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BBD7" w14:textId="77777777" w:rsidR="00177271" w:rsidRDefault="00177271" w:rsidP="00177271">
      <w:pPr>
        <w:suppressAutoHyphens/>
        <w:spacing w:before="0"/>
        <w:jc w:val="center"/>
        <w:rPr>
          <w:rFonts w:eastAsia="Arial Unicode MS" w:cs="Arial"/>
          <w:b/>
          <w:color w:val="000000"/>
          <w:kern w:val="1"/>
          <w:lang w:eastAsia="ar-SA"/>
        </w:rPr>
      </w:pPr>
    </w:p>
    <w:p w14:paraId="3012E5E6" w14:textId="77777777" w:rsidR="00177271" w:rsidRDefault="00177271" w:rsidP="00177271">
      <w:pPr>
        <w:suppressAutoHyphens/>
        <w:spacing w:before="0"/>
        <w:jc w:val="center"/>
        <w:rPr>
          <w:rFonts w:eastAsia="Arial Unicode MS" w:cs="Arial"/>
          <w:b/>
          <w:color w:val="000000"/>
          <w:kern w:val="1"/>
          <w:lang w:eastAsia="ar-SA"/>
        </w:rPr>
      </w:pPr>
    </w:p>
    <w:p w14:paraId="29E48261" w14:textId="77777777" w:rsidR="00113B84" w:rsidRPr="00177271" w:rsidRDefault="00113B84" w:rsidP="00177271">
      <w:pPr>
        <w:suppressAutoHyphens/>
        <w:spacing w:before="0"/>
        <w:jc w:val="center"/>
        <w:rPr>
          <w:rFonts w:eastAsia="Arial Unicode MS" w:cs="Arial"/>
          <w:b/>
          <w:color w:val="000000"/>
          <w:kern w:val="1"/>
          <w:lang w:val="sr-Cyrl-RS" w:eastAsia="ar-SA"/>
        </w:rPr>
      </w:pPr>
      <w:r w:rsidRPr="00177271">
        <w:rPr>
          <w:rFonts w:eastAsia="Arial Unicode MS" w:cs="Arial"/>
          <w:b/>
          <w:color w:val="000000"/>
          <w:kern w:val="1"/>
          <w:lang w:eastAsia="ar-SA"/>
        </w:rPr>
        <w:t>ЈАВНО ПРЕДУЗЕЋЕ «ЕЛЕКТРОПРИВРЕДА СРБИЈЕ»</w:t>
      </w:r>
      <w:r w:rsidRPr="00177271">
        <w:rPr>
          <w:rFonts w:eastAsia="Arial Unicode MS" w:cs="Arial"/>
          <w:b/>
          <w:color w:val="000000"/>
          <w:kern w:val="1"/>
          <w:lang w:val="sr-Cyrl-RS" w:eastAsia="ar-SA"/>
        </w:rPr>
        <w:t xml:space="preserve"> БЕОГРАД</w:t>
      </w:r>
    </w:p>
    <w:p w14:paraId="2122AD9D" w14:textId="77777777" w:rsidR="00210557" w:rsidRPr="00177271" w:rsidRDefault="00210557" w:rsidP="00177271">
      <w:pPr>
        <w:spacing w:before="0"/>
        <w:jc w:val="center"/>
        <w:rPr>
          <w:rFonts w:cs="Arial"/>
          <w:lang w:val="sr-Latn-CS"/>
        </w:rPr>
      </w:pPr>
    </w:p>
    <w:p w14:paraId="03CD9890" w14:textId="77777777" w:rsidR="00177271" w:rsidRPr="00177271" w:rsidRDefault="00177271" w:rsidP="00177271">
      <w:pPr>
        <w:spacing w:before="0"/>
        <w:jc w:val="center"/>
        <w:rPr>
          <w:rFonts w:cs="Arial"/>
          <w:lang w:val="sr-Latn-CS"/>
        </w:rPr>
      </w:pPr>
    </w:p>
    <w:p w14:paraId="0162912D" w14:textId="77777777" w:rsidR="00177271" w:rsidRPr="00177271" w:rsidRDefault="00177271" w:rsidP="00177271">
      <w:pPr>
        <w:spacing w:before="0"/>
        <w:jc w:val="center"/>
        <w:rPr>
          <w:rFonts w:cs="Arial"/>
          <w:lang w:val="sr-Latn-CS"/>
        </w:rPr>
      </w:pPr>
    </w:p>
    <w:p w14:paraId="4A6B35FA" w14:textId="77777777" w:rsidR="00210557" w:rsidRDefault="00210557" w:rsidP="00177271">
      <w:pPr>
        <w:spacing w:before="0"/>
        <w:jc w:val="center"/>
        <w:rPr>
          <w:rFonts w:cs="Arial"/>
        </w:rPr>
      </w:pPr>
    </w:p>
    <w:p w14:paraId="600A6445" w14:textId="77777777" w:rsidR="00177271" w:rsidRPr="00177271" w:rsidRDefault="00177271" w:rsidP="00177271">
      <w:pPr>
        <w:spacing w:before="0"/>
        <w:jc w:val="center"/>
        <w:rPr>
          <w:rFonts w:cs="Arial"/>
        </w:rPr>
      </w:pPr>
    </w:p>
    <w:p w14:paraId="0E029EC6" w14:textId="43AFB703" w:rsidR="00210557" w:rsidRPr="00177271" w:rsidRDefault="00B67C02" w:rsidP="00177271">
      <w:pPr>
        <w:spacing w:before="0"/>
        <w:jc w:val="center"/>
        <w:rPr>
          <w:rFonts w:cs="Arial"/>
          <w:lang w:val="sr-Latn-CS"/>
        </w:rPr>
      </w:pPr>
      <w:r w:rsidRPr="0017727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Default="00210557" w:rsidP="00177271">
      <w:pPr>
        <w:spacing w:before="0"/>
        <w:jc w:val="center"/>
        <w:rPr>
          <w:rFonts w:cs="Arial"/>
          <w:lang w:val="sr-Latn-CS"/>
        </w:rPr>
      </w:pPr>
    </w:p>
    <w:p w14:paraId="09B5A25B" w14:textId="77777777" w:rsidR="00177271" w:rsidRPr="00177271" w:rsidRDefault="00177271" w:rsidP="00177271">
      <w:pPr>
        <w:spacing w:before="0"/>
        <w:jc w:val="center"/>
        <w:rPr>
          <w:rFonts w:cs="Arial"/>
          <w:lang w:val="sr-Latn-CS"/>
        </w:rPr>
      </w:pPr>
    </w:p>
    <w:p w14:paraId="179C126F" w14:textId="77777777" w:rsidR="00210557" w:rsidRPr="00177271" w:rsidRDefault="00210557" w:rsidP="00177271">
      <w:pPr>
        <w:spacing w:before="0"/>
        <w:jc w:val="center"/>
        <w:rPr>
          <w:rFonts w:cs="Arial"/>
          <w:b/>
          <w:lang w:val="sr-Latn-CS"/>
        </w:rPr>
      </w:pPr>
    </w:p>
    <w:p w14:paraId="597BEF62" w14:textId="77777777" w:rsidR="00210557" w:rsidRPr="00177271" w:rsidRDefault="00210557" w:rsidP="00177271">
      <w:pPr>
        <w:spacing w:before="0"/>
        <w:jc w:val="center"/>
        <w:rPr>
          <w:rFonts w:cs="Arial"/>
          <w:b/>
        </w:rPr>
      </w:pPr>
      <w:bookmarkStart w:id="0" w:name="_Toc441215596"/>
      <w:bookmarkStart w:id="1" w:name="_Toc441651535"/>
      <w:bookmarkStart w:id="2" w:name="_Toc442559872"/>
      <w:r w:rsidRPr="00177271">
        <w:rPr>
          <w:rFonts w:cs="Arial"/>
          <w:b/>
        </w:rPr>
        <w:t>КОНКУРСНА ДОКУМЕНТАЦИЈА</w:t>
      </w:r>
      <w:bookmarkEnd w:id="0"/>
      <w:bookmarkEnd w:id="1"/>
      <w:bookmarkEnd w:id="2"/>
    </w:p>
    <w:p w14:paraId="029B7240" w14:textId="76BAB22D" w:rsidR="00210557" w:rsidRPr="00177271" w:rsidRDefault="00D516F7" w:rsidP="00177271">
      <w:pPr>
        <w:spacing w:before="0"/>
        <w:jc w:val="center"/>
        <w:rPr>
          <w:rFonts w:cs="Arial"/>
        </w:rPr>
      </w:pPr>
      <w:r w:rsidRPr="00177271">
        <w:rPr>
          <w:rFonts w:cs="Arial"/>
          <w:lang w:val="sr-Cyrl-CS"/>
        </w:rPr>
        <w:t xml:space="preserve">за подношење понуда </w:t>
      </w:r>
      <w:r w:rsidR="00210557" w:rsidRPr="00177271">
        <w:rPr>
          <w:rFonts w:cs="Arial"/>
        </w:rPr>
        <w:t xml:space="preserve">у </w:t>
      </w:r>
      <w:r w:rsidR="00D34466" w:rsidRPr="00177271">
        <w:rPr>
          <w:rFonts w:cs="Arial"/>
          <w:lang w:val="sr-Latn-RS"/>
        </w:rPr>
        <w:t>o</w:t>
      </w:r>
      <w:r w:rsidR="00D34466" w:rsidRPr="00177271">
        <w:rPr>
          <w:rFonts w:cs="Arial"/>
          <w:lang w:val="sr-Cyrl-RS"/>
        </w:rPr>
        <w:t xml:space="preserve">твореном </w:t>
      </w:r>
      <w:r w:rsidR="00210557" w:rsidRPr="00177271">
        <w:rPr>
          <w:rFonts w:cs="Arial"/>
        </w:rPr>
        <w:t xml:space="preserve">поступку </w:t>
      </w:r>
    </w:p>
    <w:p w14:paraId="207AA717" w14:textId="19F13F28" w:rsidR="00210557" w:rsidRPr="00844E30" w:rsidRDefault="00210557" w:rsidP="00177271">
      <w:pPr>
        <w:spacing w:before="0"/>
        <w:jc w:val="center"/>
        <w:rPr>
          <w:rFonts w:cs="Arial"/>
          <w:lang w:val="sr-Cyrl-RS"/>
        </w:rPr>
      </w:pPr>
      <w:bookmarkStart w:id="3" w:name="_Toc441215597"/>
      <w:bookmarkStart w:id="4" w:name="_Toc441651536"/>
      <w:bookmarkStart w:id="5" w:name="_Toc442559873"/>
      <w:proofErr w:type="gramStart"/>
      <w:r w:rsidRPr="00177271">
        <w:rPr>
          <w:rFonts w:cs="Arial"/>
        </w:rPr>
        <w:t>за</w:t>
      </w:r>
      <w:proofErr w:type="gramEnd"/>
      <w:r w:rsidRPr="00177271">
        <w:rPr>
          <w:rFonts w:cs="Arial"/>
        </w:rPr>
        <w:t xml:space="preserve"> јавну набавку добара бр</w:t>
      </w:r>
      <w:bookmarkEnd w:id="3"/>
      <w:bookmarkEnd w:id="4"/>
      <w:bookmarkEnd w:id="5"/>
      <w:r w:rsidR="00FE3025" w:rsidRPr="00177271">
        <w:rPr>
          <w:rFonts w:cs="Arial"/>
        </w:rPr>
        <w:t>.</w:t>
      </w:r>
      <w:r w:rsidR="00FE3025">
        <w:rPr>
          <w:rFonts w:cs="Arial"/>
          <w:lang w:val="sr-Cyrl-RS"/>
        </w:rPr>
        <w:t xml:space="preserve"> ЈНО/1000/0034/2016</w:t>
      </w:r>
    </w:p>
    <w:p w14:paraId="1C68ECC9" w14:textId="77777777" w:rsidR="00210557" w:rsidRPr="00177271" w:rsidRDefault="00210557" w:rsidP="00177271">
      <w:pPr>
        <w:spacing w:before="0"/>
        <w:rPr>
          <w:rFonts w:cs="Arial"/>
        </w:rPr>
      </w:pPr>
    </w:p>
    <w:p w14:paraId="005093D2" w14:textId="77777777" w:rsidR="00210557" w:rsidRDefault="00210557" w:rsidP="00177271">
      <w:pPr>
        <w:spacing w:before="0"/>
        <w:jc w:val="center"/>
        <w:rPr>
          <w:rFonts w:cs="Arial"/>
        </w:rPr>
      </w:pPr>
    </w:p>
    <w:p w14:paraId="18223721" w14:textId="77777777" w:rsidR="00177271" w:rsidRDefault="00177271" w:rsidP="00177271">
      <w:pPr>
        <w:spacing w:before="0"/>
        <w:jc w:val="center"/>
        <w:rPr>
          <w:rFonts w:cs="Arial"/>
        </w:rPr>
      </w:pPr>
    </w:p>
    <w:p w14:paraId="73A9BE0F" w14:textId="77777777" w:rsidR="00177271" w:rsidRPr="00177271" w:rsidRDefault="00177271" w:rsidP="00177271">
      <w:pPr>
        <w:spacing w:before="0"/>
        <w:jc w:val="center"/>
        <w:rPr>
          <w:rFonts w:cs="Arial"/>
        </w:rPr>
      </w:pPr>
    </w:p>
    <w:p w14:paraId="17EA88DE" w14:textId="17C96C98" w:rsidR="00210557" w:rsidRPr="00177271" w:rsidRDefault="00177271" w:rsidP="00177271">
      <w:pPr>
        <w:pStyle w:val="Title"/>
        <w:spacing w:before="0"/>
        <w:rPr>
          <w:rFonts w:cs="Arial"/>
          <w:sz w:val="22"/>
          <w:szCs w:val="22"/>
          <w:lang w:val="sr-Cyrl-RS"/>
        </w:rPr>
      </w:pPr>
      <w:r w:rsidRPr="00177271">
        <w:rPr>
          <w:rFonts w:cs="Arial"/>
          <w:sz w:val="22"/>
          <w:szCs w:val="22"/>
          <w:lang w:val="sr-Cyrl-RS"/>
        </w:rPr>
        <w:t>Набавка возила – замена по принипу старо за ново</w:t>
      </w:r>
    </w:p>
    <w:p w14:paraId="3D681C0D" w14:textId="1996450E" w:rsidR="00177271" w:rsidRPr="00177271" w:rsidRDefault="00177271" w:rsidP="00177271">
      <w:pPr>
        <w:pStyle w:val="Subtitle"/>
        <w:spacing w:before="0" w:after="0"/>
        <w:rPr>
          <w:rFonts w:cs="Arial"/>
          <w:sz w:val="22"/>
          <w:szCs w:val="22"/>
          <w:lang w:val="sr-Cyrl-RS"/>
        </w:rPr>
      </w:pPr>
      <w:r w:rsidRPr="00177271">
        <w:rPr>
          <w:rFonts w:cs="Arial"/>
          <w:sz w:val="22"/>
          <w:szCs w:val="22"/>
          <w:lang w:val="sr-Cyrl-RS"/>
        </w:rPr>
        <w:t>ЈНО/1000/0034/2016</w:t>
      </w:r>
    </w:p>
    <w:p w14:paraId="1B915FD4" w14:textId="77777777" w:rsidR="00210557" w:rsidRDefault="00210557" w:rsidP="00177271">
      <w:pPr>
        <w:pStyle w:val="Title"/>
        <w:spacing w:before="0"/>
        <w:rPr>
          <w:rFonts w:cs="Arial"/>
          <w:b w:val="0"/>
          <w:color w:val="FF0000"/>
          <w:sz w:val="22"/>
          <w:szCs w:val="22"/>
        </w:rPr>
      </w:pPr>
    </w:p>
    <w:p w14:paraId="51ED33D1" w14:textId="77777777" w:rsidR="00177271" w:rsidRDefault="00177271" w:rsidP="00177271">
      <w:pPr>
        <w:pStyle w:val="Subtitle"/>
      </w:pPr>
    </w:p>
    <w:p w14:paraId="13E9C833" w14:textId="77777777" w:rsidR="00177271" w:rsidRPr="00177271" w:rsidRDefault="00177271" w:rsidP="00177271">
      <w:pPr>
        <w:pStyle w:val="BodyText"/>
      </w:pPr>
    </w:p>
    <w:p w14:paraId="3315FDD1" w14:textId="77777777" w:rsidR="009642F1" w:rsidRPr="00177271" w:rsidRDefault="009642F1" w:rsidP="00177271">
      <w:pPr>
        <w:spacing w:before="0"/>
        <w:rPr>
          <w:rFonts w:eastAsia="Arial Unicode MS" w:cs="Arial"/>
          <w:b/>
          <w:kern w:val="2"/>
          <w:lang w:val="ru-RU"/>
        </w:rPr>
      </w:pPr>
      <w:r w:rsidRPr="00177271">
        <w:rPr>
          <w:rFonts w:eastAsia="Arial Unicode MS" w:cs="Arial"/>
          <w:b/>
          <w:kern w:val="2"/>
          <w:lang w:val="ru-RU"/>
        </w:rPr>
        <w:t xml:space="preserve">                                                                                    К О М И С И Ј А</w:t>
      </w:r>
    </w:p>
    <w:p w14:paraId="6DB6FE6F" w14:textId="2765675C" w:rsidR="009642F1" w:rsidRPr="00177271" w:rsidRDefault="009642F1" w:rsidP="00177271">
      <w:pPr>
        <w:spacing w:before="0"/>
        <w:rPr>
          <w:rFonts w:eastAsia="Arial Unicode MS" w:cs="Arial"/>
          <w:kern w:val="2"/>
        </w:rPr>
      </w:pPr>
      <w:r w:rsidRPr="00177271">
        <w:rPr>
          <w:rFonts w:eastAsia="Arial Unicode MS" w:cs="Arial"/>
          <w:kern w:val="2"/>
          <w:lang w:val="ru-RU"/>
        </w:rPr>
        <w:t xml:space="preserve">                                                                      за спровођење ЈН</w:t>
      </w:r>
      <w:r w:rsidR="00177271">
        <w:rPr>
          <w:rFonts w:eastAsia="Arial Unicode MS" w:cs="Arial"/>
          <w:kern w:val="2"/>
          <w:lang w:val="ru-RU"/>
        </w:rPr>
        <w:t>О/1000/0034/2016</w:t>
      </w:r>
    </w:p>
    <w:p w14:paraId="204BDB6B" w14:textId="7D26F83B" w:rsidR="009642F1" w:rsidRPr="00177271" w:rsidRDefault="009642F1" w:rsidP="00177271">
      <w:pPr>
        <w:spacing w:before="0"/>
        <w:rPr>
          <w:rFonts w:eastAsia="Arial Unicode MS" w:cs="Arial"/>
          <w:kern w:val="2"/>
          <w:lang w:val="ru-RU"/>
        </w:rPr>
      </w:pPr>
      <w:r w:rsidRPr="00177271">
        <w:rPr>
          <w:rFonts w:eastAsia="Arial Unicode MS" w:cs="Arial"/>
          <w:kern w:val="2"/>
          <w:lang w:val="ru-RU"/>
        </w:rPr>
        <w:t xml:space="preserve">                                  </w:t>
      </w:r>
      <w:r w:rsidR="00177271">
        <w:rPr>
          <w:rFonts w:eastAsia="Arial Unicode MS" w:cs="Arial"/>
          <w:kern w:val="2"/>
          <w:lang w:val="ru-RU"/>
        </w:rPr>
        <w:t xml:space="preserve"> </w:t>
      </w:r>
      <w:r w:rsidRPr="00177271">
        <w:rPr>
          <w:rFonts w:eastAsia="Arial Unicode MS" w:cs="Arial"/>
          <w:kern w:val="2"/>
          <w:lang w:val="ru-RU"/>
        </w:rPr>
        <w:t xml:space="preserve"> формира</w:t>
      </w:r>
      <w:r w:rsidR="00177271">
        <w:rPr>
          <w:rFonts w:eastAsia="Arial Unicode MS" w:cs="Arial"/>
          <w:kern w:val="2"/>
          <w:lang w:val="ru-RU"/>
        </w:rPr>
        <w:t>на Решењем бр. 12.01. 416217/4-16 од 24.10.2016. године</w:t>
      </w:r>
    </w:p>
    <w:p w14:paraId="192D4B59" w14:textId="77777777" w:rsidR="009642F1" w:rsidRPr="00177271" w:rsidRDefault="009642F1" w:rsidP="00177271">
      <w:pPr>
        <w:pStyle w:val="Title"/>
        <w:spacing w:before="0"/>
        <w:rPr>
          <w:rFonts w:cs="Arial"/>
          <w:b w:val="0"/>
          <w:color w:val="FF0000"/>
          <w:sz w:val="22"/>
          <w:szCs w:val="22"/>
        </w:rPr>
      </w:pPr>
    </w:p>
    <w:p w14:paraId="7D483C69" w14:textId="4C31EAF9" w:rsidR="00210557" w:rsidRDefault="009642F1" w:rsidP="00177271">
      <w:pPr>
        <w:pStyle w:val="Title"/>
        <w:tabs>
          <w:tab w:val="left" w:pos="7035"/>
        </w:tabs>
        <w:spacing w:before="0"/>
        <w:jc w:val="left"/>
        <w:rPr>
          <w:rFonts w:cs="Arial"/>
          <w:b w:val="0"/>
          <w:sz w:val="22"/>
          <w:szCs w:val="22"/>
        </w:rPr>
      </w:pPr>
      <w:r w:rsidRPr="00177271">
        <w:rPr>
          <w:rFonts w:cs="Arial"/>
          <w:b w:val="0"/>
          <w:color w:val="FF0000"/>
          <w:sz w:val="22"/>
          <w:szCs w:val="22"/>
        </w:rPr>
        <w:t xml:space="preserve">                           </w:t>
      </w:r>
      <w:r w:rsidR="00113B84" w:rsidRPr="00177271">
        <w:rPr>
          <w:rFonts w:cs="Arial"/>
          <w:b w:val="0"/>
          <w:color w:val="FF0000"/>
          <w:sz w:val="22"/>
          <w:szCs w:val="22"/>
        </w:rPr>
        <w:t xml:space="preserve">                             </w:t>
      </w:r>
      <w:r w:rsidR="00113B84" w:rsidRPr="00177271">
        <w:rPr>
          <w:rFonts w:cs="Arial"/>
          <w:b w:val="0"/>
          <w:color w:val="FF0000"/>
          <w:sz w:val="22"/>
          <w:szCs w:val="22"/>
          <w:lang w:val="sr-Cyrl-RS"/>
        </w:rPr>
        <w:t xml:space="preserve">           </w:t>
      </w:r>
      <w:r w:rsidR="00113B84" w:rsidRPr="00177271">
        <w:rPr>
          <w:rFonts w:cs="Arial"/>
          <w:b w:val="0"/>
          <w:color w:val="FF0000"/>
          <w:sz w:val="22"/>
          <w:szCs w:val="22"/>
        </w:rPr>
        <w:t xml:space="preserve"> </w:t>
      </w:r>
    </w:p>
    <w:p w14:paraId="321029D3" w14:textId="77777777" w:rsidR="00177271" w:rsidRPr="00177271" w:rsidRDefault="00177271" w:rsidP="00177271">
      <w:pPr>
        <w:pStyle w:val="Subtitle"/>
      </w:pPr>
    </w:p>
    <w:p w14:paraId="5742814D" w14:textId="77777777" w:rsidR="00150FCE" w:rsidRPr="00177271" w:rsidRDefault="00150FCE" w:rsidP="00177271">
      <w:pPr>
        <w:pStyle w:val="BodyText"/>
        <w:spacing w:before="0"/>
        <w:jc w:val="center"/>
        <w:rPr>
          <w:rFonts w:cs="Arial"/>
          <w:sz w:val="22"/>
          <w:szCs w:val="22"/>
          <w:lang w:val="ru-RU"/>
        </w:rPr>
      </w:pPr>
    </w:p>
    <w:p w14:paraId="2D675C3D" w14:textId="77777777" w:rsidR="00150FCE" w:rsidRPr="00177271" w:rsidRDefault="00150FCE" w:rsidP="00177271">
      <w:pPr>
        <w:pStyle w:val="BodyText"/>
        <w:spacing w:before="0"/>
        <w:jc w:val="center"/>
        <w:rPr>
          <w:rFonts w:cs="Arial"/>
          <w:sz w:val="22"/>
          <w:szCs w:val="22"/>
          <w:lang w:val="ru-RU"/>
        </w:rPr>
      </w:pPr>
    </w:p>
    <w:p w14:paraId="714A4DE6" w14:textId="77777777" w:rsidR="00150FCE" w:rsidRPr="00177271" w:rsidRDefault="00150FCE" w:rsidP="00177271">
      <w:pPr>
        <w:pStyle w:val="BodyText"/>
        <w:spacing w:before="0"/>
        <w:jc w:val="center"/>
        <w:rPr>
          <w:rFonts w:cs="Arial"/>
          <w:sz w:val="22"/>
          <w:szCs w:val="22"/>
          <w:lang w:val="ru-RU"/>
        </w:rPr>
      </w:pPr>
    </w:p>
    <w:p w14:paraId="4A9B642B" w14:textId="73EB8C5C" w:rsidR="00EB2C6E" w:rsidRPr="00177271" w:rsidRDefault="00EB2C6E" w:rsidP="00177271">
      <w:pPr>
        <w:spacing w:before="0"/>
        <w:jc w:val="center"/>
        <w:rPr>
          <w:rFonts w:eastAsia="Arial Unicode MS" w:cs="Arial"/>
          <w:kern w:val="2"/>
          <w:lang w:val="ru-RU"/>
        </w:rPr>
      </w:pPr>
      <w:r w:rsidRPr="00177271">
        <w:rPr>
          <w:rFonts w:eastAsia="Arial Unicode MS" w:cs="Arial"/>
          <w:kern w:val="2"/>
          <w:lang w:val="ru-RU"/>
        </w:rPr>
        <w:t xml:space="preserve">(заведено у ЈП ЕПС број </w:t>
      </w:r>
      <w:r w:rsidR="009D2ADD">
        <w:rPr>
          <w:rFonts w:eastAsia="Arial Unicode MS" w:cs="Arial"/>
          <w:kern w:val="2"/>
        </w:rPr>
        <w:t>12.01. 416217/</w:t>
      </w:r>
      <w:r w:rsidR="004E45EF">
        <w:rPr>
          <w:rFonts w:eastAsia="Arial Unicode MS" w:cs="Arial"/>
          <w:kern w:val="2"/>
          <w:lang w:val="ru-RU"/>
        </w:rPr>
        <w:t>11</w:t>
      </w:r>
      <w:r w:rsidRPr="00177271">
        <w:rPr>
          <w:rFonts w:eastAsia="Arial Unicode MS" w:cs="Arial"/>
          <w:kern w:val="2"/>
          <w:lang w:val="ru-RU"/>
        </w:rPr>
        <w:t>-1</w:t>
      </w:r>
      <w:r w:rsidR="00210557" w:rsidRPr="00177271">
        <w:rPr>
          <w:rFonts w:eastAsia="Arial Unicode MS" w:cs="Arial"/>
          <w:kern w:val="2"/>
          <w:lang w:val="ru-RU"/>
        </w:rPr>
        <w:t>6</w:t>
      </w:r>
      <w:r w:rsidRPr="00177271">
        <w:rPr>
          <w:rFonts w:eastAsia="Arial Unicode MS" w:cs="Arial"/>
          <w:kern w:val="2"/>
          <w:lang w:val="ru-RU"/>
        </w:rPr>
        <w:t xml:space="preserve"> од </w:t>
      </w:r>
      <w:r w:rsidR="009D2ADD">
        <w:rPr>
          <w:rFonts w:eastAsia="Arial Unicode MS" w:cs="Arial"/>
          <w:kern w:val="2"/>
        </w:rPr>
        <w:t>03.11</w:t>
      </w:r>
      <w:r w:rsidR="00EC2F36" w:rsidRPr="00177271">
        <w:rPr>
          <w:rFonts w:eastAsia="Arial Unicode MS" w:cs="Arial"/>
          <w:kern w:val="2"/>
          <w:lang w:val="ru-RU"/>
        </w:rPr>
        <w:t>.</w:t>
      </w:r>
      <w:r w:rsidR="00413BCE" w:rsidRPr="00177271">
        <w:rPr>
          <w:rFonts w:eastAsia="Arial Unicode MS" w:cs="Arial"/>
          <w:kern w:val="2"/>
          <w:lang w:val="ru-RU"/>
        </w:rPr>
        <w:t>201</w:t>
      </w:r>
      <w:r w:rsidR="00210557" w:rsidRPr="00177271">
        <w:rPr>
          <w:rFonts w:eastAsia="Arial Unicode MS" w:cs="Arial"/>
          <w:kern w:val="2"/>
          <w:lang w:val="ru-RU"/>
        </w:rPr>
        <w:t>6</w:t>
      </w:r>
      <w:r w:rsidR="00413BCE" w:rsidRPr="00177271">
        <w:rPr>
          <w:rFonts w:eastAsia="Arial Unicode MS" w:cs="Arial"/>
          <w:kern w:val="2"/>
          <w:lang w:val="ru-RU"/>
        </w:rPr>
        <w:t>.</w:t>
      </w:r>
      <w:r w:rsidRPr="00177271">
        <w:rPr>
          <w:rFonts w:eastAsia="Arial Unicode MS" w:cs="Arial"/>
          <w:kern w:val="2"/>
          <w:lang w:val="ru-RU"/>
        </w:rPr>
        <w:t xml:space="preserve"> године)</w:t>
      </w:r>
    </w:p>
    <w:p w14:paraId="465EA9F3" w14:textId="77777777" w:rsidR="000C50A0" w:rsidRPr="00177271" w:rsidRDefault="000C50A0" w:rsidP="00177271">
      <w:pPr>
        <w:spacing w:before="0"/>
        <w:jc w:val="center"/>
        <w:rPr>
          <w:rFonts w:eastAsia="Arial Unicode MS" w:cs="Arial"/>
          <w:kern w:val="2"/>
          <w:lang w:val="ru-RU"/>
        </w:rPr>
      </w:pPr>
    </w:p>
    <w:p w14:paraId="38AAB16F" w14:textId="77777777" w:rsidR="00A3774E" w:rsidRPr="00177271" w:rsidRDefault="00A3774E" w:rsidP="00177271">
      <w:pPr>
        <w:pStyle w:val="BodyText"/>
        <w:spacing w:before="0"/>
        <w:jc w:val="center"/>
        <w:rPr>
          <w:rFonts w:cs="Arial"/>
          <w:sz w:val="22"/>
          <w:szCs w:val="22"/>
        </w:rPr>
      </w:pPr>
    </w:p>
    <w:p w14:paraId="0765C738" w14:textId="77777777" w:rsidR="00C53AC6" w:rsidRPr="00177271" w:rsidRDefault="00C53AC6" w:rsidP="00177271">
      <w:pPr>
        <w:pStyle w:val="BodyText"/>
        <w:spacing w:before="0"/>
        <w:jc w:val="center"/>
        <w:rPr>
          <w:rFonts w:cs="Arial"/>
          <w:sz w:val="22"/>
          <w:szCs w:val="22"/>
        </w:rPr>
      </w:pPr>
    </w:p>
    <w:p w14:paraId="6698654A" w14:textId="77777777" w:rsidR="00C53AC6" w:rsidRPr="00177271" w:rsidRDefault="00C53AC6" w:rsidP="00177271">
      <w:pPr>
        <w:pStyle w:val="BodyText"/>
        <w:spacing w:before="0"/>
        <w:jc w:val="center"/>
        <w:rPr>
          <w:rFonts w:cs="Arial"/>
          <w:sz w:val="22"/>
          <w:szCs w:val="22"/>
        </w:rPr>
      </w:pPr>
    </w:p>
    <w:p w14:paraId="7F72BFB1" w14:textId="77777777" w:rsidR="00C53AC6" w:rsidRDefault="00C53AC6" w:rsidP="00177271">
      <w:pPr>
        <w:pStyle w:val="BodyText"/>
        <w:spacing w:before="0"/>
        <w:jc w:val="center"/>
        <w:rPr>
          <w:rFonts w:cs="Arial"/>
          <w:sz w:val="22"/>
          <w:szCs w:val="22"/>
          <w:lang w:val="en-US"/>
        </w:rPr>
      </w:pPr>
    </w:p>
    <w:p w14:paraId="137523B4" w14:textId="77777777" w:rsidR="00177271" w:rsidRPr="00177271" w:rsidRDefault="00177271" w:rsidP="00177271">
      <w:pPr>
        <w:pStyle w:val="BodyText"/>
        <w:spacing w:before="0"/>
        <w:jc w:val="center"/>
        <w:rPr>
          <w:rFonts w:cs="Arial"/>
          <w:sz w:val="22"/>
          <w:szCs w:val="22"/>
          <w:lang w:val="en-US"/>
        </w:rPr>
      </w:pPr>
    </w:p>
    <w:p w14:paraId="7030D425" w14:textId="77777777" w:rsidR="000C50A0" w:rsidRPr="00177271" w:rsidRDefault="000C50A0" w:rsidP="00177271">
      <w:pPr>
        <w:pStyle w:val="BodyText"/>
        <w:spacing w:before="0"/>
        <w:jc w:val="center"/>
        <w:rPr>
          <w:rFonts w:cs="Arial"/>
          <w:sz w:val="22"/>
          <w:szCs w:val="22"/>
          <w:lang w:val="ru-RU"/>
        </w:rPr>
      </w:pPr>
    </w:p>
    <w:p w14:paraId="1C47908C" w14:textId="340CFF8B" w:rsidR="00B37917" w:rsidRPr="00177271" w:rsidRDefault="00177271" w:rsidP="00177271">
      <w:pPr>
        <w:spacing w:before="0"/>
        <w:jc w:val="center"/>
        <w:rPr>
          <w:rFonts w:cs="Arial"/>
          <w:lang w:val="ru-RU"/>
        </w:rPr>
      </w:pPr>
      <w:r>
        <w:rPr>
          <w:rFonts w:cs="Arial"/>
          <w:lang w:val="ru-RU"/>
        </w:rPr>
        <w:t xml:space="preserve">Београд, </w:t>
      </w:r>
      <w:r w:rsidR="00FF7922">
        <w:rPr>
          <w:rFonts w:cs="Arial"/>
          <w:lang w:val="ru-RU"/>
        </w:rPr>
        <w:t>новембар</w:t>
      </w:r>
      <w:r w:rsidR="004276AD" w:rsidRPr="00177271">
        <w:rPr>
          <w:rFonts w:cs="Arial"/>
          <w:i/>
          <w:color w:val="00B0F0"/>
        </w:rPr>
        <w:t xml:space="preserve"> </w:t>
      </w:r>
      <w:r w:rsidR="001F62BF" w:rsidRPr="00177271">
        <w:rPr>
          <w:rFonts w:cs="Arial"/>
          <w:lang w:val="ru-RU"/>
        </w:rPr>
        <w:t>201</w:t>
      </w:r>
      <w:r w:rsidR="00210557" w:rsidRPr="00177271">
        <w:rPr>
          <w:rFonts w:cs="Arial"/>
          <w:lang w:val="ru-RU"/>
        </w:rPr>
        <w:t>6</w:t>
      </w:r>
      <w:r w:rsidR="001F62BF" w:rsidRPr="00177271">
        <w:rPr>
          <w:rFonts w:cs="Arial"/>
          <w:lang w:val="ru-RU"/>
        </w:rPr>
        <w:t xml:space="preserve">. </w:t>
      </w:r>
      <w:r w:rsidR="00210557" w:rsidRPr="00177271">
        <w:rPr>
          <w:rFonts w:cs="Arial"/>
          <w:lang w:val="ru-RU"/>
        </w:rPr>
        <w:t>г</w:t>
      </w:r>
      <w:r w:rsidR="001F62BF" w:rsidRPr="00177271">
        <w:rPr>
          <w:rFonts w:cs="Arial"/>
          <w:lang w:val="ru-RU"/>
        </w:rPr>
        <w:t>одине</w:t>
      </w:r>
    </w:p>
    <w:p w14:paraId="0080FD24" w14:textId="77777777" w:rsidR="000C50A0" w:rsidRPr="00177271" w:rsidRDefault="000C50A0" w:rsidP="00177271">
      <w:pPr>
        <w:spacing w:before="0"/>
        <w:jc w:val="center"/>
        <w:rPr>
          <w:rFonts w:cs="Arial"/>
          <w:b/>
          <w:lang w:val="ru-RU"/>
        </w:rPr>
      </w:pPr>
    </w:p>
    <w:p w14:paraId="02A51E27" w14:textId="261A493D" w:rsidR="00261778" w:rsidRPr="00177271" w:rsidRDefault="000C50A0" w:rsidP="00177271">
      <w:pPr>
        <w:spacing w:before="0"/>
        <w:rPr>
          <w:rFonts w:eastAsia="TimesNewRomanPSMT" w:cs="Arial"/>
          <w:color w:val="000000"/>
          <w:kern w:val="2"/>
          <w:lang w:val="ru-RU"/>
        </w:rPr>
      </w:pPr>
      <w:r w:rsidRPr="00177271">
        <w:rPr>
          <w:rFonts w:eastAsia="TimesNewRomanPSMT" w:cs="Arial"/>
          <w:color w:val="000000"/>
          <w:kern w:val="2"/>
          <w:lang w:val="ru-RU"/>
        </w:rPr>
        <w:br w:type="page"/>
      </w:r>
      <w:r w:rsidR="00261778" w:rsidRPr="00177271">
        <w:rPr>
          <w:rFonts w:eastAsia="TimesNewRomanPSMT" w:cs="Arial"/>
          <w:color w:val="000000"/>
          <w:kern w:val="2"/>
          <w:lang w:val="ru-RU"/>
        </w:rPr>
        <w:lastRenderedPageBreak/>
        <w:t>На основу чл</w:t>
      </w:r>
      <w:r w:rsidR="00177271">
        <w:rPr>
          <w:rFonts w:eastAsia="TimesNewRomanPSMT" w:cs="Arial"/>
          <w:color w:val="000000"/>
          <w:kern w:val="2"/>
          <w:lang w:val="ru-RU"/>
        </w:rPr>
        <w:t>.</w:t>
      </w:r>
      <w:r w:rsidR="00261778" w:rsidRPr="00177271">
        <w:rPr>
          <w:rFonts w:eastAsia="TimesNewRomanPSMT" w:cs="Arial"/>
          <w:color w:val="000000"/>
          <w:kern w:val="2"/>
          <w:lang w:val="ru-RU"/>
        </w:rPr>
        <w:t xml:space="preserve"> 3</w:t>
      </w:r>
      <w:r w:rsidR="00D34466" w:rsidRPr="00177271">
        <w:rPr>
          <w:rFonts w:eastAsia="TimesNewRomanPSMT" w:cs="Arial"/>
          <w:color w:val="000000"/>
          <w:kern w:val="2"/>
          <w:lang w:val="ru-RU"/>
        </w:rPr>
        <w:t>2</w:t>
      </w:r>
      <w:r w:rsidR="00177271">
        <w:rPr>
          <w:rFonts w:eastAsia="TimesNewRomanPSMT" w:cs="Arial"/>
          <w:color w:val="000000"/>
          <w:kern w:val="2"/>
          <w:lang w:val="ru-RU"/>
        </w:rPr>
        <w:t xml:space="preserve">. </w:t>
      </w:r>
      <w:r w:rsidR="009D3699" w:rsidRPr="00177271">
        <w:rPr>
          <w:rFonts w:eastAsia="TimesNewRomanPSMT" w:cs="Arial"/>
          <w:color w:val="000000"/>
          <w:kern w:val="2"/>
          <w:lang w:val="ru-RU"/>
        </w:rPr>
        <w:t xml:space="preserve">и </w:t>
      </w:r>
      <w:r w:rsidR="00D34466" w:rsidRPr="00177271">
        <w:rPr>
          <w:rFonts w:eastAsia="TimesNewRomanPSMT" w:cs="Arial"/>
          <w:color w:val="000000"/>
          <w:kern w:val="2"/>
          <w:lang w:val="ru-RU"/>
        </w:rPr>
        <w:t>61</w:t>
      </w:r>
      <w:r w:rsidR="009D3699" w:rsidRPr="00177271">
        <w:rPr>
          <w:rFonts w:eastAsia="TimesNewRomanPSMT" w:cs="Arial"/>
          <w:color w:val="000000"/>
          <w:kern w:val="2"/>
          <w:lang w:val="ru-RU"/>
        </w:rPr>
        <w:t>.</w:t>
      </w:r>
      <w:r w:rsidR="00261778" w:rsidRPr="00177271">
        <w:rPr>
          <w:rFonts w:eastAsia="TimesNewRomanPSMT" w:cs="Arial"/>
          <w:color w:val="000000"/>
          <w:kern w:val="2"/>
          <w:lang w:val="ru-RU"/>
        </w:rPr>
        <w:t xml:space="preserve"> Закона о јавним набавкама („Сл. гласник РС” бр. </w:t>
      </w:r>
      <w:r w:rsidR="00750519" w:rsidRPr="00177271">
        <w:rPr>
          <w:rFonts w:eastAsia="TimesNewRomanPSMT" w:cs="Arial"/>
          <w:color w:val="000000"/>
          <w:kern w:val="2"/>
          <w:lang w:val="ru-RU"/>
        </w:rPr>
        <w:t>124/</w:t>
      </w:r>
      <w:r w:rsidR="009060E7" w:rsidRPr="00177271">
        <w:rPr>
          <w:rFonts w:eastAsia="TimesNewRomanPSMT" w:cs="Arial"/>
          <w:color w:val="000000"/>
          <w:kern w:val="2"/>
          <w:lang w:val="ru-RU"/>
        </w:rPr>
        <w:t>12, 14/15 и 68/15</w:t>
      </w:r>
      <w:r w:rsidR="000F57ED" w:rsidRPr="00177271">
        <w:rPr>
          <w:rFonts w:eastAsia="TimesNewRomanPSMT" w:cs="Arial"/>
          <w:color w:val="000000"/>
          <w:kern w:val="2"/>
          <w:lang w:val="ru-RU"/>
        </w:rPr>
        <w:t>, у даљем тексту</w:t>
      </w:r>
      <w:r w:rsidR="005C7CDE" w:rsidRPr="00177271">
        <w:rPr>
          <w:rFonts w:eastAsia="TimesNewRomanPSMT" w:cs="Arial"/>
          <w:color w:val="000000"/>
          <w:kern w:val="2"/>
          <w:lang w:val="ru-RU"/>
        </w:rPr>
        <w:t xml:space="preserve"> </w:t>
      </w:r>
      <w:r w:rsidR="00BA1E63" w:rsidRPr="00177271">
        <w:rPr>
          <w:rFonts w:eastAsia="Calibri" w:cs="Arial"/>
          <w:bCs/>
        </w:rPr>
        <w:t>Закон</w:t>
      </w:r>
      <w:r w:rsidR="00261778" w:rsidRPr="00177271">
        <w:rPr>
          <w:rFonts w:eastAsia="TimesNewRomanPSMT" w:cs="Arial"/>
          <w:color w:val="000000"/>
          <w:kern w:val="2"/>
          <w:lang w:val="ru-RU"/>
        </w:rPr>
        <w:t>),</w:t>
      </w:r>
      <w:r w:rsidR="00177271">
        <w:rPr>
          <w:rFonts w:eastAsia="TimesNewRomanPSMT" w:cs="Arial"/>
          <w:color w:val="000000"/>
          <w:kern w:val="2"/>
          <w:lang w:val="ru-RU"/>
        </w:rPr>
        <w:t xml:space="preserve"> </w:t>
      </w:r>
      <w:r w:rsidR="00261778" w:rsidRPr="00177271">
        <w:rPr>
          <w:rFonts w:eastAsia="TimesNewRomanPSMT" w:cs="Arial"/>
          <w:color w:val="000000"/>
          <w:kern w:val="2"/>
          <w:lang w:val="ru-RU"/>
        </w:rPr>
        <w:t>чл</w:t>
      </w:r>
      <w:r w:rsidR="00472BF8" w:rsidRPr="00177271">
        <w:rPr>
          <w:rFonts w:eastAsia="TimesNewRomanPSMT" w:cs="Arial"/>
          <w:color w:val="000000"/>
          <w:kern w:val="2"/>
          <w:lang w:val="ru-RU"/>
        </w:rPr>
        <w:t>ана</w:t>
      </w:r>
      <w:r w:rsidR="00EC5BB4" w:rsidRPr="00177271">
        <w:rPr>
          <w:rFonts w:eastAsia="TimesNewRomanPSMT" w:cs="Arial"/>
          <w:color w:val="000000"/>
          <w:kern w:val="2"/>
          <w:lang w:val="ru-RU"/>
        </w:rPr>
        <w:t xml:space="preserve"> </w:t>
      </w:r>
      <w:r w:rsidR="00D34466" w:rsidRPr="00177271">
        <w:rPr>
          <w:rFonts w:eastAsia="TimesNewRomanPSMT" w:cs="Arial"/>
          <w:color w:val="000000"/>
          <w:kern w:val="2"/>
          <w:lang w:val="ru-RU"/>
        </w:rPr>
        <w:t>2</w:t>
      </w:r>
      <w:r w:rsidR="00261778" w:rsidRPr="001772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77271">
        <w:rPr>
          <w:rFonts w:eastAsia="TimesNewRomanPSMT" w:cs="Arial"/>
          <w:color w:val="000000"/>
          <w:kern w:val="2"/>
          <w:lang w:val="ru-RU"/>
        </w:rPr>
        <w:t xml:space="preserve">лова („Сл. гласник РС” бр. </w:t>
      </w:r>
      <w:r w:rsidR="00DB369C" w:rsidRPr="00177271">
        <w:rPr>
          <w:rFonts w:eastAsia="TimesNewRomanPSMT" w:cs="Arial"/>
          <w:color w:val="000000"/>
          <w:kern w:val="2"/>
        </w:rPr>
        <w:t>86/15</w:t>
      </w:r>
      <w:r w:rsidR="00261778" w:rsidRPr="00177271">
        <w:rPr>
          <w:rFonts w:eastAsia="TimesNewRomanPSMT" w:cs="Arial"/>
          <w:color w:val="000000"/>
          <w:kern w:val="2"/>
          <w:lang w:val="ru-RU"/>
        </w:rPr>
        <w:t xml:space="preserve">), </w:t>
      </w:r>
      <w:r w:rsidR="00261778" w:rsidRPr="00177271">
        <w:rPr>
          <w:rFonts w:eastAsia="Arial Unicode MS" w:cs="Arial"/>
          <w:color w:val="000000"/>
          <w:kern w:val="2"/>
          <w:lang w:val="ru-RU"/>
        </w:rPr>
        <w:t xml:space="preserve">Одлуке о покретању поступка јавне набавке број </w:t>
      </w:r>
      <w:r w:rsidR="00177271">
        <w:rPr>
          <w:rFonts w:eastAsia="Arial Unicode MS" w:cs="Arial"/>
          <w:kern w:val="2"/>
          <w:lang w:val="ru-RU"/>
        </w:rPr>
        <w:t>12.01. 416217/3-16 од 24.10.2016. године</w:t>
      </w:r>
      <w:r w:rsidR="00177271" w:rsidRPr="00177271">
        <w:rPr>
          <w:rFonts w:eastAsia="Arial Unicode MS" w:cs="Arial"/>
          <w:color w:val="000000"/>
          <w:kern w:val="2"/>
          <w:lang w:val="ru-RU"/>
        </w:rPr>
        <w:t xml:space="preserve"> </w:t>
      </w:r>
      <w:r w:rsidR="00261778" w:rsidRPr="00177271">
        <w:rPr>
          <w:rFonts w:eastAsia="Arial Unicode MS" w:cs="Arial"/>
          <w:color w:val="000000"/>
          <w:kern w:val="2"/>
          <w:lang w:val="ru-RU"/>
        </w:rPr>
        <w:t xml:space="preserve">и Решења о образовању комисије за јавну набавку број </w:t>
      </w:r>
      <w:r w:rsidR="00177271">
        <w:rPr>
          <w:rFonts w:eastAsia="Arial Unicode MS" w:cs="Arial"/>
          <w:kern w:val="2"/>
          <w:lang w:val="ru-RU"/>
        </w:rPr>
        <w:t>12.01. 416217/4-16 од 24.10.2016. године</w:t>
      </w:r>
      <w:r w:rsidR="00261778" w:rsidRPr="00177271">
        <w:rPr>
          <w:rFonts w:eastAsia="Arial Unicode MS" w:cs="Arial"/>
          <w:color w:val="000000"/>
          <w:kern w:val="2"/>
          <w:lang w:val="ru-RU"/>
        </w:rPr>
        <w:t xml:space="preserve"> припремљена је:</w:t>
      </w:r>
    </w:p>
    <w:p w14:paraId="13826BA7" w14:textId="77777777" w:rsidR="00261778" w:rsidRPr="00177271" w:rsidRDefault="00261778" w:rsidP="00177271">
      <w:pPr>
        <w:pStyle w:val="BodyText"/>
        <w:spacing w:before="0"/>
        <w:rPr>
          <w:rFonts w:cs="Arial"/>
          <w:b/>
          <w:spacing w:val="80"/>
          <w:sz w:val="22"/>
          <w:szCs w:val="22"/>
          <w:lang w:val="ru-RU"/>
        </w:rPr>
      </w:pPr>
    </w:p>
    <w:p w14:paraId="0D68A2F7" w14:textId="77777777" w:rsidR="000C50A0" w:rsidRPr="00177271" w:rsidRDefault="000C50A0" w:rsidP="00177271">
      <w:pPr>
        <w:pStyle w:val="BodyText"/>
        <w:spacing w:before="0"/>
        <w:rPr>
          <w:rFonts w:cs="Arial"/>
          <w:b/>
          <w:spacing w:val="80"/>
          <w:sz w:val="22"/>
          <w:szCs w:val="22"/>
          <w:lang w:val="ru-RU"/>
        </w:rPr>
      </w:pPr>
    </w:p>
    <w:p w14:paraId="0240982E" w14:textId="77777777" w:rsidR="00210557" w:rsidRPr="00177271" w:rsidRDefault="00210557" w:rsidP="00177271">
      <w:pPr>
        <w:spacing w:before="0"/>
        <w:jc w:val="center"/>
        <w:rPr>
          <w:rFonts w:cs="Arial"/>
          <w:b/>
        </w:rPr>
      </w:pPr>
      <w:bookmarkStart w:id="6" w:name="_Toc441215598"/>
      <w:bookmarkStart w:id="7" w:name="_Toc441651537"/>
      <w:bookmarkStart w:id="8" w:name="_Toc442559874"/>
      <w:r w:rsidRPr="00177271">
        <w:rPr>
          <w:rFonts w:cs="Arial"/>
          <w:b/>
        </w:rPr>
        <w:t>КОНКУРСНА ДОКУМЕНТАЦИЈА</w:t>
      </w:r>
      <w:bookmarkEnd w:id="6"/>
      <w:bookmarkEnd w:id="7"/>
      <w:bookmarkEnd w:id="8"/>
    </w:p>
    <w:p w14:paraId="031AC3E7" w14:textId="04A998D7" w:rsidR="00210557" w:rsidRPr="00177271" w:rsidRDefault="00D516F7" w:rsidP="00177271">
      <w:pPr>
        <w:spacing w:before="0"/>
        <w:jc w:val="center"/>
        <w:rPr>
          <w:rFonts w:cs="Arial"/>
        </w:rPr>
      </w:pPr>
      <w:r w:rsidRPr="00177271">
        <w:rPr>
          <w:rFonts w:cs="Arial"/>
          <w:lang w:val="sr-Cyrl-CS"/>
        </w:rPr>
        <w:t xml:space="preserve">за подношење понуда </w:t>
      </w:r>
      <w:r w:rsidR="00210557" w:rsidRPr="00177271">
        <w:rPr>
          <w:rFonts w:cs="Arial"/>
        </w:rPr>
        <w:t xml:space="preserve">у </w:t>
      </w:r>
      <w:r w:rsidR="00D34466" w:rsidRPr="00177271">
        <w:rPr>
          <w:rFonts w:cs="Arial"/>
          <w:lang w:val="sr-Cyrl-RS"/>
        </w:rPr>
        <w:t xml:space="preserve">отвореном </w:t>
      </w:r>
      <w:r w:rsidR="00210557" w:rsidRPr="00177271">
        <w:rPr>
          <w:rFonts w:cs="Arial"/>
        </w:rPr>
        <w:t>посту</w:t>
      </w:r>
      <w:r w:rsidR="00D34466" w:rsidRPr="00177271">
        <w:rPr>
          <w:rFonts w:cs="Arial"/>
        </w:rPr>
        <w:t xml:space="preserve">пку </w:t>
      </w:r>
    </w:p>
    <w:p w14:paraId="34DA2852" w14:textId="2BD7FF73" w:rsidR="00210557" w:rsidRPr="00177271" w:rsidRDefault="00210557" w:rsidP="00177271">
      <w:pPr>
        <w:spacing w:before="0"/>
        <w:jc w:val="center"/>
        <w:rPr>
          <w:rFonts w:cs="Arial"/>
          <w:b/>
          <w:lang w:val="sr-Cyrl-RS"/>
        </w:rPr>
      </w:pPr>
      <w:bookmarkStart w:id="9" w:name="_Toc441215599"/>
      <w:bookmarkStart w:id="10" w:name="_Toc441651538"/>
      <w:bookmarkStart w:id="11" w:name="_Toc442559875"/>
      <w:proofErr w:type="gramStart"/>
      <w:r w:rsidRPr="00177271">
        <w:rPr>
          <w:rFonts w:cs="Arial"/>
          <w:b/>
        </w:rPr>
        <w:t>за</w:t>
      </w:r>
      <w:proofErr w:type="gramEnd"/>
      <w:r w:rsidRPr="00177271">
        <w:rPr>
          <w:rFonts w:cs="Arial"/>
          <w:b/>
        </w:rPr>
        <w:t xml:space="preserve"> јавну набавку добара </w:t>
      </w:r>
      <w:bookmarkEnd w:id="9"/>
      <w:bookmarkEnd w:id="10"/>
      <w:bookmarkEnd w:id="11"/>
      <w:r w:rsidR="00844E30" w:rsidRPr="00177271">
        <w:rPr>
          <w:rFonts w:cs="Arial"/>
          <w:b/>
        </w:rPr>
        <w:t>бр</w:t>
      </w:r>
      <w:r w:rsidR="00844E30">
        <w:rPr>
          <w:rFonts w:cs="Arial"/>
          <w:b/>
        </w:rPr>
        <w:t>oj</w:t>
      </w:r>
      <w:r w:rsidR="00844E30">
        <w:rPr>
          <w:rFonts w:cs="Arial"/>
          <w:b/>
          <w:lang w:val="sr-Cyrl-RS"/>
        </w:rPr>
        <w:t xml:space="preserve"> </w:t>
      </w:r>
      <w:r w:rsidR="00177271">
        <w:rPr>
          <w:rFonts w:cs="Arial"/>
          <w:b/>
          <w:lang w:val="sr-Cyrl-RS"/>
        </w:rPr>
        <w:t>ЈНО/1000/0034/2016</w:t>
      </w:r>
    </w:p>
    <w:p w14:paraId="3049B37E" w14:textId="77777777" w:rsidR="009D3699" w:rsidRPr="00177271" w:rsidRDefault="009D3699" w:rsidP="00177271">
      <w:pPr>
        <w:pStyle w:val="BodyText"/>
        <w:spacing w:before="0"/>
        <w:rPr>
          <w:rFonts w:cs="Arial"/>
          <w:i/>
          <w:color w:val="00B0F0"/>
          <w:sz w:val="22"/>
          <w:szCs w:val="22"/>
          <w:lang w:val="sr-Latn-CS"/>
        </w:rPr>
      </w:pPr>
    </w:p>
    <w:p w14:paraId="097DA937" w14:textId="77777777" w:rsidR="009D3699" w:rsidRPr="00177271" w:rsidRDefault="009D3699" w:rsidP="00177271">
      <w:pPr>
        <w:pStyle w:val="BodyText"/>
        <w:spacing w:before="0"/>
        <w:rPr>
          <w:rFonts w:cs="Arial"/>
          <w:i/>
          <w:color w:val="00B0F0"/>
          <w:sz w:val="22"/>
          <w:szCs w:val="22"/>
          <w:lang w:val="sr-Latn-CS"/>
        </w:rPr>
      </w:pPr>
    </w:p>
    <w:p w14:paraId="34D14A2B" w14:textId="77777777" w:rsidR="009D3699" w:rsidRPr="00177271" w:rsidRDefault="009D3699" w:rsidP="00177271">
      <w:pPr>
        <w:pStyle w:val="BodyText"/>
        <w:spacing w:before="0"/>
        <w:rPr>
          <w:rFonts w:cs="Arial"/>
          <w:i/>
          <w:color w:val="00B0F0"/>
          <w:sz w:val="22"/>
          <w:szCs w:val="22"/>
          <w:lang w:val="sr-Latn-CS"/>
        </w:rPr>
      </w:pPr>
    </w:p>
    <w:p w14:paraId="28476321" w14:textId="77777777" w:rsidR="00C62AA7" w:rsidRPr="00177271" w:rsidRDefault="00C62AA7" w:rsidP="00177271">
      <w:pPr>
        <w:pStyle w:val="Title"/>
        <w:spacing w:before="0"/>
        <w:rPr>
          <w:rFonts w:cs="Arial"/>
          <w:sz w:val="22"/>
          <w:szCs w:val="22"/>
          <w:lang w:val="de-DE"/>
        </w:rPr>
      </w:pPr>
      <w:r w:rsidRPr="00177271">
        <w:rPr>
          <w:rFonts w:cs="Arial"/>
          <w:sz w:val="22"/>
          <w:szCs w:val="22"/>
          <w:lang w:val="de-DE"/>
        </w:rPr>
        <w:t>Садр</w:t>
      </w:r>
      <w:r w:rsidRPr="00177271">
        <w:rPr>
          <w:rFonts w:cs="Arial"/>
          <w:sz w:val="22"/>
          <w:szCs w:val="22"/>
          <w:lang w:val="ru-RU"/>
        </w:rPr>
        <w:t>ж</w:t>
      </w:r>
      <w:r w:rsidRPr="00177271">
        <w:rPr>
          <w:rFonts w:cs="Arial"/>
          <w:sz w:val="22"/>
          <w:szCs w:val="22"/>
          <w:lang w:val="de-DE"/>
        </w:rPr>
        <w:t>ај</w:t>
      </w:r>
      <w:r w:rsidRPr="00177271">
        <w:rPr>
          <w:rFonts w:cs="Arial"/>
          <w:sz w:val="22"/>
          <w:szCs w:val="22"/>
          <w:lang w:val="ru-RU"/>
        </w:rPr>
        <w:t xml:space="preserve"> к</w:t>
      </w:r>
      <w:r w:rsidRPr="00177271">
        <w:rPr>
          <w:rFonts w:cs="Arial"/>
          <w:sz w:val="22"/>
          <w:szCs w:val="22"/>
          <w:lang w:val="de-DE"/>
        </w:rPr>
        <w:t>онкурсне</w:t>
      </w:r>
      <w:r w:rsidRPr="00177271">
        <w:rPr>
          <w:rFonts w:cs="Arial"/>
          <w:sz w:val="22"/>
          <w:szCs w:val="22"/>
          <w:lang w:val="ru-RU"/>
        </w:rPr>
        <w:t xml:space="preserve"> </w:t>
      </w:r>
      <w:r w:rsidRPr="00177271">
        <w:rPr>
          <w:rFonts w:cs="Arial"/>
          <w:sz w:val="22"/>
          <w:szCs w:val="22"/>
          <w:lang w:val="de-DE"/>
        </w:rPr>
        <w:t>документације:</w:t>
      </w:r>
    </w:p>
    <w:p w14:paraId="3036AD2E" w14:textId="06517659" w:rsidR="00C62AA7" w:rsidRPr="00177271" w:rsidRDefault="00C62AA7" w:rsidP="00177271">
      <w:pPr>
        <w:pStyle w:val="Title"/>
        <w:spacing w:before="0"/>
        <w:rPr>
          <w:rFonts w:cs="Arial"/>
          <w:b w:val="0"/>
          <w:sz w:val="22"/>
          <w:szCs w:val="22"/>
          <w:lang w:val="ru-RU"/>
        </w:rPr>
      </w:pP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t xml:space="preserve">    </w:t>
      </w:r>
      <w:r w:rsidRPr="00177271">
        <w:rPr>
          <w:rFonts w:cs="Arial"/>
          <w:b w:val="0"/>
          <w:sz w:val="22"/>
          <w:szCs w:val="22"/>
          <w:lang w:val="ru-RU"/>
        </w:rPr>
        <w:t>страна</w:t>
      </w:r>
      <w:r w:rsidRPr="0017727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177271" w14:paraId="5128A724" w14:textId="77777777" w:rsidTr="00C62AA7">
        <w:tc>
          <w:tcPr>
            <w:tcW w:w="564" w:type="dxa"/>
          </w:tcPr>
          <w:p w14:paraId="3C9E9CA5" w14:textId="77777777" w:rsidR="00C62AA7" w:rsidRPr="00177271" w:rsidRDefault="00C62AA7" w:rsidP="00177271">
            <w:pPr>
              <w:tabs>
                <w:tab w:val="left" w:pos="360"/>
                <w:tab w:val="left" w:pos="567"/>
                <w:tab w:val="right" w:leader="dot" w:pos="9639"/>
              </w:tabs>
              <w:spacing w:before="0"/>
              <w:jc w:val="center"/>
              <w:rPr>
                <w:rFonts w:cs="Arial"/>
              </w:rPr>
            </w:pPr>
            <w:r w:rsidRPr="00177271">
              <w:rPr>
                <w:rFonts w:cs="Arial"/>
              </w:rPr>
              <w:t>1.</w:t>
            </w:r>
          </w:p>
        </w:tc>
        <w:tc>
          <w:tcPr>
            <w:tcW w:w="7574" w:type="dxa"/>
          </w:tcPr>
          <w:p w14:paraId="2BEC451A" w14:textId="77777777" w:rsidR="00C62AA7" w:rsidRPr="00177271" w:rsidRDefault="00C62AA7" w:rsidP="00177271">
            <w:pPr>
              <w:tabs>
                <w:tab w:val="left" w:pos="360"/>
                <w:tab w:val="left" w:pos="567"/>
                <w:tab w:val="right" w:leader="dot" w:pos="9639"/>
              </w:tabs>
              <w:spacing w:before="0"/>
              <w:rPr>
                <w:rFonts w:cs="Arial"/>
                <w:lang w:val="sr-Cyrl-RS"/>
              </w:rPr>
            </w:pPr>
            <w:r w:rsidRPr="00177271">
              <w:rPr>
                <w:rFonts w:cs="Arial"/>
                <w:lang w:val="sr-Cyrl-RS"/>
              </w:rPr>
              <w:t>Општи подаци о јавној набавци</w:t>
            </w:r>
          </w:p>
        </w:tc>
        <w:tc>
          <w:tcPr>
            <w:tcW w:w="810" w:type="dxa"/>
          </w:tcPr>
          <w:p w14:paraId="2223C426" w14:textId="7B2BA566" w:rsidR="00C62AA7" w:rsidRPr="009D2ADD" w:rsidRDefault="009D2ADD" w:rsidP="00177271">
            <w:pPr>
              <w:tabs>
                <w:tab w:val="left" w:pos="360"/>
                <w:tab w:val="left" w:pos="567"/>
                <w:tab w:val="right" w:leader="dot" w:pos="9639"/>
              </w:tabs>
              <w:spacing w:before="0"/>
              <w:jc w:val="center"/>
              <w:rPr>
                <w:rFonts w:cs="Arial"/>
              </w:rPr>
            </w:pPr>
            <w:r>
              <w:rPr>
                <w:rFonts w:cs="Arial"/>
              </w:rPr>
              <w:t>3</w:t>
            </w:r>
          </w:p>
        </w:tc>
      </w:tr>
      <w:tr w:rsidR="00C62AA7" w:rsidRPr="00177271" w14:paraId="0F610DD2" w14:textId="77777777" w:rsidTr="00C62AA7">
        <w:tc>
          <w:tcPr>
            <w:tcW w:w="564" w:type="dxa"/>
          </w:tcPr>
          <w:p w14:paraId="1FA0F8E8" w14:textId="77777777" w:rsidR="00C62AA7" w:rsidRPr="00177271" w:rsidRDefault="00C62AA7" w:rsidP="00177271">
            <w:pPr>
              <w:tabs>
                <w:tab w:val="left" w:pos="360"/>
                <w:tab w:val="left" w:pos="567"/>
                <w:tab w:val="right" w:leader="dot" w:pos="9639"/>
              </w:tabs>
              <w:spacing w:before="0"/>
              <w:jc w:val="center"/>
              <w:rPr>
                <w:rFonts w:cs="Arial"/>
                <w:lang w:val="sr-Cyrl-RS"/>
              </w:rPr>
            </w:pPr>
            <w:r w:rsidRPr="00177271">
              <w:rPr>
                <w:rFonts w:cs="Arial"/>
                <w:lang w:val="sr-Cyrl-RS"/>
              </w:rPr>
              <w:t>2.</w:t>
            </w:r>
          </w:p>
        </w:tc>
        <w:tc>
          <w:tcPr>
            <w:tcW w:w="7574" w:type="dxa"/>
          </w:tcPr>
          <w:p w14:paraId="7D79942D" w14:textId="77777777" w:rsidR="00C62AA7" w:rsidRPr="00177271" w:rsidRDefault="00C62AA7" w:rsidP="00177271">
            <w:pPr>
              <w:tabs>
                <w:tab w:val="left" w:pos="317"/>
                <w:tab w:val="left" w:pos="360"/>
                <w:tab w:val="right" w:leader="dot" w:pos="9639"/>
              </w:tabs>
              <w:spacing w:before="0"/>
              <w:rPr>
                <w:rFonts w:cs="Arial"/>
                <w:lang w:val="sr-Cyrl-RS"/>
              </w:rPr>
            </w:pPr>
            <w:r w:rsidRPr="00177271">
              <w:rPr>
                <w:rFonts w:cs="Arial"/>
                <w:lang w:val="sr-Cyrl-RS"/>
              </w:rPr>
              <w:t>Подаци о предмету набавке</w:t>
            </w:r>
          </w:p>
        </w:tc>
        <w:tc>
          <w:tcPr>
            <w:tcW w:w="810" w:type="dxa"/>
          </w:tcPr>
          <w:p w14:paraId="3C366F85" w14:textId="54753263" w:rsidR="00C62AA7" w:rsidRPr="009D2ADD" w:rsidRDefault="009D2ADD" w:rsidP="00177271">
            <w:pPr>
              <w:tabs>
                <w:tab w:val="left" w:pos="360"/>
                <w:tab w:val="left" w:pos="567"/>
                <w:tab w:val="right" w:leader="dot" w:pos="9639"/>
              </w:tabs>
              <w:spacing w:before="0"/>
              <w:jc w:val="center"/>
              <w:rPr>
                <w:rFonts w:cs="Arial"/>
              </w:rPr>
            </w:pPr>
            <w:r>
              <w:rPr>
                <w:rFonts w:cs="Arial"/>
              </w:rPr>
              <w:t>4</w:t>
            </w:r>
          </w:p>
        </w:tc>
      </w:tr>
      <w:tr w:rsidR="00C62AA7" w:rsidRPr="00177271" w14:paraId="5DB2D2D2" w14:textId="77777777" w:rsidTr="00C62AA7">
        <w:tc>
          <w:tcPr>
            <w:tcW w:w="564" w:type="dxa"/>
          </w:tcPr>
          <w:p w14:paraId="195BF63A" w14:textId="77777777" w:rsidR="00C62AA7" w:rsidRPr="00177271" w:rsidRDefault="00C62AA7" w:rsidP="00177271">
            <w:pPr>
              <w:tabs>
                <w:tab w:val="left" w:pos="360"/>
                <w:tab w:val="left" w:pos="567"/>
                <w:tab w:val="right" w:leader="dot" w:pos="9639"/>
              </w:tabs>
              <w:spacing w:before="0"/>
              <w:jc w:val="center"/>
              <w:rPr>
                <w:rFonts w:cs="Arial"/>
                <w:lang w:val="sr-Cyrl-RS"/>
              </w:rPr>
            </w:pPr>
            <w:r w:rsidRPr="00177271">
              <w:rPr>
                <w:rFonts w:cs="Arial"/>
                <w:lang w:val="sr-Cyrl-RS"/>
              </w:rPr>
              <w:t>3.</w:t>
            </w:r>
          </w:p>
        </w:tc>
        <w:tc>
          <w:tcPr>
            <w:tcW w:w="7574" w:type="dxa"/>
          </w:tcPr>
          <w:p w14:paraId="7801C6BD" w14:textId="77777777" w:rsidR="00C62AA7" w:rsidRPr="00177271" w:rsidRDefault="00C62AA7" w:rsidP="00177271">
            <w:pPr>
              <w:tabs>
                <w:tab w:val="left" w:pos="317"/>
                <w:tab w:val="left" w:pos="360"/>
                <w:tab w:val="right" w:leader="dot" w:pos="9639"/>
              </w:tabs>
              <w:spacing w:before="0"/>
              <w:rPr>
                <w:rFonts w:cs="Arial"/>
                <w:lang w:val="sr-Cyrl-RS"/>
              </w:rPr>
            </w:pPr>
            <w:r w:rsidRPr="00177271">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F1AF561" w:rsidR="00C62AA7" w:rsidRPr="009D2ADD" w:rsidRDefault="009D2ADD" w:rsidP="00177271">
            <w:pPr>
              <w:tabs>
                <w:tab w:val="left" w:pos="360"/>
                <w:tab w:val="left" w:pos="567"/>
                <w:tab w:val="right" w:leader="dot" w:pos="9639"/>
              </w:tabs>
              <w:spacing w:before="0"/>
              <w:jc w:val="center"/>
              <w:rPr>
                <w:rFonts w:cs="Arial"/>
              </w:rPr>
            </w:pPr>
            <w:r>
              <w:rPr>
                <w:rFonts w:cs="Arial"/>
              </w:rPr>
              <w:t>5</w:t>
            </w:r>
          </w:p>
        </w:tc>
      </w:tr>
      <w:tr w:rsidR="00C62AA7" w:rsidRPr="00177271" w14:paraId="71E4CF81" w14:textId="77777777" w:rsidTr="00C62AA7">
        <w:tc>
          <w:tcPr>
            <w:tcW w:w="564" w:type="dxa"/>
          </w:tcPr>
          <w:p w14:paraId="304EB382" w14:textId="77777777" w:rsidR="00C62AA7" w:rsidRPr="00177271" w:rsidRDefault="00C62AA7" w:rsidP="00177271">
            <w:pPr>
              <w:tabs>
                <w:tab w:val="left" w:pos="360"/>
                <w:tab w:val="left" w:pos="567"/>
                <w:tab w:val="right" w:leader="dot" w:pos="9639"/>
              </w:tabs>
              <w:spacing w:before="0"/>
              <w:jc w:val="center"/>
              <w:rPr>
                <w:rFonts w:cs="Arial"/>
                <w:lang w:val="sr-Cyrl-RS"/>
              </w:rPr>
            </w:pPr>
            <w:r w:rsidRPr="00177271">
              <w:rPr>
                <w:rFonts w:cs="Arial"/>
              </w:rPr>
              <w:t>4</w:t>
            </w:r>
            <w:r w:rsidRPr="00177271">
              <w:rPr>
                <w:rFonts w:cs="Arial"/>
                <w:lang w:val="sr-Cyrl-RS"/>
              </w:rPr>
              <w:t>.</w:t>
            </w:r>
          </w:p>
        </w:tc>
        <w:tc>
          <w:tcPr>
            <w:tcW w:w="7574" w:type="dxa"/>
          </w:tcPr>
          <w:p w14:paraId="5649474F" w14:textId="77777777" w:rsidR="00C62AA7" w:rsidRPr="00177271" w:rsidRDefault="00C62AA7" w:rsidP="00177271">
            <w:pPr>
              <w:tabs>
                <w:tab w:val="left" w:pos="317"/>
                <w:tab w:val="left" w:pos="360"/>
                <w:tab w:val="right" w:leader="dot" w:pos="9639"/>
              </w:tabs>
              <w:spacing w:before="0"/>
              <w:rPr>
                <w:rFonts w:cs="Arial"/>
              </w:rPr>
            </w:pPr>
            <w:r w:rsidRPr="00177271">
              <w:rPr>
                <w:rFonts w:cs="Arial"/>
                <w:lang w:val="sr-Cyrl-RS"/>
              </w:rPr>
              <w:t>Услови за учешће у поступку ЈН и упутство како се доказује испуњеност услова</w:t>
            </w:r>
          </w:p>
        </w:tc>
        <w:tc>
          <w:tcPr>
            <w:tcW w:w="810" w:type="dxa"/>
          </w:tcPr>
          <w:p w14:paraId="54418DAC" w14:textId="2659B73E" w:rsidR="00C62AA7" w:rsidRPr="00177271" w:rsidRDefault="009D2ADD" w:rsidP="00177271">
            <w:pPr>
              <w:tabs>
                <w:tab w:val="left" w:pos="360"/>
                <w:tab w:val="left" w:pos="567"/>
                <w:tab w:val="right" w:leader="dot" w:pos="9639"/>
              </w:tabs>
              <w:spacing w:before="0"/>
              <w:jc w:val="center"/>
              <w:rPr>
                <w:rFonts w:cs="Arial"/>
                <w:lang w:val="sr-Latn-RS"/>
              </w:rPr>
            </w:pPr>
            <w:r>
              <w:rPr>
                <w:rFonts w:cs="Arial"/>
                <w:lang w:val="sr-Latn-RS"/>
              </w:rPr>
              <w:t>12</w:t>
            </w:r>
          </w:p>
        </w:tc>
      </w:tr>
      <w:tr w:rsidR="00C62AA7" w:rsidRPr="00177271" w14:paraId="176BF547" w14:textId="77777777" w:rsidTr="00C62AA7">
        <w:tc>
          <w:tcPr>
            <w:tcW w:w="564" w:type="dxa"/>
          </w:tcPr>
          <w:p w14:paraId="282F4123" w14:textId="23AD5D5E" w:rsidR="00C62AA7" w:rsidRPr="00177271" w:rsidRDefault="00C62AA7" w:rsidP="00177271">
            <w:pPr>
              <w:tabs>
                <w:tab w:val="left" w:pos="360"/>
                <w:tab w:val="left" w:pos="567"/>
                <w:tab w:val="right" w:leader="dot" w:pos="9639"/>
              </w:tabs>
              <w:spacing w:before="0"/>
              <w:jc w:val="center"/>
              <w:rPr>
                <w:rFonts w:cs="Arial"/>
                <w:lang w:val="sr-Cyrl-RS"/>
              </w:rPr>
            </w:pPr>
            <w:r w:rsidRPr="00177271">
              <w:rPr>
                <w:rFonts w:cs="Arial"/>
                <w:lang w:val="sr-Cyrl-RS"/>
              </w:rPr>
              <w:t>5.</w:t>
            </w:r>
          </w:p>
        </w:tc>
        <w:tc>
          <w:tcPr>
            <w:tcW w:w="7574" w:type="dxa"/>
          </w:tcPr>
          <w:p w14:paraId="37E29A35" w14:textId="4CE397F2" w:rsidR="00C62AA7" w:rsidRPr="00177271" w:rsidRDefault="00C62AA7" w:rsidP="00177271">
            <w:pPr>
              <w:tabs>
                <w:tab w:val="left" w:pos="317"/>
                <w:tab w:val="left" w:pos="360"/>
                <w:tab w:val="right" w:leader="dot" w:pos="9639"/>
              </w:tabs>
              <w:spacing w:before="0"/>
              <w:rPr>
                <w:rFonts w:cs="Arial"/>
                <w:lang w:val="sr-Cyrl-RS"/>
              </w:rPr>
            </w:pPr>
            <w:r w:rsidRPr="00177271">
              <w:rPr>
                <w:rFonts w:cs="Arial"/>
                <w:lang w:val="sr-Cyrl-RS"/>
              </w:rPr>
              <w:t>Критеријум за доделу уговора</w:t>
            </w:r>
          </w:p>
        </w:tc>
        <w:tc>
          <w:tcPr>
            <w:tcW w:w="810" w:type="dxa"/>
          </w:tcPr>
          <w:p w14:paraId="0B42A977" w14:textId="19851C97" w:rsidR="00C62AA7" w:rsidRPr="00177271" w:rsidRDefault="009D2ADD" w:rsidP="00177271">
            <w:pPr>
              <w:tabs>
                <w:tab w:val="left" w:pos="360"/>
                <w:tab w:val="left" w:pos="567"/>
                <w:tab w:val="right" w:leader="dot" w:pos="9639"/>
              </w:tabs>
              <w:spacing w:before="0"/>
              <w:jc w:val="center"/>
              <w:rPr>
                <w:rFonts w:cs="Arial"/>
                <w:lang w:val="sr-Latn-RS"/>
              </w:rPr>
            </w:pPr>
            <w:r>
              <w:rPr>
                <w:rFonts w:cs="Arial"/>
                <w:lang w:val="sr-Latn-RS"/>
              </w:rPr>
              <w:t>17</w:t>
            </w:r>
          </w:p>
        </w:tc>
      </w:tr>
      <w:tr w:rsidR="00C62AA7" w:rsidRPr="00177271" w14:paraId="557534E2" w14:textId="77777777" w:rsidTr="00C62AA7">
        <w:tc>
          <w:tcPr>
            <w:tcW w:w="564" w:type="dxa"/>
          </w:tcPr>
          <w:p w14:paraId="71F987C3" w14:textId="52AA2ABC" w:rsidR="00C62AA7" w:rsidRPr="00177271" w:rsidRDefault="00C62AA7" w:rsidP="00177271">
            <w:pPr>
              <w:tabs>
                <w:tab w:val="left" w:pos="360"/>
                <w:tab w:val="left" w:pos="567"/>
                <w:tab w:val="right" w:leader="dot" w:pos="9639"/>
              </w:tabs>
              <w:spacing w:before="0"/>
              <w:jc w:val="center"/>
              <w:rPr>
                <w:rFonts w:cs="Arial"/>
              </w:rPr>
            </w:pPr>
            <w:r w:rsidRPr="00177271">
              <w:rPr>
                <w:rFonts w:cs="Arial"/>
                <w:lang w:val="sr-Cyrl-RS"/>
              </w:rPr>
              <w:t>6</w:t>
            </w:r>
            <w:r w:rsidRPr="00177271">
              <w:rPr>
                <w:rFonts w:cs="Arial"/>
              </w:rPr>
              <w:t>.</w:t>
            </w:r>
          </w:p>
        </w:tc>
        <w:tc>
          <w:tcPr>
            <w:tcW w:w="7574" w:type="dxa"/>
          </w:tcPr>
          <w:p w14:paraId="0CDA4671" w14:textId="77777777" w:rsidR="00C62AA7" w:rsidRPr="00177271" w:rsidRDefault="00C62AA7" w:rsidP="00177271">
            <w:pPr>
              <w:tabs>
                <w:tab w:val="left" w:pos="360"/>
                <w:tab w:val="left" w:pos="567"/>
                <w:tab w:val="right" w:leader="dot" w:pos="9639"/>
              </w:tabs>
              <w:spacing w:before="0"/>
              <w:rPr>
                <w:rFonts w:cs="Arial"/>
                <w:lang w:val="sr-Cyrl-RS"/>
              </w:rPr>
            </w:pPr>
            <w:r w:rsidRPr="00177271">
              <w:rPr>
                <w:rFonts w:cs="Arial"/>
                <w:lang w:val="sr-Cyrl-RS"/>
              </w:rPr>
              <w:t>Упутство понуђачима како да сачине понуду</w:t>
            </w:r>
          </w:p>
        </w:tc>
        <w:tc>
          <w:tcPr>
            <w:tcW w:w="810" w:type="dxa"/>
          </w:tcPr>
          <w:p w14:paraId="2CCD279B" w14:textId="4A85E522" w:rsidR="00C62AA7" w:rsidRPr="00177271" w:rsidRDefault="009D2ADD" w:rsidP="00177271">
            <w:pPr>
              <w:tabs>
                <w:tab w:val="left" w:pos="360"/>
                <w:tab w:val="left" w:pos="567"/>
                <w:tab w:val="right" w:leader="dot" w:pos="9639"/>
              </w:tabs>
              <w:spacing w:before="0"/>
              <w:jc w:val="center"/>
              <w:rPr>
                <w:rFonts w:cs="Arial"/>
                <w:lang w:val="sr-Latn-RS"/>
              </w:rPr>
            </w:pPr>
            <w:r>
              <w:rPr>
                <w:rFonts w:cs="Arial"/>
                <w:lang w:val="sr-Latn-RS"/>
              </w:rPr>
              <w:t>18</w:t>
            </w:r>
          </w:p>
        </w:tc>
      </w:tr>
      <w:tr w:rsidR="00C62AA7" w:rsidRPr="00177271" w14:paraId="0D21E52C" w14:textId="77777777" w:rsidTr="00C62AA7">
        <w:tc>
          <w:tcPr>
            <w:tcW w:w="564" w:type="dxa"/>
          </w:tcPr>
          <w:p w14:paraId="0C7A9833" w14:textId="70B91E85" w:rsidR="00C62AA7" w:rsidRPr="00177271" w:rsidRDefault="00C62AA7" w:rsidP="00177271">
            <w:pPr>
              <w:tabs>
                <w:tab w:val="left" w:pos="360"/>
                <w:tab w:val="left" w:pos="567"/>
                <w:tab w:val="right" w:leader="dot" w:pos="9639"/>
              </w:tabs>
              <w:spacing w:before="0"/>
              <w:jc w:val="center"/>
              <w:rPr>
                <w:rFonts w:cs="Arial"/>
              </w:rPr>
            </w:pPr>
            <w:r w:rsidRPr="00177271">
              <w:rPr>
                <w:rFonts w:cs="Arial"/>
                <w:lang w:val="sr-Cyrl-RS"/>
              </w:rPr>
              <w:t>7</w:t>
            </w:r>
            <w:r w:rsidRPr="00177271">
              <w:rPr>
                <w:rFonts w:cs="Arial"/>
              </w:rPr>
              <w:t>.</w:t>
            </w:r>
          </w:p>
        </w:tc>
        <w:tc>
          <w:tcPr>
            <w:tcW w:w="7574" w:type="dxa"/>
          </w:tcPr>
          <w:p w14:paraId="562D84B0" w14:textId="18B181CA" w:rsidR="00C62AA7" w:rsidRPr="00177271" w:rsidRDefault="00C62AA7" w:rsidP="009D2ADD">
            <w:pPr>
              <w:tabs>
                <w:tab w:val="left" w:pos="360"/>
                <w:tab w:val="left" w:pos="567"/>
                <w:tab w:val="right" w:leader="dot" w:pos="9639"/>
              </w:tabs>
              <w:spacing w:before="0"/>
              <w:rPr>
                <w:rFonts w:cs="Arial"/>
                <w:lang w:val="sr-Cyrl-RS"/>
              </w:rPr>
            </w:pPr>
            <w:r w:rsidRPr="00177271">
              <w:rPr>
                <w:rFonts w:cs="Arial"/>
                <w:lang w:val="sr-Cyrl-RS"/>
              </w:rPr>
              <w:t xml:space="preserve">Обрасци </w:t>
            </w:r>
          </w:p>
        </w:tc>
        <w:tc>
          <w:tcPr>
            <w:tcW w:w="810" w:type="dxa"/>
          </w:tcPr>
          <w:p w14:paraId="2B483B91" w14:textId="0316B1D9" w:rsidR="00C62AA7" w:rsidRPr="00177271" w:rsidRDefault="009D2ADD" w:rsidP="00177271">
            <w:pPr>
              <w:tabs>
                <w:tab w:val="left" w:pos="360"/>
                <w:tab w:val="left" w:pos="567"/>
                <w:tab w:val="right" w:leader="dot" w:pos="9639"/>
              </w:tabs>
              <w:spacing w:before="0"/>
              <w:jc w:val="center"/>
              <w:rPr>
                <w:rFonts w:cs="Arial"/>
              </w:rPr>
            </w:pPr>
            <w:r>
              <w:rPr>
                <w:rFonts w:cs="Arial"/>
              </w:rPr>
              <w:t>31</w:t>
            </w:r>
          </w:p>
        </w:tc>
      </w:tr>
      <w:tr w:rsidR="00C62AA7" w:rsidRPr="00177271" w14:paraId="34767B66" w14:textId="77777777" w:rsidTr="00C62AA7">
        <w:tc>
          <w:tcPr>
            <w:tcW w:w="564" w:type="dxa"/>
          </w:tcPr>
          <w:p w14:paraId="6E92CEE0" w14:textId="650FA4E9" w:rsidR="00C62AA7" w:rsidRPr="00177271" w:rsidRDefault="00C62AA7" w:rsidP="00177271">
            <w:pPr>
              <w:tabs>
                <w:tab w:val="left" w:pos="360"/>
                <w:tab w:val="left" w:pos="567"/>
                <w:tab w:val="right" w:leader="dot" w:pos="9639"/>
              </w:tabs>
              <w:spacing w:before="0"/>
              <w:jc w:val="center"/>
              <w:rPr>
                <w:rFonts w:cs="Arial"/>
                <w:lang w:val="sr-Cyrl-RS"/>
              </w:rPr>
            </w:pPr>
            <w:r w:rsidRPr="00177271">
              <w:rPr>
                <w:rFonts w:cs="Arial"/>
                <w:lang w:val="sr-Cyrl-RS"/>
              </w:rPr>
              <w:t>8.</w:t>
            </w:r>
          </w:p>
        </w:tc>
        <w:tc>
          <w:tcPr>
            <w:tcW w:w="7574" w:type="dxa"/>
          </w:tcPr>
          <w:p w14:paraId="111758F8" w14:textId="4492ACE5" w:rsidR="00C62AA7" w:rsidRPr="00177271" w:rsidRDefault="00C62AA7" w:rsidP="00177271">
            <w:pPr>
              <w:tabs>
                <w:tab w:val="left" w:pos="360"/>
                <w:tab w:val="left" w:pos="567"/>
                <w:tab w:val="right" w:leader="dot" w:pos="9639"/>
              </w:tabs>
              <w:spacing w:before="0"/>
              <w:rPr>
                <w:rFonts w:cs="Arial"/>
                <w:lang w:val="sr-Cyrl-RS"/>
              </w:rPr>
            </w:pPr>
            <w:r w:rsidRPr="00177271">
              <w:rPr>
                <w:rFonts w:cs="Arial"/>
                <w:lang w:val="sr-Cyrl-RS"/>
              </w:rPr>
              <w:t>Модел уговора</w:t>
            </w:r>
          </w:p>
        </w:tc>
        <w:tc>
          <w:tcPr>
            <w:tcW w:w="810" w:type="dxa"/>
          </w:tcPr>
          <w:p w14:paraId="47BCE3A8" w14:textId="0888B205" w:rsidR="00C62AA7" w:rsidRPr="00177271" w:rsidRDefault="009D2ADD" w:rsidP="00177271">
            <w:pPr>
              <w:tabs>
                <w:tab w:val="left" w:pos="360"/>
                <w:tab w:val="left" w:pos="567"/>
                <w:tab w:val="right" w:leader="dot" w:pos="9639"/>
              </w:tabs>
              <w:spacing w:before="0"/>
              <w:jc w:val="center"/>
              <w:rPr>
                <w:rFonts w:cs="Arial"/>
              </w:rPr>
            </w:pPr>
            <w:r>
              <w:rPr>
                <w:rFonts w:cs="Arial"/>
              </w:rPr>
              <w:t>47</w:t>
            </w:r>
          </w:p>
        </w:tc>
      </w:tr>
    </w:tbl>
    <w:p w14:paraId="0034F9AC" w14:textId="77777777" w:rsidR="009D3699" w:rsidRPr="00177271" w:rsidRDefault="009D3699" w:rsidP="00177271">
      <w:pPr>
        <w:pStyle w:val="BodyText"/>
        <w:spacing w:before="0"/>
        <w:rPr>
          <w:rFonts w:cs="Arial"/>
          <w:b/>
          <w:spacing w:val="80"/>
          <w:sz w:val="22"/>
          <w:szCs w:val="22"/>
          <w:highlight w:val="yellow"/>
        </w:rPr>
      </w:pPr>
    </w:p>
    <w:p w14:paraId="02ED531D" w14:textId="758FB62C" w:rsidR="00F5264D" w:rsidRPr="009D2ADD" w:rsidRDefault="00C53AC6" w:rsidP="00177271">
      <w:pPr>
        <w:spacing w:before="0"/>
        <w:jc w:val="right"/>
        <w:rPr>
          <w:rFonts w:cs="Arial"/>
          <w:color w:val="548DD4" w:themeColor="text2" w:themeTint="99"/>
        </w:rPr>
      </w:pPr>
      <w:r w:rsidRPr="00177271">
        <w:rPr>
          <w:rFonts w:cs="Arial"/>
          <w:bCs/>
          <w:noProof/>
          <w:lang w:val="sr-Cyrl-CS"/>
        </w:rPr>
        <w:t xml:space="preserve">Укупан број страна документације: </w:t>
      </w:r>
      <w:r w:rsidR="009D2ADD">
        <w:rPr>
          <w:rFonts w:cs="Arial"/>
          <w:bCs/>
          <w:noProof/>
        </w:rPr>
        <w:t>55</w:t>
      </w:r>
    </w:p>
    <w:p w14:paraId="659A42D2" w14:textId="77777777" w:rsidR="001853E1" w:rsidRPr="00177271" w:rsidRDefault="001853E1" w:rsidP="00177271">
      <w:pPr>
        <w:pStyle w:val="BodyText"/>
        <w:spacing w:before="0"/>
        <w:rPr>
          <w:rFonts w:cs="Arial"/>
          <w:sz w:val="22"/>
          <w:szCs w:val="22"/>
        </w:rPr>
      </w:pPr>
    </w:p>
    <w:p w14:paraId="6A025079" w14:textId="77777777" w:rsidR="00FA0E61" w:rsidRPr="00177271" w:rsidRDefault="00473AD5" w:rsidP="00BF016E">
      <w:pPr>
        <w:pStyle w:val="Heading10"/>
        <w:numPr>
          <w:ilvl w:val="0"/>
          <w:numId w:val="19"/>
        </w:numPr>
        <w:spacing w:before="0"/>
        <w:rPr>
          <w:rFonts w:cs="Arial"/>
          <w:lang w:val="en-US"/>
        </w:rPr>
      </w:pPr>
      <w:r w:rsidRPr="00177271">
        <w:rPr>
          <w:rFonts w:cs="Arial"/>
          <w:lang w:val="ru-RU"/>
        </w:rPr>
        <w:br w:type="page"/>
      </w:r>
      <w:bookmarkStart w:id="12" w:name="_Toc430335136"/>
      <w:bookmarkStart w:id="13" w:name="_Toc442559876"/>
      <w:bookmarkStart w:id="14" w:name="_Toc427817447"/>
      <w:r w:rsidR="00FA0E61" w:rsidRPr="00177271">
        <w:rPr>
          <w:rFonts w:cs="Arial"/>
        </w:rPr>
        <w:lastRenderedPageBreak/>
        <w:t>ОПШТИ ПОДАЦИ О ЈАВНОЈ НАБАВЦИ</w:t>
      </w:r>
      <w:bookmarkEnd w:id="12"/>
      <w:bookmarkEnd w:id="13"/>
    </w:p>
    <w:p w14:paraId="75D62F29" w14:textId="2A85DAD3" w:rsidR="004276AD" w:rsidRPr="00177271" w:rsidRDefault="004276AD" w:rsidP="00177271">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177271" w14:paraId="076CEE58" w14:textId="77777777" w:rsidTr="00177271">
        <w:tc>
          <w:tcPr>
            <w:tcW w:w="2963" w:type="dxa"/>
            <w:shd w:val="clear" w:color="auto" w:fill="auto"/>
          </w:tcPr>
          <w:p w14:paraId="34DC25BE" w14:textId="77777777" w:rsidR="004276AD" w:rsidRPr="00177271" w:rsidRDefault="004276AD" w:rsidP="00177271">
            <w:pPr>
              <w:jc w:val="center"/>
              <w:rPr>
                <w:rFonts w:eastAsia="TimesNewRomanPSMT"/>
              </w:rPr>
            </w:pPr>
            <w:r w:rsidRPr="00177271">
              <w:rPr>
                <w:rFonts w:eastAsia="TimesNewRomanPSMT"/>
              </w:rPr>
              <w:t>Назив и адреса Наручиоца</w:t>
            </w:r>
          </w:p>
        </w:tc>
        <w:tc>
          <w:tcPr>
            <w:tcW w:w="6056" w:type="dxa"/>
            <w:shd w:val="clear" w:color="auto" w:fill="auto"/>
          </w:tcPr>
          <w:p w14:paraId="7CA0A896" w14:textId="77777777" w:rsidR="004276AD" w:rsidRPr="00177271" w:rsidRDefault="004276AD" w:rsidP="00177271">
            <w:pPr>
              <w:jc w:val="center"/>
            </w:pPr>
            <w:r w:rsidRPr="00177271">
              <w:t>Јавно предузеће „Електропривреда Србије“ Београд,</w:t>
            </w:r>
          </w:p>
          <w:p w14:paraId="3A707608" w14:textId="10188AA6" w:rsidR="002E12CC" w:rsidRPr="00177271" w:rsidRDefault="004276AD" w:rsidP="00177271">
            <w:pPr>
              <w:jc w:val="center"/>
            </w:pPr>
            <w:r w:rsidRPr="00177271">
              <w:t>Улица царице Милице бр.2, 11000 Београд</w:t>
            </w:r>
          </w:p>
        </w:tc>
      </w:tr>
      <w:tr w:rsidR="004276AD" w:rsidRPr="00177271" w14:paraId="206F1324" w14:textId="77777777" w:rsidTr="00177271">
        <w:trPr>
          <w:trHeight w:val="521"/>
        </w:trPr>
        <w:tc>
          <w:tcPr>
            <w:tcW w:w="2963" w:type="dxa"/>
            <w:shd w:val="clear" w:color="auto" w:fill="auto"/>
          </w:tcPr>
          <w:p w14:paraId="79006CD9" w14:textId="77777777" w:rsidR="004276AD" w:rsidRPr="00177271" w:rsidRDefault="004276AD" w:rsidP="00177271">
            <w:pPr>
              <w:spacing w:before="0"/>
              <w:jc w:val="center"/>
              <w:rPr>
                <w:rFonts w:eastAsia="TimesNewRomanPSMT"/>
              </w:rPr>
            </w:pPr>
            <w:r w:rsidRPr="00177271">
              <w:rPr>
                <w:rFonts w:eastAsia="TimesNewRomanPSMT"/>
              </w:rPr>
              <w:t>Интернет страница Наручиоца</w:t>
            </w:r>
          </w:p>
        </w:tc>
        <w:tc>
          <w:tcPr>
            <w:tcW w:w="6056" w:type="dxa"/>
            <w:shd w:val="clear" w:color="auto" w:fill="auto"/>
          </w:tcPr>
          <w:p w14:paraId="2516039F" w14:textId="77777777" w:rsidR="004276AD" w:rsidRPr="00177271" w:rsidRDefault="00D91D9E" w:rsidP="00177271">
            <w:pPr>
              <w:spacing w:before="0"/>
              <w:jc w:val="center"/>
              <w:rPr>
                <w:rFonts w:eastAsia="Arial Unicode MS"/>
              </w:rPr>
            </w:pPr>
            <w:hyperlink r:id="rId165" w:history="1">
              <w:r w:rsidR="004276AD" w:rsidRPr="00177271">
                <w:rPr>
                  <w:rStyle w:val="Hyperlink"/>
                  <w:rFonts w:eastAsia="Arial Unicode MS"/>
                </w:rPr>
                <w:t>www.eps.rs</w:t>
              </w:r>
            </w:hyperlink>
          </w:p>
          <w:p w14:paraId="205CBA98" w14:textId="6C21F7F9" w:rsidR="002E12CC" w:rsidRPr="00177271" w:rsidRDefault="002E12CC" w:rsidP="00177271">
            <w:pPr>
              <w:spacing w:before="0"/>
              <w:jc w:val="center"/>
              <w:rPr>
                <w:rFonts w:eastAsia="TimesNewRomanPSMT"/>
              </w:rPr>
            </w:pPr>
          </w:p>
        </w:tc>
      </w:tr>
      <w:tr w:rsidR="004276AD" w:rsidRPr="00177271" w14:paraId="249C7C84" w14:textId="77777777" w:rsidTr="00177271">
        <w:tc>
          <w:tcPr>
            <w:tcW w:w="2963" w:type="dxa"/>
            <w:shd w:val="clear" w:color="auto" w:fill="auto"/>
          </w:tcPr>
          <w:p w14:paraId="603E0F36" w14:textId="77777777" w:rsidR="004276AD" w:rsidRPr="00177271" w:rsidRDefault="004276AD" w:rsidP="00177271">
            <w:pPr>
              <w:spacing w:before="0"/>
              <w:jc w:val="center"/>
              <w:rPr>
                <w:rFonts w:eastAsia="TimesNewRomanPSMT"/>
              </w:rPr>
            </w:pPr>
            <w:r w:rsidRPr="00177271">
              <w:rPr>
                <w:rFonts w:eastAsia="TimesNewRomanPSMT"/>
              </w:rPr>
              <w:t>Врста поступка</w:t>
            </w:r>
          </w:p>
        </w:tc>
        <w:tc>
          <w:tcPr>
            <w:tcW w:w="6056" w:type="dxa"/>
            <w:shd w:val="clear" w:color="auto" w:fill="auto"/>
            <w:vAlign w:val="center"/>
          </w:tcPr>
          <w:p w14:paraId="47DA813B" w14:textId="3EE7B279" w:rsidR="004276AD" w:rsidRPr="00177271" w:rsidRDefault="00D34466" w:rsidP="00177271">
            <w:pPr>
              <w:spacing w:before="0"/>
              <w:jc w:val="center"/>
              <w:rPr>
                <w:rFonts w:eastAsia="TimesNewRomanPSMT"/>
              </w:rPr>
            </w:pPr>
            <w:r w:rsidRPr="00177271">
              <w:rPr>
                <w:rFonts w:eastAsia="TimesNewRomanPSMT"/>
              </w:rPr>
              <w:t>Отворени поступак</w:t>
            </w:r>
          </w:p>
        </w:tc>
      </w:tr>
      <w:tr w:rsidR="004276AD" w:rsidRPr="00177271" w14:paraId="32DDE87A" w14:textId="77777777" w:rsidTr="00177271">
        <w:trPr>
          <w:trHeight w:val="575"/>
        </w:trPr>
        <w:tc>
          <w:tcPr>
            <w:tcW w:w="2963" w:type="dxa"/>
            <w:shd w:val="clear" w:color="auto" w:fill="auto"/>
          </w:tcPr>
          <w:p w14:paraId="16D3E7C0" w14:textId="77777777" w:rsidR="004276AD" w:rsidRPr="00177271" w:rsidRDefault="004276AD" w:rsidP="00177271">
            <w:pPr>
              <w:jc w:val="center"/>
              <w:rPr>
                <w:rFonts w:eastAsia="TimesNewRomanPSMT"/>
              </w:rPr>
            </w:pPr>
            <w:r w:rsidRPr="00177271">
              <w:rPr>
                <w:rFonts w:eastAsia="TimesNewRomanPSMT"/>
              </w:rPr>
              <w:t>Предмет јавне набавке</w:t>
            </w:r>
          </w:p>
        </w:tc>
        <w:tc>
          <w:tcPr>
            <w:tcW w:w="6056" w:type="dxa"/>
            <w:shd w:val="clear" w:color="auto" w:fill="auto"/>
          </w:tcPr>
          <w:p w14:paraId="2DAF22FC" w14:textId="188BB688" w:rsidR="004276AD" w:rsidRPr="00177271" w:rsidRDefault="004276AD" w:rsidP="00177271">
            <w:pPr>
              <w:jc w:val="center"/>
            </w:pPr>
            <w:bookmarkStart w:id="15" w:name="_Toc442559877"/>
            <w:r w:rsidRPr="00177271">
              <w:t xml:space="preserve">Набавка добара: </w:t>
            </w:r>
            <w:bookmarkEnd w:id="15"/>
            <w:r w:rsidR="00177271" w:rsidRPr="00177271">
              <w:t>набавка возила – замена по принципу старо за ново</w:t>
            </w:r>
          </w:p>
        </w:tc>
      </w:tr>
      <w:tr w:rsidR="002E12CC" w:rsidRPr="00177271" w14:paraId="5556B36F" w14:textId="77777777" w:rsidTr="00177271">
        <w:trPr>
          <w:trHeight w:val="278"/>
        </w:trPr>
        <w:tc>
          <w:tcPr>
            <w:tcW w:w="2963" w:type="dxa"/>
            <w:shd w:val="clear" w:color="auto" w:fill="auto"/>
          </w:tcPr>
          <w:p w14:paraId="17324962" w14:textId="512663F0" w:rsidR="002E12CC" w:rsidRPr="00177271" w:rsidRDefault="002E12CC" w:rsidP="00177271">
            <w:pPr>
              <w:jc w:val="center"/>
              <w:rPr>
                <w:rFonts w:eastAsia="TimesNewRomanPSMT"/>
              </w:rPr>
            </w:pPr>
            <w:r w:rsidRPr="00177271">
              <w:t>Опис сваке партије</w:t>
            </w:r>
          </w:p>
        </w:tc>
        <w:tc>
          <w:tcPr>
            <w:tcW w:w="6056" w:type="dxa"/>
            <w:shd w:val="clear" w:color="auto" w:fill="auto"/>
            <w:vAlign w:val="center"/>
          </w:tcPr>
          <w:p w14:paraId="7F35FDCE" w14:textId="42E64A09" w:rsidR="002E12CC" w:rsidRPr="00177271" w:rsidRDefault="002E12CC" w:rsidP="00177271">
            <w:pPr>
              <w:jc w:val="center"/>
              <w:rPr>
                <w:rFonts w:eastAsia="TimesNewRomanPSMT"/>
              </w:rPr>
            </w:pPr>
            <w:r w:rsidRPr="00177271">
              <w:t>Jавна набавка није обликована по партијама</w:t>
            </w:r>
          </w:p>
        </w:tc>
      </w:tr>
      <w:tr w:rsidR="004276AD" w:rsidRPr="00177271" w14:paraId="380F102F" w14:textId="77777777" w:rsidTr="00177271">
        <w:trPr>
          <w:trHeight w:val="594"/>
        </w:trPr>
        <w:tc>
          <w:tcPr>
            <w:tcW w:w="2963" w:type="dxa"/>
            <w:shd w:val="clear" w:color="auto" w:fill="auto"/>
          </w:tcPr>
          <w:p w14:paraId="062C5C60" w14:textId="77777777" w:rsidR="004276AD" w:rsidRPr="00177271" w:rsidRDefault="004276AD" w:rsidP="00177271">
            <w:pPr>
              <w:jc w:val="center"/>
              <w:rPr>
                <w:rFonts w:eastAsia="TimesNewRomanPSMT"/>
              </w:rPr>
            </w:pPr>
            <w:r w:rsidRPr="00177271">
              <w:rPr>
                <w:rFonts w:eastAsia="TimesNewRomanPSMT"/>
              </w:rPr>
              <w:t>Циљ поступка</w:t>
            </w:r>
          </w:p>
        </w:tc>
        <w:tc>
          <w:tcPr>
            <w:tcW w:w="6056" w:type="dxa"/>
            <w:shd w:val="clear" w:color="auto" w:fill="auto"/>
          </w:tcPr>
          <w:p w14:paraId="6EE0905C" w14:textId="7A3F2BED" w:rsidR="002E12CC" w:rsidRPr="00177271" w:rsidRDefault="004276AD" w:rsidP="00177271">
            <w:pPr>
              <w:jc w:val="center"/>
              <w:rPr>
                <w:rFonts w:eastAsia="TimesNewRomanPSMT"/>
              </w:rPr>
            </w:pPr>
            <w:r w:rsidRPr="00177271">
              <w:rPr>
                <w:rFonts w:eastAsia="TimesNewRomanPSMT"/>
              </w:rPr>
              <w:t>Закључење Уговора о јавној набавци</w:t>
            </w:r>
          </w:p>
        </w:tc>
      </w:tr>
      <w:tr w:rsidR="004276AD" w:rsidRPr="00177271" w14:paraId="5CB4A234" w14:textId="77777777" w:rsidTr="00177271">
        <w:trPr>
          <w:trHeight w:val="548"/>
        </w:trPr>
        <w:tc>
          <w:tcPr>
            <w:tcW w:w="2963" w:type="dxa"/>
            <w:shd w:val="clear" w:color="auto" w:fill="auto"/>
          </w:tcPr>
          <w:p w14:paraId="77558D25" w14:textId="77777777" w:rsidR="004276AD" w:rsidRPr="00177271" w:rsidRDefault="004276AD" w:rsidP="00177271">
            <w:pPr>
              <w:jc w:val="center"/>
              <w:rPr>
                <w:rFonts w:eastAsia="TimesNewRomanPSMT"/>
              </w:rPr>
            </w:pPr>
            <w:r w:rsidRPr="00177271">
              <w:rPr>
                <w:rFonts w:eastAsia="TimesNewRomanPSMT"/>
              </w:rPr>
              <w:t>Контакт</w:t>
            </w:r>
          </w:p>
        </w:tc>
        <w:tc>
          <w:tcPr>
            <w:tcW w:w="6056" w:type="dxa"/>
            <w:shd w:val="clear" w:color="auto" w:fill="auto"/>
            <w:vAlign w:val="center"/>
          </w:tcPr>
          <w:p w14:paraId="13E16FA4" w14:textId="7ADCF0D6" w:rsidR="00177271" w:rsidRPr="00177271" w:rsidRDefault="00177271" w:rsidP="00177271">
            <w:pPr>
              <w:spacing w:before="0"/>
              <w:jc w:val="center"/>
            </w:pPr>
            <w:r w:rsidRPr="00177271">
              <w:t>Сања</w:t>
            </w:r>
            <w:r>
              <w:rPr>
                <w:lang w:val="sr-Cyrl-RS"/>
              </w:rPr>
              <w:t xml:space="preserve"> </w:t>
            </w:r>
            <w:r w:rsidRPr="00177271">
              <w:t xml:space="preserve">Аликалфић, e-mail: </w:t>
            </w:r>
            <w:hyperlink r:id="rId166" w:history="1">
              <w:r w:rsidRPr="00177271">
                <w:rPr>
                  <w:rStyle w:val="Hyperlink"/>
                </w:rPr>
                <w:t>sanja.alikalfic@</w:t>
              </w:r>
            </w:hyperlink>
            <w:r w:rsidRPr="004E45EF">
              <w:rPr>
                <w:rStyle w:val="Hyperlink"/>
              </w:rPr>
              <w:t>eps.rs</w:t>
            </w:r>
          </w:p>
          <w:p w14:paraId="4936F728" w14:textId="6504FA2D" w:rsidR="004276AD" w:rsidRPr="00177271" w:rsidRDefault="00177271" w:rsidP="00177271">
            <w:pPr>
              <w:spacing w:before="0"/>
              <w:jc w:val="center"/>
            </w:pPr>
            <w:r>
              <w:t xml:space="preserve">Ана </w:t>
            </w:r>
            <w:r>
              <w:rPr>
                <w:lang w:val="sr-Cyrl-RS"/>
              </w:rPr>
              <w:t>Д</w:t>
            </w:r>
            <w:r w:rsidRPr="00177271">
              <w:t xml:space="preserve">рашковић, e-mail: </w:t>
            </w:r>
            <w:hyperlink r:id="rId167" w:history="1">
              <w:r w:rsidRPr="00177271">
                <w:rPr>
                  <w:rStyle w:val="Hyperlink"/>
                </w:rPr>
                <w:t>ana.draskovic@</w:t>
              </w:r>
            </w:hyperlink>
            <w:r w:rsidRPr="004E45EF">
              <w:rPr>
                <w:rStyle w:val="Hyperlink"/>
              </w:rPr>
              <w:t>eps.rs</w:t>
            </w:r>
          </w:p>
        </w:tc>
      </w:tr>
    </w:tbl>
    <w:p w14:paraId="22DA53FA" w14:textId="77777777" w:rsidR="00FA0E61" w:rsidRPr="00177271" w:rsidRDefault="00FA0E61" w:rsidP="00177271"/>
    <w:p w14:paraId="3CC3C870" w14:textId="77777777" w:rsidR="002E12CC" w:rsidRPr="00177271" w:rsidRDefault="002E12CC" w:rsidP="00177271">
      <w:pPr>
        <w:spacing w:before="0"/>
        <w:rPr>
          <w:rFonts w:cs="Arial"/>
        </w:rPr>
      </w:pPr>
    </w:p>
    <w:p w14:paraId="182E9B4F" w14:textId="77777777" w:rsidR="002E12CC" w:rsidRPr="00177271" w:rsidRDefault="002E12CC" w:rsidP="00177271">
      <w:pPr>
        <w:spacing w:before="0"/>
        <w:rPr>
          <w:rFonts w:cs="Arial"/>
        </w:rPr>
      </w:pPr>
    </w:p>
    <w:p w14:paraId="4F08DA73" w14:textId="77777777" w:rsidR="002E12CC" w:rsidRPr="00177271" w:rsidRDefault="002E12CC" w:rsidP="00177271">
      <w:pPr>
        <w:spacing w:before="0"/>
        <w:rPr>
          <w:rFonts w:cs="Arial"/>
        </w:rPr>
      </w:pPr>
    </w:p>
    <w:p w14:paraId="21B142D3" w14:textId="77777777" w:rsidR="002E12CC" w:rsidRPr="00177271" w:rsidRDefault="002E12CC" w:rsidP="00177271">
      <w:pPr>
        <w:spacing w:before="0"/>
        <w:rPr>
          <w:rFonts w:cs="Arial"/>
        </w:rPr>
      </w:pPr>
    </w:p>
    <w:p w14:paraId="285D5259" w14:textId="77777777" w:rsidR="002E12CC" w:rsidRPr="00177271" w:rsidRDefault="002E12CC" w:rsidP="00177271">
      <w:pPr>
        <w:spacing w:before="0"/>
        <w:rPr>
          <w:rFonts w:cs="Arial"/>
        </w:rPr>
      </w:pPr>
    </w:p>
    <w:p w14:paraId="1F2CF4EE" w14:textId="375667FD" w:rsidR="00177271" w:rsidRDefault="00177271">
      <w:pPr>
        <w:spacing w:before="0"/>
        <w:jc w:val="left"/>
        <w:rPr>
          <w:rFonts w:cs="Arial"/>
        </w:rPr>
      </w:pPr>
      <w:r>
        <w:rPr>
          <w:rFonts w:cs="Arial"/>
        </w:rPr>
        <w:br w:type="page"/>
      </w:r>
    </w:p>
    <w:p w14:paraId="1ABD04B6" w14:textId="70E69043" w:rsidR="002E12CC" w:rsidRPr="00177271" w:rsidRDefault="002E12CC" w:rsidP="00BF016E">
      <w:pPr>
        <w:pStyle w:val="Heading10"/>
        <w:numPr>
          <w:ilvl w:val="0"/>
          <w:numId w:val="19"/>
        </w:numPr>
        <w:spacing w:before="0"/>
        <w:jc w:val="both"/>
        <w:rPr>
          <w:rFonts w:cs="Arial"/>
          <w:lang w:val="sr-Cyrl-RS"/>
        </w:rPr>
      </w:pPr>
      <w:bookmarkStart w:id="16" w:name="_Toc442559878"/>
      <w:bookmarkStart w:id="17" w:name="_Toc427817448"/>
      <w:r w:rsidRPr="00177271">
        <w:rPr>
          <w:rFonts w:cs="Arial"/>
          <w:lang w:val="sr-Cyrl-RS"/>
        </w:rPr>
        <w:lastRenderedPageBreak/>
        <w:t>ПОДАЦИ О ПРЕДМЕТУ ЈАВНЕ НАБАВКЕ</w:t>
      </w:r>
    </w:p>
    <w:p w14:paraId="3EA212D5" w14:textId="2C7789C0" w:rsidR="002E12CC" w:rsidRPr="00177271" w:rsidRDefault="002E12CC" w:rsidP="00177271">
      <w:pPr>
        <w:pStyle w:val="Heading10"/>
        <w:spacing w:before="0"/>
        <w:ind w:left="0" w:firstLine="0"/>
        <w:jc w:val="both"/>
        <w:rPr>
          <w:rFonts w:cs="Arial"/>
          <w:lang w:val="sr-Cyrl-RS"/>
        </w:rPr>
      </w:pPr>
      <w:r w:rsidRPr="00177271">
        <w:rPr>
          <w:rFonts w:cs="Arial"/>
          <w:lang w:val="sr-Cyrl-RS"/>
        </w:rPr>
        <w:t xml:space="preserve">2.1 Опис предмета јавне набавке, назив и ознака из општег речника </w:t>
      </w:r>
      <w:r w:rsidR="0032186E" w:rsidRPr="00177271">
        <w:rPr>
          <w:rFonts w:cs="Arial"/>
          <w:lang w:val="sr-Cyrl-RS"/>
        </w:rPr>
        <w:t xml:space="preserve"> </w:t>
      </w:r>
      <w:r w:rsidRPr="00177271">
        <w:rPr>
          <w:rFonts w:cs="Arial"/>
          <w:lang w:val="sr-Cyrl-RS"/>
        </w:rPr>
        <w:t>набавке</w:t>
      </w:r>
    </w:p>
    <w:p w14:paraId="7350BAF1" w14:textId="77777777" w:rsidR="0032186E" w:rsidRPr="00177271" w:rsidRDefault="0032186E" w:rsidP="00177271">
      <w:pPr>
        <w:spacing w:before="0"/>
        <w:rPr>
          <w:rFonts w:cs="Arial"/>
          <w:lang w:val="sr-Cyrl-RS" w:eastAsia="ar-SA"/>
        </w:rPr>
      </w:pPr>
    </w:p>
    <w:p w14:paraId="6AB95223" w14:textId="07162005" w:rsidR="002E12CC" w:rsidRPr="00177271" w:rsidRDefault="002E12CC" w:rsidP="00177271">
      <w:pPr>
        <w:spacing w:before="0"/>
        <w:rPr>
          <w:rFonts w:cs="Arial"/>
          <w:lang w:val="sr-Cyrl-RS" w:eastAsia="zh-CN"/>
        </w:rPr>
      </w:pPr>
      <w:r w:rsidRPr="00177271">
        <w:rPr>
          <w:rFonts w:cs="Arial"/>
          <w:lang w:eastAsia="zh-CN"/>
        </w:rPr>
        <w:t xml:space="preserve">Опис предмета јавне набавке: </w:t>
      </w:r>
      <w:r w:rsidR="00177271">
        <w:rPr>
          <w:rFonts w:cs="Arial"/>
          <w:lang w:val="sr-Cyrl-RS" w:eastAsia="zh-CN"/>
        </w:rPr>
        <w:t xml:space="preserve">набавка возила - </w:t>
      </w:r>
      <w:r w:rsidR="00177271" w:rsidRPr="00177271">
        <w:t>замена по принципу старо за ново</w:t>
      </w:r>
    </w:p>
    <w:p w14:paraId="629103F8" w14:textId="40BC0CE7" w:rsidR="002E12CC" w:rsidRPr="00177271" w:rsidRDefault="002E12CC" w:rsidP="00177271">
      <w:pPr>
        <w:spacing w:before="0"/>
        <w:rPr>
          <w:rFonts w:cs="Arial"/>
          <w:lang w:eastAsia="zh-CN"/>
        </w:rPr>
      </w:pPr>
      <w:r w:rsidRPr="00177271">
        <w:rPr>
          <w:rFonts w:cs="Arial"/>
          <w:lang w:eastAsia="zh-CN"/>
        </w:rPr>
        <w:t>Назив из општег речника набавке:</w:t>
      </w:r>
      <w:r w:rsidR="00177271">
        <w:rPr>
          <w:rFonts w:cs="Arial"/>
          <w:lang w:val="sr-Cyrl-RS" w:eastAsia="zh-CN"/>
        </w:rPr>
        <w:t xml:space="preserve"> </w:t>
      </w:r>
      <w:r w:rsidR="00FE1EE6">
        <w:rPr>
          <w:rFonts w:cs="Arial"/>
          <w:lang w:val="sr-Cyrl-RS" w:eastAsia="zh-CN"/>
        </w:rPr>
        <w:t>путнички аутомобили</w:t>
      </w:r>
    </w:p>
    <w:p w14:paraId="70523993" w14:textId="4A65DC2A" w:rsidR="002E12CC" w:rsidRPr="00177271" w:rsidRDefault="002E12CC" w:rsidP="00177271">
      <w:pPr>
        <w:spacing w:before="0"/>
        <w:rPr>
          <w:rFonts w:cs="Arial"/>
          <w:lang w:val="sr-Cyrl-RS" w:eastAsia="zh-CN"/>
        </w:rPr>
      </w:pPr>
      <w:r w:rsidRPr="00177271">
        <w:rPr>
          <w:rFonts w:cs="Arial"/>
          <w:lang w:eastAsia="zh-CN"/>
        </w:rPr>
        <w:t xml:space="preserve">Ознака из општег речника набавке: </w:t>
      </w:r>
      <w:r w:rsidR="00FE1EE6">
        <w:rPr>
          <w:rFonts w:cs="Arial"/>
          <w:lang w:val="sr-Cyrl-RS" w:eastAsia="zh-CN"/>
        </w:rPr>
        <w:t>34110000-1</w:t>
      </w:r>
    </w:p>
    <w:p w14:paraId="7314C023" w14:textId="77777777" w:rsidR="0032186E" w:rsidRPr="00177271" w:rsidRDefault="0032186E" w:rsidP="00177271">
      <w:pPr>
        <w:spacing w:before="0"/>
        <w:rPr>
          <w:rFonts w:cs="Arial"/>
          <w:lang w:val="sr-Cyrl-RS" w:eastAsia="zh-CN"/>
        </w:rPr>
      </w:pPr>
    </w:p>
    <w:p w14:paraId="1D77BF9B" w14:textId="77777777" w:rsidR="002E12CC" w:rsidRPr="00177271" w:rsidRDefault="002E12CC" w:rsidP="00177271">
      <w:pPr>
        <w:spacing w:before="0"/>
        <w:rPr>
          <w:rFonts w:cs="Arial"/>
          <w:lang w:eastAsia="zh-CN"/>
        </w:rPr>
      </w:pPr>
      <w:r w:rsidRPr="00177271">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02203A9B" w:rsidR="00895CDE" w:rsidRDefault="00895CDE">
      <w:pPr>
        <w:spacing w:before="0"/>
        <w:jc w:val="left"/>
        <w:rPr>
          <w:rFonts w:cs="Arial"/>
          <w:lang w:val="sr-Cyrl-RS"/>
        </w:rPr>
      </w:pPr>
      <w:r>
        <w:rPr>
          <w:rFonts w:cs="Arial"/>
          <w:lang w:val="sr-Cyrl-RS"/>
        </w:rPr>
        <w:br w:type="page"/>
      </w:r>
    </w:p>
    <w:p w14:paraId="536D8258" w14:textId="0740E7EE" w:rsidR="0032186E" w:rsidRDefault="00DB369C" w:rsidP="00BF016E">
      <w:pPr>
        <w:pStyle w:val="Heading10"/>
        <w:numPr>
          <w:ilvl w:val="0"/>
          <w:numId w:val="19"/>
        </w:numPr>
        <w:spacing w:before="0"/>
        <w:jc w:val="both"/>
        <w:rPr>
          <w:rFonts w:cs="Arial"/>
        </w:rPr>
      </w:pPr>
      <w:r w:rsidRPr="00177271">
        <w:rPr>
          <w:rFonts w:cs="Arial"/>
        </w:rPr>
        <w:lastRenderedPageBreak/>
        <w:t>ТЕХНИЧК</w:t>
      </w:r>
      <w:r w:rsidR="0032186E" w:rsidRPr="00177271">
        <w:rPr>
          <w:rFonts w:cs="Arial"/>
          <w:lang w:val="sr-Cyrl-RS"/>
        </w:rPr>
        <w:t>А</w:t>
      </w:r>
      <w:r w:rsidRPr="00177271">
        <w:rPr>
          <w:rFonts w:cs="Arial"/>
        </w:rPr>
        <w:t xml:space="preserve"> </w:t>
      </w:r>
      <w:r w:rsidR="0032186E" w:rsidRPr="00177271">
        <w:rPr>
          <w:rFonts w:cs="Arial"/>
          <w:lang w:val="sr-Cyrl-RS"/>
        </w:rPr>
        <w:t>СПЕЦИФИКАЦИЈА</w:t>
      </w:r>
      <w:r w:rsidRPr="00177271">
        <w:rPr>
          <w:rFonts w:cs="Arial"/>
        </w:rPr>
        <w:t xml:space="preserve"> </w:t>
      </w:r>
      <w:r w:rsidR="00895CDE" w:rsidRPr="00895CDE">
        <w:rPr>
          <w:rFonts w:cs="Arial"/>
        </w:rPr>
        <w:t>И УСЛОВИ ЗА НАБАВКУ ВОЗИЛА ПО ПРИНЦИПУ „СТАРО ЗА НОВО“</w:t>
      </w:r>
    </w:p>
    <w:p w14:paraId="20EF7F35" w14:textId="77777777" w:rsidR="00E86EBA" w:rsidRPr="00E86EBA" w:rsidRDefault="00E86EBA" w:rsidP="00E86EBA">
      <w:pPr>
        <w:spacing w:before="0"/>
        <w:rPr>
          <w:lang w:val="sr-Cyrl-CS" w:eastAsia="ar-SA"/>
        </w:rPr>
      </w:pPr>
    </w:p>
    <w:p w14:paraId="2F377E0B" w14:textId="48BAD5CC" w:rsidR="00B82C26" w:rsidRPr="00E86EBA" w:rsidRDefault="00E86EBA" w:rsidP="00BF016E">
      <w:pPr>
        <w:pStyle w:val="Heading10"/>
        <w:numPr>
          <w:ilvl w:val="1"/>
          <w:numId w:val="19"/>
        </w:numPr>
        <w:spacing w:before="0"/>
        <w:jc w:val="both"/>
        <w:rPr>
          <w:rFonts w:cs="Arial"/>
          <w:lang w:val="sr-Cyrl-RS"/>
        </w:rPr>
      </w:pPr>
      <w:r w:rsidRPr="00E86EBA">
        <w:rPr>
          <w:rFonts w:cs="Arial"/>
          <w:lang w:val="sr-Cyrl-RS"/>
        </w:rPr>
        <w:t>Опис</w:t>
      </w:r>
    </w:p>
    <w:p w14:paraId="12FBC85E" w14:textId="77777777" w:rsidR="00E86EBA" w:rsidRDefault="00E86EBA" w:rsidP="00E86EBA">
      <w:pPr>
        <w:spacing w:before="0"/>
        <w:rPr>
          <w:rFonts w:cs="Arial"/>
          <w:szCs w:val="24"/>
          <w:lang w:val="sr-Cyrl-RS"/>
        </w:rPr>
      </w:pPr>
      <w:r>
        <w:rPr>
          <w:rFonts w:cs="Arial"/>
          <w:szCs w:val="24"/>
          <w:lang w:val="sr-Cyrl-RS"/>
        </w:rPr>
        <w:t>Набавка путничких возила спроводи се по принципу „старо за ново“ уз доплату.</w:t>
      </w:r>
    </w:p>
    <w:p w14:paraId="604276B8" w14:textId="77777777" w:rsidR="00E86EBA" w:rsidRDefault="00E86EBA" w:rsidP="00E86EBA">
      <w:pPr>
        <w:spacing w:before="0"/>
        <w:rPr>
          <w:rFonts w:cs="Arial"/>
          <w:szCs w:val="24"/>
          <w:lang w:val="sr-Cyrl-RS"/>
        </w:rPr>
      </w:pPr>
      <w:r>
        <w:rPr>
          <w:rFonts w:cs="Arial"/>
          <w:szCs w:val="24"/>
          <w:lang w:val="sr-Cyrl-RS"/>
        </w:rPr>
        <w:t>Понуђач је обавезан да понуди цену за возила која по квалитету и квантитету испуњавају захтеве из техничке спецификације.</w:t>
      </w:r>
    </w:p>
    <w:p w14:paraId="70D15000" w14:textId="77777777" w:rsidR="00E86EBA" w:rsidRDefault="00E86EBA" w:rsidP="00E86EBA">
      <w:pPr>
        <w:spacing w:before="0"/>
        <w:rPr>
          <w:rFonts w:cs="Arial"/>
          <w:szCs w:val="24"/>
          <w:lang w:val="sr-Cyrl-RS"/>
        </w:rPr>
      </w:pPr>
    </w:p>
    <w:p w14:paraId="28F70411" w14:textId="77777777" w:rsidR="00E86EBA" w:rsidRDefault="00E86EBA" w:rsidP="00E86EBA">
      <w:pPr>
        <w:spacing w:before="0"/>
        <w:rPr>
          <w:rFonts w:cs="Arial"/>
          <w:szCs w:val="24"/>
          <w:lang w:val="sr-Cyrl-RS"/>
        </w:rPr>
      </w:pPr>
      <w:r w:rsidRPr="00B01D6C">
        <w:rPr>
          <w:rFonts w:cs="Arial"/>
          <w:szCs w:val="24"/>
          <w:lang w:val="sr-Cyrl-RS"/>
        </w:rPr>
        <w:t>У Прилогу</w:t>
      </w:r>
      <w:r>
        <w:rPr>
          <w:rFonts w:cs="Arial"/>
          <w:szCs w:val="24"/>
          <w:lang w:val="sr-Cyrl-RS"/>
        </w:rPr>
        <w:t xml:space="preserve"> 1 техничке спецификације налазе</w:t>
      </w:r>
      <w:r w:rsidRPr="00B01D6C">
        <w:rPr>
          <w:rFonts w:cs="Arial"/>
          <w:szCs w:val="24"/>
          <w:lang w:val="sr-Cyrl-RS"/>
        </w:rPr>
        <w:t xml:space="preserve"> се подаци о процени тржишне вредности</w:t>
      </w:r>
      <w:r>
        <w:rPr>
          <w:rFonts w:cs="Arial"/>
          <w:szCs w:val="24"/>
          <w:lang w:val="sr-Cyrl-RS"/>
        </w:rPr>
        <w:t xml:space="preserve"> половних</w:t>
      </w:r>
      <w:r w:rsidRPr="00B01D6C">
        <w:rPr>
          <w:rFonts w:cs="Arial"/>
          <w:szCs w:val="24"/>
          <w:lang w:val="sr-Cyrl-RS"/>
        </w:rPr>
        <w:t xml:space="preserve"> путничких возила, до кој</w:t>
      </w:r>
      <w:r>
        <w:rPr>
          <w:rFonts w:cs="Arial"/>
          <w:szCs w:val="24"/>
          <w:lang w:val="sr-Cyrl-RS"/>
        </w:rPr>
        <w:t>их</w:t>
      </w:r>
      <w:r w:rsidRPr="00B01D6C">
        <w:rPr>
          <w:rFonts w:cs="Arial"/>
          <w:szCs w:val="24"/>
          <w:lang w:val="sr-Cyrl-RS"/>
        </w:rPr>
        <w:t xml:space="preserve"> је наручилац дошао истраживањем тржишта.</w:t>
      </w:r>
    </w:p>
    <w:p w14:paraId="2763C197" w14:textId="77777777" w:rsidR="00E86EBA" w:rsidRDefault="00E86EBA" w:rsidP="00E86EBA">
      <w:pPr>
        <w:spacing w:before="0"/>
        <w:rPr>
          <w:rFonts w:cs="Arial"/>
          <w:szCs w:val="24"/>
          <w:lang w:val="sr-Cyrl-RS"/>
        </w:rPr>
      </w:pPr>
      <w:r>
        <w:rPr>
          <w:rFonts w:cs="Arial"/>
          <w:szCs w:val="24"/>
          <w:lang w:val="sr-Cyrl-RS"/>
        </w:rPr>
        <w:t xml:space="preserve"> </w:t>
      </w:r>
    </w:p>
    <w:p w14:paraId="39068749" w14:textId="713C0D2B" w:rsidR="00E86EBA" w:rsidRPr="00052B8B" w:rsidRDefault="00E86EBA" w:rsidP="00E86EBA">
      <w:pPr>
        <w:spacing w:before="0"/>
        <w:rPr>
          <w:rFonts w:cs="Arial"/>
          <w:szCs w:val="24"/>
          <w:lang w:val="sr-Cyrl-RS"/>
        </w:rPr>
      </w:pPr>
      <w:r>
        <w:rPr>
          <w:rFonts w:cs="Arial"/>
          <w:szCs w:val="24"/>
          <w:lang w:val="sr-Cyrl-RS"/>
        </w:rPr>
        <w:t>Понуђач је обавезан да за „стара“ (половна) возила понуди цену</w:t>
      </w:r>
      <w:r w:rsidR="00FE1EE6">
        <w:rPr>
          <w:rFonts w:cs="Arial"/>
          <w:szCs w:val="24"/>
          <w:lang w:val="sr-Cyrl-RS"/>
        </w:rPr>
        <w:t xml:space="preserve"> к</w:t>
      </w:r>
      <w:r w:rsidRPr="004F30FF">
        <w:rPr>
          <w:rFonts w:cs="Arial"/>
          <w:szCs w:val="24"/>
          <w:lang w:val="sr-Cyrl-RS"/>
        </w:rPr>
        <w:t xml:space="preserve">oja </w:t>
      </w:r>
      <w:r>
        <w:rPr>
          <w:rFonts w:cs="Arial"/>
          <w:szCs w:val="24"/>
          <w:lang w:val="sr-Cyrl-RS"/>
        </w:rPr>
        <w:t>не сме бити нижа од укупног износа</w:t>
      </w:r>
      <w:r w:rsidRPr="004F30FF">
        <w:rPr>
          <w:rFonts w:cs="Arial"/>
          <w:szCs w:val="24"/>
          <w:lang w:val="sr-Cyrl-RS"/>
        </w:rPr>
        <w:t xml:space="preserve"> </w:t>
      </w:r>
      <w:r>
        <w:rPr>
          <w:rFonts w:cs="Arial"/>
          <w:szCs w:val="24"/>
          <w:lang w:val="sr-Cyrl-RS"/>
        </w:rPr>
        <w:t>процењене вредности</w:t>
      </w:r>
      <w:r w:rsidR="00635513">
        <w:rPr>
          <w:rFonts w:cs="Arial"/>
          <w:szCs w:val="24"/>
          <w:lang w:val="sr-Cyrl-RS"/>
        </w:rPr>
        <w:t xml:space="preserve"> старих возила</w:t>
      </w:r>
      <w:r>
        <w:rPr>
          <w:rFonts w:cs="Arial"/>
          <w:szCs w:val="24"/>
          <w:lang w:val="sr-Cyrl-RS"/>
        </w:rPr>
        <w:t xml:space="preserve">, без пореза, за сва возила, попуњавањем износа у табели која је </w:t>
      </w:r>
      <w:r w:rsidRPr="005342E5">
        <w:rPr>
          <w:rFonts w:cs="Arial"/>
          <w:szCs w:val="24"/>
          <w:lang w:val="sr-Cyrl-RS"/>
        </w:rPr>
        <w:t>достављена у Прилогу 1. У случају понуђене ниже цене од процењене</w:t>
      </w:r>
      <w:r w:rsidR="00635513">
        <w:rPr>
          <w:rFonts w:cs="Arial"/>
          <w:szCs w:val="24"/>
          <w:lang w:val="sr-Cyrl-RS"/>
        </w:rPr>
        <w:t xml:space="preserve"> цене старих возила</w:t>
      </w:r>
      <w:r w:rsidRPr="005342E5">
        <w:rPr>
          <w:rFonts w:cs="Arial"/>
          <w:szCs w:val="24"/>
          <w:lang w:val="sr-Cyrl-RS"/>
        </w:rPr>
        <w:t xml:space="preserve">, понуда ће бити одбијена као </w:t>
      </w:r>
      <w:r w:rsidR="002A42A6" w:rsidRPr="005342E5">
        <w:rPr>
          <w:rFonts w:cs="Arial"/>
          <w:szCs w:val="24"/>
          <w:lang w:val="sr-Cyrl-RS"/>
        </w:rPr>
        <w:t>неприхватљива</w:t>
      </w:r>
      <w:r w:rsidRPr="005342E5">
        <w:rPr>
          <w:rFonts w:cs="Arial"/>
          <w:szCs w:val="24"/>
          <w:lang w:val="sr-Cyrl-RS"/>
        </w:rPr>
        <w:t>.</w:t>
      </w:r>
      <w:r w:rsidR="005342E5" w:rsidRPr="005342E5">
        <w:rPr>
          <w:rFonts w:cs="Arial"/>
          <w:szCs w:val="24"/>
        </w:rPr>
        <w:t xml:space="preserve"> </w:t>
      </w:r>
      <w:r w:rsidRPr="005342E5">
        <w:rPr>
          <w:rFonts w:cs="Arial"/>
          <w:szCs w:val="24"/>
          <w:lang w:val="sr-Cyrl-RS"/>
        </w:rPr>
        <w:t>Плаћање</w:t>
      </w:r>
      <w:r>
        <w:rPr>
          <w:rFonts w:cs="Arial"/>
          <w:szCs w:val="24"/>
          <w:lang w:val="sr-Cyrl-RS"/>
        </w:rPr>
        <w:t xml:space="preserve"> пореских обавеза за „стара“ (половна) возила је обавеза купца.</w:t>
      </w:r>
    </w:p>
    <w:p w14:paraId="4A80D5A8" w14:textId="77777777" w:rsidR="00E86EBA" w:rsidRDefault="00E86EBA" w:rsidP="00E86EBA">
      <w:pPr>
        <w:spacing w:before="0"/>
        <w:rPr>
          <w:rFonts w:cs="Arial"/>
          <w:szCs w:val="24"/>
          <w:lang w:val="sr-Cyrl-RS"/>
        </w:rPr>
      </w:pPr>
    </w:p>
    <w:p w14:paraId="4B917B93" w14:textId="39303672" w:rsidR="00E86EBA" w:rsidRDefault="00E86EBA" w:rsidP="00E86EBA">
      <w:pPr>
        <w:spacing w:before="0"/>
        <w:rPr>
          <w:rFonts w:cs="Arial"/>
          <w:szCs w:val="24"/>
          <w:lang w:val="sr-Cyrl-RS"/>
        </w:rPr>
      </w:pPr>
      <w:r>
        <w:rPr>
          <w:rFonts w:cs="Arial"/>
          <w:szCs w:val="24"/>
          <w:lang w:val="sr-Cyrl-RS"/>
        </w:rPr>
        <w:t>Пре достављања понуде наручилац има могућност да изврши увид у стање понуђених возила</w:t>
      </w:r>
      <w:r w:rsidR="005342E5">
        <w:rPr>
          <w:rFonts w:cs="Arial"/>
          <w:szCs w:val="24"/>
        </w:rPr>
        <w:t xml:space="preserve"> </w:t>
      </w:r>
      <w:r w:rsidR="005342E5">
        <w:rPr>
          <w:rFonts w:cs="Arial"/>
          <w:szCs w:val="24"/>
          <w:lang w:val="sr-Cyrl-RS"/>
        </w:rPr>
        <w:t>с</w:t>
      </w:r>
      <w:r>
        <w:rPr>
          <w:rFonts w:cs="Arial"/>
          <w:szCs w:val="24"/>
          <w:lang w:val="sr-Cyrl-RS"/>
        </w:rPr>
        <w:t>ваког радног дана у периоду од 08 до 15 часова. Увид (обилазак) возила заказује се шефу Службе транспорта Јовану Марковићу</w:t>
      </w:r>
      <w:r w:rsidR="00FE1EE6">
        <w:rPr>
          <w:rFonts w:cs="Arial"/>
          <w:szCs w:val="24"/>
          <w:lang w:val="sr-Cyrl-RS"/>
        </w:rPr>
        <w:t>;</w:t>
      </w:r>
      <w:r>
        <w:rPr>
          <w:rFonts w:cs="Arial"/>
          <w:szCs w:val="24"/>
          <w:lang w:val="sr-Cyrl-RS"/>
        </w:rPr>
        <w:t xml:space="preserve"> </w:t>
      </w:r>
      <w:r w:rsidR="00472B64">
        <w:rPr>
          <w:rFonts w:cs="Arial"/>
          <w:szCs w:val="24"/>
        </w:rPr>
        <w:t>e-mail: jovan.markovic@eps.rs</w:t>
      </w:r>
      <w:r>
        <w:rPr>
          <w:rFonts w:cs="Arial"/>
          <w:szCs w:val="24"/>
          <w:lang w:val="sr-Cyrl-RS"/>
        </w:rPr>
        <w:t>, најкасније 24 часа пре обиласка</w:t>
      </w:r>
      <w:r w:rsidR="00FE1EE6">
        <w:rPr>
          <w:rFonts w:cs="Arial"/>
          <w:szCs w:val="24"/>
          <w:lang w:val="sr-Cyrl-RS"/>
        </w:rPr>
        <w:t>.</w:t>
      </w:r>
      <w:r>
        <w:rPr>
          <w:rFonts w:cs="Arial"/>
          <w:szCs w:val="24"/>
          <w:lang w:val="sr-Cyrl-RS"/>
        </w:rPr>
        <w:t xml:space="preserve"> </w:t>
      </w:r>
    </w:p>
    <w:p w14:paraId="09A58264" w14:textId="77777777" w:rsidR="00FE1EE6" w:rsidRDefault="00FE1EE6">
      <w:pPr>
        <w:spacing w:before="0"/>
        <w:jc w:val="left"/>
        <w:rPr>
          <w:lang w:val="sr-Cyrl-CS" w:eastAsia="ar-SA"/>
        </w:rPr>
      </w:pPr>
    </w:p>
    <w:p w14:paraId="14CFE68E" w14:textId="0D5B9AEE" w:rsidR="00E86EBA" w:rsidRDefault="00FE1EE6" w:rsidP="00301BF2">
      <w:pPr>
        <w:spacing w:before="0"/>
        <w:rPr>
          <w:lang w:val="sr-Cyrl-CS" w:eastAsia="ar-SA"/>
        </w:rPr>
      </w:pPr>
      <w:r>
        <w:rPr>
          <w:lang w:val="sr-Cyrl-CS" w:eastAsia="ar-SA"/>
        </w:rPr>
        <w:t>Стара возила се продају „у виђеном стању“, што значи да продавац истих не одговара за евентуалне недостаке.</w:t>
      </w:r>
      <w:r w:rsidR="00E86EBA">
        <w:rPr>
          <w:lang w:val="sr-Cyrl-CS" w:eastAsia="ar-SA"/>
        </w:rPr>
        <w:br w:type="page"/>
      </w:r>
    </w:p>
    <w:p w14:paraId="05B5C105" w14:textId="7ED76409" w:rsidR="00DB369C" w:rsidRPr="005342E5" w:rsidRDefault="00DB369C" w:rsidP="00BF016E">
      <w:pPr>
        <w:pStyle w:val="Heading10"/>
        <w:numPr>
          <w:ilvl w:val="1"/>
          <w:numId w:val="19"/>
        </w:numPr>
        <w:spacing w:before="0"/>
        <w:jc w:val="both"/>
        <w:rPr>
          <w:rFonts w:cs="Arial"/>
          <w:lang w:val="sr-Cyrl-RS"/>
        </w:rPr>
      </w:pPr>
      <w:bookmarkStart w:id="18" w:name="_Toc441651541"/>
      <w:bookmarkStart w:id="19" w:name="_Toc442559879"/>
      <w:bookmarkEnd w:id="16"/>
      <w:r w:rsidRPr="005342E5">
        <w:rPr>
          <w:rFonts w:cs="Arial"/>
          <w:lang w:val="sr-Cyrl-RS"/>
        </w:rPr>
        <w:lastRenderedPageBreak/>
        <w:t>Врста</w:t>
      </w:r>
      <w:r w:rsidR="005551C2" w:rsidRPr="005342E5">
        <w:rPr>
          <w:rFonts w:cs="Arial"/>
          <w:lang w:val="sr-Cyrl-RS"/>
        </w:rPr>
        <w:t xml:space="preserve"> и </w:t>
      </w:r>
      <w:r w:rsidRPr="005342E5">
        <w:rPr>
          <w:rFonts w:cs="Arial"/>
          <w:lang w:val="sr-Cyrl-RS"/>
        </w:rPr>
        <w:t>количина добара</w:t>
      </w:r>
      <w:bookmarkEnd w:id="18"/>
      <w:bookmarkEnd w:id="19"/>
      <w:r w:rsidR="003B35D7" w:rsidRPr="005342E5">
        <w:rPr>
          <w:rFonts w:cs="Arial"/>
          <w:lang w:val="sr-Cyrl-RS"/>
        </w:rPr>
        <w:t xml:space="preserve"> која се купују</w:t>
      </w:r>
      <w:r w:rsidR="00DF680C" w:rsidRPr="005342E5">
        <w:rPr>
          <w:rFonts w:cs="Arial"/>
          <w:lang w:val="sr-Latn-RS"/>
        </w:rPr>
        <w:t xml:space="preserve"> </w:t>
      </w:r>
      <w:r w:rsidR="00DF680C" w:rsidRPr="005342E5">
        <w:rPr>
          <w:rFonts w:cs="Arial"/>
          <w:lang w:val="sr-Cyrl-RS"/>
        </w:rPr>
        <w:t>– техничка спецификација</w:t>
      </w:r>
    </w:p>
    <w:p w14:paraId="15C2FD4F" w14:textId="369F1F9E" w:rsidR="00E86EBA" w:rsidRPr="005342E5" w:rsidRDefault="002A42A6" w:rsidP="00E86EBA">
      <w:pPr>
        <w:rPr>
          <w:rFonts w:cs="Arial"/>
          <w:b/>
          <w:sz w:val="20"/>
          <w:szCs w:val="20"/>
          <w:lang w:val="sr-Latn-RS"/>
        </w:rPr>
      </w:pPr>
      <w:r w:rsidRPr="005342E5">
        <w:rPr>
          <w:rFonts w:cs="Arial"/>
          <w:b/>
          <w:sz w:val="20"/>
          <w:szCs w:val="20"/>
          <w:lang w:val="sr-Cyrl-RS"/>
        </w:rPr>
        <w:t xml:space="preserve">Возило тип </w:t>
      </w:r>
      <w:r w:rsidRPr="005342E5">
        <w:rPr>
          <w:rFonts w:cs="Arial"/>
          <w:b/>
          <w:sz w:val="20"/>
          <w:szCs w:val="20"/>
          <w:lang w:val="sr-Latn-RS"/>
        </w:rPr>
        <w:t>I (</w:t>
      </w:r>
      <w:r w:rsidR="00E86EBA" w:rsidRPr="005342E5">
        <w:rPr>
          <w:rFonts w:cs="Arial"/>
          <w:b/>
          <w:sz w:val="20"/>
          <w:szCs w:val="20"/>
          <w:lang w:val="sr-Cyrl-RS"/>
        </w:rPr>
        <w:t>Табела 1.</w:t>
      </w:r>
      <w:r w:rsidRPr="005342E5">
        <w:rPr>
          <w:rFonts w:cs="Arial"/>
          <w:b/>
          <w:sz w:val="20"/>
          <w:szCs w:val="20"/>
          <w:lang w:val="sr-Latn-RS"/>
        </w:rPr>
        <w:t>)</w:t>
      </w:r>
    </w:p>
    <w:tbl>
      <w:tblPr>
        <w:tblStyle w:val="TableGrid"/>
        <w:tblW w:w="0" w:type="auto"/>
        <w:tblLook w:val="04A0" w:firstRow="1" w:lastRow="0" w:firstColumn="1" w:lastColumn="0" w:noHBand="0" w:noVBand="1"/>
      </w:tblPr>
      <w:tblGrid>
        <w:gridCol w:w="4194"/>
        <w:gridCol w:w="4825"/>
      </w:tblGrid>
      <w:tr w:rsidR="00E86EBA" w:rsidRPr="00DC3B89" w14:paraId="46A3DA25" w14:textId="77777777" w:rsidTr="00E86EBA">
        <w:tc>
          <w:tcPr>
            <w:tcW w:w="4194" w:type="dxa"/>
          </w:tcPr>
          <w:p w14:paraId="2647509E" w14:textId="118CAF57" w:rsidR="00E86EBA" w:rsidRPr="00DC3B89" w:rsidRDefault="00FC3E54" w:rsidP="00E86EBA">
            <w:pPr>
              <w:spacing w:before="0"/>
              <w:rPr>
                <w:rFonts w:cs="Arial"/>
                <w:sz w:val="20"/>
                <w:szCs w:val="20"/>
              </w:rPr>
            </w:pPr>
            <w:r>
              <w:rPr>
                <w:rFonts w:cs="Arial"/>
                <w:b/>
                <w:sz w:val="20"/>
                <w:szCs w:val="20"/>
                <w:lang w:val="sr-Cyrl-CS"/>
              </w:rPr>
              <w:t xml:space="preserve">НОВО </w:t>
            </w:r>
            <w:r w:rsidR="00E86EBA" w:rsidRPr="00DC3B89">
              <w:rPr>
                <w:rFonts w:cs="Arial"/>
                <w:b/>
                <w:sz w:val="20"/>
                <w:szCs w:val="20"/>
                <w:lang w:val="sr-Cyrl-CS"/>
              </w:rPr>
              <w:t xml:space="preserve">ПУТНИЧКО </w:t>
            </w:r>
            <w:r w:rsidR="00E86EBA" w:rsidRPr="00DC3B89">
              <w:rPr>
                <w:rFonts w:cs="Arial"/>
                <w:b/>
                <w:sz w:val="20"/>
                <w:szCs w:val="20"/>
                <w:lang w:val="sr-Latn-CS"/>
              </w:rPr>
              <w:t xml:space="preserve"> ВОЗИЛО  БЕНЗИН</w:t>
            </w:r>
            <w:r w:rsidR="00E86EBA" w:rsidRPr="00DC3B89">
              <w:rPr>
                <w:rFonts w:cs="Arial"/>
                <w:b/>
                <w:sz w:val="20"/>
                <w:szCs w:val="20"/>
                <w:lang w:val="sr-Cyrl-CS"/>
              </w:rPr>
              <w:t xml:space="preserve"> –  </w:t>
            </w:r>
          </w:p>
        </w:tc>
        <w:tc>
          <w:tcPr>
            <w:tcW w:w="4825" w:type="dxa"/>
          </w:tcPr>
          <w:p w14:paraId="18EC91D8" w14:textId="77777777" w:rsidR="00E86EBA" w:rsidRPr="00DC3B89" w:rsidRDefault="00E86EBA" w:rsidP="00E86EBA">
            <w:pPr>
              <w:spacing w:before="0"/>
              <w:rPr>
                <w:rFonts w:cs="Arial"/>
                <w:sz w:val="20"/>
                <w:szCs w:val="20"/>
              </w:rPr>
            </w:pPr>
            <w:r w:rsidRPr="00DC3B89">
              <w:rPr>
                <w:rFonts w:cs="Arial"/>
                <w:b/>
                <w:sz w:val="20"/>
                <w:szCs w:val="20"/>
                <w:lang w:val="sr-Latn-CS"/>
              </w:rPr>
              <w:t xml:space="preserve">12 </w:t>
            </w:r>
            <w:r w:rsidRPr="00DC3B89">
              <w:rPr>
                <w:rFonts w:cs="Arial"/>
                <w:b/>
                <w:sz w:val="20"/>
                <w:szCs w:val="20"/>
                <w:lang w:val="sr-Cyrl-CS"/>
              </w:rPr>
              <w:t xml:space="preserve">комада – </w:t>
            </w:r>
            <w:r w:rsidRPr="00DC3B89">
              <w:rPr>
                <w:rFonts w:cs="Arial"/>
                <w:b/>
                <w:sz w:val="20"/>
                <w:szCs w:val="20"/>
                <w:lang w:val="sr-Cyrl-RS"/>
              </w:rPr>
              <w:t>(</w:t>
            </w:r>
            <w:r w:rsidRPr="00DC3B89">
              <w:rPr>
                <w:rFonts w:cs="Arial"/>
                <w:b/>
                <w:sz w:val="20"/>
                <w:szCs w:val="20"/>
                <w:lang w:val="sr-Latn-RS"/>
              </w:rPr>
              <w:t>hatchback)</w:t>
            </w:r>
          </w:p>
        </w:tc>
      </w:tr>
      <w:tr w:rsidR="00E86EBA" w:rsidRPr="00DC3B89" w14:paraId="0B38BFEF" w14:textId="77777777" w:rsidTr="00E86EBA">
        <w:tc>
          <w:tcPr>
            <w:tcW w:w="4194" w:type="dxa"/>
          </w:tcPr>
          <w:p w14:paraId="16F48CA5" w14:textId="77777777" w:rsidR="00E86EBA" w:rsidRPr="00DC3B89" w:rsidRDefault="00E86EBA" w:rsidP="00E86EBA">
            <w:pPr>
              <w:spacing w:before="0"/>
              <w:rPr>
                <w:rFonts w:cs="Arial"/>
                <w:sz w:val="20"/>
                <w:szCs w:val="20"/>
              </w:rPr>
            </w:pPr>
            <w:r w:rsidRPr="00DC3B89">
              <w:rPr>
                <w:rFonts w:cs="Arial"/>
                <w:sz w:val="20"/>
                <w:szCs w:val="20"/>
                <w:lang w:val="sr-Latn-CS"/>
              </w:rPr>
              <w:t>Тип возила</w:t>
            </w:r>
          </w:p>
        </w:tc>
        <w:tc>
          <w:tcPr>
            <w:tcW w:w="4825" w:type="dxa"/>
          </w:tcPr>
          <w:p w14:paraId="3EC44931" w14:textId="77777777" w:rsidR="00E86EBA" w:rsidRPr="00DC3B89" w:rsidRDefault="00E86EBA" w:rsidP="00E86EBA">
            <w:pPr>
              <w:spacing w:before="0"/>
              <w:rPr>
                <w:rFonts w:cs="Arial"/>
                <w:sz w:val="20"/>
                <w:szCs w:val="20"/>
              </w:rPr>
            </w:pPr>
            <w:r w:rsidRPr="00DC3B89">
              <w:rPr>
                <w:rFonts w:cs="Arial"/>
                <w:sz w:val="20"/>
                <w:szCs w:val="20"/>
                <w:lang w:val="sr-Latn-CS"/>
              </w:rPr>
              <w:t>путничко</w:t>
            </w:r>
          </w:p>
        </w:tc>
      </w:tr>
      <w:tr w:rsidR="00E86EBA" w:rsidRPr="00DC3B89" w14:paraId="2F1BC5F3" w14:textId="77777777" w:rsidTr="00E86EBA">
        <w:tc>
          <w:tcPr>
            <w:tcW w:w="4194" w:type="dxa"/>
          </w:tcPr>
          <w:p w14:paraId="1B27F337" w14:textId="77777777" w:rsidR="00E86EBA" w:rsidRPr="00DC3B89" w:rsidRDefault="00E86EBA" w:rsidP="00E86EBA">
            <w:pPr>
              <w:spacing w:before="0"/>
              <w:rPr>
                <w:rFonts w:cs="Arial"/>
                <w:sz w:val="20"/>
                <w:szCs w:val="20"/>
              </w:rPr>
            </w:pPr>
            <w:r w:rsidRPr="00DC3B89">
              <w:rPr>
                <w:rFonts w:cs="Arial"/>
                <w:sz w:val="20"/>
                <w:szCs w:val="20"/>
                <w:lang w:val="sr-Latn-CS"/>
              </w:rPr>
              <w:t>Облик каросерије</w:t>
            </w:r>
          </w:p>
        </w:tc>
        <w:tc>
          <w:tcPr>
            <w:tcW w:w="4825" w:type="dxa"/>
          </w:tcPr>
          <w:p w14:paraId="66AA5214" w14:textId="77777777" w:rsidR="00E86EBA" w:rsidRPr="00DC3B89" w:rsidRDefault="00E86EBA" w:rsidP="00E86EBA">
            <w:pPr>
              <w:spacing w:before="0"/>
              <w:rPr>
                <w:rFonts w:cs="Arial"/>
                <w:sz w:val="20"/>
                <w:szCs w:val="20"/>
              </w:rPr>
            </w:pPr>
            <w:r w:rsidRPr="00DC3B89">
              <w:rPr>
                <w:rFonts w:cs="Arial"/>
                <w:sz w:val="20"/>
                <w:szCs w:val="20"/>
                <w:lang w:val="sr-Latn-CS"/>
              </w:rPr>
              <w:t>са косим задњим делом</w:t>
            </w:r>
          </w:p>
        </w:tc>
      </w:tr>
      <w:tr w:rsidR="00E86EBA" w:rsidRPr="00DC3B89" w14:paraId="0A03316B" w14:textId="77777777" w:rsidTr="00E86EBA">
        <w:tc>
          <w:tcPr>
            <w:tcW w:w="4194" w:type="dxa"/>
          </w:tcPr>
          <w:p w14:paraId="5785B858" w14:textId="77777777" w:rsidR="00E86EBA" w:rsidRPr="00DC3B89" w:rsidRDefault="00E86EBA" w:rsidP="00E86EBA">
            <w:pPr>
              <w:spacing w:before="0"/>
              <w:rPr>
                <w:rFonts w:cs="Arial"/>
                <w:sz w:val="20"/>
                <w:szCs w:val="20"/>
              </w:rPr>
            </w:pPr>
            <w:r w:rsidRPr="00DC3B89">
              <w:rPr>
                <w:rFonts w:cs="Arial"/>
                <w:sz w:val="20"/>
                <w:szCs w:val="20"/>
                <w:lang w:val="sr-Latn-CS"/>
              </w:rPr>
              <w:t>Врста погонског горива</w:t>
            </w:r>
          </w:p>
        </w:tc>
        <w:tc>
          <w:tcPr>
            <w:tcW w:w="4825" w:type="dxa"/>
          </w:tcPr>
          <w:p w14:paraId="3FFDE33B" w14:textId="77777777" w:rsidR="00E86EBA" w:rsidRPr="00DC3B89" w:rsidRDefault="00E86EBA" w:rsidP="00E86EBA">
            <w:pPr>
              <w:spacing w:before="0"/>
              <w:rPr>
                <w:rFonts w:cs="Arial"/>
                <w:sz w:val="20"/>
                <w:szCs w:val="20"/>
              </w:rPr>
            </w:pPr>
            <w:r w:rsidRPr="00DC3B89">
              <w:rPr>
                <w:rFonts w:cs="Arial"/>
                <w:sz w:val="20"/>
                <w:szCs w:val="20"/>
                <w:lang w:val="sr-Latn-CS"/>
              </w:rPr>
              <w:t>бензин</w:t>
            </w:r>
          </w:p>
        </w:tc>
      </w:tr>
      <w:tr w:rsidR="00E86EBA" w:rsidRPr="00DC3B89" w14:paraId="0BC3EDB5" w14:textId="77777777" w:rsidTr="00E86EBA">
        <w:tc>
          <w:tcPr>
            <w:tcW w:w="4194" w:type="dxa"/>
          </w:tcPr>
          <w:p w14:paraId="378B8753" w14:textId="77777777" w:rsidR="00E86EBA" w:rsidRPr="00DC3B89" w:rsidRDefault="00E86EBA" w:rsidP="00E86EBA">
            <w:pPr>
              <w:spacing w:before="0"/>
              <w:rPr>
                <w:rFonts w:cs="Arial"/>
                <w:sz w:val="20"/>
                <w:szCs w:val="20"/>
              </w:rPr>
            </w:pPr>
            <w:r w:rsidRPr="00DC3B89">
              <w:rPr>
                <w:rFonts w:cs="Arial"/>
                <w:sz w:val="20"/>
                <w:szCs w:val="20"/>
                <w:lang w:val="sr-Latn-CS"/>
              </w:rPr>
              <w:t>Број цилиндара</w:t>
            </w:r>
          </w:p>
        </w:tc>
        <w:tc>
          <w:tcPr>
            <w:tcW w:w="4825" w:type="dxa"/>
          </w:tcPr>
          <w:p w14:paraId="7ED3507E" w14:textId="77777777" w:rsidR="00E86EBA" w:rsidRPr="00DC3B89" w:rsidRDefault="00E86EBA" w:rsidP="00E86EBA">
            <w:pPr>
              <w:spacing w:before="0"/>
              <w:rPr>
                <w:rFonts w:cs="Arial"/>
                <w:sz w:val="20"/>
                <w:szCs w:val="20"/>
                <w:lang w:val="sr-Cyrl-RS"/>
              </w:rPr>
            </w:pPr>
            <w:r w:rsidRPr="00DC3B89">
              <w:rPr>
                <w:rFonts w:cs="Arial"/>
                <w:sz w:val="20"/>
                <w:szCs w:val="20"/>
                <w:lang w:val="sr-Cyrl-RS"/>
              </w:rPr>
              <w:t>4</w:t>
            </w:r>
          </w:p>
        </w:tc>
      </w:tr>
      <w:tr w:rsidR="00E86EBA" w:rsidRPr="00DC3B89" w14:paraId="6FA93DDB" w14:textId="77777777" w:rsidTr="00E86EBA">
        <w:tc>
          <w:tcPr>
            <w:tcW w:w="4194" w:type="dxa"/>
          </w:tcPr>
          <w:p w14:paraId="7682FD03" w14:textId="77777777" w:rsidR="00E86EBA" w:rsidRPr="00DC3B89" w:rsidRDefault="00E86EBA" w:rsidP="00E86EBA">
            <w:pPr>
              <w:spacing w:before="0"/>
              <w:rPr>
                <w:rFonts w:cs="Arial"/>
                <w:sz w:val="20"/>
                <w:szCs w:val="20"/>
              </w:rPr>
            </w:pPr>
            <w:r w:rsidRPr="00DC3B89">
              <w:rPr>
                <w:rFonts w:cs="Arial"/>
                <w:sz w:val="20"/>
                <w:szCs w:val="20"/>
                <w:lang w:val="sr-Latn-CS"/>
              </w:rPr>
              <w:t>Генерација мотора</w:t>
            </w:r>
          </w:p>
        </w:tc>
        <w:tc>
          <w:tcPr>
            <w:tcW w:w="4825" w:type="dxa"/>
          </w:tcPr>
          <w:p w14:paraId="1A314824" w14:textId="77777777" w:rsidR="00E86EBA" w:rsidRPr="00DC3B89" w:rsidRDefault="00E86EBA" w:rsidP="00E86EBA">
            <w:pPr>
              <w:spacing w:before="0"/>
              <w:rPr>
                <w:rFonts w:cs="Arial"/>
                <w:sz w:val="20"/>
                <w:szCs w:val="20"/>
              </w:rPr>
            </w:pPr>
            <w:r w:rsidRPr="00DC3B89">
              <w:rPr>
                <w:rFonts w:cs="Arial"/>
                <w:sz w:val="20"/>
                <w:szCs w:val="20"/>
                <w:lang w:val="sr-Latn-CS"/>
              </w:rPr>
              <w:t xml:space="preserve">Еуро </w:t>
            </w:r>
            <w:r w:rsidRPr="00DC3B89">
              <w:rPr>
                <w:rFonts w:cs="Arial"/>
                <w:sz w:val="20"/>
                <w:szCs w:val="20"/>
                <w:lang w:val="sr-Cyrl-CS"/>
              </w:rPr>
              <w:t>6</w:t>
            </w:r>
          </w:p>
        </w:tc>
      </w:tr>
      <w:tr w:rsidR="00E86EBA" w:rsidRPr="00DC3B89" w14:paraId="253EE6D1" w14:textId="77777777" w:rsidTr="00E86EBA">
        <w:tc>
          <w:tcPr>
            <w:tcW w:w="4194" w:type="dxa"/>
          </w:tcPr>
          <w:p w14:paraId="4AB6DDEA" w14:textId="77777777" w:rsidR="00E86EBA" w:rsidRPr="00DC3B89" w:rsidRDefault="00E86EBA" w:rsidP="00E86EBA">
            <w:pPr>
              <w:spacing w:before="0"/>
              <w:rPr>
                <w:rFonts w:cs="Arial"/>
                <w:sz w:val="20"/>
                <w:szCs w:val="20"/>
              </w:rPr>
            </w:pPr>
            <w:r w:rsidRPr="00DC3B89">
              <w:rPr>
                <w:rFonts w:cs="Arial"/>
                <w:sz w:val="20"/>
                <w:szCs w:val="20"/>
                <w:lang w:val="sr-Latn-CS"/>
              </w:rPr>
              <w:t>Тип мењача</w:t>
            </w:r>
          </w:p>
        </w:tc>
        <w:tc>
          <w:tcPr>
            <w:tcW w:w="4825" w:type="dxa"/>
          </w:tcPr>
          <w:p w14:paraId="646C2E73" w14:textId="10B78F1E" w:rsidR="00E86EBA" w:rsidRPr="00DC3B89" w:rsidRDefault="00E86EBA" w:rsidP="00E86EBA">
            <w:pPr>
              <w:spacing w:before="0"/>
              <w:rPr>
                <w:rFonts w:cs="Arial"/>
                <w:sz w:val="20"/>
                <w:szCs w:val="20"/>
              </w:rPr>
            </w:pPr>
            <w:r w:rsidRPr="00DC3B89">
              <w:rPr>
                <w:rFonts w:cs="Arial"/>
                <w:sz w:val="20"/>
                <w:szCs w:val="20"/>
                <w:lang w:val="sr-Latn-CS"/>
              </w:rPr>
              <w:t>мануелни 5+1</w:t>
            </w:r>
          </w:p>
        </w:tc>
      </w:tr>
      <w:tr w:rsidR="00E86EBA" w:rsidRPr="00DC3B89" w14:paraId="07EA5F4B" w14:textId="77777777" w:rsidTr="00E86EBA">
        <w:tc>
          <w:tcPr>
            <w:tcW w:w="4194" w:type="dxa"/>
          </w:tcPr>
          <w:p w14:paraId="7929AF1F" w14:textId="73902A0A" w:rsidR="00E86EBA" w:rsidRPr="00DC3B89" w:rsidRDefault="00E86EBA" w:rsidP="00E86EBA">
            <w:pPr>
              <w:spacing w:before="0"/>
              <w:rPr>
                <w:rFonts w:cs="Arial"/>
                <w:sz w:val="20"/>
                <w:szCs w:val="20"/>
              </w:rPr>
            </w:pPr>
            <w:r w:rsidRPr="00DC3B89">
              <w:rPr>
                <w:rFonts w:cs="Arial"/>
                <w:sz w:val="20"/>
                <w:szCs w:val="20"/>
                <w:lang w:val="sr-Latn-CS"/>
              </w:rPr>
              <w:t xml:space="preserve">Тип погона </w:t>
            </w:r>
          </w:p>
        </w:tc>
        <w:tc>
          <w:tcPr>
            <w:tcW w:w="4825" w:type="dxa"/>
          </w:tcPr>
          <w:p w14:paraId="4F30383D" w14:textId="77777777" w:rsidR="00E86EBA" w:rsidRPr="00DC3B89" w:rsidRDefault="00E86EBA" w:rsidP="00E86EBA">
            <w:pPr>
              <w:spacing w:before="0"/>
              <w:rPr>
                <w:rFonts w:cs="Arial"/>
                <w:sz w:val="20"/>
                <w:szCs w:val="20"/>
              </w:rPr>
            </w:pPr>
            <w:r w:rsidRPr="00DC3B89">
              <w:rPr>
                <w:rFonts w:cs="Arial"/>
                <w:sz w:val="20"/>
                <w:szCs w:val="20"/>
                <w:lang w:val="sr-Latn-CS"/>
              </w:rPr>
              <w:t>напред</w:t>
            </w:r>
          </w:p>
        </w:tc>
      </w:tr>
      <w:tr w:rsidR="00E86EBA" w:rsidRPr="00DC3B89" w14:paraId="0BE7C2BF" w14:textId="77777777" w:rsidTr="00E86EBA">
        <w:tc>
          <w:tcPr>
            <w:tcW w:w="4194" w:type="dxa"/>
          </w:tcPr>
          <w:p w14:paraId="45567FA3" w14:textId="7BBB42B3" w:rsidR="00E86EBA" w:rsidRPr="00DC3B89" w:rsidRDefault="00E86EBA" w:rsidP="00E86EBA">
            <w:pPr>
              <w:spacing w:before="0"/>
              <w:rPr>
                <w:rFonts w:cs="Arial"/>
                <w:sz w:val="20"/>
                <w:szCs w:val="20"/>
              </w:rPr>
            </w:pPr>
            <w:r w:rsidRPr="00DC3B89">
              <w:rPr>
                <w:rFonts w:cs="Arial"/>
                <w:sz w:val="20"/>
                <w:szCs w:val="20"/>
                <w:lang w:val="sr-Latn-CS"/>
              </w:rPr>
              <w:t>Број врата</w:t>
            </w:r>
          </w:p>
        </w:tc>
        <w:tc>
          <w:tcPr>
            <w:tcW w:w="4825" w:type="dxa"/>
          </w:tcPr>
          <w:p w14:paraId="226B5D51" w14:textId="77777777" w:rsidR="00E86EBA" w:rsidRPr="00DC3B89" w:rsidRDefault="00E86EBA" w:rsidP="00E86EBA">
            <w:pPr>
              <w:spacing w:before="0"/>
              <w:rPr>
                <w:rFonts w:cs="Arial"/>
                <w:sz w:val="20"/>
                <w:szCs w:val="20"/>
                <w:lang w:val="sr-Cyrl-RS"/>
              </w:rPr>
            </w:pPr>
            <w:r w:rsidRPr="00DC3B89">
              <w:rPr>
                <w:rFonts w:cs="Arial"/>
                <w:sz w:val="20"/>
                <w:szCs w:val="20"/>
                <w:lang w:val="sr-Cyrl-RS"/>
              </w:rPr>
              <w:t>5</w:t>
            </w:r>
          </w:p>
        </w:tc>
      </w:tr>
      <w:tr w:rsidR="00E86EBA" w:rsidRPr="00DC3B89" w14:paraId="23A28166" w14:textId="77777777" w:rsidTr="00E86EBA">
        <w:tc>
          <w:tcPr>
            <w:tcW w:w="4194" w:type="dxa"/>
          </w:tcPr>
          <w:p w14:paraId="5526D674" w14:textId="77777777" w:rsidR="00E86EBA" w:rsidRPr="00DC3B89" w:rsidRDefault="00E86EBA" w:rsidP="00E86EBA">
            <w:pPr>
              <w:spacing w:before="0"/>
              <w:rPr>
                <w:rFonts w:cs="Arial"/>
                <w:sz w:val="20"/>
                <w:szCs w:val="20"/>
              </w:rPr>
            </w:pPr>
            <w:r w:rsidRPr="00DC3B89">
              <w:rPr>
                <w:rFonts w:cs="Arial"/>
                <w:sz w:val="20"/>
                <w:szCs w:val="20"/>
                <w:lang w:val="sr-Latn-CS"/>
              </w:rPr>
              <w:t>Боја каросерије</w:t>
            </w:r>
          </w:p>
        </w:tc>
        <w:tc>
          <w:tcPr>
            <w:tcW w:w="4825" w:type="dxa"/>
          </w:tcPr>
          <w:p w14:paraId="4DFDFB67" w14:textId="77777777" w:rsidR="00E86EBA" w:rsidRPr="00DC3B89" w:rsidRDefault="00E86EBA" w:rsidP="00E86EBA">
            <w:pPr>
              <w:spacing w:before="0"/>
              <w:rPr>
                <w:rFonts w:cs="Arial"/>
                <w:sz w:val="20"/>
                <w:szCs w:val="20"/>
              </w:rPr>
            </w:pPr>
            <w:r w:rsidRPr="00DC3B89">
              <w:rPr>
                <w:rFonts w:cs="Arial"/>
                <w:sz w:val="20"/>
                <w:szCs w:val="20"/>
                <w:lang w:val="sr-Cyrl-RS"/>
              </w:rPr>
              <w:t>Боја п</w:t>
            </w:r>
            <w:r w:rsidRPr="00DC3B89">
              <w:rPr>
                <w:rFonts w:cs="Arial"/>
                <w:sz w:val="20"/>
                <w:szCs w:val="20"/>
                <w:lang w:val="sr-Latn-CS"/>
              </w:rPr>
              <w:t>о избору наручиоца</w:t>
            </w:r>
          </w:p>
        </w:tc>
      </w:tr>
      <w:tr w:rsidR="00E86EBA" w:rsidRPr="00DC3B89" w14:paraId="3F115DA1" w14:textId="77777777" w:rsidTr="00E86EBA">
        <w:tc>
          <w:tcPr>
            <w:tcW w:w="4194" w:type="dxa"/>
          </w:tcPr>
          <w:p w14:paraId="2C4AFDDF" w14:textId="77777777" w:rsidR="00E86EBA" w:rsidRPr="00DC3B89" w:rsidRDefault="00E86EBA" w:rsidP="00E86EBA">
            <w:pPr>
              <w:spacing w:before="0"/>
              <w:rPr>
                <w:rFonts w:cs="Arial"/>
                <w:sz w:val="20"/>
                <w:szCs w:val="20"/>
              </w:rPr>
            </w:pPr>
            <w:r w:rsidRPr="00DC3B89">
              <w:rPr>
                <w:rFonts w:cs="Arial"/>
                <w:sz w:val="20"/>
                <w:szCs w:val="20"/>
                <w:lang w:val="sr-Latn-CS"/>
              </w:rPr>
              <w:t>Радна запремина мотора</w:t>
            </w:r>
          </w:p>
        </w:tc>
        <w:tc>
          <w:tcPr>
            <w:tcW w:w="4825" w:type="dxa"/>
          </w:tcPr>
          <w:p w14:paraId="53FA295B" w14:textId="77777777" w:rsidR="00E86EBA" w:rsidRPr="00DC3B89" w:rsidRDefault="00E86EBA" w:rsidP="00E86EBA">
            <w:pPr>
              <w:spacing w:before="0"/>
              <w:rPr>
                <w:rFonts w:cs="Arial"/>
                <w:sz w:val="20"/>
                <w:szCs w:val="20"/>
              </w:rPr>
            </w:pPr>
            <w:r w:rsidRPr="00DC3B89">
              <w:rPr>
                <w:rFonts w:cs="Arial"/>
                <w:sz w:val="20"/>
                <w:szCs w:val="20"/>
                <w:lang w:val="sr-Latn-CS"/>
              </w:rPr>
              <w:t xml:space="preserve">од </w:t>
            </w:r>
            <w:r w:rsidRPr="00DC3B89">
              <w:rPr>
                <w:rFonts w:cs="Arial"/>
                <w:sz w:val="20"/>
                <w:szCs w:val="20"/>
                <w:lang w:val="sr-Cyrl-CS"/>
              </w:rPr>
              <w:t>1.150 ццм</w:t>
            </w:r>
            <w:r w:rsidRPr="00DC3B89">
              <w:rPr>
                <w:rFonts w:cs="Arial"/>
                <w:sz w:val="20"/>
                <w:szCs w:val="20"/>
                <w:lang w:val="sr-Latn-CS"/>
              </w:rPr>
              <w:t xml:space="preserve"> до 1.</w:t>
            </w:r>
            <w:r w:rsidRPr="00DC3B89">
              <w:rPr>
                <w:rFonts w:cs="Arial"/>
                <w:sz w:val="20"/>
                <w:szCs w:val="20"/>
                <w:lang w:val="sr-Cyrl-CS"/>
              </w:rPr>
              <w:t>2</w:t>
            </w:r>
            <w:r w:rsidRPr="00DC3B89">
              <w:rPr>
                <w:rFonts w:cs="Arial"/>
                <w:sz w:val="20"/>
                <w:szCs w:val="20"/>
                <w:lang w:val="sr-Latn-CS"/>
              </w:rPr>
              <w:t>00 ццм</w:t>
            </w:r>
          </w:p>
        </w:tc>
      </w:tr>
      <w:tr w:rsidR="00E86EBA" w:rsidRPr="00DC3B89" w14:paraId="6293F988" w14:textId="77777777" w:rsidTr="00E86EBA">
        <w:trPr>
          <w:trHeight w:val="251"/>
        </w:trPr>
        <w:tc>
          <w:tcPr>
            <w:tcW w:w="4194" w:type="dxa"/>
          </w:tcPr>
          <w:p w14:paraId="1841AD9A" w14:textId="77777777" w:rsidR="00E86EBA" w:rsidRPr="00DC3B89" w:rsidRDefault="00E86EBA" w:rsidP="00E86EBA">
            <w:pPr>
              <w:spacing w:before="0"/>
              <w:rPr>
                <w:rFonts w:cs="Arial"/>
                <w:sz w:val="20"/>
                <w:szCs w:val="20"/>
              </w:rPr>
            </w:pPr>
            <w:r w:rsidRPr="00DC3B89">
              <w:rPr>
                <w:rFonts w:cs="Arial"/>
                <w:sz w:val="20"/>
                <w:szCs w:val="20"/>
                <w:lang w:val="sr-Latn-CS"/>
              </w:rPr>
              <w:t>Снага мотора</w:t>
            </w:r>
          </w:p>
        </w:tc>
        <w:tc>
          <w:tcPr>
            <w:tcW w:w="4825" w:type="dxa"/>
          </w:tcPr>
          <w:p w14:paraId="2AADA4B2" w14:textId="77777777" w:rsidR="00E86EBA" w:rsidRPr="00DC3B89" w:rsidRDefault="00E86EBA" w:rsidP="00E86EBA">
            <w:pPr>
              <w:spacing w:before="0"/>
              <w:rPr>
                <w:rFonts w:cs="Arial"/>
                <w:sz w:val="20"/>
                <w:szCs w:val="20"/>
              </w:rPr>
            </w:pPr>
            <w:r w:rsidRPr="00DC3B89">
              <w:rPr>
                <w:rFonts w:cs="Arial"/>
                <w:sz w:val="20"/>
                <w:szCs w:val="20"/>
                <w:lang w:val="sr-Latn-CS"/>
              </w:rPr>
              <w:t xml:space="preserve">од </w:t>
            </w:r>
            <w:r w:rsidRPr="00DC3B89">
              <w:rPr>
                <w:rFonts w:cs="Arial"/>
                <w:sz w:val="20"/>
                <w:szCs w:val="20"/>
                <w:lang w:val="sr-Cyrl-CS"/>
              </w:rPr>
              <w:t>65</w:t>
            </w:r>
            <w:r w:rsidRPr="00DC3B89">
              <w:rPr>
                <w:rFonts w:cs="Arial"/>
                <w:sz w:val="20"/>
                <w:szCs w:val="20"/>
                <w:lang w:val="sr-Latn-CS"/>
              </w:rPr>
              <w:t xml:space="preserve"> kw до </w:t>
            </w:r>
            <w:r w:rsidRPr="00DC3B89">
              <w:rPr>
                <w:rFonts w:cs="Arial"/>
                <w:sz w:val="20"/>
                <w:szCs w:val="20"/>
                <w:lang w:val="sr-Cyrl-CS"/>
              </w:rPr>
              <w:t>70</w:t>
            </w:r>
            <w:r w:rsidRPr="00DC3B89">
              <w:rPr>
                <w:rFonts w:cs="Arial"/>
                <w:sz w:val="20"/>
                <w:szCs w:val="20"/>
                <w:lang w:val="sr-Latn-CS"/>
              </w:rPr>
              <w:t xml:space="preserve"> kw</w:t>
            </w:r>
          </w:p>
        </w:tc>
      </w:tr>
      <w:tr w:rsidR="00E86EBA" w:rsidRPr="00DC3B89" w14:paraId="30EFAEE7" w14:textId="77777777" w:rsidTr="00E86EBA">
        <w:tc>
          <w:tcPr>
            <w:tcW w:w="4194" w:type="dxa"/>
          </w:tcPr>
          <w:p w14:paraId="61D8D170" w14:textId="77777777" w:rsidR="00E86EBA" w:rsidRPr="00DC3B89" w:rsidRDefault="00E86EBA" w:rsidP="00E86EBA">
            <w:pPr>
              <w:spacing w:before="0"/>
              <w:rPr>
                <w:rFonts w:cs="Arial"/>
                <w:sz w:val="20"/>
                <w:szCs w:val="20"/>
              </w:rPr>
            </w:pPr>
            <w:r w:rsidRPr="00DC3B89">
              <w:rPr>
                <w:rFonts w:cs="Arial"/>
                <w:sz w:val="20"/>
                <w:szCs w:val="20"/>
                <w:lang w:val="sr-Latn-CS"/>
              </w:rPr>
              <w:t>Дужина возила</w:t>
            </w:r>
          </w:p>
        </w:tc>
        <w:tc>
          <w:tcPr>
            <w:tcW w:w="4825" w:type="dxa"/>
          </w:tcPr>
          <w:p w14:paraId="55E79944" w14:textId="55EB58E9" w:rsidR="00E86EBA" w:rsidRPr="00DC3B89" w:rsidRDefault="00F15ADC" w:rsidP="00E86EBA">
            <w:pPr>
              <w:spacing w:before="0"/>
              <w:rPr>
                <w:rFonts w:cs="Arial"/>
                <w:sz w:val="20"/>
                <w:szCs w:val="20"/>
              </w:rPr>
            </w:pPr>
            <w:r>
              <w:rPr>
                <w:rFonts w:cs="Arial"/>
                <w:sz w:val="20"/>
                <w:szCs w:val="20"/>
                <w:lang w:val="sr-Latn-CS"/>
              </w:rPr>
              <w:t>од</w:t>
            </w:r>
            <w:r w:rsidR="00E86EBA" w:rsidRPr="00DC3B89">
              <w:rPr>
                <w:rFonts w:cs="Arial"/>
                <w:sz w:val="20"/>
                <w:szCs w:val="20"/>
                <w:lang w:val="sr-Latn-CS"/>
              </w:rPr>
              <w:t xml:space="preserve"> 39</w:t>
            </w:r>
            <w:r w:rsidR="00E86EBA" w:rsidRPr="00DC3B89">
              <w:rPr>
                <w:rFonts w:cs="Arial"/>
                <w:sz w:val="20"/>
                <w:szCs w:val="20"/>
                <w:lang w:val="sr-Cyrl-CS"/>
              </w:rPr>
              <w:t>0</w:t>
            </w:r>
            <w:r w:rsidR="00E86EBA" w:rsidRPr="00DC3B89">
              <w:rPr>
                <w:rFonts w:cs="Arial"/>
                <w:sz w:val="20"/>
                <w:szCs w:val="20"/>
                <w:lang w:val="sr-Latn-CS"/>
              </w:rPr>
              <w:t>0 мм до 4.000 мм</w:t>
            </w:r>
          </w:p>
        </w:tc>
      </w:tr>
      <w:tr w:rsidR="00E86EBA" w:rsidRPr="00DC3B89" w14:paraId="272D2B09" w14:textId="77777777" w:rsidTr="00E86EBA">
        <w:tc>
          <w:tcPr>
            <w:tcW w:w="4194" w:type="dxa"/>
          </w:tcPr>
          <w:p w14:paraId="7615AEA7" w14:textId="77777777" w:rsidR="00E86EBA" w:rsidRPr="00DC3B89" w:rsidRDefault="00E86EBA" w:rsidP="00E86EBA">
            <w:pPr>
              <w:spacing w:before="0"/>
              <w:rPr>
                <w:rFonts w:cs="Arial"/>
                <w:sz w:val="20"/>
                <w:szCs w:val="20"/>
              </w:rPr>
            </w:pPr>
            <w:r w:rsidRPr="00DC3B89">
              <w:rPr>
                <w:rFonts w:cs="Arial"/>
                <w:sz w:val="20"/>
                <w:szCs w:val="20"/>
                <w:lang w:val="sr-Cyrl-RS"/>
              </w:rPr>
              <w:t>Година производње возила</w:t>
            </w:r>
          </w:p>
        </w:tc>
        <w:tc>
          <w:tcPr>
            <w:tcW w:w="4825" w:type="dxa"/>
          </w:tcPr>
          <w:p w14:paraId="38DA3B99" w14:textId="77777777" w:rsidR="00E86EBA" w:rsidRPr="00DC3B89" w:rsidRDefault="00E86EBA" w:rsidP="00E86EBA">
            <w:pPr>
              <w:spacing w:before="0"/>
              <w:rPr>
                <w:rFonts w:cs="Arial"/>
                <w:sz w:val="20"/>
                <w:szCs w:val="20"/>
              </w:rPr>
            </w:pPr>
            <w:r w:rsidRPr="00DC3B89">
              <w:rPr>
                <w:rFonts w:cs="Arial"/>
                <w:sz w:val="20"/>
                <w:szCs w:val="20"/>
                <w:lang w:val="sr-Cyrl-RS"/>
              </w:rPr>
              <w:t>не старија од 2016. године</w:t>
            </w:r>
          </w:p>
        </w:tc>
      </w:tr>
      <w:tr w:rsidR="00E86EBA" w:rsidRPr="00DC3B89" w14:paraId="42DEED36" w14:textId="77777777" w:rsidTr="00E86EBA">
        <w:tc>
          <w:tcPr>
            <w:tcW w:w="4194" w:type="dxa"/>
          </w:tcPr>
          <w:p w14:paraId="0AD8B291" w14:textId="1147F610" w:rsidR="00E86EBA" w:rsidRPr="00DC3B89" w:rsidRDefault="00E86EBA" w:rsidP="00E86EBA">
            <w:pPr>
              <w:spacing w:before="0"/>
              <w:rPr>
                <w:rFonts w:cs="Arial"/>
                <w:sz w:val="20"/>
                <w:szCs w:val="20"/>
              </w:rPr>
            </w:pPr>
            <w:r w:rsidRPr="00DC3B89">
              <w:rPr>
                <w:rFonts w:cs="Arial"/>
                <w:sz w:val="20"/>
                <w:szCs w:val="20"/>
                <w:lang w:val="sr-Cyrl-CS"/>
              </w:rPr>
              <w:t xml:space="preserve">Гарантни рок </w:t>
            </w:r>
          </w:p>
        </w:tc>
        <w:tc>
          <w:tcPr>
            <w:tcW w:w="4825" w:type="dxa"/>
          </w:tcPr>
          <w:p w14:paraId="3647244A" w14:textId="77777777" w:rsidR="00E86EBA" w:rsidRPr="00DC3B89" w:rsidRDefault="00E86EBA" w:rsidP="00E86EBA">
            <w:pPr>
              <w:widowControl w:val="0"/>
              <w:suppressAutoHyphens/>
              <w:spacing w:before="0"/>
              <w:rPr>
                <w:rFonts w:cs="Arial"/>
                <w:sz w:val="20"/>
                <w:szCs w:val="20"/>
                <w:lang w:val="sr-Latn-CS"/>
              </w:rPr>
            </w:pPr>
            <w:r w:rsidRPr="00DC3B89">
              <w:rPr>
                <w:rFonts w:cs="Arial"/>
                <w:sz w:val="20"/>
                <w:szCs w:val="20"/>
                <w:lang w:val="sr-Cyrl-CS"/>
              </w:rPr>
              <w:t>мин.48 месеци или мин.100.000км</w:t>
            </w:r>
          </w:p>
          <w:p w14:paraId="62480CE3" w14:textId="77777777" w:rsidR="00E86EBA" w:rsidRPr="00DC3B89" w:rsidRDefault="00E86EBA" w:rsidP="00E86EBA">
            <w:pPr>
              <w:spacing w:before="0"/>
              <w:ind w:right="120"/>
              <w:rPr>
                <w:rFonts w:cs="Arial"/>
                <w:sz w:val="20"/>
                <w:szCs w:val="20"/>
                <w:lang w:val="sr-Cyrl-CS"/>
              </w:rPr>
            </w:pPr>
            <w:r w:rsidRPr="00DC3B89">
              <w:rPr>
                <w:rFonts w:cs="Arial"/>
                <w:sz w:val="20"/>
                <w:szCs w:val="20"/>
                <w:lang w:val="sr-Cyrl-CS"/>
              </w:rPr>
              <w:t>Против корозије минимум 12 година</w:t>
            </w:r>
          </w:p>
          <w:p w14:paraId="012350C9" w14:textId="77777777" w:rsidR="00E86EBA" w:rsidRPr="00DC3B89" w:rsidRDefault="00E86EBA" w:rsidP="00E86EBA">
            <w:pPr>
              <w:spacing w:before="0"/>
              <w:ind w:right="120"/>
              <w:rPr>
                <w:rFonts w:cs="Arial"/>
                <w:sz w:val="20"/>
                <w:szCs w:val="20"/>
              </w:rPr>
            </w:pPr>
            <w:r w:rsidRPr="00DC3B89">
              <w:rPr>
                <w:rFonts w:cs="Arial"/>
                <w:sz w:val="20"/>
                <w:szCs w:val="20"/>
                <w:lang w:val="sr-Cyrl-CS"/>
              </w:rPr>
              <w:t>На боју и лак минимум 3 године</w:t>
            </w:r>
          </w:p>
        </w:tc>
      </w:tr>
      <w:tr w:rsidR="00E86EBA" w:rsidRPr="00DC3B89" w14:paraId="31685881" w14:textId="77777777" w:rsidTr="00E86EBA">
        <w:trPr>
          <w:trHeight w:val="5318"/>
        </w:trPr>
        <w:tc>
          <w:tcPr>
            <w:tcW w:w="4194" w:type="dxa"/>
          </w:tcPr>
          <w:p w14:paraId="7D3F0150" w14:textId="77777777" w:rsidR="00E86EBA" w:rsidRPr="00DC3B89" w:rsidRDefault="00E86EBA" w:rsidP="00E86EBA">
            <w:pPr>
              <w:spacing w:before="0"/>
              <w:rPr>
                <w:rFonts w:cs="Arial"/>
                <w:sz w:val="20"/>
                <w:szCs w:val="20"/>
              </w:rPr>
            </w:pPr>
            <w:r w:rsidRPr="00DC3B89">
              <w:rPr>
                <w:rFonts w:cs="Arial"/>
                <w:sz w:val="20"/>
                <w:szCs w:val="20"/>
                <w:lang w:val="sr-Cyrl-CS"/>
              </w:rPr>
              <w:t>Минимална захтевана опрема возила</w:t>
            </w:r>
          </w:p>
        </w:tc>
        <w:tc>
          <w:tcPr>
            <w:tcW w:w="4825" w:type="dxa"/>
          </w:tcPr>
          <w:p w14:paraId="7522576A"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AIRBAG за возача и сувозача</w:t>
            </w:r>
          </w:p>
          <w:p w14:paraId="4180795D"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rPr>
              <w:t>ESP, ABS</w:t>
            </w:r>
          </w:p>
          <w:p w14:paraId="78BCC85D"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Старт/Стоп/систем</w:t>
            </w:r>
          </w:p>
          <w:p w14:paraId="7D5F80FB"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Стуб управљача подесив по висини и дубини</w:t>
            </w:r>
          </w:p>
          <w:p w14:paraId="53E41E49"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Седиште возача подесиво по висини</w:t>
            </w:r>
          </w:p>
          <w:p w14:paraId="716AAF28"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Подсетник сигурносног појаса</w:t>
            </w:r>
          </w:p>
          <w:p w14:paraId="24CE8D2A"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Дневна светла</w:t>
            </w:r>
          </w:p>
          <w:p w14:paraId="230A5302"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Предња светла за маглу</w:t>
            </w:r>
          </w:p>
          <w:p w14:paraId="5E1F49E5"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Мануелни клима уређај</w:t>
            </w:r>
          </w:p>
          <w:p w14:paraId="7162ABAF"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Тонирана стакла</w:t>
            </w:r>
          </w:p>
          <w:p w14:paraId="71613C14"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 xml:space="preserve">Путни </w:t>
            </w:r>
            <w:r w:rsidRPr="00DC3B89">
              <w:rPr>
                <w:rFonts w:cs="Arial"/>
                <w:sz w:val="20"/>
                <w:szCs w:val="20"/>
                <w:lang w:val="sr-Cyrl-CS"/>
              </w:rPr>
              <w:t>рачунар</w:t>
            </w:r>
          </w:p>
          <w:p w14:paraId="3A4AAD7F"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 xml:space="preserve">Електро подизачи стакала </w:t>
            </w:r>
            <w:r w:rsidRPr="00DC3B89">
              <w:rPr>
                <w:rFonts w:cs="Arial"/>
                <w:sz w:val="20"/>
                <w:szCs w:val="20"/>
                <w:lang w:val="sr-Cyrl-CS"/>
              </w:rPr>
              <w:t>напред</w:t>
            </w:r>
          </w:p>
          <w:p w14:paraId="5DEEC012"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Спољни ретровизори електроподесиви са грејањем</w:t>
            </w:r>
          </w:p>
          <w:p w14:paraId="2B4B51B3"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Централно закључавање/откључавање са даљинском командом</w:t>
            </w:r>
          </w:p>
          <w:p w14:paraId="038A0DBB"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Р</w:t>
            </w:r>
            <w:r w:rsidRPr="00DC3B89">
              <w:rPr>
                <w:rFonts w:cs="Arial"/>
                <w:sz w:val="20"/>
                <w:szCs w:val="20"/>
                <w:lang w:val="sr-Latn-CS"/>
              </w:rPr>
              <w:t>езервни точак са гумом  пун</w:t>
            </w:r>
            <w:r w:rsidRPr="00DC3B89">
              <w:rPr>
                <w:rFonts w:cs="Arial"/>
                <w:sz w:val="20"/>
                <w:szCs w:val="20"/>
                <w:lang w:val="sr-Cyrl-CS"/>
              </w:rPr>
              <w:t>их димензија</w:t>
            </w:r>
          </w:p>
          <w:p w14:paraId="623D8045"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Cyrl-CS"/>
              </w:rPr>
              <w:t>Алат за замену точка</w:t>
            </w:r>
          </w:p>
          <w:p w14:paraId="6C6EBFE4"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Задњи брисач са грејачем стакла</w:t>
            </w:r>
          </w:p>
          <w:p w14:paraId="6FC46C16"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lang w:val="sr-Latn-CS"/>
              </w:rPr>
            </w:pPr>
            <w:r w:rsidRPr="00DC3B89">
              <w:rPr>
                <w:rFonts w:cs="Arial"/>
                <w:sz w:val="20"/>
                <w:szCs w:val="20"/>
                <w:lang w:val="sr-Latn-CS"/>
              </w:rPr>
              <w:t>Р</w:t>
            </w:r>
            <w:r w:rsidRPr="00DC3B89">
              <w:rPr>
                <w:rFonts w:cs="Arial"/>
                <w:sz w:val="20"/>
                <w:szCs w:val="20"/>
                <w:lang w:val="sr-Cyrl-CS"/>
              </w:rPr>
              <w:t>адио апарат</w:t>
            </w:r>
          </w:p>
          <w:p w14:paraId="5D737550" w14:textId="77777777" w:rsidR="00E86EBA" w:rsidRPr="00DC3B89" w:rsidRDefault="00E86EBA" w:rsidP="00BF016E">
            <w:pPr>
              <w:widowControl w:val="0"/>
              <w:numPr>
                <w:ilvl w:val="0"/>
                <w:numId w:val="33"/>
              </w:numPr>
              <w:tabs>
                <w:tab w:val="left" w:pos="2664"/>
              </w:tabs>
              <w:suppressAutoHyphens/>
              <w:spacing w:before="0"/>
              <w:ind w:left="377"/>
              <w:jc w:val="left"/>
              <w:rPr>
                <w:rFonts w:cs="Arial"/>
                <w:sz w:val="20"/>
                <w:szCs w:val="20"/>
              </w:rPr>
            </w:pPr>
            <w:r w:rsidRPr="00DC3B89">
              <w:rPr>
                <w:rFonts w:cs="Arial"/>
                <w:sz w:val="20"/>
                <w:szCs w:val="20"/>
                <w:lang w:val="sr-Cyrl-CS"/>
              </w:rPr>
              <w:t>А</w:t>
            </w:r>
            <w:r w:rsidRPr="00DC3B89">
              <w:rPr>
                <w:rFonts w:cs="Arial"/>
                <w:sz w:val="20"/>
                <w:szCs w:val="20"/>
              </w:rPr>
              <w:t>UX</w:t>
            </w:r>
            <w:r w:rsidRPr="00DC3B89">
              <w:rPr>
                <w:rFonts w:cs="Arial"/>
                <w:sz w:val="20"/>
                <w:szCs w:val="20"/>
                <w:lang w:val="sr-Cyrl-CS"/>
              </w:rPr>
              <w:t xml:space="preserve"> и </w:t>
            </w:r>
            <w:r w:rsidRPr="00DC3B89">
              <w:rPr>
                <w:rFonts w:cs="Arial"/>
                <w:sz w:val="20"/>
                <w:szCs w:val="20"/>
              </w:rPr>
              <w:t>USB</w:t>
            </w:r>
            <w:r w:rsidRPr="00DC3B89">
              <w:rPr>
                <w:rFonts w:cs="Arial"/>
                <w:sz w:val="20"/>
                <w:szCs w:val="20"/>
                <w:lang w:val="sr-Cyrl-CS"/>
              </w:rPr>
              <w:t xml:space="preserve"> прикључак</w:t>
            </w:r>
          </w:p>
        </w:tc>
      </w:tr>
    </w:tbl>
    <w:p w14:paraId="0B18098F" w14:textId="77777777" w:rsidR="00E86EBA" w:rsidRPr="00DC3B89" w:rsidRDefault="00E86EBA" w:rsidP="00E86EBA">
      <w:pPr>
        <w:rPr>
          <w:rFonts w:cs="Arial"/>
          <w:sz w:val="20"/>
          <w:szCs w:val="20"/>
        </w:rPr>
      </w:pPr>
    </w:p>
    <w:p w14:paraId="34336B5F" w14:textId="77777777" w:rsidR="00E86EBA" w:rsidRPr="00DC3B89" w:rsidRDefault="00E86EBA" w:rsidP="00E86EBA">
      <w:pPr>
        <w:rPr>
          <w:rFonts w:cs="Arial"/>
          <w:sz w:val="20"/>
          <w:szCs w:val="20"/>
        </w:rPr>
      </w:pPr>
    </w:p>
    <w:p w14:paraId="33AAECBC" w14:textId="77777777" w:rsidR="00E86EBA" w:rsidRPr="00DC3B89" w:rsidRDefault="00E86EBA" w:rsidP="00E86EBA">
      <w:pPr>
        <w:rPr>
          <w:rFonts w:cs="Arial"/>
          <w:sz w:val="20"/>
          <w:szCs w:val="20"/>
        </w:rPr>
      </w:pPr>
    </w:p>
    <w:p w14:paraId="3F48BE3D" w14:textId="77777777" w:rsidR="00E86EBA" w:rsidRDefault="00E86EBA" w:rsidP="00E86EBA">
      <w:pPr>
        <w:rPr>
          <w:rFonts w:cs="Arial"/>
          <w:sz w:val="20"/>
          <w:szCs w:val="20"/>
        </w:rPr>
      </w:pPr>
      <w:r>
        <w:rPr>
          <w:rFonts w:cs="Arial"/>
          <w:sz w:val="20"/>
          <w:szCs w:val="20"/>
        </w:rPr>
        <w:br w:type="page"/>
      </w:r>
    </w:p>
    <w:p w14:paraId="0C030A5B" w14:textId="6375DA02" w:rsidR="002A42A6" w:rsidRPr="005342E5" w:rsidRDefault="002A42A6" w:rsidP="002A42A6">
      <w:pPr>
        <w:rPr>
          <w:rFonts w:cs="Arial"/>
          <w:b/>
          <w:sz w:val="20"/>
          <w:szCs w:val="20"/>
          <w:lang w:val="sr-Latn-RS"/>
        </w:rPr>
      </w:pPr>
      <w:r w:rsidRPr="005342E5">
        <w:rPr>
          <w:rFonts w:cs="Arial"/>
          <w:b/>
          <w:sz w:val="20"/>
          <w:szCs w:val="20"/>
          <w:lang w:val="sr-Cyrl-RS"/>
        </w:rPr>
        <w:lastRenderedPageBreak/>
        <w:t xml:space="preserve">Возило тип </w:t>
      </w:r>
      <w:r w:rsidRPr="005342E5">
        <w:rPr>
          <w:rFonts w:cs="Arial"/>
          <w:b/>
          <w:sz w:val="20"/>
          <w:szCs w:val="20"/>
          <w:lang w:val="sr-Latn-RS"/>
        </w:rPr>
        <w:t>II (</w:t>
      </w:r>
      <w:r w:rsidRPr="005342E5">
        <w:rPr>
          <w:rFonts w:cs="Arial"/>
          <w:b/>
          <w:sz w:val="20"/>
          <w:szCs w:val="20"/>
          <w:lang w:val="sr-Cyrl-RS"/>
        </w:rPr>
        <w:t>Табела 2.</w:t>
      </w:r>
      <w:r w:rsidRPr="005342E5">
        <w:rPr>
          <w:rFonts w:cs="Arial"/>
          <w:b/>
          <w:sz w:val="20"/>
          <w:szCs w:val="20"/>
          <w:lang w:val="sr-Latn-RS"/>
        </w:rPr>
        <w:t>)</w:t>
      </w:r>
    </w:p>
    <w:tbl>
      <w:tblPr>
        <w:tblStyle w:val="TableGrid"/>
        <w:tblW w:w="0" w:type="auto"/>
        <w:tblLook w:val="04A0" w:firstRow="1" w:lastRow="0" w:firstColumn="1" w:lastColumn="0" w:noHBand="0" w:noVBand="1"/>
      </w:tblPr>
      <w:tblGrid>
        <w:gridCol w:w="4060"/>
        <w:gridCol w:w="4959"/>
      </w:tblGrid>
      <w:tr w:rsidR="00E86EBA" w:rsidRPr="00DC3B89" w14:paraId="560B2315" w14:textId="77777777" w:rsidTr="003601D0">
        <w:trPr>
          <w:trHeight w:val="260"/>
        </w:trPr>
        <w:tc>
          <w:tcPr>
            <w:tcW w:w="4225" w:type="dxa"/>
          </w:tcPr>
          <w:p w14:paraId="5E184F0A" w14:textId="1BF4AA4E" w:rsidR="00E86EBA" w:rsidRPr="00DC3B89" w:rsidRDefault="00E86EBA" w:rsidP="00E86EBA">
            <w:pPr>
              <w:tabs>
                <w:tab w:val="left" w:pos="780"/>
              </w:tabs>
              <w:spacing w:before="0"/>
              <w:rPr>
                <w:rFonts w:cs="Arial"/>
                <w:sz w:val="20"/>
                <w:szCs w:val="20"/>
                <w:lang w:val="sr-Latn-CS"/>
              </w:rPr>
            </w:pPr>
            <w:r w:rsidRPr="00DC3B89">
              <w:rPr>
                <w:rFonts w:cs="Arial"/>
                <w:b/>
                <w:sz w:val="20"/>
                <w:szCs w:val="20"/>
                <w:u w:val="single"/>
                <w:lang w:val="sr-Cyrl-CS" w:eastAsia="ar-SA"/>
              </w:rPr>
              <w:t xml:space="preserve">НОВО </w:t>
            </w:r>
            <w:r w:rsidRPr="00DC3B89">
              <w:rPr>
                <w:rFonts w:cs="Arial"/>
                <w:b/>
                <w:sz w:val="20"/>
                <w:szCs w:val="20"/>
                <w:u w:val="single"/>
                <w:lang w:val="sr-Latn-CS"/>
              </w:rPr>
              <w:t>ПУТНИЧКО ВОЗИЛО, ДИЗЕЛ</w:t>
            </w:r>
          </w:p>
        </w:tc>
        <w:tc>
          <w:tcPr>
            <w:tcW w:w="5125" w:type="dxa"/>
          </w:tcPr>
          <w:p w14:paraId="659D13BD" w14:textId="77777777" w:rsidR="00E86EBA" w:rsidRPr="00DC3B89" w:rsidRDefault="00E86EBA" w:rsidP="00E86EBA">
            <w:pPr>
              <w:spacing w:before="0"/>
              <w:rPr>
                <w:rFonts w:cs="Arial"/>
                <w:sz w:val="20"/>
                <w:szCs w:val="20"/>
              </w:rPr>
            </w:pPr>
            <w:r w:rsidRPr="00DC3B89">
              <w:rPr>
                <w:rFonts w:cs="Arial"/>
                <w:b/>
                <w:sz w:val="20"/>
                <w:szCs w:val="20"/>
                <w:lang w:val="sr-Cyrl-CS"/>
              </w:rPr>
              <w:t>7</w:t>
            </w:r>
            <w:r w:rsidRPr="00DC3B89">
              <w:rPr>
                <w:rFonts w:cs="Arial"/>
                <w:b/>
                <w:sz w:val="20"/>
                <w:szCs w:val="20"/>
                <w:lang w:val="sr-Latn-CS"/>
              </w:rPr>
              <w:t xml:space="preserve"> </w:t>
            </w:r>
            <w:r w:rsidRPr="00DC3B89">
              <w:rPr>
                <w:rFonts w:cs="Arial"/>
                <w:b/>
                <w:sz w:val="20"/>
                <w:szCs w:val="20"/>
                <w:lang w:val="sr-Cyrl-CS"/>
              </w:rPr>
              <w:t>комада (Лимузина)</w:t>
            </w:r>
          </w:p>
        </w:tc>
      </w:tr>
      <w:tr w:rsidR="00E86EBA" w:rsidRPr="00DC3B89" w14:paraId="6C21C746" w14:textId="77777777" w:rsidTr="003601D0">
        <w:tc>
          <w:tcPr>
            <w:tcW w:w="4225" w:type="dxa"/>
          </w:tcPr>
          <w:p w14:paraId="044DCC47" w14:textId="77777777" w:rsidR="00E86EBA" w:rsidRPr="00DC3B89" w:rsidRDefault="00E86EBA" w:rsidP="00E86EBA">
            <w:pPr>
              <w:spacing w:before="0"/>
              <w:rPr>
                <w:rFonts w:cs="Arial"/>
                <w:sz w:val="20"/>
                <w:szCs w:val="20"/>
              </w:rPr>
            </w:pPr>
            <w:r w:rsidRPr="00DC3B89">
              <w:rPr>
                <w:rFonts w:cs="Arial"/>
                <w:sz w:val="20"/>
                <w:szCs w:val="20"/>
                <w:lang w:val="sr-Latn-CS"/>
              </w:rPr>
              <w:t>Тип возила</w:t>
            </w:r>
          </w:p>
        </w:tc>
        <w:tc>
          <w:tcPr>
            <w:tcW w:w="5125" w:type="dxa"/>
          </w:tcPr>
          <w:p w14:paraId="37A265A2" w14:textId="77777777" w:rsidR="00E86EBA" w:rsidRPr="00DC3B89" w:rsidRDefault="00E86EBA" w:rsidP="00E86EBA">
            <w:pPr>
              <w:spacing w:before="0"/>
              <w:rPr>
                <w:rFonts w:cs="Arial"/>
                <w:sz w:val="20"/>
                <w:szCs w:val="20"/>
              </w:rPr>
            </w:pPr>
            <w:r w:rsidRPr="00DC3B89">
              <w:rPr>
                <w:rFonts w:cs="Arial"/>
                <w:sz w:val="20"/>
                <w:szCs w:val="20"/>
                <w:lang w:val="sr-Latn-CS"/>
              </w:rPr>
              <w:t>путничко</w:t>
            </w:r>
          </w:p>
        </w:tc>
      </w:tr>
      <w:tr w:rsidR="00E86EBA" w:rsidRPr="00DC3B89" w14:paraId="351EEFBF" w14:textId="77777777" w:rsidTr="003601D0">
        <w:tc>
          <w:tcPr>
            <w:tcW w:w="4225" w:type="dxa"/>
          </w:tcPr>
          <w:p w14:paraId="66E6B6F2" w14:textId="77777777" w:rsidR="00E86EBA" w:rsidRPr="00DC3B89" w:rsidRDefault="00E86EBA" w:rsidP="00E86EBA">
            <w:pPr>
              <w:spacing w:before="0"/>
              <w:rPr>
                <w:rFonts w:cs="Arial"/>
                <w:sz w:val="20"/>
                <w:szCs w:val="20"/>
              </w:rPr>
            </w:pPr>
            <w:r w:rsidRPr="00DC3B89">
              <w:rPr>
                <w:rFonts w:cs="Arial"/>
                <w:sz w:val="20"/>
                <w:szCs w:val="20"/>
                <w:lang w:val="sr-Latn-CS"/>
              </w:rPr>
              <w:t>Облик каросерије</w:t>
            </w:r>
          </w:p>
        </w:tc>
        <w:tc>
          <w:tcPr>
            <w:tcW w:w="5125" w:type="dxa"/>
          </w:tcPr>
          <w:p w14:paraId="3C055F1F" w14:textId="77777777" w:rsidR="00E86EBA" w:rsidRPr="00DC3B89" w:rsidRDefault="00E86EBA" w:rsidP="00E86EBA">
            <w:pPr>
              <w:spacing w:before="0"/>
              <w:rPr>
                <w:rFonts w:cs="Arial"/>
                <w:sz w:val="20"/>
                <w:szCs w:val="20"/>
                <w:lang w:val="sr-Cyrl-RS"/>
              </w:rPr>
            </w:pPr>
            <w:r w:rsidRPr="00DC3B89">
              <w:rPr>
                <w:rFonts w:cs="Arial"/>
                <w:sz w:val="20"/>
                <w:szCs w:val="20"/>
                <w:lang w:val="sr-Cyrl-RS"/>
              </w:rPr>
              <w:t>лимузина</w:t>
            </w:r>
          </w:p>
        </w:tc>
      </w:tr>
      <w:tr w:rsidR="00E86EBA" w:rsidRPr="00DC3B89" w14:paraId="64D1D46E" w14:textId="77777777" w:rsidTr="003601D0">
        <w:tc>
          <w:tcPr>
            <w:tcW w:w="4225" w:type="dxa"/>
          </w:tcPr>
          <w:p w14:paraId="7EE030CC" w14:textId="77777777" w:rsidR="00E86EBA" w:rsidRPr="00DC3B89" w:rsidRDefault="00E86EBA" w:rsidP="00E86EBA">
            <w:pPr>
              <w:spacing w:before="0"/>
              <w:rPr>
                <w:rFonts w:cs="Arial"/>
                <w:sz w:val="20"/>
                <w:szCs w:val="20"/>
                <w:lang w:val="sr-Latn-CS"/>
              </w:rPr>
            </w:pPr>
            <w:r w:rsidRPr="00DC3B89">
              <w:rPr>
                <w:rFonts w:cs="Arial"/>
                <w:sz w:val="20"/>
                <w:szCs w:val="20"/>
                <w:lang w:val="sr-Latn-CS"/>
              </w:rPr>
              <w:t>Врста погонског горива</w:t>
            </w:r>
          </w:p>
        </w:tc>
        <w:tc>
          <w:tcPr>
            <w:tcW w:w="5125" w:type="dxa"/>
          </w:tcPr>
          <w:p w14:paraId="79BD0E12" w14:textId="77777777" w:rsidR="00E86EBA" w:rsidRPr="00DC3B89" w:rsidRDefault="00E86EBA" w:rsidP="00E86EBA">
            <w:pPr>
              <w:spacing w:before="0"/>
              <w:rPr>
                <w:rFonts w:cs="Arial"/>
                <w:sz w:val="20"/>
                <w:szCs w:val="20"/>
                <w:lang w:val="sr-Latn-CS"/>
              </w:rPr>
            </w:pPr>
            <w:r w:rsidRPr="00DC3B89">
              <w:rPr>
                <w:rFonts w:cs="Arial"/>
                <w:sz w:val="20"/>
                <w:szCs w:val="20"/>
                <w:lang w:val="sr-Latn-CS"/>
              </w:rPr>
              <w:t>дизел</w:t>
            </w:r>
          </w:p>
        </w:tc>
      </w:tr>
      <w:tr w:rsidR="00E86EBA" w:rsidRPr="00DC3B89" w14:paraId="007BE0D6" w14:textId="77777777" w:rsidTr="003601D0">
        <w:trPr>
          <w:trHeight w:val="179"/>
        </w:trPr>
        <w:tc>
          <w:tcPr>
            <w:tcW w:w="4225" w:type="dxa"/>
          </w:tcPr>
          <w:p w14:paraId="60CF5E98" w14:textId="77777777" w:rsidR="00E86EBA" w:rsidRPr="00DC3B89" w:rsidRDefault="00E86EBA" w:rsidP="00E86EBA">
            <w:pPr>
              <w:spacing w:before="0"/>
              <w:rPr>
                <w:rFonts w:cs="Arial"/>
                <w:sz w:val="20"/>
                <w:szCs w:val="20"/>
                <w:lang w:val="sr-Latn-CS"/>
              </w:rPr>
            </w:pPr>
            <w:r w:rsidRPr="00DC3B89">
              <w:rPr>
                <w:rFonts w:cs="Arial"/>
                <w:sz w:val="20"/>
                <w:szCs w:val="20"/>
                <w:lang w:val="sr-Latn-CS"/>
              </w:rPr>
              <w:t>Генерација мотора</w:t>
            </w:r>
          </w:p>
        </w:tc>
        <w:tc>
          <w:tcPr>
            <w:tcW w:w="5125" w:type="dxa"/>
          </w:tcPr>
          <w:p w14:paraId="0E6CD6DF" w14:textId="77777777" w:rsidR="00E86EBA" w:rsidRPr="00DC3B89" w:rsidRDefault="00E86EBA" w:rsidP="00E86EBA">
            <w:pPr>
              <w:widowControl w:val="0"/>
              <w:tabs>
                <w:tab w:val="left" w:pos="720"/>
              </w:tabs>
              <w:suppressAutoHyphens/>
              <w:spacing w:before="0"/>
              <w:rPr>
                <w:rFonts w:cs="Arial"/>
                <w:sz w:val="20"/>
                <w:szCs w:val="20"/>
                <w:lang w:val="sr-Latn-CS"/>
              </w:rPr>
            </w:pPr>
            <w:r w:rsidRPr="00DC3B89">
              <w:rPr>
                <w:rFonts w:cs="Arial"/>
                <w:sz w:val="20"/>
                <w:szCs w:val="20"/>
                <w:lang w:val="sr-Latn-CS"/>
              </w:rPr>
              <w:t>Еуро 6</w:t>
            </w:r>
          </w:p>
        </w:tc>
      </w:tr>
      <w:tr w:rsidR="00E86EBA" w:rsidRPr="00DC3B89" w14:paraId="732B694D" w14:textId="77777777" w:rsidTr="003601D0">
        <w:tc>
          <w:tcPr>
            <w:tcW w:w="4225" w:type="dxa"/>
          </w:tcPr>
          <w:p w14:paraId="2B6D3195" w14:textId="77777777" w:rsidR="00E86EBA" w:rsidRPr="00DC3B89" w:rsidRDefault="00E86EBA" w:rsidP="00E86EBA">
            <w:pPr>
              <w:spacing w:before="0"/>
              <w:rPr>
                <w:rFonts w:cs="Arial"/>
                <w:sz w:val="20"/>
                <w:szCs w:val="20"/>
                <w:lang w:val="sr-Latn-CS"/>
              </w:rPr>
            </w:pPr>
            <w:r w:rsidRPr="00DC3B89">
              <w:rPr>
                <w:rFonts w:cs="Arial"/>
                <w:sz w:val="20"/>
                <w:szCs w:val="20"/>
                <w:lang w:val="sr-Latn-CS"/>
              </w:rPr>
              <w:t>Тип мењача</w:t>
            </w:r>
          </w:p>
        </w:tc>
        <w:tc>
          <w:tcPr>
            <w:tcW w:w="5125" w:type="dxa"/>
          </w:tcPr>
          <w:p w14:paraId="1713F1AE" w14:textId="77777777" w:rsidR="00E86EBA" w:rsidRPr="00DC3B89" w:rsidRDefault="00E86EBA" w:rsidP="00E86EBA">
            <w:pPr>
              <w:spacing w:before="0"/>
              <w:rPr>
                <w:rFonts w:cs="Arial"/>
                <w:sz w:val="20"/>
                <w:szCs w:val="20"/>
                <w:lang w:val="sr-Latn-CS"/>
              </w:rPr>
            </w:pPr>
            <w:r w:rsidRPr="00DC3B89">
              <w:rPr>
                <w:rFonts w:cs="Arial"/>
                <w:sz w:val="20"/>
                <w:szCs w:val="20"/>
                <w:lang w:val="sr-Latn-CS"/>
              </w:rPr>
              <w:t>мануелни 5 - степени</w:t>
            </w:r>
          </w:p>
        </w:tc>
      </w:tr>
      <w:tr w:rsidR="00E86EBA" w:rsidRPr="00DC3B89" w14:paraId="20FC1058" w14:textId="77777777" w:rsidTr="003601D0">
        <w:tc>
          <w:tcPr>
            <w:tcW w:w="4225" w:type="dxa"/>
          </w:tcPr>
          <w:p w14:paraId="6373A34C" w14:textId="5D8BBCB1" w:rsidR="00E86EBA" w:rsidRPr="00DC3B89" w:rsidRDefault="00E86EBA" w:rsidP="00E86EBA">
            <w:pPr>
              <w:spacing w:before="0"/>
              <w:rPr>
                <w:rFonts w:cs="Arial"/>
                <w:sz w:val="20"/>
                <w:szCs w:val="20"/>
                <w:lang w:val="sr-Latn-CS"/>
              </w:rPr>
            </w:pPr>
            <w:r w:rsidRPr="00DC3B89">
              <w:rPr>
                <w:rFonts w:cs="Arial"/>
                <w:sz w:val="20"/>
                <w:szCs w:val="20"/>
                <w:lang w:val="sr-Latn-CS"/>
              </w:rPr>
              <w:t xml:space="preserve">Тип погона </w:t>
            </w:r>
          </w:p>
        </w:tc>
        <w:tc>
          <w:tcPr>
            <w:tcW w:w="5125" w:type="dxa"/>
          </w:tcPr>
          <w:p w14:paraId="664C87A1" w14:textId="77777777" w:rsidR="00E86EBA" w:rsidRPr="00DC3B89" w:rsidRDefault="00E86EBA" w:rsidP="00E86EBA">
            <w:pPr>
              <w:spacing w:before="0"/>
              <w:rPr>
                <w:rFonts w:cs="Arial"/>
                <w:sz w:val="20"/>
                <w:szCs w:val="20"/>
                <w:lang w:val="sr-Latn-CS"/>
              </w:rPr>
            </w:pPr>
            <w:r w:rsidRPr="00DC3B89">
              <w:rPr>
                <w:rFonts w:cs="Arial"/>
                <w:sz w:val="20"/>
                <w:szCs w:val="20"/>
                <w:lang w:val="sr-Latn-CS"/>
              </w:rPr>
              <w:t>напред</w:t>
            </w:r>
          </w:p>
        </w:tc>
      </w:tr>
      <w:tr w:rsidR="00E86EBA" w:rsidRPr="00DC3B89" w14:paraId="1851040D" w14:textId="77777777" w:rsidTr="003601D0">
        <w:tc>
          <w:tcPr>
            <w:tcW w:w="4225" w:type="dxa"/>
          </w:tcPr>
          <w:p w14:paraId="010BC62E" w14:textId="680A5422" w:rsidR="00E86EBA" w:rsidRPr="00DC3B89" w:rsidRDefault="00E86EBA" w:rsidP="00E86EBA">
            <w:pPr>
              <w:spacing w:before="0"/>
              <w:rPr>
                <w:rFonts w:cs="Arial"/>
                <w:sz w:val="20"/>
                <w:szCs w:val="20"/>
                <w:lang w:val="sr-Latn-CS"/>
              </w:rPr>
            </w:pPr>
            <w:r w:rsidRPr="00DC3B89">
              <w:rPr>
                <w:rFonts w:cs="Arial"/>
                <w:sz w:val="20"/>
                <w:szCs w:val="20"/>
                <w:lang w:val="sr-Latn-CS"/>
              </w:rPr>
              <w:t>Број врата</w:t>
            </w:r>
            <w:r>
              <w:rPr>
                <w:rFonts w:cs="Arial"/>
                <w:sz w:val="20"/>
                <w:szCs w:val="20"/>
                <w:lang w:val="sr-Latn-CS"/>
              </w:rPr>
              <w:t xml:space="preserve"> </w:t>
            </w:r>
          </w:p>
        </w:tc>
        <w:tc>
          <w:tcPr>
            <w:tcW w:w="5125" w:type="dxa"/>
          </w:tcPr>
          <w:p w14:paraId="3BBE8DC1" w14:textId="77777777" w:rsidR="00E86EBA" w:rsidRPr="00DC3B89" w:rsidRDefault="00E86EBA" w:rsidP="00E86EBA">
            <w:pPr>
              <w:spacing w:before="0"/>
              <w:rPr>
                <w:rFonts w:cs="Arial"/>
                <w:sz w:val="20"/>
                <w:szCs w:val="20"/>
                <w:lang w:val="sr-Latn-CS"/>
              </w:rPr>
            </w:pPr>
            <w:r w:rsidRPr="00DC3B89">
              <w:rPr>
                <w:rFonts w:cs="Arial"/>
                <w:sz w:val="20"/>
                <w:szCs w:val="20"/>
                <w:lang w:val="sr-Latn-CS"/>
              </w:rPr>
              <w:t>5 (пет)</w:t>
            </w:r>
          </w:p>
        </w:tc>
      </w:tr>
      <w:tr w:rsidR="00E86EBA" w:rsidRPr="00DC3B89" w14:paraId="72676D93" w14:textId="77777777" w:rsidTr="003601D0">
        <w:tc>
          <w:tcPr>
            <w:tcW w:w="4225" w:type="dxa"/>
          </w:tcPr>
          <w:p w14:paraId="77152AFB" w14:textId="77777777" w:rsidR="00E86EBA" w:rsidRPr="00DC3B89" w:rsidRDefault="00E86EBA" w:rsidP="00E86EBA">
            <w:pPr>
              <w:spacing w:before="0"/>
              <w:rPr>
                <w:rFonts w:cs="Arial"/>
                <w:sz w:val="20"/>
                <w:szCs w:val="20"/>
                <w:lang w:val="sr-Latn-CS"/>
              </w:rPr>
            </w:pPr>
            <w:r w:rsidRPr="00DC3B89">
              <w:rPr>
                <w:rFonts w:cs="Arial"/>
                <w:sz w:val="20"/>
                <w:szCs w:val="20"/>
                <w:lang w:val="sr-Latn-CS"/>
              </w:rPr>
              <w:t>Број седишта</w:t>
            </w:r>
          </w:p>
        </w:tc>
        <w:tc>
          <w:tcPr>
            <w:tcW w:w="5125" w:type="dxa"/>
          </w:tcPr>
          <w:p w14:paraId="021ECB3C" w14:textId="77777777" w:rsidR="00E86EBA" w:rsidRPr="00DC3B89" w:rsidRDefault="00E86EBA" w:rsidP="00E86EBA">
            <w:pPr>
              <w:spacing w:before="0"/>
              <w:rPr>
                <w:rFonts w:cs="Arial"/>
                <w:sz w:val="20"/>
                <w:szCs w:val="20"/>
                <w:lang w:val="sr-Latn-CS"/>
              </w:rPr>
            </w:pPr>
            <w:r w:rsidRPr="00DC3B89">
              <w:rPr>
                <w:rFonts w:cs="Arial"/>
                <w:sz w:val="20"/>
                <w:szCs w:val="20"/>
                <w:lang w:val="sr-Latn-CS"/>
              </w:rPr>
              <w:t>5 (пет)</w:t>
            </w:r>
          </w:p>
        </w:tc>
      </w:tr>
      <w:tr w:rsidR="00E86EBA" w:rsidRPr="00DC3B89" w14:paraId="40552DD6" w14:textId="77777777" w:rsidTr="003601D0">
        <w:tc>
          <w:tcPr>
            <w:tcW w:w="4225" w:type="dxa"/>
          </w:tcPr>
          <w:p w14:paraId="04E383C3" w14:textId="77777777" w:rsidR="00E86EBA" w:rsidRPr="00DC3B89" w:rsidRDefault="00E86EBA" w:rsidP="00E86EBA">
            <w:pPr>
              <w:spacing w:before="0"/>
              <w:rPr>
                <w:rFonts w:cs="Arial"/>
                <w:sz w:val="20"/>
                <w:szCs w:val="20"/>
                <w:lang w:val="sr-Latn-CS"/>
              </w:rPr>
            </w:pPr>
            <w:r w:rsidRPr="00DC3B89">
              <w:rPr>
                <w:rFonts w:cs="Arial"/>
                <w:sz w:val="20"/>
                <w:szCs w:val="20"/>
                <w:lang w:val="sr-Latn-CS"/>
              </w:rPr>
              <w:t>Боја каросерије</w:t>
            </w:r>
          </w:p>
        </w:tc>
        <w:tc>
          <w:tcPr>
            <w:tcW w:w="5125" w:type="dxa"/>
          </w:tcPr>
          <w:p w14:paraId="274294DA" w14:textId="77777777" w:rsidR="00E86EBA" w:rsidRPr="00DC3B89" w:rsidRDefault="00E86EBA" w:rsidP="00E86EBA">
            <w:pPr>
              <w:spacing w:before="0"/>
              <w:rPr>
                <w:rFonts w:cs="Arial"/>
                <w:sz w:val="20"/>
                <w:szCs w:val="20"/>
                <w:lang w:val="sr-Latn-CS"/>
              </w:rPr>
            </w:pPr>
            <w:r w:rsidRPr="00DC3B89">
              <w:rPr>
                <w:rFonts w:cs="Arial"/>
                <w:sz w:val="20"/>
                <w:szCs w:val="20"/>
                <w:lang w:val="sr-Cyrl-RS"/>
              </w:rPr>
              <w:t>Металик боја п</w:t>
            </w:r>
            <w:r w:rsidRPr="00DC3B89">
              <w:rPr>
                <w:rFonts w:cs="Arial"/>
                <w:sz w:val="20"/>
                <w:szCs w:val="20"/>
                <w:lang w:val="sr-Latn-CS"/>
              </w:rPr>
              <w:t>о избору наручиоца</w:t>
            </w:r>
          </w:p>
        </w:tc>
      </w:tr>
      <w:tr w:rsidR="00E86EBA" w:rsidRPr="00DC3B89" w14:paraId="2A1BF72C" w14:textId="77777777" w:rsidTr="003601D0">
        <w:tc>
          <w:tcPr>
            <w:tcW w:w="4225" w:type="dxa"/>
          </w:tcPr>
          <w:p w14:paraId="1ECC3EE4" w14:textId="77777777" w:rsidR="00E86EBA" w:rsidRPr="00DC3B89" w:rsidRDefault="00E86EBA" w:rsidP="00E86EBA">
            <w:pPr>
              <w:spacing w:before="0"/>
              <w:rPr>
                <w:rFonts w:cs="Arial"/>
                <w:sz w:val="20"/>
                <w:szCs w:val="20"/>
                <w:lang w:val="sr-Latn-CS"/>
              </w:rPr>
            </w:pPr>
            <w:r w:rsidRPr="00DC3B89">
              <w:rPr>
                <w:rFonts w:cs="Arial"/>
                <w:sz w:val="20"/>
                <w:szCs w:val="20"/>
                <w:lang w:val="sr-Latn-CS"/>
              </w:rPr>
              <w:t>Радна запремина мотора</w:t>
            </w:r>
          </w:p>
        </w:tc>
        <w:tc>
          <w:tcPr>
            <w:tcW w:w="5125" w:type="dxa"/>
          </w:tcPr>
          <w:p w14:paraId="1C9563A2" w14:textId="77777777" w:rsidR="00E86EBA" w:rsidRPr="00DC3B89" w:rsidRDefault="00E86EBA" w:rsidP="00E86EBA">
            <w:pPr>
              <w:spacing w:before="0"/>
              <w:rPr>
                <w:rFonts w:cs="Arial"/>
                <w:sz w:val="20"/>
                <w:szCs w:val="20"/>
                <w:lang w:val="sr-Latn-CS"/>
              </w:rPr>
            </w:pPr>
            <w:r w:rsidRPr="00DC3B89">
              <w:rPr>
                <w:rFonts w:cs="Arial"/>
                <w:sz w:val="20"/>
                <w:szCs w:val="20"/>
                <w:lang w:val="sr-Latn-CS"/>
              </w:rPr>
              <w:t>од 1.</w:t>
            </w:r>
            <w:r w:rsidRPr="00DC3B89">
              <w:rPr>
                <w:rFonts w:cs="Arial"/>
                <w:sz w:val="20"/>
                <w:szCs w:val="20"/>
                <w:lang w:val="sr-Cyrl-CS"/>
              </w:rPr>
              <w:t>550</w:t>
            </w:r>
            <w:r w:rsidRPr="00DC3B89">
              <w:rPr>
                <w:rFonts w:cs="Arial"/>
                <w:sz w:val="20"/>
                <w:szCs w:val="20"/>
                <w:lang w:val="sr-Latn-CS"/>
              </w:rPr>
              <w:t xml:space="preserve"> ццм до </w:t>
            </w:r>
            <w:r w:rsidRPr="00DC3B89">
              <w:rPr>
                <w:rFonts w:cs="Arial"/>
                <w:sz w:val="20"/>
                <w:szCs w:val="20"/>
                <w:lang w:val="sr-Cyrl-CS"/>
              </w:rPr>
              <w:t>1.6</w:t>
            </w:r>
            <w:r w:rsidRPr="00DC3B89">
              <w:rPr>
                <w:rFonts w:cs="Arial"/>
                <w:sz w:val="20"/>
                <w:szCs w:val="20"/>
                <w:lang w:val="sr-Latn-CS"/>
              </w:rPr>
              <w:t>00 ццм</w:t>
            </w:r>
          </w:p>
        </w:tc>
      </w:tr>
      <w:tr w:rsidR="00E86EBA" w:rsidRPr="00DC3B89" w14:paraId="56BF020E" w14:textId="77777777" w:rsidTr="003601D0">
        <w:tc>
          <w:tcPr>
            <w:tcW w:w="4225" w:type="dxa"/>
          </w:tcPr>
          <w:p w14:paraId="0DE62B1A" w14:textId="77777777" w:rsidR="00E86EBA" w:rsidRPr="00DC3B89" w:rsidRDefault="00E86EBA" w:rsidP="00E86EBA">
            <w:pPr>
              <w:spacing w:before="0"/>
              <w:rPr>
                <w:rFonts w:cs="Arial"/>
                <w:sz w:val="20"/>
                <w:szCs w:val="20"/>
                <w:lang w:val="sr-Latn-CS"/>
              </w:rPr>
            </w:pPr>
            <w:r w:rsidRPr="00DC3B89">
              <w:rPr>
                <w:rFonts w:cs="Arial"/>
                <w:sz w:val="20"/>
                <w:szCs w:val="20"/>
                <w:lang w:val="sr-Latn-CS"/>
              </w:rPr>
              <w:t>Снага мотора</w:t>
            </w:r>
          </w:p>
        </w:tc>
        <w:tc>
          <w:tcPr>
            <w:tcW w:w="5125" w:type="dxa"/>
          </w:tcPr>
          <w:p w14:paraId="52104F4C" w14:textId="77777777" w:rsidR="00E86EBA" w:rsidRPr="00DC3B89" w:rsidRDefault="00E86EBA" w:rsidP="00E86EBA">
            <w:pPr>
              <w:spacing w:before="0"/>
              <w:rPr>
                <w:rFonts w:cs="Arial"/>
                <w:sz w:val="20"/>
                <w:szCs w:val="20"/>
                <w:lang w:val="sr-Latn-CS"/>
              </w:rPr>
            </w:pPr>
            <w:r w:rsidRPr="00DC3B89">
              <w:rPr>
                <w:rFonts w:cs="Arial"/>
                <w:sz w:val="20"/>
                <w:szCs w:val="20"/>
                <w:lang w:val="sr-Cyrl-CS"/>
              </w:rPr>
              <w:t>од 80 до 85</w:t>
            </w:r>
            <w:r w:rsidRPr="00DC3B89">
              <w:rPr>
                <w:rFonts w:cs="Arial"/>
                <w:sz w:val="20"/>
                <w:szCs w:val="20"/>
                <w:lang w:val="sr-Latn-CS"/>
              </w:rPr>
              <w:t xml:space="preserve"> kw</w:t>
            </w:r>
          </w:p>
        </w:tc>
      </w:tr>
      <w:tr w:rsidR="00E86EBA" w:rsidRPr="00DC3B89" w14:paraId="4D98657F" w14:textId="77777777" w:rsidTr="003601D0">
        <w:tc>
          <w:tcPr>
            <w:tcW w:w="4225" w:type="dxa"/>
          </w:tcPr>
          <w:p w14:paraId="78BEBF0E" w14:textId="77777777" w:rsidR="00E86EBA" w:rsidRPr="00DC3B89" w:rsidRDefault="00E86EBA" w:rsidP="00E86EBA">
            <w:pPr>
              <w:spacing w:before="0"/>
              <w:rPr>
                <w:rFonts w:cs="Arial"/>
                <w:sz w:val="20"/>
                <w:szCs w:val="20"/>
                <w:lang w:val="sr-Latn-CS"/>
              </w:rPr>
            </w:pPr>
            <w:r w:rsidRPr="00DC3B89">
              <w:rPr>
                <w:rFonts w:cs="Arial"/>
                <w:sz w:val="20"/>
                <w:szCs w:val="20"/>
                <w:lang w:val="sr-Latn-CS"/>
              </w:rPr>
              <w:t>Дужина возила</w:t>
            </w:r>
          </w:p>
        </w:tc>
        <w:tc>
          <w:tcPr>
            <w:tcW w:w="5125" w:type="dxa"/>
          </w:tcPr>
          <w:p w14:paraId="48B47279" w14:textId="7D5DE255" w:rsidR="00E86EBA" w:rsidRPr="00DC3B89" w:rsidRDefault="00E86EBA" w:rsidP="00E86EBA">
            <w:pPr>
              <w:spacing w:before="0"/>
              <w:rPr>
                <w:rFonts w:cs="Arial"/>
                <w:sz w:val="20"/>
                <w:szCs w:val="20"/>
                <w:lang w:val="sr-Latn-CS"/>
              </w:rPr>
            </w:pPr>
            <w:r w:rsidRPr="00DC3B89">
              <w:rPr>
                <w:rFonts w:cs="Arial"/>
                <w:sz w:val="20"/>
                <w:szCs w:val="20"/>
                <w:lang w:val="sr-Cyrl-CS"/>
              </w:rPr>
              <w:t>од</w:t>
            </w:r>
            <w:r w:rsidRPr="00DC3B89">
              <w:rPr>
                <w:rFonts w:cs="Arial"/>
                <w:sz w:val="20"/>
                <w:szCs w:val="20"/>
                <w:lang w:val="sr-Latn-CS"/>
              </w:rPr>
              <w:t xml:space="preserve"> </w:t>
            </w:r>
            <w:r w:rsidRPr="00DC3B89">
              <w:rPr>
                <w:rFonts w:cs="Arial"/>
                <w:sz w:val="20"/>
                <w:szCs w:val="20"/>
                <w:lang w:val="sr-Cyrl-CS"/>
              </w:rPr>
              <w:t>4.600</w:t>
            </w:r>
            <w:r w:rsidRPr="00DC3B89">
              <w:rPr>
                <w:rFonts w:cs="Arial"/>
                <w:sz w:val="20"/>
                <w:szCs w:val="20"/>
                <w:lang w:val="sr-Latn-CS"/>
              </w:rPr>
              <w:t xml:space="preserve"> мм</w:t>
            </w:r>
            <w:r w:rsidRPr="00DC3B89">
              <w:rPr>
                <w:rFonts w:cs="Arial"/>
                <w:sz w:val="20"/>
                <w:szCs w:val="20"/>
                <w:lang w:val="sr-Cyrl-CS"/>
              </w:rPr>
              <w:t xml:space="preserve"> до 4.700 мм</w:t>
            </w:r>
          </w:p>
        </w:tc>
      </w:tr>
      <w:tr w:rsidR="00E86EBA" w:rsidRPr="00DC3B89" w14:paraId="53A157C6" w14:textId="77777777" w:rsidTr="003601D0">
        <w:tc>
          <w:tcPr>
            <w:tcW w:w="4225" w:type="dxa"/>
          </w:tcPr>
          <w:p w14:paraId="6A7A954C" w14:textId="77777777" w:rsidR="00E86EBA" w:rsidRPr="00DC3B89" w:rsidRDefault="00E86EBA" w:rsidP="00E86EBA">
            <w:pPr>
              <w:spacing w:before="0"/>
              <w:rPr>
                <w:rFonts w:cs="Arial"/>
                <w:sz w:val="20"/>
                <w:szCs w:val="20"/>
                <w:lang w:val="sr-Latn-CS"/>
              </w:rPr>
            </w:pPr>
            <w:r w:rsidRPr="00DC3B89">
              <w:rPr>
                <w:rFonts w:cs="Arial"/>
                <w:sz w:val="20"/>
                <w:szCs w:val="20"/>
                <w:lang w:val="sr-Latn-CS"/>
              </w:rPr>
              <w:t>Међуосовинско растојање:</w:t>
            </w:r>
          </w:p>
        </w:tc>
        <w:tc>
          <w:tcPr>
            <w:tcW w:w="5125" w:type="dxa"/>
          </w:tcPr>
          <w:p w14:paraId="7BBE6E7B" w14:textId="77777777" w:rsidR="00E86EBA" w:rsidRPr="00DC3B89" w:rsidRDefault="00E86EBA" w:rsidP="00E86EBA">
            <w:pPr>
              <w:spacing w:before="0"/>
              <w:rPr>
                <w:rFonts w:cs="Arial"/>
                <w:sz w:val="20"/>
                <w:szCs w:val="20"/>
                <w:lang w:val="sr-Latn-CS"/>
              </w:rPr>
            </w:pPr>
            <w:r w:rsidRPr="00DC3B89">
              <w:rPr>
                <w:rFonts w:cs="Arial"/>
                <w:sz w:val="20"/>
                <w:szCs w:val="20"/>
                <w:lang w:val="sr-Latn-CS"/>
              </w:rPr>
              <w:t>мин. 2.</w:t>
            </w:r>
            <w:r w:rsidRPr="00DC3B89">
              <w:rPr>
                <w:rFonts w:cs="Arial"/>
                <w:sz w:val="20"/>
                <w:szCs w:val="20"/>
                <w:lang w:val="sr-Cyrl-CS"/>
              </w:rPr>
              <w:t>650</w:t>
            </w:r>
            <w:r w:rsidRPr="00DC3B89">
              <w:rPr>
                <w:rFonts w:cs="Arial"/>
                <w:sz w:val="20"/>
                <w:szCs w:val="20"/>
                <w:lang w:val="sr-Latn-CS"/>
              </w:rPr>
              <w:t xml:space="preserve"> мм</w:t>
            </w:r>
          </w:p>
        </w:tc>
      </w:tr>
      <w:tr w:rsidR="00E86EBA" w:rsidRPr="00DC3B89" w14:paraId="1913B8B4" w14:textId="77777777" w:rsidTr="003601D0">
        <w:tc>
          <w:tcPr>
            <w:tcW w:w="4225" w:type="dxa"/>
          </w:tcPr>
          <w:p w14:paraId="6FB120C4" w14:textId="77777777" w:rsidR="00E86EBA" w:rsidRPr="00DC3B89" w:rsidRDefault="00E86EBA" w:rsidP="00E86EBA">
            <w:pPr>
              <w:spacing w:before="0"/>
              <w:rPr>
                <w:rFonts w:cs="Arial"/>
                <w:sz w:val="20"/>
                <w:szCs w:val="20"/>
                <w:lang w:val="sr-Latn-CS"/>
              </w:rPr>
            </w:pPr>
            <w:r w:rsidRPr="00DC3B89">
              <w:rPr>
                <w:rFonts w:cs="Arial"/>
                <w:sz w:val="20"/>
                <w:szCs w:val="20"/>
                <w:lang w:val="sr-Cyrl-CS"/>
              </w:rPr>
              <w:t>Запремина пртљажника</w:t>
            </w:r>
          </w:p>
        </w:tc>
        <w:tc>
          <w:tcPr>
            <w:tcW w:w="5125" w:type="dxa"/>
          </w:tcPr>
          <w:p w14:paraId="7942F73C" w14:textId="14362CB5" w:rsidR="00E86EBA" w:rsidRPr="00DC3B89" w:rsidRDefault="00E86EBA" w:rsidP="00E86EBA">
            <w:pPr>
              <w:spacing w:before="0"/>
              <w:rPr>
                <w:rFonts w:cs="Arial"/>
                <w:sz w:val="20"/>
                <w:szCs w:val="20"/>
                <w:lang w:val="sr-Latn-CS"/>
              </w:rPr>
            </w:pPr>
            <w:r w:rsidRPr="00DC3B89">
              <w:rPr>
                <w:rFonts w:cs="Arial"/>
                <w:sz w:val="20"/>
                <w:szCs w:val="20"/>
                <w:lang w:val="sr-Cyrl-CS"/>
              </w:rPr>
              <w:t>мин. 550 лит</w:t>
            </w:r>
          </w:p>
        </w:tc>
      </w:tr>
      <w:tr w:rsidR="00E86EBA" w:rsidRPr="00DC3B89" w14:paraId="182D01AF" w14:textId="77777777" w:rsidTr="003601D0">
        <w:tc>
          <w:tcPr>
            <w:tcW w:w="4225" w:type="dxa"/>
          </w:tcPr>
          <w:p w14:paraId="24A18744" w14:textId="77777777" w:rsidR="00E86EBA" w:rsidRPr="00DC3B89" w:rsidRDefault="00E86EBA" w:rsidP="00E86EBA">
            <w:pPr>
              <w:spacing w:before="0"/>
              <w:rPr>
                <w:rFonts w:cs="Arial"/>
                <w:sz w:val="20"/>
                <w:szCs w:val="20"/>
              </w:rPr>
            </w:pPr>
            <w:r w:rsidRPr="00DC3B89">
              <w:rPr>
                <w:rFonts w:cs="Arial"/>
                <w:sz w:val="20"/>
                <w:szCs w:val="20"/>
                <w:lang w:val="sr-Cyrl-CS"/>
              </w:rPr>
              <w:t>Година производње</w:t>
            </w:r>
          </w:p>
        </w:tc>
        <w:tc>
          <w:tcPr>
            <w:tcW w:w="5125" w:type="dxa"/>
          </w:tcPr>
          <w:p w14:paraId="63CF062E" w14:textId="77777777" w:rsidR="00E86EBA" w:rsidRPr="00DC3B89" w:rsidRDefault="00E86EBA" w:rsidP="00E86EBA">
            <w:pPr>
              <w:spacing w:before="0"/>
              <w:rPr>
                <w:rFonts w:cs="Arial"/>
                <w:sz w:val="20"/>
                <w:szCs w:val="20"/>
              </w:rPr>
            </w:pPr>
            <w:r w:rsidRPr="00DC3B89">
              <w:rPr>
                <w:rFonts w:cs="Arial"/>
                <w:sz w:val="20"/>
                <w:szCs w:val="20"/>
                <w:lang w:val="sr-Cyrl-RS"/>
              </w:rPr>
              <w:t>не старија од 2016. године</w:t>
            </w:r>
          </w:p>
        </w:tc>
      </w:tr>
      <w:tr w:rsidR="00E86EBA" w:rsidRPr="00DC3B89" w14:paraId="12263329" w14:textId="77777777" w:rsidTr="003601D0">
        <w:tc>
          <w:tcPr>
            <w:tcW w:w="4225" w:type="dxa"/>
          </w:tcPr>
          <w:p w14:paraId="11A64A6E" w14:textId="77777777" w:rsidR="00E86EBA" w:rsidRPr="00DC3B89" w:rsidRDefault="00E86EBA" w:rsidP="00E86EBA">
            <w:pPr>
              <w:spacing w:before="0"/>
              <w:rPr>
                <w:rFonts w:cs="Arial"/>
                <w:sz w:val="20"/>
                <w:szCs w:val="20"/>
              </w:rPr>
            </w:pPr>
            <w:r w:rsidRPr="00DC3B89">
              <w:rPr>
                <w:rFonts w:cs="Arial"/>
                <w:sz w:val="20"/>
                <w:szCs w:val="20"/>
                <w:lang w:val="sr-Cyrl-CS"/>
              </w:rPr>
              <w:t>Гарантни рок</w:t>
            </w:r>
          </w:p>
        </w:tc>
        <w:tc>
          <w:tcPr>
            <w:tcW w:w="5125" w:type="dxa"/>
          </w:tcPr>
          <w:p w14:paraId="338205C0" w14:textId="77777777" w:rsidR="00E86EBA" w:rsidRPr="00DC3B89" w:rsidRDefault="00E86EBA" w:rsidP="00E86EBA">
            <w:pPr>
              <w:widowControl w:val="0"/>
              <w:suppressAutoHyphens/>
              <w:spacing w:before="0"/>
              <w:ind w:right="120"/>
              <w:rPr>
                <w:rFonts w:cs="Arial"/>
                <w:sz w:val="20"/>
                <w:szCs w:val="20"/>
                <w:lang w:val="sr-Latn-CS"/>
              </w:rPr>
            </w:pPr>
            <w:r w:rsidRPr="00DC3B89">
              <w:rPr>
                <w:rFonts w:cs="Arial"/>
                <w:sz w:val="20"/>
                <w:szCs w:val="20"/>
                <w:lang w:val="sr-Cyrl-CS"/>
              </w:rPr>
              <w:t>минимум 48 месеци или минимум 100.000км</w:t>
            </w:r>
          </w:p>
          <w:p w14:paraId="1E235B89" w14:textId="77777777" w:rsidR="00E86EBA" w:rsidRPr="00DC3B89" w:rsidRDefault="00E86EBA" w:rsidP="00E86EBA">
            <w:pPr>
              <w:widowControl w:val="0"/>
              <w:suppressAutoHyphens/>
              <w:spacing w:before="0"/>
              <w:ind w:right="120"/>
              <w:rPr>
                <w:rFonts w:cs="Arial"/>
                <w:sz w:val="20"/>
                <w:szCs w:val="20"/>
                <w:lang w:val="sr-Cyrl-CS"/>
              </w:rPr>
            </w:pPr>
            <w:r w:rsidRPr="00DC3B89">
              <w:rPr>
                <w:rFonts w:cs="Arial"/>
                <w:sz w:val="20"/>
                <w:szCs w:val="20"/>
                <w:lang w:val="sr-Cyrl-CS"/>
              </w:rPr>
              <w:t xml:space="preserve">Против корозије минимум 12 година       </w:t>
            </w:r>
          </w:p>
          <w:p w14:paraId="4D7B66DE" w14:textId="77777777" w:rsidR="00E86EBA" w:rsidRPr="00DC3B89" w:rsidRDefault="00E86EBA" w:rsidP="00E86EBA">
            <w:pPr>
              <w:widowControl w:val="0"/>
              <w:suppressAutoHyphens/>
              <w:spacing w:before="0"/>
              <w:ind w:right="120"/>
              <w:rPr>
                <w:rFonts w:cs="Arial"/>
                <w:sz w:val="20"/>
                <w:szCs w:val="20"/>
              </w:rPr>
            </w:pPr>
            <w:r w:rsidRPr="00DC3B89">
              <w:rPr>
                <w:rFonts w:cs="Arial"/>
                <w:sz w:val="20"/>
                <w:szCs w:val="20"/>
                <w:lang w:val="sr-Cyrl-CS"/>
              </w:rPr>
              <w:t>На боју и лак минимум 3 године</w:t>
            </w:r>
          </w:p>
        </w:tc>
      </w:tr>
      <w:tr w:rsidR="00E86EBA" w:rsidRPr="00DC3B89" w14:paraId="16F91564" w14:textId="77777777" w:rsidTr="003601D0">
        <w:tc>
          <w:tcPr>
            <w:tcW w:w="4225" w:type="dxa"/>
          </w:tcPr>
          <w:p w14:paraId="5E855D92" w14:textId="77777777" w:rsidR="00E86EBA" w:rsidRPr="00DC3B89" w:rsidRDefault="00E86EBA" w:rsidP="00E86EBA">
            <w:pPr>
              <w:spacing w:before="0"/>
              <w:rPr>
                <w:rFonts w:cs="Arial"/>
                <w:sz w:val="20"/>
                <w:szCs w:val="20"/>
              </w:rPr>
            </w:pPr>
            <w:r w:rsidRPr="00DC3B89">
              <w:rPr>
                <w:rFonts w:cs="Arial"/>
                <w:sz w:val="20"/>
                <w:szCs w:val="20"/>
                <w:u w:val="single"/>
                <w:lang w:val="sr-Cyrl-CS"/>
              </w:rPr>
              <w:t>Минимална захтевана опрема возила</w:t>
            </w:r>
            <w:r w:rsidRPr="00DC3B89">
              <w:rPr>
                <w:rFonts w:cs="Arial"/>
                <w:sz w:val="20"/>
                <w:szCs w:val="20"/>
                <w:u w:val="single"/>
                <w:lang w:val="sr-Latn-CS"/>
              </w:rPr>
              <w:t>:</w:t>
            </w:r>
          </w:p>
        </w:tc>
        <w:tc>
          <w:tcPr>
            <w:tcW w:w="5125" w:type="dxa"/>
            <w:vMerge w:val="restart"/>
          </w:tcPr>
          <w:p w14:paraId="3D63944A"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Latn-CS"/>
              </w:rPr>
              <w:t>AIRBAG</w:t>
            </w:r>
            <w:r w:rsidRPr="00DC3B89">
              <w:rPr>
                <w:rFonts w:ascii="Arial" w:eastAsia="Times New Roman" w:hAnsi="Arial" w:cs="Arial"/>
                <w:sz w:val="20"/>
                <w:szCs w:val="20"/>
                <w:lang w:val="sr-Cyrl-CS"/>
              </w:rPr>
              <w:t xml:space="preserve"> за возача,сувозача,</w:t>
            </w:r>
          </w:p>
          <w:p w14:paraId="303CA417"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 xml:space="preserve">Предњи бочни </w:t>
            </w:r>
            <w:r w:rsidRPr="00DC3B89">
              <w:rPr>
                <w:rFonts w:ascii="Arial" w:eastAsia="Times New Roman" w:hAnsi="Arial" w:cs="Arial"/>
                <w:sz w:val="20"/>
                <w:szCs w:val="20"/>
                <w:lang w:val="sr-Latn-CS"/>
              </w:rPr>
              <w:t>AIRBAG</w:t>
            </w:r>
            <w:r w:rsidRPr="00DC3B89">
              <w:rPr>
                <w:rFonts w:ascii="Arial" w:eastAsia="Times New Roman" w:hAnsi="Arial" w:cs="Arial"/>
                <w:sz w:val="20"/>
                <w:szCs w:val="20"/>
                <w:lang w:val="sr-Cyrl-CS"/>
              </w:rPr>
              <w:t>-ови</w:t>
            </w:r>
          </w:p>
          <w:p w14:paraId="216FCB97"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Ваздушне завесе</w:t>
            </w:r>
          </w:p>
          <w:p w14:paraId="58E23366"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rPr>
              <w:t>ESP, ABS</w:t>
            </w:r>
          </w:p>
          <w:p w14:paraId="78DABE32"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Подсетник сигурносног појаса за возача</w:t>
            </w:r>
          </w:p>
          <w:p w14:paraId="7ABF84D0"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Возачево седиште подесиво по висини</w:t>
            </w:r>
          </w:p>
          <w:p w14:paraId="20571B1F"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Серво волан подесив по висини и дубини</w:t>
            </w:r>
          </w:p>
          <w:p w14:paraId="48B83BF8"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Индикатор притиска у гумама</w:t>
            </w:r>
          </w:p>
          <w:p w14:paraId="5EE16C6A"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Контрола при вожњи у брдима</w:t>
            </w:r>
          </w:p>
          <w:p w14:paraId="0908F7C0"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Предња светла за маглу</w:t>
            </w:r>
          </w:p>
          <w:p w14:paraId="3815410A"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Путни рачунар</w:t>
            </w:r>
          </w:p>
          <w:p w14:paraId="226CF0A1"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Клима уређај - мануелни</w:t>
            </w:r>
          </w:p>
          <w:p w14:paraId="48581BB7"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Централно закључавање са даљинском командом</w:t>
            </w:r>
          </w:p>
          <w:p w14:paraId="772C2367"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Електроподизачи предњих и задњих стакала</w:t>
            </w:r>
          </w:p>
          <w:p w14:paraId="73572425"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Електроподесиви и грејани спољни ретровизори</w:t>
            </w:r>
          </w:p>
          <w:p w14:paraId="711297D9"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Дељив и склопив наслон задњег седишта</w:t>
            </w:r>
          </w:p>
          <w:p w14:paraId="71585C23"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Алуминијумске фелне 16“</w:t>
            </w:r>
          </w:p>
          <w:p w14:paraId="65D391BD"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RS"/>
              </w:rPr>
              <w:t>Паркинг сензори напред и назад</w:t>
            </w:r>
          </w:p>
          <w:p w14:paraId="008AF693"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Резервни точак – челична фелна 16“ са гумом пуних димензија</w:t>
            </w:r>
          </w:p>
          <w:p w14:paraId="6E2222FE"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eastAsia="Times New Roman" w:hAnsi="Arial" w:cs="Arial"/>
                <w:sz w:val="20"/>
                <w:szCs w:val="20"/>
                <w:lang w:val="sr-Cyrl-CS"/>
              </w:rPr>
            </w:pPr>
            <w:r w:rsidRPr="00DC3B89">
              <w:rPr>
                <w:rFonts w:ascii="Arial" w:eastAsia="Times New Roman" w:hAnsi="Arial" w:cs="Arial"/>
                <w:sz w:val="20"/>
                <w:szCs w:val="20"/>
                <w:lang w:val="sr-Cyrl-RS"/>
              </w:rPr>
              <w:t>Мали кожни пакет (трокраки мултифункционални кожни волан за радио и телефон)</w:t>
            </w:r>
          </w:p>
          <w:p w14:paraId="2EA54FF4" w14:textId="77777777" w:rsidR="00E86EBA" w:rsidRPr="00DC3B89" w:rsidRDefault="00E86EBA" w:rsidP="00BF016E">
            <w:pPr>
              <w:pStyle w:val="ListParagraph"/>
              <w:widowControl w:val="0"/>
              <w:numPr>
                <w:ilvl w:val="0"/>
                <w:numId w:val="34"/>
              </w:numPr>
              <w:suppressAutoHyphens/>
              <w:spacing w:before="0" w:after="0" w:line="240" w:lineRule="auto"/>
              <w:jc w:val="left"/>
              <w:rPr>
                <w:rFonts w:ascii="Arial" w:hAnsi="Arial" w:cs="Arial"/>
                <w:sz w:val="20"/>
                <w:szCs w:val="20"/>
              </w:rPr>
            </w:pPr>
            <w:r w:rsidRPr="00DC3B89">
              <w:rPr>
                <w:rFonts w:ascii="Arial" w:eastAsia="Times New Roman" w:hAnsi="Arial" w:cs="Arial"/>
                <w:sz w:val="20"/>
                <w:szCs w:val="20"/>
              </w:rPr>
              <w:t>Bluetooth</w:t>
            </w:r>
          </w:p>
        </w:tc>
      </w:tr>
      <w:tr w:rsidR="00E86EBA" w:rsidRPr="00DC3B89" w14:paraId="1442112E" w14:textId="77777777" w:rsidTr="003601D0">
        <w:trPr>
          <w:trHeight w:val="3890"/>
        </w:trPr>
        <w:tc>
          <w:tcPr>
            <w:tcW w:w="4225" w:type="dxa"/>
          </w:tcPr>
          <w:p w14:paraId="6CB65752" w14:textId="77777777" w:rsidR="00E86EBA" w:rsidRPr="00DC3B89" w:rsidRDefault="00E86EBA" w:rsidP="00E86EBA">
            <w:pPr>
              <w:spacing w:before="0"/>
              <w:rPr>
                <w:rFonts w:cs="Arial"/>
                <w:sz w:val="20"/>
                <w:szCs w:val="20"/>
              </w:rPr>
            </w:pPr>
          </w:p>
        </w:tc>
        <w:tc>
          <w:tcPr>
            <w:tcW w:w="5125" w:type="dxa"/>
            <w:vMerge/>
          </w:tcPr>
          <w:p w14:paraId="2A40D542" w14:textId="77777777" w:rsidR="00E86EBA" w:rsidRPr="00DC3B89" w:rsidRDefault="00E86EBA" w:rsidP="00E86EBA">
            <w:pPr>
              <w:spacing w:before="0"/>
              <w:rPr>
                <w:rFonts w:cs="Arial"/>
                <w:sz w:val="20"/>
                <w:szCs w:val="20"/>
              </w:rPr>
            </w:pPr>
          </w:p>
        </w:tc>
      </w:tr>
    </w:tbl>
    <w:p w14:paraId="4599E123" w14:textId="77777777" w:rsidR="00E86EBA" w:rsidRDefault="00E86EBA" w:rsidP="00E86EBA">
      <w:pPr>
        <w:rPr>
          <w:rFonts w:cs="Arial"/>
          <w:sz w:val="20"/>
          <w:szCs w:val="20"/>
        </w:rPr>
      </w:pPr>
    </w:p>
    <w:p w14:paraId="3B5EC3DF" w14:textId="77777777" w:rsidR="00E86EBA" w:rsidRDefault="00E86EBA" w:rsidP="00E86EBA">
      <w:pPr>
        <w:rPr>
          <w:rFonts w:cs="Arial"/>
          <w:sz w:val="20"/>
          <w:szCs w:val="20"/>
        </w:rPr>
      </w:pPr>
      <w:r>
        <w:rPr>
          <w:rFonts w:cs="Arial"/>
          <w:sz w:val="20"/>
          <w:szCs w:val="20"/>
        </w:rPr>
        <w:br w:type="page"/>
      </w:r>
    </w:p>
    <w:p w14:paraId="3D8D18C7" w14:textId="3F54E980" w:rsidR="00E86EBA" w:rsidRPr="005342E5" w:rsidRDefault="002A42A6" w:rsidP="00E86EBA">
      <w:pPr>
        <w:rPr>
          <w:rFonts w:cs="Arial"/>
          <w:b/>
          <w:sz w:val="20"/>
          <w:szCs w:val="20"/>
          <w:lang w:val="sr-Latn-RS"/>
        </w:rPr>
      </w:pPr>
      <w:r w:rsidRPr="005342E5">
        <w:rPr>
          <w:rFonts w:cs="Arial"/>
          <w:b/>
          <w:sz w:val="20"/>
          <w:szCs w:val="20"/>
          <w:lang w:val="sr-Cyrl-RS"/>
        </w:rPr>
        <w:lastRenderedPageBreak/>
        <w:t xml:space="preserve">Возило тип </w:t>
      </w:r>
      <w:r w:rsidRPr="005342E5">
        <w:rPr>
          <w:rFonts w:cs="Arial"/>
          <w:b/>
          <w:sz w:val="20"/>
          <w:szCs w:val="20"/>
          <w:lang w:val="sr-Latn-RS"/>
        </w:rPr>
        <w:t>III (</w:t>
      </w:r>
      <w:r w:rsidRPr="005342E5">
        <w:rPr>
          <w:rFonts w:cs="Arial"/>
          <w:b/>
          <w:sz w:val="20"/>
          <w:szCs w:val="20"/>
          <w:lang w:val="sr-Cyrl-RS"/>
        </w:rPr>
        <w:t>Табела 3.</w:t>
      </w:r>
      <w:r w:rsidRPr="005342E5">
        <w:rPr>
          <w:rFonts w:cs="Arial"/>
          <w:b/>
          <w:sz w:val="20"/>
          <w:szCs w:val="20"/>
          <w:lang w:val="sr-Latn-RS"/>
        </w:rPr>
        <w:t>)</w:t>
      </w:r>
    </w:p>
    <w:tbl>
      <w:tblPr>
        <w:tblStyle w:val="TableGrid"/>
        <w:tblW w:w="0" w:type="auto"/>
        <w:tblLook w:val="04A0" w:firstRow="1" w:lastRow="0" w:firstColumn="1" w:lastColumn="0" w:noHBand="0" w:noVBand="1"/>
      </w:tblPr>
      <w:tblGrid>
        <w:gridCol w:w="4066"/>
        <w:gridCol w:w="4953"/>
      </w:tblGrid>
      <w:tr w:rsidR="00E86EBA" w:rsidRPr="00DC3B89" w14:paraId="6D263E8B" w14:textId="77777777" w:rsidTr="00F02D67">
        <w:tc>
          <w:tcPr>
            <w:tcW w:w="4066" w:type="dxa"/>
          </w:tcPr>
          <w:p w14:paraId="68FC712B" w14:textId="77777777" w:rsidR="00E86EBA" w:rsidRPr="00DC3B89" w:rsidRDefault="00E86EBA" w:rsidP="00E86EBA">
            <w:pPr>
              <w:spacing w:before="0"/>
              <w:rPr>
                <w:rFonts w:cs="Arial"/>
                <w:sz w:val="20"/>
                <w:szCs w:val="20"/>
              </w:rPr>
            </w:pPr>
            <w:r w:rsidRPr="00DC3B89">
              <w:rPr>
                <w:rFonts w:cs="Arial"/>
                <w:b/>
                <w:sz w:val="20"/>
                <w:szCs w:val="20"/>
                <w:u w:val="single"/>
                <w:lang w:val="sr-Cyrl-CS" w:eastAsia="ar-SA"/>
              </w:rPr>
              <w:t xml:space="preserve">НОВО </w:t>
            </w:r>
            <w:r w:rsidRPr="00DC3B89">
              <w:rPr>
                <w:rFonts w:cs="Arial"/>
                <w:b/>
                <w:sz w:val="20"/>
                <w:szCs w:val="20"/>
                <w:u w:val="single"/>
                <w:lang w:val="sr-Latn-CS"/>
              </w:rPr>
              <w:t>ПУТНИЧКО  ВОЗИЛО,  ДИЗЕЛ</w:t>
            </w:r>
          </w:p>
        </w:tc>
        <w:tc>
          <w:tcPr>
            <w:tcW w:w="4953" w:type="dxa"/>
          </w:tcPr>
          <w:p w14:paraId="378E6786" w14:textId="77777777" w:rsidR="00E86EBA" w:rsidRPr="00DC3B89" w:rsidRDefault="00E86EBA" w:rsidP="00E86EBA">
            <w:pPr>
              <w:spacing w:before="0"/>
              <w:rPr>
                <w:rFonts w:cs="Arial"/>
                <w:sz w:val="20"/>
                <w:szCs w:val="20"/>
              </w:rPr>
            </w:pPr>
            <w:r w:rsidRPr="00DC3B89">
              <w:rPr>
                <w:rFonts w:cs="Arial"/>
                <w:b/>
                <w:sz w:val="20"/>
                <w:szCs w:val="20"/>
                <w:lang w:val="sr-Cyrl-CS"/>
              </w:rPr>
              <w:t>2</w:t>
            </w:r>
            <w:r w:rsidRPr="00DC3B89">
              <w:rPr>
                <w:rFonts w:cs="Arial"/>
                <w:b/>
                <w:sz w:val="20"/>
                <w:szCs w:val="20"/>
                <w:lang w:val="sr-Latn-CS"/>
              </w:rPr>
              <w:t xml:space="preserve"> </w:t>
            </w:r>
            <w:r w:rsidRPr="00DC3B89">
              <w:rPr>
                <w:rFonts w:cs="Arial"/>
                <w:b/>
                <w:sz w:val="20"/>
                <w:szCs w:val="20"/>
                <w:lang w:val="sr-Cyrl-CS"/>
              </w:rPr>
              <w:t>комада (Лимузина)</w:t>
            </w:r>
          </w:p>
        </w:tc>
      </w:tr>
      <w:tr w:rsidR="00E86EBA" w:rsidRPr="00DC3B89" w14:paraId="4F30DA04" w14:textId="77777777" w:rsidTr="00F02D67">
        <w:tc>
          <w:tcPr>
            <w:tcW w:w="4066" w:type="dxa"/>
          </w:tcPr>
          <w:p w14:paraId="6F3A438B" w14:textId="77777777" w:rsidR="00E86EBA" w:rsidRPr="00DC3B89" w:rsidRDefault="00E86EBA" w:rsidP="00E86EBA">
            <w:pPr>
              <w:spacing w:before="0"/>
              <w:rPr>
                <w:rFonts w:cs="Arial"/>
                <w:sz w:val="20"/>
                <w:szCs w:val="20"/>
              </w:rPr>
            </w:pPr>
            <w:r w:rsidRPr="00DC3B89">
              <w:rPr>
                <w:rFonts w:cs="Arial"/>
                <w:sz w:val="20"/>
                <w:szCs w:val="20"/>
                <w:lang w:val="sr-Latn-CS"/>
              </w:rPr>
              <w:t>Тип возила</w:t>
            </w:r>
          </w:p>
        </w:tc>
        <w:tc>
          <w:tcPr>
            <w:tcW w:w="4953" w:type="dxa"/>
          </w:tcPr>
          <w:p w14:paraId="293E1ED0" w14:textId="77777777" w:rsidR="00E86EBA" w:rsidRPr="00DC3B89" w:rsidRDefault="00E86EBA" w:rsidP="00E86EBA">
            <w:pPr>
              <w:spacing w:before="0"/>
              <w:rPr>
                <w:rFonts w:cs="Arial"/>
                <w:sz w:val="20"/>
                <w:szCs w:val="20"/>
              </w:rPr>
            </w:pPr>
            <w:r w:rsidRPr="00DC3B89">
              <w:rPr>
                <w:rFonts w:cs="Arial"/>
                <w:sz w:val="20"/>
                <w:szCs w:val="20"/>
                <w:lang w:val="sr-Latn-CS"/>
              </w:rPr>
              <w:t>путничко</w:t>
            </w:r>
          </w:p>
        </w:tc>
      </w:tr>
      <w:tr w:rsidR="00E86EBA" w:rsidRPr="00DC3B89" w14:paraId="76C69D91" w14:textId="77777777" w:rsidTr="00F02D67">
        <w:tc>
          <w:tcPr>
            <w:tcW w:w="4066" w:type="dxa"/>
          </w:tcPr>
          <w:p w14:paraId="2028BE18" w14:textId="77777777" w:rsidR="00E86EBA" w:rsidRPr="00DC3B89" w:rsidRDefault="00E86EBA" w:rsidP="00E86EBA">
            <w:pPr>
              <w:spacing w:before="0"/>
              <w:rPr>
                <w:rFonts w:cs="Arial"/>
                <w:sz w:val="20"/>
                <w:szCs w:val="20"/>
              </w:rPr>
            </w:pPr>
            <w:r w:rsidRPr="00DC3B89">
              <w:rPr>
                <w:rFonts w:cs="Arial"/>
                <w:sz w:val="20"/>
                <w:szCs w:val="20"/>
                <w:lang w:val="sr-Latn-CS"/>
              </w:rPr>
              <w:t>Облик каросерије</w:t>
            </w:r>
          </w:p>
        </w:tc>
        <w:tc>
          <w:tcPr>
            <w:tcW w:w="4953" w:type="dxa"/>
          </w:tcPr>
          <w:p w14:paraId="5611751C" w14:textId="77777777" w:rsidR="00E86EBA" w:rsidRPr="00DC3B89" w:rsidRDefault="00E86EBA" w:rsidP="00E86EBA">
            <w:pPr>
              <w:spacing w:before="0"/>
              <w:rPr>
                <w:rFonts w:cs="Arial"/>
                <w:sz w:val="20"/>
                <w:szCs w:val="20"/>
                <w:lang w:val="sr-Cyrl-RS"/>
              </w:rPr>
            </w:pPr>
            <w:r w:rsidRPr="00DC3B89">
              <w:rPr>
                <w:rFonts w:cs="Arial"/>
                <w:sz w:val="20"/>
                <w:szCs w:val="20"/>
                <w:lang w:val="sr-Cyrl-RS"/>
              </w:rPr>
              <w:t>лимузина</w:t>
            </w:r>
          </w:p>
        </w:tc>
      </w:tr>
      <w:tr w:rsidR="00E86EBA" w:rsidRPr="00DC3B89" w14:paraId="7C957156" w14:textId="77777777" w:rsidTr="00F02D67">
        <w:tc>
          <w:tcPr>
            <w:tcW w:w="4066" w:type="dxa"/>
          </w:tcPr>
          <w:p w14:paraId="3C97C12E" w14:textId="77777777" w:rsidR="00E86EBA" w:rsidRPr="00DC3B89" w:rsidRDefault="00E86EBA" w:rsidP="00E86EBA">
            <w:pPr>
              <w:spacing w:before="0"/>
              <w:rPr>
                <w:rFonts w:cs="Arial"/>
                <w:sz w:val="20"/>
                <w:szCs w:val="20"/>
              </w:rPr>
            </w:pPr>
            <w:r w:rsidRPr="00DC3B89">
              <w:rPr>
                <w:rFonts w:cs="Arial"/>
                <w:sz w:val="20"/>
                <w:szCs w:val="20"/>
                <w:lang w:val="sr-Latn-CS"/>
              </w:rPr>
              <w:t>Врста погонског горива</w:t>
            </w:r>
          </w:p>
        </w:tc>
        <w:tc>
          <w:tcPr>
            <w:tcW w:w="4953" w:type="dxa"/>
          </w:tcPr>
          <w:p w14:paraId="24DAE525" w14:textId="77777777" w:rsidR="00E86EBA" w:rsidRPr="00DC3B89" w:rsidRDefault="00E86EBA" w:rsidP="00E86EBA">
            <w:pPr>
              <w:spacing w:before="0"/>
              <w:rPr>
                <w:rFonts w:cs="Arial"/>
                <w:sz w:val="20"/>
                <w:szCs w:val="20"/>
                <w:lang w:val="sr-Latn-CS"/>
              </w:rPr>
            </w:pPr>
            <w:r w:rsidRPr="00DC3B89">
              <w:rPr>
                <w:rFonts w:cs="Arial"/>
                <w:sz w:val="20"/>
                <w:szCs w:val="20"/>
                <w:lang w:val="sr-Latn-CS"/>
              </w:rPr>
              <w:t>дизел</w:t>
            </w:r>
          </w:p>
        </w:tc>
      </w:tr>
      <w:tr w:rsidR="00E86EBA" w:rsidRPr="00DC3B89" w14:paraId="05E5D6EB" w14:textId="77777777" w:rsidTr="00F02D67">
        <w:tc>
          <w:tcPr>
            <w:tcW w:w="4066" w:type="dxa"/>
          </w:tcPr>
          <w:p w14:paraId="0C29F997" w14:textId="77777777" w:rsidR="00E86EBA" w:rsidRPr="00DC3B89" w:rsidRDefault="00E86EBA" w:rsidP="00E86EBA">
            <w:pPr>
              <w:spacing w:before="0"/>
              <w:rPr>
                <w:rFonts w:cs="Arial"/>
                <w:sz w:val="20"/>
                <w:szCs w:val="20"/>
              </w:rPr>
            </w:pPr>
            <w:r w:rsidRPr="00DC3B89">
              <w:rPr>
                <w:rFonts w:cs="Arial"/>
                <w:sz w:val="20"/>
                <w:szCs w:val="20"/>
                <w:lang w:val="sr-Latn-CS"/>
              </w:rPr>
              <w:t>Генерација мотора</w:t>
            </w:r>
          </w:p>
        </w:tc>
        <w:tc>
          <w:tcPr>
            <w:tcW w:w="4953" w:type="dxa"/>
          </w:tcPr>
          <w:p w14:paraId="4158C762" w14:textId="77777777" w:rsidR="00E86EBA" w:rsidRPr="00DC3B89" w:rsidRDefault="00E86EBA" w:rsidP="00E86EBA">
            <w:pPr>
              <w:spacing w:before="0"/>
              <w:rPr>
                <w:rFonts w:cs="Arial"/>
                <w:sz w:val="20"/>
                <w:szCs w:val="20"/>
              </w:rPr>
            </w:pPr>
            <w:r w:rsidRPr="00DC3B89">
              <w:rPr>
                <w:rFonts w:cs="Arial"/>
                <w:sz w:val="20"/>
                <w:szCs w:val="20"/>
                <w:lang w:val="sr-Latn-CS"/>
              </w:rPr>
              <w:t>Еуро 6</w:t>
            </w:r>
          </w:p>
        </w:tc>
      </w:tr>
      <w:tr w:rsidR="00E86EBA" w:rsidRPr="00DC3B89" w14:paraId="539C007F" w14:textId="77777777" w:rsidTr="00F02D67">
        <w:tc>
          <w:tcPr>
            <w:tcW w:w="4066" w:type="dxa"/>
          </w:tcPr>
          <w:p w14:paraId="5D72A074" w14:textId="77777777" w:rsidR="00E86EBA" w:rsidRPr="00DC3B89" w:rsidRDefault="00E86EBA" w:rsidP="00E86EBA">
            <w:pPr>
              <w:spacing w:before="0"/>
              <w:rPr>
                <w:rFonts w:cs="Arial"/>
                <w:sz w:val="20"/>
                <w:szCs w:val="20"/>
              </w:rPr>
            </w:pPr>
            <w:r w:rsidRPr="00DC3B89">
              <w:rPr>
                <w:rFonts w:cs="Arial"/>
                <w:sz w:val="20"/>
                <w:szCs w:val="20"/>
                <w:lang w:val="sr-Cyrl-CS"/>
              </w:rPr>
              <w:t>М</w:t>
            </w:r>
            <w:r w:rsidRPr="00DC3B89">
              <w:rPr>
                <w:rFonts w:cs="Arial"/>
                <w:sz w:val="20"/>
                <w:szCs w:val="20"/>
                <w:lang w:val="sr-Latn-CS"/>
              </w:rPr>
              <w:t>ења</w:t>
            </w:r>
            <w:r w:rsidRPr="00DC3B89">
              <w:rPr>
                <w:rFonts w:cs="Arial"/>
                <w:sz w:val="20"/>
                <w:szCs w:val="20"/>
                <w:lang w:val="sr-Cyrl-CS"/>
              </w:rPr>
              <w:t>ч</w:t>
            </w:r>
          </w:p>
        </w:tc>
        <w:tc>
          <w:tcPr>
            <w:tcW w:w="4953" w:type="dxa"/>
          </w:tcPr>
          <w:p w14:paraId="11826CFE" w14:textId="77777777" w:rsidR="00E86EBA" w:rsidRPr="00DC3B89" w:rsidRDefault="00E86EBA" w:rsidP="00E86EBA">
            <w:pPr>
              <w:spacing w:before="0"/>
              <w:rPr>
                <w:rFonts w:cs="Arial"/>
                <w:sz w:val="20"/>
                <w:szCs w:val="20"/>
              </w:rPr>
            </w:pPr>
            <w:r w:rsidRPr="00DC3B89">
              <w:rPr>
                <w:rFonts w:cs="Arial"/>
                <w:sz w:val="20"/>
                <w:szCs w:val="20"/>
                <w:lang w:val="sr-Cyrl-CS"/>
              </w:rPr>
              <w:t>аутоматски 6 -степени</w:t>
            </w:r>
          </w:p>
        </w:tc>
      </w:tr>
      <w:tr w:rsidR="00E86EBA" w:rsidRPr="00DC3B89" w14:paraId="44425C61" w14:textId="77777777" w:rsidTr="00F02D67">
        <w:tc>
          <w:tcPr>
            <w:tcW w:w="4066" w:type="dxa"/>
          </w:tcPr>
          <w:p w14:paraId="22CBF921" w14:textId="77777777" w:rsidR="00E86EBA" w:rsidRPr="00DC3B89" w:rsidRDefault="00E86EBA" w:rsidP="00E86EBA">
            <w:pPr>
              <w:spacing w:before="0"/>
              <w:rPr>
                <w:rFonts w:cs="Arial"/>
                <w:sz w:val="20"/>
                <w:szCs w:val="20"/>
              </w:rPr>
            </w:pPr>
            <w:r w:rsidRPr="00DC3B89">
              <w:rPr>
                <w:rFonts w:cs="Arial"/>
                <w:sz w:val="20"/>
                <w:szCs w:val="20"/>
                <w:lang w:val="sr-Cyrl-CS"/>
              </w:rPr>
              <w:t>Погон</w:t>
            </w:r>
          </w:p>
        </w:tc>
        <w:tc>
          <w:tcPr>
            <w:tcW w:w="4953" w:type="dxa"/>
          </w:tcPr>
          <w:p w14:paraId="06213D89" w14:textId="77777777" w:rsidR="00E86EBA" w:rsidRPr="00DC3B89" w:rsidRDefault="00E86EBA" w:rsidP="00E86EBA">
            <w:pPr>
              <w:spacing w:before="0"/>
              <w:rPr>
                <w:rFonts w:cs="Arial"/>
                <w:sz w:val="20"/>
                <w:szCs w:val="20"/>
              </w:rPr>
            </w:pPr>
            <w:r w:rsidRPr="00DC3B89">
              <w:rPr>
                <w:rFonts w:cs="Arial"/>
                <w:sz w:val="20"/>
                <w:szCs w:val="20"/>
              </w:rPr>
              <w:t>4x4</w:t>
            </w:r>
          </w:p>
        </w:tc>
      </w:tr>
      <w:tr w:rsidR="00E86EBA" w:rsidRPr="00DC3B89" w14:paraId="436A838A" w14:textId="77777777" w:rsidTr="00F02D67">
        <w:tc>
          <w:tcPr>
            <w:tcW w:w="4066" w:type="dxa"/>
          </w:tcPr>
          <w:p w14:paraId="40DEC423" w14:textId="77777777" w:rsidR="00E86EBA" w:rsidRPr="00DC3B89" w:rsidRDefault="00E86EBA" w:rsidP="00E86EBA">
            <w:pPr>
              <w:spacing w:before="0"/>
              <w:rPr>
                <w:rFonts w:cs="Arial"/>
                <w:sz w:val="20"/>
                <w:szCs w:val="20"/>
              </w:rPr>
            </w:pPr>
            <w:r w:rsidRPr="00DC3B89">
              <w:rPr>
                <w:rFonts w:cs="Arial"/>
                <w:sz w:val="20"/>
                <w:szCs w:val="20"/>
                <w:lang w:val="sr-Latn-CS"/>
              </w:rPr>
              <w:t>Број врата</w:t>
            </w:r>
          </w:p>
        </w:tc>
        <w:tc>
          <w:tcPr>
            <w:tcW w:w="4953" w:type="dxa"/>
          </w:tcPr>
          <w:p w14:paraId="3D1756D2" w14:textId="77777777" w:rsidR="00E86EBA" w:rsidRPr="00DC3B89" w:rsidRDefault="00E86EBA" w:rsidP="00E86EBA">
            <w:pPr>
              <w:spacing w:before="0"/>
              <w:rPr>
                <w:rFonts w:cs="Arial"/>
                <w:sz w:val="20"/>
                <w:szCs w:val="20"/>
              </w:rPr>
            </w:pPr>
            <w:r w:rsidRPr="00DC3B89">
              <w:rPr>
                <w:rFonts w:cs="Arial"/>
                <w:sz w:val="20"/>
                <w:szCs w:val="20"/>
                <w:lang w:val="sr-Latn-CS"/>
              </w:rPr>
              <w:t>5 (пет)</w:t>
            </w:r>
          </w:p>
        </w:tc>
      </w:tr>
      <w:tr w:rsidR="00E86EBA" w:rsidRPr="00DC3B89" w14:paraId="14FA322F" w14:textId="77777777" w:rsidTr="00F02D67">
        <w:tc>
          <w:tcPr>
            <w:tcW w:w="4066" w:type="dxa"/>
          </w:tcPr>
          <w:p w14:paraId="68452962" w14:textId="77777777" w:rsidR="00E86EBA" w:rsidRPr="00DC3B89" w:rsidRDefault="00E86EBA" w:rsidP="00E86EBA">
            <w:pPr>
              <w:spacing w:before="0"/>
              <w:rPr>
                <w:rFonts w:cs="Arial"/>
                <w:sz w:val="20"/>
                <w:szCs w:val="20"/>
              </w:rPr>
            </w:pPr>
            <w:r w:rsidRPr="00DC3B89">
              <w:rPr>
                <w:rFonts w:cs="Arial"/>
                <w:sz w:val="20"/>
                <w:szCs w:val="20"/>
                <w:lang w:val="sr-Latn-CS"/>
              </w:rPr>
              <w:t xml:space="preserve">Број седишта </w:t>
            </w:r>
          </w:p>
        </w:tc>
        <w:tc>
          <w:tcPr>
            <w:tcW w:w="4953" w:type="dxa"/>
          </w:tcPr>
          <w:p w14:paraId="40519627" w14:textId="77777777" w:rsidR="00E86EBA" w:rsidRPr="00DC3B89" w:rsidRDefault="00E86EBA" w:rsidP="00E86EBA">
            <w:pPr>
              <w:spacing w:before="0"/>
              <w:rPr>
                <w:rFonts w:cs="Arial"/>
                <w:sz w:val="20"/>
                <w:szCs w:val="20"/>
              </w:rPr>
            </w:pPr>
            <w:r w:rsidRPr="00DC3B89">
              <w:rPr>
                <w:rFonts w:cs="Arial"/>
                <w:sz w:val="20"/>
                <w:szCs w:val="20"/>
                <w:lang w:val="sr-Latn-CS"/>
              </w:rPr>
              <w:t>5 (пет)</w:t>
            </w:r>
          </w:p>
        </w:tc>
      </w:tr>
      <w:tr w:rsidR="00E86EBA" w:rsidRPr="00DC3B89" w14:paraId="3DDCD185" w14:textId="77777777" w:rsidTr="00F02D67">
        <w:tc>
          <w:tcPr>
            <w:tcW w:w="4066" w:type="dxa"/>
          </w:tcPr>
          <w:p w14:paraId="5D63EAA5" w14:textId="77777777" w:rsidR="00E86EBA" w:rsidRPr="00DC3B89" w:rsidRDefault="00E86EBA" w:rsidP="00E86EBA">
            <w:pPr>
              <w:spacing w:before="0"/>
              <w:rPr>
                <w:rFonts w:cs="Arial"/>
                <w:sz w:val="20"/>
                <w:szCs w:val="20"/>
              </w:rPr>
            </w:pPr>
            <w:r w:rsidRPr="00DC3B89">
              <w:rPr>
                <w:rFonts w:cs="Arial"/>
                <w:sz w:val="20"/>
                <w:szCs w:val="20"/>
                <w:lang w:val="sr-Latn-CS"/>
              </w:rPr>
              <w:t>Боја каросерије</w:t>
            </w:r>
          </w:p>
        </w:tc>
        <w:tc>
          <w:tcPr>
            <w:tcW w:w="4953" w:type="dxa"/>
          </w:tcPr>
          <w:p w14:paraId="5D2DB746" w14:textId="77777777" w:rsidR="00E86EBA" w:rsidRPr="00DC3B89" w:rsidRDefault="00E86EBA" w:rsidP="00E86EBA">
            <w:pPr>
              <w:spacing w:before="0"/>
              <w:rPr>
                <w:rFonts w:cs="Arial"/>
                <w:sz w:val="20"/>
                <w:szCs w:val="20"/>
              </w:rPr>
            </w:pPr>
            <w:r w:rsidRPr="00DC3B89">
              <w:rPr>
                <w:rFonts w:cs="Arial"/>
                <w:sz w:val="20"/>
                <w:szCs w:val="20"/>
                <w:lang w:val="sr-Cyrl-RS"/>
              </w:rPr>
              <w:t>Металик боја п</w:t>
            </w:r>
            <w:r w:rsidRPr="00DC3B89">
              <w:rPr>
                <w:rFonts w:cs="Arial"/>
                <w:sz w:val="20"/>
                <w:szCs w:val="20"/>
                <w:lang w:val="sr-Latn-CS"/>
              </w:rPr>
              <w:t>о избору наручиоца</w:t>
            </w:r>
          </w:p>
        </w:tc>
      </w:tr>
      <w:tr w:rsidR="00E86EBA" w:rsidRPr="00DC3B89" w14:paraId="79A71CEB" w14:textId="77777777" w:rsidTr="00F02D67">
        <w:tc>
          <w:tcPr>
            <w:tcW w:w="4066" w:type="dxa"/>
          </w:tcPr>
          <w:p w14:paraId="5B5EB408" w14:textId="77777777" w:rsidR="00E86EBA" w:rsidRPr="00DC3B89" w:rsidRDefault="00E86EBA" w:rsidP="00E86EBA">
            <w:pPr>
              <w:spacing w:before="0"/>
              <w:rPr>
                <w:rFonts w:cs="Arial"/>
                <w:sz w:val="20"/>
                <w:szCs w:val="20"/>
              </w:rPr>
            </w:pPr>
            <w:r w:rsidRPr="00DC3B89">
              <w:rPr>
                <w:rFonts w:cs="Arial"/>
                <w:sz w:val="20"/>
                <w:szCs w:val="20"/>
                <w:lang w:val="sr-Latn-CS"/>
              </w:rPr>
              <w:t>Радна запремина мотора</w:t>
            </w:r>
          </w:p>
        </w:tc>
        <w:tc>
          <w:tcPr>
            <w:tcW w:w="4953" w:type="dxa"/>
          </w:tcPr>
          <w:p w14:paraId="5B2D7324" w14:textId="77777777" w:rsidR="00E86EBA" w:rsidRPr="00DC3B89" w:rsidRDefault="00E86EBA" w:rsidP="00E86EBA">
            <w:pPr>
              <w:spacing w:before="0"/>
              <w:rPr>
                <w:rFonts w:cs="Arial"/>
                <w:sz w:val="20"/>
                <w:szCs w:val="20"/>
              </w:rPr>
            </w:pPr>
            <w:r w:rsidRPr="00DC3B89">
              <w:rPr>
                <w:rFonts w:cs="Arial"/>
                <w:sz w:val="20"/>
                <w:szCs w:val="20"/>
                <w:lang w:val="sr-Latn-CS"/>
              </w:rPr>
              <w:t>од 1.</w:t>
            </w:r>
            <w:r w:rsidRPr="00DC3B89">
              <w:rPr>
                <w:rFonts w:cs="Arial"/>
                <w:sz w:val="20"/>
                <w:szCs w:val="20"/>
                <w:lang w:val="sr-Cyrl-CS"/>
              </w:rPr>
              <w:t>950</w:t>
            </w:r>
            <w:r w:rsidRPr="00DC3B89">
              <w:rPr>
                <w:rFonts w:cs="Arial"/>
                <w:sz w:val="20"/>
                <w:szCs w:val="20"/>
                <w:lang w:val="sr-Latn-CS"/>
              </w:rPr>
              <w:t xml:space="preserve"> ццм до 2.000 ццм</w:t>
            </w:r>
          </w:p>
        </w:tc>
      </w:tr>
      <w:tr w:rsidR="00E86EBA" w:rsidRPr="00DC3B89" w14:paraId="0C47FF50" w14:textId="77777777" w:rsidTr="00F02D67">
        <w:tc>
          <w:tcPr>
            <w:tcW w:w="4066" w:type="dxa"/>
          </w:tcPr>
          <w:p w14:paraId="1B0D5258" w14:textId="77777777" w:rsidR="00E86EBA" w:rsidRPr="00DC3B89" w:rsidRDefault="00E86EBA" w:rsidP="00E86EBA">
            <w:pPr>
              <w:spacing w:before="0"/>
              <w:rPr>
                <w:rFonts w:cs="Arial"/>
                <w:sz w:val="20"/>
                <w:szCs w:val="20"/>
              </w:rPr>
            </w:pPr>
            <w:r w:rsidRPr="00DC3B89">
              <w:rPr>
                <w:rFonts w:cs="Arial"/>
                <w:sz w:val="20"/>
                <w:szCs w:val="20"/>
                <w:lang w:val="sr-Latn-CS"/>
              </w:rPr>
              <w:t>Снага мотора</w:t>
            </w:r>
          </w:p>
        </w:tc>
        <w:tc>
          <w:tcPr>
            <w:tcW w:w="4953" w:type="dxa"/>
          </w:tcPr>
          <w:p w14:paraId="691CADE4" w14:textId="77777777" w:rsidR="00E86EBA" w:rsidRPr="00DC3B89" w:rsidRDefault="00E86EBA" w:rsidP="00E86EBA">
            <w:pPr>
              <w:spacing w:before="0"/>
              <w:rPr>
                <w:rFonts w:cs="Arial"/>
                <w:sz w:val="20"/>
                <w:szCs w:val="20"/>
              </w:rPr>
            </w:pPr>
            <w:r w:rsidRPr="00DC3B89">
              <w:rPr>
                <w:rFonts w:cs="Arial"/>
                <w:sz w:val="20"/>
                <w:szCs w:val="20"/>
                <w:lang w:val="sr-Cyrl-CS"/>
              </w:rPr>
              <w:t>од 140 до 150</w:t>
            </w:r>
            <w:r w:rsidRPr="00DC3B89">
              <w:rPr>
                <w:rFonts w:cs="Arial"/>
                <w:sz w:val="20"/>
                <w:szCs w:val="20"/>
                <w:lang w:val="sr-Latn-CS"/>
              </w:rPr>
              <w:t xml:space="preserve"> kw</w:t>
            </w:r>
          </w:p>
        </w:tc>
      </w:tr>
      <w:tr w:rsidR="00E86EBA" w:rsidRPr="00DC3B89" w14:paraId="398BD2FC" w14:textId="77777777" w:rsidTr="00F02D67">
        <w:tc>
          <w:tcPr>
            <w:tcW w:w="4066" w:type="dxa"/>
          </w:tcPr>
          <w:p w14:paraId="411A60BA" w14:textId="77777777" w:rsidR="00E86EBA" w:rsidRPr="00DC3B89" w:rsidRDefault="00E86EBA" w:rsidP="00E86EBA">
            <w:pPr>
              <w:spacing w:before="0"/>
              <w:rPr>
                <w:rFonts w:cs="Arial"/>
                <w:sz w:val="20"/>
                <w:szCs w:val="20"/>
              </w:rPr>
            </w:pPr>
            <w:r w:rsidRPr="00DC3B89">
              <w:rPr>
                <w:rFonts w:cs="Arial"/>
                <w:sz w:val="20"/>
                <w:szCs w:val="20"/>
                <w:lang w:val="sr-Latn-CS"/>
              </w:rPr>
              <w:t>Дужина возила</w:t>
            </w:r>
          </w:p>
        </w:tc>
        <w:tc>
          <w:tcPr>
            <w:tcW w:w="4953" w:type="dxa"/>
          </w:tcPr>
          <w:p w14:paraId="2BFD900B" w14:textId="77777777" w:rsidR="00E86EBA" w:rsidRPr="00DC3B89" w:rsidRDefault="00E86EBA" w:rsidP="00E86EBA">
            <w:pPr>
              <w:spacing w:before="0"/>
              <w:rPr>
                <w:rFonts w:cs="Arial"/>
                <w:sz w:val="20"/>
                <w:szCs w:val="20"/>
              </w:rPr>
            </w:pPr>
            <w:r w:rsidRPr="00DC3B89">
              <w:rPr>
                <w:rFonts w:cs="Arial"/>
                <w:sz w:val="20"/>
                <w:szCs w:val="20"/>
                <w:lang w:val="sr-Latn-CS"/>
              </w:rPr>
              <w:t>мин. 4</w:t>
            </w:r>
            <w:r w:rsidRPr="00DC3B89">
              <w:rPr>
                <w:rFonts w:cs="Arial"/>
                <w:sz w:val="20"/>
                <w:szCs w:val="20"/>
                <w:lang w:val="sr-Cyrl-CS"/>
              </w:rPr>
              <w:t>.850</w:t>
            </w:r>
            <w:r w:rsidRPr="00DC3B89">
              <w:rPr>
                <w:rFonts w:cs="Arial"/>
                <w:sz w:val="20"/>
                <w:szCs w:val="20"/>
                <w:lang w:val="sr-Latn-CS"/>
              </w:rPr>
              <w:t xml:space="preserve"> мм</w:t>
            </w:r>
          </w:p>
        </w:tc>
      </w:tr>
      <w:tr w:rsidR="00E86EBA" w:rsidRPr="00DC3B89" w14:paraId="102EA34D" w14:textId="77777777" w:rsidTr="00F02D67">
        <w:tc>
          <w:tcPr>
            <w:tcW w:w="4066" w:type="dxa"/>
          </w:tcPr>
          <w:p w14:paraId="4429D0FB" w14:textId="77777777" w:rsidR="00E86EBA" w:rsidRPr="00DC3B89" w:rsidRDefault="00E86EBA" w:rsidP="00E86EBA">
            <w:pPr>
              <w:spacing w:before="0"/>
              <w:rPr>
                <w:rFonts w:cs="Arial"/>
                <w:sz w:val="20"/>
                <w:szCs w:val="20"/>
              </w:rPr>
            </w:pPr>
            <w:r w:rsidRPr="00DC3B89">
              <w:rPr>
                <w:rFonts w:cs="Arial"/>
                <w:sz w:val="20"/>
                <w:szCs w:val="20"/>
                <w:lang w:val="sr-Latn-CS"/>
              </w:rPr>
              <w:t>Међуосовинско растојање</w:t>
            </w:r>
          </w:p>
        </w:tc>
        <w:tc>
          <w:tcPr>
            <w:tcW w:w="4953" w:type="dxa"/>
          </w:tcPr>
          <w:p w14:paraId="1343194F" w14:textId="77777777" w:rsidR="00E86EBA" w:rsidRPr="00DC3B89" w:rsidRDefault="00E86EBA" w:rsidP="00E86EBA">
            <w:pPr>
              <w:spacing w:before="0"/>
              <w:rPr>
                <w:rFonts w:cs="Arial"/>
                <w:sz w:val="20"/>
                <w:szCs w:val="20"/>
              </w:rPr>
            </w:pPr>
            <w:r w:rsidRPr="00DC3B89">
              <w:rPr>
                <w:rFonts w:cs="Arial"/>
                <w:sz w:val="20"/>
                <w:szCs w:val="20"/>
                <w:lang w:val="sr-Latn-CS"/>
              </w:rPr>
              <w:t>мин. 2.</w:t>
            </w:r>
            <w:r w:rsidRPr="00DC3B89">
              <w:rPr>
                <w:rFonts w:cs="Arial"/>
                <w:sz w:val="20"/>
                <w:szCs w:val="20"/>
                <w:lang w:val="sr-Cyrl-CS"/>
              </w:rPr>
              <w:t>80</w:t>
            </w:r>
            <w:r w:rsidRPr="00DC3B89">
              <w:rPr>
                <w:rFonts w:cs="Arial"/>
                <w:sz w:val="20"/>
                <w:szCs w:val="20"/>
                <w:lang w:val="sr-Latn-CS"/>
              </w:rPr>
              <w:t>0 мм</w:t>
            </w:r>
          </w:p>
        </w:tc>
      </w:tr>
      <w:tr w:rsidR="00E86EBA" w:rsidRPr="00DC3B89" w14:paraId="16EDBAA2" w14:textId="77777777" w:rsidTr="00F02D67">
        <w:tc>
          <w:tcPr>
            <w:tcW w:w="4066" w:type="dxa"/>
          </w:tcPr>
          <w:p w14:paraId="683B6BE8" w14:textId="77777777" w:rsidR="00E86EBA" w:rsidRPr="00DC3B89" w:rsidRDefault="00E86EBA" w:rsidP="00E86EBA">
            <w:pPr>
              <w:spacing w:before="0"/>
              <w:rPr>
                <w:rFonts w:cs="Arial"/>
                <w:sz w:val="20"/>
                <w:szCs w:val="20"/>
              </w:rPr>
            </w:pPr>
            <w:r w:rsidRPr="00DC3B89">
              <w:rPr>
                <w:rFonts w:cs="Arial"/>
                <w:sz w:val="20"/>
                <w:szCs w:val="20"/>
                <w:lang w:val="sr-Cyrl-CS"/>
              </w:rPr>
              <w:t>Запремина пртљажника</w:t>
            </w:r>
          </w:p>
        </w:tc>
        <w:tc>
          <w:tcPr>
            <w:tcW w:w="4953" w:type="dxa"/>
          </w:tcPr>
          <w:p w14:paraId="4AA78031" w14:textId="77777777" w:rsidR="00E86EBA" w:rsidRPr="00DC3B89" w:rsidRDefault="00E86EBA" w:rsidP="00E86EBA">
            <w:pPr>
              <w:spacing w:before="0"/>
              <w:rPr>
                <w:rFonts w:cs="Arial"/>
                <w:sz w:val="20"/>
                <w:szCs w:val="20"/>
              </w:rPr>
            </w:pPr>
            <w:r w:rsidRPr="00DC3B89">
              <w:rPr>
                <w:rFonts w:cs="Arial"/>
                <w:sz w:val="20"/>
                <w:szCs w:val="20"/>
                <w:lang w:val="sr-Cyrl-CS"/>
              </w:rPr>
              <w:t>мин.   600 лит.</w:t>
            </w:r>
          </w:p>
        </w:tc>
      </w:tr>
      <w:tr w:rsidR="00E86EBA" w:rsidRPr="00DC3B89" w14:paraId="218B6C23" w14:textId="77777777" w:rsidTr="00F02D67">
        <w:tc>
          <w:tcPr>
            <w:tcW w:w="4066" w:type="dxa"/>
          </w:tcPr>
          <w:p w14:paraId="391DA2BB" w14:textId="77777777" w:rsidR="00E86EBA" w:rsidRPr="00DC3B89" w:rsidRDefault="00E86EBA" w:rsidP="00E86EBA">
            <w:pPr>
              <w:spacing w:before="0"/>
              <w:rPr>
                <w:rFonts w:cs="Arial"/>
                <w:sz w:val="20"/>
                <w:szCs w:val="20"/>
              </w:rPr>
            </w:pPr>
            <w:r w:rsidRPr="00DC3B89">
              <w:rPr>
                <w:rFonts w:cs="Arial"/>
                <w:sz w:val="20"/>
                <w:szCs w:val="20"/>
                <w:lang w:val="sr-Cyrl-RS"/>
              </w:rPr>
              <w:t>Година производње возила</w:t>
            </w:r>
          </w:p>
        </w:tc>
        <w:tc>
          <w:tcPr>
            <w:tcW w:w="4953" w:type="dxa"/>
          </w:tcPr>
          <w:p w14:paraId="40F8BD85" w14:textId="77777777" w:rsidR="00E86EBA" w:rsidRPr="00DC3B89" w:rsidRDefault="00E86EBA" w:rsidP="00E86EBA">
            <w:pPr>
              <w:spacing w:before="0"/>
              <w:rPr>
                <w:rFonts w:cs="Arial"/>
                <w:sz w:val="20"/>
                <w:szCs w:val="20"/>
              </w:rPr>
            </w:pPr>
            <w:r w:rsidRPr="00DC3B89">
              <w:rPr>
                <w:rFonts w:cs="Arial"/>
                <w:sz w:val="20"/>
                <w:szCs w:val="20"/>
                <w:lang w:val="sr-Cyrl-RS"/>
              </w:rPr>
              <w:t>не старија од 2016. године</w:t>
            </w:r>
          </w:p>
        </w:tc>
      </w:tr>
      <w:tr w:rsidR="00E86EBA" w:rsidRPr="00DC3B89" w14:paraId="4D8947F5" w14:textId="77777777" w:rsidTr="00F02D67">
        <w:tc>
          <w:tcPr>
            <w:tcW w:w="4066" w:type="dxa"/>
          </w:tcPr>
          <w:p w14:paraId="7CC045DD" w14:textId="77777777" w:rsidR="00E86EBA" w:rsidRPr="00DC3B89" w:rsidRDefault="00E86EBA" w:rsidP="00E86EBA">
            <w:pPr>
              <w:spacing w:before="0"/>
              <w:rPr>
                <w:rFonts w:cs="Arial"/>
                <w:sz w:val="20"/>
                <w:szCs w:val="20"/>
              </w:rPr>
            </w:pPr>
            <w:r w:rsidRPr="00DC3B89">
              <w:rPr>
                <w:rFonts w:cs="Arial"/>
                <w:sz w:val="20"/>
                <w:szCs w:val="20"/>
                <w:lang w:val="sr-Cyrl-CS"/>
              </w:rPr>
              <w:t>Гарантни рок</w:t>
            </w:r>
          </w:p>
        </w:tc>
        <w:tc>
          <w:tcPr>
            <w:tcW w:w="4953" w:type="dxa"/>
          </w:tcPr>
          <w:p w14:paraId="7745369A" w14:textId="77777777" w:rsidR="00E86EBA" w:rsidRPr="00DC3B89" w:rsidRDefault="00E86EBA" w:rsidP="00E86EBA">
            <w:pPr>
              <w:spacing w:before="0"/>
              <w:rPr>
                <w:rFonts w:cs="Arial"/>
                <w:sz w:val="20"/>
                <w:szCs w:val="20"/>
              </w:rPr>
            </w:pPr>
            <w:proofErr w:type="gramStart"/>
            <w:r w:rsidRPr="00DC3B89">
              <w:rPr>
                <w:rFonts w:cs="Arial"/>
                <w:sz w:val="20"/>
                <w:szCs w:val="20"/>
              </w:rPr>
              <w:t>мин</w:t>
            </w:r>
            <w:proofErr w:type="gramEnd"/>
            <w:r w:rsidRPr="00DC3B89">
              <w:rPr>
                <w:rFonts w:cs="Arial"/>
                <w:sz w:val="20"/>
                <w:szCs w:val="20"/>
              </w:rPr>
              <w:t>. 48 месеци или мин.</w:t>
            </w:r>
            <w:r w:rsidRPr="00DC3B89">
              <w:rPr>
                <w:rFonts w:cs="Arial"/>
                <w:sz w:val="20"/>
                <w:szCs w:val="20"/>
                <w:lang w:val="sr-Cyrl-RS"/>
              </w:rPr>
              <w:t xml:space="preserve"> </w:t>
            </w:r>
            <w:r w:rsidRPr="00DC3B89">
              <w:rPr>
                <w:rFonts w:cs="Arial"/>
                <w:sz w:val="20"/>
                <w:szCs w:val="20"/>
              </w:rPr>
              <w:t>120.000 км</w:t>
            </w:r>
          </w:p>
          <w:p w14:paraId="354CB3F2" w14:textId="77777777" w:rsidR="00E86EBA" w:rsidRPr="00DC3B89" w:rsidRDefault="00E86EBA" w:rsidP="00E86EBA">
            <w:pPr>
              <w:spacing w:before="0"/>
              <w:rPr>
                <w:rFonts w:cs="Arial"/>
                <w:sz w:val="20"/>
                <w:szCs w:val="20"/>
              </w:rPr>
            </w:pPr>
            <w:r w:rsidRPr="00DC3B89">
              <w:rPr>
                <w:rFonts w:cs="Arial"/>
                <w:sz w:val="20"/>
                <w:szCs w:val="20"/>
              </w:rPr>
              <w:t>Против корозије минимум 12 год.</w:t>
            </w:r>
          </w:p>
          <w:p w14:paraId="5AA02A72" w14:textId="77777777" w:rsidR="00E86EBA" w:rsidRPr="00DC3B89" w:rsidRDefault="00E86EBA" w:rsidP="00E86EBA">
            <w:pPr>
              <w:spacing w:before="0"/>
              <w:rPr>
                <w:rFonts w:cs="Arial"/>
                <w:sz w:val="20"/>
                <w:szCs w:val="20"/>
              </w:rPr>
            </w:pPr>
            <w:r w:rsidRPr="00DC3B89">
              <w:rPr>
                <w:rFonts w:cs="Arial"/>
                <w:sz w:val="20"/>
                <w:szCs w:val="20"/>
              </w:rPr>
              <w:t>На боју и лак је минимум 3 године</w:t>
            </w:r>
          </w:p>
        </w:tc>
      </w:tr>
      <w:tr w:rsidR="00E86EBA" w:rsidRPr="00DC3B89" w14:paraId="36CEE34D" w14:textId="77777777" w:rsidTr="00F02D67">
        <w:tc>
          <w:tcPr>
            <w:tcW w:w="4066" w:type="dxa"/>
          </w:tcPr>
          <w:p w14:paraId="269A551A" w14:textId="77777777" w:rsidR="00E86EBA" w:rsidRPr="00DC3B89" w:rsidRDefault="00E86EBA" w:rsidP="00E86EBA">
            <w:pPr>
              <w:spacing w:before="0"/>
              <w:rPr>
                <w:rFonts w:cs="Arial"/>
                <w:sz w:val="20"/>
                <w:szCs w:val="20"/>
                <w:u w:val="single"/>
                <w:lang w:val="sr-Cyrl-CS"/>
              </w:rPr>
            </w:pPr>
            <w:r w:rsidRPr="00DC3B89">
              <w:rPr>
                <w:rFonts w:cs="Arial"/>
                <w:sz w:val="20"/>
                <w:szCs w:val="20"/>
                <w:u w:val="single"/>
                <w:lang w:val="sr-Cyrl-CS"/>
              </w:rPr>
              <w:t>Минимална захтевана опрема</w:t>
            </w:r>
            <w:r w:rsidRPr="00DC3B89">
              <w:rPr>
                <w:rFonts w:cs="Arial"/>
                <w:sz w:val="20"/>
                <w:szCs w:val="20"/>
                <w:u w:val="single"/>
                <w:lang w:val="sr-Latn-CS"/>
              </w:rPr>
              <w:t>:</w:t>
            </w:r>
          </w:p>
          <w:p w14:paraId="09BF8AC9" w14:textId="77777777" w:rsidR="00E86EBA" w:rsidRPr="00DC3B89" w:rsidRDefault="00E86EBA" w:rsidP="00E86EBA">
            <w:pPr>
              <w:spacing w:before="0"/>
              <w:rPr>
                <w:rFonts w:cs="Arial"/>
                <w:sz w:val="20"/>
                <w:szCs w:val="20"/>
              </w:rPr>
            </w:pPr>
          </w:p>
        </w:tc>
        <w:tc>
          <w:tcPr>
            <w:tcW w:w="4953" w:type="dxa"/>
          </w:tcPr>
          <w:p w14:paraId="143BE750"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Latn-CS"/>
              </w:rPr>
              <w:t>AIRBAG</w:t>
            </w:r>
            <w:r w:rsidRPr="00DC3B89">
              <w:rPr>
                <w:rFonts w:ascii="Arial" w:eastAsia="Times New Roman" w:hAnsi="Arial" w:cs="Arial"/>
                <w:sz w:val="20"/>
                <w:szCs w:val="20"/>
                <w:lang w:val="sr-Cyrl-CS"/>
              </w:rPr>
              <w:t xml:space="preserve"> за возача,сувозача,</w:t>
            </w:r>
          </w:p>
          <w:p w14:paraId="59259492"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Предњи бочни аирбаг-ови</w:t>
            </w:r>
          </w:p>
          <w:p w14:paraId="11C17AD6"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Latn-CS"/>
              </w:rPr>
              <w:t>AIRBAG</w:t>
            </w:r>
            <w:r w:rsidRPr="00DC3B89">
              <w:rPr>
                <w:rFonts w:ascii="Arial" w:eastAsia="Times New Roman" w:hAnsi="Arial" w:cs="Arial"/>
                <w:sz w:val="20"/>
                <w:szCs w:val="20"/>
                <w:lang w:val="sr-Cyrl-CS"/>
              </w:rPr>
              <w:t xml:space="preserve"> за колена возача</w:t>
            </w:r>
          </w:p>
          <w:p w14:paraId="46921665"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Ваздушне завесе</w:t>
            </w:r>
          </w:p>
          <w:p w14:paraId="6D71F270"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rPr>
              <w:t>ESP, ABS</w:t>
            </w:r>
          </w:p>
          <w:p w14:paraId="476E930C"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Путни рачунар</w:t>
            </w:r>
          </w:p>
          <w:p w14:paraId="780BFD9C"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Контрола при вожњи у брдима</w:t>
            </w:r>
          </w:p>
          <w:p w14:paraId="7F0D4A18"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Предња светла за маглу</w:t>
            </w:r>
          </w:p>
          <w:p w14:paraId="3BE087CF"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Темпомат</w:t>
            </w:r>
          </w:p>
          <w:p w14:paraId="2FC6EB3D"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Команде на волану за путни рачунар, телефон и дсг команде</w:t>
            </w:r>
          </w:p>
          <w:p w14:paraId="7D3B513B"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Троозонски клима уређај  - климатроник са контролним панелом позади</w:t>
            </w:r>
          </w:p>
          <w:p w14:paraId="67A84EF9"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Навигациони уређај фабрички са интегрисаним мапама,APPLE конекција,гласовне команде,екран осетљив на додир</w:t>
            </w:r>
          </w:p>
          <w:p w14:paraId="3EEAA11D"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Биксенон фарови</w:t>
            </w:r>
          </w:p>
          <w:p w14:paraId="4A33BCA3"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Уређај за прање фарова</w:t>
            </w:r>
          </w:p>
          <w:p w14:paraId="3DD890A8"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ЛЕД предња светла</w:t>
            </w:r>
          </w:p>
          <w:p w14:paraId="383255E6"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Грејачи предњих седишта</w:t>
            </w:r>
          </w:p>
          <w:p w14:paraId="7E161C5D"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RS"/>
              </w:rPr>
              <w:t>Паркинг сензори напред и назад</w:t>
            </w:r>
          </w:p>
          <w:p w14:paraId="314B0463"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RS"/>
              </w:rPr>
              <w:t>Навигациони уређај са картама Европе</w:t>
            </w:r>
          </w:p>
          <w:p w14:paraId="25F41352"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RS"/>
              </w:rPr>
              <w:t>Могућност повезивања са</w:t>
            </w:r>
            <w:r w:rsidRPr="00DC3B89">
              <w:rPr>
                <w:rFonts w:ascii="Arial" w:eastAsia="Times New Roman" w:hAnsi="Arial" w:cs="Arial"/>
                <w:sz w:val="20"/>
                <w:szCs w:val="20"/>
                <w:lang w:val="sr-Latn-RS"/>
              </w:rPr>
              <w:t xml:space="preserve"> Apple </w:t>
            </w:r>
            <w:r w:rsidRPr="00DC3B89">
              <w:rPr>
                <w:rFonts w:ascii="Arial" w:eastAsia="Times New Roman" w:hAnsi="Arial" w:cs="Arial"/>
                <w:sz w:val="20"/>
                <w:szCs w:val="20"/>
                <w:lang w:val="sr-Cyrl-RS"/>
              </w:rPr>
              <w:t>уређајима</w:t>
            </w:r>
          </w:p>
          <w:p w14:paraId="1F9603F6"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Сензор за кишу</w:t>
            </w:r>
          </w:p>
          <w:p w14:paraId="5922BFAB"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Унутрашњи  ретровизор са аутоматским затамњењем</w:t>
            </w:r>
          </w:p>
          <w:p w14:paraId="251FF204" w14:textId="77777777" w:rsidR="00E86EBA" w:rsidRPr="00DC3B89" w:rsidRDefault="00E86EBA" w:rsidP="00BF016E">
            <w:pPr>
              <w:pStyle w:val="ListParagraph"/>
              <w:widowControl w:val="0"/>
              <w:numPr>
                <w:ilvl w:val="0"/>
                <w:numId w:val="34"/>
              </w:numPr>
              <w:suppressAutoHyphens/>
              <w:spacing w:before="0" w:after="0" w:line="240" w:lineRule="auto"/>
              <w:ind w:left="342" w:hanging="342"/>
              <w:jc w:val="left"/>
              <w:rPr>
                <w:rFonts w:ascii="Arial" w:eastAsia="Times New Roman" w:hAnsi="Arial" w:cs="Arial"/>
                <w:sz w:val="20"/>
                <w:szCs w:val="20"/>
                <w:lang w:val="sr-Cyrl-CS"/>
              </w:rPr>
            </w:pPr>
            <w:r w:rsidRPr="00DC3B89">
              <w:rPr>
                <w:rFonts w:ascii="Arial" w:eastAsia="Times New Roman" w:hAnsi="Arial" w:cs="Arial"/>
                <w:sz w:val="20"/>
                <w:szCs w:val="20"/>
                <w:lang w:val="sr-Cyrl-CS"/>
              </w:rPr>
              <w:t>Алуминијумске фелне мин 17“</w:t>
            </w:r>
            <w:r w:rsidRPr="00DC3B89">
              <w:rPr>
                <w:rFonts w:ascii="Arial" w:eastAsia="Times New Roman" w:hAnsi="Arial" w:cs="Arial"/>
                <w:sz w:val="20"/>
                <w:szCs w:val="20"/>
                <w:lang w:val="sr-Latn-CS"/>
              </w:rPr>
              <w:t xml:space="preserve">- </w:t>
            </w:r>
            <w:r w:rsidRPr="00DC3B89">
              <w:rPr>
                <w:rFonts w:ascii="Arial" w:eastAsia="Times New Roman" w:hAnsi="Arial" w:cs="Arial"/>
                <w:sz w:val="20"/>
                <w:szCs w:val="20"/>
                <w:lang w:val="sr-Cyrl-CS"/>
              </w:rPr>
              <w:t>радни точкови</w:t>
            </w:r>
          </w:p>
          <w:p w14:paraId="559456B3" w14:textId="77777777" w:rsidR="00E86EBA" w:rsidRPr="00DC3B89" w:rsidRDefault="00E86EBA" w:rsidP="00E86EBA">
            <w:pPr>
              <w:spacing w:before="0"/>
              <w:ind w:left="342" w:hanging="342"/>
              <w:rPr>
                <w:rFonts w:cs="Arial"/>
                <w:sz w:val="20"/>
                <w:szCs w:val="20"/>
              </w:rPr>
            </w:pPr>
            <w:r w:rsidRPr="00DC3B89">
              <w:rPr>
                <w:rFonts w:cs="Arial"/>
                <w:sz w:val="20"/>
                <w:szCs w:val="20"/>
                <w:lang w:val="sr-Cyrl-CS"/>
              </w:rPr>
              <w:t>Резервни точак – челина фелна мин. 16“ са гумом пуних димензија</w:t>
            </w:r>
          </w:p>
        </w:tc>
      </w:tr>
    </w:tbl>
    <w:p w14:paraId="3602265C" w14:textId="77777777" w:rsidR="00F02D67" w:rsidRPr="005342E5" w:rsidRDefault="00F02D67" w:rsidP="00F02D67">
      <w:pPr>
        <w:spacing w:before="0"/>
        <w:jc w:val="left"/>
        <w:rPr>
          <w:rFonts w:cs="Tahoma"/>
          <w:lang w:val="sr-Cyrl-CS"/>
        </w:rPr>
      </w:pPr>
    </w:p>
    <w:p w14:paraId="0B8657B7" w14:textId="77777777" w:rsidR="00F02D67" w:rsidRPr="005342E5" w:rsidRDefault="00F02D67" w:rsidP="00F02D67">
      <w:pPr>
        <w:spacing w:before="0"/>
        <w:rPr>
          <w:rFonts w:cs="Tahoma"/>
          <w:b/>
          <w:lang w:val="sr-Cyrl-CS"/>
        </w:rPr>
      </w:pPr>
      <w:r w:rsidRPr="005342E5">
        <w:rPr>
          <w:rFonts w:cs="Tahoma"/>
          <w:b/>
          <w:lang w:val="sr-Cyrl-CS"/>
        </w:rPr>
        <w:t>Понуђач је дужан да уз понуду достави потписану и печатом оверену техничку спецификацију произвођача понуђених добара, којом доказује испуњеност техничких захтева наручиоца.</w:t>
      </w:r>
    </w:p>
    <w:p w14:paraId="0637B90F" w14:textId="77777777" w:rsidR="003B35D7" w:rsidRDefault="003B35D7">
      <w:pPr>
        <w:spacing w:before="0"/>
        <w:jc w:val="left"/>
        <w:rPr>
          <w:rFonts w:cs="Tahoma"/>
          <w:lang w:val="sr-Cyrl-CS"/>
        </w:rPr>
      </w:pPr>
    </w:p>
    <w:p w14:paraId="22C3326B" w14:textId="77777777" w:rsidR="003B35D7" w:rsidRDefault="003B35D7">
      <w:pPr>
        <w:spacing w:before="0"/>
        <w:jc w:val="left"/>
        <w:rPr>
          <w:rFonts w:cs="Tahoma"/>
          <w:lang w:val="sr-Cyrl-CS"/>
        </w:rPr>
      </w:pPr>
    </w:p>
    <w:p w14:paraId="3B3A6F81" w14:textId="77777777" w:rsidR="003B35D7" w:rsidRDefault="003B35D7">
      <w:pPr>
        <w:spacing w:before="0"/>
        <w:jc w:val="left"/>
        <w:rPr>
          <w:rFonts w:cs="Tahoma"/>
          <w:lang w:val="sr-Cyrl-CS"/>
        </w:rPr>
        <w:sectPr w:rsidR="003B35D7"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1349DFD8" w14:textId="620A2BAD" w:rsidR="003B35D7" w:rsidRDefault="003B35D7">
      <w:pPr>
        <w:spacing w:before="0"/>
        <w:jc w:val="left"/>
        <w:rPr>
          <w:rFonts w:cs="Tahoma"/>
          <w:lang w:val="sr-Cyrl-CS"/>
        </w:rPr>
      </w:pPr>
      <w:r>
        <w:rPr>
          <w:rFonts w:cs="Tahoma"/>
          <w:lang w:val="sr-Cyrl-CS"/>
        </w:rPr>
        <w:lastRenderedPageBreak/>
        <w:t>Списак возила која се продају</w:t>
      </w:r>
    </w:p>
    <w:p w14:paraId="6EDDC7A5" w14:textId="77777777" w:rsidR="003B35D7" w:rsidRDefault="003B35D7">
      <w:pPr>
        <w:spacing w:before="0"/>
        <w:jc w:val="left"/>
        <w:rPr>
          <w:rFonts w:cs="Tahoma"/>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52"/>
        <w:gridCol w:w="2253"/>
        <w:gridCol w:w="1157"/>
        <w:gridCol w:w="3726"/>
        <w:gridCol w:w="1118"/>
        <w:gridCol w:w="1411"/>
        <w:gridCol w:w="1765"/>
      </w:tblGrid>
      <w:tr w:rsidR="00E45FB6" w:rsidRPr="003B35D7" w14:paraId="119E6558" w14:textId="77777777" w:rsidTr="00E45FB6">
        <w:trPr>
          <w:trHeight w:val="375"/>
        </w:trPr>
        <w:tc>
          <w:tcPr>
            <w:tcW w:w="201" w:type="pct"/>
            <w:vMerge w:val="restart"/>
            <w:shd w:val="clear" w:color="auto" w:fill="auto"/>
            <w:vAlign w:val="center"/>
            <w:hideMark/>
          </w:tcPr>
          <w:p w14:paraId="28A2AADA" w14:textId="0F430412" w:rsidR="00E45FB6" w:rsidRPr="00DF6C38" w:rsidRDefault="00E45FB6" w:rsidP="00DF6C38">
            <w:pPr>
              <w:spacing w:before="0"/>
              <w:jc w:val="center"/>
              <w:rPr>
                <w:rFonts w:cs="Arial"/>
                <w:bCs/>
                <w:sz w:val="18"/>
                <w:szCs w:val="18"/>
              </w:rPr>
            </w:pPr>
            <w:r w:rsidRPr="00DF6C38">
              <w:rPr>
                <w:rFonts w:cs="Arial"/>
                <w:bCs/>
                <w:sz w:val="18"/>
                <w:szCs w:val="18"/>
              </w:rPr>
              <w:t>Р</w:t>
            </w:r>
            <w:r w:rsidRPr="00DF6C38">
              <w:rPr>
                <w:rFonts w:cs="Arial"/>
                <w:bCs/>
                <w:sz w:val="18"/>
                <w:szCs w:val="18"/>
                <w:lang w:val="sr-Cyrl-RS"/>
              </w:rPr>
              <w:t>.</w:t>
            </w:r>
            <w:r w:rsidRPr="00DF6C38">
              <w:rPr>
                <w:rFonts w:cs="Arial"/>
                <w:bCs/>
                <w:sz w:val="18"/>
                <w:szCs w:val="18"/>
              </w:rPr>
              <w:t xml:space="preserve"> </w:t>
            </w:r>
            <w:proofErr w:type="gramStart"/>
            <w:r w:rsidRPr="00DF6C38">
              <w:rPr>
                <w:rFonts w:cs="Arial"/>
                <w:bCs/>
                <w:sz w:val="18"/>
                <w:szCs w:val="18"/>
              </w:rPr>
              <w:t>бр</w:t>
            </w:r>
            <w:proofErr w:type="gramEnd"/>
            <w:r w:rsidRPr="00DF6C38">
              <w:rPr>
                <w:rFonts w:cs="Arial"/>
                <w:bCs/>
                <w:sz w:val="18"/>
                <w:szCs w:val="18"/>
              </w:rPr>
              <w:t>.</w:t>
            </w:r>
          </w:p>
        </w:tc>
        <w:tc>
          <w:tcPr>
            <w:tcW w:w="700" w:type="pct"/>
            <w:vMerge w:val="restart"/>
            <w:shd w:val="clear" w:color="auto" w:fill="auto"/>
            <w:vAlign w:val="center"/>
            <w:hideMark/>
          </w:tcPr>
          <w:p w14:paraId="03814757" w14:textId="29E11EC0" w:rsidR="00E45FB6" w:rsidRPr="00DF6C38" w:rsidRDefault="00E45FB6" w:rsidP="00191BD9">
            <w:pPr>
              <w:spacing w:before="0"/>
              <w:jc w:val="center"/>
              <w:rPr>
                <w:rFonts w:cs="Arial"/>
                <w:bCs/>
                <w:sz w:val="18"/>
                <w:szCs w:val="18"/>
              </w:rPr>
            </w:pPr>
            <w:r w:rsidRPr="00DF6C38">
              <w:rPr>
                <w:rFonts w:cs="Arial"/>
                <w:bCs/>
                <w:sz w:val="18"/>
                <w:szCs w:val="18"/>
              </w:rPr>
              <w:t>бр</w:t>
            </w:r>
            <w:r>
              <w:rPr>
                <w:rFonts w:cs="Arial"/>
                <w:bCs/>
                <w:sz w:val="18"/>
                <w:szCs w:val="18"/>
                <w:lang w:val="sr-Cyrl-RS"/>
              </w:rPr>
              <w:t xml:space="preserve">ој </w:t>
            </w:r>
            <w:r w:rsidRPr="00DF6C38">
              <w:rPr>
                <w:rFonts w:cs="Arial"/>
                <w:bCs/>
                <w:sz w:val="18"/>
                <w:szCs w:val="18"/>
              </w:rPr>
              <w:t>мотора</w:t>
            </w:r>
          </w:p>
        </w:tc>
        <w:tc>
          <w:tcPr>
            <w:tcW w:w="808" w:type="pct"/>
            <w:vMerge w:val="restart"/>
            <w:shd w:val="clear" w:color="auto" w:fill="auto"/>
            <w:vAlign w:val="center"/>
            <w:hideMark/>
          </w:tcPr>
          <w:p w14:paraId="119A756D" w14:textId="2CD6E1B7" w:rsidR="00E45FB6" w:rsidRPr="00DF6C38" w:rsidRDefault="00E45FB6" w:rsidP="00DF6C38">
            <w:pPr>
              <w:spacing w:before="0"/>
              <w:jc w:val="center"/>
              <w:rPr>
                <w:rFonts w:cs="Arial"/>
                <w:bCs/>
                <w:sz w:val="18"/>
                <w:szCs w:val="18"/>
              </w:rPr>
            </w:pPr>
            <w:r>
              <w:rPr>
                <w:rFonts w:cs="Arial"/>
                <w:bCs/>
                <w:sz w:val="18"/>
                <w:szCs w:val="18"/>
              </w:rPr>
              <w:t xml:space="preserve">број </w:t>
            </w:r>
            <w:r w:rsidRPr="00DF6C38">
              <w:rPr>
                <w:rFonts w:cs="Arial"/>
                <w:bCs/>
                <w:sz w:val="18"/>
                <w:szCs w:val="18"/>
              </w:rPr>
              <w:t>шасије</w:t>
            </w:r>
          </w:p>
        </w:tc>
        <w:tc>
          <w:tcPr>
            <w:tcW w:w="415" w:type="pct"/>
            <w:vMerge w:val="restart"/>
            <w:shd w:val="clear" w:color="auto" w:fill="auto"/>
            <w:vAlign w:val="center"/>
            <w:hideMark/>
          </w:tcPr>
          <w:p w14:paraId="6D979F80" w14:textId="65FDC4D1" w:rsidR="00E45FB6" w:rsidRPr="00DF6C38" w:rsidRDefault="00E45FB6" w:rsidP="00DF6C38">
            <w:pPr>
              <w:spacing w:before="0"/>
              <w:jc w:val="center"/>
              <w:rPr>
                <w:rFonts w:cs="Arial"/>
                <w:bCs/>
                <w:sz w:val="18"/>
                <w:szCs w:val="18"/>
              </w:rPr>
            </w:pPr>
            <w:r w:rsidRPr="00DF6C38">
              <w:rPr>
                <w:rFonts w:cs="Arial"/>
                <w:bCs/>
                <w:sz w:val="18"/>
                <w:szCs w:val="18"/>
              </w:rPr>
              <w:t>Назив локације</w:t>
            </w:r>
          </w:p>
        </w:tc>
        <w:tc>
          <w:tcPr>
            <w:tcW w:w="1336" w:type="pct"/>
            <w:vMerge w:val="restart"/>
            <w:shd w:val="clear" w:color="auto" w:fill="auto"/>
            <w:vAlign w:val="center"/>
            <w:hideMark/>
          </w:tcPr>
          <w:p w14:paraId="6CCEE796" w14:textId="35761240" w:rsidR="00E45FB6" w:rsidRPr="00DF6C38" w:rsidRDefault="00E45FB6" w:rsidP="00DF6C38">
            <w:pPr>
              <w:spacing w:before="0"/>
              <w:jc w:val="center"/>
              <w:rPr>
                <w:rFonts w:cs="Arial"/>
                <w:bCs/>
                <w:sz w:val="18"/>
                <w:szCs w:val="18"/>
              </w:rPr>
            </w:pPr>
            <w:r w:rsidRPr="00DF6C38">
              <w:rPr>
                <w:rFonts w:cs="Arial"/>
                <w:bCs/>
                <w:sz w:val="18"/>
                <w:szCs w:val="18"/>
              </w:rPr>
              <w:t>Возило марка и тип</w:t>
            </w:r>
          </w:p>
        </w:tc>
        <w:tc>
          <w:tcPr>
            <w:tcW w:w="401" w:type="pct"/>
            <w:vMerge w:val="restart"/>
            <w:shd w:val="clear" w:color="auto" w:fill="auto"/>
            <w:vAlign w:val="center"/>
            <w:hideMark/>
          </w:tcPr>
          <w:p w14:paraId="58974985" w14:textId="5A51AF25" w:rsidR="00E45FB6" w:rsidRPr="00DF6C38" w:rsidRDefault="00E45FB6" w:rsidP="00DF6C38">
            <w:pPr>
              <w:spacing w:before="0"/>
              <w:jc w:val="center"/>
              <w:rPr>
                <w:rFonts w:cs="Arial"/>
                <w:bCs/>
                <w:sz w:val="18"/>
                <w:szCs w:val="18"/>
              </w:rPr>
            </w:pPr>
            <w:r w:rsidRPr="00DF6C38">
              <w:rPr>
                <w:rFonts w:cs="Arial"/>
                <w:bCs/>
                <w:sz w:val="18"/>
                <w:szCs w:val="18"/>
              </w:rPr>
              <w:t>Година набавке</w:t>
            </w:r>
          </w:p>
        </w:tc>
        <w:tc>
          <w:tcPr>
            <w:tcW w:w="506" w:type="pct"/>
            <w:vMerge w:val="restart"/>
            <w:shd w:val="clear" w:color="auto" w:fill="auto"/>
            <w:vAlign w:val="center"/>
            <w:hideMark/>
          </w:tcPr>
          <w:p w14:paraId="3EEC600A" w14:textId="3C7B7555" w:rsidR="00E45FB6" w:rsidRPr="00DF6C38" w:rsidRDefault="00E45FB6" w:rsidP="00191BD9">
            <w:pPr>
              <w:spacing w:before="0"/>
              <w:jc w:val="center"/>
              <w:rPr>
                <w:rFonts w:cs="Arial"/>
                <w:bCs/>
                <w:sz w:val="18"/>
                <w:szCs w:val="18"/>
              </w:rPr>
            </w:pPr>
            <w:r w:rsidRPr="00DF6C38">
              <w:rPr>
                <w:rFonts w:cs="Arial"/>
                <w:bCs/>
                <w:sz w:val="18"/>
                <w:szCs w:val="18"/>
              </w:rPr>
              <w:t>Рег</w:t>
            </w:r>
            <w:r>
              <w:rPr>
                <w:rFonts w:cs="Arial"/>
                <w:bCs/>
                <w:sz w:val="18"/>
                <w:szCs w:val="18"/>
                <w:lang w:val="sr-Cyrl-RS"/>
              </w:rPr>
              <w:t xml:space="preserve">истарска </w:t>
            </w:r>
            <w:r w:rsidRPr="00DF6C38">
              <w:rPr>
                <w:rFonts w:cs="Arial"/>
                <w:bCs/>
                <w:sz w:val="18"/>
                <w:szCs w:val="18"/>
              </w:rPr>
              <w:t>ознака</w:t>
            </w:r>
          </w:p>
        </w:tc>
        <w:tc>
          <w:tcPr>
            <w:tcW w:w="633" w:type="pct"/>
            <w:vMerge w:val="restart"/>
            <w:shd w:val="clear" w:color="auto" w:fill="auto"/>
            <w:vAlign w:val="center"/>
            <w:hideMark/>
          </w:tcPr>
          <w:p w14:paraId="187BE5BB" w14:textId="17BBFD0A" w:rsidR="00E45FB6" w:rsidRPr="00DF6C38" w:rsidRDefault="00E45FB6" w:rsidP="00191BD9">
            <w:pPr>
              <w:spacing w:before="0"/>
              <w:jc w:val="center"/>
              <w:rPr>
                <w:rFonts w:cs="Arial"/>
                <w:bCs/>
                <w:sz w:val="18"/>
                <w:szCs w:val="18"/>
              </w:rPr>
            </w:pPr>
            <w:r w:rsidRPr="00DF6C38">
              <w:rPr>
                <w:rFonts w:cs="Arial"/>
                <w:bCs/>
                <w:sz w:val="18"/>
                <w:szCs w:val="18"/>
              </w:rPr>
              <w:t xml:space="preserve">Процењена вредност /Evro/ </w:t>
            </w:r>
            <w:r>
              <w:rPr>
                <w:rFonts w:cs="Arial"/>
                <w:bCs/>
                <w:sz w:val="18"/>
                <w:szCs w:val="18"/>
              </w:rPr>
              <w:t>без</w:t>
            </w:r>
            <w:r w:rsidRPr="00DF6C38">
              <w:rPr>
                <w:rFonts w:cs="Arial"/>
                <w:bCs/>
                <w:sz w:val="18"/>
                <w:szCs w:val="18"/>
              </w:rPr>
              <w:t xml:space="preserve"> </w:t>
            </w:r>
            <w:r>
              <w:rPr>
                <w:rFonts w:cs="Arial"/>
                <w:bCs/>
                <w:sz w:val="18"/>
                <w:szCs w:val="18"/>
              </w:rPr>
              <w:t>пореза</w:t>
            </w:r>
          </w:p>
        </w:tc>
      </w:tr>
      <w:tr w:rsidR="00E45FB6" w:rsidRPr="003B35D7" w14:paraId="3A6C3F50" w14:textId="77777777" w:rsidTr="00E45FB6">
        <w:trPr>
          <w:trHeight w:val="330"/>
        </w:trPr>
        <w:tc>
          <w:tcPr>
            <w:tcW w:w="201" w:type="pct"/>
            <w:vMerge/>
            <w:vAlign w:val="center"/>
            <w:hideMark/>
          </w:tcPr>
          <w:p w14:paraId="04A29F77" w14:textId="77777777" w:rsidR="00E45FB6" w:rsidRPr="003B35D7" w:rsidRDefault="00E45FB6" w:rsidP="00DF6C38">
            <w:pPr>
              <w:spacing w:before="0"/>
              <w:jc w:val="left"/>
              <w:rPr>
                <w:rFonts w:cs="Arial"/>
                <w:bCs/>
                <w:sz w:val="20"/>
                <w:szCs w:val="20"/>
              </w:rPr>
            </w:pPr>
          </w:p>
        </w:tc>
        <w:tc>
          <w:tcPr>
            <w:tcW w:w="700" w:type="pct"/>
            <w:vMerge/>
            <w:vAlign w:val="center"/>
            <w:hideMark/>
          </w:tcPr>
          <w:p w14:paraId="6DCC3813" w14:textId="77777777" w:rsidR="00E45FB6" w:rsidRPr="003B35D7" w:rsidRDefault="00E45FB6" w:rsidP="00DF6C38">
            <w:pPr>
              <w:spacing w:before="0"/>
              <w:jc w:val="left"/>
              <w:rPr>
                <w:rFonts w:cs="Arial"/>
                <w:bCs/>
                <w:sz w:val="20"/>
                <w:szCs w:val="20"/>
              </w:rPr>
            </w:pPr>
          </w:p>
        </w:tc>
        <w:tc>
          <w:tcPr>
            <w:tcW w:w="808" w:type="pct"/>
            <w:vMerge/>
            <w:vAlign w:val="center"/>
            <w:hideMark/>
          </w:tcPr>
          <w:p w14:paraId="4E90124F" w14:textId="77777777" w:rsidR="00E45FB6" w:rsidRPr="003B35D7" w:rsidRDefault="00E45FB6" w:rsidP="00DF6C38">
            <w:pPr>
              <w:spacing w:before="0"/>
              <w:jc w:val="left"/>
              <w:rPr>
                <w:rFonts w:cs="Arial"/>
                <w:bCs/>
                <w:sz w:val="20"/>
                <w:szCs w:val="20"/>
              </w:rPr>
            </w:pPr>
          </w:p>
        </w:tc>
        <w:tc>
          <w:tcPr>
            <w:tcW w:w="415" w:type="pct"/>
            <w:vMerge/>
            <w:vAlign w:val="center"/>
            <w:hideMark/>
          </w:tcPr>
          <w:p w14:paraId="081B3FA3" w14:textId="77777777" w:rsidR="00E45FB6" w:rsidRPr="003B35D7" w:rsidRDefault="00E45FB6" w:rsidP="00DF6C38">
            <w:pPr>
              <w:spacing w:before="0"/>
              <w:jc w:val="left"/>
              <w:rPr>
                <w:rFonts w:cs="Arial"/>
                <w:bCs/>
                <w:sz w:val="20"/>
                <w:szCs w:val="20"/>
              </w:rPr>
            </w:pPr>
          </w:p>
        </w:tc>
        <w:tc>
          <w:tcPr>
            <w:tcW w:w="1336" w:type="pct"/>
            <w:vMerge/>
            <w:vAlign w:val="center"/>
            <w:hideMark/>
          </w:tcPr>
          <w:p w14:paraId="18650903" w14:textId="77777777" w:rsidR="00E45FB6" w:rsidRPr="003B35D7" w:rsidRDefault="00E45FB6" w:rsidP="00DF6C38">
            <w:pPr>
              <w:spacing w:before="0"/>
              <w:jc w:val="left"/>
              <w:rPr>
                <w:rFonts w:cs="Arial"/>
                <w:bCs/>
                <w:sz w:val="20"/>
                <w:szCs w:val="20"/>
              </w:rPr>
            </w:pPr>
          </w:p>
        </w:tc>
        <w:tc>
          <w:tcPr>
            <w:tcW w:w="401" w:type="pct"/>
            <w:vMerge/>
            <w:vAlign w:val="center"/>
            <w:hideMark/>
          </w:tcPr>
          <w:p w14:paraId="771785CA" w14:textId="77777777" w:rsidR="00E45FB6" w:rsidRPr="003B35D7" w:rsidRDefault="00E45FB6" w:rsidP="00DF6C38">
            <w:pPr>
              <w:spacing w:before="0"/>
              <w:jc w:val="left"/>
              <w:rPr>
                <w:rFonts w:cs="Arial"/>
                <w:bCs/>
                <w:sz w:val="20"/>
                <w:szCs w:val="20"/>
              </w:rPr>
            </w:pPr>
          </w:p>
        </w:tc>
        <w:tc>
          <w:tcPr>
            <w:tcW w:w="506" w:type="pct"/>
            <w:vMerge/>
            <w:vAlign w:val="center"/>
            <w:hideMark/>
          </w:tcPr>
          <w:p w14:paraId="5C747E15" w14:textId="77777777" w:rsidR="00E45FB6" w:rsidRPr="003B35D7" w:rsidRDefault="00E45FB6" w:rsidP="00DF6C38">
            <w:pPr>
              <w:spacing w:before="0"/>
              <w:jc w:val="left"/>
              <w:rPr>
                <w:rFonts w:cs="Arial"/>
                <w:bCs/>
                <w:sz w:val="20"/>
                <w:szCs w:val="20"/>
              </w:rPr>
            </w:pPr>
          </w:p>
        </w:tc>
        <w:tc>
          <w:tcPr>
            <w:tcW w:w="633" w:type="pct"/>
            <w:vMerge/>
            <w:vAlign w:val="center"/>
            <w:hideMark/>
          </w:tcPr>
          <w:p w14:paraId="6C844466" w14:textId="77777777" w:rsidR="00E45FB6" w:rsidRPr="003B35D7" w:rsidRDefault="00E45FB6" w:rsidP="00DF6C38">
            <w:pPr>
              <w:spacing w:before="0"/>
              <w:jc w:val="left"/>
              <w:rPr>
                <w:rFonts w:cs="Arial"/>
                <w:bCs/>
                <w:sz w:val="20"/>
                <w:szCs w:val="20"/>
              </w:rPr>
            </w:pPr>
          </w:p>
        </w:tc>
      </w:tr>
      <w:tr w:rsidR="00E45FB6" w:rsidRPr="003B35D7" w14:paraId="32D31927" w14:textId="77777777" w:rsidTr="00E45FB6">
        <w:trPr>
          <w:trHeight w:val="253"/>
        </w:trPr>
        <w:tc>
          <w:tcPr>
            <w:tcW w:w="201" w:type="pct"/>
            <w:vMerge/>
            <w:vAlign w:val="center"/>
            <w:hideMark/>
          </w:tcPr>
          <w:p w14:paraId="65C5C31E" w14:textId="77777777" w:rsidR="00E45FB6" w:rsidRPr="003B35D7" w:rsidRDefault="00E45FB6" w:rsidP="00DF6C38">
            <w:pPr>
              <w:spacing w:before="0"/>
              <w:jc w:val="left"/>
              <w:rPr>
                <w:rFonts w:cs="Arial"/>
                <w:bCs/>
                <w:sz w:val="20"/>
                <w:szCs w:val="20"/>
              </w:rPr>
            </w:pPr>
          </w:p>
        </w:tc>
        <w:tc>
          <w:tcPr>
            <w:tcW w:w="700" w:type="pct"/>
            <w:vMerge/>
            <w:vAlign w:val="center"/>
            <w:hideMark/>
          </w:tcPr>
          <w:p w14:paraId="6EDB34AE" w14:textId="77777777" w:rsidR="00E45FB6" w:rsidRPr="003B35D7" w:rsidRDefault="00E45FB6" w:rsidP="00DF6C38">
            <w:pPr>
              <w:spacing w:before="0"/>
              <w:jc w:val="left"/>
              <w:rPr>
                <w:rFonts w:cs="Arial"/>
                <w:bCs/>
                <w:sz w:val="20"/>
                <w:szCs w:val="20"/>
              </w:rPr>
            </w:pPr>
          </w:p>
        </w:tc>
        <w:tc>
          <w:tcPr>
            <w:tcW w:w="808" w:type="pct"/>
            <w:vMerge/>
            <w:vAlign w:val="center"/>
            <w:hideMark/>
          </w:tcPr>
          <w:p w14:paraId="6A80EECB" w14:textId="77777777" w:rsidR="00E45FB6" w:rsidRPr="003B35D7" w:rsidRDefault="00E45FB6" w:rsidP="00DF6C38">
            <w:pPr>
              <w:spacing w:before="0"/>
              <w:jc w:val="left"/>
              <w:rPr>
                <w:rFonts w:cs="Arial"/>
                <w:bCs/>
                <w:sz w:val="20"/>
                <w:szCs w:val="20"/>
              </w:rPr>
            </w:pPr>
          </w:p>
        </w:tc>
        <w:tc>
          <w:tcPr>
            <w:tcW w:w="415" w:type="pct"/>
            <w:vMerge/>
            <w:vAlign w:val="center"/>
            <w:hideMark/>
          </w:tcPr>
          <w:p w14:paraId="6F55DE0D" w14:textId="77777777" w:rsidR="00E45FB6" w:rsidRPr="003B35D7" w:rsidRDefault="00E45FB6" w:rsidP="00DF6C38">
            <w:pPr>
              <w:spacing w:before="0"/>
              <w:jc w:val="left"/>
              <w:rPr>
                <w:rFonts w:cs="Arial"/>
                <w:bCs/>
                <w:sz w:val="20"/>
                <w:szCs w:val="20"/>
              </w:rPr>
            </w:pPr>
          </w:p>
        </w:tc>
        <w:tc>
          <w:tcPr>
            <w:tcW w:w="1336" w:type="pct"/>
            <w:vMerge/>
            <w:vAlign w:val="center"/>
            <w:hideMark/>
          </w:tcPr>
          <w:p w14:paraId="4C347FAC" w14:textId="77777777" w:rsidR="00E45FB6" w:rsidRPr="003B35D7" w:rsidRDefault="00E45FB6" w:rsidP="00DF6C38">
            <w:pPr>
              <w:spacing w:before="0"/>
              <w:jc w:val="left"/>
              <w:rPr>
                <w:rFonts w:cs="Arial"/>
                <w:bCs/>
                <w:sz w:val="20"/>
                <w:szCs w:val="20"/>
              </w:rPr>
            </w:pPr>
          </w:p>
        </w:tc>
        <w:tc>
          <w:tcPr>
            <w:tcW w:w="401" w:type="pct"/>
            <w:vMerge/>
            <w:vAlign w:val="center"/>
            <w:hideMark/>
          </w:tcPr>
          <w:p w14:paraId="1512D981" w14:textId="77777777" w:rsidR="00E45FB6" w:rsidRPr="003B35D7" w:rsidRDefault="00E45FB6" w:rsidP="00DF6C38">
            <w:pPr>
              <w:spacing w:before="0"/>
              <w:jc w:val="left"/>
              <w:rPr>
                <w:rFonts w:cs="Arial"/>
                <w:bCs/>
                <w:sz w:val="20"/>
                <w:szCs w:val="20"/>
              </w:rPr>
            </w:pPr>
          </w:p>
        </w:tc>
        <w:tc>
          <w:tcPr>
            <w:tcW w:w="506" w:type="pct"/>
            <w:vMerge/>
            <w:vAlign w:val="center"/>
            <w:hideMark/>
          </w:tcPr>
          <w:p w14:paraId="0F2EF28C" w14:textId="77777777" w:rsidR="00E45FB6" w:rsidRPr="003B35D7" w:rsidRDefault="00E45FB6" w:rsidP="00DF6C38">
            <w:pPr>
              <w:spacing w:before="0"/>
              <w:jc w:val="left"/>
              <w:rPr>
                <w:rFonts w:cs="Arial"/>
                <w:bCs/>
                <w:sz w:val="20"/>
                <w:szCs w:val="20"/>
              </w:rPr>
            </w:pPr>
          </w:p>
        </w:tc>
        <w:tc>
          <w:tcPr>
            <w:tcW w:w="633" w:type="pct"/>
            <w:vMerge/>
            <w:vAlign w:val="center"/>
            <w:hideMark/>
          </w:tcPr>
          <w:p w14:paraId="19C9A03E" w14:textId="77777777" w:rsidR="00E45FB6" w:rsidRPr="003B35D7" w:rsidRDefault="00E45FB6" w:rsidP="00DF6C38">
            <w:pPr>
              <w:spacing w:before="0"/>
              <w:jc w:val="left"/>
              <w:rPr>
                <w:rFonts w:cs="Arial"/>
                <w:bCs/>
                <w:sz w:val="20"/>
                <w:szCs w:val="20"/>
              </w:rPr>
            </w:pPr>
          </w:p>
        </w:tc>
      </w:tr>
      <w:tr w:rsidR="00E45FB6" w:rsidRPr="003B35D7" w14:paraId="5CFC3FCA" w14:textId="77777777" w:rsidTr="00E45FB6">
        <w:trPr>
          <w:trHeight w:val="188"/>
        </w:trPr>
        <w:tc>
          <w:tcPr>
            <w:tcW w:w="201" w:type="pct"/>
            <w:shd w:val="clear" w:color="auto" w:fill="auto"/>
            <w:noWrap/>
            <w:hideMark/>
          </w:tcPr>
          <w:p w14:paraId="6778B911"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1</w:t>
            </w:r>
          </w:p>
        </w:tc>
        <w:tc>
          <w:tcPr>
            <w:tcW w:w="700" w:type="pct"/>
            <w:shd w:val="clear" w:color="auto" w:fill="auto"/>
            <w:noWrap/>
            <w:hideMark/>
          </w:tcPr>
          <w:p w14:paraId="1D60C175" w14:textId="20EFFD28" w:rsidR="00E45FB6" w:rsidRPr="003B35D7" w:rsidRDefault="00E45FB6" w:rsidP="00DF6C38">
            <w:pPr>
              <w:spacing w:before="0"/>
              <w:jc w:val="center"/>
              <w:rPr>
                <w:rFonts w:cs="Arial"/>
                <w:bCs/>
                <w:color w:val="000000"/>
                <w:sz w:val="16"/>
                <w:szCs w:val="16"/>
              </w:rPr>
            </w:pPr>
            <w:r>
              <w:rPr>
                <w:rFonts w:cs="Arial"/>
                <w:bCs/>
                <w:color w:val="000000"/>
                <w:sz w:val="16"/>
                <w:szCs w:val="16"/>
              </w:rPr>
              <w:t>CNH</w:t>
            </w:r>
            <w:r w:rsidRPr="003B35D7">
              <w:rPr>
                <w:rFonts w:cs="Arial"/>
                <w:bCs/>
                <w:color w:val="000000"/>
                <w:sz w:val="16"/>
                <w:szCs w:val="16"/>
              </w:rPr>
              <w:t>178366</w:t>
            </w:r>
          </w:p>
        </w:tc>
        <w:tc>
          <w:tcPr>
            <w:tcW w:w="808" w:type="pct"/>
            <w:shd w:val="clear" w:color="auto" w:fill="auto"/>
            <w:noWrap/>
            <w:hideMark/>
          </w:tcPr>
          <w:p w14:paraId="23EA57C8" w14:textId="0D37F44C"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G</w:t>
            </w:r>
            <w:r w:rsidRPr="003B35D7">
              <w:rPr>
                <w:rFonts w:cs="Arial"/>
                <w:bCs/>
                <w:color w:val="000000"/>
                <w:sz w:val="16"/>
                <w:szCs w:val="16"/>
              </w:rPr>
              <w:t>5</w:t>
            </w:r>
            <w:r>
              <w:rPr>
                <w:rFonts w:cs="Arial"/>
                <w:bCs/>
                <w:color w:val="000000"/>
                <w:sz w:val="16"/>
                <w:szCs w:val="16"/>
              </w:rPr>
              <w:t>GN</w:t>
            </w:r>
            <w:r w:rsidRPr="003B35D7">
              <w:rPr>
                <w:rFonts w:cs="Arial"/>
                <w:bCs/>
                <w:color w:val="000000"/>
                <w:sz w:val="16"/>
                <w:szCs w:val="16"/>
              </w:rPr>
              <w:t>101506</w:t>
            </w:r>
          </w:p>
        </w:tc>
        <w:tc>
          <w:tcPr>
            <w:tcW w:w="415" w:type="pct"/>
            <w:shd w:val="clear" w:color="auto" w:fill="auto"/>
            <w:noWrap/>
            <w:hideMark/>
          </w:tcPr>
          <w:p w14:paraId="703668EC" w14:textId="61D30DD2"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72641AB2" w14:textId="402FA675"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6 2.0 </w:t>
            </w:r>
            <w:r>
              <w:rPr>
                <w:rFonts w:cs="Arial"/>
                <w:bCs/>
                <w:color w:val="000000"/>
                <w:sz w:val="16"/>
                <w:szCs w:val="16"/>
              </w:rPr>
              <w:t>TDI</w:t>
            </w:r>
            <w:r w:rsidRPr="003B35D7">
              <w:rPr>
                <w:rFonts w:cs="Arial"/>
                <w:bCs/>
                <w:color w:val="000000"/>
                <w:sz w:val="16"/>
                <w:szCs w:val="16"/>
              </w:rPr>
              <w:t xml:space="preserve"> Q</w:t>
            </w:r>
            <w:r>
              <w:rPr>
                <w:rFonts w:cs="Arial"/>
                <w:bCs/>
                <w:color w:val="000000"/>
                <w:sz w:val="16"/>
                <w:szCs w:val="16"/>
              </w:rPr>
              <w:t>UATTRO</w:t>
            </w:r>
          </w:p>
        </w:tc>
        <w:tc>
          <w:tcPr>
            <w:tcW w:w="401" w:type="pct"/>
            <w:shd w:val="clear" w:color="auto" w:fill="auto"/>
            <w:noWrap/>
            <w:hideMark/>
          </w:tcPr>
          <w:p w14:paraId="05610D56"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2015</w:t>
            </w:r>
          </w:p>
        </w:tc>
        <w:tc>
          <w:tcPr>
            <w:tcW w:w="506" w:type="pct"/>
            <w:shd w:val="clear" w:color="auto" w:fill="auto"/>
            <w:noWrap/>
            <w:hideMark/>
          </w:tcPr>
          <w:p w14:paraId="77495AA8" w14:textId="2E2A177F"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 xml:space="preserve"> 962-</w:t>
            </w:r>
            <w:r>
              <w:rPr>
                <w:rFonts w:cs="Arial"/>
                <w:bCs/>
                <w:color w:val="000000"/>
                <w:sz w:val="16"/>
                <w:szCs w:val="16"/>
              </w:rPr>
              <w:t>H</w:t>
            </w:r>
            <w:r w:rsidRPr="003B35D7">
              <w:rPr>
                <w:rFonts w:cs="Arial"/>
                <w:bCs/>
                <w:color w:val="000000"/>
                <w:sz w:val="16"/>
                <w:szCs w:val="16"/>
              </w:rPr>
              <w:t>W</w:t>
            </w:r>
          </w:p>
        </w:tc>
        <w:tc>
          <w:tcPr>
            <w:tcW w:w="633" w:type="pct"/>
            <w:shd w:val="clear" w:color="auto" w:fill="auto"/>
            <w:noWrap/>
            <w:hideMark/>
          </w:tcPr>
          <w:p w14:paraId="14AF6062" w14:textId="687DDB45"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38,049</w:t>
            </w:r>
          </w:p>
        </w:tc>
      </w:tr>
      <w:tr w:rsidR="00E45FB6" w:rsidRPr="003B35D7" w14:paraId="39AA98E9" w14:textId="77777777" w:rsidTr="00E45FB6">
        <w:trPr>
          <w:trHeight w:val="179"/>
        </w:trPr>
        <w:tc>
          <w:tcPr>
            <w:tcW w:w="201" w:type="pct"/>
            <w:shd w:val="clear" w:color="auto" w:fill="auto"/>
            <w:noWrap/>
            <w:hideMark/>
          </w:tcPr>
          <w:p w14:paraId="54280AB0"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2</w:t>
            </w:r>
          </w:p>
        </w:tc>
        <w:tc>
          <w:tcPr>
            <w:tcW w:w="700" w:type="pct"/>
            <w:shd w:val="clear" w:color="auto" w:fill="auto"/>
            <w:noWrap/>
            <w:hideMark/>
          </w:tcPr>
          <w:p w14:paraId="1F2EE7C4" w14:textId="04B6CAB0" w:rsidR="00E45FB6" w:rsidRPr="003B35D7" w:rsidRDefault="00E45FB6" w:rsidP="00DF6C38">
            <w:pPr>
              <w:spacing w:before="0"/>
              <w:jc w:val="center"/>
              <w:rPr>
                <w:rFonts w:cs="Arial"/>
                <w:bCs/>
                <w:color w:val="000000"/>
                <w:sz w:val="16"/>
                <w:szCs w:val="16"/>
              </w:rPr>
            </w:pPr>
            <w:r>
              <w:rPr>
                <w:rFonts w:cs="Arial"/>
                <w:bCs/>
                <w:color w:val="000000"/>
                <w:sz w:val="16"/>
                <w:szCs w:val="16"/>
              </w:rPr>
              <w:t>CNH</w:t>
            </w:r>
            <w:r w:rsidRPr="003B35D7">
              <w:rPr>
                <w:rFonts w:cs="Arial"/>
                <w:bCs/>
                <w:color w:val="000000"/>
                <w:sz w:val="16"/>
                <w:szCs w:val="16"/>
              </w:rPr>
              <w:t>180261</w:t>
            </w:r>
          </w:p>
        </w:tc>
        <w:tc>
          <w:tcPr>
            <w:tcW w:w="808" w:type="pct"/>
            <w:shd w:val="clear" w:color="auto" w:fill="auto"/>
            <w:noWrap/>
            <w:hideMark/>
          </w:tcPr>
          <w:p w14:paraId="657E1E45" w14:textId="6689DBE9"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G</w:t>
            </w:r>
            <w:r w:rsidRPr="003B35D7">
              <w:rPr>
                <w:rFonts w:cs="Arial"/>
                <w:bCs/>
                <w:color w:val="000000"/>
                <w:sz w:val="16"/>
                <w:szCs w:val="16"/>
              </w:rPr>
              <w:t>5</w:t>
            </w:r>
            <w:r>
              <w:rPr>
                <w:rFonts w:cs="Arial"/>
                <w:bCs/>
                <w:color w:val="000000"/>
                <w:sz w:val="16"/>
                <w:szCs w:val="16"/>
              </w:rPr>
              <w:t>GN</w:t>
            </w:r>
            <w:r w:rsidRPr="003B35D7">
              <w:rPr>
                <w:rFonts w:cs="Arial"/>
                <w:bCs/>
                <w:color w:val="000000"/>
                <w:sz w:val="16"/>
                <w:szCs w:val="16"/>
              </w:rPr>
              <w:t>101652</w:t>
            </w:r>
          </w:p>
        </w:tc>
        <w:tc>
          <w:tcPr>
            <w:tcW w:w="415" w:type="pct"/>
            <w:shd w:val="clear" w:color="auto" w:fill="auto"/>
            <w:noWrap/>
            <w:hideMark/>
          </w:tcPr>
          <w:p w14:paraId="325C35A1" w14:textId="6423BA70"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16821EEF" w14:textId="3BC15F29"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6 2.0 </w:t>
            </w:r>
            <w:r>
              <w:rPr>
                <w:rFonts w:cs="Arial"/>
                <w:bCs/>
                <w:color w:val="000000"/>
                <w:sz w:val="16"/>
                <w:szCs w:val="16"/>
              </w:rPr>
              <w:t>TDI</w:t>
            </w:r>
            <w:r w:rsidRPr="003B35D7">
              <w:rPr>
                <w:rFonts w:cs="Arial"/>
                <w:bCs/>
                <w:color w:val="000000"/>
                <w:sz w:val="16"/>
                <w:szCs w:val="16"/>
              </w:rPr>
              <w:t xml:space="preserve"> Q</w:t>
            </w:r>
            <w:r>
              <w:rPr>
                <w:rFonts w:cs="Arial"/>
                <w:bCs/>
                <w:color w:val="000000"/>
                <w:sz w:val="16"/>
                <w:szCs w:val="16"/>
              </w:rPr>
              <w:t>UATTRO</w:t>
            </w:r>
          </w:p>
        </w:tc>
        <w:tc>
          <w:tcPr>
            <w:tcW w:w="401" w:type="pct"/>
            <w:shd w:val="clear" w:color="auto" w:fill="auto"/>
            <w:noWrap/>
            <w:hideMark/>
          </w:tcPr>
          <w:p w14:paraId="18E96834"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2015</w:t>
            </w:r>
          </w:p>
        </w:tc>
        <w:tc>
          <w:tcPr>
            <w:tcW w:w="506" w:type="pct"/>
            <w:shd w:val="clear" w:color="auto" w:fill="auto"/>
            <w:noWrap/>
            <w:hideMark/>
          </w:tcPr>
          <w:p w14:paraId="4D4F6144" w14:textId="6D301F52"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 xml:space="preserve"> 962-</w:t>
            </w:r>
            <w:r>
              <w:rPr>
                <w:rFonts w:cs="Arial"/>
                <w:bCs/>
                <w:color w:val="000000"/>
                <w:sz w:val="16"/>
                <w:szCs w:val="16"/>
              </w:rPr>
              <w:t>H</w:t>
            </w:r>
            <w:r w:rsidRPr="003B35D7">
              <w:rPr>
                <w:rFonts w:cs="Arial"/>
                <w:bCs/>
                <w:color w:val="000000"/>
                <w:sz w:val="16"/>
                <w:szCs w:val="16"/>
              </w:rPr>
              <w:t>X</w:t>
            </w:r>
          </w:p>
        </w:tc>
        <w:tc>
          <w:tcPr>
            <w:tcW w:w="633" w:type="pct"/>
            <w:shd w:val="clear" w:color="auto" w:fill="auto"/>
            <w:noWrap/>
            <w:hideMark/>
          </w:tcPr>
          <w:p w14:paraId="0AE6B16E" w14:textId="6D82E144"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38,049</w:t>
            </w:r>
          </w:p>
        </w:tc>
      </w:tr>
      <w:tr w:rsidR="00E45FB6" w:rsidRPr="003B35D7" w14:paraId="11582207" w14:textId="77777777" w:rsidTr="00E45FB6">
        <w:trPr>
          <w:trHeight w:val="161"/>
        </w:trPr>
        <w:tc>
          <w:tcPr>
            <w:tcW w:w="201" w:type="pct"/>
            <w:shd w:val="clear" w:color="auto" w:fill="auto"/>
            <w:noWrap/>
            <w:hideMark/>
          </w:tcPr>
          <w:p w14:paraId="60B8F570"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3</w:t>
            </w:r>
          </w:p>
        </w:tc>
        <w:tc>
          <w:tcPr>
            <w:tcW w:w="700" w:type="pct"/>
            <w:shd w:val="clear" w:color="auto" w:fill="auto"/>
            <w:noWrap/>
            <w:hideMark/>
          </w:tcPr>
          <w:p w14:paraId="32ACBEE0" w14:textId="203D66E6" w:rsidR="00E45FB6" w:rsidRPr="003B35D7" w:rsidRDefault="00E45FB6" w:rsidP="00DF6C38">
            <w:pPr>
              <w:spacing w:before="0"/>
              <w:jc w:val="center"/>
              <w:rPr>
                <w:rFonts w:cs="Arial"/>
                <w:bCs/>
                <w:color w:val="000000"/>
                <w:sz w:val="16"/>
                <w:szCs w:val="16"/>
              </w:rPr>
            </w:pPr>
            <w:r>
              <w:rPr>
                <w:rFonts w:cs="Arial"/>
                <w:bCs/>
                <w:color w:val="000000"/>
                <w:sz w:val="16"/>
                <w:szCs w:val="16"/>
              </w:rPr>
              <w:t>CGL</w:t>
            </w:r>
            <w:r w:rsidRPr="003B35D7">
              <w:rPr>
                <w:rFonts w:cs="Arial"/>
                <w:bCs/>
                <w:color w:val="000000"/>
                <w:sz w:val="16"/>
                <w:szCs w:val="16"/>
              </w:rPr>
              <w:t>426499</w:t>
            </w:r>
          </w:p>
        </w:tc>
        <w:tc>
          <w:tcPr>
            <w:tcW w:w="808" w:type="pct"/>
            <w:shd w:val="clear" w:color="auto" w:fill="auto"/>
            <w:noWrap/>
            <w:hideMark/>
          </w:tcPr>
          <w:p w14:paraId="28237483" w14:textId="52E4CD85"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G</w:t>
            </w:r>
            <w:r w:rsidRPr="003B35D7">
              <w:rPr>
                <w:rFonts w:cs="Arial"/>
                <w:bCs/>
                <w:color w:val="000000"/>
                <w:sz w:val="16"/>
                <w:szCs w:val="16"/>
              </w:rPr>
              <w:t>X</w:t>
            </w:r>
            <w:r>
              <w:rPr>
                <w:rFonts w:cs="Arial"/>
                <w:bCs/>
                <w:color w:val="000000"/>
                <w:sz w:val="16"/>
                <w:szCs w:val="16"/>
              </w:rPr>
              <w:t>EN</w:t>
            </w:r>
            <w:r w:rsidRPr="003B35D7">
              <w:rPr>
                <w:rFonts w:cs="Arial"/>
                <w:bCs/>
                <w:color w:val="000000"/>
                <w:sz w:val="16"/>
                <w:szCs w:val="16"/>
              </w:rPr>
              <w:t>168728</w:t>
            </w:r>
          </w:p>
        </w:tc>
        <w:tc>
          <w:tcPr>
            <w:tcW w:w="415" w:type="pct"/>
            <w:shd w:val="clear" w:color="auto" w:fill="auto"/>
            <w:noWrap/>
            <w:hideMark/>
          </w:tcPr>
          <w:p w14:paraId="733996F6" w14:textId="24A88A2D"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03613F40" w14:textId="5108F2A0"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6 2.0 </w:t>
            </w:r>
            <w:r>
              <w:rPr>
                <w:rFonts w:cs="Arial"/>
                <w:bCs/>
                <w:color w:val="000000"/>
                <w:sz w:val="16"/>
                <w:szCs w:val="16"/>
              </w:rPr>
              <w:t>TDI</w:t>
            </w:r>
          </w:p>
        </w:tc>
        <w:tc>
          <w:tcPr>
            <w:tcW w:w="401" w:type="pct"/>
            <w:shd w:val="clear" w:color="auto" w:fill="auto"/>
            <w:noWrap/>
            <w:hideMark/>
          </w:tcPr>
          <w:p w14:paraId="44C432AC"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2014</w:t>
            </w:r>
          </w:p>
        </w:tc>
        <w:tc>
          <w:tcPr>
            <w:tcW w:w="506" w:type="pct"/>
            <w:shd w:val="clear" w:color="auto" w:fill="auto"/>
            <w:noWrap/>
            <w:hideMark/>
          </w:tcPr>
          <w:p w14:paraId="35D8C1B5" w14:textId="0E2CA9BE"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 xml:space="preserve"> 820-</w:t>
            </w:r>
            <w:r>
              <w:rPr>
                <w:rFonts w:cs="Arial"/>
                <w:bCs/>
                <w:color w:val="000000"/>
                <w:sz w:val="16"/>
                <w:szCs w:val="16"/>
              </w:rPr>
              <w:t>VD</w:t>
            </w:r>
          </w:p>
        </w:tc>
        <w:tc>
          <w:tcPr>
            <w:tcW w:w="633" w:type="pct"/>
            <w:shd w:val="clear" w:color="auto" w:fill="auto"/>
            <w:noWrap/>
            <w:hideMark/>
          </w:tcPr>
          <w:p w14:paraId="33B61D9E" w14:textId="798481C1"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24,390</w:t>
            </w:r>
          </w:p>
        </w:tc>
      </w:tr>
      <w:tr w:rsidR="00E45FB6" w:rsidRPr="003B35D7" w14:paraId="5118D2C2" w14:textId="77777777" w:rsidTr="00E45FB6">
        <w:trPr>
          <w:trHeight w:val="143"/>
        </w:trPr>
        <w:tc>
          <w:tcPr>
            <w:tcW w:w="201" w:type="pct"/>
            <w:shd w:val="clear" w:color="auto" w:fill="auto"/>
            <w:noWrap/>
            <w:hideMark/>
          </w:tcPr>
          <w:p w14:paraId="7D1E299A"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4</w:t>
            </w:r>
          </w:p>
        </w:tc>
        <w:tc>
          <w:tcPr>
            <w:tcW w:w="700" w:type="pct"/>
            <w:shd w:val="clear" w:color="auto" w:fill="auto"/>
            <w:noWrap/>
            <w:hideMark/>
          </w:tcPr>
          <w:p w14:paraId="092EE898" w14:textId="3E264AC3" w:rsidR="00E45FB6" w:rsidRPr="003B35D7" w:rsidRDefault="00E45FB6" w:rsidP="00DF6C38">
            <w:pPr>
              <w:spacing w:before="0"/>
              <w:jc w:val="center"/>
              <w:rPr>
                <w:rFonts w:cs="Arial"/>
                <w:bCs/>
                <w:color w:val="000000"/>
                <w:sz w:val="16"/>
                <w:szCs w:val="16"/>
              </w:rPr>
            </w:pPr>
            <w:r>
              <w:rPr>
                <w:rFonts w:cs="Arial"/>
                <w:bCs/>
                <w:color w:val="000000"/>
                <w:sz w:val="16"/>
                <w:szCs w:val="16"/>
              </w:rPr>
              <w:t>CHV</w:t>
            </w:r>
            <w:r w:rsidRPr="003B35D7">
              <w:rPr>
                <w:rFonts w:cs="Arial"/>
                <w:bCs/>
                <w:color w:val="000000"/>
                <w:sz w:val="16"/>
                <w:szCs w:val="16"/>
              </w:rPr>
              <w:t>022506</w:t>
            </w:r>
          </w:p>
        </w:tc>
        <w:tc>
          <w:tcPr>
            <w:tcW w:w="808" w:type="pct"/>
            <w:shd w:val="clear" w:color="auto" w:fill="auto"/>
            <w:noWrap/>
            <w:hideMark/>
          </w:tcPr>
          <w:p w14:paraId="679DB535" w14:textId="78694E51"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G</w:t>
            </w:r>
            <w:r w:rsidRPr="003B35D7">
              <w:rPr>
                <w:rFonts w:cs="Arial"/>
                <w:bCs/>
                <w:color w:val="000000"/>
                <w:sz w:val="16"/>
                <w:szCs w:val="16"/>
              </w:rPr>
              <w:t>8</w:t>
            </w:r>
            <w:r>
              <w:rPr>
                <w:rFonts w:cs="Arial"/>
                <w:bCs/>
                <w:color w:val="000000"/>
                <w:sz w:val="16"/>
                <w:szCs w:val="16"/>
              </w:rPr>
              <w:t>EN</w:t>
            </w:r>
            <w:r w:rsidRPr="003B35D7">
              <w:rPr>
                <w:rFonts w:cs="Arial"/>
                <w:bCs/>
                <w:color w:val="000000"/>
                <w:sz w:val="16"/>
                <w:szCs w:val="16"/>
              </w:rPr>
              <w:t>068224</w:t>
            </w:r>
          </w:p>
        </w:tc>
        <w:tc>
          <w:tcPr>
            <w:tcW w:w="415" w:type="pct"/>
            <w:shd w:val="clear" w:color="auto" w:fill="auto"/>
            <w:noWrap/>
            <w:hideMark/>
          </w:tcPr>
          <w:p w14:paraId="283D8F9E" w14:textId="05D616AA"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5CBB6050" w14:textId="09C6FD5E"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6 2.8 </w:t>
            </w:r>
            <w:r>
              <w:rPr>
                <w:rFonts w:cs="Arial"/>
                <w:bCs/>
                <w:color w:val="000000"/>
                <w:sz w:val="16"/>
                <w:szCs w:val="16"/>
              </w:rPr>
              <w:t>FSI</w:t>
            </w:r>
            <w:r w:rsidRPr="003B35D7">
              <w:rPr>
                <w:rFonts w:cs="Arial"/>
                <w:bCs/>
                <w:color w:val="000000"/>
                <w:sz w:val="16"/>
                <w:szCs w:val="16"/>
              </w:rPr>
              <w:t xml:space="preserve"> Q</w:t>
            </w:r>
            <w:r>
              <w:rPr>
                <w:rFonts w:cs="Arial"/>
                <w:bCs/>
                <w:color w:val="000000"/>
                <w:sz w:val="16"/>
                <w:szCs w:val="16"/>
              </w:rPr>
              <w:t>UATTRO</w:t>
            </w:r>
          </w:p>
        </w:tc>
        <w:tc>
          <w:tcPr>
            <w:tcW w:w="401" w:type="pct"/>
            <w:shd w:val="clear" w:color="auto" w:fill="auto"/>
            <w:noWrap/>
            <w:hideMark/>
          </w:tcPr>
          <w:p w14:paraId="1B6AB495"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2013</w:t>
            </w:r>
          </w:p>
        </w:tc>
        <w:tc>
          <w:tcPr>
            <w:tcW w:w="506" w:type="pct"/>
            <w:shd w:val="clear" w:color="auto" w:fill="auto"/>
            <w:noWrap/>
            <w:hideMark/>
          </w:tcPr>
          <w:p w14:paraId="679E7199" w14:textId="2C6BE731"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756-</w:t>
            </w:r>
            <w:r>
              <w:rPr>
                <w:rFonts w:cs="Arial"/>
                <w:bCs/>
                <w:color w:val="000000"/>
                <w:sz w:val="16"/>
                <w:szCs w:val="16"/>
              </w:rPr>
              <w:t>VV</w:t>
            </w:r>
          </w:p>
        </w:tc>
        <w:tc>
          <w:tcPr>
            <w:tcW w:w="633" w:type="pct"/>
            <w:shd w:val="clear" w:color="auto" w:fill="auto"/>
            <w:noWrap/>
            <w:hideMark/>
          </w:tcPr>
          <w:p w14:paraId="6C4E8FD3" w14:textId="3E515434"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15,610</w:t>
            </w:r>
          </w:p>
        </w:tc>
      </w:tr>
      <w:tr w:rsidR="00E45FB6" w:rsidRPr="003B35D7" w14:paraId="7E5D200E" w14:textId="77777777" w:rsidTr="00E45FB6">
        <w:trPr>
          <w:trHeight w:val="215"/>
        </w:trPr>
        <w:tc>
          <w:tcPr>
            <w:tcW w:w="201" w:type="pct"/>
            <w:shd w:val="clear" w:color="auto" w:fill="auto"/>
            <w:noWrap/>
            <w:hideMark/>
          </w:tcPr>
          <w:p w14:paraId="405A5004"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5</w:t>
            </w:r>
          </w:p>
        </w:tc>
        <w:tc>
          <w:tcPr>
            <w:tcW w:w="700" w:type="pct"/>
            <w:shd w:val="clear" w:color="auto" w:fill="auto"/>
            <w:noWrap/>
            <w:hideMark/>
          </w:tcPr>
          <w:p w14:paraId="63BC86BD" w14:textId="7F630227" w:rsidR="00E45FB6" w:rsidRPr="003B35D7" w:rsidRDefault="00E45FB6" w:rsidP="00DF6C38">
            <w:pPr>
              <w:spacing w:before="0"/>
              <w:jc w:val="center"/>
              <w:rPr>
                <w:rFonts w:cs="Arial"/>
                <w:bCs/>
                <w:color w:val="000000"/>
                <w:sz w:val="16"/>
                <w:szCs w:val="16"/>
              </w:rPr>
            </w:pPr>
            <w:r>
              <w:rPr>
                <w:rFonts w:cs="Arial"/>
                <w:bCs/>
                <w:color w:val="000000"/>
                <w:sz w:val="16"/>
                <w:szCs w:val="16"/>
              </w:rPr>
              <w:t>CHV</w:t>
            </w:r>
            <w:r w:rsidRPr="003B35D7">
              <w:rPr>
                <w:rFonts w:cs="Arial"/>
                <w:bCs/>
                <w:color w:val="000000"/>
                <w:sz w:val="16"/>
                <w:szCs w:val="16"/>
              </w:rPr>
              <w:t>019846</w:t>
            </w:r>
          </w:p>
        </w:tc>
        <w:tc>
          <w:tcPr>
            <w:tcW w:w="808" w:type="pct"/>
            <w:shd w:val="clear" w:color="auto" w:fill="auto"/>
            <w:noWrap/>
            <w:hideMark/>
          </w:tcPr>
          <w:p w14:paraId="5289DFF8" w14:textId="4956F82A"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GODN</w:t>
            </w:r>
            <w:r w:rsidRPr="003B35D7">
              <w:rPr>
                <w:rFonts w:cs="Arial"/>
                <w:bCs/>
                <w:color w:val="000000"/>
                <w:sz w:val="16"/>
                <w:szCs w:val="16"/>
              </w:rPr>
              <w:t>153296</w:t>
            </w:r>
          </w:p>
        </w:tc>
        <w:tc>
          <w:tcPr>
            <w:tcW w:w="415" w:type="pct"/>
            <w:shd w:val="clear" w:color="auto" w:fill="auto"/>
            <w:noWrap/>
            <w:hideMark/>
          </w:tcPr>
          <w:p w14:paraId="0E6208BC" w14:textId="31955BD9"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61F5CD64" w14:textId="457C6427"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6 2.8 </w:t>
            </w:r>
            <w:r>
              <w:rPr>
                <w:rFonts w:cs="Arial"/>
                <w:bCs/>
                <w:color w:val="000000"/>
                <w:sz w:val="16"/>
                <w:szCs w:val="16"/>
              </w:rPr>
              <w:t>FSI</w:t>
            </w:r>
            <w:r w:rsidRPr="003B35D7">
              <w:rPr>
                <w:rFonts w:cs="Arial"/>
                <w:bCs/>
                <w:color w:val="000000"/>
                <w:sz w:val="16"/>
                <w:szCs w:val="16"/>
              </w:rPr>
              <w:t xml:space="preserve"> Q</w:t>
            </w:r>
            <w:r>
              <w:rPr>
                <w:rFonts w:cs="Arial"/>
                <w:bCs/>
                <w:color w:val="000000"/>
                <w:sz w:val="16"/>
                <w:szCs w:val="16"/>
              </w:rPr>
              <w:t>UATTRO</w:t>
            </w:r>
          </w:p>
        </w:tc>
        <w:tc>
          <w:tcPr>
            <w:tcW w:w="401" w:type="pct"/>
            <w:shd w:val="clear" w:color="auto" w:fill="auto"/>
            <w:noWrap/>
            <w:hideMark/>
          </w:tcPr>
          <w:p w14:paraId="2DD55EE7"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2013</w:t>
            </w:r>
          </w:p>
        </w:tc>
        <w:tc>
          <w:tcPr>
            <w:tcW w:w="506" w:type="pct"/>
            <w:shd w:val="clear" w:color="auto" w:fill="auto"/>
            <w:noWrap/>
            <w:hideMark/>
          </w:tcPr>
          <w:p w14:paraId="6DA69B22" w14:textId="150FBA3A"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718-</w:t>
            </w:r>
            <w:r>
              <w:rPr>
                <w:rFonts w:cs="Arial"/>
                <w:bCs/>
                <w:color w:val="000000"/>
                <w:sz w:val="16"/>
                <w:szCs w:val="16"/>
              </w:rPr>
              <w:t>MO</w:t>
            </w:r>
          </w:p>
        </w:tc>
        <w:tc>
          <w:tcPr>
            <w:tcW w:w="633" w:type="pct"/>
            <w:shd w:val="clear" w:color="auto" w:fill="auto"/>
            <w:noWrap/>
            <w:hideMark/>
          </w:tcPr>
          <w:p w14:paraId="5A3C2A18" w14:textId="03754E30"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15,610</w:t>
            </w:r>
          </w:p>
        </w:tc>
      </w:tr>
      <w:tr w:rsidR="00E45FB6" w:rsidRPr="003B35D7" w14:paraId="4A673FAA" w14:textId="77777777" w:rsidTr="00E45FB6">
        <w:trPr>
          <w:trHeight w:val="170"/>
        </w:trPr>
        <w:tc>
          <w:tcPr>
            <w:tcW w:w="201" w:type="pct"/>
            <w:shd w:val="clear" w:color="auto" w:fill="auto"/>
            <w:noWrap/>
            <w:hideMark/>
          </w:tcPr>
          <w:p w14:paraId="55A3A415"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6</w:t>
            </w:r>
          </w:p>
        </w:tc>
        <w:tc>
          <w:tcPr>
            <w:tcW w:w="700" w:type="pct"/>
            <w:shd w:val="clear" w:color="auto" w:fill="auto"/>
            <w:noWrap/>
            <w:hideMark/>
          </w:tcPr>
          <w:p w14:paraId="01DAA228" w14:textId="2CD1D698" w:rsidR="00E45FB6" w:rsidRPr="003B35D7" w:rsidRDefault="00E45FB6" w:rsidP="00DF6C38">
            <w:pPr>
              <w:spacing w:before="0"/>
              <w:jc w:val="center"/>
              <w:rPr>
                <w:rFonts w:cs="Arial"/>
                <w:bCs/>
                <w:color w:val="000000"/>
                <w:sz w:val="16"/>
                <w:szCs w:val="16"/>
              </w:rPr>
            </w:pPr>
            <w:r>
              <w:rPr>
                <w:rFonts w:cs="Arial"/>
                <w:bCs/>
                <w:color w:val="000000"/>
                <w:sz w:val="16"/>
                <w:szCs w:val="16"/>
              </w:rPr>
              <w:t>ASB</w:t>
            </w:r>
            <w:r w:rsidRPr="003B35D7">
              <w:rPr>
                <w:rFonts w:cs="Arial"/>
                <w:bCs/>
                <w:color w:val="000000"/>
                <w:sz w:val="16"/>
                <w:szCs w:val="16"/>
              </w:rPr>
              <w:t>128019</w:t>
            </w:r>
          </w:p>
        </w:tc>
        <w:tc>
          <w:tcPr>
            <w:tcW w:w="808" w:type="pct"/>
            <w:shd w:val="clear" w:color="auto" w:fill="auto"/>
            <w:noWrap/>
            <w:hideMark/>
          </w:tcPr>
          <w:p w14:paraId="3B8B9AEB" w14:textId="3740F238"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F</w:t>
            </w:r>
            <w:r w:rsidRPr="003B35D7">
              <w:rPr>
                <w:rFonts w:cs="Arial"/>
                <w:bCs/>
                <w:color w:val="000000"/>
                <w:sz w:val="16"/>
                <w:szCs w:val="16"/>
              </w:rPr>
              <w:t>28</w:t>
            </w:r>
            <w:r>
              <w:rPr>
                <w:rFonts w:cs="Arial"/>
                <w:bCs/>
                <w:color w:val="000000"/>
                <w:sz w:val="16"/>
                <w:szCs w:val="16"/>
              </w:rPr>
              <w:t>N</w:t>
            </w:r>
            <w:r w:rsidRPr="003B35D7">
              <w:rPr>
                <w:rFonts w:cs="Arial"/>
                <w:bCs/>
                <w:color w:val="000000"/>
                <w:sz w:val="16"/>
                <w:szCs w:val="16"/>
              </w:rPr>
              <w:t>094541</w:t>
            </w:r>
          </w:p>
        </w:tc>
        <w:tc>
          <w:tcPr>
            <w:tcW w:w="415" w:type="pct"/>
            <w:shd w:val="clear" w:color="auto" w:fill="auto"/>
            <w:noWrap/>
            <w:hideMark/>
          </w:tcPr>
          <w:p w14:paraId="75C300A9" w14:textId="4B461C79"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54FD5BB0" w14:textId="5A8A3D9E"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6  3.0</w:t>
            </w:r>
            <w:r>
              <w:rPr>
                <w:rFonts w:cs="Arial"/>
                <w:bCs/>
                <w:color w:val="000000"/>
                <w:sz w:val="16"/>
                <w:szCs w:val="16"/>
              </w:rPr>
              <w:t>TDI</w:t>
            </w:r>
            <w:r w:rsidRPr="003B35D7">
              <w:rPr>
                <w:rFonts w:cs="Arial"/>
                <w:bCs/>
                <w:color w:val="000000"/>
                <w:sz w:val="16"/>
                <w:szCs w:val="16"/>
              </w:rPr>
              <w:t xml:space="preserve"> Q</w:t>
            </w:r>
            <w:r>
              <w:rPr>
                <w:rFonts w:cs="Arial"/>
                <w:bCs/>
                <w:color w:val="000000"/>
                <w:sz w:val="16"/>
                <w:szCs w:val="16"/>
              </w:rPr>
              <w:t>UATTRO</w:t>
            </w:r>
            <w:r w:rsidRPr="003B35D7">
              <w:rPr>
                <w:rFonts w:cs="Arial"/>
                <w:bCs/>
                <w:color w:val="000000"/>
                <w:sz w:val="16"/>
                <w:szCs w:val="16"/>
              </w:rPr>
              <w:t xml:space="preserve"> </w:t>
            </w:r>
            <w:r>
              <w:rPr>
                <w:rFonts w:cs="Arial"/>
                <w:bCs/>
                <w:color w:val="000000"/>
                <w:sz w:val="16"/>
                <w:szCs w:val="16"/>
              </w:rPr>
              <w:t>TIPTRONIC</w:t>
            </w:r>
          </w:p>
        </w:tc>
        <w:tc>
          <w:tcPr>
            <w:tcW w:w="401" w:type="pct"/>
            <w:shd w:val="clear" w:color="auto" w:fill="auto"/>
            <w:noWrap/>
            <w:hideMark/>
          </w:tcPr>
          <w:p w14:paraId="16B3585D"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2008</w:t>
            </w:r>
          </w:p>
        </w:tc>
        <w:tc>
          <w:tcPr>
            <w:tcW w:w="506" w:type="pct"/>
            <w:shd w:val="clear" w:color="auto" w:fill="auto"/>
            <w:noWrap/>
            <w:hideMark/>
          </w:tcPr>
          <w:p w14:paraId="7951B110" w14:textId="0C34431F"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082-</w:t>
            </w:r>
            <w:r>
              <w:rPr>
                <w:rFonts w:cs="Arial"/>
                <w:bCs/>
                <w:color w:val="000000"/>
                <w:sz w:val="16"/>
                <w:szCs w:val="16"/>
              </w:rPr>
              <w:t>CF</w:t>
            </w:r>
          </w:p>
        </w:tc>
        <w:tc>
          <w:tcPr>
            <w:tcW w:w="633" w:type="pct"/>
            <w:shd w:val="clear" w:color="auto" w:fill="auto"/>
            <w:noWrap/>
            <w:hideMark/>
          </w:tcPr>
          <w:p w14:paraId="568F49BC" w14:textId="512BC25B"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5,463</w:t>
            </w:r>
          </w:p>
        </w:tc>
      </w:tr>
      <w:tr w:rsidR="00E45FB6" w:rsidRPr="003B35D7" w14:paraId="287B0C7D" w14:textId="77777777" w:rsidTr="00E45FB6">
        <w:trPr>
          <w:trHeight w:val="161"/>
        </w:trPr>
        <w:tc>
          <w:tcPr>
            <w:tcW w:w="201" w:type="pct"/>
            <w:shd w:val="clear" w:color="auto" w:fill="auto"/>
            <w:noWrap/>
            <w:hideMark/>
          </w:tcPr>
          <w:p w14:paraId="76024402"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7</w:t>
            </w:r>
          </w:p>
        </w:tc>
        <w:tc>
          <w:tcPr>
            <w:tcW w:w="700" w:type="pct"/>
            <w:shd w:val="clear" w:color="auto" w:fill="auto"/>
            <w:noWrap/>
            <w:hideMark/>
          </w:tcPr>
          <w:p w14:paraId="4FF7E61B" w14:textId="297BE90D" w:rsidR="00E45FB6" w:rsidRPr="00191BD9" w:rsidRDefault="00E45FB6" w:rsidP="00DF6C38">
            <w:pPr>
              <w:spacing w:before="0"/>
              <w:jc w:val="center"/>
              <w:rPr>
                <w:rFonts w:cs="Arial"/>
                <w:color w:val="000000"/>
                <w:sz w:val="16"/>
                <w:szCs w:val="16"/>
              </w:rPr>
            </w:pPr>
            <w:r w:rsidRPr="00191BD9">
              <w:rPr>
                <w:rFonts w:cs="Arial"/>
                <w:color w:val="000000"/>
                <w:sz w:val="16"/>
                <w:szCs w:val="16"/>
              </w:rPr>
              <w:t>CAJ0005018</w:t>
            </w:r>
          </w:p>
        </w:tc>
        <w:tc>
          <w:tcPr>
            <w:tcW w:w="808" w:type="pct"/>
            <w:shd w:val="clear" w:color="auto" w:fill="auto"/>
            <w:noWrap/>
            <w:hideMark/>
          </w:tcPr>
          <w:p w14:paraId="74436A81" w14:textId="3C2C3A37" w:rsidR="00E45FB6" w:rsidRPr="00191BD9" w:rsidRDefault="00E45FB6" w:rsidP="00DF6C38">
            <w:pPr>
              <w:spacing w:before="0"/>
              <w:jc w:val="center"/>
              <w:rPr>
                <w:rFonts w:cs="Arial"/>
                <w:color w:val="000000"/>
                <w:sz w:val="16"/>
                <w:szCs w:val="16"/>
              </w:rPr>
            </w:pPr>
            <w:r w:rsidRPr="00191BD9">
              <w:rPr>
                <w:rFonts w:cs="Arial"/>
                <w:color w:val="000000"/>
                <w:sz w:val="16"/>
                <w:szCs w:val="16"/>
              </w:rPr>
              <w:t>WAUZZZ4F89NO24267</w:t>
            </w:r>
          </w:p>
        </w:tc>
        <w:tc>
          <w:tcPr>
            <w:tcW w:w="415" w:type="pct"/>
            <w:shd w:val="clear" w:color="auto" w:fill="auto"/>
            <w:noWrap/>
            <w:hideMark/>
          </w:tcPr>
          <w:p w14:paraId="5959C8C1" w14:textId="4E38BC5C" w:rsidR="00E45FB6" w:rsidRPr="00191BD9" w:rsidRDefault="00E45FB6" w:rsidP="00DF6C38">
            <w:pPr>
              <w:spacing w:before="0"/>
              <w:jc w:val="center"/>
              <w:rPr>
                <w:rFonts w:cs="Arial"/>
                <w:color w:val="000000"/>
                <w:sz w:val="16"/>
                <w:szCs w:val="16"/>
              </w:rPr>
            </w:pPr>
            <w:r w:rsidRPr="00191BD9">
              <w:rPr>
                <w:rFonts w:cs="Arial"/>
                <w:color w:val="000000"/>
                <w:sz w:val="16"/>
                <w:szCs w:val="16"/>
              </w:rPr>
              <w:t>Beograd</w:t>
            </w:r>
          </w:p>
        </w:tc>
        <w:tc>
          <w:tcPr>
            <w:tcW w:w="1336" w:type="pct"/>
            <w:shd w:val="clear" w:color="auto" w:fill="auto"/>
            <w:noWrap/>
            <w:hideMark/>
          </w:tcPr>
          <w:p w14:paraId="6477718C" w14:textId="40CDB7D0" w:rsidR="00E45FB6" w:rsidRPr="00191BD9" w:rsidRDefault="00E45FB6" w:rsidP="00DF6C38">
            <w:pPr>
              <w:spacing w:before="0"/>
              <w:jc w:val="center"/>
              <w:rPr>
                <w:rFonts w:cs="Arial"/>
                <w:color w:val="000000"/>
                <w:sz w:val="16"/>
                <w:szCs w:val="16"/>
              </w:rPr>
            </w:pPr>
            <w:r w:rsidRPr="00191BD9">
              <w:rPr>
                <w:rFonts w:cs="Arial"/>
                <w:color w:val="000000"/>
                <w:sz w:val="16"/>
                <w:szCs w:val="16"/>
              </w:rPr>
              <w:t>AUDI A6 3.0 TFSI</w:t>
            </w:r>
          </w:p>
        </w:tc>
        <w:tc>
          <w:tcPr>
            <w:tcW w:w="401" w:type="pct"/>
            <w:shd w:val="clear" w:color="auto" w:fill="auto"/>
            <w:noWrap/>
            <w:hideMark/>
          </w:tcPr>
          <w:p w14:paraId="554BF51B" w14:textId="77777777" w:rsidR="00E45FB6" w:rsidRPr="00191BD9" w:rsidRDefault="00E45FB6" w:rsidP="00DF6C38">
            <w:pPr>
              <w:spacing w:before="0"/>
              <w:jc w:val="center"/>
              <w:rPr>
                <w:rFonts w:cs="Arial"/>
                <w:color w:val="000000"/>
                <w:sz w:val="16"/>
                <w:szCs w:val="16"/>
              </w:rPr>
            </w:pPr>
            <w:r w:rsidRPr="00191BD9">
              <w:rPr>
                <w:rFonts w:cs="Arial"/>
                <w:color w:val="000000"/>
                <w:sz w:val="16"/>
                <w:szCs w:val="16"/>
              </w:rPr>
              <w:t>2008</w:t>
            </w:r>
          </w:p>
        </w:tc>
        <w:tc>
          <w:tcPr>
            <w:tcW w:w="506" w:type="pct"/>
            <w:shd w:val="clear" w:color="auto" w:fill="auto"/>
            <w:noWrap/>
            <w:hideMark/>
          </w:tcPr>
          <w:p w14:paraId="5E06E034" w14:textId="13D901E7" w:rsidR="00E45FB6" w:rsidRPr="00191BD9" w:rsidRDefault="00E45FB6" w:rsidP="00DF6C38">
            <w:pPr>
              <w:spacing w:before="0"/>
              <w:jc w:val="center"/>
              <w:rPr>
                <w:rFonts w:cs="Arial"/>
                <w:color w:val="000000"/>
                <w:sz w:val="16"/>
                <w:szCs w:val="16"/>
              </w:rPr>
            </w:pPr>
            <w:r w:rsidRPr="00191BD9">
              <w:rPr>
                <w:rFonts w:cs="Arial"/>
                <w:color w:val="000000"/>
                <w:sz w:val="16"/>
                <w:szCs w:val="16"/>
              </w:rPr>
              <w:t>NS144-EL</w:t>
            </w:r>
          </w:p>
        </w:tc>
        <w:tc>
          <w:tcPr>
            <w:tcW w:w="633" w:type="pct"/>
            <w:shd w:val="clear" w:color="auto" w:fill="auto"/>
            <w:noWrap/>
            <w:hideMark/>
          </w:tcPr>
          <w:p w14:paraId="09BAA09E" w14:textId="0B05889A" w:rsidR="00E45FB6" w:rsidRPr="00191BD9" w:rsidRDefault="00E45FB6" w:rsidP="00DF6C38">
            <w:pPr>
              <w:spacing w:before="0"/>
              <w:jc w:val="right"/>
              <w:rPr>
                <w:rFonts w:cs="Arial"/>
                <w:color w:val="000000"/>
                <w:sz w:val="16"/>
                <w:szCs w:val="16"/>
              </w:rPr>
            </w:pPr>
            <w:r w:rsidRPr="00191BD9">
              <w:rPr>
                <w:rFonts w:cs="Arial"/>
                <w:color w:val="000000"/>
                <w:sz w:val="16"/>
                <w:szCs w:val="16"/>
              </w:rPr>
              <w:t>5,463</w:t>
            </w:r>
          </w:p>
        </w:tc>
      </w:tr>
      <w:tr w:rsidR="00E45FB6" w:rsidRPr="003B35D7" w14:paraId="0D3F4F61" w14:textId="77777777" w:rsidTr="00E45FB6">
        <w:trPr>
          <w:trHeight w:val="152"/>
        </w:trPr>
        <w:tc>
          <w:tcPr>
            <w:tcW w:w="201" w:type="pct"/>
            <w:shd w:val="clear" w:color="auto" w:fill="auto"/>
            <w:noWrap/>
            <w:hideMark/>
          </w:tcPr>
          <w:p w14:paraId="139AEABC"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8</w:t>
            </w:r>
          </w:p>
        </w:tc>
        <w:tc>
          <w:tcPr>
            <w:tcW w:w="700" w:type="pct"/>
            <w:shd w:val="clear" w:color="auto" w:fill="auto"/>
            <w:noWrap/>
            <w:hideMark/>
          </w:tcPr>
          <w:p w14:paraId="392BE12D" w14:textId="6B25924B" w:rsidR="00E45FB6" w:rsidRPr="00191BD9" w:rsidRDefault="00E45FB6" w:rsidP="00DF6C38">
            <w:pPr>
              <w:spacing w:before="0"/>
              <w:jc w:val="center"/>
              <w:rPr>
                <w:rFonts w:cs="Arial"/>
                <w:color w:val="000000"/>
                <w:sz w:val="16"/>
                <w:szCs w:val="16"/>
              </w:rPr>
            </w:pPr>
            <w:r w:rsidRPr="00191BD9">
              <w:rPr>
                <w:rFonts w:cs="Arial"/>
                <w:color w:val="000000"/>
                <w:sz w:val="16"/>
                <w:szCs w:val="16"/>
              </w:rPr>
              <w:t>BMK105749</w:t>
            </w:r>
          </w:p>
        </w:tc>
        <w:tc>
          <w:tcPr>
            <w:tcW w:w="808" w:type="pct"/>
            <w:shd w:val="clear" w:color="auto" w:fill="auto"/>
            <w:noWrap/>
            <w:hideMark/>
          </w:tcPr>
          <w:p w14:paraId="636A3BA2" w14:textId="4C1630FF" w:rsidR="00E45FB6" w:rsidRPr="00191BD9" w:rsidRDefault="00E45FB6" w:rsidP="00DF6C38">
            <w:pPr>
              <w:spacing w:before="0"/>
              <w:jc w:val="center"/>
              <w:rPr>
                <w:rFonts w:cs="Arial"/>
                <w:color w:val="000000"/>
                <w:sz w:val="16"/>
                <w:szCs w:val="16"/>
              </w:rPr>
            </w:pPr>
            <w:r w:rsidRPr="00191BD9">
              <w:rPr>
                <w:rFonts w:cs="Arial"/>
                <w:color w:val="000000"/>
                <w:sz w:val="16"/>
                <w:szCs w:val="16"/>
              </w:rPr>
              <w:t>WAUZZZ4FO6N151963</w:t>
            </w:r>
          </w:p>
        </w:tc>
        <w:tc>
          <w:tcPr>
            <w:tcW w:w="415" w:type="pct"/>
            <w:shd w:val="clear" w:color="auto" w:fill="auto"/>
            <w:noWrap/>
            <w:hideMark/>
          </w:tcPr>
          <w:p w14:paraId="7D7EB035" w14:textId="7AD77D4A" w:rsidR="00E45FB6" w:rsidRPr="00191BD9" w:rsidRDefault="00E45FB6" w:rsidP="00DF6C38">
            <w:pPr>
              <w:spacing w:before="0"/>
              <w:jc w:val="center"/>
              <w:rPr>
                <w:rFonts w:cs="Arial"/>
                <w:color w:val="000000"/>
                <w:sz w:val="16"/>
                <w:szCs w:val="16"/>
              </w:rPr>
            </w:pPr>
            <w:r w:rsidRPr="00191BD9">
              <w:rPr>
                <w:rFonts w:cs="Arial"/>
                <w:color w:val="000000"/>
                <w:sz w:val="16"/>
                <w:szCs w:val="16"/>
              </w:rPr>
              <w:t>Beograd</w:t>
            </w:r>
          </w:p>
        </w:tc>
        <w:tc>
          <w:tcPr>
            <w:tcW w:w="1336" w:type="pct"/>
            <w:shd w:val="clear" w:color="auto" w:fill="auto"/>
            <w:noWrap/>
            <w:hideMark/>
          </w:tcPr>
          <w:p w14:paraId="003AD2D9" w14:textId="04676684" w:rsidR="00E45FB6" w:rsidRPr="00191BD9" w:rsidRDefault="00E45FB6" w:rsidP="00DF6C38">
            <w:pPr>
              <w:spacing w:before="0"/>
              <w:jc w:val="center"/>
              <w:rPr>
                <w:rFonts w:cs="Arial"/>
                <w:color w:val="000000"/>
                <w:sz w:val="16"/>
                <w:szCs w:val="16"/>
              </w:rPr>
            </w:pPr>
            <w:r w:rsidRPr="00191BD9">
              <w:rPr>
                <w:rFonts w:cs="Arial"/>
                <w:color w:val="000000"/>
                <w:sz w:val="16"/>
                <w:szCs w:val="16"/>
              </w:rPr>
              <w:t>AUDI A6 3.0 TDI QUATTRO TIPTRONIC</w:t>
            </w:r>
          </w:p>
        </w:tc>
        <w:tc>
          <w:tcPr>
            <w:tcW w:w="401" w:type="pct"/>
            <w:shd w:val="clear" w:color="auto" w:fill="auto"/>
            <w:noWrap/>
            <w:hideMark/>
          </w:tcPr>
          <w:p w14:paraId="6BB79064" w14:textId="77777777" w:rsidR="00E45FB6" w:rsidRPr="00191BD9" w:rsidRDefault="00E45FB6" w:rsidP="00DF6C38">
            <w:pPr>
              <w:spacing w:before="0"/>
              <w:jc w:val="center"/>
              <w:rPr>
                <w:rFonts w:cs="Arial"/>
                <w:color w:val="000000"/>
                <w:sz w:val="16"/>
                <w:szCs w:val="16"/>
              </w:rPr>
            </w:pPr>
            <w:r w:rsidRPr="00191BD9">
              <w:rPr>
                <w:rFonts w:cs="Arial"/>
                <w:color w:val="000000"/>
                <w:sz w:val="16"/>
                <w:szCs w:val="16"/>
              </w:rPr>
              <w:t>2006</w:t>
            </w:r>
          </w:p>
        </w:tc>
        <w:tc>
          <w:tcPr>
            <w:tcW w:w="506" w:type="pct"/>
            <w:shd w:val="clear" w:color="auto" w:fill="auto"/>
            <w:noWrap/>
            <w:hideMark/>
          </w:tcPr>
          <w:p w14:paraId="7C2B4A0E" w14:textId="3A284636" w:rsidR="00E45FB6" w:rsidRPr="00191BD9" w:rsidRDefault="00E45FB6" w:rsidP="00DF6C38">
            <w:pPr>
              <w:spacing w:before="0"/>
              <w:jc w:val="center"/>
              <w:rPr>
                <w:rFonts w:cs="Arial"/>
                <w:color w:val="000000"/>
                <w:sz w:val="16"/>
                <w:szCs w:val="16"/>
              </w:rPr>
            </w:pPr>
            <w:r w:rsidRPr="00191BD9">
              <w:rPr>
                <w:rFonts w:cs="Arial"/>
                <w:color w:val="000000"/>
                <w:sz w:val="16"/>
                <w:szCs w:val="16"/>
              </w:rPr>
              <w:t>BG186-BG</w:t>
            </w:r>
          </w:p>
        </w:tc>
        <w:tc>
          <w:tcPr>
            <w:tcW w:w="633" w:type="pct"/>
            <w:shd w:val="clear" w:color="auto" w:fill="auto"/>
            <w:noWrap/>
            <w:hideMark/>
          </w:tcPr>
          <w:p w14:paraId="57E04C82" w14:textId="5E5ECE7F" w:rsidR="00E45FB6" w:rsidRPr="00191BD9" w:rsidRDefault="00E45FB6" w:rsidP="00DF6C38">
            <w:pPr>
              <w:spacing w:before="0"/>
              <w:jc w:val="right"/>
              <w:rPr>
                <w:rFonts w:cs="Arial"/>
                <w:color w:val="000000"/>
                <w:sz w:val="16"/>
                <w:szCs w:val="16"/>
              </w:rPr>
            </w:pPr>
            <w:r w:rsidRPr="00191BD9">
              <w:rPr>
                <w:rFonts w:cs="Arial"/>
                <w:color w:val="000000"/>
                <w:sz w:val="16"/>
                <w:szCs w:val="16"/>
              </w:rPr>
              <w:t>4,683</w:t>
            </w:r>
          </w:p>
        </w:tc>
      </w:tr>
      <w:tr w:rsidR="00E45FB6" w:rsidRPr="003B35D7" w14:paraId="00800992" w14:textId="77777777" w:rsidTr="00E45FB6">
        <w:trPr>
          <w:trHeight w:val="134"/>
        </w:trPr>
        <w:tc>
          <w:tcPr>
            <w:tcW w:w="201" w:type="pct"/>
            <w:shd w:val="clear" w:color="auto" w:fill="auto"/>
            <w:noWrap/>
            <w:hideMark/>
          </w:tcPr>
          <w:p w14:paraId="50D4E60C"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9</w:t>
            </w:r>
          </w:p>
        </w:tc>
        <w:tc>
          <w:tcPr>
            <w:tcW w:w="700" w:type="pct"/>
            <w:shd w:val="clear" w:color="auto" w:fill="auto"/>
            <w:noWrap/>
            <w:hideMark/>
          </w:tcPr>
          <w:p w14:paraId="128A41D7" w14:textId="010FACAD" w:rsidR="00E45FB6" w:rsidRPr="00191BD9" w:rsidRDefault="00E45FB6" w:rsidP="00DF6C38">
            <w:pPr>
              <w:spacing w:before="0"/>
              <w:jc w:val="center"/>
              <w:rPr>
                <w:rFonts w:cs="Arial"/>
                <w:color w:val="000000"/>
                <w:sz w:val="16"/>
                <w:szCs w:val="16"/>
              </w:rPr>
            </w:pPr>
            <w:r w:rsidRPr="00191BD9">
              <w:rPr>
                <w:rFonts w:cs="Arial"/>
                <w:color w:val="000000"/>
                <w:sz w:val="16"/>
                <w:szCs w:val="16"/>
              </w:rPr>
              <w:t>BMF036287</w:t>
            </w:r>
          </w:p>
        </w:tc>
        <w:tc>
          <w:tcPr>
            <w:tcW w:w="808" w:type="pct"/>
            <w:shd w:val="clear" w:color="auto" w:fill="auto"/>
            <w:noWrap/>
            <w:hideMark/>
          </w:tcPr>
          <w:p w14:paraId="5D0C82A9" w14:textId="04E2E7C5" w:rsidR="00E45FB6" w:rsidRPr="00191BD9" w:rsidRDefault="00E45FB6" w:rsidP="00DF6C38">
            <w:pPr>
              <w:spacing w:before="0"/>
              <w:jc w:val="center"/>
              <w:rPr>
                <w:rFonts w:cs="Arial"/>
                <w:color w:val="000000"/>
                <w:sz w:val="16"/>
                <w:szCs w:val="16"/>
              </w:rPr>
            </w:pPr>
            <w:r w:rsidRPr="00191BD9">
              <w:rPr>
                <w:rFonts w:cs="Arial"/>
                <w:color w:val="000000"/>
                <w:sz w:val="16"/>
                <w:szCs w:val="16"/>
              </w:rPr>
              <w:t>WAUZZZ4EX6N023270</w:t>
            </w:r>
          </w:p>
        </w:tc>
        <w:tc>
          <w:tcPr>
            <w:tcW w:w="415" w:type="pct"/>
            <w:shd w:val="clear" w:color="auto" w:fill="auto"/>
            <w:noWrap/>
            <w:hideMark/>
          </w:tcPr>
          <w:p w14:paraId="43FD7804" w14:textId="55470BA2" w:rsidR="00E45FB6" w:rsidRPr="00191BD9" w:rsidRDefault="00E45FB6" w:rsidP="00DF6C38">
            <w:pPr>
              <w:spacing w:before="0"/>
              <w:jc w:val="center"/>
              <w:rPr>
                <w:rFonts w:cs="Arial"/>
                <w:color w:val="000000"/>
                <w:sz w:val="16"/>
                <w:szCs w:val="16"/>
              </w:rPr>
            </w:pPr>
            <w:r w:rsidRPr="00191BD9">
              <w:rPr>
                <w:rFonts w:cs="Arial"/>
                <w:color w:val="000000"/>
                <w:sz w:val="16"/>
                <w:szCs w:val="16"/>
              </w:rPr>
              <w:t>Beograd</w:t>
            </w:r>
          </w:p>
        </w:tc>
        <w:tc>
          <w:tcPr>
            <w:tcW w:w="1336" w:type="pct"/>
            <w:shd w:val="clear" w:color="auto" w:fill="auto"/>
            <w:noWrap/>
            <w:hideMark/>
          </w:tcPr>
          <w:p w14:paraId="6DF21D7F" w14:textId="2EDCA4CC" w:rsidR="00E45FB6" w:rsidRPr="00191BD9" w:rsidRDefault="00E45FB6" w:rsidP="00DF6C38">
            <w:pPr>
              <w:spacing w:before="0"/>
              <w:jc w:val="center"/>
              <w:rPr>
                <w:rFonts w:cs="Arial"/>
                <w:color w:val="000000"/>
                <w:sz w:val="16"/>
                <w:szCs w:val="16"/>
              </w:rPr>
            </w:pPr>
            <w:r w:rsidRPr="00191BD9">
              <w:rPr>
                <w:rFonts w:cs="Arial"/>
                <w:color w:val="000000"/>
                <w:sz w:val="16"/>
                <w:szCs w:val="16"/>
              </w:rPr>
              <w:t>AUDI A8 4.2 I QUATTRO TIPTRONIC</w:t>
            </w:r>
          </w:p>
        </w:tc>
        <w:tc>
          <w:tcPr>
            <w:tcW w:w="401" w:type="pct"/>
            <w:shd w:val="clear" w:color="auto" w:fill="auto"/>
            <w:noWrap/>
            <w:hideMark/>
          </w:tcPr>
          <w:p w14:paraId="7C628E7D" w14:textId="77777777" w:rsidR="00E45FB6" w:rsidRPr="00191BD9" w:rsidRDefault="00E45FB6" w:rsidP="00DF6C38">
            <w:pPr>
              <w:spacing w:before="0"/>
              <w:jc w:val="center"/>
              <w:rPr>
                <w:rFonts w:cs="Arial"/>
                <w:color w:val="000000"/>
                <w:sz w:val="16"/>
                <w:szCs w:val="16"/>
              </w:rPr>
            </w:pPr>
            <w:r w:rsidRPr="00191BD9">
              <w:rPr>
                <w:rFonts w:cs="Arial"/>
                <w:color w:val="000000"/>
                <w:sz w:val="16"/>
                <w:szCs w:val="16"/>
              </w:rPr>
              <w:t>2006</w:t>
            </w:r>
          </w:p>
        </w:tc>
        <w:tc>
          <w:tcPr>
            <w:tcW w:w="506" w:type="pct"/>
            <w:shd w:val="clear" w:color="auto" w:fill="auto"/>
            <w:noWrap/>
            <w:hideMark/>
          </w:tcPr>
          <w:p w14:paraId="6C014D44" w14:textId="4EA51695" w:rsidR="00E45FB6" w:rsidRPr="00191BD9" w:rsidRDefault="00E45FB6" w:rsidP="00DF6C38">
            <w:pPr>
              <w:spacing w:before="0"/>
              <w:jc w:val="center"/>
              <w:rPr>
                <w:rFonts w:cs="Arial"/>
                <w:color w:val="000000"/>
                <w:sz w:val="16"/>
                <w:szCs w:val="16"/>
              </w:rPr>
            </w:pPr>
            <w:r w:rsidRPr="00191BD9">
              <w:rPr>
                <w:rFonts w:cs="Arial"/>
                <w:color w:val="000000"/>
                <w:sz w:val="16"/>
                <w:szCs w:val="16"/>
              </w:rPr>
              <w:t>BG176-HJ</w:t>
            </w:r>
          </w:p>
        </w:tc>
        <w:tc>
          <w:tcPr>
            <w:tcW w:w="633" w:type="pct"/>
            <w:shd w:val="clear" w:color="auto" w:fill="auto"/>
            <w:noWrap/>
            <w:hideMark/>
          </w:tcPr>
          <w:p w14:paraId="15506C6F" w14:textId="11ABC048" w:rsidR="00E45FB6" w:rsidRPr="00191BD9" w:rsidRDefault="00E45FB6" w:rsidP="00DF6C38">
            <w:pPr>
              <w:spacing w:before="0"/>
              <w:jc w:val="right"/>
              <w:rPr>
                <w:rFonts w:cs="Arial"/>
                <w:color w:val="000000"/>
                <w:sz w:val="16"/>
                <w:szCs w:val="16"/>
              </w:rPr>
            </w:pPr>
            <w:r w:rsidRPr="00191BD9">
              <w:rPr>
                <w:rFonts w:cs="Arial"/>
                <w:color w:val="000000"/>
                <w:sz w:val="16"/>
                <w:szCs w:val="16"/>
              </w:rPr>
              <w:t>3,512</w:t>
            </w:r>
          </w:p>
        </w:tc>
      </w:tr>
      <w:tr w:rsidR="00E45FB6" w:rsidRPr="003B35D7" w14:paraId="71B6A754" w14:textId="77777777" w:rsidTr="00E45FB6">
        <w:trPr>
          <w:trHeight w:val="206"/>
        </w:trPr>
        <w:tc>
          <w:tcPr>
            <w:tcW w:w="201" w:type="pct"/>
            <w:shd w:val="clear" w:color="auto" w:fill="auto"/>
            <w:noWrap/>
            <w:hideMark/>
          </w:tcPr>
          <w:p w14:paraId="4AFBCE5A"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10</w:t>
            </w:r>
          </w:p>
        </w:tc>
        <w:tc>
          <w:tcPr>
            <w:tcW w:w="700" w:type="pct"/>
            <w:shd w:val="clear" w:color="auto" w:fill="auto"/>
            <w:noWrap/>
            <w:hideMark/>
          </w:tcPr>
          <w:p w14:paraId="392821E5" w14:textId="6EBB52DE" w:rsidR="00E45FB6" w:rsidRPr="003B35D7" w:rsidRDefault="00E45FB6" w:rsidP="00DF6C38">
            <w:pPr>
              <w:spacing w:before="0"/>
              <w:jc w:val="center"/>
              <w:rPr>
                <w:rFonts w:cs="Arial"/>
                <w:bCs/>
                <w:color w:val="000000"/>
                <w:sz w:val="16"/>
                <w:szCs w:val="16"/>
              </w:rPr>
            </w:pPr>
            <w:r>
              <w:rPr>
                <w:rFonts w:cs="Arial"/>
                <w:bCs/>
                <w:color w:val="000000"/>
                <w:sz w:val="16"/>
                <w:szCs w:val="16"/>
              </w:rPr>
              <w:t>BFM</w:t>
            </w:r>
            <w:r w:rsidRPr="003B35D7">
              <w:rPr>
                <w:rFonts w:cs="Arial"/>
                <w:bCs/>
                <w:color w:val="000000"/>
                <w:sz w:val="16"/>
                <w:szCs w:val="16"/>
              </w:rPr>
              <w:t>036289</w:t>
            </w:r>
          </w:p>
        </w:tc>
        <w:tc>
          <w:tcPr>
            <w:tcW w:w="808" w:type="pct"/>
            <w:shd w:val="clear" w:color="auto" w:fill="auto"/>
            <w:noWrap/>
            <w:hideMark/>
          </w:tcPr>
          <w:p w14:paraId="53A93345" w14:textId="3EB5A070"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W</w:t>
            </w:r>
            <w:r>
              <w:rPr>
                <w:rFonts w:cs="Arial"/>
                <w:bCs/>
                <w:color w:val="000000"/>
                <w:sz w:val="16"/>
                <w:szCs w:val="16"/>
              </w:rPr>
              <w:t>AUZZZ</w:t>
            </w:r>
            <w:r w:rsidRPr="003B35D7">
              <w:rPr>
                <w:rFonts w:cs="Arial"/>
                <w:bCs/>
                <w:color w:val="000000"/>
                <w:sz w:val="16"/>
                <w:szCs w:val="16"/>
              </w:rPr>
              <w:t>4</w:t>
            </w:r>
            <w:r>
              <w:rPr>
                <w:rFonts w:cs="Arial"/>
                <w:bCs/>
                <w:color w:val="000000"/>
                <w:sz w:val="16"/>
                <w:szCs w:val="16"/>
              </w:rPr>
              <w:t>E</w:t>
            </w:r>
            <w:r w:rsidRPr="003B35D7">
              <w:rPr>
                <w:rFonts w:cs="Arial"/>
                <w:bCs/>
                <w:color w:val="000000"/>
                <w:sz w:val="16"/>
                <w:szCs w:val="16"/>
              </w:rPr>
              <w:t>26</w:t>
            </w:r>
            <w:r>
              <w:rPr>
                <w:rFonts w:cs="Arial"/>
                <w:bCs/>
                <w:color w:val="000000"/>
                <w:sz w:val="16"/>
                <w:szCs w:val="16"/>
              </w:rPr>
              <w:t>NO</w:t>
            </w:r>
            <w:r w:rsidRPr="003B35D7">
              <w:rPr>
                <w:rFonts w:cs="Arial"/>
                <w:bCs/>
                <w:color w:val="000000"/>
                <w:sz w:val="16"/>
                <w:szCs w:val="16"/>
              </w:rPr>
              <w:t>23229</w:t>
            </w:r>
          </w:p>
        </w:tc>
        <w:tc>
          <w:tcPr>
            <w:tcW w:w="415" w:type="pct"/>
            <w:shd w:val="clear" w:color="auto" w:fill="auto"/>
            <w:noWrap/>
            <w:hideMark/>
          </w:tcPr>
          <w:p w14:paraId="1D20B92F" w14:textId="180B3250"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0B6CEEC2" w14:textId="75416071" w:rsidR="00E45FB6" w:rsidRPr="003B35D7" w:rsidRDefault="00E45FB6" w:rsidP="00DF6C38">
            <w:pPr>
              <w:spacing w:before="0"/>
              <w:jc w:val="center"/>
              <w:rPr>
                <w:rFonts w:cs="Arial"/>
                <w:bCs/>
                <w:color w:val="000000"/>
                <w:sz w:val="16"/>
                <w:szCs w:val="16"/>
              </w:rPr>
            </w:pPr>
            <w:r>
              <w:rPr>
                <w:rFonts w:cs="Arial"/>
                <w:bCs/>
                <w:color w:val="000000"/>
                <w:sz w:val="16"/>
                <w:szCs w:val="16"/>
              </w:rPr>
              <w:t>AUDI</w:t>
            </w:r>
            <w:r w:rsidRPr="003B35D7">
              <w:rPr>
                <w:rFonts w:cs="Arial"/>
                <w:bCs/>
                <w:color w:val="000000"/>
                <w:sz w:val="16"/>
                <w:szCs w:val="16"/>
              </w:rPr>
              <w:t xml:space="preserve"> </w:t>
            </w:r>
            <w:r>
              <w:rPr>
                <w:rFonts w:cs="Arial"/>
                <w:bCs/>
                <w:color w:val="000000"/>
                <w:sz w:val="16"/>
                <w:szCs w:val="16"/>
              </w:rPr>
              <w:t>A</w:t>
            </w:r>
            <w:r w:rsidRPr="003B35D7">
              <w:rPr>
                <w:rFonts w:cs="Arial"/>
                <w:bCs/>
                <w:color w:val="000000"/>
                <w:sz w:val="16"/>
                <w:szCs w:val="16"/>
              </w:rPr>
              <w:t xml:space="preserve">8 4.2 </w:t>
            </w:r>
            <w:r>
              <w:rPr>
                <w:rFonts w:cs="Arial"/>
                <w:bCs/>
                <w:color w:val="000000"/>
                <w:sz w:val="16"/>
                <w:szCs w:val="16"/>
              </w:rPr>
              <w:t>I</w:t>
            </w:r>
            <w:r w:rsidRPr="003B35D7">
              <w:rPr>
                <w:rFonts w:cs="Arial"/>
                <w:bCs/>
                <w:color w:val="000000"/>
                <w:sz w:val="16"/>
                <w:szCs w:val="16"/>
              </w:rPr>
              <w:t xml:space="preserve"> Q</w:t>
            </w:r>
            <w:r>
              <w:rPr>
                <w:rFonts w:cs="Arial"/>
                <w:bCs/>
                <w:color w:val="000000"/>
                <w:sz w:val="16"/>
                <w:szCs w:val="16"/>
              </w:rPr>
              <w:t>UATTRO</w:t>
            </w:r>
            <w:r w:rsidRPr="003B35D7">
              <w:rPr>
                <w:rFonts w:cs="Arial"/>
                <w:bCs/>
                <w:color w:val="000000"/>
                <w:sz w:val="16"/>
                <w:szCs w:val="16"/>
              </w:rPr>
              <w:t xml:space="preserve"> </w:t>
            </w:r>
            <w:r>
              <w:rPr>
                <w:rFonts w:cs="Arial"/>
                <w:bCs/>
                <w:color w:val="000000"/>
                <w:sz w:val="16"/>
                <w:szCs w:val="16"/>
              </w:rPr>
              <w:t>TIPTRONIC</w:t>
            </w:r>
          </w:p>
        </w:tc>
        <w:tc>
          <w:tcPr>
            <w:tcW w:w="401" w:type="pct"/>
            <w:shd w:val="clear" w:color="auto" w:fill="auto"/>
            <w:noWrap/>
            <w:hideMark/>
          </w:tcPr>
          <w:p w14:paraId="6D10422B"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2006</w:t>
            </w:r>
          </w:p>
        </w:tc>
        <w:tc>
          <w:tcPr>
            <w:tcW w:w="506" w:type="pct"/>
            <w:shd w:val="clear" w:color="auto" w:fill="auto"/>
            <w:noWrap/>
            <w:hideMark/>
          </w:tcPr>
          <w:p w14:paraId="23C76695" w14:textId="3D049DED"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173-</w:t>
            </w:r>
            <w:r>
              <w:rPr>
                <w:rFonts w:cs="Arial"/>
                <w:bCs/>
                <w:color w:val="000000"/>
                <w:sz w:val="16"/>
                <w:szCs w:val="16"/>
              </w:rPr>
              <w:t>HJ</w:t>
            </w:r>
          </w:p>
        </w:tc>
        <w:tc>
          <w:tcPr>
            <w:tcW w:w="633" w:type="pct"/>
            <w:shd w:val="clear" w:color="auto" w:fill="auto"/>
            <w:noWrap/>
            <w:hideMark/>
          </w:tcPr>
          <w:p w14:paraId="1231E812" w14:textId="55F5870B"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4,683</w:t>
            </w:r>
          </w:p>
        </w:tc>
      </w:tr>
      <w:tr w:rsidR="00E45FB6" w:rsidRPr="003B35D7" w14:paraId="6E962E63" w14:textId="77777777" w:rsidTr="00E45FB6">
        <w:trPr>
          <w:trHeight w:val="170"/>
        </w:trPr>
        <w:tc>
          <w:tcPr>
            <w:tcW w:w="201" w:type="pct"/>
            <w:shd w:val="clear" w:color="auto" w:fill="auto"/>
            <w:noWrap/>
            <w:hideMark/>
          </w:tcPr>
          <w:p w14:paraId="073E4744"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11</w:t>
            </w:r>
          </w:p>
        </w:tc>
        <w:tc>
          <w:tcPr>
            <w:tcW w:w="700" w:type="pct"/>
            <w:shd w:val="clear" w:color="auto" w:fill="auto"/>
            <w:noWrap/>
            <w:hideMark/>
          </w:tcPr>
          <w:p w14:paraId="7B40B804" w14:textId="598DEEFA" w:rsidR="00E45FB6" w:rsidRPr="003B35D7" w:rsidRDefault="00E45FB6" w:rsidP="00DF6C38">
            <w:pPr>
              <w:spacing w:before="0"/>
              <w:jc w:val="center"/>
              <w:rPr>
                <w:rFonts w:cs="Arial"/>
                <w:bCs/>
                <w:color w:val="000000"/>
                <w:sz w:val="16"/>
                <w:szCs w:val="16"/>
              </w:rPr>
            </w:pPr>
            <w:r>
              <w:rPr>
                <w:rFonts w:cs="Arial"/>
                <w:bCs/>
                <w:color w:val="000000"/>
                <w:sz w:val="16"/>
                <w:szCs w:val="16"/>
              </w:rPr>
              <w:t>CDV</w:t>
            </w:r>
            <w:r w:rsidRPr="003B35D7">
              <w:rPr>
                <w:rFonts w:cs="Arial"/>
                <w:bCs/>
                <w:color w:val="000000"/>
                <w:sz w:val="16"/>
                <w:szCs w:val="16"/>
              </w:rPr>
              <w:t>017544</w:t>
            </w:r>
          </w:p>
        </w:tc>
        <w:tc>
          <w:tcPr>
            <w:tcW w:w="808" w:type="pct"/>
            <w:shd w:val="clear" w:color="auto" w:fill="auto"/>
            <w:noWrap/>
            <w:hideMark/>
          </w:tcPr>
          <w:p w14:paraId="7CE07A1E" w14:textId="22D8E4FF" w:rsidR="00E45FB6" w:rsidRPr="003B35D7" w:rsidRDefault="00E45FB6" w:rsidP="00DF6C38">
            <w:pPr>
              <w:spacing w:before="0"/>
              <w:jc w:val="center"/>
              <w:rPr>
                <w:rFonts w:cs="Arial"/>
                <w:bCs/>
                <w:color w:val="000000"/>
                <w:sz w:val="16"/>
                <w:szCs w:val="16"/>
              </w:rPr>
            </w:pPr>
            <w:r>
              <w:rPr>
                <w:rFonts w:cs="Arial"/>
                <w:bCs/>
                <w:color w:val="000000"/>
                <w:sz w:val="16"/>
                <w:szCs w:val="16"/>
              </w:rPr>
              <w:t>TMBCC</w:t>
            </w:r>
            <w:r w:rsidRPr="003B35D7">
              <w:rPr>
                <w:rFonts w:cs="Arial"/>
                <w:bCs/>
                <w:color w:val="000000"/>
                <w:sz w:val="16"/>
                <w:szCs w:val="16"/>
              </w:rPr>
              <w:t>63</w:t>
            </w:r>
            <w:r>
              <w:rPr>
                <w:rFonts w:cs="Arial"/>
                <w:bCs/>
                <w:color w:val="000000"/>
                <w:sz w:val="16"/>
                <w:szCs w:val="16"/>
              </w:rPr>
              <w:t>T</w:t>
            </w:r>
            <w:r w:rsidRPr="003B35D7">
              <w:rPr>
                <w:rFonts w:cs="Arial"/>
                <w:bCs/>
                <w:color w:val="000000"/>
                <w:sz w:val="16"/>
                <w:szCs w:val="16"/>
              </w:rPr>
              <w:t>X</w:t>
            </w:r>
            <w:r>
              <w:rPr>
                <w:rFonts w:cs="Arial"/>
                <w:bCs/>
                <w:color w:val="000000"/>
                <w:sz w:val="16"/>
                <w:szCs w:val="16"/>
              </w:rPr>
              <w:t>D</w:t>
            </w:r>
            <w:r w:rsidRPr="003B35D7">
              <w:rPr>
                <w:rFonts w:cs="Arial"/>
                <w:bCs/>
                <w:color w:val="000000"/>
                <w:sz w:val="16"/>
                <w:szCs w:val="16"/>
              </w:rPr>
              <w:t>9045171</w:t>
            </w:r>
          </w:p>
        </w:tc>
        <w:tc>
          <w:tcPr>
            <w:tcW w:w="415" w:type="pct"/>
            <w:shd w:val="clear" w:color="auto" w:fill="auto"/>
            <w:noWrap/>
            <w:hideMark/>
          </w:tcPr>
          <w:p w14:paraId="4AB9DD17" w14:textId="0EBA1FA5"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57638F80" w14:textId="6359DC40" w:rsidR="00E45FB6" w:rsidRPr="003B35D7" w:rsidRDefault="00E45FB6" w:rsidP="00DF6C38">
            <w:pPr>
              <w:spacing w:before="0"/>
              <w:jc w:val="center"/>
              <w:rPr>
                <w:rFonts w:cs="Arial"/>
                <w:bCs/>
                <w:color w:val="000000"/>
                <w:sz w:val="16"/>
                <w:szCs w:val="16"/>
              </w:rPr>
            </w:pPr>
            <w:r>
              <w:rPr>
                <w:rFonts w:cs="Arial"/>
                <w:bCs/>
                <w:color w:val="000000"/>
                <w:sz w:val="16"/>
                <w:szCs w:val="16"/>
              </w:rPr>
              <w:t>ŠKODA</w:t>
            </w:r>
            <w:r w:rsidRPr="003B35D7">
              <w:rPr>
                <w:rFonts w:cs="Arial"/>
                <w:bCs/>
                <w:color w:val="000000"/>
                <w:sz w:val="16"/>
                <w:szCs w:val="16"/>
              </w:rPr>
              <w:t xml:space="preserve"> </w:t>
            </w:r>
            <w:r>
              <w:rPr>
                <w:rFonts w:cs="Arial"/>
                <w:bCs/>
                <w:color w:val="000000"/>
                <w:sz w:val="16"/>
                <w:szCs w:val="16"/>
              </w:rPr>
              <w:t>SUPERB</w:t>
            </w:r>
            <w:r w:rsidRPr="003B35D7">
              <w:rPr>
                <w:rFonts w:cs="Arial"/>
                <w:bCs/>
                <w:color w:val="000000"/>
                <w:sz w:val="16"/>
                <w:szCs w:val="16"/>
              </w:rPr>
              <w:t xml:space="preserve"> </w:t>
            </w:r>
            <w:r>
              <w:rPr>
                <w:rFonts w:cs="Arial"/>
                <w:bCs/>
                <w:color w:val="000000"/>
                <w:sz w:val="16"/>
                <w:szCs w:val="16"/>
              </w:rPr>
              <w:t>AMBITION</w:t>
            </w:r>
            <w:r w:rsidRPr="003B35D7">
              <w:rPr>
                <w:rFonts w:cs="Arial"/>
                <w:bCs/>
                <w:color w:val="000000"/>
                <w:sz w:val="16"/>
                <w:szCs w:val="16"/>
              </w:rPr>
              <w:t xml:space="preserve"> 3.6 </w:t>
            </w:r>
            <w:r>
              <w:rPr>
                <w:rFonts w:cs="Arial"/>
                <w:bCs/>
                <w:color w:val="000000"/>
                <w:sz w:val="16"/>
                <w:szCs w:val="16"/>
              </w:rPr>
              <w:t>FSI</w:t>
            </w:r>
            <w:r w:rsidRPr="003B35D7">
              <w:rPr>
                <w:rFonts w:cs="Arial"/>
                <w:bCs/>
                <w:color w:val="000000"/>
                <w:sz w:val="16"/>
                <w:szCs w:val="16"/>
              </w:rPr>
              <w:t xml:space="preserve"> 4X4</w:t>
            </w:r>
          </w:p>
        </w:tc>
        <w:tc>
          <w:tcPr>
            <w:tcW w:w="401" w:type="pct"/>
            <w:shd w:val="clear" w:color="auto" w:fill="auto"/>
            <w:noWrap/>
            <w:hideMark/>
          </w:tcPr>
          <w:p w14:paraId="2184FAAB"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2013</w:t>
            </w:r>
          </w:p>
        </w:tc>
        <w:tc>
          <w:tcPr>
            <w:tcW w:w="506" w:type="pct"/>
            <w:shd w:val="clear" w:color="auto" w:fill="auto"/>
            <w:noWrap/>
            <w:hideMark/>
          </w:tcPr>
          <w:p w14:paraId="05912B72" w14:textId="17C2B764"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685-</w:t>
            </w:r>
            <w:r>
              <w:rPr>
                <w:rFonts w:cs="Arial"/>
                <w:bCs/>
                <w:color w:val="000000"/>
                <w:sz w:val="16"/>
                <w:szCs w:val="16"/>
              </w:rPr>
              <w:t>KB</w:t>
            </w:r>
          </w:p>
        </w:tc>
        <w:tc>
          <w:tcPr>
            <w:tcW w:w="633" w:type="pct"/>
            <w:shd w:val="clear" w:color="auto" w:fill="auto"/>
            <w:noWrap/>
            <w:hideMark/>
          </w:tcPr>
          <w:p w14:paraId="01284A7B" w14:textId="41042E00"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5,463</w:t>
            </w:r>
          </w:p>
        </w:tc>
      </w:tr>
      <w:tr w:rsidR="00E45FB6" w:rsidRPr="003B35D7" w14:paraId="6F5668DF" w14:textId="77777777" w:rsidTr="00E45FB6">
        <w:trPr>
          <w:trHeight w:val="161"/>
        </w:trPr>
        <w:tc>
          <w:tcPr>
            <w:tcW w:w="201" w:type="pct"/>
            <w:shd w:val="clear" w:color="auto" w:fill="auto"/>
            <w:noWrap/>
            <w:hideMark/>
          </w:tcPr>
          <w:p w14:paraId="127E8DDB" w14:textId="77777777" w:rsidR="00E45FB6" w:rsidRPr="003B35D7" w:rsidRDefault="00E45FB6" w:rsidP="00DF6C38">
            <w:pPr>
              <w:spacing w:before="0"/>
              <w:jc w:val="center"/>
              <w:rPr>
                <w:rFonts w:cs="Arial"/>
                <w:color w:val="000000"/>
                <w:sz w:val="16"/>
                <w:szCs w:val="16"/>
              </w:rPr>
            </w:pPr>
            <w:r w:rsidRPr="003B35D7">
              <w:rPr>
                <w:rFonts w:cs="Arial"/>
                <w:color w:val="000000"/>
                <w:sz w:val="16"/>
                <w:szCs w:val="16"/>
              </w:rPr>
              <w:t>12</w:t>
            </w:r>
          </w:p>
        </w:tc>
        <w:tc>
          <w:tcPr>
            <w:tcW w:w="700" w:type="pct"/>
            <w:shd w:val="clear" w:color="auto" w:fill="auto"/>
            <w:noWrap/>
            <w:hideMark/>
          </w:tcPr>
          <w:p w14:paraId="1C14B57F" w14:textId="26103782" w:rsidR="00E45FB6" w:rsidRPr="003B35D7" w:rsidRDefault="00E45FB6" w:rsidP="00DF6C38">
            <w:pPr>
              <w:spacing w:before="0"/>
              <w:jc w:val="center"/>
              <w:rPr>
                <w:rFonts w:cs="Arial"/>
                <w:bCs/>
                <w:color w:val="000000"/>
                <w:sz w:val="16"/>
                <w:szCs w:val="16"/>
              </w:rPr>
            </w:pPr>
            <w:r>
              <w:rPr>
                <w:rFonts w:cs="Arial"/>
                <w:bCs/>
                <w:color w:val="000000"/>
                <w:sz w:val="16"/>
                <w:szCs w:val="16"/>
              </w:rPr>
              <w:t>CDV</w:t>
            </w:r>
            <w:r w:rsidRPr="003B35D7">
              <w:rPr>
                <w:rFonts w:cs="Arial"/>
                <w:bCs/>
                <w:color w:val="000000"/>
                <w:sz w:val="16"/>
                <w:szCs w:val="16"/>
              </w:rPr>
              <w:t>005229</w:t>
            </w:r>
          </w:p>
        </w:tc>
        <w:tc>
          <w:tcPr>
            <w:tcW w:w="808" w:type="pct"/>
            <w:shd w:val="clear" w:color="auto" w:fill="auto"/>
            <w:noWrap/>
            <w:hideMark/>
          </w:tcPr>
          <w:p w14:paraId="61837FAF" w14:textId="08287D30" w:rsidR="00E45FB6" w:rsidRPr="003B35D7" w:rsidRDefault="00E45FB6" w:rsidP="00DF6C38">
            <w:pPr>
              <w:spacing w:before="0"/>
              <w:jc w:val="center"/>
              <w:rPr>
                <w:rFonts w:cs="Arial"/>
                <w:bCs/>
                <w:color w:val="000000"/>
                <w:sz w:val="16"/>
                <w:szCs w:val="16"/>
              </w:rPr>
            </w:pPr>
            <w:r>
              <w:rPr>
                <w:rFonts w:cs="Arial"/>
                <w:bCs/>
                <w:color w:val="000000"/>
                <w:sz w:val="16"/>
                <w:szCs w:val="16"/>
              </w:rPr>
              <w:t>TMBCC</w:t>
            </w:r>
            <w:r w:rsidRPr="003B35D7">
              <w:rPr>
                <w:rFonts w:cs="Arial"/>
                <w:bCs/>
                <w:color w:val="000000"/>
                <w:sz w:val="16"/>
                <w:szCs w:val="16"/>
              </w:rPr>
              <w:t>63</w:t>
            </w:r>
            <w:r>
              <w:rPr>
                <w:rFonts w:cs="Arial"/>
                <w:bCs/>
                <w:color w:val="000000"/>
                <w:sz w:val="16"/>
                <w:szCs w:val="16"/>
              </w:rPr>
              <w:t>T</w:t>
            </w:r>
            <w:r w:rsidRPr="003B35D7">
              <w:rPr>
                <w:rFonts w:cs="Arial"/>
                <w:bCs/>
                <w:color w:val="000000"/>
                <w:sz w:val="16"/>
                <w:szCs w:val="16"/>
              </w:rPr>
              <w:t>6</w:t>
            </w:r>
            <w:r>
              <w:rPr>
                <w:rFonts w:cs="Arial"/>
                <w:bCs/>
                <w:color w:val="000000"/>
                <w:sz w:val="16"/>
                <w:szCs w:val="16"/>
              </w:rPr>
              <w:t>B</w:t>
            </w:r>
            <w:r w:rsidRPr="003B35D7">
              <w:rPr>
                <w:rFonts w:cs="Arial"/>
                <w:bCs/>
                <w:color w:val="000000"/>
                <w:sz w:val="16"/>
                <w:szCs w:val="16"/>
              </w:rPr>
              <w:t>9060490</w:t>
            </w:r>
          </w:p>
        </w:tc>
        <w:tc>
          <w:tcPr>
            <w:tcW w:w="415" w:type="pct"/>
            <w:shd w:val="clear" w:color="auto" w:fill="auto"/>
            <w:noWrap/>
            <w:hideMark/>
          </w:tcPr>
          <w:p w14:paraId="0CC63F68" w14:textId="22AED61A" w:rsidR="00E45FB6" w:rsidRPr="003B35D7" w:rsidRDefault="00E45FB6" w:rsidP="00DF6C38">
            <w:pPr>
              <w:spacing w:before="0"/>
              <w:jc w:val="center"/>
              <w:rPr>
                <w:rFonts w:cs="Arial"/>
                <w:bCs/>
                <w:color w:val="000000"/>
                <w:sz w:val="16"/>
                <w:szCs w:val="16"/>
              </w:rPr>
            </w:pPr>
            <w:r>
              <w:rPr>
                <w:rFonts w:cs="Arial"/>
                <w:bCs/>
                <w:color w:val="000000"/>
                <w:sz w:val="16"/>
                <w:szCs w:val="16"/>
              </w:rPr>
              <w:t>Beograd</w:t>
            </w:r>
          </w:p>
        </w:tc>
        <w:tc>
          <w:tcPr>
            <w:tcW w:w="1336" w:type="pct"/>
            <w:shd w:val="clear" w:color="auto" w:fill="auto"/>
            <w:noWrap/>
            <w:hideMark/>
          </w:tcPr>
          <w:p w14:paraId="2C7B42A9" w14:textId="482FDC67" w:rsidR="00E45FB6" w:rsidRPr="003B35D7" w:rsidRDefault="00E45FB6" w:rsidP="00DF6C38">
            <w:pPr>
              <w:spacing w:before="0"/>
              <w:jc w:val="center"/>
              <w:rPr>
                <w:rFonts w:cs="Arial"/>
                <w:bCs/>
                <w:color w:val="000000"/>
                <w:sz w:val="16"/>
                <w:szCs w:val="16"/>
              </w:rPr>
            </w:pPr>
            <w:r>
              <w:rPr>
                <w:rFonts w:cs="Arial"/>
                <w:bCs/>
                <w:color w:val="000000"/>
                <w:sz w:val="16"/>
                <w:szCs w:val="16"/>
              </w:rPr>
              <w:t>ŠKODA</w:t>
            </w:r>
            <w:r w:rsidRPr="003B35D7">
              <w:rPr>
                <w:rFonts w:cs="Arial"/>
                <w:bCs/>
                <w:color w:val="000000"/>
                <w:sz w:val="16"/>
                <w:szCs w:val="16"/>
              </w:rPr>
              <w:t xml:space="preserve"> </w:t>
            </w:r>
            <w:r>
              <w:rPr>
                <w:rFonts w:cs="Arial"/>
                <w:bCs/>
                <w:color w:val="000000"/>
                <w:sz w:val="16"/>
                <w:szCs w:val="16"/>
              </w:rPr>
              <w:t>SUPERB</w:t>
            </w:r>
            <w:r w:rsidRPr="003B35D7">
              <w:rPr>
                <w:rFonts w:cs="Arial"/>
                <w:bCs/>
                <w:color w:val="000000"/>
                <w:sz w:val="16"/>
                <w:szCs w:val="16"/>
              </w:rPr>
              <w:t xml:space="preserve"> </w:t>
            </w:r>
            <w:r>
              <w:rPr>
                <w:rFonts w:cs="Arial"/>
                <w:bCs/>
                <w:color w:val="000000"/>
                <w:sz w:val="16"/>
                <w:szCs w:val="16"/>
              </w:rPr>
              <w:t>ELEGANCE</w:t>
            </w:r>
            <w:r w:rsidRPr="003B35D7">
              <w:rPr>
                <w:rFonts w:cs="Arial"/>
                <w:bCs/>
                <w:color w:val="000000"/>
                <w:sz w:val="16"/>
                <w:szCs w:val="16"/>
              </w:rPr>
              <w:t xml:space="preserve"> 3.6 </w:t>
            </w:r>
            <w:r>
              <w:rPr>
                <w:rFonts w:cs="Arial"/>
                <w:bCs/>
                <w:color w:val="000000"/>
                <w:sz w:val="16"/>
                <w:szCs w:val="16"/>
              </w:rPr>
              <w:t>FSI</w:t>
            </w:r>
            <w:r w:rsidRPr="003B35D7">
              <w:rPr>
                <w:rFonts w:cs="Arial"/>
                <w:bCs/>
                <w:color w:val="000000"/>
                <w:sz w:val="16"/>
                <w:szCs w:val="16"/>
              </w:rPr>
              <w:t xml:space="preserve"> 4X4</w:t>
            </w:r>
          </w:p>
        </w:tc>
        <w:tc>
          <w:tcPr>
            <w:tcW w:w="401" w:type="pct"/>
            <w:shd w:val="clear" w:color="auto" w:fill="auto"/>
            <w:noWrap/>
            <w:hideMark/>
          </w:tcPr>
          <w:p w14:paraId="0FB92AFC" w14:textId="77777777" w:rsidR="00E45FB6" w:rsidRPr="003B35D7" w:rsidRDefault="00E45FB6" w:rsidP="00DF6C38">
            <w:pPr>
              <w:spacing w:before="0"/>
              <w:jc w:val="center"/>
              <w:rPr>
                <w:rFonts w:cs="Arial"/>
                <w:bCs/>
                <w:color w:val="000000"/>
                <w:sz w:val="16"/>
                <w:szCs w:val="16"/>
              </w:rPr>
            </w:pPr>
            <w:r w:rsidRPr="003B35D7">
              <w:rPr>
                <w:rFonts w:cs="Arial"/>
                <w:bCs/>
                <w:color w:val="000000"/>
                <w:sz w:val="16"/>
                <w:szCs w:val="16"/>
              </w:rPr>
              <w:t>2011</w:t>
            </w:r>
          </w:p>
        </w:tc>
        <w:tc>
          <w:tcPr>
            <w:tcW w:w="506" w:type="pct"/>
            <w:shd w:val="clear" w:color="auto" w:fill="auto"/>
            <w:noWrap/>
            <w:hideMark/>
          </w:tcPr>
          <w:p w14:paraId="4DB2B400" w14:textId="1D49B4AA" w:rsidR="00E45FB6" w:rsidRPr="003B35D7" w:rsidRDefault="00E45FB6" w:rsidP="00DF6C38">
            <w:pPr>
              <w:spacing w:before="0"/>
              <w:jc w:val="center"/>
              <w:rPr>
                <w:rFonts w:cs="Arial"/>
                <w:bCs/>
                <w:color w:val="000000"/>
                <w:sz w:val="16"/>
                <w:szCs w:val="16"/>
              </w:rPr>
            </w:pPr>
            <w:r>
              <w:rPr>
                <w:rFonts w:cs="Arial"/>
                <w:bCs/>
                <w:color w:val="000000"/>
                <w:sz w:val="16"/>
                <w:szCs w:val="16"/>
              </w:rPr>
              <w:t>BG</w:t>
            </w:r>
            <w:r w:rsidRPr="003B35D7">
              <w:rPr>
                <w:rFonts w:cs="Arial"/>
                <w:bCs/>
                <w:color w:val="000000"/>
                <w:sz w:val="16"/>
                <w:szCs w:val="16"/>
              </w:rPr>
              <w:t>135-</w:t>
            </w:r>
            <w:r>
              <w:rPr>
                <w:rFonts w:cs="Arial"/>
                <w:bCs/>
                <w:color w:val="000000"/>
                <w:sz w:val="16"/>
                <w:szCs w:val="16"/>
              </w:rPr>
              <w:t>HG</w:t>
            </w:r>
          </w:p>
        </w:tc>
        <w:tc>
          <w:tcPr>
            <w:tcW w:w="633" w:type="pct"/>
            <w:shd w:val="clear" w:color="auto" w:fill="auto"/>
            <w:noWrap/>
            <w:hideMark/>
          </w:tcPr>
          <w:p w14:paraId="16CD89EA" w14:textId="7A15391E" w:rsidR="00E45FB6" w:rsidRPr="003B35D7" w:rsidRDefault="00E45FB6" w:rsidP="00DF6C38">
            <w:pPr>
              <w:spacing w:before="0"/>
              <w:jc w:val="right"/>
              <w:rPr>
                <w:rFonts w:cs="Arial"/>
                <w:bCs/>
                <w:color w:val="000000"/>
                <w:sz w:val="16"/>
                <w:szCs w:val="16"/>
              </w:rPr>
            </w:pPr>
            <w:r w:rsidRPr="003B35D7">
              <w:rPr>
                <w:rFonts w:cs="Arial"/>
                <w:bCs/>
                <w:color w:val="000000"/>
                <w:sz w:val="16"/>
                <w:szCs w:val="16"/>
              </w:rPr>
              <w:t>4,293</w:t>
            </w:r>
          </w:p>
        </w:tc>
      </w:tr>
      <w:tr w:rsidR="00E45FB6" w:rsidRPr="005342E5" w14:paraId="3AC96410" w14:textId="77777777" w:rsidTr="00E45FB6">
        <w:trPr>
          <w:trHeight w:val="143"/>
        </w:trPr>
        <w:tc>
          <w:tcPr>
            <w:tcW w:w="201" w:type="pct"/>
            <w:shd w:val="clear" w:color="auto" w:fill="auto"/>
            <w:noWrap/>
            <w:hideMark/>
          </w:tcPr>
          <w:p w14:paraId="610224D3" w14:textId="77777777" w:rsidR="00E45FB6" w:rsidRPr="005342E5" w:rsidRDefault="00E45FB6" w:rsidP="00DF6C38">
            <w:pPr>
              <w:spacing w:before="0"/>
              <w:jc w:val="center"/>
              <w:rPr>
                <w:rFonts w:cs="Arial"/>
                <w:sz w:val="16"/>
                <w:szCs w:val="16"/>
              </w:rPr>
            </w:pPr>
            <w:r w:rsidRPr="005342E5">
              <w:rPr>
                <w:rFonts w:cs="Arial"/>
                <w:sz w:val="16"/>
                <w:szCs w:val="16"/>
              </w:rPr>
              <w:t>13</w:t>
            </w:r>
          </w:p>
        </w:tc>
        <w:tc>
          <w:tcPr>
            <w:tcW w:w="700" w:type="pct"/>
            <w:shd w:val="clear" w:color="auto" w:fill="auto"/>
            <w:noWrap/>
            <w:hideMark/>
          </w:tcPr>
          <w:p w14:paraId="2A4BAF8F" w14:textId="62699CA3" w:rsidR="00E45FB6" w:rsidRPr="005342E5" w:rsidRDefault="00E45FB6" w:rsidP="00DF6C38">
            <w:pPr>
              <w:spacing w:before="0"/>
              <w:jc w:val="center"/>
              <w:rPr>
                <w:rFonts w:cs="Arial"/>
                <w:bCs/>
                <w:sz w:val="16"/>
                <w:szCs w:val="16"/>
              </w:rPr>
            </w:pPr>
            <w:r w:rsidRPr="005342E5">
              <w:rPr>
                <w:rFonts w:cs="Arial"/>
                <w:bCs/>
                <w:sz w:val="16"/>
                <w:szCs w:val="16"/>
              </w:rPr>
              <w:t>CDV001128</w:t>
            </w:r>
          </w:p>
        </w:tc>
        <w:tc>
          <w:tcPr>
            <w:tcW w:w="808" w:type="pct"/>
            <w:shd w:val="clear" w:color="auto" w:fill="auto"/>
            <w:noWrap/>
            <w:hideMark/>
          </w:tcPr>
          <w:p w14:paraId="349AD2EC" w14:textId="2AE02C84" w:rsidR="00E45FB6" w:rsidRPr="005342E5" w:rsidRDefault="00E45FB6" w:rsidP="00DF6C38">
            <w:pPr>
              <w:spacing w:before="0"/>
              <w:jc w:val="center"/>
              <w:rPr>
                <w:rFonts w:cs="Arial"/>
                <w:bCs/>
                <w:sz w:val="16"/>
                <w:szCs w:val="16"/>
              </w:rPr>
            </w:pPr>
            <w:r w:rsidRPr="005342E5">
              <w:rPr>
                <w:rFonts w:cs="Arial"/>
                <w:bCs/>
                <w:sz w:val="16"/>
                <w:szCs w:val="16"/>
              </w:rPr>
              <w:t>TMBCC63TX99017717</w:t>
            </w:r>
          </w:p>
        </w:tc>
        <w:tc>
          <w:tcPr>
            <w:tcW w:w="415" w:type="pct"/>
            <w:shd w:val="clear" w:color="auto" w:fill="auto"/>
            <w:noWrap/>
            <w:hideMark/>
          </w:tcPr>
          <w:p w14:paraId="329A76A3" w14:textId="64DB25FD"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AC608F4" w14:textId="4BE2D14A" w:rsidR="00E45FB6" w:rsidRPr="005342E5" w:rsidRDefault="00E45FB6" w:rsidP="00DF6C38">
            <w:pPr>
              <w:spacing w:before="0"/>
              <w:jc w:val="center"/>
              <w:rPr>
                <w:rFonts w:cs="Arial"/>
                <w:bCs/>
                <w:sz w:val="16"/>
                <w:szCs w:val="16"/>
              </w:rPr>
            </w:pPr>
            <w:r w:rsidRPr="005342E5">
              <w:rPr>
                <w:rFonts w:cs="Arial"/>
                <w:bCs/>
                <w:sz w:val="16"/>
                <w:szCs w:val="16"/>
              </w:rPr>
              <w:t>ŠKODA SUPERB ELEGANCE 3.6 FSI 4X5</w:t>
            </w:r>
          </w:p>
        </w:tc>
        <w:tc>
          <w:tcPr>
            <w:tcW w:w="401" w:type="pct"/>
            <w:shd w:val="clear" w:color="auto" w:fill="auto"/>
            <w:noWrap/>
            <w:hideMark/>
          </w:tcPr>
          <w:p w14:paraId="4A526C41" w14:textId="77777777" w:rsidR="00E45FB6" w:rsidRPr="005342E5" w:rsidRDefault="00E45FB6" w:rsidP="00DF6C38">
            <w:pPr>
              <w:spacing w:before="0"/>
              <w:jc w:val="center"/>
              <w:rPr>
                <w:rFonts w:cs="Arial"/>
                <w:bCs/>
                <w:sz w:val="16"/>
                <w:szCs w:val="16"/>
              </w:rPr>
            </w:pPr>
            <w:r w:rsidRPr="005342E5">
              <w:rPr>
                <w:rFonts w:cs="Arial"/>
                <w:bCs/>
                <w:sz w:val="16"/>
                <w:szCs w:val="16"/>
              </w:rPr>
              <w:t>2008</w:t>
            </w:r>
          </w:p>
        </w:tc>
        <w:tc>
          <w:tcPr>
            <w:tcW w:w="506" w:type="pct"/>
            <w:shd w:val="clear" w:color="auto" w:fill="auto"/>
            <w:noWrap/>
            <w:hideMark/>
          </w:tcPr>
          <w:p w14:paraId="570FDDF1" w14:textId="5855F19B" w:rsidR="00E45FB6" w:rsidRPr="005342E5" w:rsidRDefault="00E45FB6" w:rsidP="00DF6C38">
            <w:pPr>
              <w:spacing w:before="0"/>
              <w:jc w:val="center"/>
              <w:rPr>
                <w:rFonts w:cs="Arial"/>
                <w:bCs/>
                <w:sz w:val="16"/>
                <w:szCs w:val="16"/>
              </w:rPr>
            </w:pPr>
            <w:r w:rsidRPr="005342E5">
              <w:rPr>
                <w:rFonts w:cs="Arial"/>
                <w:bCs/>
                <w:sz w:val="16"/>
                <w:szCs w:val="16"/>
              </w:rPr>
              <w:t>B129-HG</w:t>
            </w:r>
          </w:p>
        </w:tc>
        <w:tc>
          <w:tcPr>
            <w:tcW w:w="633" w:type="pct"/>
            <w:shd w:val="clear" w:color="auto" w:fill="auto"/>
            <w:noWrap/>
            <w:hideMark/>
          </w:tcPr>
          <w:p w14:paraId="366C1FA5" w14:textId="36BAFD83" w:rsidR="00E45FB6" w:rsidRPr="005342E5" w:rsidRDefault="00E45FB6" w:rsidP="00DF6C38">
            <w:pPr>
              <w:spacing w:before="0"/>
              <w:jc w:val="right"/>
              <w:rPr>
                <w:rFonts w:cs="Arial"/>
                <w:bCs/>
                <w:sz w:val="16"/>
                <w:szCs w:val="16"/>
              </w:rPr>
            </w:pPr>
            <w:r w:rsidRPr="005342E5">
              <w:rPr>
                <w:rFonts w:cs="Arial"/>
                <w:bCs/>
                <w:sz w:val="16"/>
                <w:szCs w:val="16"/>
              </w:rPr>
              <w:t>3,122</w:t>
            </w:r>
          </w:p>
        </w:tc>
      </w:tr>
      <w:tr w:rsidR="00E45FB6" w:rsidRPr="005342E5" w14:paraId="4A2EE47F" w14:textId="77777777" w:rsidTr="00E45FB6">
        <w:trPr>
          <w:trHeight w:val="134"/>
        </w:trPr>
        <w:tc>
          <w:tcPr>
            <w:tcW w:w="201" w:type="pct"/>
            <w:shd w:val="clear" w:color="auto" w:fill="auto"/>
            <w:noWrap/>
            <w:hideMark/>
          </w:tcPr>
          <w:p w14:paraId="5B107E5F" w14:textId="77777777" w:rsidR="00E45FB6" w:rsidRPr="005342E5" w:rsidRDefault="00E45FB6" w:rsidP="00DF6C38">
            <w:pPr>
              <w:spacing w:before="0"/>
              <w:jc w:val="center"/>
              <w:rPr>
                <w:rFonts w:cs="Arial"/>
                <w:sz w:val="16"/>
                <w:szCs w:val="16"/>
              </w:rPr>
            </w:pPr>
            <w:r w:rsidRPr="005342E5">
              <w:rPr>
                <w:rFonts w:cs="Arial"/>
                <w:sz w:val="16"/>
                <w:szCs w:val="16"/>
              </w:rPr>
              <w:t>14</w:t>
            </w:r>
          </w:p>
        </w:tc>
        <w:tc>
          <w:tcPr>
            <w:tcW w:w="700" w:type="pct"/>
            <w:shd w:val="clear" w:color="auto" w:fill="auto"/>
            <w:noWrap/>
            <w:hideMark/>
          </w:tcPr>
          <w:p w14:paraId="22CCE412" w14:textId="47195195" w:rsidR="00E45FB6" w:rsidRPr="005342E5" w:rsidRDefault="00E45FB6" w:rsidP="00DF6C38">
            <w:pPr>
              <w:spacing w:before="0"/>
              <w:jc w:val="center"/>
              <w:rPr>
                <w:rFonts w:cs="Arial"/>
                <w:bCs/>
                <w:sz w:val="16"/>
                <w:szCs w:val="16"/>
              </w:rPr>
            </w:pPr>
            <w:r w:rsidRPr="005342E5">
              <w:rPr>
                <w:rFonts w:cs="Arial"/>
                <w:bCs/>
                <w:sz w:val="16"/>
                <w:szCs w:val="16"/>
              </w:rPr>
              <w:t>BKD871365</w:t>
            </w:r>
          </w:p>
        </w:tc>
        <w:tc>
          <w:tcPr>
            <w:tcW w:w="808" w:type="pct"/>
            <w:shd w:val="clear" w:color="auto" w:fill="auto"/>
            <w:noWrap/>
            <w:hideMark/>
          </w:tcPr>
          <w:p w14:paraId="29564D0C" w14:textId="5F217D5B" w:rsidR="00E45FB6" w:rsidRPr="005342E5" w:rsidRDefault="00E45FB6" w:rsidP="00DF6C38">
            <w:pPr>
              <w:spacing w:before="0"/>
              <w:jc w:val="center"/>
              <w:rPr>
                <w:rFonts w:cs="Arial"/>
                <w:bCs/>
                <w:sz w:val="16"/>
                <w:szCs w:val="16"/>
              </w:rPr>
            </w:pPr>
            <w:r w:rsidRPr="005342E5">
              <w:rPr>
                <w:rFonts w:cs="Arial"/>
                <w:bCs/>
                <w:sz w:val="16"/>
                <w:szCs w:val="16"/>
              </w:rPr>
              <w:t>TMBBE21Z172137384</w:t>
            </w:r>
          </w:p>
        </w:tc>
        <w:tc>
          <w:tcPr>
            <w:tcW w:w="415" w:type="pct"/>
            <w:shd w:val="clear" w:color="auto" w:fill="auto"/>
            <w:noWrap/>
            <w:hideMark/>
          </w:tcPr>
          <w:p w14:paraId="6ED69C46" w14:textId="1D8F8D0F"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3A361E3E" w14:textId="798A4C1E"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49331141"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4729D78F" w14:textId="3FEDB3B6" w:rsidR="00E45FB6" w:rsidRPr="005342E5" w:rsidRDefault="00E45FB6" w:rsidP="00DF6C38">
            <w:pPr>
              <w:spacing w:before="0"/>
              <w:jc w:val="center"/>
              <w:rPr>
                <w:rFonts w:cs="Arial"/>
                <w:bCs/>
                <w:sz w:val="16"/>
                <w:szCs w:val="16"/>
              </w:rPr>
            </w:pPr>
            <w:r w:rsidRPr="005342E5">
              <w:rPr>
                <w:rFonts w:cs="Arial"/>
                <w:bCs/>
                <w:sz w:val="16"/>
                <w:szCs w:val="16"/>
              </w:rPr>
              <w:t>BG201-CT</w:t>
            </w:r>
          </w:p>
        </w:tc>
        <w:tc>
          <w:tcPr>
            <w:tcW w:w="633" w:type="pct"/>
            <w:shd w:val="clear" w:color="auto" w:fill="auto"/>
            <w:noWrap/>
            <w:hideMark/>
          </w:tcPr>
          <w:p w14:paraId="3A58EA12" w14:textId="33EA6B64" w:rsidR="00E45FB6" w:rsidRPr="005342E5" w:rsidRDefault="00E45FB6" w:rsidP="00DF6C38">
            <w:pPr>
              <w:spacing w:before="0"/>
              <w:jc w:val="right"/>
              <w:rPr>
                <w:rFonts w:cs="Arial"/>
                <w:bCs/>
                <w:sz w:val="16"/>
                <w:szCs w:val="16"/>
              </w:rPr>
            </w:pPr>
            <w:r w:rsidRPr="005342E5">
              <w:rPr>
                <w:rFonts w:cs="Arial"/>
                <w:bCs/>
                <w:sz w:val="16"/>
                <w:szCs w:val="16"/>
              </w:rPr>
              <w:t>3,122</w:t>
            </w:r>
          </w:p>
        </w:tc>
      </w:tr>
      <w:tr w:rsidR="00E45FB6" w:rsidRPr="005342E5" w14:paraId="4B7826C9" w14:textId="77777777" w:rsidTr="00E45FB6">
        <w:trPr>
          <w:trHeight w:val="116"/>
        </w:trPr>
        <w:tc>
          <w:tcPr>
            <w:tcW w:w="201" w:type="pct"/>
            <w:shd w:val="clear" w:color="auto" w:fill="auto"/>
            <w:noWrap/>
            <w:hideMark/>
          </w:tcPr>
          <w:p w14:paraId="0400A98B" w14:textId="77777777" w:rsidR="00E45FB6" w:rsidRPr="005342E5" w:rsidRDefault="00E45FB6" w:rsidP="00DF6C38">
            <w:pPr>
              <w:spacing w:before="0"/>
              <w:jc w:val="center"/>
              <w:rPr>
                <w:rFonts w:cs="Arial"/>
                <w:sz w:val="16"/>
                <w:szCs w:val="16"/>
              </w:rPr>
            </w:pPr>
            <w:r w:rsidRPr="005342E5">
              <w:rPr>
                <w:rFonts w:cs="Arial"/>
                <w:sz w:val="16"/>
                <w:szCs w:val="16"/>
              </w:rPr>
              <w:t>15</w:t>
            </w:r>
          </w:p>
        </w:tc>
        <w:tc>
          <w:tcPr>
            <w:tcW w:w="700" w:type="pct"/>
            <w:shd w:val="clear" w:color="auto" w:fill="auto"/>
            <w:noWrap/>
            <w:hideMark/>
          </w:tcPr>
          <w:p w14:paraId="2874EC99" w14:textId="2406E952" w:rsidR="00E45FB6" w:rsidRPr="005342E5" w:rsidRDefault="00E45FB6" w:rsidP="00DF6C38">
            <w:pPr>
              <w:spacing w:before="0"/>
              <w:jc w:val="center"/>
              <w:rPr>
                <w:rFonts w:cs="Arial"/>
                <w:bCs/>
                <w:sz w:val="16"/>
                <w:szCs w:val="16"/>
              </w:rPr>
            </w:pPr>
            <w:r w:rsidRPr="005342E5">
              <w:rPr>
                <w:rFonts w:cs="Arial"/>
                <w:bCs/>
                <w:sz w:val="16"/>
                <w:szCs w:val="16"/>
              </w:rPr>
              <w:t>BKD861731</w:t>
            </w:r>
          </w:p>
        </w:tc>
        <w:tc>
          <w:tcPr>
            <w:tcW w:w="808" w:type="pct"/>
            <w:shd w:val="clear" w:color="auto" w:fill="auto"/>
            <w:noWrap/>
            <w:hideMark/>
          </w:tcPr>
          <w:p w14:paraId="28A57EC7" w14:textId="0FD6F0D3" w:rsidR="00E45FB6" w:rsidRPr="005342E5" w:rsidRDefault="00E45FB6" w:rsidP="00DF6C38">
            <w:pPr>
              <w:spacing w:before="0"/>
              <w:jc w:val="center"/>
              <w:rPr>
                <w:rFonts w:cs="Arial"/>
                <w:bCs/>
                <w:sz w:val="16"/>
                <w:szCs w:val="16"/>
              </w:rPr>
            </w:pPr>
            <w:r w:rsidRPr="005342E5">
              <w:rPr>
                <w:rFonts w:cs="Arial"/>
                <w:bCs/>
                <w:sz w:val="16"/>
                <w:szCs w:val="16"/>
              </w:rPr>
              <w:t>TMBBE21Z872023964</w:t>
            </w:r>
          </w:p>
        </w:tc>
        <w:tc>
          <w:tcPr>
            <w:tcW w:w="415" w:type="pct"/>
            <w:shd w:val="clear" w:color="auto" w:fill="auto"/>
            <w:noWrap/>
            <w:hideMark/>
          </w:tcPr>
          <w:p w14:paraId="6FFD5FEC" w14:textId="0F6985F5"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655D373" w14:textId="4256E474"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059DC038"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0FE3C4DE" w14:textId="35B06810" w:rsidR="00E45FB6" w:rsidRPr="005342E5" w:rsidRDefault="00E45FB6" w:rsidP="00DF6C38">
            <w:pPr>
              <w:spacing w:before="0"/>
              <w:jc w:val="center"/>
              <w:rPr>
                <w:rFonts w:cs="Arial"/>
                <w:bCs/>
                <w:sz w:val="16"/>
                <w:szCs w:val="16"/>
              </w:rPr>
            </w:pPr>
            <w:r w:rsidRPr="005342E5">
              <w:rPr>
                <w:rFonts w:cs="Arial"/>
                <w:bCs/>
                <w:sz w:val="16"/>
                <w:szCs w:val="16"/>
              </w:rPr>
              <w:t>BG362-MZ</w:t>
            </w:r>
          </w:p>
        </w:tc>
        <w:tc>
          <w:tcPr>
            <w:tcW w:w="633" w:type="pct"/>
            <w:shd w:val="clear" w:color="auto" w:fill="auto"/>
            <w:noWrap/>
            <w:hideMark/>
          </w:tcPr>
          <w:p w14:paraId="2A26646C" w14:textId="5682F81D" w:rsidR="00E45FB6" w:rsidRPr="005342E5" w:rsidRDefault="00E45FB6" w:rsidP="00DF6C38">
            <w:pPr>
              <w:spacing w:before="0"/>
              <w:jc w:val="right"/>
              <w:rPr>
                <w:rFonts w:cs="Arial"/>
                <w:bCs/>
                <w:sz w:val="16"/>
                <w:szCs w:val="16"/>
              </w:rPr>
            </w:pPr>
            <w:r w:rsidRPr="005342E5">
              <w:rPr>
                <w:rFonts w:cs="Arial"/>
                <w:bCs/>
                <w:sz w:val="16"/>
                <w:szCs w:val="16"/>
              </w:rPr>
              <w:t>1,951</w:t>
            </w:r>
          </w:p>
        </w:tc>
      </w:tr>
      <w:tr w:rsidR="00E45FB6" w:rsidRPr="005342E5" w14:paraId="43A062A9" w14:textId="77777777" w:rsidTr="00E45FB6">
        <w:trPr>
          <w:trHeight w:val="107"/>
        </w:trPr>
        <w:tc>
          <w:tcPr>
            <w:tcW w:w="201" w:type="pct"/>
            <w:shd w:val="clear" w:color="auto" w:fill="auto"/>
            <w:noWrap/>
            <w:hideMark/>
          </w:tcPr>
          <w:p w14:paraId="5B74DB16" w14:textId="77777777" w:rsidR="00E45FB6" w:rsidRPr="005342E5" w:rsidRDefault="00E45FB6" w:rsidP="00DF6C38">
            <w:pPr>
              <w:spacing w:before="0"/>
              <w:jc w:val="center"/>
              <w:rPr>
                <w:rFonts w:cs="Arial"/>
                <w:sz w:val="16"/>
                <w:szCs w:val="16"/>
              </w:rPr>
            </w:pPr>
            <w:r w:rsidRPr="005342E5">
              <w:rPr>
                <w:rFonts w:cs="Arial"/>
                <w:sz w:val="16"/>
                <w:szCs w:val="16"/>
              </w:rPr>
              <w:t>16</w:t>
            </w:r>
          </w:p>
        </w:tc>
        <w:tc>
          <w:tcPr>
            <w:tcW w:w="700" w:type="pct"/>
            <w:shd w:val="clear" w:color="auto" w:fill="auto"/>
            <w:noWrap/>
            <w:hideMark/>
          </w:tcPr>
          <w:p w14:paraId="2D05D4AD" w14:textId="2D850636" w:rsidR="00E45FB6" w:rsidRPr="005342E5" w:rsidRDefault="00E45FB6" w:rsidP="00DF6C38">
            <w:pPr>
              <w:spacing w:before="0"/>
              <w:jc w:val="center"/>
              <w:rPr>
                <w:rFonts w:cs="Arial"/>
                <w:bCs/>
                <w:sz w:val="16"/>
                <w:szCs w:val="16"/>
              </w:rPr>
            </w:pPr>
            <w:r w:rsidRPr="005342E5">
              <w:rPr>
                <w:rFonts w:cs="Arial"/>
                <w:bCs/>
                <w:sz w:val="16"/>
                <w:szCs w:val="16"/>
              </w:rPr>
              <w:t>BKD862875</w:t>
            </w:r>
          </w:p>
        </w:tc>
        <w:tc>
          <w:tcPr>
            <w:tcW w:w="808" w:type="pct"/>
            <w:shd w:val="clear" w:color="auto" w:fill="auto"/>
            <w:noWrap/>
            <w:hideMark/>
          </w:tcPr>
          <w:p w14:paraId="53BCCA16" w14:textId="24DB8C25" w:rsidR="00E45FB6" w:rsidRPr="005342E5" w:rsidRDefault="00E45FB6" w:rsidP="00DF6C38">
            <w:pPr>
              <w:spacing w:before="0"/>
              <w:jc w:val="center"/>
              <w:rPr>
                <w:rFonts w:cs="Arial"/>
                <w:bCs/>
                <w:sz w:val="16"/>
                <w:szCs w:val="16"/>
              </w:rPr>
            </w:pPr>
            <w:r w:rsidRPr="005342E5">
              <w:rPr>
                <w:rFonts w:cs="Arial"/>
                <w:bCs/>
                <w:sz w:val="16"/>
                <w:szCs w:val="16"/>
              </w:rPr>
              <w:t>TMBBE21Z872033488</w:t>
            </w:r>
          </w:p>
        </w:tc>
        <w:tc>
          <w:tcPr>
            <w:tcW w:w="415" w:type="pct"/>
            <w:shd w:val="clear" w:color="auto" w:fill="auto"/>
            <w:noWrap/>
            <w:hideMark/>
          </w:tcPr>
          <w:p w14:paraId="0CA194A6" w14:textId="0E6EA8A2"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2DD051F0" w14:textId="4C402D8D"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2BE42F6B"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6BFBDD6E" w14:textId="0FBC59FB" w:rsidR="00E45FB6" w:rsidRPr="005342E5" w:rsidRDefault="00E45FB6" w:rsidP="00DF6C38">
            <w:pPr>
              <w:spacing w:before="0"/>
              <w:jc w:val="center"/>
              <w:rPr>
                <w:rFonts w:cs="Arial"/>
                <w:bCs/>
                <w:sz w:val="16"/>
                <w:szCs w:val="16"/>
              </w:rPr>
            </w:pPr>
            <w:r w:rsidRPr="005342E5">
              <w:rPr>
                <w:rFonts w:cs="Arial"/>
                <w:bCs/>
                <w:sz w:val="16"/>
                <w:szCs w:val="16"/>
              </w:rPr>
              <w:t>BG387-OĆ</w:t>
            </w:r>
          </w:p>
        </w:tc>
        <w:tc>
          <w:tcPr>
            <w:tcW w:w="633" w:type="pct"/>
            <w:shd w:val="clear" w:color="auto" w:fill="auto"/>
            <w:noWrap/>
            <w:hideMark/>
          </w:tcPr>
          <w:p w14:paraId="72BBD258" w14:textId="296D8808" w:rsidR="00E45FB6" w:rsidRPr="005342E5" w:rsidRDefault="00E45FB6" w:rsidP="00DF6C38">
            <w:pPr>
              <w:spacing w:before="0"/>
              <w:jc w:val="right"/>
              <w:rPr>
                <w:rFonts w:cs="Arial"/>
                <w:bCs/>
                <w:sz w:val="16"/>
                <w:szCs w:val="16"/>
              </w:rPr>
            </w:pPr>
            <w:r w:rsidRPr="005342E5">
              <w:rPr>
                <w:rFonts w:cs="Arial"/>
                <w:bCs/>
                <w:sz w:val="16"/>
                <w:szCs w:val="16"/>
              </w:rPr>
              <w:t>2,732</w:t>
            </w:r>
          </w:p>
        </w:tc>
      </w:tr>
      <w:tr w:rsidR="00E45FB6" w:rsidRPr="005342E5" w14:paraId="6529DB62" w14:textId="77777777" w:rsidTr="00E45FB6">
        <w:trPr>
          <w:trHeight w:val="179"/>
        </w:trPr>
        <w:tc>
          <w:tcPr>
            <w:tcW w:w="201" w:type="pct"/>
            <w:shd w:val="clear" w:color="auto" w:fill="auto"/>
            <w:noWrap/>
            <w:hideMark/>
          </w:tcPr>
          <w:p w14:paraId="7AF5C8F4" w14:textId="77777777" w:rsidR="00E45FB6" w:rsidRPr="005342E5" w:rsidRDefault="00E45FB6" w:rsidP="00DF6C38">
            <w:pPr>
              <w:spacing w:before="0"/>
              <w:jc w:val="center"/>
              <w:rPr>
                <w:rFonts w:cs="Arial"/>
                <w:sz w:val="16"/>
                <w:szCs w:val="16"/>
              </w:rPr>
            </w:pPr>
            <w:r w:rsidRPr="005342E5">
              <w:rPr>
                <w:rFonts w:cs="Arial"/>
                <w:sz w:val="16"/>
                <w:szCs w:val="16"/>
              </w:rPr>
              <w:t>17</w:t>
            </w:r>
          </w:p>
        </w:tc>
        <w:tc>
          <w:tcPr>
            <w:tcW w:w="700" w:type="pct"/>
            <w:shd w:val="clear" w:color="auto" w:fill="auto"/>
            <w:noWrap/>
            <w:hideMark/>
          </w:tcPr>
          <w:p w14:paraId="422B377F" w14:textId="7552E631" w:rsidR="00E45FB6" w:rsidRPr="005342E5" w:rsidRDefault="00E45FB6" w:rsidP="00DF6C38">
            <w:pPr>
              <w:spacing w:before="0"/>
              <w:jc w:val="center"/>
              <w:rPr>
                <w:rFonts w:cs="Arial"/>
                <w:bCs/>
                <w:sz w:val="16"/>
                <w:szCs w:val="16"/>
              </w:rPr>
            </w:pPr>
            <w:r w:rsidRPr="005342E5">
              <w:rPr>
                <w:rFonts w:cs="Arial"/>
                <w:bCs/>
                <w:sz w:val="16"/>
                <w:szCs w:val="16"/>
              </w:rPr>
              <w:t>BKD861767</w:t>
            </w:r>
          </w:p>
        </w:tc>
        <w:tc>
          <w:tcPr>
            <w:tcW w:w="808" w:type="pct"/>
            <w:shd w:val="clear" w:color="auto" w:fill="auto"/>
            <w:noWrap/>
            <w:hideMark/>
          </w:tcPr>
          <w:p w14:paraId="0EFCCA8C" w14:textId="562245D3" w:rsidR="00E45FB6" w:rsidRPr="005342E5" w:rsidRDefault="00E45FB6" w:rsidP="00DF6C38">
            <w:pPr>
              <w:spacing w:before="0"/>
              <w:jc w:val="center"/>
              <w:rPr>
                <w:rFonts w:cs="Arial"/>
                <w:bCs/>
                <w:sz w:val="16"/>
                <w:szCs w:val="16"/>
              </w:rPr>
            </w:pPr>
            <w:r w:rsidRPr="005342E5">
              <w:rPr>
                <w:rFonts w:cs="Arial"/>
                <w:bCs/>
                <w:sz w:val="16"/>
                <w:szCs w:val="16"/>
              </w:rPr>
              <w:t>TMBBE21Z972023939</w:t>
            </w:r>
          </w:p>
        </w:tc>
        <w:tc>
          <w:tcPr>
            <w:tcW w:w="415" w:type="pct"/>
            <w:shd w:val="clear" w:color="auto" w:fill="auto"/>
            <w:noWrap/>
            <w:hideMark/>
          </w:tcPr>
          <w:p w14:paraId="12F3144F" w14:textId="55DE478C"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25EDE10" w14:textId="54FAD356"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5C79CA9A"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475E5807" w14:textId="4E6B2723" w:rsidR="00E45FB6" w:rsidRPr="005342E5" w:rsidRDefault="00E45FB6" w:rsidP="00DF6C38">
            <w:pPr>
              <w:spacing w:before="0"/>
              <w:jc w:val="center"/>
              <w:rPr>
                <w:rFonts w:cs="Arial"/>
                <w:bCs/>
                <w:sz w:val="16"/>
                <w:szCs w:val="16"/>
              </w:rPr>
            </w:pPr>
            <w:r w:rsidRPr="005342E5">
              <w:rPr>
                <w:rFonts w:cs="Arial"/>
                <w:bCs/>
                <w:sz w:val="16"/>
                <w:szCs w:val="16"/>
              </w:rPr>
              <w:t>BG321-GA</w:t>
            </w:r>
          </w:p>
        </w:tc>
        <w:tc>
          <w:tcPr>
            <w:tcW w:w="633" w:type="pct"/>
            <w:shd w:val="clear" w:color="auto" w:fill="auto"/>
            <w:noWrap/>
            <w:hideMark/>
          </w:tcPr>
          <w:p w14:paraId="560116AA" w14:textId="22DE7C08" w:rsidR="00E45FB6" w:rsidRPr="005342E5" w:rsidRDefault="00E45FB6" w:rsidP="00DF6C38">
            <w:pPr>
              <w:spacing w:before="0"/>
              <w:jc w:val="right"/>
              <w:rPr>
                <w:rFonts w:cs="Arial"/>
                <w:bCs/>
                <w:sz w:val="16"/>
                <w:szCs w:val="16"/>
              </w:rPr>
            </w:pPr>
            <w:r w:rsidRPr="005342E5">
              <w:rPr>
                <w:rFonts w:cs="Arial"/>
                <w:bCs/>
                <w:sz w:val="16"/>
                <w:szCs w:val="16"/>
              </w:rPr>
              <w:t>3,122</w:t>
            </w:r>
          </w:p>
        </w:tc>
      </w:tr>
      <w:tr w:rsidR="00E45FB6" w:rsidRPr="005342E5" w14:paraId="27135F11" w14:textId="77777777" w:rsidTr="00E45FB6">
        <w:trPr>
          <w:trHeight w:val="71"/>
        </w:trPr>
        <w:tc>
          <w:tcPr>
            <w:tcW w:w="201" w:type="pct"/>
            <w:shd w:val="clear" w:color="auto" w:fill="auto"/>
            <w:noWrap/>
            <w:hideMark/>
          </w:tcPr>
          <w:p w14:paraId="11D22DCD" w14:textId="77777777" w:rsidR="00E45FB6" w:rsidRPr="005342E5" w:rsidRDefault="00E45FB6" w:rsidP="00DF6C38">
            <w:pPr>
              <w:spacing w:before="0"/>
              <w:jc w:val="center"/>
              <w:rPr>
                <w:rFonts w:cs="Arial"/>
                <w:sz w:val="16"/>
                <w:szCs w:val="16"/>
              </w:rPr>
            </w:pPr>
            <w:r w:rsidRPr="005342E5">
              <w:rPr>
                <w:rFonts w:cs="Arial"/>
                <w:sz w:val="16"/>
                <w:szCs w:val="16"/>
              </w:rPr>
              <w:t>18</w:t>
            </w:r>
          </w:p>
        </w:tc>
        <w:tc>
          <w:tcPr>
            <w:tcW w:w="700" w:type="pct"/>
            <w:shd w:val="clear" w:color="auto" w:fill="auto"/>
            <w:noWrap/>
            <w:hideMark/>
          </w:tcPr>
          <w:p w14:paraId="4733CADE" w14:textId="6AE0BB4C" w:rsidR="00E45FB6" w:rsidRPr="005342E5" w:rsidRDefault="00E45FB6" w:rsidP="00DF6C38">
            <w:pPr>
              <w:spacing w:before="0"/>
              <w:jc w:val="center"/>
              <w:rPr>
                <w:rFonts w:cs="Arial"/>
                <w:bCs/>
                <w:sz w:val="16"/>
                <w:szCs w:val="16"/>
              </w:rPr>
            </w:pPr>
            <w:r w:rsidRPr="005342E5">
              <w:rPr>
                <w:rFonts w:cs="Arial"/>
                <w:bCs/>
                <w:sz w:val="16"/>
                <w:szCs w:val="16"/>
              </w:rPr>
              <w:t>CFF701074</w:t>
            </w:r>
          </w:p>
        </w:tc>
        <w:tc>
          <w:tcPr>
            <w:tcW w:w="808" w:type="pct"/>
            <w:shd w:val="clear" w:color="auto" w:fill="auto"/>
            <w:noWrap/>
            <w:hideMark/>
          </w:tcPr>
          <w:p w14:paraId="28FA85BC" w14:textId="380F44D6" w:rsidR="00E45FB6" w:rsidRPr="005342E5" w:rsidRDefault="00E45FB6" w:rsidP="00DF6C38">
            <w:pPr>
              <w:spacing w:before="0"/>
              <w:jc w:val="center"/>
              <w:rPr>
                <w:rFonts w:cs="Arial"/>
                <w:bCs/>
                <w:sz w:val="16"/>
                <w:szCs w:val="16"/>
              </w:rPr>
            </w:pPr>
            <w:r w:rsidRPr="005342E5">
              <w:rPr>
                <w:rFonts w:cs="Arial"/>
                <w:bCs/>
                <w:sz w:val="16"/>
                <w:szCs w:val="16"/>
              </w:rPr>
              <w:t>WVWZZZ3CZCP000102</w:t>
            </w:r>
          </w:p>
        </w:tc>
        <w:tc>
          <w:tcPr>
            <w:tcW w:w="415" w:type="pct"/>
            <w:shd w:val="clear" w:color="auto" w:fill="auto"/>
            <w:noWrap/>
            <w:hideMark/>
          </w:tcPr>
          <w:p w14:paraId="2DE94408" w14:textId="7A0B7102"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8E3AC5D" w14:textId="1A731CB1"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0158543D"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34A46394" w14:textId="167E633D" w:rsidR="00E45FB6" w:rsidRPr="005342E5" w:rsidRDefault="00E45FB6" w:rsidP="00DF6C38">
            <w:pPr>
              <w:spacing w:before="0"/>
              <w:jc w:val="center"/>
              <w:rPr>
                <w:rFonts w:cs="Arial"/>
                <w:bCs/>
                <w:sz w:val="16"/>
                <w:szCs w:val="16"/>
              </w:rPr>
            </w:pPr>
            <w:r w:rsidRPr="005342E5">
              <w:rPr>
                <w:rFonts w:cs="Arial"/>
                <w:bCs/>
                <w:sz w:val="16"/>
                <w:szCs w:val="16"/>
              </w:rPr>
              <w:t>BG362-XM</w:t>
            </w:r>
          </w:p>
        </w:tc>
        <w:tc>
          <w:tcPr>
            <w:tcW w:w="633" w:type="pct"/>
            <w:shd w:val="clear" w:color="auto" w:fill="auto"/>
            <w:noWrap/>
            <w:hideMark/>
          </w:tcPr>
          <w:p w14:paraId="394CBAC4" w14:textId="50613837"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23D109B6" w14:textId="77777777" w:rsidTr="00E45FB6">
        <w:trPr>
          <w:trHeight w:val="62"/>
        </w:trPr>
        <w:tc>
          <w:tcPr>
            <w:tcW w:w="201" w:type="pct"/>
            <w:shd w:val="clear" w:color="auto" w:fill="auto"/>
            <w:noWrap/>
            <w:hideMark/>
          </w:tcPr>
          <w:p w14:paraId="2D32DA2E" w14:textId="77777777" w:rsidR="00E45FB6" w:rsidRPr="005342E5" w:rsidRDefault="00E45FB6" w:rsidP="00DF6C38">
            <w:pPr>
              <w:spacing w:before="0"/>
              <w:jc w:val="center"/>
              <w:rPr>
                <w:rFonts w:cs="Arial"/>
                <w:sz w:val="16"/>
                <w:szCs w:val="16"/>
              </w:rPr>
            </w:pPr>
            <w:r w:rsidRPr="005342E5">
              <w:rPr>
                <w:rFonts w:cs="Arial"/>
                <w:sz w:val="16"/>
                <w:szCs w:val="16"/>
              </w:rPr>
              <w:t>19</w:t>
            </w:r>
          </w:p>
        </w:tc>
        <w:tc>
          <w:tcPr>
            <w:tcW w:w="700" w:type="pct"/>
            <w:shd w:val="clear" w:color="auto" w:fill="auto"/>
            <w:noWrap/>
            <w:hideMark/>
          </w:tcPr>
          <w:p w14:paraId="12E8E9BC" w14:textId="597D7A34" w:rsidR="00E45FB6" w:rsidRPr="005342E5" w:rsidRDefault="00E45FB6" w:rsidP="00DF6C38">
            <w:pPr>
              <w:spacing w:before="0"/>
              <w:jc w:val="center"/>
              <w:rPr>
                <w:rFonts w:cs="Arial"/>
                <w:bCs/>
                <w:sz w:val="16"/>
                <w:szCs w:val="16"/>
              </w:rPr>
            </w:pPr>
            <w:r w:rsidRPr="005342E5">
              <w:rPr>
                <w:rFonts w:cs="Arial"/>
                <w:bCs/>
                <w:sz w:val="16"/>
                <w:szCs w:val="16"/>
              </w:rPr>
              <w:t>BKD862411</w:t>
            </w:r>
          </w:p>
        </w:tc>
        <w:tc>
          <w:tcPr>
            <w:tcW w:w="808" w:type="pct"/>
            <w:shd w:val="clear" w:color="auto" w:fill="auto"/>
            <w:noWrap/>
            <w:hideMark/>
          </w:tcPr>
          <w:p w14:paraId="0C5B8EAB" w14:textId="32553615" w:rsidR="00E45FB6" w:rsidRPr="005342E5" w:rsidRDefault="00E45FB6" w:rsidP="00DF6C38">
            <w:pPr>
              <w:spacing w:before="0"/>
              <w:jc w:val="center"/>
              <w:rPr>
                <w:rFonts w:cs="Arial"/>
                <w:bCs/>
                <w:sz w:val="16"/>
                <w:szCs w:val="16"/>
              </w:rPr>
            </w:pPr>
            <w:r w:rsidRPr="005342E5">
              <w:rPr>
                <w:rFonts w:cs="Arial"/>
                <w:bCs/>
                <w:sz w:val="16"/>
                <w:szCs w:val="16"/>
              </w:rPr>
              <w:t>TMBBE21Z872028582</w:t>
            </w:r>
          </w:p>
        </w:tc>
        <w:tc>
          <w:tcPr>
            <w:tcW w:w="415" w:type="pct"/>
            <w:shd w:val="clear" w:color="auto" w:fill="auto"/>
            <w:noWrap/>
            <w:hideMark/>
          </w:tcPr>
          <w:p w14:paraId="2F7CE088" w14:textId="7B1DA392"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4BE93E6" w14:textId="6E0FFEEC"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7E3CDE3B"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00266B0F" w14:textId="30E01758" w:rsidR="00E45FB6" w:rsidRPr="005342E5" w:rsidRDefault="00E45FB6" w:rsidP="00DF6C38">
            <w:pPr>
              <w:spacing w:before="0"/>
              <w:jc w:val="center"/>
              <w:rPr>
                <w:rFonts w:cs="Arial"/>
                <w:bCs/>
                <w:sz w:val="16"/>
                <w:szCs w:val="16"/>
              </w:rPr>
            </w:pPr>
            <w:r w:rsidRPr="005342E5">
              <w:rPr>
                <w:rFonts w:cs="Arial"/>
                <w:bCs/>
                <w:sz w:val="16"/>
                <w:szCs w:val="16"/>
              </w:rPr>
              <w:t>BG321-GB</w:t>
            </w:r>
          </w:p>
        </w:tc>
        <w:tc>
          <w:tcPr>
            <w:tcW w:w="633" w:type="pct"/>
            <w:shd w:val="clear" w:color="auto" w:fill="auto"/>
            <w:noWrap/>
            <w:hideMark/>
          </w:tcPr>
          <w:p w14:paraId="7637D3D7" w14:textId="341724D7" w:rsidR="00E45FB6" w:rsidRPr="005342E5" w:rsidRDefault="00E45FB6" w:rsidP="00DF6C38">
            <w:pPr>
              <w:spacing w:before="0"/>
              <w:jc w:val="right"/>
              <w:rPr>
                <w:rFonts w:cs="Arial"/>
                <w:bCs/>
                <w:sz w:val="16"/>
                <w:szCs w:val="16"/>
              </w:rPr>
            </w:pPr>
            <w:r w:rsidRPr="005342E5">
              <w:rPr>
                <w:rFonts w:cs="Arial"/>
                <w:bCs/>
                <w:sz w:val="16"/>
                <w:szCs w:val="16"/>
              </w:rPr>
              <w:t>2,732</w:t>
            </w:r>
          </w:p>
        </w:tc>
      </w:tr>
      <w:tr w:rsidR="00E45FB6" w:rsidRPr="005342E5" w14:paraId="3FA3AC84" w14:textId="77777777" w:rsidTr="00E45FB6">
        <w:trPr>
          <w:trHeight w:val="143"/>
        </w:trPr>
        <w:tc>
          <w:tcPr>
            <w:tcW w:w="201" w:type="pct"/>
            <w:shd w:val="clear" w:color="auto" w:fill="auto"/>
            <w:noWrap/>
            <w:hideMark/>
          </w:tcPr>
          <w:p w14:paraId="256E4A5C" w14:textId="77777777" w:rsidR="00E45FB6" w:rsidRPr="005342E5" w:rsidRDefault="00E45FB6" w:rsidP="00DF6C38">
            <w:pPr>
              <w:spacing w:before="0"/>
              <w:jc w:val="center"/>
              <w:rPr>
                <w:rFonts w:cs="Arial"/>
                <w:sz w:val="16"/>
                <w:szCs w:val="16"/>
              </w:rPr>
            </w:pPr>
            <w:r w:rsidRPr="005342E5">
              <w:rPr>
                <w:rFonts w:cs="Arial"/>
                <w:sz w:val="16"/>
                <w:szCs w:val="16"/>
              </w:rPr>
              <w:t>20</w:t>
            </w:r>
          </w:p>
        </w:tc>
        <w:tc>
          <w:tcPr>
            <w:tcW w:w="700" w:type="pct"/>
            <w:shd w:val="clear" w:color="auto" w:fill="auto"/>
            <w:noWrap/>
            <w:hideMark/>
          </w:tcPr>
          <w:p w14:paraId="13276A97" w14:textId="78AA96CD" w:rsidR="00E45FB6" w:rsidRPr="005342E5" w:rsidRDefault="00E45FB6" w:rsidP="00DF6C38">
            <w:pPr>
              <w:spacing w:before="0"/>
              <w:jc w:val="center"/>
              <w:rPr>
                <w:rFonts w:cs="Arial"/>
                <w:bCs/>
                <w:sz w:val="16"/>
                <w:szCs w:val="16"/>
              </w:rPr>
            </w:pPr>
            <w:r w:rsidRPr="005342E5">
              <w:rPr>
                <w:rFonts w:cs="Arial"/>
                <w:bCs/>
                <w:sz w:val="16"/>
                <w:szCs w:val="16"/>
              </w:rPr>
              <w:t>BKD862375</w:t>
            </w:r>
          </w:p>
        </w:tc>
        <w:tc>
          <w:tcPr>
            <w:tcW w:w="808" w:type="pct"/>
            <w:shd w:val="clear" w:color="auto" w:fill="auto"/>
            <w:noWrap/>
            <w:hideMark/>
          </w:tcPr>
          <w:p w14:paraId="6A30DB0D" w14:textId="6C917D3E" w:rsidR="00E45FB6" w:rsidRPr="005342E5" w:rsidRDefault="00E45FB6" w:rsidP="00DF6C38">
            <w:pPr>
              <w:spacing w:before="0"/>
              <w:jc w:val="center"/>
              <w:rPr>
                <w:rFonts w:cs="Arial"/>
                <w:bCs/>
                <w:sz w:val="16"/>
                <w:szCs w:val="16"/>
              </w:rPr>
            </w:pPr>
            <w:r w:rsidRPr="005342E5">
              <w:rPr>
                <w:rFonts w:cs="Arial"/>
                <w:bCs/>
                <w:sz w:val="16"/>
                <w:szCs w:val="16"/>
              </w:rPr>
              <w:t>TMBBE21Z972024069</w:t>
            </w:r>
          </w:p>
        </w:tc>
        <w:tc>
          <w:tcPr>
            <w:tcW w:w="415" w:type="pct"/>
            <w:shd w:val="clear" w:color="auto" w:fill="auto"/>
            <w:noWrap/>
            <w:hideMark/>
          </w:tcPr>
          <w:p w14:paraId="6F506467" w14:textId="4973DA59"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7A28A5B8" w14:textId="606390DF"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046A900A"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07247D6B" w14:textId="2B7CB2AB" w:rsidR="00E45FB6" w:rsidRPr="005342E5" w:rsidRDefault="00E45FB6" w:rsidP="00DF6C38">
            <w:pPr>
              <w:spacing w:before="0"/>
              <w:jc w:val="center"/>
              <w:rPr>
                <w:rFonts w:cs="Arial"/>
                <w:bCs/>
                <w:sz w:val="16"/>
                <w:szCs w:val="16"/>
              </w:rPr>
            </w:pPr>
            <w:r w:rsidRPr="005342E5">
              <w:rPr>
                <w:rFonts w:cs="Arial"/>
                <w:bCs/>
                <w:sz w:val="16"/>
                <w:szCs w:val="16"/>
              </w:rPr>
              <w:t>BG321-NM</w:t>
            </w:r>
          </w:p>
        </w:tc>
        <w:tc>
          <w:tcPr>
            <w:tcW w:w="633" w:type="pct"/>
            <w:shd w:val="clear" w:color="auto" w:fill="auto"/>
            <w:noWrap/>
            <w:hideMark/>
          </w:tcPr>
          <w:p w14:paraId="0747BA2C" w14:textId="5578EDCA" w:rsidR="00E45FB6" w:rsidRPr="005342E5" w:rsidRDefault="00E45FB6" w:rsidP="00DF6C38">
            <w:pPr>
              <w:spacing w:before="0"/>
              <w:jc w:val="right"/>
              <w:rPr>
                <w:rFonts w:cs="Arial"/>
                <w:bCs/>
                <w:sz w:val="16"/>
                <w:szCs w:val="16"/>
              </w:rPr>
            </w:pPr>
            <w:r w:rsidRPr="005342E5">
              <w:rPr>
                <w:rFonts w:cs="Arial"/>
                <w:bCs/>
                <w:sz w:val="16"/>
                <w:szCs w:val="16"/>
              </w:rPr>
              <w:t>3,122</w:t>
            </w:r>
          </w:p>
        </w:tc>
      </w:tr>
      <w:tr w:rsidR="00E45FB6" w:rsidRPr="005342E5" w14:paraId="32B8E876" w14:textId="77777777" w:rsidTr="00E45FB6">
        <w:trPr>
          <w:trHeight w:val="47"/>
        </w:trPr>
        <w:tc>
          <w:tcPr>
            <w:tcW w:w="201" w:type="pct"/>
            <w:shd w:val="clear" w:color="auto" w:fill="auto"/>
            <w:noWrap/>
            <w:hideMark/>
          </w:tcPr>
          <w:p w14:paraId="051E090A" w14:textId="77777777" w:rsidR="00E45FB6" w:rsidRPr="005342E5" w:rsidRDefault="00E45FB6" w:rsidP="00DF6C38">
            <w:pPr>
              <w:spacing w:before="0"/>
              <w:jc w:val="center"/>
              <w:rPr>
                <w:rFonts w:cs="Arial"/>
                <w:sz w:val="16"/>
                <w:szCs w:val="16"/>
              </w:rPr>
            </w:pPr>
            <w:r w:rsidRPr="005342E5">
              <w:rPr>
                <w:rFonts w:cs="Arial"/>
                <w:sz w:val="16"/>
                <w:szCs w:val="16"/>
              </w:rPr>
              <w:t>21</w:t>
            </w:r>
          </w:p>
        </w:tc>
        <w:tc>
          <w:tcPr>
            <w:tcW w:w="700" w:type="pct"/>
            <w:shd w:val="clear" w:color="auto" w:fill="auto"/>
            <w:noWrap/>
            <w:hideMark/>
          </w:tcPr>
          <w:p w14:paraId="6C4D8A3D" w14:textId="6462C85A" w:rsidR="00E45FB6" w:rsidRPr="005342E5" w:rsidRDefault="00E45FB6" w:rsidP="00DF6C38">
            <w:pPr>
              <w:spacing w:before="0"/>
              <w:jc w:val="center"/>
              <w:rPr>
                <w:rFonts w:cs="Arial"/>
                <w:bCs/>
                <w:sz w:val="16"/>
                <w:szCs w:val="16"/>
              </w:rPr>
            </w:pPr>
            <w:r w:rsidRPr="005342E5">
              <w:rPr>
                <w:rFonts w:cs="Arial"/>
                <w:bCs/>
                <w:sz w:val="16"/>
                <w:szCs w:val="16"/>
              </w:rPr>
              <w:t>BKD648474</w:t>
            </w:r>
          </w:p>
        </w:tc>
        <w:tc>
          <w:tcPr>
            <w:tcW w:w="808" w:type="pct"/>
            <w:shd w:val="clear" w:color="auto" w:fill="auto"/>
            <w:noWrap/>
            <w:hideMark/>
          </w:tcPr>
          <w:p w14:paraId="75BD3C8B" w14:textId="73A973FB" w:rsidR="00E45FB6" w:rsidRPr="005342E5" w:rsidRDefault="00E45FB6" w:rsidP="00DF6C38">
            <w:pPr>
              <w:spacing w:before="0"/>
              <w:jc w:val="center"/>
              <w:rPr>
                <w:rFonts w:cs="Arial"/>
                <w:bCs/>
                <w:sz w:val="16"/>
                <w:szCs w:val="16"/>
              </w:rPr>
            </w:pPr>
            <w:r w:rsidRPr="005342E5">
              <w:rPr>
                <w:rFonts w:cs="Arial"/>
                <w:bCs/>
                <w:sz w:val="16"/>
                <w:szCs w:val="16"/>
              </w:rPr>
              <w:t>TMBBE21Z168067087</w:t>
            </w:r>
          </w:p>
        </w:tc>
        <w:tc>
          <w:tcPr>
            <w:tcW w:w="415" w:type="pct"/>
            <w:shd w:val="clear" w:color="auto" w:fill="auto"/>
            <w:noWrap/>
            <w:hideMark/>
          </w:tcPr>
          <w:p w14:paraId="77C8A065" w14:textId="2EC4B8FF"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6BE454A" w14:textId="7C9B124E" w:rsidR="00E45FB6" w:rsidRPr="005342E5" w:rsidRDefault="00E45FB6" w:rsidP="00DF6C38">
            <w:pPr>
              <w:spacing w:before="0"/>
              <w:jc w:val="center"/>
              <w:rPr>
                <w:rFonts w:cs="Arial"/>
                <w:bCs/>
                <w:sz w:val="16"/>
                <w:szCs w:val="16"/>
              </w:rPr>
            </w:pPr>
            <w:r w:rsidRPr="005342E5">
              <w:rPr>
                <w:rFonts w:cs="Arial"/>
                <w:bCs/>
                <w:sz w:val="16"/>
                <w:szCs w:val="16"/>
              </w:rPr>
              <w:t>ŠKODA OCTAVIA ELEGANCE 2.0 TDI</w:t>
            </w:r>
          </w:p>
        </w:tc>
        <w:tc>
          <w:tcPr>
            <w:tcW w:w="401" w:type="pct"/>
            <w:shd w:val="clear" w:color="auto" w:fill="auto"/>
            <w:noWrap/>
            <w:hideMark/>
          </w:tcPr>
          <w:p w14:paraId="2C7518CD"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2345400C" w14:textId="1F419190" w:rsidR="00E45FB6" w:rsidRPr="005342E5" w:rsidRDefault="00E45FB6" w:rsidP="00DF6C38">
            <w:pPr>
              <w:spacing w:before="0"/>
              <w:jc w:val="center"/>
              <w:rPr>
                <w:rFonts w:cs="Arial"/>
                <w:bCs/>
                <w:sz w:val="16"/>
                <w:szCs w:val="16"/>
              </w:rPr>
            </w:pPr>
            <w:r w:rsidRPr="005342E5">
              <w:rPr>
                <w:rFonts w:cs="Arial"/>
                <w:bCs/>
                <w:sz w:val="16"/>
                <w:szCs w:val="16"/>
              </w:rPr>
              <w:t>BG550-EĐ</w:t>
            </w:r>
          </w:p>
        </w:tc>
        <w:tc>
          <w:tcPr>
            <w:tcW w:w="633" w:type="pct"/>
            <w:shd w:val="clear" w:color="auto" w:fill="auto"/>
            <w:noWrap/>
            <w:hideMark/>
          </w:tcPr>
          <w:p w14:paraId="2D1A4AAB" w14:textId="6CF702D0" w:rsidR="00E45FB6" w:rsidRPr="005342E5" w:rsidRDefault="00E45FB6" w:rsidP="00DF6C38">
            <w:pPr>
              <w:spacing w:before="0"/>
              <w:jc w:val="right"/>
              <w:rPr>
                <w:rFonts w:cs="Arial"/>
                <w:bCs/>
                <w:sz w:val="16"/>
                <w:szCs w:val="16"/>
              </w:rPr>
            </w:pPr>
            <w:r w:rsidRPr="005342E5">
              <w:rPr>
                <w:rFonts w:cs="Arial"/>
                <w:bCs/>
                <w:sz w:val="16"/>
                <w:szCs w:val="16"/>
              </w:rPr>
              <w:t>2,732</w:t>
            </w:r>
          </w:p>
        </w:tc>
      </w:tr>
      <w:tr w:rsidR="00E45FB6" w:rsidRPr="005342E5" w14:paraId="5D782424" w14:textId="77777777" w:rsidTr="00E45FB6">
        <w:trPr>
          <w:trHeight w:val="107"/>
        </w:trPr>
        <w:tc>
          <w:tcPr>
            <w:tcW w:w="201" w:type="pct"/>
            <w:shd w:val="clear" w:color="auto" w:fill="auto"/>
            <w:noWrap/>
            <w:hideMark/>
          </w:tcPr>
          <w:p w14:paraId="7ABAB2E2" w14:textId="77777777" w:rsidR="00E45FB6" w:rsidRPr="005342E5" w:rsidRDefault="00E45FB6" w:rsidP="00DF6C38">
            <w:pPr>
              <w:spacing w:before="0"/>
              <w:jc w:val="center"/>
              <w:rPr>
                <w:rFonts w:cs="Arial"/>
                <w:sz w:val="16"/>
                <w:szCs w:val="16"/>
              </w:rPr>
            </w:pPr>
            <w:r w:rsidRPr="005342E5">
              <w:rPr>
                <w:rFonts w:cs="Arial"/>
                <w:sz w:val="16"/>
                <w:szCs w:val="16"/>
              </w:rPr>
              <w:t>22</w:t>
            </w:r>
          </w:p>
        </w:tc>
        <w:tc>
          <w:tcPr>
            <w:tcW w:w="700" w:type="pct"/>
            <w:shd w:val="clear" w:color="auto" w:fill="auto"/>
            <w:noWrap/>
            <w:hideMark/>
          </w:tcPr>
          <w:p w14:paraId="676D74E5" w14:textId="337DB4DA" w:rsidR="00E45FB6" w:rsidRPr="005342E5" w:rsidRDefault="00E45FB6" w:rsidP="00DF6C38">
            <w:pPr>
              <w:spacing w:before="0"/>
              <w:jc w:val="center"/>
              <w:rPr>
                <w:rFonts w:cs="Arial"/>
                <w:bCs/>
                <w:sz w:val="16"/>
                <w:szCs w:val="16"/>
              </w:rPr>
            </w:pPr>
            <w:r w:rsidRPr="005342E5">
              <w:rPr>
                <w:rFonts w:cs="Arial"/>
                <w:bCs/>
                <w:sz w:val="16"/>
                <w:szCs w:val="16"/>
              </w:rPr>
              <w:t>CHF088427</w:t>
            </w:r>
          </w:p>
        </w:tc>
        <w:tc>
          <w:tcPr>
            <w:tcW w:w="808" w:type="pct"/>
            <w:shd w:val="clear" w:color="auto" w:fill="auto"/>
            <w:noWrap/>
            <w:hideMark/>
          </w:tcPr>
          <w:p w14:paraId="6D2A6B80" w14:textId="76765950" w:rsidR="00E45FB6" w:rsidRPr="005342E5" w:rsidRDefault="00E45FB6" w:rsidP="00DF6C38">
            <w:pPr>
              <w:spacing w:before="0"/>
              <w:jc w:val="center"/>
              <w:rPr>
                <w:rFonts w:cs="Arial"/>
                <w:bCs/>
                <w:sz w:val="16"/>
                <w:szCs w:val="16"/>
              </w:rPr>
            </w:pPr>
            <w:r w:rsidRPr="005342E5">
              <w:rPr>
                <w:rFonts w:cs="Arial"/>
                <w:bCs/>
                <w:sz w:val="16"/>
                <w:szCs w:val="16"/>
              </w:rPr>
              <w:t>TMBAA15J9A3173671</w:t>
            </w:r>
          </w:p>
        </w:tc>
        <w:tc>
          <w:tcPr>
            <w:tcW w:w="415" w:type="pct"/>
            <w:shd w:val="clear" w:color="auto" w:fill="auto"/>
            <w:noWrap/>
            <w:hideMark/>
          </w:tcPr>
          <w:p w14:paraId="0F6B0670" w14:textId="4BB4B4E0"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7E2B0C2" w14:textId="5F163CED" w:rsidR="00E45FB6" w:rsidRPr="005342E5" w:rsidRDefault="00E45FB6" w:rsidP="00DF6C38">
            <w:pPr>
              <w:spacing w:before="0"/>
              <w:jc w:val="center"/>
              <w:rPr>
                <w:rFonts w:cs="Arial"/>
                <w:bCs/>
                <w:sz w:val="16"/>
                <w:szCs w:val="16"/>
              </w:rPr>
            </w:pPr>
            <w:r w:rsidRPr="005342E5">
              <w:rPr>
                <w:rFonts w:cs="Arial"/>
                <w:bCs/>
                <w:sz w:val="16"/>
                <w:szCs w:val="16"/>
              </w:rPr>
              <w:t>ŠKODA FABIA CLASSIC 1.2 HTP</w:t>
            </w:r>
          </w:p>
        </w:tc>
        <w:tc>
          <w:tcPr>
            <w:tcW w:w="401" w:type="pct"/>
            <w:shd w:val="clear" w:color="auto" w:fill="auto"/>
            <w:noWrap/>
            <w:hideMark/>
          </w:tcPr>
          <w:p w14:paraId="6EA3D38C" w14:textId="77777777" w:rsidR="00E45FB6" w:rsidRPr="005342E5" w:rsidRDefault="00E45FB6" w:rsidP="00DF6C38">
            <w:pPr>
              <w:spacing w:before="0"/>
              <w:jc w:val="center"/>
              <w:rPr>
                <w:rFonts w:cs="Arial"/>
                <w:bCs/>
                <w:sz w:val="16"/>
                <w:szCs w:val="16"/>
              </w:rPr>
            </w:pPr>
            <w:r w:rsidRPr="005342E5">
              <w:rPr>
                <w:rFonts w:cs="Arial"/>
                <w:bCs/>
                <w:sz w:val="16"/>
                <w:szCs w:val="16"/>
              </w:rPr>
              <w:t>2010</w:t>
            </w:r>
          </w:p>
        </w:tc>
        <w:tc>
          <w:tcPr>
            <w:tcW w:w="506" w:type="pct"/>
            <w:shd w:val="clear" w:color="auto" w:fill="auto"/>
            <w:noWrap/>
            <w:hideMark/>
          </w:tcPr>
          <w:p w14:paraId="1DF7903B" w14:textId="54ACC2C2" w:rsidR="00E45FB6" w:rsidRPr="005342E5" w:rsidRDefault="00E45FB6" w:rsidP="00DF6C38">
            <w:pPr>
              <w:spacing w:before="0"/>
              <w:jc w:val="center"/>
              <w:rPr>
                <w:rFonts w:cs="Arial"/>
                <w:bCs/>
                <w:sz w:val="16"/>
                <w:szCs w:val="16"/>
              </w:rPr>
            </w:pPr>
            <w:r w:rsidRPr="005342E5">
              <w:rPr>
                <w:rFonts w:cs="Arial"/>
                <w:bCs/>
                <w:sz w:val="16"/>
                <w:szCs w:val="16"/>
              </w:rPr>
              <w:t>BG201-WH</w:t>
            </w:r>
          </w:p>
        </w:tc>
        <w:tc>
          <w:tcPr>
            <w:tcW w:w="633" w:type="pct"/>
            <w:shd w:val="clear" w:color="auto" w:fill="auto"/>
            <w:noWrap/>
            <w:hideMark/>
          </w:tcPr>
          <w:p w14:paraId="64650954" w14:textId="444E01DA"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4912D16A" w14:textId="77777777" w:rsidTr="00E45FB6">
        <w:trPr>
          <w:trHeight w:val="179"/>
        </w:trPr>
        <w:tc>
          <w:tcPr>
            <w:tcW w:w="201" w:type="pct"/>
            <w:shd w:val="clear" w:color="auto" w:fill="auto"/>
            <w:noWrap/>
            <w:hideMark/>
          </w:tcPr>
          <w:p w14:paraId="650F6174" w14:textId="77777777" w:rsidR="00E45FB6" w:rsidRPr="005342E5" w:rsidRDefault="00E45FB6" w:rsidP="00DF6C38">
            <w:pPr>
              <w:spacing w:before="0"/>
              <w:jc w:val="center"/>
              <w:rPr>
                <w:rFonts w:cs="Arial"/>
                <w:sz w:val="16"/>
                <w:szCs w:val="16"/>
              </w:rPr>
            </w:pPr>
            <w:r w:rsidRPr="005342E5">
              <w:rPr>
                <w:rFonts w:cs="Arial"/>
                <w:sz w:val="16"/>
                <w:szCs w:val="16"/>
              </w:rPr>
              <w:t>23</w:t>
            </w:r>
          </w:p>
        </w:tc>
        <w:tc>
          <w:tcPr>
            <w:tcW w:w="700" w:type="pct"/>
            <w:shd w:val="clear" w:color="auto" w:fill="auto"/>
            <w:noWrap/>
            <w:hideMark/>
          </w:tcPr>
          <w:p w14:paraId="1A1A79F5" w14:textId="776BB12C" w:rsidR="00E45FB6" w:rsidRPr="005342E5" w:rsidRDefault="00E45FB6" w:rsidP="00DF6C38">
            <w:pPr>
              <w:spacing w:before="0"/>
              <w:jc w:val="center"/>
              <w:rPr>
                <w:rFonts w:cs="Arial"/>
                <w:bCs/>
                <w:sz w:val="16"/>
                <w:szCs w:val="16"/>
              </w:rPr>
            </w:pPr>
            <w:r w:rsidRPr="005342E5">
              <w:rPr>
                <w:rFonts w:cs="Arial"/>
                <w:bCs/>
                <w:sz w:val="16"/>
                <w:szCs w:val="16"/>
              </w:rPr>
              <w:t>BNM356364</w:t>
            </w:r>
          </w:p>
        </w:tc>
        <w:tc>
          <w:tcPr>
            <w:tcW w:w="808" w:type="pct"/>
            <w:shd w:val="clear" w:color="auto" w:fill="auto"/>
            <w:noWrap/>
            <w:hideMark/>
          </w:tcPr>
          <w:p w14:paraId="04C5652E" w14:textId="4FA9E297" w:rsidR="00E45FB6" w:rsidRPr="005342E5" w:rsidRDefault="00E45FB6" w:rsidP="00DF6C38">
            <w:pPr>
              <w:spacing w:before="0"/>
              <w:jc w:val="center"/>
              <w:rPr>
                <w:rFonts w:cs="Arial"/>
                <w:bCs/>
                <w:sz w:val="16"/>
                <w:szCs w:val="16"/>
              </w:rPr>
            </w:pPr>
            <w:r w:rsidRPr="005342E5">
              <w:rPr>
                <w:rFonts w:cs="Arial"/>
                <w:bCs/>
                <w:sz w:val="16"/>
                <w:szCs w:val="16"/>
              </w:rPr>
              <w:t>TMBBE45J383088099</w:t>
            </w:r>
          </w:p>
        </w:tc>
        <w:tc>
          <w:tcPr>
            <w:tcW w:w="415" w:type="pct"/>
            <w:shd w:val="clear" w:color="auto" w:fill="auto"/>
            <w:noWrap/>
            <w:hideMark/>
          </w:tcPr>
          <w:p w14:paraId="23C73987" w14:textId="02B65862"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2CF6C324" w14:textId="04BB5B0A"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11A9006A"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1B81AF29" w14:textId="6FA34663" w:rsidR="00E45FB6" w:rsidRPr="005342E5" w:rsidRDefault="00E45FB6" w:rsidP="00DF6C38">
            <w:pPr>
              <w:spacing w:before="0"/>
              <w:jc w:val="center"/>
              <w:rPr>
                <w:rFonts w:cs="Arial"/>
                <w:bCs/>
                <w:sz w:val="16"/>
                <w:szCs w:val="16"/>
              </w:rPr>
            </w:pPr>
            <w:r w:rsidRPr="005342E5">
              <w:rPr>
                <w:rFonts w:cs="Arial"/>
                <w:bCs/>
                <w:sz w:val="16"/>
                <w:szCs w:val="16"/>
              </w:rPr>
              <w:t>BG521-OD</w:t>
            </w:r>
          </w:p>
        </w:tc>
        <w:tc>
          <w:tcPr>
            <w:tcW w:w="633" w:type="pct"/>
            <w:shd w:val="clear" w:color="auto" w:fill="auto"/>
            <w:noWrap/>
            <w:hideMark/>
          </w:tcPr>
          <w:p w14:paraId="29BD56FF" w14:textId="2BAC0CC8" w:rsidR="00E45FB6" w:rsidRPr="005342E5" w:rsidRDefault="00E45FB6" w:rsidP="00DF6C38">
            <w:pPr>
              <w:spacing w:before="0"/>
              <w:jc w:val="right"/>
              <w:rPr>
                <w:rFonts w:cs="Arial"/>
                <w:bCs/>
                <w:sz w:val="16"/>
                <w:szCs w:val="16"/>
              </w:rPr>
            </w:pPr>
            <w:r w:rsidRPr="005342E5">
              <w:rPr>
                <w:rFonts w:cs="Arial"/>
                <w:bCs/>
                <w:sz w:val="16"/>
                <w:szCs w:val="16"/>
              </w:rPr>
              <w:t>2,732</w:t>
            </w:r>
          </w:p>
        </w:tc>
      </w:tr>
      <w:tr w:rsidR="00E45FB6" w:rsidRPr="005342E5" w14:paraId="012CCDC1" w14:textId="77777777" w:rsidTr="00E45FB6">
        <w:trPr>
          <w:trHeight w:val="89"/>
        </w:trPr>
        <w:tc>
          <w:tcPr>
            <w:tcW w:w="201" w:type="pct"/>
            <w:shd w:val="clear" w:color="auto" w:fill="auto"/>
            <w:noWrap/>
            <w:hideMark/>
          </w:tcPr>
          <w:p w14:paraId="71F8AFDD" w14:textId="77777777" w:rsidR="00E45FB6" w:rsidRPr="005342E5" w:rsidRDefault="00E45FB6" w:rsidP="00DF6C38">
            <w:pPr>
              <w:spacing w:before="0"/>
              <w:jc w:val="center"/>
              <w:rPr>
                <w:rFonts w:cs="Arial"/>
                <w:sz w:val="16"/>
                <w:szCs w:val="16"/>
              </w:rPr>
            </w:pPr>
            <w:r w:rsidRPr="005342E5">
              <w:rPr>
                <w:rFonts w:cs="Arial"/>
                <w:sz w:val="16"/>
                <w:szCs w:val="16"/>
              </w:rPr>
              <w:t>24</w:t>
            </w:r>
          </w:p>
        </w:tc>
        <w:tc>
          <w:tcPr>
            <w:tcW w:w="700" w:type="pct"/>
            <w:shd w:val="clear" w:color="auto" w:fill="auto"/>
            <w:noWrap/>
            <w:hideMark/>
          </w:tcPr>
          <w:p w14:paraId="6C7FA1C0" w14:textId="5AAA51E1" w:rsidR="00E45FB6" w:rsidRPr="005342E5" w:rsidRDefault="00E45FB6" w:rsidP="00DF6C38">
            <w:pPr>
              <w:spacing w:before="0"/>
              <w:jc w:val="center"/>
              <w:rPr>
                <w:rFonts w:cs="Arial"/>
                <w:bCs/>
                <w:sz w:val="16"/>
                <w:szCs w:val="16"/>
              </w:rPr>
            </w:pPr>
            <w:r w:rsidRPr="005342E5">
              <w:rPr>
                <w:rFonts w:cs="Arial"/>
                <w:bCs/>
                <w:sz w:val="16"/>
                <w:szCs w:val="16"/>
              </w:rPr>
              <w:t>BNM355986</w:t>
            </w:r>
          </w:p>
        </w:tc>
        <w:tc>
          <w:tcPr>
            <w:tcW w:w="808" w:type="pct"/>
            <w:shd w:val="clear" w:color="auto" w:fill="auto"/>
            <w:noWrap/>
            <w:hideMark/>
          </w:tcPr>
          <w:p w14:paraId="776D3550" w14:textId="736EECC4" w:rsidR="00E45FB6" w:rsidRPr="005342E5" w:rsidRDefault="00E45FB6" w:rsidP="00DF6C38">
            <w:pPr>
              <w:spacing w:before="0"/>
              <w:jc w:val="center"/>
              <w:rPr>
                <w:rFonts w:cs="Arial"/>
                <w:bCs/>
                <w:sz w:val="16"/>
                <w:szCs w:val="16"/>
              </w:rPr>
            </w:pPr>
            <w:r w:rsidRPr="005342E5">
              <w:rPr>
                <w:rFonts w:cs="Arial"/>
                <w:bCs/>
                <w:sz w:val="16"/>
                <w:szCs w:val="16"/>
              </w:rPr>
              <w:t>TMBBE45J783085593</w:t>
            </w:r>
          </w:p>
        </w:tc>
        <w:tc>
          <w:tcPr>
            <w:tcW w:w="415" w:type="pct"/>
            <w:shd w:val="clear" w:color="auto" w:fill="auto"/>
            <w:noWrap/>
            <w:hideMark/>
          </w:tcPr>
          <w:p w14:paraId="33A333ED" w14:textId="6D115D5A"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70BDA4D" w14:textId="77C78CD8"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3CC26F39"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0A31C0D7" w14:textId="0F6D70A0" w:rsidR="00E45FB6" w:rsidRPr="005342E5" w:rsidRDefault="00E45FB6" w:rsidP="00DF6C38">
            <w:pPr>
              <w:spacing w:before="0"/>
              <w:jc w:val="center"/>
              <w:rPr>
                <w:rFonts w:cs="Arial"/>
                <w:bCs/>
                <w:sz w:val="16"/>
                <w:szCs w:val="16"/>
              </w:rPr>
            </w:pPr>
            <w:r w:rsidRPr="005342E5">
              <w:rPr>
                <w:rFonts w:cs="Arial"/>
                <w:bCs/>
                <w:sz w:val="16"/>
                <w:szCs w:val="16"/>
              </w:rPr>
              <w:t>BG521-VČ</w:t>
            </w:r>
          </w:p>
        </w:tc>
        <w:tc>
          <w:tcPr>
            <w:tcW w:w="633" w:type="pct"/>
            <w:shd w:val="clear" w:color="auto" w:fill="auto"/>
            <w:noWrap/>
            <w:hideMark/>
          </w:tcPr>
          <w:p w14:paraId="22EF503D" w14:textId="53C50E96"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107BF5E9" w14:textId="77777777" w:rsidTr="00E45FB6">
        <w:trPr>
          <w:trHeight w:val="161"/>
        </w:trPr>
        <w:tc>
          <w:tcPr>
            <w:tcW w:w="201" w:type="pct"/>
            <w:shd w:val="clear" w:color="auto" w:fill="auto"/>
            <w:noWrap/>
            <w:hideMark/>
          </w:tcPr>
          <w:p w14:paraId="2EDE1A04" w14:textId="77777777" w:rsidR="00E45FB6" w:rsidRPr="005342E5" w:rsidRDefault="00E45FB6" w:rsidP="00DF6C38">
            <w:pPr>
              <w:spacing w:before="0"/>
              <w:jc w:val="center"/>
              <w:rPr>
                <w:rFonts w:cs="Arial"/>
                <w:sz w:val="16"/>
                <w:szCs w:val="16"/>
              </w:rPr>
            </w:pPr>
            <w:r w:rsidRPr="005342E5">
              <w:rPr>
                <w:rFonts w:cs="Arial"/>
                <w:sz w:val="16"/>
                <w:szCs w:val="16"/>
              </w:rPr>
              <w:t>25</w:t>
            </w:r>
          </w:p>
        </w:tc>
        <w:tc>
          <w:tcPr>
            <w:tcW w:w="700" w:type="pct"/>
            <w:shd w:val="clear" w:color="auto" w:fill="auto"/>
            <w:noWrap/>
            <w:hideMark/>
          </w:tcPr>
          <w:p w14:paraId="1998C813" w14:textId="7D587EA0" w:rsidR="00E45FB6" w:rsidRPr="005342E5" w:rsidRDefault="00E45FB6" w:rsidP="00DF6C38">
            <w:pPr>
              <w:spacing w:before="0"/>
              <w:jc w:val="center"/>
              <w:rPr>
                <w:rFonts w:cs="Arial"/>
                <w:bCs/>
                <w:sz w:val="16"/>
                <w:szCs w:val="16"/>
              </w:rPr>
            </w:pPr>
            <w:r w:rsidRPr="005342E5">
              <w:rPr>
                <w:rFonts w:cs="Arial"/>
                <w:bCs/>
                <w:sz w:val="16"/>
                <w:szCs w:val="16"/>
              </w:rPr>
              <w:t>BNM355956</w:t>
            </w:r>
          </w:p>
        </w:tc>
        <w:tc>
          <w:tcPr>
            <w:tcW w:w="808" w:type="pct"/>
            <w:shd w:val="clear" w:color="auto" w:fill="auto"/>
            <w:noWrap/>
            <w:hideMark/>
          </w:tcPr>
          <w:p w14:paraId="15403DDC" w14:textId="7A6D5766" w:rsidR="00E45FB6" w:rsidRPr="005342E5" w:rsidRDefault="00E45FB6" w:rsidP="00DF6C38">
            <w:pPr>
              <w:spacing w:before="0"/>
              <w:jc w:val="center"/>
              <w:rPr>
                <w:rFonts w:cs="Arial"/>
                <w:bCs/>
                <w:sz w:val="16"/>
                <w:szCs w:val="16"/>
              </w:rPr>
            </w:pPr>
            <w:r w:rsidRPr="005342E5">
              <w:rPr>
                <w:rFonts w:cs="Arial"/>
                <w:bCs/>
                <w:sz w:val="16"/>
                <w:szCs w:val="16"/>
              </w:rPr>
              <w:t>TMBBE45J483085583</w:t>
            </w:r>
          </w:p>
        </w:tc>
        <w:tc>
          <w:tcPr>
            <w:tcW w:w="415" w:type="pct"/>
            <w:shd w:val="clear" w:color="auto" w:fill="auto"/>
            <w:noWrap/>
            <w:hideMark/>
          </w:tcPr>
          <w:p w14:paraId="5C91DE8D" w14:textId="36485F58"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3139D33" w14:textId="05740EB4"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0282AB1C"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69EB1521" w14:textId="121C97B2" w:rsidR="00E45FB6" w:rsidRPr="005342E5" w:rsidRDefault="00E45FB6" w:rsidP="00DF6C38">
            <w:pPr>
              <w:spacing w:before="0"/>
              <w:jc w:val="center"/>
              <w:rPr>
                <w:rFonts w:cs="Arial"/>
                <w:bCs/>
                <w:sz w:val="16"/>
                <w:szCs w:val="16"/>
              </w:rPr>
            </w:pPr>
            <w:r w:rsidRPr="005342E5">
              <w:rPr>
                <w:rFonts w:cs="Arial"/>
                <w:bCs/>
                <w:sz w:val="16"/>
                <w:szCs w:val="16"/>
              </w:rPr>
              <w:t>BG521-JŽ</w:t>
            </w:r>
          </w:p>
        </w:tc>
        <w:tc>
          <w:tcPr>
            <w:tcW w:w="633" w:type="pct"/>
            <w:shd w:val="clear" w:color="auto" w:fill="auto"/>
            <w:noWrap/>
            <w:hideMark/>
          </w:tcPr>
          <w:p w14:paraId="7C26D828" w14:textId="5E652F26"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34CB1764" w14:textId="77777777" w:rsidTr="00E45FB6">
        <w:trPr>
          <w:trHeight w:val="143"/>
        </w:trPr>
        <w:tc>
          <w:tcPr>
            <w:tcW w:w="201" w:type="pct"/>
            <w:shd w:val="clear" w:color="auto" w:fill="auto"/>
            <w:noWrap/>
            <w:hideMark/>
          </w:tcPr>
          <w:p w14:paraId="7E95B84B" w14:textId="77777777" w:rsidR="00E45FB6" w:rsidRPr="005342E5" w:rsidRDefault="00E45FB6" w:rsidP="00DF6C38">
            <w:pPr>
              <w:spacing w:before="0"/>
              <w:jc w:val="center"/>
              <w:rPr>
                <w:rFonts w:cs="Arial"/>
                <w:sz w:val="16"/>
                <w:szCs w:val="16"/>
              </w:rPr>
            </w:pPr>
            <w:r w:rsidRPr="005342E5">
              <w:rPr>
                <w:rFonts w:cs="Arial"/>
                <w:sz w:val="16"/>
                <w:szCs w:val="16"/>
              </w:rPr>
              <w:t>26</w:t>
            </w:r>
          </w:p>
        </w:tc>
        <w:tc>
          <w:tcPr>
            <w:tcW w:w="700" w:type="pct"/>
            <w:shd w:val="clear" w:color="auto" w:fill="auto"/>
            <w:noWrap/>
            <w:hideMark/>
          </w:tcPr>
          <w:p w14:paraId="50CC0E7B" w14:textId="6B79EB97" w:rsidR="00E45FB6" w:rsidRPr="005342E5" w:rsidRDefault="00E45FB6" w:rsidP="00DF6C38">
            <w:pPr>
              <w:spacing w:before="0"/>
              <w:jc w:val="center"/>
              <w:rPr>
                <w:rFonts w:cs="Arial"/>
                <w:bCs/>
                <w:sz w:val="16"/>
                <w:szCs w:val="16"/>
              </w:rPr>
            </w:pPr>
            <w:r w:rsidRPr="005342E5">
              <w:rPr>
                <w:rFonts w:cs="Arial"/>
                <w:bCs/>
                <w:sz w:val="16"/>
                <w:szCs w:val="16"/>
              </w:rPr>
              <w:t>BNM356955</w:t>
            </w:r>
          </w:p>
        </w:tc>
        <w:tc>
          <w:tcPr>
            <w:tcW w:w="808" w:type="pct"/>
            <w:shd w:val="clear" w:color="auto" w:fill="auto"/>
            <w:noWrap/>
            <w:hideMark/>
          </w:tcPr>
          <w:p w14:paraId="3F545AA0" w14:textId="0728B35C" w:rsidR="00E45FB6" w:rsidRPr="005342E5" w:rsidRDefault="00E45FB6" w:rsidP="00DF6C38">
            <w:pPr>
              <w:spacing w:before="0"/>
              <w:jc w:val="center"/>
              <w:rPr>
                <w:rFonts w:cs="Arial"/>
                <w:bCs/>
                <w:sz w:val="16"/>
                <w:szCs w:val="16"/>
              </w:rPr>
            </w:pPr>
            <w:r w:rsidRPr="005342E5">
              <w:rPr>
                <w:rFonts w:cs="Arial"/>
                <w:bCs/>
                <w:sz w:val="16"/>
                <w:szCs w:val="16"/>
              </w:rPr>
              <w:t>TMBBE45JX83091517</w:t>
            </w:r>
          </w:p>
        </w:tc>
        <w:tc>
          <w:tcPr>
            <w:tcW w:w="415" w:type="pct"/>
            <w:shd w:val="clear" w:color="auto" w:fill="auto"/>
            <w:noWrap/>
            <w:hideMark/>
          </w:tcPr>
          <w:p w14:paraId="22259314" w14:textId="3DE15EE6"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6882FC6" w14:textId="473DD1AC"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019D79AD"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1151A4E9" w14:textId="3302B9FE" w:rsidR="00E45FB6" w:rsidRPr="005342E5" w:rsidRDefault="00E45FB6" w:rsidP="00DF6C38">
            <w:pPr>
              <w:spacing w:before="0"/>
              <w:jc w:val="center"/>
              <w:rPr>
                <w:rFonts w:cs="Arial"/>
                <w:bCs/>
                <w:sz w:val="16"/>
                <w:szCs w:val="16"/>
              </w:rPr>
            </w:pPr>
            <w:r w:rsidRPr="005342E5">
              <w:rPr>
                <w:rFonts w:cs="Arial"/>
                <w:bCs/>
                <w:sz w:val="16"/>
                <w:szCs w:val="16"/>
              </w:rPr>
              <w:t>BG521-ŠL</w:t>
            </w:r>
          </w:p>
        </w:tc>
        <w:tc>
          <w:tcPr>
            <w:tcW w:w="633" w:type="pct"/>
            <w:shd w:val="clear" w:color="auto" w:fill="auto"/>
            <w:noWrap/>
            <w:hideMark/>
          </w:tcPr>
          <w:p w14:paraId="4B4426CD" w14:textId="58ACDC32"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05965967" w14:textId="77777777" w:rsidTr="00E45FB6">
        <w:trPr>
          <w:trHeight w:val="125"/>
        </w:trPr>
        <w:tc>
          <w:tcPr>
            <w:tcW w:w="201" w:type="pct"/>
            <w:shd w:val="clear" w:color="auto" w:fill="auto"/>
            <w:noWrap/>
            <w:hideMark/>
          </w:tcPr>
          <w:p w14:paraId="6E4D2A92" w14:textId="77777777" w:rsidR="00E45FB6" w:rsidRPr="005342E5" w:rsidRDefault="00E45FB6" w:rsidP="00DF6C38">
            <w:pPr>
              <w:spacing w:before="0"/>
              <w:jc w:val="center"/>
              <w:rPr>
                <w:rFonts w:cs="Arial"/>
                <w:sz w:val="16"/>
                <w:szCs w:val="16"/>
              </w:rPr>
            </w:pPr>
            <w:r w:rsidRPr="005342E5">
              <w:rPr>
                <w:rFonts w:cs="Arial"/>
                <w:sz w:val="16"/>
                <w:szCs w:val="16"/>
              </w:rPr>
              <w:t>27</w:t>
            </w:r>
          </w:p>
        </w:tc>
        <w:tc>
          <w:tcPr>
            <w:tcW w:w="700" w:type="pct"/>
            <w:shd w:val="clear" w:color="auto" w:fill="auto"/>
            <w:noWrap/>
            <w:hideMark/>
          </w:tcPr>
          <w:p w14:paraId="21671BAD" w14:textId="332A50B1" w:rsidR="00E45FB6" w:rsidRPr="005342E5" w:rsidRDefault="00E45FB6" w:rsidP="00DF6C38">
            <w:pPr>
              <w:spacing w:before="0"/>
              <w:jc w:val="center"/>
              <w:rPr>
                <w:rFonts w:cs="Arial"/>
                <w:bCs/>
                <w:sz w:val="16"/>
                <w:szCs w:val="16"/>
              </w:rPr>
            </w:pPr>
            <w:r w:rsidRPr="005342E5">
              <w:rPr>
                <w:rFonts w:cs="Arial"/>
                <w:bCs/>
                <w:sz w:val="16"/>
                <w:szCs w:val="16"/>
              </w:rPr>
              <w:t>BNM355551</w:t>
            </w:r>
          </w:p>
        </w:tc>
        <w:tc>
          <w:tcPr>
            <w:tcW w:w="808" w:type="pct"/>
            <w:shd w:val="clear" w:color="auto" w:fill="auto"/>
            <w:noWrap/>
            <w:hideMark/>
          </w:tcPr>
          <w:p w14:paraId="0B9D8069" w14:textId="51EDA739" w:rsidR="00E45FB6" w:rsidRPr="005342E5" w:rsidRDefault="00E45FB6" w:rsidP="00DF6C38">
            <w:pPr>
              <w:spacing w:before="0"/>
              <w:jc w:val="center"/>
              <w:rPr>
                <w:rFonts w:cs="Arial"/>
                <w:bCs/>
                <w:sz w:val="16"/>
                <w:szCs w:val="16"/>
              </w:rPr>
            </w:pPr>
            <w:r w:rsidRPr="005342E5">
              <w:rPr>
                <w:rFonts w:cs="Arial"/>
                <w:bCs/>
                <w:sz w:val="16"/>
                <w:szCs w:val="16"/>
              </w:rPr>
              <w:t>TMBBE45J983085224</w:t>
            </w:r>
          </w:p>
        </w:tc>
        <w:tc>
          <w:tcPr>
            <w:tcW w:w="415" w:type="pct"/>
            <w:shd w:val="clear" w:color="auto" w:fill="auto"/>
            <w:noWrap/>
            <w:hideMark/>
          </w:tcPr>
          <w:p w14:paraId="3453F757" w14:textId="1B8B90CA"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4448B1E" w14:textId="214F555B"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2499AE74"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36C66697" w14:textId="04D9C265" w:rsidR="00E45FB6" w:rsidRPr="005342E5" w:rsidRDefault="00E45FB6" w:rsidP="00DF6C38">
            <w:pPr>
              <w:spacing w:before="0"/>
              <w:jc w:val="center"/>
              <w:rPr>
                <w:rFonts w:cs="Arial"/>
                <w:bCs/>
                <w:sz w:val="16"/>
                <w:szCs w:val="16"/>
              </w:rPr>
            </w:pPr>
            <w:r w:rsidRPr="005342E5">
              <w:rPr>
                <w:rFonts w:cs="Arial"/>
                <w:bCs/>
                <w:sz w:val="16"/>
                <w:szCs w:val="16"/>
              </w:rPr>
              <w:t>BG521-RŠ</w:t>
            </w:r>
          </w:p>
        </w:tc>
        <w:tc>
          <w:tcPr>
            <w:tcW w:w="633" w:type="pct"/>
            <w:shd w:val="clear" w:color="auto" w:fill="auto"/>
            <w:noWrap/>
            <w:hideMark/>
          </w:tcPr>
          <w:p w14:paraId="51407A91" w14:textId="6DB201C1"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047AE7D3" w14:textId="77777777" w:rsidTr="00E45FB6">
        <w:trPr>
          <w:trHeight w:val="116"/>
        </w:trPr>
        <w:tc>
          <w:tcPr>
            <w:tcW w:w="201" w:type="pct"/>
            <w:shd w:val="clear" w:color="auto" w:fill="auto"/>
            <w:noWrap/>
            <w:hideMark/>
          </w:tcPr>
          <w:p w14:paraId="73F07E7C" w14:textId="77777777" w:rsidR="00E45FB6" w:rsidRPr="005342E5" w:rsidRDefault="00E45FB6" w:rsidP="00DF6C38">
            <w:pPr>
              <w:spacing w:before="0"/>
              <w:jc w:val="center"/>
              <w:rPr>
                <w:rFonts w:cs="Arial"/>
                <w:sz w:val="16"/>
                <w:szCs w:val="16"/>
              </w:rPr>
            </w:pPr>
            <w:r w:rsidRPr="005342E5">
              <w:rPr>
                <w:rFonts w:cs="Arial"/>
                <w:sz w:val="16"/>
                <w:szCs w:val="16"/>
              </w:rPr>
              <w:t>28</w:t>
            </w:r>
          </w:p>
        </w:tc>
        <w:tc>
          <w:tcPr>
            <w:tcW w:w="700" w:type="pct"/>
            <w:shd w:val="clear" w:color="auto" w:fill="auto"/>
            <w:noWrap/>
            <w:hideMark/>
          </w:tcPr>
          <w:p w14:paraId="6C31527B" w14:textId="16A18066" w:rsidR="00E45FB6" w:rsidRPr="005342E5" w:rsidRDefault="00E45FB6" w:rsidP="00DF6C38">
            <w:pPr>
              <w:spacing w:before="0"/>
              <w:jc w:val="center"/>
              <w:rPr>
                <w:rFonts w:cs="Arial"/>
                <w:bCs/>
                <w:sz w:val="16"/>
                <w:szCs w:val="16"/>
              </w:rPr>
            </w:pPr>
            <w:r w:rsidRPr="005342E5">
              <w:rPr>
                <w:rFonts w:cs="Arial"/>
                <w:bCs/>
                <w:sz w:val="16"/>
                <w:szCs w:val="16"/>
              </w:rPr>
              <w:t>BNM355645</w:t>
            </w:r>
          </w:p>
        </w:tc>
        <w:tc>
          <w:tcPr>
            <w:tcW w:w="808" w:type="pct"/>
            <w:shd w:val="clear" w:color="auto" w:fill="auto"/>
            <w:noWrap/>
            <w:hideMark/>
          </w:tcPr>
          <w:p w14:paraId="3B362734" w14:textId="147B72A9" w:rsidR="00E45FB6" w:rsidRPr="005342E5" w:rsidRDefault="00E45FB6" w:rsidP="00DF6C38">
            <w:pPr>
              <w:spacing w:before="0"/>
              <w:jc w:val="center"/>
              <w:rPr>
                <w:rFonts w:cs="Arial"/>
                <w:bCs/>
                <w:sz w:val="16"/>
                <w:szCs w:val="16"/>
              </w:rPr>
            </w:pPr>
            <w:r w:rsidRPr="005342E5">
              <w:rPr>
                <w:rFonts w:cs="Arial"/>
                <w:bCs/>
                <w:sz w:val="16"/>
                <w:szCs w:val="16"/>
              </w:rPr>
              <w:t>TMBBE45J983085191</w:t>
            </w:r>
          </w:p>
        </w:tc>
        <w:tc>
          <w:tcPr>
            <w:tcW w:w="415" w:type="pct"/>
            <w:shd w:val="clear" w:color="auto" w:fill="auto"/>
            <w:noWrap/>
            <w:hideMark/>
          </w:tcPr>
          <w:p w14:paraId="278ACCBC" w14:textId="75780657"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2DD0FC8" w14:textId="698E779D"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45B32A12"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0561DA25" w14:textId="3252E885" w:rsidR="00E45FB6" w:rsidRPr="005342E5" w:rsidRDefault="00E45FB6" w:rsidP="00DF6C38">
            <w:pPr>
              <w:spacing w:before="0"/>
              <w:jc w:val="center"/>
              <w:rPr>
                <w:rFonts w:cs="Arial"/>
                <w:bCs/>
                <w:sz w:val="16"/>
                <w:szCs w:val="16"/>
              </w:rPr>
            </w:pPr>
            <w:r w:rsidRPr="005342E5">
              <w:rPr>
                <w:rFonts w:cs="Arial"/>
                <w:bCs/>
                <w:sz w:val="16"/>
                <w:szCs w:val="16"/>
              </w:rPr>
              <w:t>BG521-OB</w:t>
            </w:r>
          </w:p>
        </w:tc>
        <w:tc>
          <w:tcPr>
            <w:tcW w:w="633" w:type="pct"/>
            <w:shd w:val="clear" w:color="auto" w:fill="auto"/>
            <w:noWrap/>
            <w:hideMark/>
          </w:tcPr>
          <w:p w14:paraId="458B24DE" w14:textId="3B88E117" w:rsidR="00E45FB6" w:rsidRPr="005342E5" w:rsidRDefault="00E45FB6" w:rsidP="00DF6C38">
            <w:pPr>
              <w:spacing w:before="0"/>
              <w:jc w:val="right"/>
              <w:rPr>
                <w:rFonts w:cs="Arial"/>
                <w:bCs/>
                <w:sz w:val="16"/>
                <w:szCs w:val="16"/>
              </w:rPr>
            </w:pPr>
            <w:r w:rsidRPr="005342E5">
              <w:rPr>
                <w:rFonts w:cs="Arial"/>
                <w:bCs/>
                <w:sz w:val="16"/>
                <w:szCs w:val="16"/>
              </w:rPr>
              <w:t>2,732</w:t>
            </w:r>
          </w:p>
        </w:tc>
      </w:tr>
      <w:tr w:rsidR="00E45FB6" w:rsidRPr="005342E5" w14:paraId="53A81CF3" w14:textId="77777777" w:rsidTr="00E45FB6">
        <w:trPr>
          <w:trHeight w:val="188"/>
        </w:trPr>
        <w:tc>
          <w:tcPr>
            <w:tcW w:w="201" w:type="pct"/>
            <w:shd w:val="clear" w:color="auto" w:fill="auto"/>
            <w:noWrap/>
            <w:hideMark/>
          </w:tcPr>
          <w:p w14:paraId="7A1C491D" w14:textId="77777777" w:rsidR="00E45FB6" w:rsidRPr="005342E5" w:rsidRDefault="00E45FB6" w:rsidP="00DF6C38">
            <w:pPr>
              <w:spacing w:before="0"/>
              <w:jc w:val="center"/>
              <w:rPr>
                <w:rFonts w:cs="Arial"/>
                <w:sz w:val="16"/>
                <w:szCs w:val="16"/>
              </w:rPr>
            </w:pPr>
            <w:r w:rsidRPr="005342E5">
              <w:rPr>
                <w:rFonts w:cs="Arial"/>
                <w:sz w:val="16"/>
                <w:szCs w:val="16"/>
              </w:rPr>
              <w:t>29</w:t>
            </w:r>
          </w:p>
        </w:tc>
        <w:tc>
          <w:tcPr>
            <w:tcW w:w="700" w:type="pct"/>
            <w:shd w:val="clear" w:color="auto" w:fill="auto"/>
            <w:noWrap/>
            <w:hideMark/>
          </w:tcPr>
          <w:p w14:paraId="2A2DD7F8" w14:textId="5EF534CC" w:rsidR="00E45FB6" w:rsidRPr="005342E5" w:rsidRDefault="00E45FB6" w:rsidP="00DF6C38">
            <w:pPr>
              <w:spacing w:before="0"/>
              <w:jc w:val="center"/>
              <w:rPr>
                <w:rFonts w:cs="Arial"/>
                <w:bCs/>
                <w:sz w:val="16"/>
                <w:szCs w:val="16"/>
              </w:rPr>
            </w:pPr>
            <w:r w:rsidRPr="005342E5">
              <w:rPr>
                <w:rFonts w:cs="Arial"/>
                <w:bCs/>
                <w:sz w:val="16"/>
                <w:szCs w:val="16"/>
              </w:rPr>
              <w:t>BNM357009</w:t>
            </w:r>
          </w:p>
        </w:tc>
        <w:tc>
          <w:tcPr>
            <w:tcW w:w="808" w:type="pct"/>
            <w:shd w:val="clear" w:color="auto" w:fill="auto"/>
            <w:noWrap/>
            <w:hideMark/>
          </w:tcPr>
          <w:p w14:paraId="3BC31771" w14:textId="56F8D15A" w:rsidR="00E45FB6" w:rsidRPr="005342E5" w:rsidRDefault="00E45FB6" w:rsidP="00DF6C38">
            <w:pPr>
              <w:spacing w:before="0"/>
              <w:jc w:val="center"/>
              <w:rPr>
                <w:rFonts w:cs="Arial"/>
                <w:bCs/>
                <w:sz w:val="16"/>
                <w:szCs w:val="16"/>
              </w:rPr>
            </w:pPr>
            <w:r w:rsidRPr="005342E5">
              <w:rPr>
                <w:rFonts w:cs="Arial"/>
                <w:bCs/>
                <w:sz w:val="16"/>
                <w:szCs w:val="16"/>
              </w:rPr>
              <w:t>TMBBE45J983091606</w:t>
            </w:r>
          </w:p>
        </w:tc>
        <w:tc>
          <w:tcPr>
            <w:tcW w:w="415" w:type="pct"/>
            <w:shd w:val="clear" w:color="auto" w:fill="auto"/>
            <w:noWrap/>
            <w:hideMark/>
          </w:tcPr>
          <w:p w14:paraId="4667156E" w14:textId="2093C98A"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7BADEC75" w14:textId="3B1B6FD5" w:rsidR="00E45FB6" w:rsidRPr="005342E5" w:rsidRDefault="00E45FB6" w:rsidP="00DF6C38">
            <w:pPr>
              <w:spacing w:before="0"/>
              <w:jc w:val="center"/>
              <w:rPr>
                <w:rFonts w:cs="Arial"/>
                <w:bCs/>
                <w:sz w:val="16"/>
                <w:szCs w:val="16"/>
              </w:rPr>
            </w:pPr>
            <w:r w:rsidRPr="005342E5">
              <w:rPr>
                <w:rFonts w:cs="Arial"/>
                <w:bCs/>
                <w:sz w:val="16"/>
                <w:szCs w:val="16"/>
              </w:rPr>
              <w:t>ŠKODA FABIA AMBIENTE 1.4 TDI</w:t>
            </w:r>
          </w:p>
        </w:tc>
        <w:tc>
          <w:tcPr>
            <w:tcW w:w="401" w:type="pct"/>
            <w:shd w:val="clear" w:color="auto" w:fill="auto"/>
            <w:noWrap/>
            <w:hideMark/>
          </w:tcPr>
          <w:p w14:paraId="5A5539FD"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129E97EC" w14:textId="591F7343" w:rsidR="00E45FB6" w:rsidRPr="005342E5" w:rsidRDefault="00E45FB6" w:rsidP="00DF6C38">
            <w:pPr>
              <w:spacing w:before="0"/>
              <w:jc w:val="center"/>
              <w:rPr>
                <w:rFonts w:cs="Arial"/>
                <w:bCs/>
                <w:sz w:val="16"/>
                <w:szCs w:val="16"/>
              </w:rPr>
            </w:pPr>
            <w:r w:rsidRPr="005342E5">
              <w:rPr>
                <w:rFonts w:cs="Arial"/>
                <w:bCs/>
                <w:sz w:val="16"/>
                <w:szCs w:val="16"/>
              </w:rPr>
              <w:t>BG521-RŽ</w:t>
            </w:r>
          </w:p>
        </w:tc>
        <w:tc>
          <w:tcPr>
            <w:tcW w:w="633" w:type="pct"/>
            <w:shd w:val="clear" w:color="auto" w:fill="auto"/>
            <w:noWrap/>
            <w:hideMark/>
          </w:tcPr>
          <w:p w14:paraId="7D132E23" w14:textId="3E66D519" w:rsidR="00E45FB6" w:rsidRPr="005342E5" w:rsidRDefault="00E45FB6" w:rsidP="00DF6C38">
            <w:pPr>
              <w:spacing w:before="0"/>
              <w:jc w:val="right"/>
              <w:rPr>
                <w:rFonts w:cs="Arial"/>
                <w:bCs/>
                <w:sz w:val="16"/>
                <w:szCs w:val="16"/>
              </w:rPr>
            </w:pPr>
            <w:r w:rsidRPr="005342E5">
              <w:rPr>
                <w:rFonts w:cs="Arial"/>
                <w:bCs/>
                <w:sz w:val="16"/>
                <w:szCs w:val="16"/>
              </w:rPr>
              <w:t>2,537</w:t>
            </w:r>
          </w:p>
        </w:tc>
      </w:tr>
      <w:tr w:rsidR="00E45FB6" w:rsidRPr="005342E5" w14:paraId="1A771FEE" w14:textId="77777777" w:rsidTr="00E45FB6">
        <w:trPr>
          <w:trHeight w:val="179"/>
        </w:trPr>
        <w:tc>
          <w:tcPr>
            <w:tcW w:w="201" w:type="pct"/>
            <w:shd w:val="clear" w:color="auto" w:fill="auto"/>
            <w:noWrap/>
            <w:hideMark/>
          </w:tcPr>
          <w:p w14:paraId="736B77D5" w14:textId="77777777" w:rsidR="00E45FB6" w:rsidRPr="005342E5" w:rsidRDefault="00E45FB6" w:rsidP="00DF6C38">
            <w:pPr>
              <w:spacing w:before="0"/>
              <w:jc w:val="center"/>
              <w:rPr>
                <w:rFonts w:cs="Arial"/>
                <w:sz w:val="16"/>
                <w:szCs w:val="16"/>
              </w:rPr>
            </w:pPr>
            <w:r w:rsidRPr="005342E5">
              <w:rPr>
                <w:rFonts w:cs="Arial"/>
                <w:sz w:val="16"/>
                <w:szCs w:val="16"/>
              </w:rPr>
              <w:t>30</w:t>
            </w:r>
          </w:p>
        </w:tc>
        <w:tc>
          <w:tcPr>
            <w:tcW w:w="700" w:type="pct"/>
            <w:shd w:val="clear" w:color="auto" w:fill="auto"/>
            <w:noWrap/>
            <w:hideMark/>
          </w:tcPr>
          <w:p w14:paraId="7CE1133F" w14:textId="00F03C4F" w:rsidR="00E45FB6" w:rsidRPr="005342E5" w:rsidRDefault="00E45FB6" w:rsidP="00DF6C38">
            <w:pPr>
              <w:spacing w:before="0"/>
              <w:jc w:val="center"/>
              <w:rPr>
                <w:rFonts w:cs="Arial"/>
                <w:bCs/>
                <w:sz w:val="16"/>
                <w:szCs w:val="16"/>
              </w:rPr>
            </w:pPr>
            <w:r w:rsidRPr="005342E5">
              <w:rPr>
                <w:rFonts w:cs="Arial"/>
                <w:bCs/>
                <w:sz w:val="16"/>
                <w:szCs w:val="16"/>
              </w:rPr>
              <w:t>N47D220D93838171</w:t>
            </w:r>
          </w:p>
        </w:tc>
        <w:tc>
          <w:tcPr>
            <w:tcW w:w="808" w:type="pct"/>
            <w:shd w:val="clear" w:color="auto" w:fill="auto"/>
            <w:noWrap/>
            <w:hideMark/>
          </w:tcPr>
          <w:p w14:paraId="61AC553D" w14:textId="1FEE93E6" w:rsidR="00E45FB6" w:rsidRPr="005342E5" w:rsidRDefault="00E45FB6" w:rsidP="00DF6C38">
            <w:pPr>
              <w:spacing w:before="0"/>
              <w:jc w:val="center"/>
              <w:rPr>
                <w:rFonts w:cs="Arial"/>
                <w:bCs/>
                <w:sz w:val="16"/>
                <w:szCs w:val="16"/>
              </w:rPr>
            </w:pPr>
            <w:r w:rsidRPr="005342E5">
              <w:rPr>
                <w:rFonts w:cs="Arial"/>
                <w:bCs/>
                <w:sz w:val="16"/>
                <w:szCs w:val="16"/>
              </w:rPr>
              <w:t>WBAXA11070DX24290</w:t>
            </w:r>
          </w:p>
        </w:tc>
        <w:tc>
          <w:tcPr>
            <w:tcW w:w="415" w:type="pct"/>
            <w:shd w:val="clear" w:color="auto" w:fill="auto"/>
            <w:noWrap/>
            <w:hideMark/>
          </w:tcPr>
          <w:p w14:paraId="2B4F0105" w14:textId="14CFB58A"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10E6D9F6" w14:textId="5B6DF076" w:rsidR="00E45FB6" w:rsidRPr="005342E5" w:rsidRDefault="00E45FB6" w:rsidP="00DF6C38">
            <w:pPr>
              <w:spacing w:before="0"/>
              <w:jc w:val="center"/>
              <w:rPr>
                <w:rFonts w:cs="Arial"/>
                <w:bCs/>
                <w:sz w:val="16"/>
                <w:szCs w:val="16"/>
              </w:rPr>
            </w:pPr>
            <w:r w:rsidRPr="005342E5">
              <w:rPr>
                <w:rFonts w:cs="Arial"/>
                <w:bCs/>
                <w:sz w:val="16"/>
                <w:szCs w:val="16"/>
              </w:rPr>
              <w:t>BMW 525D XDRIVE</w:t>
            </w:r>
          </w:p>
        </w:tc>
        <w:tc>
          <w:tcPr>
            <w:tcW w:w="401" w:type="pct"/>
            <w:shd w:val="clear" w:color="auto" w:fill="auto"/>
            <w:noWrap/>
            <w:hideMark/>
          </w:tcPr>
          <w:p w14:paraId="03446E3D" w14:textId="77777777" w:rsidR="00E45FB6" w:rsidRPr="005342E5" w:rsidRDefault="00E45FB6" w:rsidP="00DF6C38">
            <w:pPr>
              <w:spacing w:before="0"/>
              <w:jc w:val="center"/>
              <w:rPr>
                <w:rFonts w:cs="Arial"/>
                <w:bCs/>
                <w:sz w:val="16"/>
                <w:szCs w:val="16"/>
              </w:rPr>
            </w:pPr>
            <w:r w:rsidRPr="005342E5">
              <w:rPr>
                <w:rFonts w:cs="Arial"/>
                <w:bCs/>
                <w:sz w:val="16"/>
                <w:szCs w:val="16"/>
              </w:rPr>
              <w:t>2012</w:t>
            </w:r>
          </w:p>
        </w:tc>
        <w:tc>
          <w:tcPr>
            <w:tcW w:w="506" w:type="pct"/>
            <w:shd w:val="clear" w:color="auto" w:fill="auto"/>
            <w:noWrap/>
            <w:hideMark/>
          </w:tcPr>
          <w:p w14:paraId="7345D2A7" w14:textId="5613EB8C" w:rsidR="00E45FB6" w:rsidRPr="005342E5" w:rsidRDefault="00E45FB6" w:rsidP="00DF6C38">
            <w:pPr>
              <w:spacing w:before="0"/>
              <w:jc w:val="center"/>
              <w:rPr>
                <w:rFonts w:cs="Arial"/>
                <w:bCs/>
                <w:sz w:val="16"/>
                <w:szCs w:val="16"/>
              </w:rPr>
            </w:pPr>
            <w:r w:rsidRPr="005342E5">
              <w:rPr>
                <w:rFonts w:cs="Arial"/>
                <w:bCs/>
                <w:sz w:val="16"/>
                <w:szCs w:val="16"/>
              </w:rPr>
              <w:t>UE056-SV</w:t>
            </w:r>
          </w:p>
        </w:tc>
        <w:tc>
          <w:tcPr>
            <w:tcW w:w="633" w:type="pct"/>
            <w:shd w:val="clear" w:color="auto" w:fill="auto"/>
            <w:noWrap/>
            <w:hideMark/>
          </w:tcPr>
          <w:p w14:paraId="587F2688" w14:textId="42D4737A" w:rsidR="00E45FB6" w:rsidRPr="005342E5" w:rsidRDefault="00E45FB6" w:rsidP="00DF6C38">
            <w:pPr>
              <w:spacing w:before="0"/>
              <w:jc w:val="right"/>
              <w:rPr>
                <w:rFonts w:cs="Arial"/>
                <w:bCs/>
                <w:sz w:val="16"/>
                <w:szCs w:val="16"/>
              </w:rPr>
            </w:pPr>
            <w:r w:rsidRPr="005342E5">
              <w:rPr>
                <w:rFonts w:cs="Arial"/>
                <w:bCs/>
                <w:sz w:val="16"/>
                <w:szCs w:val="16"/>
              </w:rPr>
              <w:t>17,951</w:t>
            </w:r>
          </w:p>
        </w:tc>
      </w:tr>
      <w:tr w:rsidR="00E45FB6" w:rsidRPr="005342E5" w14:paraId="0E22448B" w14:textId="77777777" w:rsidTr="00E45FB6">
        <w:trPr>
          <w:trHeight w:val="197"/>
        </w:trPr>
        <w:tc>
          <w:tcPr>
            <w:tcW w:w="201" w:type="pct"/>
            <w:shd w:val="clear" w:color="auto" w:fill="auto"/>
            <w:noWrap/>
            <w:hideMark/>
          </w:tcPr>
          <w:p w14:paraId="6710B9E3" w14:textId="77777777" w:rsidR="00E45FB6" w:rsidRPr="005342E5" w:rsidRDefault="00E45FB6" w:rsidP="00DF6C38">
            <w:pPr>
              <w:spacing w:before="0"/>
              <w:jc w:val="center"/>
              <w:rPr>
                <w:rFonts w:cs="Arial"/>
                <w:sz w:val="16"/>
                <w:szCs w:val="16"/>
              </w:rPr>
            </w:pPr>
            <w:r w:rsidRPr="005342E5">
              <w:rPr>
                <w:rFonts w:cs="Arial"/>
                <w:sz w:val="16"/>
                <w:szCs w:val="16"/>
              </w:rPr>
              <w:t>31</w:t>
            </w:r>
          </w:p>
        </w:tc>
        <w:tc>
          <w:tcPr>
            <w:tcW w:w="700" w:type="pct"/>
            <w:shd w:val="clear" w:color="auto" w:fill="auto"/>
            <w:noWrap/>
            <w:hideMark/>
          </w:tcPr>
          <w:p w14:paraId="07B81DCC" w14:textId="0175037B" w:rsidR="00E45FB6" w:rsidRPr="005342E5" w:rsidRDefault="00E45FB6" w:rsidP="00DF6C38">
            <w:pPr>
              <w:spacing w:before="0"/>
              <w:jc w:val="center"/>
              <w:rPr>
                <w:rFonts w:cs="Arial"/>
                <w:bCs/>
                <w:sz w:val="16"/>
                <w:szCs w:val="16"/>
              </w:rPr>
            </w:pPr>
            <w:r w:rsidRPr="005342E5">
              <w:rPr>
                <w:rFonts w:cs="Arial"/>
                <w:bCs/>
                <w:sz w:val="16"/>
                <w:szCs w:val="16"/>
              </w:rPr>
              <w:t>2GR8723217</w:t>
            </w:r>
          </w:p>
        </w:tc>
        <w:tc>
          <w:tcPr>
            <w:tcW w:w="808" w:type="pct"/>
            <w:shd w:val="clear" w:color="auto" w:fill="auto"/>
            <w:noWrap/>
            <w:hideMark/>
          </w:tcPr>
          <w:p w14:paraId="3D5BD6E7" w14:textId="635BF300" w:rsidR="00E45FB6" w:rsidRPr="005342E5" w:rsidRDefault="00E45FB6" w:rsidP="00DF6C38">
            <w:pPr>
              <w:spacing w:before="0"/>
              <w:jc w:val="center"/>
              <w:rPr>
                <w:rFonts w:cs="Arial"/>
                <w:bCs/>
                <w:sz w:val="16"/>
                <w:szCs w:val="16"/>
              </w:rPr>
            </w:pPr>
            <w:r w:rsidRPr="005342E5">
              <w:rPr>
                <w:rFonts w:cs="Arial"/>
                <w:bCs/>
                <w:sz w:val="16"/>
                <w:szCs w:val="16"/>
              </w:rPr>
              <w:t>JTHBC968205024556</w:t>
            </w:r>
          </w:p>
        </w:tc>
        <w:tc>
          <w:tcPr>
            <w:tcW w:w="415" w:type="pct"/>
            <w:shd w:val="clear" w:color="auto" w:fill="auto"/>
            <w:noWrap/>
            <w:hideMark/>
          </w:tcPr>
          <w:p w14:paraId="075033D0" w14:textId="27DBCFC4"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2AE06883" w14:textId="2175C4E8" w:rsidR="00E45FB6" w:rsidRPr="005342E5" w:rsidRDefault="00E45FB6" w:rsidP="00DF6C38">
            <w:pPr>
              <w:spacing w:before="0"/>
              <w:jc w:val="center"/>
              <w:rPr>
                <w:rFonts w:cs="Arial"/>
                <w:bCs/>
                <w:sz w:val="16"/>
                <w:szCs w:val="16"/>
              </w:rPr>
            </w:pPr>
            <w:r w:rsidRPr="005342E5">
              <w:rPr>
                <w:rFonts w:cs="Arial"/>
                <w:bCs/>
                <w:sz w:val="16"/>
                <w:szCs w:val="16"/>
              </w:rPr>
              <w:t>LEXUS GS 450 LUXURY</w:t>
            </w:r>
          </w:p>
        </w:tc>
        <w:tc>
          <w:tcPr>
            <w:tcW w:w="401" w:type="pct"/>
            <w:shd w:val="clear" w:color="auto" w:fill="auto"/>
            <w:noWrap/>
            <w:hideMark/>
          </w:tcPr>
          <w:p w14:paraId="7E163B09" w14:textId="77777777" w:rsidR="00E45FB6" w:rsidRPr="005342E5" w:rsidRDefault="00E45FB6" w:rsidP="00DF6C38">
            <w:pPr>
              <w:spacing w:before="0"/>
              <w:jc w:val="center"/>
              <w:rPr>
                <w:rFonts w:cs="Arial"/>
                <w:bCs/>
                <w:sz w:val="16"/>
                <w:szCs w:val="16"/>
              </w:rPr>
            </w:pPr>
            <w:r w:rsidRPr="005342E5">
              <w:rPr>
                <w:rFonts w:cs="Arial"/>
                <w:bCs/>
                <w:sz w:val="16"/>
                <w:szCs w:val="16"/>
              </w:rPr>
              <w:t>2011</w:t>
            </w:r>
          </w:p>
        </w:tc>
        <w:tc>
          <w:tcPr>
            <w:tcW w:w="506" w:type="pct"/>
            <w:shd w:val="clear" w:color="auto" w:fill="auto"/>
            <w:noWrap/>
            <w:hideMark/>
          </w:tcPr>
          <w:p w14:paraId="35E3B31E" w14:textId="5CB03C5D" w:rsidR="00E45FB6" w:rsidRPr="005342E5" w:rsidRDefault="00E45FB6" w:rsidP="00DF6C38">
            <w:pPr>
              <w:spacing w:before="0"/>
              <w:jc w:val="center"/>
              <w:rPr>
                <w:rFonts w:cs="Arial"/>
                <w:bCs/>
                <w:sz w:val="16"/>
                <w:szCs w:val="16"/>
              </w:rPr>
            </w:pPr>
            <w:r w:rsidRPr="005342E5">
              <w:rPr>
                <w:rFonts w:cs="Arial"/>
                <w:bCs/>
                <w:sz w:val="16"/>
                <w:szCs w:val="16"/>
              </w:rPr>
              <w:t>BG632-SS</w:t>
            </w:r>
          </w:p>
        </w:tc>
        <w:tc>
          <w:tcPr>
            <w:tcW w:w="633" w:type="pct"/>
            <w:shd w:val="clear" w:color="auto" w:fill="auto"/>
            <w:noWrap/>
            <w:hideMark/>
          </w:tcPr>
          <w:p w14:paraId="7B9725C7" w14:textId="6FF6D532" w:rsidR="00E45FB6" w:rsidRPr="005342E5" w:rsidRDefault="00E45FB6" w:rsidP="00DF6C38">
            <w:pPr>
              <w:spacing w:before="0"/>
              <w:jc w:val="right"/>
              <w:rPr>
                <w:rFonts w:cs="Arial"/>
                <w:bCs/>
                <w:sz w:val="16"/>
                <w:szCs w:val="16"/>
              </w:rPr>
            </w:pPr>
            <w:r w:rsidRPr="005342E5">
              <w:rPr>
                <w:rFonts w:cs="Arial"/>
                <w:bCs/>
                <w:sz w:val="16"/>
                <w:szCs w:val="16"/>
              </w:rPr>
              <w:t>11,707</w:t>
            </w:r>
          </w:p>
        </w:tc>
      </w:tr>
      <w:tr w:rsidR="00E45FB6" w:rsidRPr="005342E5" w14:paraId="3012ED56" w14:textId="77777777" w:rsidTr="00E45FB6">
        <w:trPr>
          <w:trHeight w:val="152"/>
        </w:trPr>
        <w:tc>
          <w:tcPr>
            <w:tcW w:w="201" w:type="pct"/>
            <w:shd w:val="clear" w:color="auto" w:fill="auto"/>
            <w:noWrap/>
            <w:hideMark/>
          </w:tcPr>
          <w:p w14:paraId="53AC4F27" w14:textId="77777777" w:rsidR="00E45FB6" w:rsidRPr="005342E5" w:rsidRDefault="00E45FB6" w:rsidP="00DF6C38">
            <w:pPr>
              <w:spacing w:before="0"/>
              <w:jc w:val="center"/>
              <w:rPr>
                <w:rFonts w:cs="Arial"/>
                <w:sz w:val="16"/>
                <w:szCs w:val="16"/>
              </w:rPr>
            </w:pPr>
            <w:r w:rsidRPr="005342E5">
              <w:rPr>
                <w:rFonts w:cs="Arial"/>
                <w:sz w:val="16"/>
                <w:szCs w:val="16"/>
              </w:rPr>
              <w:t>32</w:t>
            </w:r>
          </w:p>
        </w:tc>
        <w:tc>
          <w:tcPr>
            <w:tcW w:w="700" w:type="pct"/>
            <w:shd w:val="clear" w:color="auto" w:fill="auto"/>
            <w:noWrap/>
            <w:hideMark/>
          </w:tcPr>
          <w:p w14:paraId="14657006" w14:textId="084B95B6" w:rsidR="00E45FB6" w:rsidRPr="005342E5" w:rsidRDefault="00E45FB6" w:rsidP="00DF6C38">
            <w:pPr>
              <w:spacing w:before="0"/>
              <w:jc w:val="center"/>
              <w:rPr>
                <w:rFonts w:cs="Arial"/>
                <w:bCs/>
                <w:sz w:val="16"/>
                <w:szCs w:val="16"/>
              </w:rPr>
            </w:pPr>
            <w:r w:rsidRPr="005342E5">
              <w:rPr>
                <w:rFonts w:cs="Arial"/>
                <w:bCs/>
                <w:sz w:val="16"/>
                <w:szCs w:val="16"/>
              </w:rPr>
              <w:t>Z14XEP19FM0940</w:t>
            </w:r>
          </w:p>
        </w:tc>
        <w:tc>
          <w:tcPr>
            <w:tcW w:w="808" w:type="pct"/>
            <w:shd w:val="clear" w:color="auto" w:fill="auto"/>
            <w:noWrap/>
            <w:hideMark/>
          </w:tcPr>
          <w:p w14:paraId="12875C64" w14:textId="27780AE8" w:rsidR="00E45FB6" w:rsidRPr="005342E5" w:rsidRDefault="00E45FB6" w:rsidP="00DF6C38">
            <w:pPr>
              <w:spacing w:before="0"/>
              <w:jc w:val="center"/>
              <w:rPr>
                <w:rFonts w:cs="Arial"/>
                <w:bCs/>
                <w:sz w:val="16"/>
                <w:szCs w:val="16"/>
              </w:rPr>
            </w:pPr>
            <w:r w:rsidRPr="005342E5">
              <w:rPr>
                <w:rFonts w:cs="Arial"/>
                <w:bCs/>
                <w:sz w:val="16"/>
                <w:szCs w:val="16"/>
              </w:rPr>
              <w:t>W0L0AHL48581661124</w:t>
            </w:r>
          </w:p>
        </w:tc>
        <w:tc>
          <w:tcPr>
            <w:tcW w:w="415" w:type="pct"/>
            <w:shd w:val="clear" w:color="auto" w:fill="auto"/>
            <w:noWrap/>
            <w:hideMark/>
          </w:tcPr>
          <w:p w14:paraId="6DF0235F" w14:textId="3DF3E554"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3089D272" w14:textId="25FCF1BB" w:rsidR="00E45FB6" w:rsidRPr="005342E5" w:rsidRDefault="00E45FB6" w:rsidP="00DF6C38">
            <w:pPr>
              <w:spacing w:before="0"/>
              <w:jc w:val="center"/>
              <w:rPr>
                <w:rFonts w:cs="Arial"/>
                <w:bCs/>
                <w:sz w:val="16"/>
                <w:szCs w:val="16"/>
              </w:rPr>
            </w:pPr>
            <w:r w:rsidRPr="005342E5">
              <w:rPr>
                <w:rFonts w:cs="Arial"/>
                <w:bCs/>
                <w:sz w:val="16"/>
                <w:szCs w:val="16"/>
              </w:rPr>
              <w:t>OPEL ASTRA 1.4</w:t>
            </w:r>
          </w:p>
        </w:tc>
        <w:tc>
          <w:tcPr>
            <w:tcW w:w="401" w:type="pct"/>
            <w:shd w:val="clear" w:color="auto" w:fill="auto"/>
            <w:noWrap/>
            <w:hideMark/>
          </w:tcPr>
          <w:p w14:paraId="325B3EA6" w14:textId="77777777" w:rsidR="00E45FB6" w:rsidRPr="005342E5" w:rsidRDefault="00E45FB6" w:rsidP="00DF6C38">
            <w:pPr>
              <w:spacing w:before="0"/>
              <w:jc w:val="center"/>
              <w:rPr>
                <w:rFonts w:cs="Arial"/>
                <w:bCs/>
                <w:sz w:val="16"/>
                <w:szCs w:val="16"/>
              </w:rPr>
            </w:pPr>
            <w:r w:rsidRPr="005342E5">
              <w:rPr>
                <w:rFonts w:cs="Arial"/>
                <w:bCs/>
                <w:sz w:val="16"/>
                <w:szCs w:val="16"/>
              </w:rPr>
              <w:t>2005</w:t>
            </w:r>
          </w:p>
        </w:tc>
        <w:tc>
          <w:tcPr>
            <w:tcW w:w="506" w:type="pct"/>
            <w:shd w:val="clear" w:color="auto" w:fill="auto"/>
            <w:noWrap/>
            <w:hideMark/>
          </w:tcPr>
          <w:p w14:paraId="717F3AF9" w14:textId="326779D4" w:rsidR="00E45FB6" w:rsidRPr="005342E5" w:rsidRDefault="00E45FB6" w:rsidP="00DF6C38">
            <w:pPr>
              <w:spacing w:before="0"/>
              <w:jc w:val="center"/>
              <w:rPr>
                <w:rFonts w:cs="Arial"/>
                <w:bCs/>
                <w:sz w:val="16"/>
                <w:szCs w:val="16"/>
              </w:rPr>
            </w:pPr>
            <w:r w:rsidRPr="005342E5">
              <w:rPr>
                <w:rFonts w:cs="Arial"/>
                <w:bCs/>
                <w:sz w:val="16"/>
                <w:szCs w:val="16"/>
              </w:rPr>
              <w:t>BG004-ZS</w:t>
            </w:r>
          </w:p>
        </w:tc>
        <w:tc>
          <w:tcPr>
            <w:tcW w:w="633" w:type="pct"/>
            <w:shd w:val="clear" w:color="auto" w:fill="auto"/>
            <w:noWrap/>
            <w:hideMark/>
          </w:tcPr>
          <w:p w14:paraId="40B9B08B" w14:textId="747C46CD" w:rsidR="00E45FB6" w:rsidRPr="005342E5" w:rsidRDefault="00E45FB6" w:rsidP="00DF6C38">
            <w:pPr>
              <w:spacing w:before="0"/>
              <w:jc w:val="right"/>
              <w:rPr>
                <w:rFonts w:cs="Arial"/>
                <w:bCs/>
                <w:sz w:val="16"/>
                <w:szCs w:val="16"/>
              </w:rPr>
            </w:pPr>
            <w:r w:rsidRPr="005342E5">
              <w:rPr>
                <w:rFonts w:cs="Arial"/>
                <w:bCs/>
                <w:sz w:val="16"/>
                <w:szCs w:val="16"/>
              </w:rPr>
              <w:t>1,561</w:t>
            </w:r>
          </w:p>
        </w:tc>
      </w:tr>
      <w:tr w:rsidR="00E45FB6" w:rsidRPr="005342E5" w14:paraId="4FD9FAD7" w14:textId="77777777" w:rsidTr="00E45FB6">
        <w:trPr>
          <w:trHeight w:val="188"/>
        </w:trPr>
        <w:tc>
          <w:tcPr>
            <w:tcW w:w="201" w:type="pct"/>
            <w:shd w:val="clear" w:color="auto" w:fill="auto"/>
            <w:noWrap/>
            <w:hideMark/>
          </w:tcPr>
          <w:p w14:paraId="6127CAEA" w14:textId="77777777" w:rsidR="00E45FB6" w:rsidRPr="005342E5" w:rsidRDefault="00E45FB6" w:rsidP="00DF6C38">
            <w:pPr>
              <w:spacing w:before="0"/>
              <w:jc w:val="center"/>
              <w:rPr>
                <w:rFonts w:cs="Arial"/>
                <w:sz w:val="16"/>
                <w:szCs w:val="16"/>
              </w:rPr>
            </w:pPr>
            <w:r w:rsidRPr="005342E5">
              <w:rPr>
                <w:rFonts w:cs="Arial"/>
                <w:sz w:val="16"/>
                <w:szCs w:val="16"/>
              </w:rPr>
              <w:t>33</w:t>
            </w:r>
          </w:p>
        </w:tc>
        <w:tc>
          <w:tcPr>
            <w:tcW w:w="700" w:type="pct"/>
            <w:shd w:val="clear" w:color="auto" w:fill="auto"/>
            <w:noWrap/>
            <w:hideMark/>
          </w:tcPr>
          <w:p w14:paraId="4EA06892" w14:textId="748D0C35" w:rsidR="00E45FB6" w:rsidRPr="005342E5" w:rsidRDefault="00E45FB6" w:rsidP="00DF6C38">
            <w:pPr>
              <w:spacing w:before="0"/>
              <w:jc w:val="center"/>
              <w:rPr>
                <w:rFonts w:cs="Arial"/>
                <w:bCs/>
                <w:sz w:val="16"/>
                <w:szCs w:val="16"/>
              </w:rPr>
            </w:pPr>
            <w:r w:rsidRPr="005342E5">
              <w:rPr>
                <w:rFonts w:cs="Arial"/>
                <w:bCs/>
                <w:sz w:val="16"/>
                <w:szCs w:val="16"/>
              </w:rPr>
              <w:t>BNM121979</w:t>
            </w:r>
          </w:p>
        </w:tc>
        <w:tc>
          <w:tcPr>
            <w:tcW w:w="808" w:type="pct"/>
            <w:shd w:val="clear" w:color="auto" w:fill="auto"/>
            <w:noWrap/>
            <w:hideMark/>
          </w:tcPr>
          <w:p w14:paraId="7AD882A6" w14:textId="24DCB195" w:rsidR="00E45FB6" w:rsidRPr="005342E5" w:rsidRDefault="00E45FB6" w:rsidP="00DF6C38">
            <w:pPr>
              <w:spacing w:before="0"/>
              <w:jc w:val="center"/>
              <w:rPr>
                <w:rFonts w:cs="Arial"/>
                <w:bCs/>
                <w:sz w:val="16"/>
                <w:szCs w:val="16"/>
              </w:rPr>
            </w:pPr>
            <w:r w:rsidRPr="005342E5">
              <w:rPr>
                <w:rFonts w:cs="Arial"/>
                <w:bCs/>
                <w:sz w:val="16"/>
                <w:szCs w:val="16"/>
              </w:rPr>
              <w:t>WVWZZZ9NZ7Y103602</w:t>
            </w:r>
          </w:p>
        </w:tc>
        <w:tc>
          <w:tcPr>
            <w:tcW w:w="415" w:type="pct"/>
            <w:shd w:val="clear" w:color="auto" w:fill="auto"/>
            <w:noWrap/>
            <w:hideMark/>
          </w:tcPr>
          <w:p w14:paraId="5F1923CC" w14:textId="4AE6A1F4"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27F2EEF" w14:textId="5EB52D91" w:rsidR="00E45FB6" w:rsidRPr="005342E5" w:rsidRDefault="00E45FB6" w:rsidP="00DF6C38">
            <w:pPr>
              <w:spacing w:before="0"/>
              <w:jc w:val="center"/>
              <w:rPr>
                <w:rFonts w:cs="Arial"/>
                <w:bCs/>
                <w:sz w:val="16"/>
                <w:szCs w:val="16"/>
              </w:rPr>
            </w:pPr>
            <w:r w:rsidRPr="005342E5">
              <w:rPr>
                <w:rFonts w:cs="Arial"/>
                <w:bCs/>
                <w:sz w:val="16"/>
                <w:szCs w:val="16"/>
              </w:rPr>
              <w:t>VW POLO 1.4 TDI</w:t>
            </w:r>
          </w:p>
        </w:tc>
        <w:tc>
          <w:tcPr>
            <w:tcW w:w="401" w:type="pct"/>
            <w:shd w:val="clear" w:color="auto" w:fill="auto"/>
            <w:noWrap/>
            <w:hideMark/>
          </w:tcPr>
          <w:p w14:paraId="44388142" w14:textId="77777777" w:rsidR="00E45FB6" w:rsidRPr="005342E5" w:rsidRDefault="00E45FB6" w:rsidP="00DF6C38">
            <w:pPr>
              <w:spacing w:before="0"/>
              <w:jc w:val="center"/>
              <w:rPr>
                <w:rFonts w:cs="Arial"/>
                <w:bCs/>
                <w:sz w:val="16"/>
                <w:szCs w:val="16"/>
              </w:rPr>
            </w:pPr>
            <w:r w:rsidRPr="005342E5">
              <w:rPr>
                <w:rFonts w:cs="Arial"/>
                <w:bCs/>
                <w:sz w:val="16"/>
                <w:szCs w:val="16"/>
              </w:rPr>
              <w:t>2006</w:t>
            </w:r>
          </w:p>
        </w:tc>
        <w:tc>
          <w:tcPr>
            <w:tcW w:w="506" w:type="pct"/>
            <w:shd w:val="clear" w:color="auto" w:fill="auto"/>
            <w:noWrap/>
            <w:hideMark/>
          </w:tcPr>
          <w:p w14:paraId="46C3932C" w14:textId="1E4BA442" w:rsidR="00E45FB6" w:rsidRPr="005342E5" w:rsidRDefault="00E45FB6" w:rsidP="00DF6C38">
            <w:pPr>
              <w:spacing w:before="0"/>
              <w:jc w:val="center"/>
              <w:rPr>
                <w:rFonts w:cs="Arial"/>
                <w:bCs/>
                <w:sz w:val="16"/>
                <w:szCs w:val="16"/>
              </w:rPr>
            </w:pPr>
            <w:r w:rsidRPr="005342E5">
              <w:rPr>
                <w:rFonts w:cs="Arial"/>
                <w:bCs/>
                <w:sz w:val="16"/>
                <w:szCs w:val="16"/>
              </w:rPr>
              <w:t>BG521-HG</w:t>
            </w:r>
          </w:p>
        </w:tc>
        <w:tc>
          <w:tcPr>
            <w:tcW w:w="633" w:type="pct"/>
            <w:shd w:val="clear" w:color="auto" w:fill="auto"/>
            <w:noWrap/>
            <w:hideMark/>
          </w:tcPr>
          <w:p w14:paraId="7596371F" w14:textId="1E023317" w:rsidR="00E45FB6" w:rsidRPr="005342E5" w:rsidRDefault="00E45FB6" w:rsidP="00DF6C38">
            <w:pPr>
              <w:spacing w:before="0"/>
              <w:jc w:val="right"/>
              <w:rPr>
                <w:rFonts w:cs="Arial"/>
                <w:bCs/>
                <w:sz w:val="16"/>
                <w:szCs w:val="16"/>
              </w:rPr>
            </w:pPr>
            <w:r w:rsidRPr="005342E5">
              <w:rPr>
                <w:rFonts w:cs="Arial"/>
                <w:bCs/>
                <w:sz w:val="16"/>
                <w:szCs w:val="16"/>
              </w:rPr>
              <w:t>2,341</w:t>
            </w:r>
          </w:p>
        </w:tc>
      </w:tr>
      <w:tr w:rsidR="00E45FB6" w:rsidRPr="005342E5" w14:paraId="0C2DC222" w14:textId="77777777" w:rsidTr="00E45FB6">
        <w:trPr>
          <w:trHeight w:val="224"/>
        </w:trPr>
        <w:tc>
          <w:tcPr>
            <w:tcW w:w="201" w:type="pct"/>
            <w:shd w:val="clear" w:color="auto" w:fill="auto"/>
            <w:noWrap/>
            <w:hideMark/>
          </w:tcPr>
          <w:p w14:paraId="7878DBC6" w14:textId="77777777" w:rsidR="00E45FB6" w:rsidRPr="005342E5" w:rsidRDefault="00E45FB6" w:rsidP="00DF6C38">
            <w:pPr>
              <w:spacing w:before="0"/>
              <w:jc w:val="center"/>
              <w:rPr>
                <w:rFonts w:cs="Arial"/>
                <w:sz w:val="16"/>
                <w:szCs w:val="16"/>
              </w:rPr>
            </w:pPr>
            <w:r w:rsidRPr="005342E5">
              <w:rPr>
                <w:rFonts w:cs="Arial"/>
                <w:sz w:val="16"/>
                <w:szCs w:val="16"/>
              </w:rPr>
              <w:t>34</w:t>
            </w:r>
          </w:p>
        </w:tc>
        <w:tc>
          <w:tcPr>
            <w:tcW w:w="700" w:type="pct"/>
            <w:shd w:val="clear" w:color="auto" w:fill="auto"/>
            <w:noWrap/>
            <w:hideMark/>
          </w:tcPr>
          <w:p w14:paraId="4F943AAF" w14:textId="4A826F52" w:rsidR="00E45FB6" w:rsidRPr="005342E5" w:rsidRDefault="00E45FB6" w:rsidP="00DF6C38">
            <w:pPr>
              <w:spacing w:before="0"/>
              <w:jc w:val="center"/>
              <w:rPr>
                <w:rFonts w:cs="Arial"/>
                <w:bCs/>
                <w:sz w:val="16"/>
                <w:szCs w:val="16"/>
              </w:rPr>
            </w:pPr>
            <w:r w:rsidRPr="005342E5">
              <w:rPr>
                <w:rFonts w:cs="Arial"/>
                <w:bCs/>
                <w:sz w:val="16"/>
                <w:szCs w:val="16"/>
              </w:rPr>
              <w:t>SHDA7E15920</w:t>
            </w:r>
          </w:p>
        </w:tc>
        <w:tc>
          <w:tcPr>
            <w:tcW w:w="808" w:type="pct"/>
            <w:shd w:val="clear" w:color="auto" w:fill="auto"/>
            <w:noWrap/>
            <w:hideMark/>
          </w:tcPr>
          <w:p w14:paraId="049C19E1" w14:textId="61E9D70C" w:rsidR="00E45FB6" w:rsidRPr="005342E5" w:rsidRDefault="00E45FB6" w:rsidP="00DF6C38">
            <w:pPr>
              <w:spacing w:before="0"/>
              <w:jc w:val="center"/>
              <w:rPr>
                <w:rFonts w:cs="Arial"/>
                <w:bCs/>
                <w:sz w:val="16"/>
                <w:szCs w:val="16"/>
              </w:rPr>
            </w:pPr>
            <w:r w:rsidRPr="005342E5">
              <w:rPr>
                <w:rFonts w:cs="Arial"/>
                <w:bCs/>
                <w:sz w:val="16"/>
                <w:szCs w:val="16"/>
              </w:rPr>
              <w:t>WF4XXWPD47E15920</w:t>
            </w:r>
          </w:p>
        </w:tc>
        <w:tc>
          <w:tcPr>
            <w:tcW w:w="415" w:type="pct"/>
            <w:shd w:val="clear" w:color="auto" w:fill="auto"/>
            <w:noWrap/>
            <w:hideMark/>
          </w:tcPr>
          <w:p w14:paraId="73997918" w14:textId="0413B31E"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61C77BF0" w14:textId="0B5016A4" w:rsidR="00E45FB6" w:rsidRPr="005342E5" w:rsidRDefault="00E45FB6" w:rsidP="00DF6C38">
            <w:pPr>
              <w:spacing w:before="0"/>
              <w:jc w:val="center"/>
              <w:rPr>
                <w:rFonts w:cs="Arial"/>
                <w:bCs/>
                <w:sz w:val="16"/>
                <w:szCs w:val="16"/>
              </w:rPr>
            </w:pPr>
            <w:r w:rsidRPr="005342E5">
              <w:rPr>
                <w:rFonts w:cs="Arial"/>
                <w:bCs/>
                <w:sz w:val="16"/>
                <w:szCs w:val="16"/>
              </w:rPr>
              <w:t>FORD FOCUS 1.6 16V</w:t>
            </w:r>
          </w:p>
        </w:tc>
        <w:tc>
          <w:tcPr>
            <w:tcW w:w="401" w:type="pct"/>
            <w:shd w:val="clear" w:color="auto" w:fill="auto"/>
            <w:noWrap/>
            <w:hideMark/>
          </w:tcPr>
          <w:p w14:paraId="3CEA8785" w14:textId="77777777" w:rsidR="00E45FB6" w:rsidRPr="005342E5" w:rsidRDefault="00E45FB6" w:rsidP="00DF6C38">
            <w:pPr>
              <w:spacing w:before="0"/>
              <w:jc w:val="center"/>
              <w:rPr>
                <w:rFonts w:cs="Arial"/>
                <w:bCs/>
                <w:sz w:val="16"/>
                <w:szCs w:val="16"/>
              </w:rPr>
            </w:pPr>
            <w:r w:rsidRPr="005342E5">
              <w:rPr>
                <w:rFonts w:cs="Arial"/>
                <w:bCs/>
                <w:sz w:val="16"/>
                <w:szCs w:val="16"/>
              </w:rPr>
              <w:t>2007</w:t>
            </w:r>
          </w:p>
        </w:tc>
        <w:tc>
          <w:tcPr>
            <w:tcW w:w="506" w:type="pct"/>
            <w:shd w:val="clear" w:color="auto" w:fill="auto"/>
            <w:noWrap/>
            <w:hideMark/>
          </w:tcPr>
          <w:p w14:paraId="0C5DD149" w14:textId="6B8CDD94" w:rsidR="00E45FB6" w:rsidRPr="005342E5" w:rsidRDefault="00E45FB6" w:rsidP="00DF6C38">
            <w:pPr>
              <w:spacing w:before="0"/>
              <w:jc w:val="center"/>
              <w:rPr>
                <w:rFonts w:cs="Arial"/>
                <w:bCs/>
                <w:sz w:val="16"/>
                <w:szCs w:val="16"/>
              </w:rPr>
            </w:pPr>
            <w:r w:rsidRPr="005342E5">
              <w:rPr>
                <w:rFonts w:cs="Arial"/>
                <w:bCs/>
                <w:sz w:val="16"/>
                <w:szCs w:val="16"/>
              </w:rPr>
              <w:t>BG574-OU</w:t>
            </w:r>
          </w:p>
        </w:tc>
        <w:tc>
          <w:tcPr>
            <w:tcW w:w="633" w:type="pct"/>
            <w:shd w:val="clear" w:color="auto" w:fill="auto"/>
            <w:noWrap/>
            <w:hideMark/>
          </w:tcPr>
          <w:p w14:paraId="5E5B8803" w14:textId="4831518C" w:rsidR="00E45FB6" w:rsidRPr="005342E5" w:rsidRDefault="00E45FB6" w:rsidP="00DF6C38">
            <w:pPr>
              <w:spacing w:before="0"/>
              <w:jc w:val="right"/>
              <w:rPr>
                <w:rFonts w:cs="Arial"/>
                <w:bCs/>
                <w:sz w:val="16"/>
                <w:szCs w:val="16"/>
              </w:rPr>
            </w:pPr>
            <w:r w:rsidRPr="005342E5">
              <w:rPr>
                <w:rFonts w:cs="Arial"/>
                <w:bCs/>
                <w:sz w:val="16"/>
                <w:szCs w:val="16"/>
              </w:rPr>
              <w:t>1,561</w:t>
            </w:r>
          </w:p>
        </w:tc>
      </w:tr>
      <w:tr w:rsidR="00E45FB6" w:rsidRPr="005342E5" w14:paraId="2065AF03" w14:textId="77777777" w:rsidTr="00E45FB6">
        <w:trPr>
          <w:trHeight w:val="179"/>
        </w:trPr>
        <w:tc>
          <w:tcPr>
            <w:tcW w:w="201" w:type="pct"/>
            <w:shd w:val="clear" w:color="auto" w:fill="auto"/>
            <w:noWrap/>
            <w:hideMark/>
          </w:tcPr>
          <w:p w14:paraId="527D4886" w14:textId="77777777" w:rsidR="00E45FB6" w:rsidRPr="005342E5" w:rsidRDefault="00E45FB6" w:rsidP="00DF6C38">
            <w:pPr>
              <w:spacing w:before="0"/>
              <w:jc w:val="center"/>
              <w:rPr>
                <w:rFonts w:cs="Arial"/>
                <w:sz w:val="16"/>
                <w:szCs w:val="16"/>
              </w:rPr>
            </w:pPr>
            <w:r w:rsidRPr="005342E5">
              <w:rPr>
                <w:rFonts w:cs="Arial"/>
                <w:sz w:val="16"/>
                <w:szCs w:val="16"/>
              </w:rPr>
              <w:t>35</w:t>
            </w:r>
          </w:p>
        </w:tc>
        <w:tc>
          <w:tcPr>
            <w:tcW w:w="700" w:type="pct"/>
            <w:shd w:val="clear" w:color="auto" w:fill="auto"/>
            <w:noWrap/>
            <w:hideMark/>
          </w:tcPr>
          <w:p w14:paraId="2B542309" w14:textId="7FACA4FA" w:rsidR="00E45FB6" w:rsidRPr="005342E5" w:rsidRDefault="00E45FB6" w:rsidP="00DF6C38">
            <w:pPr>
              <w:spacing w:before="0"/>
              <w:jc w:val="center"/>
              <w:rPr>
                <w:rFonts w:cs="Arial"/>
                <w:bCs/>
                <w:sz w:val="16"/>
                <w:szCs w:val="16"/>
              </w:rPr>
            </w:pPr>
            <w:r w:rsidRPr="005342E5">
              <w:rPr>
                <w:rFonts w:cs="Arial"/>
                <w:bCs/>
                <w:sz w:val="16"/>
                <w:szCs w:val="16"/>
              </w:rPr>
              <w:t>PUS71020600529</w:t>
            </w:r>
          </w:p>
        </w:tc>
        <w:tc>
          <w:tcPr>
            <w:tcW w:w="808" w:type="pct"/>
            <w:shd w:val="clear" w:color="auto" w:fill="auto"/>
            <w:noWrap/>
            <w:hideMark/>
          </w:tcPr>
          <w:p w14:paraId="55D0C864" w14:textId="4C562A57" w:rsidR="00E45FB6" w:rsidRPr="005342E5" w:rsidRDefault="00E45FB6" w:rsidP="00DF6C38">
            <w:pPr>
              <w:spacing w:before="0"/>
              <w:jc w:val="center"/>
              <w:rPr>
                <w:rFonts w:cs="Arial"/>
                <w:bCs/>
                <w:sz w:val="16"/>
                <w:szCs w:val="16"/>
              </w:rPr>
            </w:pPr>
            <w:r w:rsidRPr="005342E5">
              <w:rPr>
                <w:rFonts w:cs="Arial"/>
                <w:bCs/>
                <w:sz w:val="16"/>
                <w:szCs w:val="16"/>
              </w:rPr>
              <w:t>WV2ZZZ70Z3H109206</w:t>
            </w:r>
          </w:p>
        </w:tc>
        <w:tc>
          <w:tcPr>
            <w:tcW w:w="415" w:type="pct"/>
            <w:shd w:val="clear" w:color="auto" w:fill="auto"/>
            <w:noWrap/>
            <w:hideMark/>
          </w:tcPr>
          <w:p w14:paraId="45A4800A" w14:textId="4BE30CD6" w:rsidR="00E45FB6" w:rsidRPr="005342E5" w:rsidRDefault="00E45FB6" w:rsidP="00DF6C38">
            <w:pPr>
              <w:spacing w:before="0"/>
              <w:jc w:val="center"/>
              <w:rPr>
                <w:rFonts w:cs="Arial"/>
                <w:bCs/>
                <w:sz w:val="16"/>
                <w:szCs w:val="16"/>
              </w:rPr>
            </w:pPr>
            <w:r w:rsidRPr="005342E5">
              <w:rPr>
                <w:rFonts w:cs="Arial"/>
                <w:bCs/>
                <w:sz w:val="16"/>
                <w:szCs w:val="16"/>
              </w:rPr>
              <w:t>Beograd</w:t>
            </w:r>
          </w:p>
        </w:tc>
        <w:tc>
          <w:tcPr>
            <w:tcW w:w="1336" w:type="pct"/>
            <w:shd w:val="clear" w:color="auto" w:fill="auto"/>
            <w:noWrap/>
            <w:hideMark/>
          </w:tcPr>
          <w:p w14:paraId="52D0E60F" w14:textId="6CC735CE" w:rsidR="00E45FB6" w:rsidRPr="005342E5" w:rsidRDefault="00E45FB6" w:rsidP="00DF6C38">
            <w:pPr>
              <w:spacing w:before="0"/>
              <w:jc w:val="center"/>
              <w:rPr>
                <w:rFonts w:cs="Arial"/>
                <w:bCs/>
                <w:sz w:val="16"/>
                <w:szCs w:val="16"/>
              </w:rPr>
            </w:pPr>
            <w:r w:rsidRPr="005342E5">
              <w:rPr>
                <w:rFonts w:cs="Arial"/>
                <w:bCs/>
                <w:sz w:val="16"/>
                <w:szCs w:val="16"/>
              </w:rPr>
              <w:t>VOLKSWAGEN CARAVELLE 2.5 TDI</w:t>
            </w:r>
          </w:p>
        </w:tc>
        <w:tc>
          <w:tcPr>
            <w:tcW w:w="401" w:type="pct"/>
            <w:shd w:val="clear" w:color="auto" w:fill="auto"/>
            <w:noWrap/>
            <w:hideMark/>
          </w:tcPr>
          <w:p w14:paraId="3316B2E7" w14:textId="77777777" w:rsidR="00E45FB6" w:rsidRPr="005342E5" w:rsidRDefault="00E45FB6" w:rsidP="00DF6C38">
            <w:pPr>
              <w:spacing w:before="0"/>
              <w:jc w:val="center"/>
              <w:rPr>
                <w:rFonts w:cs="Arial"/>
                <w:bCs/>
                <w:sz w:val="16"/>
                <w:szCs w:val="16"/>
              </w:rPr>
            </w:pPr>
            <w:r w:rsidRPr="005342E5">
              <w:rPr>
                <w:rFonts w:cs="Arial"/>
                <w:bCs/>
                <w:sz w:val="16"/>
                <w:szCs w:val="16"/>
              </w:rPr>
              <w:t>2003</w:t>
            </w:r>
          </w:p>
        </w:tc>
        <w:tc>
          <w:tcPr>
            <w:tcW w:w="506" w:type="pct"/>
            <w:shd w:val="clear" w:color="auto" w:fill="auto"/>
            <w:noWrap/>
            <w:hideMark/>
          </w:tcPr>
          <w:p w14:paraId="08DA1F83" w14:textId="2B4078B6" w:rsidR="00E45FB6" w:rsidRPr="005342E5" w:rsidRDefault="00E45FB6" w:rsidP="00DF6C38">
            <w:pPr>
              <w:spacing w:before="0"/>
              <w:jc w:val="center"/>
              <w:rPr>
                <w:rFonts w:cs="Arial"/>
                <w:bCs/>
                <w:sz w:val="16"/>
                <w:szCs w:val="16"/>
              </w:rPr>
            </w:pPr>
            <w:r w:rsidRPr="005342E5">
              <w:rPr>
                <w:rFonts w:cs="Arial"/>
                <w:bCs/>
                <w:sz w:val="16"/>
                <w:szCs w:val="16"/>
              </w:rPr>
              <w:t>BG472-PS</w:t>
            </w:r>
          </w:p>
        </w:tc>
        <w:tc>
          <w:tcPr>
            <w:tcW w:w="633" w:type="pct"/>
            <w:shd w:val="clear" w:color="auto" w:fill="auto"/>
            <w:noWrap/>
            <w:hideMark/>
          </w:tcPr>
          <w:p w14:paraId="6182DF79" w14:textId="7B0404A5" w:rsidR="00E45FB6" w:rsidRPr="005342E5" w:rsidRDefault="00E45FB6" w:rsidP="00DF6C38">
            <w:pPr>
              <w:spacing w:before="0"/>
              <w:jc w:val="right"/>
              <w:rPr>
                <w:rFonts w:cs="Arial"/>
                <w:bCs/>
                <w:sz w:val="16"/>
                <w:szCs w:val="16"/>
              </w:rPr>
            </w:pPr>
            <w:r w:rsidRPr="005342E5">
              <w:rPr>
                <w:rFonts w:cs="Arial"/>
                <w:bCs/>
                <w:sz w:val="16"/>
                <w:szCs w:val="16"/>
              </w:rPr>
              <w:t>3,000</w:t>
            </w:r>
          </w:p>
        </w:tc>
      </w:tr>
      <w:tr w:rsidR="00E45FB6" w:rsidRPr="005342E5" w14:paraId="4E63C174" w14:textId="77777777" w:rsidTr="00E45FB6">
        <w:trPr>
          <w:trHeight w:val="215"/>
        </w:trPr>
        <w:tc>
          <w:tcPr>
            <w:tcW w:w="4367" w:type="pct"/>
            <w:gridSpan w:val="7"/>
            <w:shd w:val="clear" w:color="auto" w:fill="auto"/>
            <w:noWrap/>
            <w:hideMark/>
          </w:tcPr>
          <w:p w14:paraId="77F7D67C" w14:textId="7B83D45B" w:rsidR="00E45FB6" w:rsidRPr="005342E5" w:rsidRDefault="00E45FB6" w:rsidP="00DF6C38">
            <w:pPr>
              <w:spacing w:before="0"/>
              <w:jc w:val="center"/>
              <w:rPr>
                <w:rFonts w:cs="Arial"/>
                <w:sz w:val="24"/>
                <w:szCs w:val="24"/>
              </w:rPr>
            </w:pPr>
            <w:r w:rsidRPr="005342E5">
              <w:rPr>
                <w:rFonts w:cs="Arial"/>
                <w:sz w:val="24"/>
                <w:szCs w:val="24"/>
              </w:rPr>
              <w:t>УКУПНО</w:t>
            </w:r>
          </w:p>
        </w:tc>
        <w:tc>
          <w:tcPr>
            <w:tcW w:w="633" w:type="pct"/>
            <w:shd w:val="clear" w:color="auto" w:fill="auto"/>
            <w:noWrap/>
            <w:hideMark/>
          </w:tcPr>
          <w:p w14:paraId="79AFF684" w14:textId="47BB509A" w:rsidR="00E45FB6" w:rsidRPr="005342E5" w:rsidRDefault="00E45FB6" w:rsidP="00DF6C38">
            <w:pPr>
              <w:spacing w:before="0"/>
              <w:jc w:val="right"/>
              <w:rPr>
                <w:rFonts w:cs="Arial"/>
                <w:bCs/>
                <w:sz w:val="20"/>
                <w:szCs w:val="20"/>
              </w:rPr>
            </w:pPr>
            <w:r w:rsidRPr="005342E5">
              <w:rPr>
                <w:rFonts w:cs="Arial"/>
                <w:bCs/>
                <w:sz w:val="20"/>
                <w:szCs w:val="20"/>
              </w:rPr>
              <w:t>248,073</w:t>
            </w:r>
          </w:p>
        </w:tc>
      </w:tr>
    </w:tbl>
    <w:p w14:paraId="17DA2F73" w14:textId="77777777" w:rsidR="00191BD9" w:rsidRPr="005342E5" w:rsidRDefault="00191BD9">
      <w:pPr>
        <w:spacing w:before="0"/>
        <w:jc w:val="left"/>
        <w:rPr>
          <w:rFonts w:cs="Tahoma"/>
          <w:lang w:val="sr-Cyrl-CS"/>
        </w:rPr>
        <w:sectPr w:rsidR="00191BD9" w:rsidRPr="005342E5" w:rsidSect="00191BD9">
          <w:footnotePr>
            <w:pos w:val="beneathText"/>
          </w:footnotePr>
          <w:pgSz w:w="16834" w:h="11909" w:orient="landscape" w:code="9"/>
          <w:pgMar w:top="1440" w:right="1440" w:bottom="1440" w:left="1440" w:header="144" w:footer="432" w:gutter="0"/>
          <w:cols w:space="708"/>
          <w:titlePg/>
          <w:docGrid w:linePitch="360"/>
        </w:sectPr>
      </w:pPr>
    </w:p>
    <w:p w14:paraId="6023E4E3" w14:textId="4BD471AB" w:rsidR="00DB369C" w:rsidRPr="005342E5" w:rsidRDefault="00040B02" w:rsidP="00177271">
      <w:pPr>
        <w:pStyle w:val="Heading10"/>
        <w:spacing w:before="0"/>
        <w:ind w:left="0" w:firstLine="0"/>
        <w:jc w:val="both"/>
        <w:rPr>
          <w:rFonts w:cs="Arial"/>
          <w:lang w:val="sr-Cyrl-RS"/>
        </w:rPr>
      </w:pPr>
      <w:r w:rsidRPr="005342E5">
        <w:rPr>
          <w:rFonts w:cs="Arial"/>
          <w:lang w:val="sr-Cyrl-RS"/>
        </w:rPr>
        <w:lastRenderedPageBreak/>
        <w:t>3.3</w:t>
      </w:r>
      <w:r w:rsidR="000628D0" w:rsidRPr="005342E5">
        <w:rPr>
          <w:rFonts w:cs="Arial"/>
          <w:lang w:val="sr-Cyrl-RS"/>
        </w:rPr>
        <w:t xml:space="preserve"> </w:t>
      </w:r>
      <w:r w:rsidR="00DB369C" w:rsidRPr="005342E5">
        <w:rPr>
          <w:rFonts w:cs="Arial"/>
          <w:lang w:val="sr-Cyrl-RS"/>
        </w:rPr>
        <w:t>Рок испоруке доб</w:t>
      </w:r>
      <w:r w:rsidR="005551C2" w:rsidRPr="005342E5">
        <w:rPr>
          <w:rFonts w:cs="Arial"/>
          <w:lang w:val="sr-Cyrl-RS"/>
        </w:rPr>
        <w:t>ара</w:t>
      </w:r>
    </w:p>
    <w:p w14:paraId="17D70D19" w14:textId="4E1074B6" w:rsidR="00D06691" w:rsidRDefault="004D14FC" w:rsidP="00177271">
      <w:pPr>
        <w:pStyle w:val="ListParagraph"/>
        <w:autoSpaceDE w:val="0"/>
        <w:autoSpaceDN w:val="0"/>
        <w:adjustRightInd w:val="0"/>
        <w:spacing w:before="0" w:after="0" w:line="240" w:lineRule="auto"/>
        <w:ind w:left="0"/>
        <w:contextualSpacing w:val="0"/>
        <w:rPr>
          <w:rFonts w:ascii="Arial" w:hAnsi="Arial" w:cs="Arial"/>
          <w:lang w:val="sr-Cyrl-RS"/>
        </w:rPr>
      </w:pPr>
      <w:r w:rsidRPr="005342E5">
        <w:rPr>
          <w:rFonts w:ascii="Arial" w:hAnsi="Arial" w:cs="Arial"/>
          <w:lang w:val="sr-Cyrl-RS"/>
        </w:rPr>
        <w:t>Изабрани п</w:t>
      </w:r>
      <w:r w:rsidR="00D06691" w:rsidRPr="005342E5">
        <w:rPr>
          <w:rFonts w:ascii="Arial" w:hAnsi="Arial" w:cs="Arial"/>
          <w:lang w:val="sr-Cyrl-RS"/>
        </w:rPr>
        <w:t>онуђ</w:t>
      </w:r>
      <w:r w:rsidR="009B3371" w:rsidRPr="005342E5">
        <w:rPr>
          <w:rFonts w:ascii="Arial" w:hAnsi="Arial" w:cs="Arial"/>
          <w:lang w:val="sr-Cyrl-RS"/>
        </w:rPr>
        <w:t>ач је обавезан да испоруку добара</w:t>
      </w:r>
      <w:r w:rsidR="00D06691" w:rsidRPr="005342E5">
        <w:rPr>
          <w:rFonts w:ascii="Arial" w:hAnsi="Arial" w:cs="Arial"/>
          <w:lang w:val="sr-Cyrl-RS"/>
        </w:rPr>
        <w:t xml:space="preserve"> изврши у </w:t>
      </w:r>
      <w:r w:rsidR="00CE4D80" w:rsidRPr="005342E5">
        <w:rPr>
          <w:rFonts w:ascii="Arial" w:hAnsi="Arial" w:cs="Arial"/>
          <w:lang w:val="sr-Cyrl-RS"/>
        </w:rPr>
        <w:t xml:space="preserve">року </w:t>
      </w:r>
      <w:r w:rsidRPr="005342E5">
        <w:rPr>
          <w:rFonts w:ascii="Arial" w:hAnsi="Arial" w:cs="Arial"/>
          <w:lang w:val="sr-Cyrl-RS"/>
        </w:rPr>
        <w:t xml:space="preserve">од </w:t>
      </w:r>
      <w:r w:rsidR="00040B02" w:rsidRPr="005342E5">
        <w:rPr>
          <w:rFonts w:ascii="Arial" w:hAnsi="Arial" w:cs="Arial"/>
          <w:lang w:val="sr-Cyrl-RS"/>
        </w:rPr>
        <w:t>60 (словима: шездесет)</w:t>
      </w:r>
      <w:r w:rsidRPr="005342E5">
        <w:rPr>
          <w:rFonts w:ascii="Arial" w:hAnsi="Arial" w:cs="Arial"/>
          <w:lang w:val="sr-Cyrl-RS"/>
        </w:rPr>
        <w:t xml:space="preserve"> </w:t>
      </w:r>
      <w:r w:rsidR="00040B02" w:rsidRPr="005342E5">
        <w:rPr>
          <w:rFonts w:ascii="Arial" w:hAnsi="Arial" w:cs="Arial"/>
          <w:lang w:val="sr-Cyrl-RS"/>
        </w:rPr>
        <w:t>дана</w:t>
      </w:r>
      <w:r w:rsidR="00D06691" w:rsidRPr="005342E5">
        <w:rPr>
          <w:rFonts w:ascii="Arial" w:hAnsi="Arial" w:cs="Arial"/>
          <w:lang w:val="sr-Cyrl-RS"/>
        </w:rPr>
        <w:t xml:space="preserve"> од дана </w:t>
      </w:r>
      <w:r w:rsidR="009B3371" w:rsidRPr="005342E5">
        <w:rPr>
          <w:rFonts w:ascii="Arial" w:hAnsi="Arial" w:cs="Arial"/>
          <w:lang w:val="sr-Cyrl-RS"/>
        </w:rPr>
        <w:t>закључења Уговора</w:t>
      </w:r>
      <w:r w:rsidR="00FE1EE6">
        <w:rPr>
          <w:rFonts w:ascii="Arial" w:hAnsi="Arial" w:cs="Arial"/>
          <w:lang w:val="sr-Cyrl-RS"/>
        </w:rPr>
        <w:t>.</w:t>
      </w:r>
    </w:p>
    <w:p w14:paraId="0E5344B3" w14:textId="4FE3E4D6" w:rsidR="00FE1EE6" w:rsidRPr="00301BF2" w:rsidRDefault="00FE1EE6" w:rsidP="00177271">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Испоруку старих возила Наручилац ће извршити након пријема нових возила.</w:t>
      </w:r>
    </w:p>
    <w:p w14:paraId="17B1CE6D" w14:textId="77777777" w:rsidR="004276AD" w:rsidRPr="005342E5" w:rsidRDefault="004276AD" w:rsidP="00177271">
      <w:pPr>
        <w:spacing w:before="0"/>
        <w:rPr>
          <w:rFonts w:cs="Arial"/>
          <w:lang w:eastAsia="zh-CN"/>
        </w:rPr>
      </w:pPr>
    </w:p>
    <w:p w14:paraId="1B48EC57" w14:textId="0FD33559" w:rsidR="00DB369C" w:rsidRPr="005342E5" w:rsidRDefault="00874F5B" w:rsidP="00177271">
      <w:pPr>
        <w:pStyle w:val="Heading10"/>
        <w:spacing w:before="0"/>
        <w:rPr>
          <w:rFonts w:cs="Arial"/>
          <w:lang w:val="en-US"/>
        </w:rPr>
      </w:pPr>
      <w:bookmarkStart w:id="20" w:name="_Toc441651542"/>
      <w:bookmarkStart w:id="21" w:name="_Toc442559880"/>
      <w:r w:rsidRPr="005342E5">
        <w:rPr>
          <w:rFonts w:cs="Arial"/>
          <w:lang w:val="en-US"/>
        </w:rPr>
        <w:t>3.4</w:t>
      </w:r>
      <w:proofErr w:type="gramStart"/>
      <w:r w:rsidRPr="005342E5">
        <w:rPr>
          <w:rFonts w:cs="Arial"/>
          <w:lang w:val="en-US"/>
        </w:rPr>
        <w:t xml:space="preserve">.  </w:t>
      </w:r>
      <w:r w:rsidR="00DB369C" w:rsidRPr="005342E5">
        <w:rPr>
          <w:rFonts w:cs="Arial"/>
        </w:rPr>
        <w:t>Место</w:t>
      </w:r>
      <w:proofErr w:type="gramEnd"/>
      <w:r w:rsidR="00DB369C" w:rsidRPr="005342E5">
        <w:rPr>
          <w:rFonts w:cs="Arial"/>
        </w:rPr>
        <w:t xml:space="preserve"> и</w:t>
      </w:r>
      <w:r w:rsidR="004559F1" w:rsidRPr="005342E5">
        <w:rPr>
          <w:rFonts w:cs="Arial"/>
        </w:rPr>
        <w:t>споруке добара</w:t>
      </w:r>
      <w:bookmarkEnd w:id="20"/>
      <w:bookmarkEnd w:id="21"/>
    </w:p>
    <w:p w14:paraId="378EA5D9" w14:textId="74CECD4A" w:rsidR="002A42A6" w:rsidRPr="005342E5" w:rsidRDefault="00FF122F" w:rsidP="00177271">
      <w:pPr>
        <w:spacing w:before="0"/>
        <w:rPr>
          <w:rFonts w:cs="Arial"/>
          <w:lang w:val="sr-Cyrl-RS" w:eastAsia="zh-CN"/>
        </w:rPr>
      </w:pPr>
      <w:r w:rsidRPr="005342E5">
        <w:rPr>
          <w:rFonts w:cs="Arial"/>
          <w:lang w:val="sr-Cyrl-CS" w:eastAsia="zh-CN"/>
        </w:rPr>
        <w:t>П</w:t>
      </w:r>
      <w:r w:rsidR="002A42A6" w:rsidRPr="005342E5">
        <w:rPr>
          <w:rFonts w:cs="Arial"/>
          <w:lang w:val="sr-Cyrl-RS" w:eastAsia="zh-CN"/>
        </w:rPr>
        <w:t>р</w:t>
      </w:r>
      <w:r w:rsidRPr="005342E5">
        <w:rPr>
          <w:rFonts w:cs="Arial"/>
          <w:lang w:val="sr-Cyrl-RS" w:eastAsia="zh-CN"/>
        </w:rPr>
        <w:t>имопредаја</w:t>
      </w:r>
      <w:r w:rsidR="002A42A6" w:rsidRPr="005342E5">
        <w:rPr>
          <w:rFonts w:cs="Arial"/>
          <w:lang w:val="sr-Cyrl-RS" w:eastAsia="zh-CN"/>
        </w:rPr>
        <w:t xml:space="preserve"> </w:t>
      </w:r>
      <w:r w:rsidR="00FE1EE6">
        <w:rPr>
          <w:rFonts w:cs="Arial"/>
          <w:lang w:val="sr-Cyrl-RS" w:eastAsia="zh-CN"/>
        </w:rPr>
        <w:t xml:space="preserve">и </w:t>
      </w:r>
      <w:r w:rsidR="002A42A6" w:rsidRPr="005342E5">
        <w:rPr>
          <w:rFonts w:cs="Arial"/>
          <w:lang w:val="sr-Cyrl-RS" w:eastAsia="zh-CN"/>
        </w:rPr>
        <w:t xml:space="preserve">старих и нових возила обавиће се </w:t>
      </w:r>
      <w:r w:rsidR="0056512C" w:rsidRPr="005342E5">
        <w:rPr>
          <w:rFonts w:cs="Arial"/>
          <w:lang w:val="sr-Cyrl-RS" w:eastAsia="zh-CN"/>
        </w:rPr>
        <w:t>у пословном простору</w:t>
      </w:r>
      <w:r w:rsidR="0056512C" w:rsidRPr="005342E5">
        <w:rPr>
          <w:rFonts w:cs="Arial"/>
          <w:lang w:val="sr-Latn-RS" w:eastAsia="zh-CN"/>
        </w:rPr>
        <w:t xml:space="preserve"> - </w:t>
      </w:r>
      <w:r w:rsidR="0056512C" w:rsidRPr="005342E5">
        <w:rPr>
          <w:rFonts w:cs="Arial"/>
          <w:lang w:val="sr-Cyrl-RS" w:eastAsia="zh-CN"/>
        </w:rPr>
        <w:t>локацији</w:t>
      </w:r>
      <w:r w:rsidR="002A42A6" w:rsidRPr="005342E5">
        <w:rPr>
          <w:rFonts w:cs="Arial"/>
          <w:lang w:val="sr-Cyrl-RS" w:eastAsia="zh-CN"/>
        </w:rPr>
        <w:t xml:space="preserve"> продавца.</w:t>
      </w:r>
    </w:p>
    <w:p w14:paraId="3674F45C" w14:textId="51051D16" w:rsidR="00D45DAA" w:rsidRPr="005342E5" w:rsidRDefault="00D45DAA" w:rsidP="00177271">
      <w:pPr>
        <w:spacing w:before="0"/>
        <w:rPr>
          <w:rFonts w:cs="Arial"/>
          <w:i/>
          <w:lang w:eastAsia="zh-CN"/>
        </w:rPr>
      </w:pPr>
    </w:p>
    <w:p w14:paraId="68584A14" w14:textId="5EF88CA0" w:rsidR="008112A2" w:rsidRPr="005342E5" w:rsidRDefault="008112A2" w:rsidP="00BF016E">
      <w:pPr>
        <w:pStyle w:val="Heading10"/>
        <w:numPr>
          <w:ilvl w:val="1"/>
          <w:numId w:val="26"/>
        </w:numPr>
        <w:spacing w:before="0"/>
        <w:rPr>
          <w:rFonts w:cs="Arial"/>
        </w:rPr>
      </w:pPr>
      <w:r w:rsidRPr="005342E5">
        <w:rPr>
          <w:rFonts w:cs="Arial"/>
        </w:rPr>
        <w:t>Квалитативни и квантитативни пријем</w:t>
      </w:r>
    </w:p>
    <w:p w14:paraId="26981225" w14:textId="636AAEC7" w:rsidR="0056512C" w:rsidRPr="005342E5" w:rsidRDefault="0056512C" w:rsidP="0056512C">
      <w:pPr>
        <w:spacing w:line="259" w:lineRule="auto"/>
        <w:rPr>
          <w:rFonts w:eastAsia="Calibri" w:cs="Arial"/>
          <w:szCs w:val="24"/>
          <w:lang w:val="sr-Cyrl-RS"/>
        </w:rPr>
      </w:pPr>
      <w:r w:rsidRPr="005342E5">
        <w:rPr>
          <w:rFonts w:eastAsia="Calibri" w:cs="Arial"/>
          <w:szCs w:val="24"/>
          <w:lang w:val="sr-Cyrl-RS"/>
        </w:rPr>
        <w:t>Примопредаја предметних добара</w:t>
      </w:r>
      <w:r w:rsidRPr="005342E5">
        <w:rPr>
          <w:rFonts w:eastAsia="Calibri" w:cs="Arial"/>
          <w:szCs w:val="24"/>
          <w:lang w:val="sr-Latn-RS"/>
        </w:rPr>
        <w:t xml:space="preserve"> и припадајуће документације, укључујући и обавезну опрему</w:t>
      </w:r>
      <w:r w:rsidRPr="005342E5">
        <w:rPr>
          <w:rFonts w:eastAsia="Calibri" w:cs="Arial"/>
          <w:szCs w:val="24"/>
          <w:lang w:val="sr-Cyrl-RS"/>
        </w:rPr>
        <w:t>, ће се обавити код Продавца и уколико је успешна, то ће се констатовати</w:t>
      </w:r>
      <w:r w:rsidRPr="005342E5">
        <w:rPr>
          <w:rFonts w:eastAsia="Calibri" w:cs="Arial"/>
          <w:szCs w:val="24"/>
          <w:lang w:val="sr-Latn-RS"/>
        </w:rPr>
        <w:t xml:space="preserve"> потписивањем </w:t>
      </w:r>
      <w:r w:rsidR="00F20DEA" w:rsidRPr="005342E5">
        <w:rPr>
          <w:rFonts w:eastAsia="Calibri" w:cs="Arial"/>
          <w:szCs w:val="24"/>
          <w:lang w:val="sr-Cyrl-RS"/>
        </w:rPr>
        <w:t xml:space="preserve">Записника о пријему </w:t>
      </w:r>
      <w:r w:rsidR="003A7FDC">
        <w:rPr>
          <w:rFonts w:eastAsia="Calibri" w:cs="Arial"/>
          <w:szCs w:val="24"/>
          <w:lang w:val="sr-Cyrl-RS"/>
        </w:rPr>
        <w:t xml:space="preserve">возила </w:t>
      </w:r>
      <w:r w:rsidR="00F20DEA" w:rsidRPr="005342E5">
        <w:rPr>
          <w:rFonts w:eastAsia="Calibri" w:cs="Arial"/>
          <w:szCs w:val="24"/>
          <w:lang w:val="sr-Cyrl-RS"/>
        </w:rPr>
        <w:t xml:space="preserve">и </w:t>
      </w:r>
      <w:r w:rsidR="003A7FDC">
        <w:rPr>
          <w:rFonts w:eastAsia="Calibri" w:cs="Arial"/>
          <w:szCs w:val="24"/>
          <w:lang w:val="sr-Cyrl-RS"/>
        </w:rPr>
        <w:t>З</w:t>
      </w:r>
      <w:r w:rsidR="00F20DEA" w:rsidRPr="005342E5">
        <w:rPr>
          <w:rFonts w:eastAsia="Calibri" w:cs="Arial"/>
          <w:szCs w:val="24"/>
          <w:lang w:val="sr-Cyrl-RS"/>
        </w:rPr>
        <w:t>аписника о предаји возила</w:t>
      </w:r>
      <w:r w:rsidR="00FE1EE6">
        <w:rPr>
          <w:rFonts w:eastAsia="Calibri" w:cs="Arial"/>
          <w:szCs w:val="24"/>
          <w:lang w:val="sr-Cyrl-RS"/>
        </w:rPr>
        <w:t xml:space="preserve"> </w:t>
      </w:r>
      <w:r w:rsidRPr="005342E5">
        <w:rPr>
          <w:rFonts w:eastAsia="Calibri" w:cs="Arial"/>
          <w:szCs w:val="24"/>
          <w:lang w:val="sr-Cyrl-RS"/>
        </w:rPr>
        <w:t>– без примедби.</w:t>
      </w:r>
    </w:p>
    <w:p w14:paraId="32FCD7AE" w14:textId="6065C883" w:rsidR="0056512C" w:rsidRPr="005342E5" w:rsidRDefault="0056512C" w:rsidP="0056512C">
      <w:pPr>
        <w:spacing w:line="259" w:lineRule="auto"/>
        <w:rPr>
          <w:rFonts w:eastAsia="Calibri" w:cs="Arial"/>
          <w:szCs w:val="24"/>
          <w:lang w:val="sr-Cyrl-RS"/>
        </w:rPr>
      </w:pPr>
      <w:r w:rsidRPr="005342E5">
        <w:rPr>
          <w:rFonts w:eastAsia="Calibri" w:cs="Arial"/>
          <w:szCs w:val="24"/>
          <w:lang w:val="sr-Cyrl-RS"/>
        </w:rPr>
        <w:t>Примопредаја возила се заказује најмање 2 (</w:t>
      </w:r>
      <w:r w:rsidR="003A7FDC">
        <w:rPr>
          <w:rFonts w:eastAsia="Calibri" w:cs="Arial"/>
          <w:szCs w:val="24"/>
          <w:lang w:val="sr-Cyrl-RS"/>
        </w:rPr>
        <w:t xml:space="preserve">словима: </w:t>
      </w:r>
      <w:r w:rsidRPr="005342E5">
        <w:rPr>
          <w:rFonts w:eastAsia="Calibri" w:cs="Arial"/>
          <w:szCs w:val="24"/>
          <w:lang w:val="sr-Cyrl-RS"/>
        </w:rPr>
        <w:t>два) дана пре планираног датума.</w:t>
      </w:r>
    </w:p>
    <w:p w14:paraId="592848D8" w14:textId="4416FAC4" w:rsidR="0056512C" w:rsidRPr="005342E5" w:rsidRDefault="0056512C" w:rsidP="00ED2953">
      <w:pPr>
        <w:tabs>
          <w:tab w:val="num" w:pos="993"/>
        </w:tabs>
        <w:spacing w:after="160" w:line="259" w:lineRule="auto"/>
        <w:rPr>
          <w:rFonts w:eastAsia="Calibri" w:cs="Arial"/>
          <w:szCs w:val="24"/>
          <w:lang w:val="sr-Cyrl-RS"/>
        </w:rPr>
      </w:pPr>
      <w:r w:rsidRPr="005342E5">
        <w:rPr>
          <w:rFonts w:eastAsia="Calibri" w:cs="Arial"/>
          <w:szCs w:val="24"/>
          <w:lang w:val="sr-Cyrl-RS"/>
        </w:rPr>
        <w:t xml:space="preserve">Приликом примопредаје возила уговорне стране, једна другој достављају </w:t>
      </w:r>
      <w:r w:rsidR="00ED2953" w:rsidRPr="005342E5">
        <w:rPr>
          <w:rFonts w:eastAsia="Calibri" w:cs="Arial"/>
          <w:szCs w:val="24"/>
          <w:lang w:val="sr-Cyrl-RS"/>
        </w:rPr>
        <w:t>документацију потребну за регистрацију возила.</w:t>
      </w:r>
    </w:p>
    <w:p w14:paraId="43F9EF60" w14:textId="26D7989E" w:rsidR="00ED2953" w:rsidRPr="005342E5" w:rsidRDefault="003F4813" w:rsidP="00ED2953">
      <w:pPr>
        <w:tabs>
          <w:tab w:val="num" w:pos="993"/>
        </w:tabs>
        <w:spacing w:after="160" w:line="259" w:lineRule="auto"/>
        <w:rPr>
          <w:rFonts w:eastAsia="Calibri" w:cs="Arial"/>
          <w:szCs w:val="24"/>
          <w:lang w:val="sr-Cyrl-RS"/>
        </w:rPr>
      </w:pPr>
      <w:r w:rsidRPr="005342E5">
        <w:rPr>
          <w:rFonts w:eastAsia="Calibri" w:cs="Arial"/>
          <w:szCs w:val="24"/>
          <w:lang w:val="sr-Cyrl-RS"/>
        </w:rPr>
        <w:t>Продавац приликом примопредаје возила купцу, поред документације потребне за регистрацију возила,  доставља:</w:t>
      </w:r>
    </w:p>
    <w:p w14:paraId="797F7822" w14:textId="77777777" w:rsidR="0056512C" w:rsidRPr="005342E5" w:rsidRDefault="0056512C" w:rsidP="00BF016E">
      <w:pPr>
        <w:numPr>
          <w:ilvl w:val="0"/>
          <w:numId w:val="36"/>
        </w:numPr>
        <w:spacing w:before="0" w:line="259" w:lineRule="auto"/>
        <w:ind w:left="714" w:hanging="357"/>
        <w:rPr>
          <w:rFonts w:eastAsia="Calibri" w:cs="Arial"/>
          <w:szCs w:val="24"/>
          <w:lang w:val="sr-Cyrl-RS"/>
        </w:rPr>
      </w:pPr>
      <w:r w:rsidRPr="005342E5">
        <w:rPr>
          <w:rFonts w:eastAsia="Calibri" w:cs="Arial"/>
          <w:szCs w:val="24"/>
          <w:lang w:val="sr-Cyrl-RS"/>
        </w:rPr>
        <w:t>упутство за руковање и одржавање на српском језику,</w:t>
      </w:r>
    </w:p>
    <w:p w14:paraId="36A65859" w14:textId="09840069" w:rsidR="0056512C" w:rsidRPr="005342E5" w:rsidRDefault="0056512C" w:rsidP="00BF016E">
      <w:pPr>
        <w:numPr>
          <w:ilvl w:val="0"/>
          <w:numId w:val="36"/>
        </w:numPr>
        <w:spacing w:before="0" w:line="259" w:lineRule="auto"/>
        <w:ind w:left="714" w:hanging="357"/>
        <w:rPr>
          <w:rFonts w:eastAsia="Calibri" w:cs="Arial"/>
          <w:szCs w:val="24"/>
          <w:lang w:val="sr-Cyrl-RS"/>
        </w:rPr>
      </w:pPr>
      <w:r w:rsidRPr="005342E5">
        <w:rPr>
          <w:rFonts w:eastAsia="Calibri" w:cs="Arial"/>
          <w:szCs w:val="24"/>
          <w:lang w:val="sr-Cyrl-RS"/>
        </w:rPr>
        <w:t>сервисне књижице за возила.</w:t>
      </w:r>
    </w:p>
    <w:p w14:paraId="26E0B215" w14:textId="77777777" w:rsidR="00895CDE" w:rsidRPr="005342E5" w:rsidRDefault="00895CDE" w:rsidP="00177271">
      <w:pPr>
        <w:pStyle w:val="ListParagraph"/>
        <w:autoSpaceDE w:val="0"/>
        <w:autoSpaceDN w:val="0"/>
        <w:adjustRightInd w:val="0"/>
        <w:spacing w:before="0" w:after="0" w:line="240" w:lineRule="auto"/>
        <w:ind w:left="0"/>
        <w:contextualSpacing w:val="0"/>
        <w:rPr>
          <w:rFonts w:ascii="Arial" w:hAnsi="Arial" w:cs="Arial"/>
          <w:i/>
          <w:lang w:val="sr-Cyrl-RS"/>
        </w:rPr>
      </w:pPr>
    </w:p>
    <w:p w14:paraId="0A80EE76" w14:textId="12DBA877" w:rsidR="004D14FC" w:rsidRPr="005342E5" w:rsidRDefault="004D14FC" w:rsidP="00BF016E">
      <w:pPr>
        <w:pStyle w:val="Heading10"/>
        <w:numPr>
          <w:ilvl w:val="1"/>
          <w:numId w:val="26"/>
        </w:numPr>
        <w:spacing w:before="0"/>
        <w:rPr>
          <w:rFonts w:cs="Arial"/>
        </w:rPr>
      </w:pPr>
      <w:bookmarkStart w:id="22" w:name="_Toc441651543"/>
      <w:bookmarkStart w:id="23" w:name="_Toc442559881"/>
      <w:r w:rsidRPr="005342E5">
        <w:rPr>
          <w:rFonts w:cs="Arial"/>
        </w:rPr>
        <w:t>Гарантни рок</w:t>
      </w:r>
      <w:bookmarkEnd w:id="22"/>
      <w:bookmarkEnd w:id="23"/>
    </w:p>
    <w:p w14:paraId="63329EF2" w14:textId="4C39AB29" w:rsidR="00040B02" w:rsidRPr="005342E5" w:rsidRDefault="00040B02" w:rsidP="00040B02">
      <w:pPr>
        <w:tabs>
          <w:tab w:val="left" w:pos="780"/>
        </w:tabs>
        <w:spacing w:before="0"/>
        <w:rPr>
          <w:rFonts w:cs="Arial"/>
          <w:lang w:val="sr-Cyrl-RS" w:eastAsia="zh-CN"/>
        </w:rPr>
      </w:pPr>
      <w:r w:rsidRPr="005342E5">
        <w:rPr>
          <w:rFonts w:cs="Arial"/>
          <w:lang w:val="sr-Cyrl-RS" w:eastAsia="zh-CN"/>
        </w:rPr>
        <w:t xml:space="preserve">Гарантни рок за возила </w:t>
      </w:r>
      <w:r w:rsidR="003F4813" w:rsidRPr="005342E5">
        <w:rPr>
          <w:rFonts w:cs="Arial"/>
          <w:b/>
          <w:sz w:val="20"/>
          <w:szCs w:val="20"/>
          <w:lang w:val="sr-Cyrl-RS"/>
        </w:rPr>
        <w:t xml:space="preserve">тип </w:t>
      </w:r>
      <w:r w:rsidR="003F4813" w:rsidRPr="005342E5">
        <w:rPr>
          <w:rFonts w:cs="Arial"/>
          <w:b/>
          <w:sz w:val="20"/>
          <w:szCs w:val="20"/>
          <w:lang w:val="sr-Latn-RS"/>
        </w:rPr>
        <w:t>I (</w:t>
      </w:r>
      <w:r w:rsidR="003F4813" w:rsidRPr="005342E5">
        <w:rPr>
          <w:rFonts w:cs="Arial"/>
          <w:b/>
          <w:sz w:val="20"/>
          <w:szCs w:val="20"/>
          <w:lang w:val="sr-Cyrl-RS"/>
        </w:rPr>
        <w:t>Табела 1.</w:t>
      </w:r>
      <w:r w:rsidR="003F4813" w:rsidRPr="005342E5">
        <w:rPr>
          <w:rFonts w:cs="Arial"/>
          <w:b/>
          <w:sz w:val="20"/>
          <w:szCs w:val="20"/>
          <w:lang w:val="sr-Latn-RS"/>
        </w:rPr>
        <w:t>)</w:t>
      </w:r>
      <w:r w:rsidR="003F4813" w:rsidRPr="005342E5">
        <w:rPr>
          <w:rFonts w:cs="Arial"/>
          <w:b/>
          <w:sz w:val="20"/>
          <w:szCs w:val="20"/>
          <w:lang w:val="sr-Cyrl-RS"/>
        </w:rPr>
        <w:t xml:space="preserve"> </w:t>
      </w:r>
      <w:r w:rsidRPr="005342E5">
        <w:rPr>
          <w:rFonts w:cs="Arial"/>
          <w:lang w:val="sr-Cyrl-RS" w:eastAsia="zh-CN"/>
        </w:rPr>
        <w:t>техничке спецификације је:</w:t>
      </w:r>
    </w:p>
    <w:p w14:paraId="3A93870F" w14:textId="77777777" w:rsidR="00040B02" w:rsidRPr="005342E5" w:rsidRDefault="00040B02" w:rsidP="00040B02">
      <w:pPr>
        <w:tabs>
          <w:tab w:val="left" w:pos="780"/>
        </w:tabs>
        <w:spacing w:before="0"/>
        <w:rPr>
          <w:rFonts w:cs="Arial"/>
          <w:lang w:val="sr-Cyrl-RS" w:eastAsia="zh-CN"/>
        </w:rPr>
      </w:pPr>
    </w:p>
    <w:p w14:paraId="4A735F44" w14:textId="5D2F6642" w:rsidR="002A17F2" w:rsidRPr="005342E5" w:rsidRDefault="002A17F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002C4F3E"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100.000 пређених километара</w:t>
      </w:r>
      <w:r w:rsidR="00FC3E54">
        <w:rPr>
          <w:rFonts w:ascii="Arial" w:eastAsia="Times New Roman" w:hAnsi="Arial" w:cs="Arial"/>
          <w:lang w:val="sr-Cyrl-RS" w:eastAsia="zh-CN"/>
        </w:rPr>
        <w:t xml:space="preserve"> на цело возило</w:t>
      </w:r>
    </w:p>
    <w:p w14:paraId="4260BEE6" w14:textId="20789454" w:rsidR="00040B02" w:rsidRPr="005342E5" w:rsidRDefault="00040B0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002A17F2" w:rsidRPr="005342E5">
        <w:rPr>
          <w:rFonts w:ascii="Arial" w:eastAsia="Times New Roman" w:hAnsi="Arial" w:cs="Arial"/>
          <w:lang w:eastAsia="zh-CN"/>
        </w:rPr>
        <w:t xml:space="preserve">(словима: дванаест) </w:t>
      </w:r>
      <w:r w:rsidRPr="005342E5">
        <w:rPr>
          <w:rFonts w:ascii="Arial" w:eastAsia="Times New Roman" w:hAnsi="Arial" w:cs="Arial"/>
          <w:lang w:eastAsia="zh-CN"/>
        </w:rPr>
        <w:t>година</w:t>
      </w:r>
      <w:r w:rsidR="002C4F3E" w:rsidRPr="005342E5">
        <w:rPr>
          <w:rFonts w:ascii="Arial" w:eastAsia="Times New Roman" w:hAnsi="Arial" w:cs="Arial"/>
          <w:lang w:val="sr-Cyrl-RS" w:eastAsia="zh-CN"/>
        </w:rPr>
        <w:t xml:space="preserve"> од датума примопредаје возила</w:t>
      </w:r>
    </w:p>
    <w:p w14:paraId="148863E9" w14:textId="23F1FD68" w:rsidR="00040B02" w:rsidRPr="005342E5" w:rsidRDefault="00040B0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На боју и лак минимум 3 </w:t>
      </w:r>
      <w:r w:rsidR="002A17F2" w:rsidRPr="005342E5">
        <w:rPr>
          <w:rFonts w:ascii="Arial" w:eastAsia="Times New Roman" w:hAnsi="Arial" w:cs="Arial"/>
          <w:lang w:eastAsia="zh-CN"/>
        </w:rPr>
        <w:t xml:space="preserve">(словима: три) </w:t>
      </w:r>
      <w:r w:rsidRPr="005342E5">
        <w:rPr>
          <w:rFonts w:ascii="Arial" w:eastAsia="Times New Roman" w:hAnsi="Arial" w:cs="Arial"/>
          <w:lang w:eastAsia="zh-CN"/>
        </w:rPr>
        <w:t>године</w:t>
      </w:r>
      <w:r w:rsidR="002C4F3E" w:rsidRPr="005342E5">
        <w:rPr>
          <w:rFonts w:ascii="Arial" w:eastAsia="Times New Roman" w:hAnsi="Arial" w:cs="Arial"/>
          <w:lang w:val="sr-Cyrl-RS" w:eastAsia="zh-CN"/>
        </w:rPr>
        <w:t xml:space="preserve"> од датума примопредаје возила</w:t>
      </w:r>
    </w:p>
    <w:p w14:paraId="7F5FC1EE" w14:textId="77777777" w:rsidR="00040B02" w:rsidRPr="005342E5" w:rsidRDefault="00040B02" w:rsidP="00040B02">
      <w:pPr>
        <w:tabs>
          <w:tab w:val="left" w:pos="780"/>
        </w:tabs>
        <w:spacing w:before="0"/>
        <w:rPr>
          <w:rFonts w:cs="Arial"/>
          <w:lang w:val="sr-Cyrl-RS" w:eastAsia="zh-CN"/>
        </w:rPr>
      </w:pPr>
    </w:p>
    <w:p w14:paraId="3AB0CFEA" w14:textId="5B681963" w:rsidR="00040B02" w:rsidRPr="005342E5" w:rsidRDefault="00040B02" w:rsidP="00040B02">
      <w:pPr>
        <w:tabs>
          <w:tab w:val="left" w:pos="780"/>
        </w:tabs>
        <w:spacing w:before="0"/>
        <w:rPr>
          <w:rFonts w:cs="Arial"/>
          <w:lang w:val="sr-Cyrl-RS" w:eastAsia="zh-CN"/>
        </w:rPr>
      </w:pPr>
      <w:r w:rsidRPr="005342E5">
        <w:rPr>
          <w:rFonts w:cs="Arial"/>
          <w:lang w:val="sr-Cyrl-RS" w:eastAsia="zh-CN"/>
        </w:rPr>
        <w:t>Гарантни рок за возила</w:t>
      </w:r>
      <w:r w:rsidR="003F4813" w:rsidRPr="005342E5">
        <w:rPr>
          <w:rFonts w:cs="Arial"/>
          <w:b/>
          <w:sz w:val="20"/>
          <w:szCs w:val="20"/>
          <w:lang w:val="sr-Cyrl-RS"/>
        </w:rPr>
        <w:t xml:space="preserve"> тип </w:t>
      </w:r>
      <w:r w:rsidR="003F4813" w:rsidRPr="005342E5">
        <w:rPr>
          <w:rFonts w:cs="Arial"/>
          <w:b/>
          <w:sz w:val="20"/>
          <w:szCs w:val="20"/>
          <w:lang w:val="sr-Latn-RS"/>
        </w:rPr>
        <w:t>II (</w:t>
      </w:r>
      <w:r w:rsidR="003F4813" w:rsidRPr="005342E5">
        <w:rPr>
          <w:rFonts w:cs="Arial"/>
          <w:b/>
          <w:sz w:val="20"/>
          <w:szCs w:val="20"/>
          <w:lang w:val="sr-Cyrl-RS"/>
        </w:rPr>
        <w:t>Табела 2.</w:t>
      </w:r>
      <w:r w:rsidR="003F4813" w:rsidRPr="005342E5">
        <w:rPr>
          <w:rFonts w:cs="Arial"/>
          <w:b/>
          <w:sz w:val="20"/>
          <w:szCs w:val="20"/>
          <w:lang w:val="sr-Latn-RS"/>
        </w:rPr>
        <w:t>)</w:t>
      </w:r>
      <w:r w:rsidRPr="005342E5">
        <w:rPr>
          <w:rFonts w:cs="Arial"/>
          <w:lang w:val="sr-Cyrl-RS" w:eastAsia="zh-CN"/>
        </w:rPr>
        <w:t xml:space="preserve"> техничке спецификације је:</w:t>
      </w:r>
    </w:p>
    <w:p w14:paraId="61497BE7" w14:textId="77777777" w:rsidR="002A17F2" w:rsidRPr="005342E5" w:rsidRDefault="002A17F2" w:rsidP="00040B02">
      <w:pPr>
        <w:tabs>
          <w:tab w:val="left" w:pos="780"/>
        </w:tabs>
        <w:spacing w:before="0"/>
        <w:rPr>
          <w:rFonts w:cs="Arial"/>
          <w:lang w:val="sr-Cyrl-RS" w:eastAsia="zh-CN"/>
        </w:rPr>
      </w:pPr>
    </w:p>
    <w:p w14:paraId="511109AA" w14:textId="48C24AA5" w:rsidR="00040B02" w:rsidRPr="005342E5" w:rsidRDefault="00040B0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мин</w:t>
      </w:r>
      <w:r w:rsidR="002A17F2" w:rsidRPr="005342E5">
        <w:rPr>
          <w:rFonts w:ascii="Arial" w:eastAsia="Times New Roman" w:hAnsi="Arial" w:cs="Arial"/>
          <w:lang w:eastAsia="zh-CN"/>
        </w:rPr>
        <w:t xml:space="preserve">имум </w:t>
      </w:r>
      <w:r w:rsidRPr="005342E5">
        <w:rPr>
          <w:rFonts w:ascii="Arial" w:eastAsia="Times New Roman" w:hAnsi="Arial" w:cs="Arial"/>
          <w:lang w:eastAsia="zh-CN"/>
        </w:rPr>
        <w:t xml:space="preserve">48 </w:t>
      </w:r>
      <w:r w:rsidR="002A17F2" w:rsidRPr="005342E5">
        <w:rPr>
          <w:rFonts w:ascii="Arial" w:eastAsia="Times New Roman" w:hAnsi="Arial" w:cs="Arial"/>
          <w:lang w:eastAsia="zh-CN"/>
        </w:rPr>
        <w:t xml:space="preserve">(словима: четрдесетосам) </w:t>
      </w:r>
      <w:r w:rsidRPr="005342E5">
        <w:rPr>
          <w:rFonts w:ascii="Arial" w:eastAsia="Times New Roman" w:hAnsi="Arial" w:cs="Arial"/>
          <w:lang w:eastAsia="zh-CN"/>
        </w:rPr>
        <w:t xml:space="preserve">месеци </w:t>
      </w:r>
      <w:r w:rsidR="002C4F3E"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100.000</w:t>
      </w:r>
      <w:r w:rsidR="002A17F2" w:rsidRPr="005342E5">
        <w:rPr>
          <w:rFonts w:ascii="Arial" w:eastAsia="Times New Roman" w:hAnsi="Arial" w:cs="Arial"/>
          <w:lang w:eastAsia="zh-CN"/>
        </w:rPr>
        <w:t xml:space="preserve"> пређених километара</w:t>
      </w:r>
      <w:r w:rsidR="00FC3E54" w:rsidRPr="00FC3E54">
        <w:rPr>
          <w:rFonts w:ascii="Arial" w:eastAsia="Times New Roman" w:hAnsi="Arial" w:cs="Arial"/>
          <w:lang w:val="sr-Cyrl-RS" w:eastAsia="zh-CN"/>
        </w:rPr>
        <w:t xml:space="preserve"> </w:t>
      </w:r>
      <w:r w:rsidR="00FC3E54">
        <w:rPr>
          <w:rFonts w:ascii="Arial" w:eastAsia="Times New Roman" w:hAnsi="Arial" w:cs="Arial"/>
          <w:lang w:val="sr-Cyrl-RS" w:eastAsia="zh-CN"/>
        </w:rPr>
        <w:t>на цело возило</w:t>
      </w:r>
    </w:p>
    <w:p w14:paraId="094791D5" w14:textId="31DFF10E" w:rsidR="00040B02" w:rsidRPr="005342E5" w:rsidRDefault="00040B0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002A17F2" w:rsidRPr="005342E5">
        <w:rPr>
          <w:rFonts w:ascii="Arial" w:eastAsia="Times New Roman" w:hAnsi="Arial" w:cs="Arial"/>
          <w:lang w:eastAsia="zh-CN"/>
        </w:rPr>
        <w:t xml:space="preserve">(словима: дванаест) </w:t>
      </w:r>
      <w:r w:rsidRPr="005342E5">
        <w:rPr>
          <w:rFonts w:ascii="Arial" w:eastAsia="Times New Roman" w:hAnsi="Arial" w:cs="Arial"/>
          <w:lang w:eastAsia="zh-CN"/>
        </w:rPr>
        <w:t>година</w:t>
      </w:r>
      <w:r w:rsidR="002C4F3E" w:rsidRPr="005342E5">
        <w:rPr>
          <w:rFonts w:ascii="Arial" w:eastAsia="Times New Roman" w:hAnsi="Arial" w:cs="Arial"/>
          <w:lang w:val="sr-Cyrl-RS" w:eastAsia="zh-CN"/>
        </w:rPr>
        <w:t xml:space="preserve"> од датума примопредаје возила</w:t>
      </w:r>
    </w:p>
    <w:p w14:paraId="19B249E9" w14:textId="7365831D" w:rsidR="00040B02" w:rsidRPr="005342E5" w:rsidRDefault="00040B0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На боју и лак минимум 3 </w:t>
      </w:r>
      <w:r w:rsidR="002A17F2" w:rsidRPr="005342E5">
        <w:rPr>
          <w:rFonts w:ascii="Arial" w:eastAsia="Times New Roman" w:hAnsi="Arial" w:cs="Arial"/>
          <w:lang w:eastAsia="zh-CN"/>
        </w:rPr>
        <w:t xml:space="preserve">(словима: три) </w:t>
      </w:r>
      <w:r w:rsidRPr="005342E5">
        <w:rPr>
          <w:rFonts w:ascii="Arial" w:eastAsia="Times New Roman" w:hAnsi="Arial" w:cs="Arial"/>
          <w:lang w:eastAsia="zh-CN"/>
        </w:rPr>
        <w:t>године</w:t>
      </w:r>
      <w:r w:rsidR="002C4F3E" w:rsidRPr="005342E5">
        <w:rPr>
          <w:rFonts w:ascii="Arial" w:eastAsia="Times New Roman" w:hAnsi="Arial" w:cs="Arial"/>
          <w:lang w:val="sr-Cyrl-RS" w:eastAsia="zh-CN"/>
        </w:rPr>
        <w:t xml:space="preserve"> од датума примопредаје возила</w:t>
      </w:r>
    </w:p>
    <w:p w14:paraId="5B2328A1" w14:textId="77777777" w:rsidR="002A17F2" w:rsidRPr="005342E5" w:rsidRDefault="002A17F2" w:rsidP="002A17F2">
      <w:pPr>
        <w:tabs>
          <w:tab w:val="left" w:pos="780"/>
        </w:tabs>
        <w:spacing w:before="0"/>
        <w:rPr>
          <w:rFonts w:cs="Arial"/>
          <w:lang w:eastAsia="zh-CN"/>
        </w:rPr>
      </w:pPr>
    </w:p>
    <w:p w14:paraId="57C36B98" w14:textId="4E431857" w:rsidR="002A17F2" w:rsidRPr="005342E5" w:rsidRDefault="003F4813" w:rsidP="005D084E">
      <w:pPr>
        <w:rPr>
          <w:rFonts w:cs="Arial"/>
          <w:b/>
          <w:sz w:val="20"/>
          <w:szCs w:val="20"/>
          <w:lang w:val="sr-Latn-RS"/>
        </w:rPr>
      </w:pPr>
      <w:r w:rsidRPr="005342E5">
        <w:rPr>
          <w:rFonts w:cs="Arial"/>
          <w:lang w:val="sr-Cyrl-RS" w:eastAsia="zh-CN"/>
        </w:rPr>
        <w:t>Гарантни рок за возила</w:t>
      </w:r>
      <w:r w:rsidRPr="005342E5">
        <w:rPr>
          <w:rFonts w:cs="Arial"/>
          <w:b/>
          <w:sz w:val="20"/>
          <w:szCs w:val="20"/>
          <w:lang w:val="sr-Cyrl-RS"/>
        </w:rPr>
        <w:t xml:space="preserve"> тип </w:t>
      </w:r>
      <w:r w:rsidRPr="005342E5">
        <w:rPr>
          <w:rFonts w:cs="Arial"/>
          <w:b/>
          <w:sz w:val="20"/>
          <w:szCs w:val="20"/>
          <w:lang w:val="sr-Latn-RS"/>
        </w:rPr>
        <w:t>III (</w:t>
      </w:r>
      <w:r w:rsidRPr="005342E5">
        <w:rPr>
          <w:rFonts w:cs="Arial"/>
          <w:b/>
          <w:sz w:val="20"/>
          <w:szCs w:val="20"/>
          <w:lang w:val="sr-Cyrl-RS"/>
        </w:rPr>
        <w:t>Табела 3.</w:t>
      </w:r>
      <w:r w:rsidRPr="005342E5">
        <w:rPr>
          <w:rFonts w:cs="Arial"/>
          <w:b/>
          <w:sz w:val="20"/>
          <w:szCs w:val="20"/>
          <w:lang w:val="sr-Latn-RS"/>
        </w:rPr>
        <w:t>)</w:t>
      </w:r>
      <w:r w:rsidR="002A17F2" w:rsidRPr="005342E5">
        <w:rPr>
          <w:rFonts w:cs="Arial"/>
          <w:lang w:val="sr-Cyrl-RS" w:eastAsia="zh-CN"/>
        </w:rPr>
        <w:t xml:space="preserve"> техничке спецификације је:</w:t>
      </w:r>
    </w:p>
    <w:p w14:paraId="3A897A70" w14:textId="50CBE29B" w:rsidR="002A17F2" w:rsidRPr="005342E5" w:rsidRDefault="002A17F2"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w:t>
      </w:r>
      <w:r w:rsidRPr="005342E5">
        <w:rPr>
          <w:rFonts w:ascii="Arial" w:eastAsia="Times New Roman" w:hAnsi="Arial" w:cs="Arial"/>
          <w:lang w:val="sr-Cyrl-RS" w:eastAsia="zh-CN"/>
        </w:rPr>
        <w:t xml:space="preserve">(словима: четрдесетосам) </w:t>
      </w:r>
      <w:r w:rsidRPr="005342E5">
        <w:rPr>
          <w:rFonts w:ascii="Arial" w:eastAsia="Times New Roman" w:hAnsi="Arial" w:cs="Arial"/>
          <w:lang w:eastAsia="zh-CN"/>
        </w:rPr>
        <w:t xml:space="preserve">месеци </w:t>
      </w:r>
      <w:r w:rsidR="002C4F3E"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w:t>
      </w:r>
      <w:r w:rsidRPr="005342E5">
        <w:rPr>
          <w:rFonts w:ascii="Arial" w:eastAsia="Times New Roman" w:hAnsi="Arial" w:cs="Arial"/>
          <w:lang w:val="sr-Cyrl-RS" w:eastAsia="zh-CN"/>
        </w:rPr>
        <w:t xml:space="preserve">имум </w:t>
      </w:r>
      <w:r w:rsidRPr="005342E5">
        <w:rPr>
          <w:rFonts w:ascii="Arial" w:eastAsia="Times New Roman" w:hAnsi="Arial" w:cs="Arial"/>
          <w:lang w:eastAsia="zh-CN"/>
        </w:rPr>
        <w:t xml:space="preserve">120.000 </w:t>
      </w:r>
      <w:r w:rsidRPr="005342E5">
        <w:rPr>
          <w:rFonts w:ascii="Arial" w:eastAsia="Times New Roman" w:hAnsi="Arial" w:cs="Arial"/>
          <w:lang w:val="sr-Cyrl-RS" w:eastAsia="zh-CN"/>
        </w:rPr>
        <w:t>пређених километара</w:t>
      </w:r>
      <w:r w:rsidR="00FC3E54" w:rsidRPr="00FC3E54">
        <w:rPr>
          <w:rFonts w:ascii="Arial" w:eastAsia="Times New Roman" w:hAnsi="Arial" w:cs="Arial"/>
          <w:lang w:val="sr-Cyrl-RS" w:eastAsia="zh-CN"/>
        </w:rPr>
        <w:t xml:space="preserve"> </w:t>
      </w:r>
      <w:r w:rsidR="00FC3E54">
        <w:rPr>
          <w:rFonts w:ascii="Arial" w:eastAsia="Times New Roman" w:hAnsi="Arial" w:cs="Arial"/>
          <w:lang w:val="sr-Cyrl-RS" w:eastAsia="zh-CN"/>
        </w:rPr>
        <w:t>на цело возило</w:t>
      </w:r>
    </w:p>
    <w:p w14:paraId="472AFA4C" w14:textId="73B4894A" w:rsidR="002A17F2" w:rsidRPr="005342E5" w:rsidRDefault="002A17F2" w:rsidP="00301BF2">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Pr="005342E5">
        <w:rPr>
          <w:rFonts w:ascii="Arial" w:eastAsia="Times New Roman" w:hAnsi="Arial" w:cs="Arial"/>
          <w:lang w:val="sr-Cyrl-RS" w:eastAsia="zh-CN"/>
        </w:rPr>
        <w:t xml:space="preserve">(словима: дванаест) </w:t>
      </w:r>
      <w:r w:rsidRPr="005342E5">
        <w:rPr>
          <w:rFonts w:ascii="Arial" w:eastAsia="Times New Roman" w:hAnsi="Arial" w:cs="Arial"/>
          <w:lang w:eastAsia="zh-CN"/>
        </w:rPr>
        <w:t>год</w:t>
      </w:r>
      <w:r w:rsidRPr="005342E5">
        <w:rPr>
          <w:rFonts w:ascii="Arial" w:eastAsia="Times New Roman" w:hAnsi="Arial" w:cs="Arial"/>
          <w:lang w:val="sr-Cyrl-RS" w:eastAsia="zh-CN"/>
        </w:rPr>
        <w:t>ина</w:t>
      </w:r>
      <w:r w:rsidR="002C4F3E" w:rsidRPr="005342E5">
        <w:rPr>
          <w:rFonts w:ascii="Arial" w:eastAsia="Times New Roman" w:hAnsi="Arial" w:cs="Arial"/>
          <w:lang w:val="sr-Cyrl-RS" w:eastAsia="zh-CN"/>
        </w:rPr>
        <w:t xml:space="preserve"> од датума примопредаје</w:t>
      </w:r>
      <w:r w:rsidR="00301BF2">
        <w:rPr>
          <w:rFonts w:ascii="Arial" w:eastAsia="Times New Roman" w:hAnsi="Arial" w:cs="Arial"/>
          <w:lang w:val="sr-Cyrl-RS" w:eastAsia="zh-CN"/>
        </w:rPr>
        <w:t xml:space="preserve"> </w:t>
      </w:r>
      <w:r w:rsidR="002C4F3E" w:rsidRPr="005342E5">
        <w:rPr>
          <w:rFonts w:ascii="Arial" w:eastAsia="Times New Roman" w:hAnsi="Arial" w:cs="Arial"/>
          <w:lang w:val="sr-Cyrl-RS" w:eastAsia="zh-CN"/>
        </w:rPr>
        <w:t>возила</w:t>
      </w:r>
    </w:p>
    <w:p w14:paraId="0C6E3061" w14:textId="539A08F9" w:rsidR="002A17F2" w:rsidRPr="005342E5" w:rsidRDefault="002A17F2" w:rsidP="00BF016E">
      <w:pPr>
        <w:pStyle w:val="ListParagraph"/>
        <w:numPr>
          <w:ilvl w:val="0"/>
          <w:numId w:val="35"/>
        </w:numPr>
        <w:tabs>
          <w:tab w:val="left" w:pos="540"/>
        </w:tabs>
        <w:spacing w:before="0" w:after="0" w:line="240" w:lineRule="auto"/>
        <w:rPr>
          <w:rFonts w:ascii="Arial" w:eastAsia="Times New Roman" w:hAnsi="Arial" w:cs="Arial"/>
          <w:lang w:eastAsia="zh-CN"/>
        </w:rPr>
      </w:pPr>
      <w:r w:rsidRPr="005342E5">
        <w:rPr>
          <w:rFonts w:ascii="Arial" w:eastAsia="Times New Roman" w:hAnsi="Arial" w:cs="Arial"/>
          <w:lang w:eastAsia="zh-CN"/>
        </w:rPr>
        <w:t xml:space="preserve">На боју и лак је минимум 3 </w:t>
      </w:r>
      <w:r w:rsidRPr="005342E5">
        <w:rPr>
          <w:rFonts w:ascii="Arial" w:eastAsia="Times New Roman" w:hAnsi="Arial" w:cs="Arial"/>
          <w:lang w:val="sr-Cyrl-RS" w:eastAsia="zh-CN"/>
        </w:rPr>
        <w:t xml:space="preserve">(словима: три) </w:t>
      </w:r>
      <w:r w:rsidRPr="005342E5">
        <w:rPr>
          <w:rFonts w:ascii="Arial" w:eastAsia="Times New Roman" w:hAnsi="Arial" w:cs="Arial"/>
          <w:lang w:eastAsia="zh-CN"/>
        </w:rPr>
        <w:t>године</w:t>
      </w:r>
      <w:r w:rsidR="002C4F3E" w:rsidRPr="005342E5">
        <w:rPr>
          <w:rFonts w:ascii="Arial" w:eastAsia="Times New Roman" w:hAnsi="Arial" w:cs="Arial"/>
          <w:lang w:val="sr-Cyrl-RS" w:eastAsia="zh-CN"/>
        </w:rPr>
        <w:t xml:space="preserve"> од датума примопредаје возила</w:t>
      </w:r>
    </w:p>
    <w:p w14:paraId="584E8123" w14:textId="0FEE09F1" w:rsidR="004D14FC" w:rsidRPr="005342E5" w:rsidRDefault="004D14FC" w:rsidP="00177271">
      <w:pPr>
        <w:spacing w:before="0"/>
        <w:rPr>
          <w:rFonts w:cs="Arial"/>
          <w:lang w:eastAsia="zh-CN"/>
        </w:rPr>
      </w:pPr>
      <w:r w:rsidRPr="005342E5">
        <w:rPr>
          <w:rFonts w:cs="Arial"/>
          <w:lang w:val="sr-Cyrl-CS" w:eastAsia="zh-CN"/>
        </w:rPr>
        <w:t xml:space="preserve">Изабрани </w:t>
      </w:r>
      <w:r w:rsidRPr="005342E5">
        <w:rPr>
          <w:rFonts w:cs="Arial"/>
          <w:lang w:eastAsia="zh-CN"/>
        </w:rPr>
        <w:t xml:space="preserve">Понуђач је дужан да о свом трошку отклони све евентуалне недостатке у току трајања гарантног рока. </w:t>
      </w:r>
    </w:p>
    <w:p w14:paraId="151C86B4" w14:textId="71B4457E" w:rsidR="00FF7922" w:rsidRDefault="00FF7922">
      <w:pPr>
        <w:spacing w:before="0"/>
        <w:jc w:val="left"/>
        <w:rPr>
          <w:rFonts w:cs="Arial"/>
          <w:i/>
          <w:lang w:eastAsia="zh-CN"/>
        </w:rPr>
      </w:pPr>
      <w:r>
        <w:rPr>
          <w:rFonts w:cs="Arial"/>
          <w:i/>
          <w:lang w:eastAsia="zh-CN"/>
        </w:rPr>
        <w:br w:type="page"/>
      </w:r>
    </w:p>
    <w:p w14:paraId="5AB39941" w14:textId="091A8484" w:rsidR="00DB369C" w:rsidRPr="005342E5" w:rsidRDefault="005342E5" w:rsidP="00BF016E">
      <w:pPr>
        <w:pStyle w:val="Heading10"/>
        <w:numPr>
          <w:ilvl w:val="1"/>
          <w:numId w:val="26"/>
        </w:numPr>
        <w:spacing w:before="0"/>
        <w:rPr>
          <w:rFonts w:cs="Arial"/>
        </w:rPr>
      </w:pPr>
      <w:r w:rsidRPr="005342E5">
        <w:rPr>
          <w:rFonts w:cs="Arial"/>
          <w:lang w:val="sr-Cyrl-RS"/>
        </w:rPr>
        <w:lastRenderedPageBreak/>
        <w:t>Обавезе добављача у гарантном року</w:t>
      </w:r>
    </w:p>
    <w:p w14:paraId="5A9E13DA" w14:textId="1ADA2527"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У гарантном периоду гаранција подразумева поправку или замену делова/склопова оригиналним или замену комплетних возила и то све о трошку</w:t>
      </w:r>
      <w:r w:rsidRPr="005342E5">
        <w:rPr>
          <w:rFonts w:eastAsia="Calibri" w:cs="Arial"/>
          <w:szCs w:val="24"/>
          <w:lang w:val="sr-Latn-RS"/>
        </w:rPr>
        <w:t xml:space="preserve"> Понуђача</w:t>
      </w:r>
      <w:r w:rsidRPr="005342E5">
        <w:rPr>
          <w:rFonts w:eastAsia="Calibri" w:cs="Arial"/>
          <w:szCs w:val="24"/>
          <w:lang w:val="sr-Cyrl-RS"/>
        </w:rPr>
        <w:t>, уколико се Наручилац придржавао упутства у вези са коришћењем и одржавањем/сервисирањем возила.</w:t>
      </w:r>
    </w:p>
    <w:p w14:paraId="7D6C897A" w14:textId="25E68CFA"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Периодични сервиси у гарантном периоду се обављају о трошку Наручиоца, али искључиво код овлашћеног сервисера</w:t>
      </w:r>
      <w:r w:rsidRPr="005342E5">
        <w:rPr>
          <w:rFonts w:eastAsia="Calibri" w:cs="Arial"/>
          <w:szCs w:val="24"/>
          <w:lang w:val="sr-Latn-RS"/>
        </w:rPr>
        <w:t xml:space="preserve"> наведеног у понуди (овлашћених сервисера наведених у понуди)</w:t>
      </w:r>
      <w:r w:rsidRPr="005342E5">
        <w:rPr>
          <w:rFonts w:eastAsia="Calibri" w:cs="Arial"/>
          <w:szCs w:val="24"/>
          <w:lang w:val="sr-Cyrl-RS"/>
        </w:rPr>
        <w:t>.</w:t>
      </w:r>
    </w:p>
    <w:p w14:paraId="47E3141E" w14:textId="18BB2B50"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Latn-RS"/>
        </w:rPr>
        <w:t xml:space="preserve">Уколико је овлашћени сервис наведен у понуди удаљен више од </w:t>
      </w:r>
      <w:r w:rsidRPr="005342E5">
        <w:rPr>
          <w:rFonts w:eastAsia="Calibri" w:cs="Arial"/>
          <w:szCs w:val="24"/>
          <w:lang w:val="sr-Cyrl-RS"/>
        </w:rPr>
        <w:t>50</w:t>
      </w:r>
      <w:r w:rsidRPr="005342E5">
        <w:rPr>
          <w:rFonts w:eastAsia="Calibri" w:cs="Arial"/>
          <w:szCs w:val="24"/>
          <w:lang w:val="sr-Latn-RS"/>
        </w:rPr>
        <w:t xml:space="preserve"> км од седишта Наручиоца, Понуђач је дужан да обезбеди превоз возила (шлеповање) до понуђеног сервиса (сервиса наведеног у понуди).</w:t>
      </w:r>
    </w:p>
    <w:p w14:paraId="6D87940B" w14:textId="5F796365"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У гарантном периоду одазив на евентуалне интервенције или поправке не може бити дужи од 1 дана од позива Наручиоца.</w:t>
      </w:r>
    </w:p>
    <w:p w14:paraId="1E212B1B" w14:textId="14077D5B" w:rsidR="00315E40" w:rsidRPr="005342E5" w:rsidRDefault="00315E40" w:rsidP="00F02D67">
      <w:pPr>
        <w:tabs>
          <w:tab w:val="num" w:pos="993"/>
        </w:tabs>
        <w:spacing w:line="259" w:lineRule="auto"/>
        <w:rPr>
          <w:rFonts w:eastAsia="Calibri" w:cs="Arial"/>
          <w:szCs w:val="24"/>
          <w:lang w:val="sr-Cyrl-RS"/>
        </w:rPr>
      </w:pPr>
      <w:r w:rsidRPr="005342E5">
        <w:rPr>
          <w:rFonts w:eastAsia="Calibri" w:cs="Arial"/>
          <w:szCs w:val="24"/>
          <w:lang w:val="sr-Cyrl-RS"/>
        </w:rPr>
        <w:t>Резервни делови за возила морају бити обезбеђени у периоду од најмање 5 го</w:t>
      </w:r>
      <w:r w:rsidR="003A7FDC">
        <w:rPr>
          <w:rFonts w:eastAsia="Calibri" w:cs="Arial"/>
          <w:szCs w:val="24"/>
          <w:lang w:val="sr-Cyrl-RS"/>
        </w:rPr>
        <w:t>дина</w:t>
      </w:r>
      <w:r w:rsidR="003A7FDC" w:rsidRPr="005342E5">
        <w:rPr>
          <w:rFonts w:eastAsia="Calibri" w:cs="Arial"/>
          <w:szCs w:val="24"/>
          <w:lang w:val="sr-Cyrl-RS"/>
        </w:rPr>
        <w:t xml:space="preserve"> </w:t>
      </w:r>
      <w:r w:rsidRPr="005342E5">
        <w:rPr>
          <w:rFonts w:eastAsia="Calibri" w:cs="Arial"/>
          <w:szCs w:val="24"/>
          <w:lang w:val="sr-Cyrl-RS"/>
        </w:rPr>
        <w:t xml:space="preserve">од дана </w:t>
      </w:r>
      <w:r w:rsidRPr="005342E5">
        <w:rPr>
          <w:rFonts w:eastAsia="Calibri" w:cs="Arial"/>
          <w:szCs w:val="24"/>
          <w:lang w:val="sr-Latn-RS"/>
        </w:rPr>
        <w:t>истека гарантног периода</w:t>
      </w:r>
      <w:r w:rsidRPr="005342E5">
        <w:rPr>
          <w:rFonts w:eastAsia="Calibri" w:cs="Arial"/>
          <w:szCs w:val="24"/>
          <w:lang w:val="sr-Cyrl-RS"/>
        </w:rPr>
        <w:t xml:space="preserve">. </w:t>
      </w:r>
    </w:p>
    <w:p w14:paraId="3BF489D8" w14:textId="77777777" w:rsidR="008E0895" w:rsidRPr="003F4813" w:rsidRDefault="008E0895" w:rsidP="00177271">
      <w:pPr>
        <w:spacing w:before="0"/>
        <w:rPr>
          <w:rFonts w:cs="Arial"/>
          <w:i/>
          <w:strike/>
          <w:color w:val="FF0000"/>
          <w:lang w:eastAsia="zh-CN"/>
        </w:rPr>
      </w:pPr>
    </w:p>
    <w:p w14:paraId="2F58ED59" w14:textId="77777777" w:rsidR="008E0895" w:rsidRPr="00177271" w:rsidRDefault="008E0895" w:rsidP="00177271">
      <w:pPr>
        <w:spacing w:before="0"/>
        <w:rPr>
          <w:rFonts w:cs="Arial"/>
          <w:i/>
          <w:color w:val="00B0F0"/>
          <w:lang w:eastAsia="zh-CN"/>
        </w:rPr>
      </w:pPr>
    </w:p>
    <w:p w14:paraId="01964CEC" w14:textId="77777777" w:rsidR="008E0895" w:rsidRPr="00177271" w:rsidRDefault="008E0895" w:rsidP="00177271">
      <w:pPr>
        <w:spacing w:before="0"/>
        <w:rPr>
          <w:rFonts w:cs="Arial"/>
          <w:i/>
          <w:color w:val="00B0F0"/>
          <w:lang w:eastAsia="zh-CN"/>
        </w:rPr>
      </w:pPr>
    </w:p>
    <w:p w14:paraId="7E11A830" w14:textId="77777777" w:rsidR="008E0895" w:rsidRPr="00177271" w:rsidRDefault="008E0895" w:rsidP="00177271">
      <w:pPr>
        <w:spacing w:before="0"/>
        <w:rPr>
          <w:rFonts w:cs="Arial"/>
          <w:i/>
          <w:color w:val="00B0F0"/>
          <w:lang w:eastAsia="zh-CN"/>
        </w:rPr>
      </w:pPr>
    </w:p>
    <w:p w14:paraId="066E2AF5" w14:textId="77777777" w:rsidR="008E0895" w:rsidRPr="00177271" w:rsidRDefault="008E0895" w:rsidP="00177271">
      <w:pPr>
        <w:spacing w:before="0"/>
        <w:rPr>
          <w:rFonts w:cs="Arial"/>
          <w:i/>
          <w:color w:val="00B0F0"/>
          <w:lang w:eastAsia="zh-CN"/>
        </w:rPr>
      </w:pPr>
    </w:p>
    <w:p w14:paraId="4B72BF36" w14:textId="77777777" w:rsidR="008E0895" w:rsidRPr="00177271" w:rsidRDefault="008E0895" w:rsidP="00177271">
      <w:pPr>
        <w:spacing w:before="0"/>
        <w:rPr>
          <w:rFonts w:cs="Arial"/>
          <w:i/>
          <w:color w:val="00B0F0"/>
          <w:lang w:eastAsia="zh-CN"/>
        </w:rPr>
      </w:pPr>
    </w:p>
    <w:p w14:paraId="0C1E5C07" w14:textId="77777777" w:rsidR="008E0895" w:rsidRPr="00177271" w:rsidRDefault="008E0895" w:rsidP="00177271">
      <w:pPr>
        <w:spacing w:before="0"/>
        <w:rPr>
          <w:rFonts w:cs="Arial"/>
          <w:i/>
          <w:color w:val="00B0F0"/>
          <w:lang w:eastAsia="zh-CN"/>
        </w:rPr>
      </w:pPr>
    </w:p>
    <w:p w14:paraId="03BD311E" w14:textId="77B8ECDC" w:rsidR="00895CDE" w:rsidRDefault="00895CDE">
      <w:pPr>
        <w:spacing w:before="0"/>
        <w:jc w:val="left"/>
        <w:rPr>
          <w:rFonts w:cs="Arial"/>
          <w:i/>
          <w:color w:val="00B0F0"/>
          <w:lang w:eastAsia="zh-CN"/>
        </w:rPr>
      </w:pPr>
      <w:r>
        <w:rPr>
          <w:rFonts w:cs="Arial"/>
          <w:i/>
          <w:color w:val="00B0F0"/>
          <w:lang w:eastAsia="zh-CN"/>
        </w:rPr>
        <w:br w:type="page"/>
      </w:r>
    </w:p>
    <w:p w14:paraId="6D448C30" w14:textId="789A73EE" w:rsidR="00756A02" w:rsidRPr="00177271" w:rsidRDefault="00756A02" w:rsidP="00BF016E">
      <w:pPr>
        <w:pStyle w:val="Heading10"/>
        <w:numPr>
          <w:ilvl w:val="0"/>
          <w:numId w:val="26"/>
        </w:numPr>
        <w:spacing w:before="0"/>
        <w:rPr>
          <w:rFonts w:cs="Arial"/>
          <w:lang w:val="sr-Cyrl-RS"/>
        </w:rPr>
      </w:pPr>
      <w:bookmarkStart w:id="24" w:name="_Toc442559884"/>
      <w:r w:rsidRPr="0017727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77271" w14:paraId="68858D64" w14:textId="77777777" w:rsidTr="008112A2">
        <w:trPr>
          <w:trHeight w:val="524"/>
          <w:jc w:val="center"/>
        </w:trPr>
        <w:tc>
          <w:tcPr>
            <w:tcW w:w="729" w:type="dxa"/>
            <w:vAlign w:val="center"/>
          </w:tcPr>
          <w:p w14:paraId="4AE67EA3" w14:textId="77777777" w:rsidR="00175774" w:rsidRPr="00177271" w:rsidRDefault="00175774" w:rsidP="00177271">
            <w:pPr>
              <w:spacing w:before="0"/>
              <w:jc w:val="center"/>
              <w:rPr>
                <w:rFonts w:cs="Arial"/>
                <w:b/>
              </w:rPr>
            </w:pPr>
            <w:r w:rsidRPr="00177271">
              <w:rPr>
                <w:rFonts w:cs="Arial"/>
                <w:b/>
              </w:rPr>
              <w:t>Ред. бр.</w:t>
            </w:r>
          </w:p>
        </w:tc>
        <w:tc>
          <w:tcPr>
            <w:tcW w:w="8430" w:type="dxa"/>
            <w:vAlign w:val="center"/>
          </w:tcPr>
          <w:p w14:paraId="0795190C" w14:textId="77777777" w:rsidR="00175774" w:rsidRPr="00177271" w:rsidRDefault="00175774" w:rsidP="00177271">
            <w:pPr>
              <w:spacing w:before="0"/>
              <w:ind w:right="-180"/>
              <w:jc w:val="center"/>
              <w:rPr>
                <w:rFonts w:cs="Arial"/>
                <w:b/>
              </w:rPr>
            </w:pPr>
            <w:r w:rsidRPr="00177271">
              <w:rPr>
                <w:rStyle w:val="Heading1Char"/>
              </w:rPr>
              <w:t>4.1</w:t>
            </w:r>
            <w:r w:rsidRPr="00177271">
              <w:rPr>
                <w:rFonts w:cs="Arial"/>
                <w:b/>
              </w:rPr>
              <w:t xml:space="preserve">  ОБАВЕЗНИ УСЛОВИ </w:t>
            </w:r>
          </w:p>
          <w:p w14:paraId="7DEE8F10" w14:textId="249F79CD" w:rsidR="00175774" w:rsidRPr="00177271" w:rsidRDefault="00175774" w:rsidP="00177271">
            <w:pPr>
              <w:spacing w:before="0"/>
              <w:jc w:val="center"/>
              <w:rPr>
                <w:rFonts w:cs="Arial"/>
                <w:b/>
                <w:color w:val="FF0000"/>
                <w:lang w:val="sr-Cyrl-RS"/>
              </w:rPr>
            </w:pPr>
            <w:r w:rsidRPr="00177271">
              <w:rPr>
                <w:rFonts w:cs="Arial"/>
                <w:b/>
              </w:rPr>
              <w:t>ЗА УЧЕШЋЕ У ПОСТУПКУ ЈАВНЕ НАБАВКЕ ИЗ ЧЛАНА 75. З</w:t>
            </w:r>
            <w:r w:rsidR="005C7CDE" w:rsidRPr="00177271">
              <w:rPr>
                <w:rFonts w:cs="Arial"/>
                <w:b/>
                <w:lang w:val="sr-Cyrl-RS"/>
              </w:rPr>
              <w:t>АКОНА</w:t>
            </w:r>
          </w:p>
          <w:p w14:paraId="43F3515F" w14:textId="77777777" w:rsidR="00175774" w:rsidRPr="00177271" w:rsidRDefault="00175774" w:rsidP="00177271">
            <w:pPr>
              <w:spacing w:before="0"/>
              <w:jc w:val="center"/>
              <w:rPr>
                <w:rFonts w:cs="Arial"/>
                <w:b/>
                <w:color w:val="FF0000"/>
              </w:rPr>
            </w:pPr>
          </w:p>
        </w:tc>
      </w:tr>
      <w:tr w:rsidR="00175774" w:rsidRPr="00177271" w14:paraId="05847525" w14:textId="77777777" w:rsidTr="008112A2">
        <w:trPr>
          <w:jc w:val="center"/>
        </w:trPr>
        <w:tc>
          <w:tcPr>
            <w:tcW w:w="729" w:type="dxa"/>
            <w:vAlign w:val="center"/>
          </w:tcPr>
          <w:p w14:paraId="668E1409" w14:textId="77777777" w:rsidR="00175774" w:rsidRPr="00177271" w:rsidRDefault="00175774" w:rsidP="00177271">
            <w:pPr>
              <w:spacing w:before="0"/>
              <w:jc w:val="center"/>
              <w:rPr>
                <w:rFonts w:cs="Arial"/>
              </w:rPr>
            </w:pPr>
            <w:r w:rsidRPr="00177271">
              <w:rPr>
                <w:rFonts w:cs="Arial"/>
              </w:rPr>
              <w:t>1.</w:t>
            </w:r>
          </w:p>
        </w:tc>
        <w:tc>
          <w:tcPr>
            <w:tcW w:w="8430" w:type="dxa"/>
            <w:vAlign w:val="center"/>
          </w:tcPr>
          <w:p w14:paraId="73A38DE2" w14:textId="77777777" w:rsidR="00175774" w:rsidRDefault="00175774" w:rsidP="00177271">
            <w:pPr>
              <w:autoSpaceDE w:val="0"/>
              <w:autoSpaceDN w:val="0"/>
              <w:adjustRightInd w:val="0"/>
              <w:spacing w:before="0"/>
              <w:rPr>
                <w:rFonts w:cs="Arial"/>
                <w:lang w:val="pl-PL"/>
              </w:rPr>
            </w:pPr>
            <w:r w:rsidRPr="00177271">
              <w:rPr>
                <w:rFonts w:cs="Arial"/>
                <w:b/>
                <w:u w:val="single"/>
              </w:rPr>
              <w:t>Услов:</w:t>
            </w:r>
            <w:r w:rsidRPr="00177271">
              <w:rPr>
                <w:rFonts w:cs="Arial"/>
                <w:lang w:val="pl-PL"/>
              </w:rPr>
              <w:t>Да је понуђач регистрован код надлежног органа, односно уписан у одговарајући регистар;</w:t>
            </w:r>
          </w:p>
          <w:p w14:paraId="5E6E1380" w14:textId="77777777" w:rsidR="00FF7922" w:rsidRPr="00177271" w:rsidRDefault="00FF7922" w:rsidP="00177271">
            <w:pPr>
              <w:autoSpaceDE w:val="0"/>
              <w:autoSpaceDN w:val="0"/>
              <w:adjustRightInd w:val="0"/>
              <w:spacing w:before="0"/>
              <w:rPr>
                <w:rFonts w:cs="Arial"/>
              </w:rPr>
            </w:pPr>
          </w:p>
          <w:p w14:paraId="64871787"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 xml:space="preserve">Доказ: </w:t>
            </w:r>
          </w:p>
          <w:p w14:paraId="2D9E7CC5" w14:textId="77777777" w:rsidR="00175774" w:rsidRPr="00177271" w:rsidRDefault="00175774" w:rsidP="00177271">
            <w:pPr>
              <w:tabs>
                <w:tab w:val="left" w:pos="680"/>
              </w:tabs>
              <w:snapToGrid w:val="0"/>
              <w:spacing w:before="0"/>
              <w:rPr>
                <w:rFonts w:eastAsia="Calibri" w:cs="Arial"/>
              </w:rPr>
            </w:pPr>
            <w:r w:rsidRPr="00177271">
              <w:rPr>
                <w:rFonts w:eastAsia="Calibri" w:cs="Arial"/>
                <w:lang w:val="ru-RU"/>
              </w:rPr>
              <w:t xml:space="preserve">- </w:t>
            </w:r>
            <w:r w:rsidRPr="00177271">
              <w:rPr>
                <w:rFonts w:eastAsia="Calibri" w:cs="Arial"/>
                <w:b/>
              </w:rPr>
              <w:t>за правно лице:</w:t>
            </w:r>
            <w:r w:rsidRPr="0017727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177271" w:rsidRDefault="00175774" w:rsidP="00177271">
            <w:pPr>
              <w:tabs>
                <w:tab w:val="left" w:pos="680"/>
              </w:tabs>
              <w:snapToGrid w:val="0"/>
              <w:spacing w:before="0"/>
              <w:rPr>
                <w:rFonts w:eastAsia="Calibri" w:cs="Arial"/>
              </w:rPr>
            </w:pPr>
            <w:r w:rsidRPr="00177271">
              <w:rPr>
                <w:rFonts w:eastAsia="Calibri" w:cs="Arial"/>
              </w:rPr>
              <w:t xml:space="preserve">- </w:t>
            </w:r>
            <w:r w:rsidRPr="00177271">
              <w:rPr>
                <w:rFonts w:eastAsia="Calibri" w:cs="Arial"/>
                <w:b/>
              </w:rPr>
              <w:t xml:space="preserve">за предузетнике: </w:t>
            </w:r>
            <w:r w:rsidRPr="00177271">
              <w:rPr>
                <w:rFonts w:eastAsia="Calibri" w:cs="Arial"/>
              </w:rPr>
              <w:t>И</w:t>
            </w:r>
            <w:r w:rsidRPr="00177271">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14:paraId="0839DDE5" w14:textId="77777777" w:rsidR="00175774" w:rsidRPr="00177271" w:rsidRDefault="00175774" w:rsidP="00BF016E">
            <w:pPr>
              <w:numPr>
                <w:ilvl w:val="0"/>
                <w:numId w:val="20"/>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овај доказ доставити за сваког </w:t>
            </w:r>
            <w:r w:rsidR="00B46D29" w:rsidRPr="00177271">
              <w:rPr>
                <w:rFonts w:eastAsia="Calibri" w:cs="Arial"/>
                <w:i/>
                <w:lang w:val="sr-Cyrl-CS"/>
              </w:rPr>
              <w:t>члана групе понуђача</w:t>
            </w:r>
          </w:p>
          <w:p w14:paraId="2F0247AD" w14:textId="77777777" w:rsidR="00175774" w:rsidRPr="00177271" w:rsidRDefault="00175774" w:rsidP="00BF016E">
            <w:pPr>
              <w:numPr>
                <w:ilvl w:val="0"/>
                <w:numId w:val="20"/>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77271" w14:paraId="436A432E" w14:textId="77777777" w:rsidTr="002A17F2">
        <w:trPr>
          <w:trHeight w:val="2897"/>
          <w:jc w:val="center"/>
        </w:trPr>
        <w:tc>
          <w:tcPr>
            <w:tcW w:w="729" w:type="dxa"/>
            <w:vAlign w:val="center"/>
          </w:tcPr>
          <w:p w14:paraId="458EAFE2" w14:textId="77777777" w:rsidR="00175774" w:rsidRPr="00177271" w:rsidRDefault="00175774" w:rsidP="00177271">
            <w:pPr>
              <w:spacing w:before="0"/>
              <w:jc w:val="center"/>
              <w:rPr>
                <w:rFonts w:cs="Arial"/>
              </w:rPr>
            </w:pPr>
            <w:r w:rsidRPr="00177271">
              <w:rPr>
                <w:rFonts w:cs="Arial"/>
              </w:rPr>
              <w:t>2.</w:t>
            </w:r>
          </w:p>
        </w:tc>
        <w:tc>
          <w:tcPr>
            <w:tcW w:w="8430" w:type="dxa"/>
            <w:vAlign w:val="center"/>
          </w:tcPr>
          <w:p w14:paraId="0DFE47B9" w14:textId="77777777" w:rsidR="00175774" w:rsidRDefault="00175774" w:rsidP="00177271">
            <w:pPr>
              <w:autoSpaceDE w:val="0"/>
              <w:autoSpaceDN w:val="0"/>
              <w:adjustRightInd w:val="0"/>
              <w:spacing w:before="0"/>
              <w:rPr>
                <w:rFonts w:cs="Arial"/>
              </w:rPr>
            </w:pPr>
            <w:r w:rsidRPr="00177271">
              <w:rPr>
                <w:rFonts w:cs="Arial"/>
                <w:b/>
                <w:u w:val="single"/>
              </w:rPr>
              <w:t>Услов:</w:t>
            </w:r>
            <w:r w:rsidRPr="0017727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706823D" w14:textId="77777777" w:rsidR="00FF7922" w:rsidRPr="00177271" w:rsidRDefault="00FF7922" w:rsidP="00177271">
            <w:pPr>
              <w:autoSpaceDE w:val="0"/>
              <w:autoSpaceDN w:val="0"/>
              <w:adjustRightInd w:val="0"/>
              <w:spacing w:before="0"/>
              <w:rPr>
                <w:rFonts w:cs="Arial"/>
              </w:rPr>
            </w:pPr>
          </w:p>
          <w:p w14:paraId="6F1236C8"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28CC87CD" w14:textId="77777777" w:rsidR="00175774" w:rsidRPr="00177271" w:rsidRDefault="00175774" w:rsidP="00177271">
            <w:pPr>
              <w:autoSpaceDE w:val="0"/>
              <w:autoSpaceDN w:val="0"/>
              <w:adjustRightInd w:val="0"/>
              <w:spacing w:before="0"/>
              <w:rPr>
                <w:rFonts w:cs="Arial"/>
                <w:b/>
                <w:u w:val="single"/>
              </w:rPr>
            </w:pPr>
            <w:r w:rsidRPr="00177271">
              <w:rPr>
                <w:rFonts w:eastAsia="Calibri" w:cs="Arial"/>
                <w:lang w:val="ru-RU"/>
              </w:rPr>
              <w:t xml:space="preserve">- </w:t>
            </w:r>
            <w:r w:rsidRPr="00177271">
              <w:rPr>
                <w:rFonts w:eastAsia="Calibri" w:cs="Arial"/>
                <w:b/>
              </w:rPr>
              <w:t>за правно лице:</w:t>
            </w:r>
          </w:p>
          <w:p w14:paraId="498281BD" w14:textId="77777777" w:rsidR="00175774" w:rsidRPr="00177271" w:rsidRDefault="00175774" w:rsidP="00177271">
            <w:pPr>
              <w:spacing w:before="0"/>
              <w:rPr>
                <w:rFonts w:cs="Arial"/>
              </w:rPr>
            </w:pPr>
            <w:r w:rsidRPr="00177271">
              <w:rPr>
                <w:rFonts w:cs="Arial"/>
              </w:rPr>
              <w:t>1) ЗА ЗАКОНСКОГ ЗАСТУПНИКА</w:t>
            </w:r>
            <w:r w:rsidRPr="00177271">
              <w:rPr>
                <w:rFonts w:cs="Arial"/>
                <w:b/>
              </w:rPr>
              <w:t xml:space="preserve"> – уверење из казнене евиденције надлежне полицијске управе Министарства унутрашњих послова</w:t>
            </w:r>
            <w:r w:rsidRPr="00177271">
              <w:rPr>
                <w:rFonts w:cs="Arial"/>
              </w:rPr>
              <w:t xml:space="preserve"> – захтев 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14:paraId="2EB80754" w14:textId="77777777" w:rsidR="00175774" w:rsidRPr="00177271" w:rsidRDefault="00175774" w:rsidP="00177271">
            <w:pPr>
              <w:spacing w:before="0"/>
              <w:rPr>
                <w:rFonts w:cs="Arial"/>
              </w:rPr>
            </w:pPr>
            <w:r w:rsidRPr="0017727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177271">
                <w:rPr>
                  <w:rStyle w:val="Hyperlink"/>
                  <w:rFonts w:cs="Arial"/>
                </w:rPr>
                <w:t>http://www.bg.vi.sud.rs/lt/articles/o-visem-sudu/obavestenje-ke-za-pravna-lica.html</w:t>
              </w:r>
            </w:hyperlink>
          </w:p>
          <w:p w14:paraId="64FDE8EC" w14:textId="77777777" w:rsidR="00175774" w:rsidRPr="00177271" w:rsidRDefault="00175774" w:rsidP="00177271">
            <w:pPr>
              <w:spacing w:before="0"/>
              <w:rPr>
                <w:rFonts w:cs="Arial"/>
              </w:rPr>
            </w:pPr>
            <w:r w:rsidRPr="0017727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7271">
              <w:rPr>
                <w:rFonts w:cs="Arial"/>
                <w:b/>
              </w:rPr>
              <w:t xml:space="preserve">Уверење Основног суда  </w:t>
            </w:r>
            <w:r w:rsidRPr="00177271">
              <w:rPr>
                <w:rFonts w:cs="Arial"/>
              </w:rPr>
              <w:t>(</w:t>
            </w:r>
            <w:r w:rsidRPr="00177271">
              <w:rPr>
                <w:rFonts w:cs="Arial"/>
                <w:b/>
              </w:rPr>
              <w:t>које обухвата и податке из казнене евиденције за кривична дела која су у надлежности редовног кривичног одељења Вишег суда</w:t>
            </w:r>
            <w:r w:rsidRPr="0017727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177271" w:rsidRDefault="00175774" w:rsidP="00177271">
            <w:pPr>
              <w:spacing w:before="0"/>
              <w:rPr>
                <w:rFonts w:cs="Arial"/>
                <w:b/>
              </w:rPr>
            </w:pPr>
            <w:r w:rsidRPr="00177271">
              <w:rPr>
                <w:rFonts w:cs="Arial"/>
                <w:i/>
              </w:rPr>
              <w:t>Посебна напомена:</w:t>
            </w:r>
            <w:r w:rsidR="00B46D29" w:rsidRPr="00177271">
              <w:rPr>
                <w:rFonts w:cs="Arial"/>
              </w:rPr>
              <w:t xml:space="preserve"> Уколико уверење </w:t>
            </w:r>
            <w:r w:rsidR="00B46D29" w:rsidRPr="00177271">
              <w:rPr>
                <w:rFonts w:cs="Arial"/>
                <w:lang w:val="sr-Cyrl-CS"/>
              </w:rPr>
              <w:t>О</w:t>
            </w:r>
            <w:r w:rsidRPr="0017727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7271">
              <w:rPr>
                <w:rFonts w:cs="Arial"/>
                <w:u w:val="single"/>
              </w:rPr>
              <w:t>и</w:t>
            </w:r>
            <w:r w:rsidRPr="0017727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7271">
              <w:rPr>
                <w:rFonts w:cs="Arial"/>
                <w:b/>
              </w:rPr>
              <w:t>кривична дела против привреде и кривично дело примања мита.</w:t>
            </w:r>
          </w:p>
          <w:p w14:paraId="7C0C5537" w14:textId="77777777" w:rsidR="00175774" w:rsidRPr="00177271" w:rsidRDefault="00175774" w:rsidP="00177271">
            <w:pPr>
              <w:spacing w:before="0"/>
              <w:rPr>
                <w:rFonts w:cs="Arial"/>
              </w:rPr>
            </w:pPr>
            <w:r w:rsidRPr="00177271">
              <w:rPr>
                <w:rFonts w:cs="Arial"/>
                <w:b/>
              </w:rPr>
              <w:lastRenderedPageBreak/>
              <w:t xml:space="preserve">- </w:t>
            </w:r>
            <w:proofErr w:type="gramStart"/>
            <w:r w:rsidRPr="00177271">
              <w:rPr>
                <w:rFonts w:cs="Arial"/>
                <w:b/>
              </w:rPr>
              <w:t>за</w:t>
            </w:r>
            <w:proofErr w:type="gramEnd"/>
            <w:r w:rsidRPr="0017727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77271">
              <w:rPr>
                <w:rFonts w:cs="Arial"/>
              </w:rPr>
              <w:t xml:space="preserve"> – захтев 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14:paraId="002E2A93" w14:textId="77777777"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14:paraId="06240C2B"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ове доказе доставити за сваког </w:t>
            </w:r>
            <w:r w:rsidR="00B46D29" w:rsidRPr="00177271">
              <w:rPr>
                <w:rFonts w:eastAsia="Calibri" w:cs="Arial"/>
                <w:i/>
                <w:lang w:val="sr-Cyrl-CS"/>
              </w:rPr>
              <w:t>члана групе понуђача</w:t>
            </w:r>
          </w:p>
          <w:p w14:paraId="2EDB3A8D" w14:textId="77777777" w:rsidR="00B46D29" w:rsidRPr="00177271" w:rsidRDefault="00175774" w:rsidP="00BF016E">
            <w:pPr>
              <w:numPr>
                <w:ilvl w:val="0"/>
                <w:numId w:val="22"/>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ове доказе доставити и за </w:t>
            </w:r>
            <w:r w:rsidR="00B46D29" w:rsidRPr="00177271">
              <w:rPr>
                <w:rFonts w:eastAsia="Calibri" w:cs="Arial"/>
                <w:i/>
                <w:lang w:val="sr-Cyrl-CS"/>
              </w:rPr>
              <w:t xml:space="preserve">сваког </w:t>
            </w:r>
            <w:r w:rsidRPr="00177271">
              <w:rPr>
                <w:rFonts w:eastAsia="Calibri" w:cs="Arial"/>
                <w:i/>
              </w:rPr>
              <w:t xml:space="preserve">подизвођача </w:t>
            </w:r>
          </w:p>
          <w:p w14:paraId="67870F7E" w14:textId="230515C9" w:rsidR="00B46D29" w:rsidRPr="002A17F2" w:rsidRDefault="00175774" w:rsidP="00177271">
            <w:pPr>
              <w:tabs>
                <w:tab w:val="left" w:pos="680"/>
              </w:tabs>
              <w:snapToGrid w:val="0"/>
              <w:spacing w:before="0"/>
              <w:contextualSpacing/>
              <w:jc w:val="left"/>
              <w:rPr>
                <w:rFonts w:eastAsia="Calibri" w:cs="Arial"/>
                <w:lang w:val="sr-Cyrl-CS"/>
              </w:rPr>
            </w:pPr>
            <w:r w:rsidRPr="00177271">
              <w:rPr>
                <w:rFonts w:eastAsia="Calibri" w:cs="Arial"/>
                <w:b/>
              </w:rPr>
              <w:t>Ови докази не могу бити старији од два месеца пре отварања понуда</w:t>
            </w:r>
            <w:r w:rsidRPr="00177271">
              <w:rPr>
                <w:rFonts w:eastAsia="Calibri" w:cs="Arial"/>
              </w:rPr>
              <w:t>.</w:t>
            </w:r>
          </w:p>
        </w:tc>
      </w:tr>
      <w:tr w:rsidR="00175774" w:rsidRPr="00177271" w14:paraId="3C4B60B7" w14:textId="77777777" w:rsidTr="008112A2">
        <w:trPr>
          <w:trHeight w:val="70"/>
          <w:jc w:val="center"/>
        </w:trPr>
        <w:tc>
          <w:tcPr>
            <w:tcW w:w="729" w:type="dxa"/>
            <w:vAlign w:val="center"/>
          </w:tcPr>
          <w:p w14:paraId="5EA01B2B" w14:textId="77777777" w:rsidR="00175774" w:rsidRPr="00177271" w:rsidRDefault="00175774" w:rsidP="00177271">
            <w:pPr>
              <w:spacing w:before="0"/>
              <w:jc w:val="center"/>
              <w:rPr>
                <w:rFonts w:cs="Arial"/>
              </w:rPr>
            </w:pPr>
            <w:r w:rsidRPr="00177271">
              <w:rPr>
                <w:rFonts w:cs="Arial"/>
              </w:rPr>
              <w:lastRenderedPageBreak/>
              <w:t>3.</w:t>
            </w:r>
          </w:p>
        </w:tc>
        <w:tc>
          <w:tcPr>
            <w:tcW w:w="8430" w:type="dxa"/>
            <w:vAlign w:val="center"/>
          </w:tcPr>
          <w:p w14:paraId="3F3F2A32" w14:textId="77777777" w:rsidR="00175774" w:rsidRDefault="00175774" w:rsidP="00177271">
            <w:pPr>
              <w:snapToGrid w:val="0"/>
              <w:spacing w:before="0"/>
              <w:rPr>
                <w:rFonts w:cs="Arial"/>
              </w:rPr>
            </w:pPr>
            <w:r w:rsidRPr="00177271">
              <w:rPr>
                <w:rFonts w:cs="Arial"/>
                <w:b/>
                <w:u w:val="single"/>
              </w:rPr>
              <w:t>Услов</w:t>
            </w:r>
            <w:r w:rsidRPr="00177271">
              <w:rPr>
                <w:rFonts w:cs="Arial"/>
                <w:u w:val="single"/>
              </w:rPr>
              <w:t>:</w:t>
            </w:r>
            <w:r w:rsidRPr="0017727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298CAD" w14:textId="77777777" w:rsidR="00FF7922" w:rsidRPr="00177271" w:rsidRDefault="00FF7922" w:rsidP="00177271">
            <w:pPr>
              <w:snapToGrid w:val="0"/>
              <w:spacing w:before="0"/>
              <w:rPr>
                <w:rFonts w:cs="Arial"/>
              </w:rPr>
            </w:pPr>
          </w:p>
          <w:p w14:paraId="75429761"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16B64E90" w14:textId="77777777" w:rsidR="00175774" w:rsidRPr="00177271" w:rsidRDefault="00175774" w:rsidP="00177271">
            <w:pPr>
              <w:snapToGrid w:val="0"/>
              <w:spacing w:before="0"/>
              <w:rPr>
                <w:rFonts w:eastAsia="Calibri" w:cs="Arial"/>
                <w:lang w:val="ru-RU"/>
              </w:rPr>
            </w:pPr>
            <w:r w:rsidRPr="00177271">
              <w:rPr>
                <w:rFonts w:eastAsia="Calibri" w:cs="Arial"/>
                <w:lang w:val="ru-RU"/>
              </w:rPr>
              <w:t xml:space="preserve">- </w:t>
            </w:r>
            <w:r w:rsidRPr="00177271">
              <w:rPr>
                <w:rFonts w:eastAsia="Calibri" w:cs="Arial"/>
                <w:b/>
                <w:lang w:val="ru-RU"/>
              </w:rPr>
              <w:t xml:space="preserve">за правно лице, предузетнике и физичка лица: </w:t>
            </w:r>
          </w:p>
          <w:p w14:paraId="6AF0BA8F" w14:textId="09C0030B" w:rsidR="00175774" w:rsidRPr="00177271" w:rsidRDefault="00175774" w:rsidP="00177271">
            <w:pPr>
              <w:snapToGrid w:val="0"/>
              <w:spacing w:before="0"/>
              <w:rPr>
                <w:rFonts w:eastAsia="Calibri" w:cs="Arial"/>
                <w:lang w:val="ru-RU"/>
              </w:rPr>
            </w:pPr>
            <w:r w:rsidRPr="00177271">
              <w:rPr>
                <w:rFonts w:eastAsia="Calibri" w:cs="Arial"/>
                <w:b/>
                <w:lang w:val="ru-RU"/>
              </w:rPr>
              <w:t>1.Уверење Пореске управе</w:t>
            </w:r>
            <w:r w:rsidRPr="00177271">
              <w:rPr>
                <w:rFonts w:eastAsia="Calibri" w:cs="Arial"/>
                <w:lang w:val="ru-RU"/>
              </w:rPr>
              <w:t xml:space="preserve"> Министарства финансија да је измирио доспеле </w:t>
            </w:r>
            <w:r w:rsidRPr="00177271">
              <w:rPr>
                <w:rFonts w:cs="Arial"/>
                <w:lang w:val="ru-RU"/>
              </w:rPr>
              <w:t xml:space="preserve">порезе и доприносе </w:t>
            </w:r>
            <w:r w:rsidRPr="00177271">
              <w:rPr>
                <w:rFonts w:eastAsia="Calibri" w:cs="Arial"/>
                <w:b/>
                <w:u w:val="single"/>
                <w:lang w:val="ru-RU"/>
              </w:rPr>
              <w:t>и</w:t>
            </w:r>
          </w:p>
          <w:p w14:paraId="3031EE65" w14:textId="77777777" w:rsidR="00175774" w:rsidRPr="00177271" w:rsidRDefault="00175774" w:rsidP="00177271">
            <w:pPr>
              <w:spacing w:before="0"/>
              <w:rPr>
                <w:rFonts w:cs="Arial"/>
                <w:lang w:val="ru-RU"/>
              </w:rPr>
            </w:pPr>
            <w:r w:rsidRPr="00177271">
              <w:rPr>
                <w:rFonts w:eastAsia="Calibri" w:cs="Arial"/>
                <w:b/>
                <w:lang w:val="ru-RU"/>
              </w:rPr>
              <w:t xml:space="preserve">2.Уверење Управе јавних прихода </w:t>
            </w:r>
            <w:r w:rsidR="00B24BAB" w:rsidRPr="00177271">
              <w:rPr>
                <w:rFonts w:eastAsia="Calibri" w:cs="Arial"/>
                <w:b/>
                <w:lang w:val="ru-RU"/>
              </w:rPr>
              <w:t>локалне самоуправе (</w:t>
            </w:r>
            <w:r w:rsidRPr="00177271">
              <w:rPr>
                <w:rFonts w:eastAsia="Calibri" w:cs="Arial"/>
                <w:b/>
                <w:lang w:val="ru-RU"/>
              </w:rPr>
              <w:t>града, односно општине</w:t>
            </w:r>
            <w:r w:rsidR="00B24BAB" w:rsidRPr="00177271">
              <w:rPr>
                <w:rFonts w:cs="Arial"/>
                <w:lang w:val="ru-RU"/>
              </w:rPr>
              <w:t xml:space="preserve">) </w:t>
            </w:r>
            <w:r w:rsidRPr="00177271">
              <w:rPr>
                <w:rFonts w:cs="Arial"/>
                <w:lang w:val="ru-RU"/>
              </w:rPr>
              <w:t>према месту седишта пореског обвезника правног лица</w:t>
            </w:r>
            <w:r w:rsidR="00B24BAB" w:rsidRPr="00177271">
              <w:rPr>
                <w:rFonts w:cs="Arial"/>
                <w:lang w:val="ru-RU"/>
              </w:rPr>
              <w:t xml:space="preserve"> и предузетника</w:t>
            </w:r>
            <w:r w:rsidRPr="00177271">
              <w:rPr>
                <w:rFonts w:cs="Arial"/>
                <w:lang w:val="ru-RU"/>
              </w:rPr>
              <w:t xml:space="preserve">, односно према пребивалишту физичког лица, </w:t>
            </w:r>
            <w:r w:rsidRPr="00177271">
              <w:rPr>
                <w:rFonts w:eastAsia="Calibri" w:cs="Arial"/>
                <w:lang w:val="ru-RU"/>
              </w:rPr>
              <w:t xml:space="preserve">да је измирио обавезе по основу изворних локалних јавних прихода </w:t>
            </w:r>
          </w:p>
          <w:p w14:paraId="069368A5" w14:textId="77777777" w:rsidR="00175774" w:rsidRPr="00177271" w:rsidRDefault="00175774" w:rsidP="00177271">
            <w:pPr>
              <w:spacing w:before="0"/>
              <w:ind w:right="122"/>
              <w:rPr>
                <w:rFonts w:cs="Arial"/>
                <w:lang w:val="ru-RU"/>
              </w:rPr>
            </w:pPr>
            <w:r w:rsidRPr="00177271">
              <w:rPr>
                <w:rFonts w:cs="Arial"/>
                <w:lang w:val="ru-RU"/>
              </w:rPr>
              <w:t>Напомена:</w:t>
            </w:r>
          </w:p>
          <w:p w14:paraId="60222E26" w14:textId="77777777" w:rsidR="00175774" w:rsidRPr="00177271" w:rsidRDefault="00B24BAB" w:rsidP="00177271">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177271">
              <w:rPr>
                <w:rFonts w:eastAsia="TimesNewRomanPSMT" w:cs="Arial"/>
                <w:i/>
              </w:rPr>
              <w:t>Уколико локална (општи</w:t>
            </w:r>
            <w:r w:rsidR="00175774" w:rsidRPr="00177271">
              <w:rPr>
                <w:rFonts w:eastAsia="TimesNewRomanPSMT" w:cs="Arial"/>
                <w:i/>
              </w:rPr>
              <w:t>н</w:t>
            </w:r>
            <w:r w:rsidRPr="00177271">
              <w:rPr>
                <w:rFonts w:eastAsia="TimesNewRomanPSMT" w:cs="Arial"/>
                <w:i/>
                <w:lang w:val="sr-Cyrl-CS"/>
              </w:rPr>
              <w:t>с</w:t>
            </w:r>
            <w:r w:rsidR="00175774" w:rsidRPr="00177271">
              <w:rPr>
                <w:rFonts w:eastAsia="TimesNewRomanPSMT" w:cs="Arial"/>
                <w:i/>
              </w:rPr>
              <w:t>ка) управа</w:t>
            </w:r>
            <w:r w:rsidRPr="00177271">
              <w:rPr>
                <w:rFonts w:eastAsia="TimesNewRomanPSMT" w:cs="Arial"/>
                <w:i/>
                <w:lang w:val="sr-Cyrl-CS"/>
              </w:rPr>
              <w:t xml:space="preserve"> јавних приход</w:t>
            </w:r>
            <w:r w:rsidR="00175774" w:rsidRPr="0017727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77271">
              <w:rPr>
                <w:rFonts w:eastAsia="TimesNewRomanPSMT" w:cs="Arial"/>
                <w:i/>
                <w:lang w:val="sr-Cyrl-CS"/>
              </w:rPr>
              <w:t xml:space="preserve">јавних прихода </w:t>
            </w:r>
            <w:r w:rsidR="00175774" w:rsidRPr="00177271">
              <w:rPr>
                <w:rFonts w:eastAsia="TimesNewRomanPSMT" w:cs="Arial"/>
                <w:i/>
              </w:rPr>
              <w:t xml:space="preserve">приложи и потврде </w:t>
            </w:r>
            <w:r w:rsidRPr="00177271">
              <w:rPr>
                <w:rFonts w:eastAsia="TimesNewRomanPSMT" w:cs="Arial"/>
                <w:i/>
                <w:lang w:val="sr-Cyrl-CS"/>
              </w:rPr>
              <w:t xml:space="preserve">тих </w:t>
            </w:r>
            <w:r w:rsidR="00175774" w:rsidRPr="00177271">
              <w:rPr>
                <w:rFonts w:eastAsia="TimesNewRomanPSMT" w:cs="Arial"/>
                <w:i/>
              </w:rPr>
              <w:t>осталих лок</w:t>
            </w:r>
            <w:r w:rsidRPr="00177271">
              <w:rPr>
                <w:rFonts w:eastAsia="TimesNewRomanPSMT" w:cs="Arial"/>
                <w:i/>
                <w:lang w:val="sr-Cyrl-CS"/>
              </w:rPr>
              <w:t>а</w:t>
            </w:r>
            <w:r w:rsidR="00175774" w:rsidRPr="00177271">
              <w:rPr>
                <w:rFonts w:eastAsia="TimesNewRomanPSMT" w:cs="Arial"/>
                <w:i/>
              </w:rPr>
              <w:t xml:space="preserve">лних органа/организација/установа </w:t>
            </w:r>
          </w:p>
          <w:p w14:paraId="1A514817" w14:textId="77777777" w:rsidR="00175774" w:rsidRPr="00177271" w:rsidRDefault="00175774" w:rsidP="00177271">
            <w:pPr>
              <w:numPr>
                <w:ilvl w:val="0"/>
                <w:numId w:val="16"/>
              </w:numPr>
              <w:autoSpaceDE w:val="0"/>
              <w:autoSpaceDN w:val="0"/>
              <w:adjustRightInd w:val="0"/>
              <w:snapToGrid w:val="0"/>
              <w:spacing w:before="0"/>
              <w:ind w:hanging="357"/>
              <w:contextualSpacing/>
              <w:jc w:val="left"/>
              <w:rPr>
                <w:rFonts w:eastAsia="Calibri" w:cs="Arial"/>
                <w:i/>
              </w:rPr>
            </w:pPr>
            <w:r w:rsidRPr="00177271">
              <w:rPr>
                <w:rFonts w:eastAsia="TimesNewRomanPSMT" w:cs="Arial"/>
                <w:i/>
              </w:rPr>
              <w:t xml:space="preserve">Уколико је понуђач у поступку приватизације, уместо горе наведена два доказа, потребно је доставити </w:t>
            </w:r>
            <w:r w:rsidRPr="00177271">
              <w:rPr>
                <w:rFonts w:eastAsia="TimesNewRomanPSMT" w:cs="Arial"/>
                <w:b/>
                <w:i/>
              </w:rPr>
              <w:t>у</w:t>
            </w:r>
            <w:r w:rsidRPr="00177271">
              <w:rPr>
                <w:rFonts w:eastAsia="Calibri" w:cs="Arial"/>
                <w:b/>
                <w:i/>
                <w:lang w:val="ru-RU"/>
              </w:rPr>
              <w:t>верење Агенције за приватизацију да се налази у поступку приватизације</w:t>
            </w:r>
          </w:p>
          <w:p w14:paraId="3B475D7E" w14:textId="77777777" w:rsidR="00175774" w:rsidRPr="00177271" w:rsidRDefault="00175774" w:rsidP="00177271">
            <w:pPr>
              <w:numPr>
                <w:ilvl w:val="0"/>
                <w:numId w:val="16"/>
              </w:numPr>
              <w:tabs>
                <w:tab w:val="left" w:pos="680"/>
              </w:tabs>
              <w:snapToGrid w:val="0"/>
              <w:spacing w:before="0"/>
              <w:ind w:hanging="357"/>
              <w:contextualSpacing/>
              <w:jc w:val="left"/>
              <w:rPr>
                <w:rFonts w:eastAsia="Calibri" w:cs="Arial"/>
                <w:i/>
              </w:rPr>
            </w:pPr>
            <w:r w:rsidRPr="00177271">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177271" w:rsidRDefault="00175774" w:rsidP="00BF016E">
            <w:pPr>
              <w:numPr>
                <w:ilvl w:val="0"/>
                <w:numId w:val="21"/>
              </w:numPr>
              <w:tabs>
                <w:tab w:val="left" w:pos="680"/>
              </w:tabs>
              <w:snapToGrid w:val="0"/>
              <w:spacing w:before="0"/>
              <w:contextualSpacing/>
              <w:jc w:val="left"/>
              <w:rPr>
                <w:rFonts w:cs="Arial"/>
              </w:rPr>
            </w:pPr>
            <w:r w:rsidRPr="0017727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60545FA7" w:rsidR="00175774" w:rsidRPr="002A17F2" w:rsidRDefault="00175774" w:rsidP="00177271">
            <w:pPr>
              <w:tabs>
                <w:tab w:val="left" w:pos="680"/>
              </w:tabs>
              <w:snapToGrid w:val="0"/>
              <w:spacing w:before="0"/>
              <w:contextualSpacing/>
              <w:rPr>
                <w:rFonts w:eastAsia="Calibri" w:cs="Arial"/>
              </w:rPr>
            </w:pPr>
            <w:r w:rsidRPr="00177271">
              <w:rPr>
                <w:rFonts w:eastAsia="Calibri" w:cs="Arial"/>
                <w:b/>
              </w:rPr>
              <w:t xml:space="preserve">Ови докази не могу бити старији од два месеца </w:t>
            </w:r>
            <w:r w:rsidR="00B24BAB" w:rsidRPr="00177271">
              <w:rPr>
                <w:rFonts w:eastAsia="Calibri" w:cs="Arial"/>
                <w:b/>
                <w:lang w:val="sr-Cyrl-CS"/>
              </w:rPr>
              <w:t>пре</w:t>
            </w:r>
            <w:r w:rsidRPr="00177271">
              <w:rPr>
                <w:rFonts w:eastAsia="Calibri" w:cs="Arial"/>
                <w:b/>
              </w:rPr>
              <w:t xml:space="preserve"> отварања понуда</w:t>
            </w:r>
            <w:r w:rsidRPr="00177271">
              <w:rPr>
                <w:rFonts w:eastAsia="Calibri" w:cs="Arial"/>
              </w:rPr>
              <w:t>.</w:t>
            </w:r>
          </w:p>
        </w:tc>
      </w:tr>
      <w:tr w:rsidR="00175774" w:rsidRPr="00177271" w14:paraId="6349547C" w14:textId="77777777" w:rsidTr="008112A2">
        <w:trPr>
          <w:jc w:val="center"/>
        </w:trPr>
        <w:tc>
          <w:tcPr>
            <w:tcW w:w="729" w:type="dxa"/>
            <w:vAlign w:val="center"/>
          </w:tcPr>
          <w:p w14:paraId="32CA0EA5" w14:textId="77777777" w:rsidR="00175774" w:rsidRPr="00177271" w:rsidRDefault="00175774" w:rsidP="00177271">
            <w:pPr>
              <w:spacing w:before="0"/>
              <w:jc w:val="center"/>
              <w:rPr>
                <w:rFonts w:cs="Arial"/>
              </w:rPr>
            </w:pPr>
            <w:r w:rsidRPr="00177271">
              <w:rPr>
                <w:rFonts w:cs="Arial"/>
              </w:rPr>
              <w:t xml:space="preserve">4. </w:t>
            </w:r>
          </w:p>
        </w:tc>
        <w:tc>
          <w:tcPr>
            <w:tcW w:w="8430" w:type="dxa"/>
          </w:tcPr>
          <w:p w14:paraId="0CA09255" w14:textId="0ADDAFC2" w:rsidR="00175774" w:rsidRDefault="00175774" w:rsidP="00177271">
            <w:pPr>
              <w:snapToGrid w:val="0"/>
              <w:spacing w:before="0"/>
              <w:rPr>
                <w:rFonts w:cs="Arial"/>
                <w:lang w:val="ru-RU"/>
              </w:rPr>
            </w:pPr>
            <w:r w:rsidRPr="00177271">
              <w:rPr>
                <w:rFonts w:cs="Arial"/>
                <w:b/>
                <w:u w:val="single"/>
              </w:rPr>
              <w:t>Услов:</w:t>
            </w:r>
            <w:r w:rsidR="004E45EF" w:rsidRPr="004E45EF">
              <w:rPr>
                <w:rFonts w:cs="Arial"/>
                <w:b/>
              </w:rPr>
              <w:t xml:space="preserve"> </w:t>
            </w:r>
            <w:r w:rsidRPr="0017727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FEEF7A8" w14:textId="77777777" w:rsidR="00FF7922" w:rsidRPr="00177271" w:rsidRDefault="00FF7922" w:rsidP="00177271">
            <w:pPr>
              <w:snapToGrid w:val="0"/>
              <w:spacing w:before="0"/>
              <w:rPr>
                <w:rFonts w:cs="Arial"/>
              </w:rPr>
            </w:pPr>
          </w:p>
          <w:p w14:paraId="071A77D0"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1D730B21" w14:textId="079FA6CF" w:rsidR="00175774" w:rsidRPr="00177271" w:rsidRDefault="00175774" w:rsidP="00177271">
            <w:pPr>
              <w:spacing w:before="0"/>
              <w:rPr>
                <w:rFonts w:cs="Arial"/>
                <w:b/>
              </w:rPr>
            </w:pPr>
            <w:r w:rsidRPr="00177271">
              <w:rPr>
                <w:rFonts w:cs="Arial"/>
              </w:rPr>
              <w:t xml:space="preserve">Потписан и оверен Образац изјаве на основу члана 75. </w:t>
            </w:r>
            <w:proofErr w:type="gramStart"/>
            <w:r w:rsidRPr="00177271">
              <w:rPr>
                <w:rFonts w:cs="Arial"/>
              </w:rPr>
              <w:t>став</w:t>
            </w:r>
            <w:proofErr w:type="gramEnd"/>
            <w:r w:rsidRPr="00177271">
              <w:rPr>
                <w:rFonts w:cs="Arial"/>
              </w:rPr>
              <w:t xml:space="preserve"> 2. ЗЈН</w:t>
            </w:r>
            <w:r w:rsidR="00BF39C7" w:rsidRPr="00177271">
              <w:rPr>
                <w:rFonts w:cs="Arial"/>
                <w:lang w:val="sr-Cyrl-RS"/>
              </w:rPr>
              <w:t xml:space="preserve"> </w:t>
            </w:r>
            <w:r w:rsidRPr="00177271">
              <w:rPr>
                <w:rFonts w:cs="Arial"/>
              </w:rPr>
              <w:t>(Образац бр</w:t>
            </w:r>
            <w:r w:rsidR="00FF7922">
              <w:rPr>
                <w:rFonts w:cs="Arial"/>
                <w:lang w:val="sr-Cyrl-RS"/>
              </w:rPr>
              <w:t>. 4</w:t>
            </w:r>
            <w:r w:rsidRPr="00177271">
              <w:rPr>
                <w:rFonts w:cs="Arial"/>
              </w:rPr>
              <w:t>)</w:t>
            </w:r>
          </w:p>
          <w:p w14:paraId="617EBD0A" w14:textId="77777777" w:rsidR="005E487E" w:rsidRPr="00177271" w:rsidRDefault="00175774" w:rsidP="00177271">
            <w:pPr>
              <w:snapToGrid w:val="0"/>
              <w:spacing w:before="0"/>
              <w:rPr>
                <w:rFonts w:cs="Arial"/>
                <w:lang w:val="sr-Cyrl-CS"/>
              </w:rPr>
            </w:pPr>
            <w:r w:rsidRPr="00177271">
              <w:rPr>
                <w:rFonts w:cs="Arial"/>
                <w:i/>
              </w:rPr>
              <w:t>Напомена:</w:t>
            </w:r>
          </w:p>
          <w:p w14:paraId="5627107B" w14:textId="77777777" w:rsidR="005E487E" w:rsidRPr="00177271" w:rsidRDefault="00175774" w:rsidP="00BF016E">
            <w:pPr>
              <w:numPr>
                <w:ilvl w:val="0"/>
                <w:numId w:val="23"/>
              </w:numPr>
              <w:snapToGrid w:val="0"/>
              <w:spacing w:before="0"/>
              <w:rPr>
                <w:rFonts w:cs="Arial"/>
                <w:i/>
                <w:lang w:val="sr-Cyrl-CS"/>
              </w:rPr>
            </w:pPr>
            <w:r w:rsidRPr="00177271">
              <w:rPr>
                <w:rFonts w:cs="Arial"/>
                <w:i/>
              </w:rPr>
              <w:t xml:space="preserve">Изјава мора да буде потписана од стране овалшћеног лица </w:t>
            </w:r>
            <w:r w:rsidR="005E487E" w:rsidRPr="00177271">
              <w:rPr>
                <w:rFonts w:cs="Arial"/>
                <w:i/>
                <w:lang w:val="sr-Cyrl-CS"/>
              </w:rPr>
              <w:t>за заступање понуђача</w:t>
            </w:r>
            <w:r w:rsidRPr="00177271">
              <w:rPr>
                <w:rFonts w:cs="Arial"/>
                <w:i/>
              </w:rPr>
              <w:t xml:space="preserve"> и оверена печатом. </w:t>
            </w:r>
          </w:p>
          <w:p w14:paraId="1D5865E2" w14:textId="6F8C99F7" w:rsidR="005E487E" w:rsidRPr="00177271" w:rsidRDefault="00175774" w:rsidP="00BF016E">
            <w:pPr>
              <w:numPr>
                <w:ilvl w:val="0"/>
                <w:numId w:val="23"/>
              </w:numPr>
              <w:snapToGrid w:val="0"/>
              <w:spacing w:before="0"/>
              <w:rPr>
                <w:rFonts w:cs="Arial"/>
              </w:rPr>
            </w:pPr>
            <w:r w:rsidRPr="00177271">
              <w:rPr>
                <w:rFonts w:cs="Arial"/>
                <w:i/>
              </w:rPr>
              <w:lastRenderedPageBreak/>
              <w:t xml:space="preserve">Уколико понуду подноси група понуђача Изјава мора бити </w:t>
            </w:r>
            <w:r w:rsidR="005E487E" w:rsidRPr="00177271">
              <w:rPr>
                <w:rFonts w:cs="Arial"/>
                <w:i/>
                <w:lang w:val="sr-Cyrl-CS"/>
              </w:rPr>
              <w:t>достављена за сваког члана групе понуђача. Изјава мора бити</w:t>
            </w:r>
            <w:r w:rsidRPr="00177271">
              <w:rPr>
                <w:rFonts w:cs="Arial"/>
                <w:i/>
              </w:rPr>
              <w:t xml:space="preserve"> потписана од стране овлашћеног лица </w:t>
            </w:r>
            <w:r w:rsidR="005E487E" w:rsidRPr="00177271">
              <w:rPr>
                <w:rFonts w:cs="Arial"/>
                <w:i/>
                <w:lang w:val="sr-Cyrl-CS"/>
              </w:rPr>
              <w:t xml:space="preserve">за заступање </w:t>
            </w:r>
            <w:r w:rsidRPr="00177271">
              <w:rPr>
                <w:rFonts w:cs="Arial"/>
                <w:i/>
              </w:rPr>
              <w:t xml:space="preserve">понуђача из групе понуђача и оверена печатом.  </w:t>
            </w:r>
          </w:p>
        </w:tc>
      </w:tr>
      <w:tr w:rsidR="00175774" w:rsidRPr="00177271" w14:paraId="233D8856" w14:textId="77777777" w:rsidTr="008112A2">
        <w:trPr>
          <w:jc w:val="center"/>
        </w:trPr>
        <w:tc>
          <w:tcPr>
            <w:tcW w:w="729" w:type="dxa"/>
            <w:vAlign w:val="center"/>
          </w:tcPr>
          <w:p w14:paraId="2C20C02C" w14:textId="77777777" w:rsidR="00175774" w:rsidRPr="00177271" w:rsidRDefault="00175774" w:rsidP="00177271">
            <w:pPr>
              <w:spacing w:before="0"/>
              <w:jc w:val="center"/>
              <w:rPr>
                <w:rFonts w:cs="Arial"/>
                <w:color w:val="00B0F0"/>
              </w:rPr>
            </w:pPr>
          </w:p>
        </w:tc>
        <w:tc>
          <w:tcPr>
            <w:tcW w:w="8430" w:type="dxa"/>
          </w:tcPr>
          <w:p w14:paraId="7F7918A5" w14:textId="77777777" w:rsidR="00175774" w:rsidRPr="00C41592" w:rsidRDefault="00175774" w:rsidP="00177271">
            <w:pPr>
              <w:spacing w:before="0"/>
              <w:ind w:right="-180"/>
              <w:jc w:val="center"/>
              <w:rPr>
                <w:rFonts w:cs="Arial"/>
                <w:b/>
                <w:i/>
              </w:rPr>
            </w:pPr>
            <w:r w:rsidRPr="00C41592">
              <w:rPr>
                <w:rFonts w:cs="Arial"/>
                <w:b/>
              </w:rPr>
              <w:t xml:space="preserve">4.2  ДОДАТНИ УСЛОВИ </w:t>
            </w:r>
          </w:p>
          <w:p w14:paraId="74C7776D" w14:textId="0135D317" w:rsidR="00175774" w:rsidRPr="00C41592" w:rsidRDefault="00175774" w:rsidP="00A8694A">
            <w:pPr>
              <w:snapToGrid w:val="0"/>
              <w:spacing w:before="0"/>
              <w:jc w:val="center"/>
              <w:rPr>
                <w:rFonts w:cs="Arial"/>
                <w:b/>
                <w:lang w:val="sr-Cyrl-RS"/>
              </w:rPr>
            </w:pPr>
            <w:r w:rsidRPr="00C41592">
              <w:rPr>
                <w:rFonts w:cs="Arial"/>
                <w:b/>
              </w:rPr>
              <w:t>ЗА УЧЕШЋЕ У ПОСТУПКУ ЈАВНЕ НАБАВКЕ ИЗ ЧЛАНА 76. З</w:t>
            </w:r>
            <w:r w:rsidR="005C7CDE" w:rsidRPr="00C41592">
              <w:rPr>
                <w:rFonts w:cs="Arial"/>
                <w:b/>
                <w:lang w:val="sr-Cyrl-RS"/>
              </w:rPr>
              <w:t>АКОНА</w:t>
            </w:r>
          </w:p>
        </w:tc>
      </w:tr>
      <w:tr w:rsidR="00175774" w:rsidRPr="00177271" w14:paraId="1EEFDDAF" w14:textId="77777777" w:rsidTr="008112A2">
        <w:trPr>
          <w:jc w:val="center"/>
        </w:trPr>
        <w:tc>
          <w:tcPr>
            <w:tcW w:w="729" w:type="dxa"/>
            <w:vAlign w:val="center"/>
          </w:tcPr>
          <w:p w14:paraId="0AA408E9" w14:textId="28459BAA" w:rsidR="00A8694A" w:rsidRPr="005342E5" w:rsidRDefault="00A8694A" w:rsidP="00177271">
            <w:pPr>
              <w:spacing w:before="0"/>
              <w:jc w:val="center"/>
              <w:rPr>
                <w:rFonts w:cs="Arial"/>
              </w:rPr>
            </w:pPr>
            <w:r w:rsidRPr="005342E5">
              <w:rPr>
                <w:rFonts w:cs="Arial"/>
              </w:rPr>
              <w:t>5.</w:t>
            </w:r>
          </w:p>
        </w:tc>
        <w:tc>
          <w:tcPr>
            <w:tcW w:w="8430" w:type="dxa"/>
          </w:tcPr>
          <w:p w14:paraId="51F698ED" w14:textId="77777777" w:rsidR="00175774" w:rsidRPr="00C41592" w:rsidRDefault="00175774" w:rsidP="00177271">
            <w:pPr>
              <w:autoSpaceDE w:val="0"/>
              <w:autoSpaceDN w:val="0"/>
              <w:adjustRightInd w:val="0"/>
              <w:spacing w:before="0"/>
              <w:rPr>
                <w:rFonts w:cs="Arial"/>
                <w:b/>
                <w:u w:val="single"/>
              </w:rPr>
            </w:pPr>
            <w:r w:rsidRPr="00C41592">
              <w:rPr>
                <w:rFonts w:cs="Arial"/>
                <w:b/>
                <w:u w:val="single"/>
              </w:rPr>
              <w:t>Услов:</w:t>
            </w:r>
          </w:p>
          <w:p w14:paraId="7C55A478" w14:textId="1D5EB66F" w:rsidR="00175774" w:rsidRDefault="00C41592" w:rsidP="00177271">
            <w:pPr>
              <w:autoSpaceDE w:val="0"/>
              <w:autoSpaceDN w:val="0"/>
              <w:adjustRightInd w:val="0"/>
              <w:spacing w:before="0"/>
              <w:rPr>
                <w:rFonts w:cs="Arial"/>
                <w:b/>
              </w:rPr>
            </w:pPr>
            <w:r w:rsidRPr="00C41592">
              <w:rPr>
                <w:rFonts w:cs="Arial"/>
                <w:b/>
              </w:rPr>
              <w:t>ФИНАНСИЈСКИ КАПАЦИТЕТ</w:t>
            </w:r>
          </w:p>
          <w:p w14:paraId="0F1AB409" w14:textId="0E796D9A" w:rsidR="00C41592" w:rsidRPr="00C41592" w:rsidRDefault="00C41592" w:rsidP="00177271">
            <w:pPr>
              <w:autoSpaceDE w:val="0"/>
              <w:autoSpaceDN w:val="0"/>
              <w:adjustRightInd w:val="0"/>
              <w:spacing w:before="0"/>
              <w:rPr>
                <w:rFonts w:cs="Arial"/>
                <w:b/>
                <w:u w:val="single"/>
                <w:lang w:val="sr-Cyrl-RS"/>
              </w:rPr>
            </w:pPr>
            <w:r w:rsidRPr="00C41592">
              <w:rPr>
                <w:rFonts w:cs="Arial"/>
                <w:b/>
                <w:u w:val="single"/>
                <w:lang w:val="sr-Cyrl-RS"/>
              </w:rPr>
              <w:t>Услов:</w:t>
            </w:r>
          </w:p>
          <w:p w14:paraId="77992214" w14:textId="58B9A254" w:rsidR="00175774" w:rsidRDefault="00EE7B5C" w:rsidP="00177271">
            <w:pPr>
              <w:autoSpaceDE w:val="0"/>
              <w:autoSpaceDN w:val="0"/>
              <w:adjustRightInd w:val="0"/>
              <w:spacing w:before="0"/>
              <w:rPr>
                <w:rFonts w:eastAsia="Calibri" w:cs="Arial"/>
              </w:rPr>
            </w:pPr>
            <w:r w:rsidRPr="00C41592">
              <w:rPr>
                <w:rFonts w:eastAsia="Calibri" w:cs="Arial"/>
              </w:rPr>
              <w:t xml:space="preserve">- </w:t>
            </w:r>
            <w:r w:rsidR="00175774" w:rsidRPr="00C41592">
              <w:rPr>
                <w:rFonts w:eastAsia="Calibri" w:cs="Arial"/>
              </w:rPr>
              <w:t xml:space="preserve">да у последњих  </w:t>
            </w:r>
            <w:r w:rsidR="001A3616" w:rsidRPr="00C41592">
              <w:rPr>
                <w:rFonts w:eastAsia="Calibri" w:cs="Arial"/>
                <w:lang w:val="sr-Cyrl-RS"/>
              </w:rPr>
              <w:t>6</w:t>
            </w:r>
            <w:r w:rsidR="004779A1" w:rsidRPr="00C41592">
              <w:rPr>
                <w:rFonts w:eastAsia="Calibri" w:cs="Arial"/>
                <w:lang w:val="sr-Cyrl-RS"/>
              </w:rPr>
              <w:t xml:space="preserve"> </w:t>
            </w:r>
            <w:r w:rsidR="001A3616" w:rsidRPr="00C41592">
              <w:rPr>
                <w:rFonts w:eastAsia="Calibri" w:cs="Arial"/>
                <w:lang w:val="sr-Cyrl-RS"/>
              </w:rPr>
              <w:t>(</w:t>
            </w:r>
            <w:r w:rsidR="00175774" w:rsidRPr="00C41592">
              <w:rPr>
                <w:rFonts w:eastAsia="Calibri" w:cs="Arial"/>
              </w:rPr>
              <w:t>шест</w:t>
            </w:r>
            <w:r w:rsidR="001A3616" w:rsidRPr="00C41592">
              <w:rPr>
                <w:rFonts w:eastAsia="Calibri" w:cs="Arial"/>
                <w:lang w:val="sr-Cyrl-RS"/>
              </w:rPr>
              <w:t>)</w:t>
            </w:r>
            <w:r w:rsidR="00175774" w:rsidRPr="00C41592">
              <w:rPr>
                <w:rFonts w:eastAsia="Calibri" w:cs="Arial"/>
              </w:rPr>
              <w:t xml:space="preserve"> месеци </w:t>
            </w:r>
            <w:r w:rsidR="008E0895" w:rsidRPr="00C41592">
              <w:rPr>
                <w:rFonts w:eastAsia="Calibri" w:cs="Arial"/>
                <w:lang w:val="sr-Cyrl-RS"/>
              </w:rPr>
              <w:t>од дана објаве</w:t>
            </w:r>
            <w:r w:rsidR="00175774" w:rsidRPr="00C41592">
              <w:rPr>
                <w:rFonts w:eastAsia="Calibri" w:cs="Arial"/>
              </w:rPr>
              <w:t xml:space="preserve"> </w:t>
            </w:r>
            <w:r w:rsidR="008112A2" w:rsidRPr="00C41592">
              <w:rPr>
                <w:rFonts w:eastAsia="Calibri" w:cs="Arial"/>
                <w:lang w:val="sr-Cyrl-RS"/>
              </w:rPr>
              <w:t>П</w:t>
            </w:r>
            <w:r w:rsidR="00175774" w:rsidRPr="00C41592">
              <w:rPr>
                <w:rFonts w:eastAsia="Calibri" w:cs="Arial"/>
              </w:rPr>
              <w:t>озива за подношење понуда на Порталу јавних набавки није био неликвидан</w:t>
            </w:r>
          </w:p>
          <w:p w14:paraId="5E982D9C" w14:textId="77777777" w:rsidR="00C41592" w:rsidRPr="00C41592" w:rsidRDefault="00C41592" w:rsidP="00177271">
            <w:pPr>
              <w:autoSpaceDE w:val="0"/>
              <w:autoSpaceDN w:val="0"/>
              <w:adjustRightInd w:val="0"/>
              <w:spacing w:before="0"/>
              <w:rPr>
                <w:rFonts w:cs="Arial"/>
                <w:lang w:val="sr-Cyrl-CS"/>
              </w:rPr>
            </w:pPr>
          </w:p>
          <w:p w14:paraId="48BD5A97" w14:textId="77777777" w:rsidR="00175774" w:rsidRPr="00C41592" w:rsidRDefault="00175774" w:rsidP="00177271">
            <w:pPr>
              <w:autoSpaceDE w:val="0"/>
              <w:autoSpaceDN w:val="0"/>
              <w:adjustRightInd w:val="0"/>
              <w:spacing w:before="0"/>
              <w:rPr>
                <w:rFonts w:cs="Arial"/>
                <w:b/>
                <w:u w:val="single"/>
              </w:rPr>
            </w:pPr>
            <w:r w:rsidRPr="00C41592">
              <w:rPr>
                <w:rFonts w:cs="Arial"/>
                <w:b/>
                <w:u w:val="single"/>
              </w:rPr>
              <w:t xml:space="preserve">Доказ: </w:t>
            </w:r>
          </w:p>
          <w:p w14:paraId="6AECF13F" w14:textId="34E81C1D" w:rsidR="00175774" w:rsidRPr="00C41592" w:rsidRDefault="004779A1" w:rsidP="00177271">
            <w:pPr>
              <w:autoSpaceDE w:val="0"/>
              <w:autoSpaceDN w:val="0"/>
              <w:adjustRightInd w:val="0"/>
              <w:spacing w:before="0"/>
              <w:rPr>
                <w:rFonts w:eastAsia="Calibri" w:cs="Arial"/>
                <w:lang w:val="ru-RU"/>
              </w:rPr>
            </w:pPr>
            <w:r w:rsidRPr="00C41592">
              <w:rPr>
                <w:rFonts w:eastAsia="Calibri" w:cs="Arial"/>
                <w:lang w:val="sr-Cyrl-RS"/>
              </w:rPr>
              <w:t xml:space="preserve">- </w:t>
            </w:r>
            <w:r w:rsidR="00175774" w:rsidRPr="00C41592">
              <w:rPr>
                <w:rFonts w:eastAsia="Calibri" w:cs="Arial"/>
              </w:rPr>
              <w:t xml:space="preserve">Потврда Народне банке Србије да понуђач није био неликвидан у последњих шест месеци који претходе </w:t>
            </w:r>
            <w:r w:rsidR="008E0895" w:rsidRPr="00C41592">
              <w:rPr>
                <w:rFonts w:eastAsia="Calibri" w:cs="Arial"/>
                <w:lang w:val="sr-Cyrl-RS"/>
              </w:rPr>
              <w:t>дану</w:t>
            </w:r>
            <w:r w:rsidR="001A3616" w:rsidRPr="00C41592">
              <w:rPr>
                <w:rFonts w:eastAsia="Calibri" w:cs="Arial"/>
              </w:rPr>
              <w:t xml:space="preserve"> објављивања П</w:t>
            </w:r>
            <w:r w:rsidR="00175774" w:rsidRPr="00C41592">
              <w:rPr>
                <w:rFonts w:eastAsia="Calibri" w:cs="Arial"/>
              </w:rPr>
              <w:t xml:space="preserve">озива за подношење понуда на Порталу јавних набавки </w:t>
            </w:r>
          </w:p>
        </w:tc>
      </w:tr>
      <w:tr w:rsidR="00E91287" w:rsidRPr="00177271" w14:paraId="10990661" w14:textId="77777777" w:rsidTr="008112A2">
        <w:trPr>
          <w:jc w:val="center"/>
        </w:trPr>
        <w:tc>
          <w:tcPr>
            <w:tcW w:w="729" w:type="dxa"/>
            <w:vAlign w:val="center"/>
          </w:tcPr>
          <w:p w14:paraId="0ADDFBF8" w14:textId="1AAD08B1" w:rsidR="00E91287" w:rsidRPr="00E91287" w:rsidRDefault="00E91287" w:rsidP="00177271">
            <w:pPr>
              <w:spacing w:before="0"/>
              <w:jc w:val="center"/>
              <w:rPr>
                <w:rFonts w:cs="Arial"/>
                <w:lang w:val="sr-Cyrl-RS"/>
              </w:rPr>
            </w:pPr>
            <w:r>
              <w:rPr>
                <w:rFonts w:cs="Arial"/>
                <w:lang w:val="sr-Cyrl-RS"/>
              </w:rPr>
              <w:t>6.</w:t>
            </w:r>
          </w:p>
        </w:tc>
        <w:tc>
          <w:tcPr>
            <w:tcW w:w="8430" w:type="dxa"/>
          </w:tcPr>
          <w:p w14:paraId="5F2E8F74" w14:textId="77777777" w:rsidR="00E91287" w:rsidRPr="00C41592" w:rsidRDefault="00E91287" w:rsidP="00C41592">
            <w:pPr>
              <w:pStyle w:val="CommentText"/>
              <w:spacing w:before="0"/>
              <w:rPr>
                <w:b/>
                <w:sz w:val="22"/>
                <w:szCs w:val="22"/>
                <w:lang w:val="sr-Cyrl-RS"/>
              </w:rPr>
            </w:pPr>
            <w:r w:rsidRPr="00C41592">
              <w:rPr>
                <w:b/>
                <w:sz w:val="22"/>
                <w:szCs w:val="22"/>
                <w:lang w:val="sr-Cyrl-RS"/>
              </w:rPr>
              <w:t>КАДРОВСКИ КАПАЦИТЕТ:</w:t>
            </w:r>
          </w:p>
          <w:p w14:paraId="4C31B047" w14:textId="43814218" w:rsidR="00E91287" w:rsidRPr="00C41592" w:rsidRDefault="00E91287" w:rsidP="00C41592">
            <w:pPr>
              <w:pStyle w:val="CommentText"/>
              <w:spacing w:before="0"/>
              <w:rPr>
                <w:b/>
                <w:sz w:val="22"/>
                <w:szCs w:val="22"/>
                <w:u w:val="single"/>
                <w:lang w:val="sr-Cyrl-RS"/>
              </w:rPr>
            </w:pPr>
            <w:r w:rsidRPr="00C41592">
              <w:rPr>
                <w:b/>
                <w:sz w:val="22"/>
                <w:szCs w:val="22"/>
                <w:u w:val="single"/>
                <w:lang w:val="sr-Cyrl-RS"/>
              </w:rPr>
              <w:t>Услов:</w:t>
            </w:r>
          </w:p>
          <w:p w14:paraId="455E722D" w14:textId="61A5E8A3" w:rsidR="00E91287" w:rsidRPr="00C41592" w:rsidRDefault="00E91287" w:rsidP="00C41592">
            <w:pPr>
              <w:pStyle w:val="CommentText"/>
              <w:spacing w:before="0"/>
              <w:rPr>
                <w:sz w:val="22"/>
                <w:szCs w:val="22"/>
                <w:lang w:val="sr-Cyrl-RS"/>
              </w:rPr>
            </w:pPr>
            <w:r w:rsidRPr="00C41592">
              <w:rPr>
                <w:sz w:val="22"/>
                <w:szCs w:val="22"/>
                <w:lang w:val="sr-Cyrl-RS"/>
              </w:rPr>
              <w:t>-да располаже са техничким особљем са најмање 12 месеци радног искуства на пословима сервисирања возила и то (најмање): осам (8) аутомеханичара и три (3) аутоелектричар</w:t>
            </w:r>
            <w:r w:rsidR="002F7A9A" w:rsidRPr="00C41592">
              <w:rPr>
                <w:sz w:val="22"/>
                <w:szCs w:val="22"/>
                <w:lang w:val="sr-Cyrl-RS"/>
              </w:rPr>
              <w:t>а</w:t>
            </w:r>
            <w:r w:rsidRPr="00C41592">
              <w:rPr>
                <w:sz w:val="22"/>
                <w:szCs w:val="22"/>
                <w:lang w:val="sr-Cyrl-RS"/>
              </w:rPr>
              <w:t xml:space="preserve">. </w:t>
            </w:r>
          </w:p>
          <w:p w14:paraId="0DFB8F5F" w14:textId="77777777" w:rsidR="00E91287" w:rsidRPr="00C41592" w:rsidRDefault="00E91287" w:rsidP="00C41592">
            <w:pPr>
              <w:pStyle w:val="CommentText"/>
              <w:spacing w:before="0"/>
              <w:rPr>
                <w:sz w:val="22"/>
                <w:szCs w:val="22"/>
                <w:lang w:val="sr-Cyrl-RS"/>
              </w:rPr>
            </w:pPr>
          </w:p>
          <w:p w14:paraId="06B7E3AA" w14:textId="77777777" w:rsidR="00E91287" w:rsidRPr="00C41592" w:rsidRDefault="00E91287" w:rsidP="00C41592">
            <w:pPr>
              <w:pStyle w:val="CommentText"/>
              <w:spacing w:before="0"/>
              <w:rPr>
                <w:b/>
                <w:sz w:val="22"/>
                <w:szCs w:val="22"/>
                <w:lang w:val="sr-Cyrl-RS"/>
              </w:rPr>
            </w:pPr>
            <w:r w:rsidRPr="00C41592">
              <w:rPr>
                <w:b/>
                <w:sz w:val="22"/>
                <w:szCs w:val="22"/>
                <w:u w:val="single"/>
                <w:lang w:val="sr-Cyrl-RS"/>
              </w:rPr>
              <w:t>Доказ</w:t>
            </w:r>
            <w:r w:rsidRPr="00C41592">
              <w:rPr>
                <w:b/>
                <w:sz w:val="22"/>
                <w:szCs w:val="22"/>
                <w:lang w:val="sr-Cyrl-RS"/>
              </w:rPr>
              <w:t xml:space="preserve">:  </w:t>
            </w:r>
          </w:p>
          <w:p w14:paraId="184230DB" w14:textId="57A5B46B" w:rsidR="00E91287" w:rsidRPr="00C41592" w:rsidRDefault="00E91287" w:rsidP="00C41592">
            <w:pPr>
              <w:pStyle w:val="CommentText"/>
              <w:spacing w:before="0"/>
              <w:rPr>
                <w:sz w:val="22"/>
                <w:szCs w:val="22"/>
                <w:lang w:val="sr-Cyrl-RS"/>
              </w:rPr>
            </w:pPr>
            <w:r w:rsidRPr="00C41592">
              <w:rPr>
                <w:sz w:val="22"/>
                <w:szCs w:val="22"/>
                <w:lang w:val="sr-Cyrl-RS"/>
              </w:rPr>
              <w:t>Фотокопије радних књижица (за запослена лица) или фотокопију уговора о раду или фотокопију уговора о делу: уговор о раду на одређено време, рад по уговору о обављању привремених и повремених послова као и извод из електронске пријаве.</w:t>
            </w:r>
          </w:p>
          <w:p w14:paraId="376F11B8" w14:textId="77777777" w:rsidR="00E91287" w:rsidRPr="00C41592" w:rsidRDefault="00E91287" w:rsidP="00C41592">
            <w:pPr>
              <w:pStyle w:val="CommentText"/>
              <w:spacing w:before="0"/>
              <w:rPr>
                <w:sz w:val="22"/>
                <w:szCs w:val="22"/>
                <w:lang w:val="sr-Cyrl-RS"/>
              </w:rPr>
            </w:pPr>
          </w:p>
          <w:p w14:paraId="1002E08E" w14:textId="77777777" w:rsidR="00E91287" w:rsidRPr="00C41592" w:rsidRDefault="00E91287" w:rsidP="00C41592">
            <w:pPr>
              <w:pStyle w:val="CommentText"/>
              <w:spacing w:before="0"/>
              <w:rPr>
                <w:b/>
                <w:sz w:val="22"/>
                <w:szCs w:val="22"/>
                <w:u w:val="single"/>
                <w:lang w:val="sr-Cyrl-RS"/>
              </w:rPr>
            </w:pPr>
            <w:r w:rsidRPr="00C41592">
              <w:rPr>
                <w:b/>
                <w:sz w:val="22"/>
                <w:szCs w:val="22"/>
                <w:u w:val="single"/>
                <w:lang w:val="sr-Cyrl-RS"/>
              </w:rPr>
              <w:t>Услов:</w:t>
            </w:r>
          </w:p>
          <w:p w14:paraId="0B07478A" w14:textId="77777777" w:rsidR="00E91287" w:rsidRPr="00C41592" w:rsidRDefault="00E91287" w:rsidP="00C41592">
            <w:pPr>
              <w:autoSpaceDE w:val="0"/>
              <w:autoSpaceDN w:val="0"/>
              <w:adjustRightInd w:val="0"/>
              <w:spacing w:before="0"/>
              <w:rPr>
                <w:lang w:val="sr-Cyrl-RS"/>
              </w:rPr>
            </w:pPr>
            <w:r w:rsidRPr="00C41592">
              <w:rPr>
                <w:lang w:val="sr-Cyrl-RS"/>
              </w:rPr>
              <w:t xml:space="preserve">-да располаже са најмање два (2) тренера техничке и нетехничке обуке сертификована од стране произвођача возила која се нуде. </w:t>
            </w:r>
          </w:p>
          <w:p w14:paraId="6A8FFC91" w14:textId="77777777" w:rsidR="00E91287" w:rsidRPr="00C41592" w:rsidRDefault="00E91287" w:rsidP="00C41592">
            <w:pPr>
              <w:autoSpaceDE w:val="0"/>
              <w:autoSpaceDN w:val="0"/>
              <w:adjustRightInd w:val="0"/>
              <w:spacing w:before="0"/>
              <w:rPr>
                <w:lang w:val="sr-Cyrl-RS"/>
              </w:rPr>
            </w:pPr>
          </w:p>
          <w:p w14:paraId="30D93F63" w14:textId="77777777" w:rsidR="00E91287" w:rsidRPr="00C41592" w:rsidRDefault="00E91287" w:rsidP="00C41592">
            <w:pPr>
              <w:autoSpaceDE w:val="0"/>
              <w:autoSpaceDN w:val="0"/>
              <w:adjustRightInd w:val="0"/>
              <w:spacing w:before="0"/>
              <w:rPr>
                <w:b/>
                <w:u w:val="single"/>
                <w:lang w:val="sr-Cyrl-RS"/>
              </w:rPr>
            </w:pPr>
            <w:r w:rsidRPr="00C41592">
              <w:rPr>
                <w:b/>
                <w:u w:val="single"/>
                <w:lang w:val="sr-Cyrl-RS"/>
              </w:rPr>
              <w:t xml:space="preserve">Доказ: </w:t>
            </w:r>
          </w:p>
          <w:p w14:paraId="0117FEDD" w14:textId="05ABE92D" w:rsidR="00C65E43" w:rsidRPr="00C41592" w:rsidRDefault="00E91287" w:rsidP="00C41592">
            <w:pPr>
              <w:autoSpaceDE w:val="0"/>
              <w:autoSpaceDN w:val="0"/>
              <w:adjustRightInd w:val="0"/>
              <w:spacing w:before="0"/>
              <w:rPr>
                <w:lang w:val="sr-Cyrl-RS"/>
              </w:rPr>
            </w:pPr>
            <w:r w:rsidRPr="00C41592">
              <w:rPr>
                <w:lang w:val="sr-Cyrl-RS"/>
              </w:rPr>
              <w:t>Фотокопије радних књижица (за запослена лица) или фотокопију уговора о раду или фотокопију уговора о делу: уговор о раду на одређено време, рад по уговору о обављању привремених и повремених послова као и извод из електронске пријаве и документ произвођача о извршеној обуци</w:t>
            </w:r>
          </w:p>
        </w:tc>
      </w:tr>
      <w:tr w:rsidR="00E91287" w:rsidRPr="00177271" w14:paraId="26CCD250" w14:textId="77777777" w:rsidTr="008112A2">
        <w:trPr>
          <w:jc w:val="center"/>
        </w:trPr>
        <w:tc>
          <w:tcPr>
            <w:tcW w:w="729" w:type="dxa"/>
            <w:vAlign w:val="center"/>
          </w:tcPr>
          <w:p w14:paraId="0204978F" w14:textId="31A4C231" w:rsidR="00E91287" w:rsidRPr="00E91287" w:rsidRDefault="00E91287" w:rsidP="00177271">
            <w:pPr>
              <w:spacing w:before="0"/>
              <w:jc w:val="center"/>
              <w:rPr>
                <w:rFonts w:cs="Arial"/>
                <w:lang w:val="sr-Cyrl-RS"/>
              </w:rPr>
            </w:pPr>
            <w:r>
              <w:rPr>
                <w:rFonts w:cs="Arial"/>
                <w:lang w:val="sr-Cyrl-RS"/>
              </w:rPr>
              <w:t>7.</w:t>
            </w:r>
          </w:p>
        </w:tc>
        <w:tc>
          <w:tcPr>
            <w:tcW w:w="8430" w:type="dxa"/>
          </w:tcPr>
          <w:p w14:paraId="4AB2E99E" w14:textId="77777777" w:rsidR="002F7A9A" w:rsidRPr="00C41592" w:rsidRDefault="002F7A9A" w:rsidP="00C41592">
            <w:pPr>
              <w:pStyle w:val="CommentText"/>
              <w:spacing w:before="0"/>
              <w:rPr>
                <w:b/>
                <w:sz w:val="22"/>
                <w:szCs w:val="22"/>
                <w:lang w:val="sr-Cyrl-RS"/>
              </w:rPr>
            </w:pPr>
            <w:r w:rsidRPr="00C41592">
              <w:rPr>
                <w:b/>
                <w:sz w:val="22"/>
                <w:szCs w:val="22"/>
                <w:lang w:val="sr-Cyrl-RS"/>
              </w:rPr>
              <w:t>ТЕХНИЧКИ КАПАЦИТЕТ:</w:t>
            </w:r>
          </w:p>
          <w:p w14:paraId="1267B19F" w14:textId="2F15D98F"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Услов:</w:t>
            </w:r>
          </w:p>
          <w:p w14:paraId="4CB92CB0" w14:textId="299EFF4E" w:rsidR="002F7A9A" w:rsidRPr="00C41592" w:rsidRDefault="002F7A9A" w:rsidP="00C41592">
            <w:pPr>
              <w:pStyle w:val="CommentText"/>
              <w:spacing w:before="0"/>
              <w:rPr>
                <w:sz w:val="22"/>
                <w:szCs w:val="22"/>
                <w:lang w:val="sr-Cyrl-RS"/>
              </w:rPr>
            </w:pPr>
            <w:r w:rsidRPr="00C41592">
              <w:rPr>
                <w:sz w:val="22"/>
                <w:szCs w:val="22"/>
                <w:lang w:val="sr-Cyrl-RS"/>
              </w:rPr>
              <w:t xml:space="preserve">да поседује уговор или одговарајући правни акт из којег се види да је понуђач овлашћен </w:t>
            </w:r>
            <w:r w:rsidR="000675CD" w:rsidRPr="00C41592">
              <w:rPr>
                <w:sz w:val="22"/>
                <w:szCs w:val="22"/>
                <w:lang w:val="sr-Cyrl-RS"/>
              </w:rPr>
              <w:t xml:space="preserve">за продају </w:t>
            </w:r>
            <w:r w:rsidR="00C41592">
              <w:rPr>
                <w:sz w:val="22"/>
                <w:szCs w:val="22"/>
                <w:lang w:val="sr-Cyrl-RS"/>
              </w:rPr>
              <w:t xml:space="preserve">возила </w:t>
            </w:r>
            <w:r w:rsidRPr="00C41592">
              <w:rPr>
                <w:sz w:val="22"/>
                <w:szCs w:val="22"/>
                <w:lang w:val="sr-Cyrl-RS"/>
              </w:rPr>
              <w:t>од стране произвођача возила која нуди</w:t>
            </w:r>
          </w:p>
          <w:p w14:paraId="55897ED0" w14:textId="77777777" w:rsidR="00C41592" w:rsidRDefault="00C41592" w:rsidP="00C41592">
            <w:pPr>
              <w:pStyle w:val="CommentText"/>
              <w:spacing w:before="0"/>
              <w:rPr>
                <w:b/>
                <w:sz w:val="22"/>
                <w:szCs w:val="22"/>
                <w:u w:val="single"/>
                <w:lang w:val="sr-Cyrl-RS"/>
              </w:rPr>
            </w:pPr>
          </w:p>
          <w:p w14:paraId="627B6526" w14:textId="12A91E56"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Доказ:</w:t>
            </w:r>
          </w:p>
          <w:p w14:paraId="7CFD74EC" w14:textId="651B1E08" w:rsidR="002F7A9A" w:rsidRPr="00C41592" w:rsidRDefault="000675CD" w:rsidP="00C41592">
            <w:pPr>
              <w:pStyle w:val="CommentText"/>
              <w:numPr>
                <w:ilvl w:val="0"/>
                <w:numId w:val="41"/>
              </w:numPr>
              <w:spacing w:before="0"/>
              <w:rPr>
                <w:sz w:val="22"/>
                <w:szCs w:val="22"/>
                <w:lang w:val="sr-Cyrl-RS"/>
              </w:rPr>
            </w:pPr>
            <w:r w:rsidRPr="00C41592">
              <w:rPr>
                <w:sz w:val="22"/>
                <w:szCs w:val="22"/>
                <w:lang w:val="sr-Cyrl-RS"/>
              </w:rPr>
              <w:t>уговор</w:t>
            </w:r>
            <w:r w:rsidR="00C41592">
              <w:rPr>
                <w:sz w:val="22"/>
                <w:szCs w:val="22"/>
                <w:lang w:val="sr-Cyrl-RS"/>
              </w:rPr>
              <w:t xml:space="preserve"> или </w:t>
            </w:r>
            <w:r w:rsidR="00C41592" w:rsidRPr="00C41592">
              <w:rPr>
                <w:sz w:val="22"/>
                <w:szCs w:val="22"/>
                <w:lang w:val="sr-Cyrl-RS"/>
              </w:rPr>
              <w:t>изјава</w:t>
            </w:r>
            <w:r w:rsidR="00C41592">
              <w:rPr>
                <w:sz w:val="22"/>
                <w:szCs w:val="22"/>
                <w:lang w:val="sr-Cyrl-RS"/>
              </w:rPr>
              <w:t xml:space="preserve"> или </w:t>
            </w:r>
            <w:r w:rsidR="00C41592" w:rsidRPr="00C41592">
              <w:rPr>
                <w:sz w:val="22"/>
                <w:szCs w:val="22"/>
                <w:lang w:val="sr-Cyrl-RS"/>
              </w:rPr>
              <w:t>овлашћење</w:t>
            </w:r>
          </w:p>
          <w:p w14:paraId="16D2DE23" w14:textId="77777777" w:rsidR="00C41592" w:rsidRDefault="00C41592" w:rsidP="00C41592">
            <w:pPr>
              <w:pStyle w:val="CommentText"/>
              <w:spacing w:before="0"/>
              <w:rPr>
                <w:b/>
                <w:sz w:val="22"/>
                <w:szCs w:val="22"/>
                <w:u w:val="single"/>
                <w:lang w:val="sr-Cyrl-RS"/>
              </w:rPr>
            </w:pPr>
          </w:p>
          <w:p w14:paraId="769C4CDC" w14:textId="75BA96EB"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Услов:</w:t>
            </w:r>
          </w:p>
          <w:p w14:paraId="0E46DAB3" w14:textId="77777777" w:rsidR="002F7A9A" w:rsidRPr="00C41592" w:rsidRDefault="002F7A9A" w:rsidP="00C41592">
            <w:pPr>
              <w:pStyle w:val="CommentText"/>
              <w:spacing w:before="0"/>
              <w:rPr>
                <w:sz w:val="22"/>
                <w:szCs w:val="22"/>
                <w:lang w:val="sr-Cyrl-RS"/>
              </w:rPr>
            </w:pPr>
            <w:r w:rsidRPr="00C41592">
              <w:rPr>
                <w:sz w:val="22"/>
                <w:szCs w:val="22"/>
                <w:lang w:val="sr-Cyrl-RS"/>
              </w:rPr>
              <w:t>-</w:t>
            </w:r>
            <w:r w:rsidRPr="00C41592">
              <w:rPr>
                <w:sz w:val="22"/>
                <w:szCs w:val="22"/>
              </w:rPr>
              <w:t xml:space="preserve"> </w:t>
            </w:r>
            <w:r w:rsidRPr="00C41592">
              <w:rPr>
                <w:sz w:val="22"/>
                <w:szCs w:val="22"/>
                <w:lang w:val="sr-Cyrl-RS"/>
              </w:rPr>
              <w:t xml:space="preserve">да располаже одговарајућим радним простором: сервисна радионица и простор за безбедно чување возила у кругу радионице. </w:t>
            </w:r>
          </w:p>
          <w:p w14:paraId="32A09FC2" w14:textId="77777777" w:rsidR="00C41592" w:rsidRDefault="00C41592" w:rsidP="00C41592">
            <w:pPr>
              <w:pStyle w:val="CommentText"/>
              <w:spacing w:before="0"/>
              <w:rPr>
                <w:b/>
                <w:sz w:val="22"/>
                <w:szCs w:val="22"/>
                <w:u w:val="single"/>
                <w:lang w:val="sr-Cyrl-RS"/>
              </w:rPr>
            </w:pPr>
          </w:p>
          <w:p w14:paraId="03D89D2C" w14:textId="77777777"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 xml:space="preserve">Доказ: </w:t>
            </w:r>
          </w:p>
          <w:p w14:paraId="76F4310E" w14:textId="28125EF4" w:rsidR="002F7A9A" w:rsidRPr="00C41592" w:rsidRDefault="002F7A9A" w:rsidP="00C41592">
            <w:pPr>
              <w:pStyle w:val="CommentText"/>
              <w:spacing w:before="0"/>
              <w:rPr>
                <w:sz w:val="22"/>
                <w:szCs w:val="22"/>
                <w:lang w:val="sr-Cyrl-RS"/>
              </w:rPr>
            </w:pPr>
            <w:r w:rsidRPr="00C41592">
              <w:rPr>
                <w:sz w:val="22"/>
                <w:szCs w:val="22"/>
                <w:lang w:val="sr-Cyrl-RS"/>
              </w:rPr>
              <w:t>Власништво радног простора доказати копијом власничког листа или другим доказом о својини или ако је простор изнајмљен доставити фотокопију уговора о закупу,</w:t>
            </w:r>
          </w:p>
          <w:p w14:paraId="123CAD1C" w14:textId="3CC9C8D7"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lastRenderedPageBreak/>
              <w:t>Услов:</w:t>
            </w:r>
          </w:p>
          <w:p w14:paraId="110ACD1E" w14:textId="77777777" w:rsidR="002F7A9A" w:rsidRPr="00C41592" w:rsidRDefault="002F7A9A" w:rsidP="00C41592">
            <w:pPr>
              <w:pStyle w:val="CommentText"/>
              <w:spacing w:before="0"/>
              <w:rPr>
                <w:sz w:val="22"/>
                <w:szCs w:val="22"/>
                <w:lang w:val="sr-Cyrl-RS"/>
              </w:rPr>
            </w:pPr>
            <w:r w:rsidRPr="00C41592">
              <w:rPr>
                <w:sz w:val="22"/>
                <w:szCs w:val="22"/>
                <w:lang w:val="sr-Cyrl-RS"/>
              </w:rPr>
              <w:t>-да располаже средствима и опремом за рад неопходним за сервисирање возила и то:</w:t>
            </w:r>
          </w:p>
          <w:p w14:paraId="666BA215" w14:textId="586D93ED" w:rsidR="002F7A9A" w:rsidRPr="00C41592" w:rsidRDefault="002F7A9A" w:rsidP="00C41592">
            <w:pPr>
              <w:pStyle w:val="CommentText"/>
              <w:spacing w:before="0"/>
              <w:rPr>
                <w:sz w:val="22"/>
                <w:szCs w:val="22"/>
                <w:lang w:val="sr-Cyrl-RS"/>
              </w:rPr>
            </w:pPr>
            <w:r w:rsidRPr="00C41592">
              <w:rPr>
                <w:sz w:val="22"/>
                <w:szCs w:val="22"/>
                <w:lang w:val="sr-Cyrl-RS"/>
              </w:rPr>
              <w:t>1. осам (8) комада двостубних кардан дизалица носивости 2,7 тона</w:t>
            </w:r>
          </w:p>
          <w:p w14:paraId="4A35E395" w14:textId="7ED0CBE7" w:rsidR="002F7A9A" w:rsidRPr="00C41592" w:rsidRDefault="002F7A9A" w:rsidP="00C41592">
            <w:pPr>
              <w:pStyle w:val="CommentText"/>
              <w:spacing w:before="0"/>
              <w:rPr>
                <w:sz w:val="22"/>
                <w:szCs w:val="22"/>
                <w:lang w:val="sr-Cyrl-RS"/>
              </w:rPr>
            </w:pPr>
            <w:r w:rsidRPr="00C41592">
              <w:rPr>
                <w:sz w:val="22"/>
                <w:szCs w:val="22"/>
                <w:lang w:val="sr-Cyrl-RS"/>
              </w:rPr>
              <w:t>2. једном (1) каналском дизалицом са челичном метарском пантљиком</w:t>
            </w:r>
          </w:p>
          <w:p w14:paraId="1068B0CF" w14:textId="2B2B50D5" w:rsidR="002F7A9A" w:rsidRPr="00C41592" w:rsidRDefault="002F7A9A" w:rsidP="00C41592">
            <w:pPr>
              <w:pStyle w:val="CommentText"/>
              <w:spacing w:before="0"/>
              <w:rPr>
                <w:sz w:val="22"/>
                <w:szCs w:val="22"/>
                <w:lang w:val="sr-Cyrl-RS"/>
              </w:rPr>
            </w:pPr>
            <w:r w:rsidRPr="00C41592">
              <w:rPr>
                <w:sz w:val="22"/>
                <w:szCs w:val="22"/>
                <w:lang w:val="sr-Cyrl-RS"/>
              </w:rPr>
              <w:t>3. једном (1) дизалицом четворостубном носивости 3,5 тона</w:t>
            </w:r>
          </w:p>
          <w:p w14:paraId="1B53BB56" w14:textId="37C8D538" w:rsidR="002F7A9A" w:rsidRPr="00C41592" w:rsidRDefault="002F7A9A" w:rsidP="00C41592">
            <w:pPr>
              <w:pStyle w:val="CommentText"/>
              <w:spacing w:before="0"/>
              <w:rPr>
                <w:sz w:val="22"/>
                <w:szCs w:val="22"/>
                <w:lang w:val="sr-Cyrl-RS"/>
              </w:rPr>
            </w:pPr>
            <w:r w:rsidRPr="00C41592">
              <w:rPr>
                <w:sz w:val="22"/>
                <w:szCs w:val="22"/>
                <w:lang w:val="sr-Cyrl-RS"/>
              </w:rPr>
              <w:t>4. једном (1) дизалицом маказастом носивости 3 тоне</w:t>
            </w:r>
          </w:p>
          <w:p w14:paraId="76468650" w14:textId="77777777" w:rsidR="002F7A9A" w:rsidRPr="00C41592" w:rsidRDefault="002F7A9A" w:rsidP="00C41592">
            <w:pPr>
              <w:pStyle w:val="CommentText"/>
              <w:spacing w:before="0"/>
              <w:rPr>
                <w:sz w:val="22"/>
                <w:szCs w:val="22"/>
                <w:lang w:val="sr-Cyrl-RS"/>
              </w:rPr>
            </w:pPr>
            <w:r w:rsidRPr="00C41592">
              <w:rPr>
                <w:sz w:val="22"/>
                <w:szCs w:val="22"/>
                <w:lang w:val="sr-Cyrl-RS"/>
              </w:rPr>
              <w:t>5. најмање два (2) дијагностичарска уређаја одобрена од стране произвођача возила која се нуде</w:t>
            </w:r>
          </w:p>
          <w:p w14:paraId="4E6C406B" w14:textId="77777777" w:rsidR="002F7A9A" w:rsidRPr="00C41592" w:rsidRDefault="002F7A9A" w:rsidP="00C41592">
            <w:pPr>
              <w:pStyle w:val="CommentText"/>
              <w:spacing w:before="0"/>
              <w:rPr>
                <w:sz w:val="22"/>
                <w:szCs w:val="22"/>
                <w:lang w:val="sr-Cyrl-RS"/>
              </w:rPr>
            </w:pPr>
          </w:p>
          <w:p w14:paraId="242AA664" w14:textId="77777777" w:rsidR="002F7A9A" w:rsidRPr="00C41592" w:rsidRDefault="002F7A9A" w:rsidP="00C41592">
            <w:pPr>
              <w:autoSpaceDE w:val="0"/>
              <w:autoSpaceDN w:val="0"/>
              <w:adjustRightInd w:val="0"/>
              <w:spacing w:before="0"/>
              <w:rPr>
                <w:b/>
                <w:u w:val="single"/>
                <w:lang w:val="sr-Cyrl-RS"/>
              </w:rPr>
            </w:pPr>
            <w:r w:rsidRPr="00C41592">
              <w:rPr>
                <w:b/>
                <w:u w:val="single"/>
                <w:lang w:val="sr-Cyrl-RS"/>
              </w:rPr>
              <w:t xml:space="preserve">Доказ: </w:t>
            </w:r>
          </w:p>
          <w:p w14:paraId="0536EA72" w14:textId="3DB19B77" w:rsidR="00E91287" w:rsidRPr="00C41592" w:rsidRDefault="002F7A9A" w:rsidP="00C41592">
            <w:pPr>
              <w:autoSpaceDE w:val="0"/>
              <w:autoSpaceDN w:val="0"/>
              <w:adjustRightInd w:val="0"/>
              <w:spacing w:before="0"/>
              <w:rPr>
                <w:rFonts w:cs="Arial"/>
                <w:b/>
                <w:u w:val="single"/>
              </w:rPr>
            </w:pPr>
            <w:r w:rsidRPr="00C41592">
              <w:rPr>
                <w:lang w:val="sr-Cyrl-RS"/>
              </w:rPr>
              <w:t>Фотокопија пописне листе основних средстава понуђача са стањем на да 31.12.2015. године, фотографије. Уколико је средство набављено после 31.12.2015. као доказ доставити пријемни документ са фактуром добављача.</w:t>
            </w:r>
          </w:p>
        </w:tc>
      </w:tr>
    </w:tbl>
    <w:p w14:paraId="1FE66502" w14:textId="653D95D8" w:rsidR="002A17F2" w:rsidRDefault="002A17F2" w:rsidP="00177271">
      <w:pPr>
        <w:spacing w:before="0"/>
        <w:rPr>
          <w:rFonts w:cs="Arial"/>
          <w:lang w:eastAsia="zh-CN"/>
        </w:rPr>
      </w:pPr>
    </w:p>
    <w:p w14:paraId="4AD66BD3" w14:textId="0ADC426D" w:rsidR="00B13CD3" w:rsidRPr="00177271" w:rsidRDefault="00B13CD3" w:rsidP="00177271">
      <w:pPr>
        <w:spacing w:before="0"/>
        <w:rPr>
          <w:rFonts w:cs="Arial"/>
          <w:lang w:eastAsia="zh-CN"/>
        </w:rPr>
      </w:pPr>
      <w:r w:rsidRPr="0017727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5342E5">
        <w:rPr>
          <w:rFonts w:cs="Arial"/>
          <w:lang w:eastAsia="zh-CN"/>
        </w:rPr>
        <w:t>д</w:t>
      </w:r>
      <w:r w:rsidRPr="005342E5">
        <w:rPr>
          <w:rFonts w:cs="Arial"/>
          <w:lang w:eastAsia="zh-CN"/>
        </w:rPr>
        <w:t>о</w:t>
      </w:r>
      <w:proofErr w:type="gramEnd"/>
      <w:r w:rsidR="007F582B" w:rsidRPr="005342E5">
        <w:rPr>
          <w:rFonts w:cs="Arial"/>
          <w:lang w:val="sr-Cyrl-RS" w:eastAsia="zh-CN"/>
        </w:rPr>
        <w:t xml:space="preserve"> </w:t>
      </w:r>
      <w:r w:rsidR="009D2ADD">
        <w:rPr>
          <w:rFonts w:cs="Arial"/>
          <w:lang w:eastAsia="zh-CN"/>
        </w:rPr>
        <w:t>7</w:t>
      </w:r>
      <w:r w:rsidR="005342E5" w:rsidRPr="005342E5">
        <w:rPr>
          <w:rFonts w:cs="Arial"/>
          <w:lang w:val="sr-Cyrl-RS" w:eastAsia="zh-CN"/>
        </w:rPr>
        <w:t>.</w:t>
      </w:r>
      <w:r w:rsidRPr="005342E5">
        <w:rPr>
          <w:rFonts w:cs="Arial"/>
          <w:lang w:eastAsia="zh-CN"/>
        </w:rPr>
        <w:t xml:space="preserve"> </w:t>
      </w:r>
      <w:proofErr w:type="gramStart"/>
      <w:r w:rsidRPr="00177271">
        <w:rPr>
          <w:rFonts w:cs="Arial"/>
          <w:lang w:eastAsia="zh-CN"/>
        </w:rPr>
        <w:t>овог</w:t>
      </w:r>
      <w:proofErr w:type="gramEnd"/>
      <w:r w:rsidRPr="00177271">
        <w:rPr>
          <w:rFonts w:cs="Arial"/>
          <w:lang w:eastAsia="zh-CN"/>
        </w:rPr>
        <w:t xml:space="preserve"> обрасца, биће одбијена као неприхватљива.</w:t>
      </w:r>
    </w:p>
    <w:p w14:paraId="7A02BC56" w14:textId="797BB57F" w:rsidR="00C10575" w:rsidRPr="00177271" w:rsidRDefault="007F582B" w:rsidP="00177271">
      <w:pPr>
        <w:spacing w:before="0"/>
        <w:rPr>
          <w:rFonts w:cs="Arial"/>
        </w:rPr>
      </w:pPr>
      <w:r w:rsidRPr="00177271">
        <w:rPr>
          <w:rFonts w:cs="Arial"/>
          <w:lang w:val="sr-Cyrl-RS"/>
        </w:rPr>
        <w:t xml:space="preserve">1. </w:t>
      </w:r>
      <w:r w:rsidR="00C10575" w:rsidRPr="00177271">
        <w:rPr>
          <w:rFonts w:cs="Arial"/>
        </w:rPr>
        <w:t xml:space="preserve">Сваки подизвођач мора да испуњава услове из члана 75. </w:t>
      </w:r>
      <w:proofErr w:type="gramStart"/>
      <w:r w:rsidR="00C10575" w:rsidRPr="00177271">
        <w:rPr>
          <w:rFonts w:cs="Arial"/>
        </w:rPr>
        <w:t>став</w:t>
      </w:r>
      <w:proofErr w:type="gramEnd"/>
      <w:r w:rsidR="00C10575" w:rsidRPr="00177271">
        <w:rPr>
          <w:rFonts w:cs="Arial"/>
        </w:rPr>
        <w:t xml:space="preserve"> 1. </w:t>
      </w:r>
      <w:proofErr w:type="gramStart"/>
      <w:r w:rsidR="00C10575" w:rsidRPr="00177271">
        <w:rPr>
          <w:rFonts w:cs="Arial"/>
        </w:rPr>
        <w:t>тачка</w:t>
      </w:r>
      <w:proofErr w:type="gramEnd"/>
      <w:r w:rsidR="00C10575" w:rsidRPr="00177271">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177271" w:rsidRDefault="007F582B" w:rsidP="00177271">
      <w:pPr>
        <w:spacing w:before="0"/>
        <w:rPr>
          <w:rFonts w:cs="Arial"/>
          <w:lang w:eastAsia="zh-CN"/>
        </w:rPr>
      </w:pPr>
      <w:r w:rsidRPr="00177271">
        <w:rPr>
          <w:rFonts w:cs="Arial"/>
          <w:lang w:val="sr-Cyrl-RS" w:eastAsia="zh-CN"/>
        </w:rPr>
        <w:t xml:space="preserve">2. </w:t>
      </w:r>
      <w:r w:rsidR="00C10575" w:rsidRPr="00177271">
        <w:rPr>
          <w:rFonts w:cs="Arial"/>
          <w:lang w:eastAsia="zh-CN"/>
        </w:rPr>
        <w:t xml:space="preserve">Сваки понуђач из групе </w:t>
      </w:r>
      <w:proofErr w:type="gramStart"/>
      <w:r w:rsidR="00C10575" w:rsidRPr="00177271">
        <w:rPr>
          <w:rFonts w:cs="Arial"/>
          <w:lang w:eastAsia="zh-CN"/>
        </w:rPr>
        <w:t>понуђача  која</w:t>
      </w:r>
      <w:proofErr w:type="gramEnd"/>
      <w:r w:rsidR="00C10575" w:rsidRPr="00177271">
        <w:rPr>
          <w:rFonts w:cs="Arial"/>
          <w:lang w:eastAsia="zh-CN"/>
        </w:rPr>
        <w:t xml:space="preserve"> подноси заједничку понуду мора да испуњава услове из члана 75. </w:t>
      </w:r>
      <w:proofErr w:type="gramStart"/>
      <w:r w:rsidR="00C10575" w:rsidRPr="00177271">
        <w:rPr>
          <w:rFonts w:cs="Arial"/>
          <w:lang w:eastAsia="zh-CN"/>
        </w:rPr>
        <w:t>став</w:t>
      </w:r>
      <w:proofErr w:type="gramEnd"/>
      <w:r w:rsidR="00C10575" w:rsidRPr="00177271">
        <w:rPr>
          <w:rFonts w:cs="Arial"/>
          <w:lang w:eastAsia="zh-CN"/>
        </w:rPr>
        <w:t xml:space="preserve"> 1. </w:t>
      </w:r>
      <w:proofErr w:type="gramStart"/>
      <w:r w:rsidR="00C10575" w:rsidRPr="00177271">
        <w:rPr>
          <w:rFonts w:cs="Arial"/>
          <w:lang w:eastAsia="zh-CN"/>
        </w:rPr>
        <w:t>тачка</w:t>
      </w:r>
      <w:proofErr w:type="gramEnd"/>
      <w:r w:rsidR="00C10575" w:rsidRPr="0017727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177271" w:rsidRDefault="007F582B" w:rsidP="00177271">
      <w:pPr>
        <w:spacing w:before="0"/>
        <w:rPr>
          <w:rFonts w:cs="Arial"/>
          <w:lang w:eastAsia="zh-CN"/>
        </w:rPr>
      </w:pPr>
      <w:r w:rsidRPr="00177271">
        <w:rPr>
          <w:rFonts w:cs="Arial"/>
          <w:lang w:val="sr-Cyrl-RS" w:eastAsia="zh-CN"/>
        </w:rPr>
        <w:t xml:space="preserve">3. </w:t>
      </w:r>
      <w:r w:rsidR="00B13CD3" w:rsidRPr="00177271">
        <w:rPr>
          <w:rFonts w:cs="Arial"/>
          <w:lang w:eastAsia="zh-CN"/>
        </w:rPr>
        <w:t>Докази о испуњености услова из члана 77. З</w:t>
      </w:r>
      <w:r w:rsidRPr="00177271">
        <w:rPr>
          <w:rFonts w:cs="Arial"/>
          <w:lang w:val="sr-Cyrl-RS" w:eastAsia="zh-CN"/>
        </w:rPr>
        <w:t>акона</w:t>
      </w:r>
      <w:r w:rsidR="00B13CD3" w:rsidRPr="0017727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177271" w:rsidRDefault="00B13CD3" w:rsidP="00177271">
      <w:pPr>
        <w:spacing w:before="0"/>
        <w:rPr>
          <w:rFonts w:cs="Arial"/>
          <w:lang w:eastAsia="zh-CN"/>
        </w:rPr>
      </w:pPr>
      <w:r w:rsidRPr="0017727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177271" w:rsidRDefault="007F582B" w:rsidP="00177271">
      <w:pPr>
        <w:spacing w:before="0"/>
        <w:rPr>
          <w:rFonts w:cs="Arial"/>
          <w:lang w:val="sr-Cyrl-RS" w:eastAsia="zh-CN"/>
        </w:rPr>
      </w:pPr>
      <w:r w:rsidRPr="00177271">
        <w:rPr>
          <w:rFonts w:cs="Arial"/>
          <w:lang w:val="sr-Cyrl-RS" w:eastAsia="zh-CN"/>
        </w:rPr>
        <w:t>4.</w:t>
      </w:r>
      <w:r w:rsidR="00B13CD3" w:rsidRPr="00177271">
        <w:rPr>
          <w:rFonts w:cs="Arial"/>
          <w:lang w:val="sr-Cyrl-RS" w:eastAsia="zh-CN"/>
        </w:rPr>
        <w:t xml:space="preserve"> </w:t>
      </w:r>
      <w:r w:rsidRPr="0017727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177271">
        <w:rPr>
          <w:rFonts w:cs="Arial"/>
          <w:lang w:val="sr-Cyrl-RS" w:eastAsia="zh-CN"/>
        </w:rPr>
        <w:t xml:space="preserve">пожељно на меморандуму, </w:t>
      </w:r>
      <w:r w:rsidRPr="00177271">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177271" w:rsidRDefault="00D96616" w:rsidP="00177271">
      <w:pPr>
        <w:spacing w:before="0"/>
        <w:rPr>
          <w:rFonts w:cs="Arial"/>
          <w:lang w:eastAsia="zh-CN"/>
        </w:rPr>
      </w:pPr>
      <w:r w:rsidRPr="00177271">
        <w:rPr>
          <w:rFonts w:cs="Arial"/>
          <w:lang w:eastAsia="zh-CN"/>
        </w:rPr>
        <w:t xml:space="preserve">На основу члана 79. </w:t>
      </w:r>
      <w:proofErr w:type="gramStart"/>
      <w:r w:rsidRPr="00177271">
        <w:rPr>
          <w:rFonts w:cs="Arial"/>
          <w:lang w:eastAsia="zh-CN"/>
        </w:rPr>
        <w:t>став</w:t>
      </w:r>
      <w:proofErr w:type="gramEnd"/>
      <w:r w:rsidRPr="00177271">
        <w:rPr>
          <w:rFonts w:cs="Arial"/>
          <w:lang w:eastAsia="zh-CN"/>
        </w:rPr>
        <w:t xml:space="preserve"> 5. З</w:t>
      </w:r>
      <w:r w:rsidR="007F582B" w:rsidRPr="00177271">
        <w:rPr>
          <w:rFonts w:cs="Arial"/>
          <w:lang w:val="sr-Cyrl-RS" w:eastAsia="zh-CN"/>
        </w:rPr>
        <w:t>акона</w:t>
      </w:r>
      <w:r w:rsidRPr="0017727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177271" w:rsidRDefault="00D96616" w:rsidP="00177271">
      <w:pPr>
        <w:spacing w:before="0"/>
        <w:ind w:firstLine="720"/>
        <w:rPr>
          <w:rFonts w:cs="Arial"/>
          <w:lang w:eastAsia="zh-CN"/>
        </w:rPr>
      </w:pPr>
      <w:proofErr w:type="gramStart"/>
      <w:r w:rsidRPr="00177271">
        <w:rPr>
          <w:rFonts w:cs="Arial"/>
          <w:lang w:eastAsia="zh-CN"/>
        </w:rPr>
        <w:t>1)извод</w:t>
      </w:r>
      <w:proofErr w:type="gramEnd"/>
      <w:r w:rsidRPr="00177271">
        <w:rPr>
          <w:rFonts w:cs="Arial"/>
          <w:lang w:eastAsia="zh-CN"/>
        </w:rPr>
        <w:t xml:space="preserve"> из регистра надлежног органа:</w:t>
      </w:r>
    </w:p>
    <w:p w14:paraId="7480DD71" w14:textId="77777777" w:rsidR="00D96616" w:rsidRPr="00177271" w:rsidRDefault="00D96616" w:rsidP="00177271">
      <w:pPr>
        <w:spacing w:before="0"/>
        <w:ind w:firstLine="720"/>
        <w:rPr>
          <w:rFonts w:cs="Arial"/>
          <w:lang w:eastAsia="zh-CN"/>
        </w:rPr>
      </w:pPr>
      <w:r w:rsidRPr="00177271">
        <w:rPr>
          <w:rFonts w:cs="Arial"/>
          <w:lang w:eastAsia="zh-CN"/>
        </w:rPr>
        <w:t xml:space="preserve">-извод из регистра АПР: </w:t>
      </w:r>
      <w:hyperlink r:id="rId174" w:history="1">
        <w:r w:rsidRPr="00177271">
          <w:rPr>
            <w:rFonts w:cs="Arial"/>
            <w:lang w:eastAsia="zh-CN"/>
          </w:rPr>
          <w:t>www.apr.gov.rs</w:t>
        </w:r>
      </w:hyperlink>
    </w:p>
    <w:p w14:paraId="304067FB" w14:textId="771E8EF6" w:rsidR="007F582B" w:rsidRPr="00177271" w:rsidRDefault="007F582B" w:rsidP="00177271">
      <w:pPr>
        <w:spacing w:before="0"/>
        <w:ind w:firstLine="720"/>
        <w:rPr>
          <w:rFonts w:cs="Arial"/>
          <w:lang w:val="sr-Cyrl-RS" w:eastAsia="zh-CN"/>
        </w:rPr>
      </w:pPr>
      <w:proofErr w:type="gramStart"/>
      <w:r w:rsidRPr="00177271">
        <w:rPr>
          <w:rFonts w:cs="Arial"/>
          <w:lang w:eastAsia="zh-CN"/>
        </w:rPr>
        <w:t>2)докази</w:t>
      </w:r>
      <w:proofErr w:type="gramEnd"/>
      <w:r w:rsidRPr="00177271">
        <w:rPr>
          <w:rFonts w:cs="Arial"/>
          <w:lang w:eastAsia="zh-CN"/>
        </w:rPr>
        <w:t xml:space="preserve"> из члана 75. </w:t>
      </w:r>
      <w:proofErr w:type="gramStart"/>
      <w:r w:rsidRPr="00177271">
        <w:rPr>
          <w:rFonts w:cs="Arial"/>
          <w:lang w:eastAsia="zh-CN"/>
        </w:rPr>
        <w:t>став</w:t>
      </w:r>
      <w:proofErr w:type="gramEnd"/>
      <w:r w:rsidRPr="00177271">
        <w:rPr>
          <w:rFonts w:cs="Arial"/>
          <w:lang w:eastAsia="zh-CN"/>
        </w:rPr>
        <w:t xml:space="preserve"> 1. </w:t>
      </w:r>
      <w:proofErr w:type="gramStart"/>
      <w:r w:rsidRPr="00177271">
        <w:rPr>
          <w:rFonts w:cs="Arial"/>
          <w:lang w:eastAsia="zh-CN"/>
        </w:rPr>
        <w:t>тачка</w:t>
      </w:r>
      <w:proofErr w:type="gramEnd"/>
      <w:r w:rsidRPr="00177271">
        <w:rPr>
          <w:rFonts w:cs="Arial"/>
          <w:lang w:eastAsia="zh-CN"/>
        </w:rPr>
        <w:t xml:space="preserve"> 1) ,2) и 4) З</w:t>
      </w:r>
      <w:r w:rsidR="00D16608" w:rsidRPr="00177271">
        <w:rPr>
          <w:rFonts w:cs="Arial"/>
          <w:lang w:val="sr-Cyrl-RS" w:eastAsia="zh-CN"/>
        </w:rPr>
        <w:t>акона</w:t>
      </w:r>
    </w:p>
    <w:p w14:paraId="31E1E339" w14:textId="77777777" w:rsidR="007F582B" w:rsidRPr="00177271" w:rsidRDefault="007F582B" w:rsidP="00177271">
      <w:pPr>
        <w:spacing w:before="0"/>
        <w:ind w:firstLine="720"/>
        <w:rPr>
          <w:rFonts w:cs="Arial"/>
          <w:lang w:eastAsia="zh-CN"/>
        </w:rPr>
      </w:pPr>
      <w:r w:rsidRPr="00177271">
        <w:rPr>
          <w:rFonts w:cs="Arial"/>
          <w:lang w:eastAsia="zh-CN"/>
        </w:rPr>
        <w:t xml:space="preserve">-регистар понуђача: </w:t>
      </w:r>
      <w:hyperlink r:id="rId175" w:history="1">
        <w:r w:rsidRPr="00177271">
          <w:rPr>
            <w:rFonts w:cs="Arial"/>
            <w:lang w:eastAsia="zh-CN"/>
          </w:rPr>
          <w:t>www.apr.gov.rs</w:t>
        </w:r>
      </w:hyperlink>
    </w:p>
    <w:p w14:paraId="4390D6E9" w14:textId="77777777" w:rsidR="00B13CD3" w:rsidRPr="00177271" w:rsidRDefault="00C10575" w:rsidP="00177271">
      <w:pPr>
        <w:spacing w:before="0"/>
        <w:rPr>
          <w:rFonts w:cs="Arial"/>
          <w:lang w:val="sr-Cyrl-CS" w:eastAsia="zh-CN"/>
        </w:rPr>
      </w:pPr>
      <w:r w:rsidRPr="00177271">
        <w:rPr>
          <w:rFonts w:cs="Arial"/>
          <w:lang w:val="sr-Cyrl-CS" w:eastAsia="zh-CN"/>
        </w:rPr>
        <w:t>5</w:t>
      </w:r>
      <w:r w:rsidR="00B13CD3" w:rsidRPr="0017727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77271">
        <w:rPr>
          <w:rFonts w:cs="Arial"/>
          <w:lang w:eastAsia="zh-CN"/>
        </w:rPr>
        <w:t>е уређује електронски документ</w:t>
      </w:r>
      <w:r w:rsidRPr="00177271">
        <w:rPr>
          <w:rFonts w:cs="Arial"/>
          <w:lang w:val="sr-Cyrl-CS" w:eastAsia="zh-CN"/>
        </w:rPr>
        <w:t>.</w:t>
      </w:r>
    </w:p>
    <w:p w14:paraId="3927AB1F" w14:textId="77777777" w:rsidR="00B13CD3" w:rsidRPr="00177271" w:rsidRDefault="00C10575" w:rsidP="00177271">
      <w:pPr>
        <w:spacing w:before="0"/>
        <w:rPr>
          <w:rFonts w:cs="Arial"/>
          <w:lang w:eastAsia="zh-CN"/>
        </w:rPr>
      </w:pPr>
      <w:r w:rsidRPr="00177271">
        <w:rPr>
          <w:rFonts w:cs="Arial"/>
          <w:lang w:val="sr-Cyrl-CS" w:eastAsia="zh-CN"/>
        </w:rPr>
        <w:t>6</w:t>
      </w:r>
      <w:r w:rsidR="00B13CD3" w:rsidRPr="0017727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177271" w:rsidRDefault="00C10575" w:rsidP="00177271">
      <w:pPr>
        <w:spacing w:before="0"/>
        <w:rPr>
          <w:rFonts w:cs="Arial"/>
          <w:lang w:val="sr-Cyrl-CS" w:eastAsia="zh-CN"/>
        </w:rPr>
      </w:pPr>
      <w:r w:rsidRPr="00177271">
        <w:rPr>
          <w:rFonts w:cs="Arial"/>
          <w:lang w:val="sr-Cyrl-CS" w:eastAsia="zh-CN"/>
        </w:rPr>
        <w:lastRenderedPageBreak/>
        <w:t>7</w:t>
      </w:r>
      <w:r w:rsidR="00B13CD3" w:rsidRPr="0017727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177271" w:rsidRDefault="00A50A82" w:rsidP="00177271">
      <w:pPr>
        <w:spacing w:before="0"/>
        <w:rPr>
          <w:rFonts w:cs="Arial"/>
          <w:lang w:val="sr-Cyrl-CS" w:eastAsia="zh-CN"/>
        </w:rPr>
      </w:pPr>
      <w:r w:rsidRPr="00177271">
        <w:rPr>
          <w:rFonts w:cs="Arial"/>
          <w:lang w:eastAsia="zh-CN"/>
        </w:rPr>
        <w:t>8</w:t>
      </w:r>
      <w:r w:rsidR="00B13CD3" w:rsidRPr="00177271">
        <w:rPr>
          <w:rFonts w:cs="Arial"/>
          <w:lang w:eastAsia="zh-CN"/>
        </w:rPr>
        <w:t xml:space="preserve">. Ако се у држави у којој понуђач има седиште не издају докази из члана 77. </w:t>
      </w:r>
      <w:r w:rsidR="00C10575" w:rsidRPr="00177271">
        <w:rPr>
          <w:rFonts w:cs="Arial"/>
          <w:lang w:val="sr-Cyrl-CS" w:eastAsia="zh-CN"/>
        </w:rPr>
        <w:t xml:space="preserve">став 1. </w:t>
      </w:r>
      <w:r w:rsidR="00B13CD3" w:rsidRPr="00177271">
        <w:rPr>
          <w:rFonts w:cs="Arial"/>
          <w:lang w:eastAsia="zh-CN"/>
        </w:rPr>
        <w:t>З</w:t>
      </w:r>
      <w:r w:rsidR="007F582B" w:rsidRPr="00177271">
        <w:rPr>
          <w:rFonts w:cs="Arial"/>
          <w:lang w:val="sr-Cyrl-RS" w:eastAsia="zh-CN"/>
        </w:rPr>
        <w:t>акона</w:t>
      </w:r>
      <w:r w:rsidR="00B13CD3" w:rsidRPr="0017727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177271" w:rsidRDefault="00A50A82" w:rsidP="00177271">
      <w:pPr>
        <w:spacing w:before="0"/>
        <w:rPr>
          <w:rFonts w:cs="Arial"/>
          <w:lang w:val="sr-Cyrl-CS" w:eastAsia="zh-CN"/>
        </w:rPr>
      </w:pPr>
      <w:r w:rsidRPr="00177271">
        <w:rPr>
          <w:rFonts w:cs="Arial"/>
          <w:lang w:eastAsia="zh-CN"/>
        </w:rPr>
        <w:t>9</w:t>
      </w:r>
      <w:r w:rsidR="00B13CD3" w:rsidRPr="0017727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64BDC14F" w:rsidR="002A17F2" w:rsidRDefault="002A17F2">
      <w:pPr>
        <w:spacing w:before="0"/>
        <w:jc w:val="left"/>
        <w:rPr>
          <w:rFonts w:cs="Arial"/>
          <w:color w:val="00B0F0"/>
          <w:lang w:eastAsia="zh-CN"/>
        </w:rPr>
      </w:pPr>
      <w:r>
        <w:rPr>
          <w:rFonts w:cs="Arial"/>
          <w:color w:val="00B0F0"/>
          <w:lang w:eastAsia="zh-CN"/>
        </w:rPr>
        <w:br w:type="page"/>
      </w:r>
    </w:p>
    <w:p w14:paraId="1E5B9636" w14:textId="77777777" w:rsidR="00322313" w:rsidRPr="00177271" w:rsidRDefault="008D2B23" w:rsidP="00177271">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77271">
        <w:rPr>
          <w:rFonts w:cs="Arial"/>
        </w:rPr>
        <w:lastRenderedPageBreak/>
        <w:t xml:space="preserve">5. </w:t>
      </w:r>
      <w:r w:rsidR="00322313" w:rsidRPr="00177271">
        <w:rPr>
          <w:rFonts w:cs="Arial"/>
        </w:rPr>
        <w:t>КРИТЕРИЈУМ ЗА ДОДЕЛУ УГОВОРА</w:t>
      </w:r>
      <w:bookmarkEnd w:id="193"/>
    </w:p>
    <w:p w14:paraId="62556307" w14:textId="064FDD69" w:rsidR="002A17F2" w:rsidRPr="002A17F2" w:rsidRDefault="00621752" w:rsidP="002A17F2">
      <w:pPr>
        <w:rPr>
          <w:rFonts w:cs="Arial"/>
          <w:szCs w:val="24"/>
        </w:rPr>
      </w:pPr>
      <w:r w:rsidRPr="002A17F2">
        <w:rPr>
          <w:rFonts w:cs="Arial"/>
        </w:rPr>
        <w:t xml:space="preserve">Избор најповољније понуде ће се извршити применом критеријума </w:t>
      </w:r>
      <w:r w:rsidRPr="002A17F2">
        <w:rPr>
          <w:rFonts w:cs="Arial"/>
          <w:b/>
        </w:rPr>
        <w:t>„Најнижа понуђена цена“.</w:t>
      </w:r>
      <w:r w:rsidR="002A17F2" w:rsidRPr="002A17F2">
        <w:rPr>
          <w:rFonts w:cs="Arial"/>
          <w:szCs w:val="24"/>
          <w:lang w:val="sr-Cyrl-RS"/>
        </w:rPr>
        <w:t xml:space="preserve"> Вредноваће се најнижа укупна цена коју наручилац треба да доплати понуђачу за куповину нових </w:t>
      </w:r>
      <w:r w:rsidR="002A17F2" w:rsidRPr="005342E5">
        <w:rPr>
          <w:rFonts w:cs="Arial"/>
          <w:szCs w:val="24"/>
          <w:lang w:val="sr-Cyrl-RS"/>
        </w:rPr>
        <w:t>возила</w:t>
      </w:r>
      <w:r w:rsidR="00BE6FFA" w:rsidRPr="005342E5">
        <w:rPr>
          <w:rFonts w:cs="Arial"/>
          <w:szCs w:val="24"/>
          <w:lang w:val="sr-Cyrl-RS"/>
        </w:rPr>
        <w:t>, без пореза</w:t>
      </w:r>
      <w:r w:rsidR="002A17F2" w:rsidRPr="005342E5">
        <w:rPr>
          <w:rFonts w:cs="Arial"/>
          <w:szCs w:val="24"/>
          <w:lang w:val="sr-Cyrl-RS"/>
        </w:rPr>
        <w:t>.</w:t>
      </w:r>
    </w:p>
    <w:p w14:paraId="67D99332" w14:textId="77777777" w:rsidR="00621752" w:rsidRPr="002A17F2" w:rsidRDefault="00621752" w:rsidP="00177271">
      <w:pPr>
        <w:pStyle w:val="KDKomentar"/>
        <w:spacing w:before="0"/>
        <w:rPr>
          <w:rFonts w:cs="Arial"/>
          <w:b/>
          <w:i w:val="0"/>
          <w:sz w:val="22"/>
          <w:szCs w:val="22"/>
          <w:lang w:val="sr-Cyrl-RS"/>
        </w:rPr>
      </w:pPr>
    </w:p>
    <w:p w14:paraId="3746AF69" w14:textId="11C09460" w:rsidR="00621752" w:rsidRPr="00177271" w:rsidRDefault="00874F5B" w:rsidP="00177271">
      <w:pPr>
        <w:pStyle w:val="Heading10"/>
        <w:spacing w:before="0"/>
        <w:rPr>
          <w:rFonts w:cs="Arial"/>
        </w:rPr>
      </w:pPr>
      <w:bookmarkStart w:id="199" w:name="_Toc441651548"/>
      <w:bookmarkStart w:id="200" w:name="_Toc442559886"/>
      <w:r w:rsidRPr="00177271">
        <w:rPr>
          <w:rFonts w:cs="Arial"/>
          <w:lang w:val="en-US"/>
        </w:rPr>
        <w:t xml:space="preserve">5.1. </w:t>
      </w:r>
      <w:r w:rsidR="00621752" w:rsidRPr="00177271">
        <w:rPr>
          <w:rFonts w:cs="Arial"/>
        </w:rPr>
        <w:t>Резервни критеријум</w:t>
      </w:r>
      <w:bookmarkEnd w:id="199"/>
      <w:bookmarkEnd w:id="200"/>
    </w:p>
    <w:p w14:paraId="5679BED8" w14:textId="5D179F9D" w:rsidR="00621752" w:rsidRDefault="00621752" w:rsidP="00177271">
      <w:pPr>
        <w:spacing w:before="0"/>
        <w:rPr>
          <w:rFonts w:cs="Arial"/>
        </w:rPr>
      </w:pPr>
      <w:r w:rsidRPr="00177271">
        <w:rPr>
          <w:rFonts w:cs="Arial"/>
        </w:rPr>
        <w:t>Уколико две или више понуда имају исту најнижу понуђену цену, као најповољнија биће изабрана понуда оног понуђача који је</w:t>
      </w:r>
      <w:r w:rsidRPr="002A17F2">
        <w:rPr>
          <w:rFonts w:cs="Arial"/>
        </w:rPr>
        <w:t xml:space="preserve"> понудио</w:t>
      </w:r>
      <w:r w:rsidR="00301BF2">
        <w:rPr>
          <w:rFonts w:cs="Arial"/>
          <w:lang w:val="sr-Cyrl-RS"/>
        </w:rPr>
        <w:t xml:space="preserve"> нижу укупну цену без ПДВ за возила Тип </w:t>
      </w:r>
      <w:r w:rsidR="00301BF2">
        <w:rPr>
          <w:rFonts w:cs="Arial"/>
        </w:rPr>
        <w:t>I</w:t>
      </w:r>
      <w:r w:rsidR="00301BF2">
        <w:rPr>
          <w:rFonts w:cs="Arial"/>
          <w:lang w:val="sr-Cyrl-RS"/>
        </w:rPr>
        <w:t xml:space="preserve"> (ред број 1, колона број 8. из Обрасца 2. – Образац структуре цене)</w:t>
      </w:r>
      <w:r w:rsidRPr="002A17F2">
        <w:rPr>
          <w:rFonts w:cs="Arial"/>
        </w:rPr>
        <w:t xml:space="preserve">. </w:t>
      </w:r>
    </w:p>
    <w:p w14:paraId="6E532705" w14:textId="63569553" w:rsidR="00705B99" w:rsidRDefault="000C1245" w:rsidP="00177271">
      <w:pPr>
        <w:spacing w:before="0"/>
        <w:rPr>
          <w:rFonts w:cs="Arial"/>
          <w:lang w:val="sr-Cyrl-RS"/>
        </w:rPr>
      </w:pPr>
      <w:r>
        <w:rPr>
          <w:rFonts w:cs="Arial"/>
          <w:lang w:val="sr-Cyrl-RS"/>
        </w:rPr>
        <w:t xml:space="preserve">Уколико две </w:t>
      </w:r>
      <w:r w:rsidRPr="00177271">
        <w:rPr>
          <w:rFonts w:cs="Arial"/>
        </w:rPr>
        <w:t>или више понуда</w:t>
      </w:r>
      <w:r>
        <w:rPr>
          <w:rFonts w:cs="Arial"/>
          <w:lang w:val="sr-Cyrl-RS"/>
        </w:rPr>
        <w:t xml:space="preserve"> имају исту понуђену цену за возила Тип </w:t>
      </w:r>
      <w:r>
        <w:rPr>
          <w:rFonts w:cs="Arial"/>
        </w:rPr>
        <w:t>I</w:t>
      </w:r>
      <w:r>
        <w:rPr>
          <w:rFonts w:cs="Arial"/>
          <w:lang w:val="sr-Cyrl-RS"/>
        </w:rPr>
        <w:t xml:space="preserve"> (ред. број 1, колона број 8. из Обрасца 2. – Образац структуре цене), као најповољнија биће изабрана понуда оног понуђача који је понудио нижу цену без ПДВ за возила Тип </w:t>
      </w:r>
      <w:r>
        <w:rPr>
          <w:rFonts w:cs="Arial"/>
        </w:rPr>
        <w:t xml:space="preserve">II </w:t>
      </w:r>
      <w:r>
        <w:rPr>
          <w:rFonts w:cs="Arial"/>
          <w:lang w:val="sr-Cyrl-RS"/>
        </w:rPr>
        <w:t>(ред. број 2. колона број 8. из Обрасца 2. – Образац структуре цене).</w:t>
      </w:r>
    </w:p>
    <w:p w14:paraId="1F20A0D9" w14:textId="234676B4" w:rsidR="008D2B23" w:rsidRPr="000C1245" w:rsidRDefault="008512C6" w:rsidP="009D2ADD">
      <w:pPr>
        <w:pStyle w:val="Heading10"/>
        <w:numPr>
          <w:ilvl w:val="0"/>
          <w:numId w:val="44"/>
        </w:numPr>
      </w:pPr>
      <w:r w:rsidRPr="002A17F2">
        <w:rPr>
          <w:rFonts w:eastAsia="TimesNewRomanPSMT"/>
          <w:bCs/>
        </w:rPr>
        <w:br w:type="page"/>
      </w: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008D2B23" w:rsidRPr="000C1245">
        <w:lastRenderedPageBreak/>
        <w:t>УПУТСТВО ПОНУЂАЧИМА КАКО ДА САЧИНЕ ПОНУДУ</w:t>
      </w:r>
      <w:bookmarkEnd w:id="207"/>
    </w:p>
    <w:p w14:paraId="1ACC9B42" w14:textId="77777777" w:rsidR="008D2B23" w:rsidRPr="00177271" w:rsidRDefault="008D2B23" w:rsidP="00177271">
      <w:pPr>
        <w:pStyle w:val="KDParagraf"/>
        <w:spacing w:before="0"/>
        <w:rPr>
          <w:rFonts w:cs="Arial"/>
          <w:lang w:val="ru-RU"/>
        </w:rPr>
      </w:pPr>
      <w:r w:rsidRPr="0017727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177271" w:rsidRDefault="008D2B23" w:rsidP="00177271">
      <w:pPr>
        <w:pStyle w:val="KDParagraf"/>
        <w:spacing w:before="0"/>
        <w:rPr>
          <w:rFonts w:cs="Arial"/>
        </w:rPr>
      </w:pPr>
      <w:r w:rsidRPr="0017727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177271" w:rsidRDefault="008D2B23" w:rsidP="00177271">
      <w:pPr>
        <w:pStyle w:val="KDParagraf"/>
        <w:spacing w:before="0"/>
        <w:rPr>
          <w:rFonts w:cs="Arial"/>
        </w:rPr>
      </w:pPr>
    </w:p>
    <w:p w14:paraId="104CA319" w14:textId="5F1E2D33" w:rsidR="008D2B23" w:rsidRPr="00177271" w:rsidRDefault="008D2B23" w:rsidP="00BF016E">
      <w:pPr>
        <w:pStyle w:val="KDPodnaslov2"/>
        <w:numPr>
          <w:ilvl w:val="1"/>
          <w:numId w:val="25"/>
        </w:numPr>
        <w:spacing w:before="0"/>
        <w:jc w:val="both"/>
        <w:rPr>
          <w:rFonts w:cs="Arial"/>
        </w:rPr>
      </w:pPr>
      <w:bookmarkStart w:id="208" w:name="_Toc441651577"/>
      <w:bookmarkStart w:id="209" w:name="_Toc442559888"/>
      <w:r w:rsidRPr="00177271">
        <w:rPr>
          <w:rFonts w:cs="Arial"/>
        </w:rPr>
        <w:t>Језик на којем понуда мора бити састављена</w:t>
      </w:r>
      <w:bookmarkEnd w:id="208"/>
      <w:bookmarkEnd w:id="209"/>
    </w:p>
    <w:p w14:paraId="6719BC4A" w14:textId="77777777" w:rsidR="008D2B23" w:rsidRPr="002A17F2" w:rsidRDefault="008D2B23" w:rsidP="00177271">
      <w:pPr>
        <w:pStyle w:val="KDParagraf"/>
        <w:spacing w:before="0"/>
        <w:rPr>
          <w:rFonts w:cs="Arial"/>
        </w:rPr>
      </w:pPr>
      <w:r w:rsidRPr="00177271">
        <w:rPr>
          <w:rFonts w:cs="Arial"/>
        </w:rPr>
        <w:t xml:space="preserve">Наручилац је припремио конкурсну документацију на српском језику и водиће поступак </w:t>
      </w:r>
      <w:r w:rsidRPr="002A17F2">
        <w:rPr>
          <w:rFonts w:cs="Arial"/>
        </w:rPr>
        <w:t xml:space="preserve">јавне набавке на српском језику. </w:t>
      </w:r>
    </w:p>
    <w:p w14:paraId="6159444A" w14:textId="77777777"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Понуда са свим прилозима мора бити сачињена на српском језику.</w:t>
      </w:r>
    </w:p>
    <w:p w14:paraId="389DA9D1" w14:textId="77777777" w:rsidR="008D2B23" w:rsidRPr="002A17F2" w:rsidRDefault="008D2B23" w:rsidP="00177271">
      <w:pPr>
        <w:pStyle w:val="KDKomentar"/>
        <w:spacing w:before="0"/>
        <w:rPr>
          <w:rStyle w:val="StyleArial"/>
          <w:rFonts w:cs="Arial"/>
          <w:i w:val="0"/>
          <w:color w:val="auto"/>
          <w:sz w:val="22"/>
          <w:szCs w:val="22"/>
        </w:rPr>
      </w:pPr>
      <w:r w:rsidRPr="002A17F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CAD2B78" w14:textId="77777777" w:rsidR="002A17F2" w:rsidRPr="00177271" w:rsidRDefault="002A17F2" w:rsidP="00177271">
      <w:pPr>
        <w:pStyle w:val="KDKomentar"/>
        <w:spacing w:before="0"/>
        <w:rPr>
          <w:rStyle w:val="StyleArial"/>
          <w:rFonts w:cs="Arial"/>
          <w:i w:val="0"/>
          <w:sz w:val="22"/>
          <w:szCs w:val="22"/>
        </w:rPr>
      </w:pPr>
    </w:p>
    <w:p w14:paraId="7AAE78D0" w14:textId="67243086" w:rsidR="008D2B23" w:rsidRPr="00177271" w:rsidRDefault="008D2B23" w:rsidP="00BF016E">
      <w:pPr>
        <w:pStyle w:val="KDPodnaslov2"/>
        <w:numPr>
          <w:ilvl w:val="1"/>
          <w:numId w:val="25"/>
        </w:numPr>
        <w:spacing w:before="0"/>
        <w:jc w:val="both"/>
        <w:rPr>
          <w:rFonts w:cs="Arial"/>
        </w:rPr>
      </w:pPr>
      <w:bookmarkStart w:id="210" w:name="_Toc441651578"/>
      <w:bookmarkStart w:id="211" w:name="_Toc442559889"/>
      <w:r w:rsidRPr="00177271">
        <w:rPr>
          <w:rFonts w:cs="Arial"/>
        </w:rPr>
        <w:t xml:space="preserve">Начин састављања </w:t>
      </w:r>
      <w:r w:rsidR="00FC355A" w:rsidRPr="00177271">
        <w:rPr>
          <w:rFonts w:cs="Arial"/>
        </w:rPr>
        <w:t xml:space="preserve">и подношења </w:t>
      </w:r>
      <w:r w:rsidRPr="00177271">
        <w:rPr>
          <w:rFonts w:cs="Arial"/>
        </w:rPr>
        <w:t>понуде</w:t>
      </w:r>
      <w:bookmarkEnd w:id="210"/>
      <w:bookmarkEnd w:id="211"/>
    </w:p>
    <w:p w14:paraId="125DB65B" w14:textId="3231529C" w:rsidR="008D2B23" w:rsidRPr="00177271" w:rsidRDefault="008D2B23" w:rsidP="00177271">
      <w:pPr>
        <w:pStyle w:val="KDParagraf"/>
        <w:spacing w:before="0"/>
        <w:rPr>
          <w:rFonts w:cs="Arial"/>
          <w:lang w:val="ru-RU"/>
        </w:rPr>
      </w:pPr>
      <w:r w:rsidRPr="00177271">
        <w:rPr>
          <w:rFonts w:cs="Arial"/>
          <w:lang w:val="ru-RU"/>
        </w:rPr>
        <w:t>Понуђач је обавезан да сачини понуду тако што</w:t>
      </w:r>
      <w:r w:rsidR="00613B13" w:rsidRPr="00177271">
        <w:rPr>
          <w:rFonts w:cs="Arial"/>
          <w:lang w:val="ru-RU"/>
        </w:rPr>
        <w:t xml:space="preserve"> Понуђач </w:t>
      </w:r>
      <w:r w:rsidRPr="00177271">
        <w:rPr>
          <w:rFonts w:cs="Arial"/>
          <w:lang w:val="ru-RU"/>
        </w:rPr>
        <w:t>уписује тражене податке у обрасце који су саста</w:t>
      </w:r>
      <w:r w:rsidR="00613B13" w:rsidRPr="00177271">
        <w:rPr>
          <w:rFonts w:cs="Arial"/>
          <w:lang w:val="ru-RU"/>
        </w:rPr>
        <w:t xml:space="preserve">вни део конкурсне документације </w:t>
      </w:r>
      <w:r w:rsidRPr="0017727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77271">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177271" w:rsidRDefault="008D2B23" w:rsidP="00177271">
      <w:pPr>
        <w:pStyle w:val="KDParagraf"/>
        <w:spacing w:before="0"/>
        <w:rPr>
          <w:rFonts w:cs="Arial"/>
        </w:rPr>
      </w:pPr>
      <w:r w:rsidRPr="00177271">
        <w:rPr>
          <w:rFonts w:cs="Arial"/>
        </w:rPr>
        <w:t xml:space="preserve">Препоручује се да сви документи поднети у </w:t>
      </w:r>
      <w:proofErr w:type="gramStart"/>
      <w:r w:rsidRPr="00177271">
        <w:rPr>
          <w:rFonts w:cs="Arial"/>
        </w:rPr>
        <w:t>понуди  буду</w:t>
      </w:r>
      <w:proofErr w:type="gramEnd"/>
      <w:r w:rsidRPr="00177271">
        <w:rPr>
          <w:rFonts w:cs="Arial"/>
        </w:rPr>
        <w:t xml:space="preserve"> нумерисани</w:t>
      </w:r>
      <w:r w:rsidRPr="00177271">
        <w:rPr>
          <w:rFonts w:cs="Arial"/>
          <w:lang w:val="sr-Latn-CS"/>
        </w:rPr>
        <w:t xml:space="preserve"> и</w:t>
      </w:r>
      <w:r w:rsidRPr="0017727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177271" w:rsidRDefault="008D2B23" w:rsidP="00177271">
      <w:pPr>
        <w:pStyle w:val="KDParagraf"/>
        <w:spacing w:before="0"/>
        <w:rPr>
          <w:rFonts w:cs="Arial"/>
          <w:lang w:val="ru-RU"/>
        </w:rPr>
      </w:pPr>
      <w:r w:rsidRPr="00177271">
        <w:rPr>
          <w:rFonts w:cs="Arial"/>
          <w:lang w:val="ru-RU"/>
        </w:rPr>
        <w:t xml:space="preserve">Препоручује се да се нумерација поднете документације </w:t>
      </w:r>
      <w:r w:rsidR="00FC355A" w:rsidRPr="00177271">
        <w:rPr>
          <w:rFonts w:cs="Arial"/>
          <w:lang w:val="ru-RU"/>
        </w:rPr>
        <w:t>и образац</w:t>
      </w:r>
      <w:r w:rsidR="00962DFB" w:rsidRPr="00177271">
        <w:rPr>
          <w:rFonts w:cs="Arial"/>
          <w:lang w:val="ru-RU"/>
        </w:rPr>
        <w:t>а</w:t>
      </w:r>
      <w:r w:rsidR="00FC355A" w:rsidRPr="00177271">
        <w:rPr>
          <w:rFonts w:cs="Arial"/>
          <w:lang w:val="ru-RU"/>
        </w:rPr>
        <w:t xml:space="preserve"> у понуди </w:t>
      </w:r>
      <w:r w:rsidRPr="00177271">
        <w:rPr>
          <w:rFonts w:cs="Arial"/>
          <w:lang w:val="ru-RU"/>
        </w:rPr>
        <w:t>изврши на свако</w:t>
      </w:r>
      <w:r w:rsidRPr="00177271">
        <w:rPr>
          <w:rFonts w:cs="Arial"/>
        </w:rPr>
        <w:t>j</w:t>
      </w:r>
      <w:r w:rsidRPr="00177271">
        <w:rPr>
          <w:rFonts w:cs="Arial"/>
          <w:lang w:val="ru-RU"/>
        </w:rPr>
        <w:t xml:space="preserve"> страни на којој има текста, исписивањем </w:t>
      </w:r>
      <w:r w:rsidRPr="00177271">
        <w:rPr>
          <w:rFonts w:cs="Arial"/>
          <w:i/>
          <w:lang w:val="ru-RU"/>
        </w:rPr>
        <w:t xml:space="preserve">“1 од </w:t>
      </w:r>
      <w:r w:rsidRPr="00177271">
        <w:rPr>
          <w:rFonts w:cs="Arial"/>
          <w:i/>
        </w:rPr>
        <w:t>н</w:t>
      </w:r>
      <w:r w:rsidRPr="00177271">
        <w:rPr>
          <w:rFonts w:cs="Arial"/>
          <w:i/>
          <w:lang w:val="ru-RU"/>
        </w:rPr>
        <w:t>“, „2 од н“</w:t>
      </w:r>
      <w:r w:rsidRPr="00177271">
        <w:rPr>
          <w:rFonts w:cs="Arial"/>
          <w:lang w:val="ru-RU"/>
        </w:rPr>
        <w:t xml:space="preserve"> и тако све до </w:t>
      </w:r>
      <w:r w:rsidRPr="00177271">
        <w:rPr>
          <w:rFonts w:cs="Arial"/>
          <w:i/>
          <w:lang w:val="ru-RU"/>
        </w:rPr>
        <w:t>„н од н“</w:t>
      </w:r>
      <w:r w:rsidRPr="00177271">
        <w:rPr>
          <w:rFonts w:cs="Arial"/>
          <w:lang w:val="ru-RU"/>
        </w:rPr>
        <w:t xml:space="preserve">, с тим да </w:t>
      </w:r>
      <w:r w:rsidRPr="00177271">
        <w:rPr>
          <w:rFonts w:cs="Arial"/>
          <w:i/>
          <w:lang w:val="ru-RU"/>
        </w:rPr>
        <w:t>„н“</w:t>
      </w:r>
      <w:r w:rsidRPr="00177271">
        <w:rPr>
          <w:rFonts w:cs="Arial"/>
          <w:lang w:val="ru-RU"/>
        </w:rPr>
        <w:t xml:space="preserve"> представља укупан број страна понуде.</w:t>
      </w:r>
    </w:p>
    <w:p w14:paraId="2F231A22" w14:textId="77777777"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20DA1EE" w:rsidR="008D2B23" w:rsidRPr="00177271" w:rsidRDefault="008D2B23" w:rsidP="00177271">
      <w:pPr>
        <w:pStyle w:val="KDParagraf"/>
        <w:spacing w:before="0"/>
        <w:rPr>
          <w:rFonts w:cs="Arial"/>
          <w:lang w:val="ru-RU"/>
        </w:rPr>
      </w:pPr>
      <w:r w:rsidRPr="00177271">
        <w:rPr>
          <w:rFonts w:cs="Arial"/>
          <w:lang w:val="ru-RU"/>
        </w:rPr>
        <w:t xml:space="preserve">Понуђач подноси понуду у затвореној коверти </w:t>
      </w:r>
      <w:r w:rsidRPr="00177271">
        <w:rPr>
          <w:rFonts w:cs="Arial"/>
        </w:rPr>
        <w:t>или кутији</w:t>
      </w:r>
      <w:r w:rsidRPr="00177271">
        <w:rPr>
          <w:rFonts w:cs="Arial"/>
          <w:lang w:val="ru-RU"/>
        </w:rPr>
        <w:t xml:space="preserve">, тако да се </w:t>
      </w:r>
      <w:r w:rsidR="00613B13" w:rsidRPr="00177271">
        <w:rPr>
          <w:rFonts w:cs="Arial"/>
          <w:lang w:val="ru-RU"/>
        </w:rPr>
        <w:t>при отварању може проверити да ли је затворена, као и када</w:t>
      </w:r>
      <w:r w:rsidRPr="00177271">
        <w:rPr>
          <w:rFonts w:cs="Arial"/>
          <w:lang w:val="ru-RU"/>
        </w:rPr>
        <w:t xml:space="preserve">, на адресу: Јавно предузеће „Електропривреда Србије“, ПАК </w:t>
      </w:r>
      <w:r w:rsidRPr="00177271">
        <w:rPr>
          <w:rFonts w:cs="Arial"/>
          <w:lang w:val="sr-Latn-CS"/>
        </w:rPr>
        <w:t>_________</w:t>
      </w:r>
      <w:r w:rsidRPr="00177271">
        <w:rPr>
          <w:rFonts w:cs="Arial"/>
          <w:lang w:val="ru-RU"/>
        </w:rPr>
        <w:t xml:space="preserve"> писарница - са назнаком: „Понуда за јавну набавку </w:t>
      </w:r>
      <w:r w:rsidR="002A17F2">
        <w:rPr>
          <w:rFonts w:cs="Arial"/>
          <w:lang w:val="ru-RU"/>
        </w:rPr>
        <w:t xml:space="preserve">добара, набавка возила – замена по принципу старо за ново </w:t>
      </w:r>
      <w:r w:rsidRPr="00177271">
        <w:rPr>
          <w:rFonts w:cs="Arial"/>
          <w:lang w:val="ru-RU"/>
        </w:rPr>
        <w:t xml:space="preserve">- Јавна набавка број </w:t>
      </w:r>
      <w:r w:rsidR="002A17F2">
        <w:rPr>
          <w:rFonts w:cs="Arial"/>
          <w:b/>
          <w:lang w:val="sr-Cyrl-RS"/>
        </w:rPr>
        <w:t>ЈНО/1000/0034/2016</w:t>
      </w:r>
      <w:r w:rsidRPr="00177271">
        <w:rPr>
          <w:rFonts w:cs="Arial"/>
          <w:lang w:val="ru-RU"/>
        </w:rPr>
        <w:t xml:space="preserve"> - НЕ ОТВАРАТИ“. </w:t>
      </w:r>
    </w:p>
    <w:p w14:paraId="6DA55934" w14:textId="77777777" w:rsidR="008D2B23" w:rsidRPr="00177271" w:rsidRDefault="008D2B23" w:rsidP="00177271">
      <w:pPr>
        <w:pStyle w:val="KDParagraf"/>
        <w:spacing w:before="0"/>
        <w:rPr>
          <w:rFonts w:cs="Arial"/>
        </w:rPr>
      </w:pPr>
      <w:r w:rsidRPr="0017727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177271" w:rsidRDefault="008D2B23" w:rsidP="00177271">
      <w:pPr>
        <w:pStyle w:val="KDParagraf"/>
        <w:spacing w:before="0"/>
        <w:rPr>
          <w:rFonts w:cs="Arial"/>
        </w:rPr>
      </w:pPr>
      <w:r w:rsidRPr="00177271">
        <w:rPr>
          <w:rFonts w:eastAsia="TimesNewRomanPSMT" w:cs="Arial"/>
          <w:bCs/>
        </w:rPr>
        <w:t>У случају да понуду подноси група п</w:t>
      </w:r>
      <w:r w:rsidR="009B3371" w:rsidRPr="00177271">
        <w:rPr>
          <w:rFonts w:eastAsia="TimesNewRomanPSMT" w:cs="Arial"/>
          <w:bCs/>
        </w:rPr>
        <w:t xml:space="preserve">онуђача, на полеђини </w:t>
      </w:r>
      <w:proofErr w:type="gramStart"/>
      <w:r w:rsidR="009B3371" w:rsidRPr="00177271">
        <w:rPr>
          <w:rFonts w:eastAsia="TimesNewRomanPSMT" w:cs="Arial"/>
          <w:bCs/>
        </w:rPr>
        <w:t xml:space="preserve">коверте </w:t>
      </w:r>
      <w:r w:rsidRPr="00177271">
        <w:rPr>
          <w:rFonts w:eastAsia="TimesNewRomanPSMT" w:cs="Arial"/>
          <w:bCs/>
        </w:rPr>
        <w:t xml:space="preserve"> назначити</w:t>
      </w:r>
      <w:proofErr w:type="gramEnd"/>
      <w:r w:rsidRPr="00177271">
        <w:rPr>
          <w:rFonts w:eastAsia="TimesNewRomanPSMT" w:cs="Arial"/>
          <w:bCs/>
        </w:rPr>
        <w:t xml:space="preserve"> да се ради о групи понуђача и навести називе и адресу свих чланова групе понуђача</w:t>
      </w:r>
      <w:r w:rsidRPr="00177271">
        <w:rPr>
          <w:rFonts w:cs="Arial"/>
        </w:rPr>
        <w:t>.</w:t>
      </w:r>
    </w:p>
    <w:p w14:paraId="309D4BF1" w14:textId="77777777" w:rsidR="00613B13" w:rsidRPr="00177271" w:rsidRDefault="00613B13" w:rsidP="00177271">
      <w:pPr>
        <w:pStyle w:val="KDParagraf"/>
        <w:spacing w:before="0"/>
        <w:rPr>
          <w:rFonts w:cs="Arial"/>
        </w:rPr>
      </w:pPr>
      <w:r w:rsidRPr="0017727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177271" w:rsidRDefault="00613B13" w:rsidP="00177271">
      <w:pPr>
        <w:pStyle w:val="KDParagraf"/>
        <w:spacing w:before="0"/>
        <w:rPr>
          <w:rFonts w:cs="Arial"/>
        </w:rPr>
      </w:pPr>
      <w:r w:rsidRPr="0017727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177271">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77271">
        <w:rPr>
          <w:rFonts w:cs="Arial"/>
          <w:lang w:val="sr-Cyrl-RS"/>
        </w:rPr>
        <w:t>акона</w:t>
      </w:r>
      <w:r w:rsidRPr="00177271">
        <w:rPr>
          <w:rFonts w:cs="Arial"/>
        </w:rPr>
        <w:t xml:space="preserve">. </w:t>
      </w:r>
    </w:p>
    <w:p w14:paraId="7EB1170E" w14:textId="77777777" w:rsidR="00613B13" w:rsidRPr="00177271" w:rsidRDefault="00613B13" w:rsidP="00177271">
      <w:pPr>
        <w:pStyle w:val="KDParagraf"/>
        <w:spacing w:before="0"/>
        <w:rPr>
          <w:rFonts w:cs="Arial"/>
        </w:rPr>
      </w:pPr>
      <w:r w:rsidRPr="0017727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177271" w:rsidRDefault="00613B13" w:rsidP="00177271">
      <w:pPr>
        <w:tabs>
          <w:tab w:val="left" w:pos="284"/>
          <w:tab w:val="left" w:pos="330"/>
        </w:tabs>
        <w:spacing w:before="0"/>
        <w:ind w:left="284"/>
        <w:rPr>
          <w:rFonts w:eastAsia="TimesNewRomanPSMT" w:cs="Arial"/>
          <w:bCs/>
          <w:lang w:val="sr-Cyrl-RS"/>
        </w:rPr>
      </w:pPr>
    </w:p>
    <w:p w14:paraId="48A8DEB7" w14:textId="77777777" w:rsidR="008D2B23" w:rsidRPr="00177271" w:rsidRDefault="008D2B23" w:rsidP="00BF016E">
      <w:pPr>
        <w:pStyle w:val="KDPodnaslov2"/>
        <w:numPr>
          <w:ilvl w:val="1"/>
          <w:numId w:val="25"/>
        </w:numPr>
        <w:spacing w:before="0"/>
        <w:jc w:val="both"/>
        <w:rPr>
          <w:rFonts w:cs="Arial"/>
        </w:rPr>
      </w:pPr>
      <w:bookmarkStart w:id="212" w:name="_Toc441651579"/>
      <w:bookmarkStart w:id="213" w:name="_Toc442559890"/>
      <w:r w:rsidRPr="00177271">
        <w:rPr>
          <w:rFonts w:cs="Arial"/>
        </w:rPr>
        <w:t>Обавезна садржина понуде</w:t>
      </w:r>
      <w:bookmarkEnd w:id="212"/>
      <w:bookmarkEnd w:id="213"/>
    </w:p>
    <w:p w14:paraId="1174EC3F" w14:textId="4A621AFB" w:rsidR="008D2B23" w:rsidRPr="00177271" w:rsidRDefault="008D2B23" w:rsidP="00177271">
      <w:pPr>
        <w:pStyle w:val="KDParagraf"/>
        <w:spacing w:before="0"/>
        <w:rPr>
          <w:rFonts w:cs="Arial"/>
        </w:rPr>
      </w:pPr>
      <w:r w:rsidRPr="00177271">
        <w:rPr>
          <w:rFonts w:cs="Arial"/>
          <w:lang w:val="ru-RU" w:bidi="en-US"/>
        </w:rPr>
        <w:t xml:space="preserve">Садржину понуде, поред Обрасца понуде, чине и сви остали докази о испуњености услова из чл. </w:t>
      </w:r>
      <w:r w:rsidRPr="002A17F2">
        <w:rPr>
          <w:rFonts w:cs="Arial"/>
          <w:lang w:val="ru-RU" w:bidi="en-US"/>
        </w:rPr>
        <w:t>75.</w:t>
      </w:r>
      <w:r w:rsidR="002A17F2" w:rsidRPr="002A17F2">
        <w:rPr>
          <w:rFonts w:cs="Arial"/>
          <w:lang w:val="ru-RU" w:bidi="en-US"/>
        </w:rPr>
        <w:t xml:space="preserve"> </w:t>
      </w:r>
      <w:r w:rsidRPr="002A17F2">
        <w:rPr>
          <w:rFonts w:cs="Arial"/>
          <w:lang w:val="ru-RU" w:bidi="en-US"/>
        </w:rPr>
        <w:t>и 76.</w:t>
      </w:r>
      <w:r w:rsidR="002A17F2" w:rsidRPr="002A17F2">
        <w:rPr>
          <w:rFonts w:cs="Arial"/>
          <w:lang w:val="ru-RU" w:bidi="en-US"/>
        </w:rPr>
        <w:t xml:space="preserve"> </w:t>
      </w:r>
      <w:r w:rsidRPr="00177271">
        <w:rPr>
          <w:rFonts w:cs="Arial"/>
        </w:rPr>
        <w:t>Закона о јавним</w:t>
      </w:r>
      <w:r w:rsidRPr="0017727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77271">
        <w:rPr>
          <w:rFonts w:cs="Arial"/>
          <w:lang w:val="sr-Cyrl-RS" w:bidi="en-US"/>
        </w:rPr>
        <w:t xml:space="preserve"> (попуњени, потписани и печатом оверени)</w:t>
      </w:r>
      <w:r w:rsidRPr="00177271">
        <w:rPr>
          <w:rFonts w:cs="Arial"/>
          <w:lang w:bidi="en-US"/>
        </w:rPr>
        <w:t xml:space="preserve"> на начин предвиђен следећим ставом ове тачке</w:t>
      </w:r>
      <w:r w:rsidRPr="00177271">
        <w:rPr>
          <w:rFonts w:cs="Arial"/>
        </w:rPr>
        <w:t>:</w:t>
      </w:r>
    </w:p>
    <w:p w14:paraId="4D97F797" w14:textId="72D10D29" w:rsidR="00645F72" w:rsidRPr="00177271" w:rsidRDefault="00645F72" w:rsidP="00177271">
      <w:pPr>
        <w:pStyle w:val="KDNabrajanje"/>
        <w:spacing w:before="0"/>
        <w:rPr>
          <w:rFonts w:cs="Arial"/>
        </w:rPr>
      </w:pPr>
      <w:r w:rsidRPr="00177271">
        <w:rPr>
          <w:rFonts w:cs="Arial"/>
        </w:rPr>
        <w:t xml:space="preserve">Образац понуде </w:t>
      </w:r>
    </w:p>
    <w:p w14:paraId="5A02395D" w14:textId="795EA9E5" w:rsidR="00645F72" w:rsidRPr="00177271" w:rsidRDefault="00645F72" w:rsidP="00177271">
      <w:pPr>
        <w:pStyle w:val="KDNabrajanje"/>
        <w:spacing w:before="0"/>
        <w:rPr>
          <w:rFonts w:cs="Arial"/>
        </w:rPr>
      </w:pPr>
      <w:r w:rsidRPr="00177271">
        <w:rPr>
          <w:rFonts w:cs="Arial"/>
        </w:rPr>
        <w:t xml:space="preserve">Структура цене </w:t>
      </w:r>
    </w:p>
    <w:p w14:paraId="225F9900" w14:textId="0160DA86" w:rsidR="00645F72" w:rsidRPr="00177271" w:rsidRDefault="00645F72" w:rsidP="00177271">
      <w:pPr>
        <w:pStyle w:val="KDNabrajanje"/>
        <w:spacing w:before="0"/>
        <w:rPr>
          <w:rFonts w:cs="Arial"/>
        </w:rPr>
      </w:pPr>
      <w:r w:rsidRPr="00177271">
        <w:rPr>
          <w:rFonts w:cs="Arial"/>
        </w:rPr>
        <w:t xml:space="preserve">Образац трошкова припреме понуде, </w:t>
      </w:r>
      <w:r w:rsidR="0056571E" w:rsidRPr="00177271">
        <w:rPr>
          <w:rFonts w:cs="Arial"/>
        </w:rPr>
        <w:t>ако понуђач захтева надокнаду трошкова у складу са чл</w:t>
      </w:r>
      <w:r w:rsidR="00A1353B">
        <w:rPr>
          <w:rFonts w:cs="Arial"/>
          <w:lang w:val="sr-Cyrl-RS"/>
        </w:rPr>
        <w:t xml:space="preserve">аном </w:t>
      </w:r>
      <w:r w:rsidR="0056571E" w:rsidRPr="00177271">
        <w:rPr>
          <w:rFonts w:cs="Arial"/>
        </w:rPr>
        <w:t>88</w:t>
      </w:r>
      <w:r w:rsidR="00A1353B">
        <w:rPr>
          <w:rFonts w:cs="Arial"/>
          <w:lang w:val="sr-Cyrl-RS"/>
        </w:rPr>
        <w:t>.</w:t>
      </w:r>
      <w:r w:rsidR="0056571E" w:rsidRPr="00177271">
        <w:rPr>
          <w:rFonts w:cs="Arial"/>
        </w:rPr>
        <w:t xml:space="preserve"> Закона</w:t>
      </w:r>
    </w:p>
    <w:p w14:paraId="487D6446" w14:textId="37BDE0F4" w:rsidR="008D2B23" w:rsidRPr="00177271" w:rsidRDefault="008D2B23" w:rsidP="00177271">
      <w:pPr>
        <w:pStyle w:val="KDNabrajanje"/>
        <w:spacing w:before="0"/>
        <w:rPr>
          <w:rFonts w:cs="Arial"/>
        </w:rPr>
      </w:pPr>
      <w:r w:rsidRPr="00177271">
        <w:rPr>
          <w:rFonts w:cs="Arial"/>
        </w:rPr>
        <w:t xml:space="preserve">Изјава о независној понуди </w:t>
      </w:r>
    </w:p>
    <w:p w14:paraId="0D7CB204" w14:textId="0A6BBBF2" w:rsidR="00645F72" w:rsidRPr="00177271" w:rsidRDefault="00645F72" w:rsidP="00177271">
      <w:pPr>
        <w:pStyle w:val="KDNabrajanje"/>
        <w:spacing w:before="0"/>
        <w:rPr>
          <w:rFonts w:cs="Arial"/>
        </w:rPr>
      </w:pPr>
      <w:r w:rsidRPr="00177271">
        <w:rPr>
          <w:rFonts w:cs="Arial"/>
        </w:rPr>
        <w:t>Изјав</w:t>
      </w:r>
      <w:r w:rsidR="001945FA" w:rsidRPr="00177271">
        <w:rPr>
          <w:rFonts w:cs="Arial"/>
          <w:lang w:val="sr-Cyrl-RS"/>
        </w:rPr>
        <w:t>а</w:t>
      </w:r>
      <w:r w:rsidRPr="00177271">
        <w:rPr>
          <w:rFonts w:cs="Arial"/>
        </w:rPr>
        <w:t xml:space="preserve"> у складу са чланом 75. став 2. Закона </w:t>
      </w:r>
    </w:p>
    <w:p w14:paraId="11ABD029" w14:textId="499E1F7A" w:rsidR="00EA6178" w:rsidRPr="005D084E" w:rsidRDefault="007267FC" w:rsidP="00177271">
      <w:pPr>
        <w:pStyle w:val="KDNabrajanje"/>
        <w:spacing w:before="0"/>
        <w:rPr>
          <w:rFonts w:cs="Arial"/>
        </w:rPr>
      </w:pPr>
      <w:r w:rsidRPr="005D084E">
        <w:rPr>
          <w:rFonts w:cs="Arial"/>
        </w:rPr>
        <w:t>обрасц</w:t>
      </w:r>
      <w:r w:rsidRPr="005D084E">
        <w:rPr>
          <w:rFonts w:cs="Arial"/>
          <w:lang w:val="sr-Cyrl-CS"/>
        </w:rPr>
        <w:t>и</w:t>
      </w:r>
      <w:r w:rsidR="00EA6178" w:rsidRPr="005D084E">
        <w:rPr>
          <w:rFonts w:cs="Arial"/>
        </w:rPr>
        <w:t>, изјаве и доказ</w:t>
      </w:r>
      <w:r w:rsidRPr="005D084E">
        <w:rPr>
          <w:rFonts w:cs="Arial"/>
          <w:lang w:val="sr-Cyrl-CS"/>
        </w:rPr>
        <w:t>и</w:t>
      </w:r>
      <w:r w:rsidRPr="005D084E">
        <w:rPr>
          <w:rFonts w:cs="Arial"/>
        </w:rPr>
        <w:t xml:space="preserve"> одређене тачком </w:t>
      </w:r>
      <w:r w:rsidR="003C4E60" w:rsidRPr="005D084E">
        <w:rPr>
          <w:rFonts w:cs="Arial"/>
          <w:lang w:val="sr-Cyrl-RS"/>
        </w:rPr>
        <w:t>6</w:t>
      </w:r>
      <w:r w:rsidRPr="005D084E">
        <w:rPr>
          <w:rFonts w:cs="Arial"/>
        </w:rPr>
        <w:t>.</w:t>
      </w:r>
      <w:r w:rsidRPr="005D084E">
        <w:rPr>
          <w:rFonts w:cs="Arial"/>
          <w:lang w:val="sr-Cyrl-CS"/>
        </w:rPr>
        <w:t>9</w:t>
      </w:r>
      <w:r w:rsidRPr="005D084E">
        <w:rPr>
          <w:rFonts w:cs="Arial"/>
        </w:rPr>
        <w:t xml:space="preserve"> или </w:t>
      </w:r>
      <w:r w:rsidR="003C4E60" w:rsidRPr="005D084E">
        <w:rPr>
          <w:rFonts w:cs="Arial"/>
          <w:lang w:val="sr-Cyrl-RS"/>
        </w:rPr>
        <w:t>6</w:t>
      </w:r>
      <w:r w:rsidRPr="005D084E">
        <w:rPr>
          <w:rFonts w:cs="Arial"/>
        </w:rPr>
        <w:t>.1</w:t>
      </w:r>
      <w:r w:rsidRPr="005D084E">
        <w:rPr>
          <w:rFonts w:cs="Arial"/>
          <w:lang w:val="sr-Cyrl-CS"/>
        </w:rPr>
        <w:t>0</w:t>
      </w:r>
      <w:r w:rsidR="00EA6178" w:rsidRPr="005D084E">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3A7FDC" w:rsidRDefault="008D2B23" w:rsidP="00177271">
      <w:pPr>
        <w:pStyle w:val="KDNabrajanje"/>
        <w:spacing w:before="0"/>
        <w:rPr>
          <w:rFonts w:cs="Arial"/>
        </w:rPr>
      </w:pPr>
      <w:r w:rsidRPr="00177271">
        <w:rPr>
          <w:rFonts w:cs="Arial"/>
        </w:rPr>
        <w:t xml:space="preserve">потписан и печатом оверен образац „Модел уговора“ </w:t>
      </w:r>
      <w:r w:rsidR="003C4E60" w:rsidRPr="00177271">
        <w:rPr>
          <w:rFonts w:cs="Arial"/>
          <w:lang w:val="sr-Cyrl-RS"/>
        </w:rPr>
        <w:t xml:space="preserve">(пожељно је да буде </w:t>
      </w:r>
      <w:r w:rsidR="003C4E60" w:rsidRPr="003A7FDC">
        <w:rPr>
          <w:rFonts w:cs="Arial"/>
          <w:lang w:val="sr-Cyrl-RS"/>
        </w:rPr>
        <w:t>попуњен)</w:t>
      </w:r>
    </w:p>
    <w:p w14:paraId="0968F6DC" w14:textId="7FCC0174" w:rsidR="008D2B23" w:rsidRPr="003A7FDC" w:rsidRDefault="008D2B23" w:rsidP="00177271">
      <w:pPr>
        <w:pStyle w:val="KDNabrajanje"/>
        <w:spacing w:before="0"/>
        <w:rPr>
          <w:rFonts w:cs="Arial"/>
          <w:strike/>
        </w:rPr>
      </w:pPr>
      <w:r w:rsidRPr="003A7FDC">
        <w:rPr>
          <w:rFonts w:cs="Arial"/>
        </w:rPr>
        <w:t xml:space="preserve">докази о испуњености услова </w:t>
      </w:r>
      <w:r w:rsidRPr="003A7FDC">
        <w:rPr>
          <w:rFonts w:cs="Arial"/>
          <w:lang w:bidi="en-US"/>
        </w:rPr>
        <w:t>из чл. 76.</w:t>
      </w:r>
      <w:r w:rsidRPr="003A7FDC">
        <w:rPr>
          <w:rFonts w:cs="Arial"/>
        </w:rPr>
        <w:t xml:space="preserve"> Закона у складу са чланом 77. Закон и Одељком 4. конкурсне документације </w:t>
      </w:r>
    </w:p>
    <w:p w14:paraId="53AFB455" w14:textId="5FD20C8D" w:rsidR="00EE070C" w:rsidRPr="000C1245" w:rsidRDefault="00EE070C" w:rsidP="00177271">
      <w:pPr>
        <w:pStyle w:val="KDNabrajanje"/>
        <w:spacing w:before="0"/>
        <w:rPr>
          <w:rFonts w:cs="Arial"/>
          <w:strike/>
        </w:rPr>
      </w:pPr>
      <w:r w:rsidRPr="000C1245">
        <w:rPr>
          <w:rFonts w:cs="Arial"/>
          <w:lang w:val="sr-Cyrl-RS"/>
        </w:rPr>
        <w:t>Т</w:t>
      </w:r>
      <w:r w:rsidRPr="000C1245">
        <w:rPr>
          <w:rFonts w:cs="Arial"/>
        </w:rPr>
        <w:t>ехничка документација кој</w:t>
      </w:r>
      <w:r w:rsidRPr="000C1245">
        <w:rPr>
          <w:rFonts w:cs="Arial"/>
          <w:lang w:val="sr-Cyrl-RS"/>
        </w:rPr>
        <w:t>ом се доказује испуњеност</w:t>
      </w:r>
      <w:r w:rsidRPr="000C1245">
        <w:rPr>
          <w:rFonts w:cs="Arial"/>
        </w:rPr>
        <w:t xml:space="preserve"> захтеваних техничких карактеристика</w:t>
      </w:r>
    </w:p>
    <w:p w14:paraId="1A3D4FFB" w14:textId="73E9A8AC" w:rsidR="009B3371" w:rsidRPr="00177271" w:rsidRDefault="009B3371" w:rsidP="00177271">
      <w:pPr>
        <w:pStyle w:val="KDNabrajanje"/>
        <w:spacing w:before="0"/>
        <w:rPr>
          <w:rFonts w:cs="Arial"/>
        </w:rPr>
      </w:pPr>
      <w:r w:rsidRPr="00177271">
        <w:rPr>
          <w:rFonts w:cs="Arial"/>
          <w:lang w:val="sr-Cyrl-RS"/>
        </w:rPr>
        <w:t>Овлашћење за потписника (ако не потписује заступник)</w:t>
      </w:r>
    </w:p>
    <w:p w14:paraId="28B21A82" w14:textId="77777777" w:rsidR="00EE070C" w:rsidRPr="00177271" w:rsidRDefault="00EE070C" w:rsidP="00177271">
      <w:pPr>
        <w:pStyle w:val="KDNabrajanje"/>
        <w:numPr>
          <w:ilvl w:val="0"/>
          <w:numId w:val="0"/>
        </w:numPr>
        <w:spacing w:before="0"/>
        <w:ind w:left="270"/>
        <w:rPr>
          <w:rFonts w:cs="Arial"/>
          <w:color w:val="00B0F0"/>
        </w:rPr>
      </w:pPr>
    </w:p>
    <w:p w14:paraId="1AD31C9F" w14:textId="77777777"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177271" w:rsidRDefault="008D2B23" w:rsidP="00177271">
      <w:pPr>
        <w:pStyle w:val="KDParagraf"/>
        <w:spacing w:before="0"/>
        <w:rPr>
          <w:rFonts w:eastAsia="TimesNewRomanPS-BoldMT" w:cs="Arial"/>
          <w:bCs/>
          <w:color w:val="000000"/>
          <w:lang w:val="ru-RU"/>
        </w:rPr>
      </w:pPr>
    </w:p>
    <w:p w14:paraId="034ECF1F" w14:textId="163BEDF6" w:rsidR="008D2B23" w:rsidRPr="00177271" w:rsidRDefault="003C4E60" w:rsidP="00BF016E">
      <w:pPr>
        <w:pStyle w:val="KDPodnaslov2"/>
        <w:numPr>
          <w:ilvl w:val="1"/>
          <w:numId w:val="25"/>
        </w:numPr>
        <w:spacing w:before="0"/>
        <w:jc w:val="both"/>
        <w:rPr>
          <w:rFonts w:cs="Arial"/>
        </w:rPr>
      </w:pPr>
      <w:bookmarkStart w:id="214" w:name="_Toc441651580"/>
      <w:bookmarkStart w:id="215" w:name="_Toc442559891"/>
      <w:r w:rsidRPr="00177271">
        <w:rPr>
          <w:rFonts w:cs="Arial"/>
          <w:lang w:val="sr-Cyrl-RS"/>
        </w:rPr>
        <w:t>П</w:t>
      </w:r>
      <w:r w:rsidRPr="00177271">
        <w:rPr>
          <w:rFonts w:cs="Arial"/>
        </w:rPr>
        <w:t>одношење и</w:t>
      </w:r>
      <w:r w:rsidR="008D2B23" w:rsidRPr="00177271">
        <w:rPr>
          <w:rFonts w:cs="Arial"/>
        </w:rPr>
        <w:t xml:space="preserve"> отварање понуда</w:t>
      </w:r>
      <w:bookmarkEnd w:id="214"/>
      <w:bookmarkEnd w:id="215"/>
    </w:p>
    <w:p w14:paraId="016C99E7" w14:textId="4D813C3A" w:rsidR="00FC355A" w:rsidRPr="00177271" w:rsidRDefault="00FC355A" w:rsidP="00177271">
      <w:pPr>
        <w:pStyle w:val="KDParagraf"/>
        <w:spacing w:before="0"/>
        <w:rPr>
          <w:rFonts w:cs="Arial"/>
          <w:lang w:val="sr-Cyrl-CS"/>
        </w:rPr>
      </w:pPr>
      <w:r w:rsidRPr="0017727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77271">
        <w:rPr>
          <w:rFonts w:cs="Arial"/>
          <w:lang w:val="sr-Cyrl-RS"/>
        </w:rPr>
        <w:t>е</w:t>
      </w:r>
      <w:r w:rsidRPr="00177271">
        <w:rPr>
          <w:rFonts w:cs="Arial"/>
          <w:lang w:val="sr-Cyrl-CS"/>
        </w:rPr>
        <w:t>.</w:t>
      </w:r>
    </w:p>
    <w:p w14:paraId="3E58EAE4" w14:textId="77777777" w:rsidR="00FC355A" w:rsidRPr="00177271" w:rsidRDefault="008D2B23" w:rsidP="00177271">
      <w:pPr>
        <w:pStyle w:val="KDParagraf"/>
        <w:spacing w:before="0"/>
        <w:rPr>
          <w:rFonts w:cs="Arial"/>
          <w:lang w:val="sr-Cyrl-CS"/>
        </w:rPr>
      </w:pPr>
      <w:r w:rsidRPr="0017727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201FCB9A" w:rsidR="00FC355A" w:rsidRPr="00177271" w:rsidRDefault="00FC355A" w:rsidP="00177271">
      <w:pPr>
        <w:pStyle w:val="KDParagraf"/>
        <w:spacing w:before="0"/>
        <w:rPr>
          <w:rFonts w:cs="Arial"/>
          <w:lang w:val="sr-Cyrl-RS"/>
        </w:rPr>
      </w:pPr>
      <w:r w:rsidRPr="0017727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77271">
        <w:rPr>
          <w:rFonts w:cs="Arial"/>
          <w:lang w:val="ru-RU"/>
        </w:rPr>
        <w:t>ул</w:t>
      </w:r>
      <w:r w:rsidR="002A17F2">
        <w:rPr>
          <w:rFonts w:cs="Arial"/>
          <w:lang w:val="ru-RU"/>
        </w:rPr>
        <w:t>ица Балканска број 13, 11000 Београд</w:t>
      </w:r>
      <w:r w:rsidR="003C4E60" w:rsidRPr="00177271">
        <w:rPr>
          <w:rFonts w:cs="Arial"/>
          <w:lang w:val="sr-Cyrl-RS"/>
        </w:rPr>
        <w:t>.</w:t>
      </w:r>
    </w:p>
    <w:p w14:paraId="26081371" w14:textId="0F845F63" w:rsidR="008D2B23" w:rsidRPr="00177271" w:rsidRDefault="008D2B23" w:rsidP="00177271">
      <w:pPr>
        <w:pStyle w:val="KDParagraf"/>
        <w:spacing w:before="0"/>
        <w:rPr>
          <w:rFonts w:cs="Arial"/>
        </w:rPr>
      </w:pPr>
      <w:r w:rsidRPr="0017727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177271">
        <w:rPr>
          <w:rFonts w:cs="Arial"/>
        </w:rPr>
        <w:t>за учествовање у овом поступку (пожељно да буде издато на меморандуму понуђача)</w:t>
      </w:r>
      <w:r w:rsidRPr="0017727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177271" w:rsidRDefault="008D2B23" w:rsidP="00177271">
      <w:pPr>
        <w:pStyle w:val="KDParagraf"/>
        <w:spacing w:before="0"/>
        <w:rPr>
          <w:rFonts w:cs="Arial"/>
        </w:rPr>
      </w:pPr>
      <w:r w:rsidRPr="00177271">
        <w:rPr>
          <w:rFonts w:cs="Arial"/>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177271" w:rsidRDefault="008D2B23" w:rsidP="00177271">
      <w:pPr>
        <w:pStyle w:val="KDParagraf"/>
        <w:spacing w:before="0"/>
        <w:rPr>
          <w:rFonts w:cs="Arial"/>
        </w:rPr>
      </w:pPr>
      <w:r w:rsidRPr="0017727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AABE5CA" w:rsidR="008D2B23" w:rsidRPr="00177271" w:rsidRDefault="008D2B23" w:rsidP="00177271">
      <w:pPr>
        <w:pStyle w:val="KDParagraf"/>
        <w:spacing w:before="0"/>
        <w:rPr>
          <w:rFonts w:cs="Arial"/>
        </w:rPr>
      </w:pPr>
      <w:r w:rsidRPr="00177271">
        <w:rPr>
          <w:rFonts w:cs="Arial"/>
        </w:rPr>
        <w:t xml:space="preserve">Наручилац ће у року од </w:t>
      </w:r>
      <w:r w:rsidR="00A1353B">
        <w:rPr>
          <w:rFonts w:cs="Arial"/>
          <w:lang w:val="sr-Cyrl-RS"/>
        </w:rPr>
        <w:t>3</w:t>
      </w:r>
      <w:r w:rsidR="00A1353B" w:rsidRPr="00177271">
        <w:rPr>
          <w:rFonts w:cs="Arial"/>
        </w:rPr>
        <w:t xml:space="preserve"> </w:t>
      </w:r>
      <w:r w:rsidRPr="00177271">
        <w:rPr>
          <w:rFonts w:cs="Arial"/>
        </w:rPr>
        <w:t>(</w:t>
      </w:r>
      <w:r w:rsidR="00A1353B">
        <w:rPr>
          <w:rFonts w:cs="Arial"/>
          <w:lang w:val="sr-Cyrl-RS"/>
        </w:rPr>
        <w:t>словима: три</w:t>
      </w:r>
      <w:r w:rsidRPr="00177271">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177271" w:rsidRDefault="008D2B23" w:rsidP="00177271">
      <w:pPr>
        <w:pStyle w:val="KDParagraf"/>
        <w:spacing w:before="0"/>
        <w:rPr>
          <w:rFonts w:cs="Arial"/>
        </w:rPr>
      </w:pPr>
    </w:p>
    <w:p w14:paraId="13A197A1" w14:textId="77777777" w:rsidR="008D2B23" w:rsidRPr="00177271" w:rsidRDefault="008D2B23" w:rsidP="00BF016E">
      <w:pPr>
        <w:pStyle w:val="KDPodnaslov2"/>
        <w:numPr>
          <w:ilvl w:val="1"/>
          <w:numId w:val="25"/>
        </w:numPr>
        <w:spacing w:before="0"/>
        <w:jc w:val="both"/>
        <w:rPr>
          <w:rFonts w:cs="Arial"/>
        </w:rPr>
      </w:pPr>
      <w:bookmarkStart w:id="216" w:name="_Toc441651581"/>
      <w:bookmarkStart w:id="217" w:name="_Toc442559892"/>
      <w:r w:rsidRPr="00177271">
        <w:rPr>
          <w:rFonts w:cs="Arial"/>
        </w:rPr>
        <w:t>Начин подношења понуде</w:t>
      </w:r>
      <w:bookmarkEnd w:id="216"/>
      <w:bookmarkEnd w:id="217"/>
    </w:p>
    <w:p w14:paraId="3942A9B8" w14:textId="77777777" w:rsidR="008D2B23" w:rsidRPr="00177271" w:rsidRDefault="008D2B23" w:rsidP="00177271">
      <w:pPr>
        <w:pStyle w:val="KDParagraf"/>
        <w:spacing w:before="0"/>
        <w:rPr>
          <w:rFonts w:cs="Arial"/>
          <w:lang w:val="ru-RU"/>
        </w:rPr>
      </w:pPr>
      <w:r w:rsidRPr="00177271">
        <w:rPr>
          <w:rFonts w:cs="Arial"/>
          <w:lang w:val="ru-RU"/>
        </w:rPr>
        <w:t>Понуђач може поднети само једну понуду.</w:t>
      </w:r>
    </w:p>
    <w:p w14:paraId="4D75D474" w14:textId="77777777" w:rsidR="008D2B23" w:rsidRPr="00177271" w:rsidRDefault="008D2B23" w:rsidP="00177271">
      <w:pPr>
        <w:pStyle w:val="KDParagraf"/>
        <w:spacing w:before="0"/>
        <w:rPr>
          <w:rFonts w:cs="Arial"/>
          <w:lang w:val="ru-RU"/>
        </w:rPr>
      </w:pPr>
      <w:r w:rsidRPr="00177271">
        <w:rPr>
          <w:rFonts w:cs="Arial"/>
          <w:lang w:val="ru-RU"/>
        </w:rPr>
        <w:t>Понуду може поднети понуђач самостално, група понуђача, као и понуђач са подизвођачем.</w:t>
      </w:r>
    </w:p>
    <w:p w14:paraId="3C645376" w14:textId="77777777" w:rsidR="008D2B23" w:rsidRPr="00177271" w:rsidRDefault="008D2B23" w:rsidP="00177271">
      <w:pPr>
        <w:pStyle w:val="KDParagraf"/>
        <w:spacing w:before="0"/>
        <w:rPr>
          <w:rFonts w:cs="Arial"/>
        </w:rPr>
      </w:pPr>
      <w:r w:rsidRPr="0017727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177271" w:rsidRDefault="008D2B23" w:rsidP="00177271">
      <w:pPr>
        <w:pStyle w:val="KDParagraf"/>
        <w:spacing w:before="0"/>
        <w:rPr>
          <w:rFonts w:cs="Arial"/>
        </w:rPr>
      </w:pPr>
      <w:r w:rsidRPr="0017727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177271" w:rsidRDefault="008D2B23" w:rsidP="00177271">
      <w:pPr>
        <w:pStyle w:val="KDParagraf"/>
        <w:spacing w:before="0"/>
        <w:rPr>
          <w:rFonts w:cs="Arial"/>
        </w:rPr>
      </w:pPr>
      <w:r w:rsidRPr="0017727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177271" w:rsidRDefault="008D2B23" w:rsidP="00177271">
      <w:pPr>
        <w:pStyle w:val="KDParagraf"/>
        <w:spacing w:before="0"/>
        <w:rPr>
          <w:rFonts w:cs="Arial"/>
        </w:rPr>
      </w:pPr>
    </w:p>
    <w:p w14:paraId="0428236E" w14:textId="77777777" w:rsidR="008D2B23" w:rsidRPr="00177271" w:rsidRDefault="008D2B23" w:rsidP="00BF016E">
      <w:pPr>
        <w:pStyle w:val="KDPodnaslov2"/>
        <w:numPr>
          <w:ilvl w:val="1"/>
          <w:numId w:val="25"/>
        </w:numPr>
        <w:spacing w:before="0"/>
        <w:jc w:val="both"/>
        <w:rPr>
          <w:rFonts w:cs="Arial"/>
        </w:rPr>
      </w:pPr>
      <w:bookmarkStart w:id="218" w:name="_Toc441651582"/>
      <w:bookmarkStart w:id="219" w:name="_Toc442559893"/>
      <w:r w:rsidRPr="00177271">
        <w:rPr>
          <w:rFonts w:cs="Arial"/>
        </w:rPr>
        <w:t>Измена, допуна и опозив понуде</w:t>
      </w:r>
      <w:bookmarkEnd w:id="218"/>
      <w:bookmarkEnd w:id="219"/>
    </w:p>
    <w:p w14:paraId="12E3E1F2" w14:textId="03C463D9" w:rsidR="008D2B23" w:rsidRPr="00177271" w:rsidRDefault="008D2B23" w:rsidP="00177271">
      <w:pPr>
        <w:pStyle w:val="KDParagraf"/>
        <w:spacing w:before="0"/>
        <w:rPr>
          <w:rFonts w:cs="Arial"/>
          <w:lang w:val="ru-RU"/>
        </w:rPr>
      </w:pPr>
      <w:r w:rsidRPr="0017727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A17F2">
        <w:rPr>
          <w:rFonts w:cs="Arial"/>
          <w:lang w:val="ru-RU"/>
        </w:rPr>
        <w:t>добара – набавка возила – замена по принципу старо за ново</w:t>
      </w:r>
      <w:r w:rsidRPr="00177271">
        <w:rPr>
          <w:rFonts w:cs="Arial"/>
          <w:lang w:val="ru-RU"/>
        </w:rPr>
        <w:t xml:space="preserve"> - Јавна набавка број </w:t>
      </w:r>
      <w:r w:rsidR="002A17F2">
        <w:rPr>
          <w:rFonts w:cs="Arial"/>
          <w:lang w:val="ru-RU"/>
        </w:rPr>
        <w:t>ЈНО/1000/0034/2016</w:t>
      </w:r>
      <w:r w:rsidRPr="00177271">
        <w:rPr>
          <w:rFonts w:cs="Arial"/>
          <w:lang w:val="ru-RU"/>
        </w:rPr>
        <w:t xml:space="preserve"> – НЕ ОТВАРАТИ“.</w:t>
      </w:r>
    </w:p>
    <w:p w14:paraId="4B5FB01E" w14:textId="77777777" w:rsidR="008D2B23" w:rsidRPr="00177271" w:rsidRDefault="008D2B23" w:rsidP="00177271">
      <w:pPr>
        <w:pStyle w:val="KDParagraf"/>
        <w:spacing w:before="0"/>
        <w:rPr>
          <w:rFonts w:cs="Arial"/>
        </w:rPr>
      </w:pPr>
      <w:r w:rsidRPr="0017727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77271">
        <w:rPr>
          <w:rFonts w:cs="Arial"/>
        </w:rPr>
        <w:t>,измена</w:t>
      </w:r>
      <w:proofErr w:type="gramEnd"/>
      <w:r w:rsidRPr="00177271">
        <w:rPr>
          <w:rFonts w:cs="Arial"/>
        </w:rPr>
        <w:t xml:space="preserve"> или допуна односи.</w:t>
      </w:r>
    </w:p>
    <w:p w14:paraId="30F4595F" w14:textId="5C1F8046" w:rsidR="008D2B23" w:rsidRPr="00177271" w:rsidRDefault="008D2B23" w:rsidP="00177271">
      <w:pPr>
        <w:pStyle w:val="KDParagraf"/>
        <w:spacing w:before="0"/>
        <w:rPr>
          <w:rFonts w:cs="Arial"/>
        </w:rPr>
      </w:pPr>
      <w:r w:rsidRPr="0017727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A17F2">
        <w:rPr>
          <w:rFonts w:cs="Arial"/>
          <w:lang w:val="sr-Cyrl-RS"/>
        </w:rPr>
        <w:t>добара – набавка возила – замена по принципу старо за ново</w:t>
      </w:r>
      <w:r w:rsidRPr="00177271">
        <w:rPr>
          <w:rFonts w:cs="Arial"/>
        </w:rPr>
        <w:t xml:space="preserve"> - Јавна набавка број </w:t>
      </w:r>
      <w:r w:rsidR="002A17F2">
        <w:rPr>
          <w:rFonts w:cs="Arial"/>
          <w:lang w:val="sr-Cyrl-RS"/>
        </w:rPr>
        <w:t>ЈНО/1000/0034/2016</w:t>
      </w:r>
      <w:r w:rsidRPr="00177271">
        <w:rPr>
          <w:rFonts w:cs="Arial"/>
        </w:rPr>
        <w:t xml:space="preserve"> – НЕ ОТВАРАТИ“.</w:t>
      </w:r>
    </w:p>
    <w:p w14:paraId="29156FA0" w14:textId="77777777" w:rsidR="008D2B23" w:rsidRPr="00177271" w:rsidRDefault="008D2B23" w:rsidP="00177271">
      <w:pPr>
        <w:pStyle w:val="KDParagraf"/>
        <w:spacing w:before="0"/>
        <w:rPr>
          <w:rFonts w:cs="Arial"/>
        </w:rPr>
      </w:pPr>
      <w:r w:rsidRPr="0017727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177271" w:rsidRDefault="00EA6178" w:rsidP="00177271">
      <w:pPr>
        <w:pStyle w:val="KDKomentar"/>
        <w:spacing w:before="0"/>
        <w:rPr>
          <w:rFonts w:cs="Arial"/>
          <w:i w:val="0"/>
          <w:sz w:val="22"/>
          <w:szCs w:val="22"/>
        </w:rPr>
      </w:pPr>
    </w:p>
    <w:p w14:paraId="4EA27FEA" w14:textId="77777777" w:rsidR="008D2B23" w:rsidRPr="00177271" w:rsidRDefault="008D2B23" w:rsidP="00BF016E">
      <w:pPr>
        <w:pStyle w:val="KDPodnaslov2"/>
        <w:numPr>
          <w:ilvl w:val="1"/>
          <w:numId w:val="25"/>
        </w:numPr>
        <w:spacing w:before="0"/>
        <w:jc w:val="both"/>
        <w:rPr>
          <w:rFonts w:cs="Arial"/>
        </w:rPr>
      </w:pPr>
      <w:bookmarkStart w:id="220" w:name="_Toc441651583"/>
      <w:bookmarkStart w:id="221" w:name="_Toc442559894"/>
      <w:r w:rsidRPr="00177271">
        <w:rPr>
          <w:rFonts w:cs="Arial"/>
          <w:lang w:val="ru-RU"/>
        </w:rPr>
        <w:t>П</w:t>
      </w:r>
      <w:r w:rsidRPr="00177271">
        <w:rPr>
          <w:rFonts w:cs="Arial"/>
        </w:rPr>
        <w:t>артије</w:t>
      </w:r>
      <w:bookmarkEnd w:id="220"/>
      <w:bookmarkEnd w:id="221"/>
    </w:p>
    <w:p w14:paraId="4B121D35" w14:textId="77777777" w:rsidR="00FC355A" w:rsidRPr="00177271" w:rsidRDefault="00FC355A" w:rsidP="00177271">
      <w:pPr>
        <w:pStyle w:val="KDParagraf"/>
        <w:spacing w:before="0"/>
        <w:rPr>
          <w:rFonts w:cs="Arial"/>
        </w:rPr>
      </w:pPr>
      <w:r w:rsidRPr="00177271">
        <w:rPr>
          <w:rFonts w:cs="Arial"/>
        </w:rPr>
        <w:t>Набавка није обликована по партијама.</w:t>
      </w:r>
    </w:p>
    <w:p w14:paraId="6363CE02" w14:textId="77777777" w:rsidR="00660E4F" w:rsidRPr="00177271" w:rsidRDefault="00660E4F" w:rsidP="00177271">
      <w:pPr>
        <w:spacing w:before="0"/>
        <w:rPr>
          <w:rFonts w:cs="Arial"/>
          <w:color w:val="00B0F0"/>
        </w:rPr>
      </w:pPr>
    </w:p>
    <w:p w14:paraId="4777FBFE" w14:textId="68C8433A" w:rsidR="008D2B23" w:rsidRPr="00177271" w:rsidRDefault="00011DCA" w:rsidP="00BF016E">
      <w:pPr>
        <w:pStyle w:val="KDPodnaslov2"/>
        <w:numPr>
          <w:ilvl w:val="1"/>
          <w:numId w:val="25"/>
        </w:numPr>
        <w:spacing w:before="0"/>
        <w:jc w:val="both"/>
        <w:rPr>
          <w:rFonts w:cs="Arial"/>
        </w:rPr>
      </w:pPr>
      <w:bookmarkStart w:id="222" w:name="_Toc441651584"/>
      <w:bookmarkStart w:id="223" w:name="_Toc442559895"/>
      <w:r w:rsidRPr="00177271">
        <w:rPr>
          <w:rFonts w:cs="Arial"/>
          <w:lang w:val="sr-Cyrl-RS"/>
        </w:rPr>
        <w:t xml:space="preserve"> </w:t>
      </w:r>
      <w:r w:rsidR="008D2B23" w:rsidRPr="00177271">
        <w:rPr>
          <w:rFonts w:cs="Arial"/>
        </w:rPr>
        <w:t>Понуда са варијантама</w:t>
      </w:r>
      <w:bookmarkEnd w:id="222"/>
      <w:bookmarkEnd w:id="223"/>
    </w:p>
    <w:p w14:paraId="610B10A5" w14:textId="77777777" w:rsidR="008D2B23" w:rsidRPr="00177271" w:rsidRDefault="008D2B23" w:rsidP="00177271">
      <w:pPr>
        <w:tabs>
          <w:tab w:val="num" w:pos="993"/>
        </w:tabs>
        <w:spacing w:before="0"/>
        <w:rPr>
          <w:rFonts w:cs="Arial"/>
          <w:lang w:val="ru-RU"/>
        </w:rPr>
      </w:pPr>
      <w:r w:rsidRPr="00177271">
        <w:rPr>
          <w:rFonts w:cs="Arial"/>
          <w:lang w:val="ru-RU"/>
        </w:rPr>
        <w:t>Понуда са варијантама није дозвољена.</w:t>
      </w:r>
    </w:p>
    <w:p w14:paraId="008A6DD3" w14:textId="77777777" w:rsidR="008D2B23" w:rsidRPr="00177271" w:rsidRDefault="008D2B23" w:rsidP="00177271">
      <w:pPr>
        <w:tabs>
          <w:tab w:val="num" w:pos="993"/>
        </w:tabs>
        <w:spacing w:before="0"/>
        <w:rPr>
          <w:rFonts w:cs="Arial"/>
          <w:lang w:val="ru-RU"/>
        </w:rPr>
      </w:pPr>
    </w:p>
    <w:p w14:paraId="59A3EFFF" w14:textId="3B989CE8" w:rsidR="008D2B23" w:rsidRPr="00177271" w:rsidRDefault="00011DCA" w:rsidP="00BF016E">
      <w:pPr>
        <w:pStyle w:val="KDPodnaslov2"/>
        <w:numPr>
          <w:ilvl w:val="1"/>
          <w:numId w:val="25"/>
        </w:numPr>
        <w:spacing w:before="0"/>
        <w:jc w:val="both"/>
        <w:rPr>
          <w:rFonts w:cs="Arial"/>
        </w:rPr>
      </w:pPr>
      <w:bookmarkStart w:id="224" w:name="_Toc441651585"/>
      <w:bookmarkStart w:id="225" w:name="_Toc442559896"/>
      <w:r w:rsidRPr="00177271">
        <w:rPr>
          <w:rFonts w:cs="Arial"/>
          <w:lang w:val="sr-Cyrl-RS"/>
        </w:rPr>
        <w:t xml:space="preserve"> </w:t>
      </w:r>
      <w:r w:rsidR="008D2B23" w:rsidRPr="00177271">
        <w:rPr>
          <w:rFonts w:cs="Arial"/>
        </w:rPr>
        <w:t>Подношење понуде са подизвођачима</w:t>
      </w:r>
      <w:bookmarkEnd w:id="224"/>
      <w:bookmarkEnd w:id="225"/>
    </w:p>
    <w:p w14:paraId="04E082B8" w14:textId="77777777" w:rsidR="00EE070C" w:rsidRPr="00177271" w:rsidRDefault="00EE070C" w:rsidP="00177271">
      <w:pPr>
        <w:pStyle w:val="KDParagraf"/>
        <w:spacing w:before="0"/>
        <w:rPr>
          <w:rFonts w:cs="Arial"/>
        </w:rPr>
      </w:pPr>
      <w:r w:rsidRPr="0017727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177271" w:rsidRDefault="00EE070C" w:rsidP="00177271">
      <w:pPr>
        <w:pStyle w:val="KDParagraf"/>
        <w:spacing w:before="0"/>
        <w:rPr>
          <w:rFonts w:cs="Arial"/>
        </w:rPr>
      </w:pPr>
      <w:r w:rsidRPr="00177271">
        <w:rPr>
          <w:rFonts w:cs="Arial"/>
        </w:rPr>
        <w:t xml:space="preserve">- </w:t>
      </w:r>
      <w:proofErr w:type="gramStart"/>
      <w:r w:rsidRPr="00177271">
        <w:rPr>
          <w:rFonts w:cs="Arial"/>
        </w:rPr>
        <w:t>назив</w:t>
      </w:r>
      <w:proofErr w:type="gramEnd"/>
      <w:r w:rsidRPr="00177271">
        <w:rPr>
          <w:rFonts w:cs="Arial"/>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177271" w:rsidRDefault="00EE070C" w:rsidP="00177271">
      <w:pPr>
        <w:pStyle w:val="KDParagraf"/>
        <w:spacing w:before="0"/>
        <w:rPr>
          <w:rFonts w:cs="Arial"/>
        </w:rPr>
      </w:pPr>
      <w:r w:rsidRPr="00177271">
        <w:rPr>
          <w:rFonts w:cs="Arial"/>
        </w:rPr>
        <w:lastRenderedPageBreak/>
        <w:t xml:space="preserve">- </w:t>
      </w:r>
      <w:proofErr w:type="gramStart"/>
      <w:r w:rsidRPr="00177271">
        <w:rPr>
          <w:rFonts w:cs="Arial"/>
        </w:rPr>
        <w:t>проценат</w:t>
      </w:r>
      <w:proofErr w:type="gramEnd"/>
      <w:r w:rsidRPr="0017727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177271" w:rsidRDefault="00EE070C" w:rsidP="00177271">
      <w:pPr>
        <w:pStyle w:val="KDParagraf"/>
        <w:spacing w:before="0"/>
        <w:rPr>
          <w:rFonts w:cs="Arial"/>
        </w:rPr>
      </w:pPr>
      <w:r w:rsidRPr="0017727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9D2E010" w:rsidR="008D2B23" w:rsidRPr="00177271" w:rsidRDefault="00EE070C" w:rsidP="00177271">
      <w:pPr>
        <w:pStyle w:val="KDParagraf"/>
        <w:spacing w:before="0"/>
        <w:rPr>
          <w:rFonts w:cs="Arial"/>
          <w:lang w:val="sr-Cyrl-RS"/>
        </w:rPr>
      </w:pPr>
      <w:r w:rsidRPr="00177271">
        <w:rPr>
          <w:rFonts w:cs="Arial"/>
          <w:lang w:val="sr-Cyrl-RS"/>
        </w:rPr>
        <w:t xml:space="preserve">Обавеза понуђача је да за </w:t>
      </w:r>
      <w:r w:rsidR="008D2B23" w:rsidRPr="00177271">
        <w:rPr>
          <w:rFonts w:cs="Arial"/>
        </w:rPr>
        <w:t>подизвођач</w:t>
      </w:r>
      <w:r w:rsidRPr="00177271">
        <w:rPr>
          <w:rFonts w:cs="Arial"/>
          <w:lang w:val="sr-Cyrl-RS"/>
        </w:rPr>
        <w:t>а достави доказе о испуњености</w:t>
      </w:r>
      <w:r w:rsidR="008D2B23" w:rsidRPr="00177271">
        <w:rPr>
          <w:rFonts w:cs="Arial"/>
        </w:rPr>
        <w:t xml:space="preserve"> обавезн</w:t>
      </w:r>
      <w:r w:rsidRPr="00177271">
        <w:rPr>
          <w:rFonts w:cs="Arial"/>
          <w:lang w:val="sr-Cyrl-RS"/>
        </w:rPr>
        <w:t>их</w:t>
      </w:r>
      <w:r w:rsidR="008D2B23" w:rsidRPr="00177271">
        <w:rPr>
          <w:rFonts w:cs="Arial"/>
        </w:rPr>
        <w:t xml:space="preserve"> услов</w:t>
      </w:r>
      <w:r w:rsidRPr="00177271">
        <w:rPr>
          <w:rFonts w:cs="Arial"/>
          <w:lang w:val="sr-Cyrl-RS"/>
        </w:rPr>
        <w:t>а</w:t>
      </w:r>
      <w:r w:rsidR="008D2B23" w:rsidRPr="00177271">
        <w:rPr>
          <w:rFonts w:cs="Arial"/>
        </w:rPr>
        <w:t xml:space="preserve"> из члана 75. </w:t>
      </w:r>
      <w:proofErr w:type="gramStart"/>
      <w:r w:rsidR="008D2B23" w:rsidRPr="00177271">
        <w:rPr>
          <w:rFonts w:cs="Arial"/>
        </w:rPr>
        <w:t>став</w:t>
      </w:r>
      <w:proofErr w:type="gramEnd"/>
      <w:r w:rsidR="008D2B23" w:rsidRPr="00177271">
        <w:rPr>
          <w:rFonts w:cs="Arial"/>
        </w:rPr>
        <w:t xml:space="preserve"> 1. </w:t>
      </w:r>
      <w:proofErr w:type="gramStart"/>
      <w:r w:rsidR="008D2B23" w:rsidRPr="00177271">
        <w:rPr>
          <w:rFonts w:cs="Arial"/>
        </w:rPr>
        <w:t>тачка</w:t>
      </w:r>
      <w:proofErr w:type="gramEnd"/>
      <w:r w:rsidR="008D2B23" w:rsidRPr="00177271">
        <w:rPr>
          <w:rFonts w:cs="Arial"/>
        </w:rPr>
        <w:t xml:space="preserve"> 1), 2) и 4) Закона</w:t>
      </w:r>
      <w:r w:rsidRPr="00177271">
        <w:rPr>
          <w:rFonts w:cs="Arial"/>
        </w:rPr>
        <w:t xml:space="preserve"> </w:t>
      </w:r>
      <w:r w:rsidR="008D2B23" w:rsidRPr="00177271">
        <w:rPr>
          <w:rFonts w:cs="Arial"/>
        </w:rPr>
        <w:t>наведен</w:t>
      </w:r>
      <w:r w:rsidRPr="00177271">
        <w:rPr>
          <w:rFonts w:cs="Arial"/>
          <w:lang w:val="sr-Cyrl-RS"/>
        </w:rPr>
        <w:t>их</w:t>
      </w:r>
      <w:r w:rsidR="008D2B23" w:rsidRPr="00177271">
        <w:rPr>
          <w:rFonts w:cs="Arial"/>
        </w:rPr>
        <w:t xml:space="preserve"> у одељку Услови за учешће из члана 75. </w:t>
      </w:r>
      <w:proofErr w:type="gramStart"/>
      <w:r w:rsidR="008D2B23" w:rsidRPr="00177271">
        <w:rPr>
          <w:rFonts w:cs="Arial"/>
        </w:rPr>
        <w:t>и</w:t>
      </w:r>
      <w:proofErr w:type="gramEnd"/>
      <w:r w:rsidR="008D2B23" w:rsidRPr="00177271">
        <w:rPr>
          <w:rFonts w:cs="Arial"/>
        </w:rPr>
        <w:t xml:space="preserve"> 76. Закона и Упутство како се доказује испуњеност тих услова</w:t>
      </w:r>
      <w:r w:rsidR="002A17F2">
        <w:rPr>
          <w:rFonts w:cs="Arial"/>
          <w:lang w:val="sr-Cyrl-RS"/>
        </w:rPr>
        <w:t>.</w:t>
      </w:r>
    </w:p>
    <w:p w14:paraId="488196B6" w14:textId="77777777" w:rsidR="008D2B23" w:rsidRPr="00177271" w:rsidRDefault="008D2B23" w:rsidP="00177271">
      <w:pPr>
        <w:pStyle w:val="KDParagraf"/>
        <w:spacing w:before="0"/>
        <w:rPr>
          <w:rFonts w:cs="Arial"/>
        </w:rPr>
      </w:pPr>
      <w:r w:rsidRPr="00177271">
        <w:rPr>
          <w:rFonts w:cs="Arial"/>
        </w:rPr>
        <w:t>Додатне услове понуђач испуњава самостално, без обзира на агажовање подизвођача.</w:t>
      </w:r>
    </w:p>
    <w:p w14:paraId="2E7F993D" w14:textId="3811E36F" w:rsidR="008D2B23" w:rsidRPr="00177271" w:rsidRDefault="008D2B23" w:rsidP="00177271">
      <w:pPr>
        <w:pStyle w:val="KDParagraf"/>
        <w:spacing w:before="0"/>
        <w:rPr>
          <w:rFonts w:cs="Arial"/>
        </w:rPr>
      </w:pPr>
      <w:r w:rsidRPr="00177271">
        <w:rPr>
          <w:rFonts w:cs="Arial"/>
        </w:rPr>
        <w:t xml:space="preserve">Све обрасце у понуди потписује и оверава понуђач, изузев </w:t>
      </w:r>
      <w:r w:rsidR="00EE070C" w:rsidRPr="00177271">
        <w:rPr>
          <w:rFonts w:cs="Arial"/>
          <w:lang w:val="sr-Cyrl-RS"/>
        </w:rPr>
        <w:t>образаца под пуном материјалном и кривичном одговорношћу</w:t>
      </w:r>
      <w:proofErr w:type="gramStart"/>
      <w:r w:rsidR="00EE070C" w:rsidRPr="00177271">
        <w:rPr>
          <w:rFonts w:cs="Arial"/>
          <w:lang w:val="sr-Cyrl-RS"/>
        </w:rPr>
        <w:t>,</w:t>
      </w:r>
      <w:r w:rsidRPr="00177271">
        <w:rPr>
          <w:rFonts w:cs="Arial"/>
        </w:rPr>
        <w:t>које</w:t>
      </w:r>
      <w:proofErr w:type="gramEnd"/>
      <w:r w:rsidRPr="00177271">
        <w:rPr>
          <w:rFonts w:cs="Arial"/>
        </w:rPr>
        <w:t xml:space="preserve"> попуњава, потписује и оверава сваки подизвођач у своје име.</w:t>
      </w:r>
    </w:p>
    <w:p w14:paraId="0F1C6421" w14:textId="77777777" w:rsidR="008D2B23" w:rsidRPr="00177271" w:rsidRDefault="008D2B23" w:rsidP="00177271">
      <w:pPr>
        <w:pStyle w:val="KDParagraf"/>
        <w:spacing w:before="0"/>
        <w:rPr>
          <w:rFonts w:cs="Arial"/>
        </w:rPr>
      </w:pPr>
      <w:r w:rsidRPr="0017727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3023BC32" w:rsidR="00011DCA" w:rsidRPr="00177271" w:rsidRDefault="00011DCA" w:rsidP="00177271">
      <w:pPr>
        <w:pStyle w:val="KDParagraf"/>
        <w:spacing w:before="0"/>
        <w:rPr>
          <w:rFonts w:cs="Arial"/>
        </w:rPr>
      </w:pPr>
      <w:r w:rsidRPr="0017727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177271">
        <w:rPr>
          <w:rFonts w:cs="Arial"/>
        </w:rPr>
        <w:t>обавеза ,</w:t>
      </w:r>
      <w:proofErr w:type="gramEnd"/>
      <w:r w:rsidRPr="00177271">
        <w:rPr>
          <w:rFonts w:cs="Arial"/>
        </w:rPr>
        <w:t xml:space="preserve"> без обзира на број подизвођача.</w:t>
      </w:r>
    </w:p>
    <w:p w14:paraId="7EA29635" w14:textId="2C2CD790" w:rsidR="008D2B23" w:rsidRPr="002A17F2" w:rsidRDefault="008D2B23" w:rsidP="00177271">
      <w:pPr>
        <w:pStyle w:val="KDParagraf"/>
        <w:spacing w:before="0"/>
        <w:rPr>
          <w:rFonts w:cs="Arial"/>
          <w:lang w:bidi="en-US"/>
        </w:rPr>
      </w:pPr>
      <w:r w:rsidRPr="002A17F2">
        <w:rPr>
          <w:rFonts w:cs="Arial"/>
        </w:rPr>
        <w:t>Наручилац</w:t>
      </w:r>
      <w:r w:rsidRPr="002A17F2">
        <w:rPr>
          <w:rFonts w:cs="Arial"/>
          <w:lang w:bidi="en-US"/>
        </w:rPr>
        <w:t xml:space="preserve"> у овом поступку не предвиђа примену одредби става 9. </w:t>
      </w:r>
      <w:proofErr w:type="gramStart"/>
      <w:r w:rsidRPr="002A17F2">
        <w:rPr>
          <w:rFonts w:cs="Arial"/>
          <w:lang w:bidi="en-US"/>
        </w:rPr>
        <w:t>и</w:t>
      </w:r>
      <w:proofErr w:type="gramEnd"/>
      <w:r w:rsidRPr="002A17F2">
        <w:rPr>
          <w:rFonts w:cs="Arial"/>
          <w:lang w:bidi="en-US"/>
        </w:rPr>
        <w:t xml:space="preserve"> 10. </w:t>
      </w:r>
      <w:proofErr w:type="gramStart"/>
      <w:r w:rsidRPr="002A17F2">
        <w:rPr>
          <w:rFonts w:cs="Arial"/>
          <w:lang w:bidi="en-US"/>
        </w:rPr>
        <w:t>члана</w:t>
      </w:r>
      <w:proofErr w:type="gramEnd"/>
      <w:r w:rsidRPr="002A17F2">
        <w:rPr>
          <w:rFonts w:cs="Arial"/>
          <w:lang w:bidi="en-US"/>
        </w:rPr>
        <w:t xml:space="preserve"> 80. Закона.</w:t>
      </w:r>
    </w:p>
    <w:p w14:paraId="3E69797F" w14:textId="77777777" w:rsidR="008D2B23" w:rsidRPr="00177271" w:rsidRDefault="008D2B23" w:rsidP="00177271">
      <w:pPr>
        <w:pStyle w:val="KDParagraf"/>
        <w:spacing w:before="0"/>
        <w:rPr>
          <w:rFonts w:cs="Arial"/>
          <w:color w:val="00B0F0"/>
          <w:lang w:bidi="en-US"/>
        </w:rPr>
      </w:pPr>
    </w:p>
    <w:p w14:paraId="6F66DBEB" w14:textId="40A29446" w:rsidR="008D2B23" w:rsidRPr="00177271" w:rsidRDefault="008D2B23" w:rsidP="00BF016E">
      <w:pPr>
        <w:pStyle w:val="KDPodnaslov2"/>
        <w:numPr>
          <w:ilvl w:val="1"/>
          <w:numId w:val="25"/>
        </w:numPr>
        <w:spacing w:before="0"/>
        <w:jc w:val="both"/>
        <w:rPr>
          <w:rFonts w:cs="Arial"/>
        </w:rPr>
      </w:pPr>
      <w:bookmarkStart w:id="226" w:name="_Toc441651586"/>
      <w:bookmarkStart w:id="227" w:name="_Toc442559897"/>
      <w:r w:rsidRPr="00177271">
        <w:rPr>
          <w:rFonts w:cs="Arial"/>
        </w:rPr>
        <w:t>Подношење заједничке понуде</w:t>
      </w:r>
      <w:bookmarkEnd w:id="226"/>
      <w:bookmarkEnd w:id="227"/>
    </w:p>
    <w:p w14:paraId="580FBDF5" w14:textId="77777777" w:rsidR="008D2B23" w:rsidRPr="00177271" w:rsidRDefault="008D2B23" w:rsidP="00177271">
      <w:pPr>
        <w:pStyle w:val="KDParagraf"/>
        <w:spacing w:before="0"/>
        <w:rPr>
          <w:rFonts w:cs="Arial"/>
        </w:rPr>
      </w:pPr>
      <w:r w:rsidRPr="0017727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77271">
        <w:rPr>
          <w:rFonts w:cs="Arial"/>
        </w:rPr>
        <w:t>став</w:t>
      </w:r>
      <w:proofErr w:type="gramEnd"/>
      <w:r w:rsidRPr="00177271">
        <w:rPr>
          <w:rFonts w:cs="Arial"/>
        </w:rPr>
        <w:t xml:space="preserve"> 4. </w:t>
      </w:r>
      <w:proofErr w:type="gramStart"/>
      <w:r w:rsidRPr="00177271">
        <w:rPr>
          <w:rFonts w:cs="Arial"/>
        </w:rPr>
        <w:t>и</w:t>
      </w:r>
      <w:proofErr w:type="gramEnd"/>
      <w:r w:rsidRPr="00177271">
        <w:rPr>
          <w:rFonts w:cs="Arial"/>
        </w:rPr>
        <w:t xml:space="preserve"> 5.Закона о јавним набавкама и то: </w:t>
      </w:r>
    </w:p>
    <w:p w14:paraId="6EF735F2" w14:textId="77777777" w:rsidR="008D2B23" w:rsidRPr="00177271" w:rsidRDefault="008D2B23" w:rsidP="00177271">
      <w:pPr>
        <w:pStyle w:val="KDNabrajanje"/>
        <w:spacing w:before="0"/>
        <w:rPr>
          <w:rFonts w:cs="Arial"/>
        </w:rPr>
      </w:pPr>
      <w:r w:rsidRPr="00177271">
        <w:rPr>
          <w:rFonts w:cs="Arial"/>
          <w:lang w:val="sr-Cyrl-CS"/>
        </w:rPr>
        <w:t xml:space="preserve">податке о </w:t>
      </w:r>
      <w:r w:rsidRPr="00177271">
        <w:rPr>
          <w:rFonts w:cs="Arial"/>
        </w:rPr>
        <w:t xml:space="preserve">члану групе који ће бити </w:t>
      </w:r>
      <w:r w:rsidRPr="00177271">
        <w:rPr>
          <w:rFonts w:cs="Arial"/>
          <w:lang w:val="sr-Cyrl-CS"/>
        </w:rPr>
        <w:t>Н</w:t>
      </w:r>
      <w:r w:rsidRPr="00177271">
        <w:rPr>
          <w:rFonts w:cs="Arial"/>
        </w:rPr>
        <w:t xml:space="preserve">осилац посла, односно који ће поднети понуду и који ће заступати групу понуђача пред </w:t>
      </w:r>
      <w:r w:rsidRPr="00177271">
        <w:rPr>
          <w:rFonts w:cs="Arial"/>
          <w:lang w:val="sr-Cyrl-CS"/>
        </w:rPr>
        <w:t>Н</w:t>
      </w:r>
      <w:r w:rsidRPr="00177271">
        <w:rPr>
          <w:rFonts w:cs="Arial"/>
        </w:rPr>
        <w:t>аручиоцем;</w:t>
      </w:r>
    </w:p>
    <w:p w14:paraId="1CDD6BDE" w14:textId="77777777" w:rsidR="008D2B23" w:rsidRPr="00177271" w:rsidRDefault="008D2B23" w:rsidP="00177271">
      <w:pPr>
        <w:pStyle w:val="KDNabrajanje"/>
        <w:spacing w:before="0"/>
        <w:rPr>
          <w:rFonts w:cs="Arial"/>
        </w:rPr>
      </w:pPr>
      <w:r w:rsidRPr="00177271">
        <w:rPr>
          <w:rFonts w:cs="Arial"/>
        </w:rPr>
        <w:t>опис послова сваког од понуђача из групе понуђача у извршењу уговора.</w:t>
      </w:r>
    </w:p>
    <w:p w14:paraId="2D3C3FD5" w14:textId="43222553" w:rsidR="00011DCA" w:rsidRPr="00177271" w:rsidRDefault="008D2B23" w:rsidP="00177271">
      <w:pPr>
        <w:pStyle w:val="KDParagraf"/>
        <w:spacing w:before="0"/>
        <w:rPr>
          <w:rFonts w:cs="Arial"/>
          <w:color w:val="00B0F0"/>
          <w:lang w:val="sr-Cyrl-RS"/>
        </w:rPr>
      </w:pPr>
      <w:r w:rsidRPr="0017727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77271">
        <w:rPr>
          <w:rFonts w:cs="Arial"/>
        </w:rPr>
        <w:t>став</w:t>
      </w:r>
      <w:proofErr w:type="gramEnd"/>
      <w:r w:rsidRPr="00177271">
        <w:rPr>
          <w:rFonts w:cs="Arial"/>
        </w:rPr>
        <w:t xml:space="preserve"> 1. </w:t>
      </w:r>
      <w:proofErr w:type="gramStart"/>
      <w:r w:rsidRPr="00177271">
        <w:rPr>
          <w:rFonts w:cs="Arial"/>
        </w:rPr>
        <w:t>тачка</w:t>
      </w:r>
      <w:proofErr w:type="gramEnd"/>
      <w:r w:rsidRPr="00177271">
        <w:rPr>
          <w:rFonts w:cs="Arial"/>
        </w:rPr>
        <w:t xml:space="preserve"> 1), 2) и 4) Закона, наведене у одељку Услови за учешће из члана 75. </w:t>
      </w:r>
      <w:proofErr w:type="gramStart"/>
      <w:r w:rsidRPr="00177271">
        <w:rPr>
          <w:rFonts w:cs="Arial"/>
        </w:rPr>
        <w:t>и</w:t>
      </w:r>
      <w:proofErr w:type="gramEnd"/>
      <w:r w:rsidRPr="00177271">
        <w:rPr>
          <w:rFonts w:cs="Arial"/>
        </w:rPr>
        <w:t xml:space="preserve"> 76. Закона и Упутство како се доказује испуњеност тих услова</w:t>
      </w:r>
      <w:r w:rsidR="00011DCA" w:rsidRPr="002A17F2">
        <w:rPr>
          <w:rFonts w:cs="Arial"/>
          <w:lang w:val="sr-Cyrl-RS"/>
        </w:rPr>
        <w:t>.</w:t>
      </w:r>
      <w:r w:rsidRPr="00177271">
        <w:rPr>
          <w:rFonts w:cs="Arial"/>
        </w:rPr>
        <w:t xml:space="preserve"> Услове у вези са капацитетима, у складу са чланом 76. Закона, понуђачи из групе испуњавају заједно, на основу </w:t>
      </w:r>
      <w:r w:rsidRPr="002A17F2">
        <w:rPr>
          <w:rFonts w:cs="Arial"/>
        </w:rPr>
        <w:t>достављених доказа дефинисаних конкурсном документацијом</w:t>
      </w:r>
      <w:r w:rsidR="002A17F2" w:rsidRPr="002A17F2">
        <w:rPr>
          <w:rFonts w:cs="Arial"/>
          <w:lang w:val="sr-Cyrl-RS"/>
        </w:rPr>
        <w:t>.</w:t>
      </w:r>
    </w:p>
    <w:p w14:paraId="22156AD3" w14:textId="7E22362E" w:rsidR="00011DCA" w:rsidRPr="00177271" w:rsidRDefault="00011DCA" w:rsidP="00177271">
      <w:pPr>
        <w:pStyle w:val="KDParagraf"/>
        <w:spacing w:before="0"/>
        <w:rPr>
          <w:rFonts w:cs="Arial"/>
          <w:lang w:val="sr-Cyrl-RS"/>
        </w:rPr>
      </w:pPr>
      <w:r w:rsidRPr="00177271">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177271" w:rsidRDefault="008D2B23" w:rsidP="00177271">
      <w:pPr>
        <w:pStyle w:val="KDParagraf"/>
        <w:spacing w:before="0"/>
        <w:rPr>
          <w:rFonts w:cs="Arial"/>
          <w:color w:val="00B0F0"/>
          <w:lang w:val="sr-Cyrl-RS" w:bidi="en-US"/>
        </w:rPr>
      </w:pPr>
      <w:r w:rsidRPr="00177271">
        <w:rPr>
          <w:rFonts w:cs="Arial"/>
          <w:lang w:bidi="en-US"/>
        </w:rPr>
        <w:t xml:space="preserve">У случају заједничке понуде групе понуђача </w:t>
      </w:r>
      <w:r w:rsidR="00011DCA" w:rsidRPr="00177271">
        <w:rPr>
          <w:rFonts w:cs="Arial"/>
          <w:lang w:val="sr-Cyrl-CS" w:bidi="en-US"/>
        </w:rPr>
        <w:t xml:space="preserve">обрасце под пуном материјалном и кривичном одговорношћу </w:t>
      </w:r>
      <w:r w:rsidRPr="00177271">
        <w:rPr>
          <w:rFonts w:cs="Arial"/>
          <w:lang w:bidi="en-US"/>
        </w:rPr>
        <w:t>попуњава, потписује и оверава сваки члан групе понуђача у своје име</w:t>
      </w:r>
      <w:proofErr w:type="gramStart"/>
      <w:r w:rsidRPr="00177271">
        <w:rPr>
          <w:rFonts w:cs="Arial"/>
          <w:lang w:bidi="en-US"/>
        </w:rPr>
        <w:t>.</w:t>
      </w:r>
      <w:r w:rsidR="00B20A6C" w:rsidRPr="00177271">
        <w:rPr>
          <w:rFonts w:cs="Arial"/>
          <w:lang w:val="sr-Cyrl-RS" w:bidi="en-US"/>
        </w:rPr>
        <w:t>(</w:t>
      </w:r>
      <w:proofErr w:type="gramEnd"/>
      <w:r w:rsidR="00B20A6C" w:rsidRPr="00177271">
        <w:rPr>
          <w:rFonts w:cs="Arial"/>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Pr="00177271" w:rsidRDefault="00011DCA" w:rsidP="00177271">
      <w:pPr>
        <w:pStyle w:val="KDParagraf"/>
        <w:spacing w:before="0"/>
        <w:rPr>
          <w:rFonts w:cs="Arial"/>
          <w:lang w:val="sr-Cyrl-RS" w:bidi="en-US"/>
        </w:rPr>
      </w:pPr>
      <w:r w:rsidRPr="00177271">
        <w:rPr>
          <w:rFonts w:cs="Arial"/>
          <w:lang w:val="sr-Cyrl-RS" w:bidi="en-US"/>
        </w:rPr>
        <w:t>Понуђачи из групе понуђача одговорају неограничено солидарно према наручиоцу.</w:t>
      </w:r>
    </w:p>
    <w:p w14:paraId="6B84BF33" w14:textId="77777777" w:rsidR="00011DCA" w:rsidRPr="00177271" w:rsidRDefault="00011DCA" w:rsidP="00177271">
      <w:pPr>
        <w:pStyle w:val="KDParagraf"/>
        <w:spacing w:before="0"/>
        <w:rPr>
          <w:rFonts w:cs="Arial"/>
          <w:lang w:val="sr-Cyrl-RS" w:bidi="en-US"/>
        </w:rPr>
      </w:pPr>
    </w:p>
    <w:p w14:paraId="215FEAFD" w14:textId="77777777" w:rsidR="008D2B23" w:rsidRPr="00177271" w:rsidRDefault="008D2B23" w:rsidP="00BF016E">
      <w:pPr>
        <w:pStyle w:val="KDPodnaslov2"/>
        <w:numPr>
          <w:ilvl w:val="1"/>
          <w:numId w:val="25"/>
        </w:numPr>
        <w:spacing w:before="0"/>
        <w:jc w:val="both"/>
        <w:rPr>
          <w:rFonts w:cs="Arial"/>
        </w:rPr>
      </w:pPr>
      <w:bookmarkStart w:id="228" w:name="_Toc441651587"/>
      <w:bookmarkStart w:id="229" w:name="_Toc442559898"/>
      <w:r w:rsidRPr="00177271">
        <w:rPr>
          <w:rFonts w:cs="Arial"/>
        </w:rPr>
        <w:t>Понуђена цена</w:t>
      </w:r>
      <w:bookmarkEnd w:id="228"/>
      <w:bookmarkEnd w:id="229"/>
    </w:p>
    <w:p w14:paraId="0B4F65CC" w14:textId="77777777" w:rsidR="003A7FDC" w:rsidRDefault="008D2B23" w:rsidP="00177271">
      <w:pPr>
        <w:pStyle w:val="KDParagraf"/>
        <w:spacing w:before="0"/>
        <w:rPr>
          <w:rFonts w:cs="Arial"/>
          <w:lang w:val="sr-Cyrl-RS"/>
        </w:rPr>
      </w:pPr>
      <w:r w:rsidRPr="002B18F1">
        <w:rPr>
          <w:rFonts w:cs="Arial"/>
        </w:rPr>
        <w:t>Цена</w:t>
      </w:r>
      <w:r w:rsidR="003D420A">
        <w:rPr>
          <w:rFonts w:cs="Arial"/>
        </w:rPr>
        <w:t>,</w:t>
      </w:r>
      <w:r w:rsidRPr="002B18F1">
        <w:rPr>
          <w:rFonts w:cs="Arial"/>
        </w:rPr>
        <w:t xml:space="preserve"> </w:t>
      </w:r>
      <w:r w:rsidR="00075EB3" w:rsidRPr="003D420A">
        <w:rPr>
          <w:rFonts w:cs="Arial"/>
        </w:rPr>
        <w:t xml:space="preserve">за </w:t>
      </w:r>
      <w:r w:rsidR="00075EB3" w:rsidRPr="000A0C74">
        <w:rPr>
          <w:rFonts w:cs="Arial"/>
        </w:rPr>
        <w:t>стара и нова возила</w:t>
      </w:r>
      <w:r w:rsidR="003D420A" w:rsidRPr="000A0C74">
        <w:rPr>
          <w:rFonts w:cs="Arial"/>
        </w:rPr>
        <w:t>,</w:t>
      </w:r>
      <w:r w:rsidR="00075EB3" w:rsidRPr="000A0C74">
        <w:rPr>
          <w:rFonts w:cs="Arial"/>
        </w:rPr>
        <w:t xml:space="preserve"> </w:t>
      </w:r>
      <w:r w:rsidRPr="000A0C74">
        <w:rPr>
          <w:rFonts w:cs="Arial"/>
        </w:rPr>
        <w:t xml:space="preserve">се исказује у </w:t>
      </w:r>
      <w:r w:rsidR="000A0C74" w:rsidRPr="000A0C74">
        <w:rPr>
          <w:rFonts w:cs="Arial"/>
          <w:lang w:val="sr-Cyrl-RS"/>
        </w:rPr>
        <w:t>динарима</w:t>
      </w:r>
      <w:r w:rsidR="003A7FDC">
        <w:rPr>
          <w:rFonts w:cs="Arial"/>
          <w:lang w:val="sr-Cyrl-RS"/>
        </w:rPr>
        <w:t xml:space="preserve">. Наручилац дозвољава да се цена искаже у </w:t>
      </w:r>
      <w:r w:rsidR="000A0C74" w:rsidRPr="000A0C74">
        <w:rPr>
          <w:rFonts w:cs="Arial"/>
          <w:lang w:val="sr-Cyrl-RS"/>
        </w:rPr>
        <w:t>ЕУР</w:t>
      </w:r>
      <w:r w:rsidR="003A7FDC">
        <w:rPr>
          <w:rFonts w:cs="Arial"/>
          <w:lang w:val="sr-Cyrl-RS"/>
        </w:rPr>
        <w:t xml:space="preserve">. </w:t>
      </w:r>
    </w:p>
    <w:p w14:paraId="77C6A8D3" w14:textId="56902C68" w:rsidR="008D2B23" w:rsidRDefault="003A7FDC" w:rsidP="00177271">
      <w:pPr>
        <w:pStyle w:val="KDParagraf"/>
        <w:spacing w:before="0"/>
        <w:rPr>
          <w:rFonts w:cs="Arial"/>
        </w:rPr>
      </w:pPr>
      <w:r>
        <w:rPr>
          <w:rFonts w:cs="Arial"/>
          <w:lang w:val="sr-Cyrl-RS"/>
        </w:rPr>
        <w:t xml:space="preserve">Цена се исказује </w:t>
      </w:r>
      <w:r w:rsidR="000A0C74" w:rsidRPr="000A0C74">
        <w:rPr>
          <w:rFonts w:cs="Arial"/>
          <w:sz w:val="24"/>
          <w:szCs w:val="24"/>
        </w:rPr>
        <w:t>без пореза на додату вредност</w:t>
      </w:r>
      <w:r w:rsidR="008D2B23" w:rsidRPr="000A0C74">
        <w:rPr>
          <w:rFonts w:cs="Arial"/>
        </w:rPr>
        <w:t xml:space="preserve"> </w:t>
      </w:r>
      <w:r>
        <w:rPr>
          <w:rFonts w:cs="Arial"/>
          <w:lang w:val="sr-Cyrl-RS"/>
        </w:rPr>
        <w:t xml:space="preserve">односно без пореза </w:t>
      </w:r>
      <w:r w:rsidR="004E5A97" w:rsidRPr="000A0C74">
        <w:rPr>
          <w:rFonts w:cs="Arial"/>
          <w:lang w:val="sr-Cyrl-RS"/>
        </w:rPr>
        <w:t>на пренос апсолутних права</w:t>
      </w:r>
      <w:r>
        <w:rPr>
          <w:rFonts w:cs="Arial"/>
          <w:lang w:val="sr-Cyrl-RS"/>
        </w:rPr>
        <w:t>.</w:t>
      </w:r>
    </w:p>
    <w:p w14:paraId="49F83EFA" w14:textId="77777777" w:rsidR="000A0C74" w:rsidRPr="00E40BDF" w:rsidRDefault="000A0C74" w:rsidP="00177271">
      <w:pPr>
        <w:pStyle w:val="KDParagraf"/>
        <w:spacing w:before="0"/>
        <w:rPr>
          <w:rFonts w:cs="Arial"/>
        </w:rPr>
      </w:pPr>
    </w:p>
    <w:p w14:paraId="1B479A58" w14:textId="0D1A6DC4" w:rsidR="008D2B23" w:rsidRDefault="008D2B23" w:rsidP="00177271">
      <w:pPr>
        <w:pStyle w:val="KDParagraf"/>
        <w:spacing w:before="0"/>
        <w:rPr>
          <w:rFonts w:cs="Arial"/>
        </w:rPr>
      </w:pPr>
      <w:r w:rsidRPr="00177271">
        <w:rPr>
          <w:rFonts w:cs="Arial"/>
        </w:rPr>
        <w:lastRenderedPageBreak/>
        <w:t>У случају да у достављеној понуди није назначено да ли је понуђена цена са или без пореза</w:t>
      </w:r>
      <w:r w:rsidR="00D16608" w:rsidRPr="00177271">
        <w:rPr>
          <w:rFonts w:cs="Arial"/>
          <w:lang w:val="sr-Cyrl-RS"/>
        </w:rPr>
        <w:t xml:space="preserve"> на додату вредност</w:t>
      </w:r>
      <w:r w:rsidRPr="00177271">
        <w:rPr>
          <w:rFonts w:cs="Arial"/>
        </w:rPr>
        <w:t>, сматраће се сагласно Закону, да је иста без пореза</w:t>
      </w:r>
      <w:r w:rsidR="00D16608" w:rsidRPr="00177271">
        <w:rPr>
          <w:rFonts w:cs="Arial"/>
          <w:lang w:val="sr-Cyrl-RS"/>
        </w:rPr>
        <w:t xml:space="preserve"> на додату вредност</w:t>
      </w:r>
      <w:r w:rsidRPr="00177271">
        <w:rPr>
          <w:rFonts w:cs="Arial"/>
        </w:rPr>
        <w:t xml:space="preserve">. </w:t>
      </w:r>
    </w:p>
    <w:p w14:paraId="74047B0D" w14:textId="77777777" w:rsidR="003A7FDC" w:rsidRPr="00177271" w:rsidRDefault="003A7FDC" w:rsidP="00177271">
      <w:pPr>
        <w:pStyle w:val="KDParagraf"/>
        <w:spacing w:before="0"/>
        <w:rPr>
          <w:rFonts w:cs="Arial"/>
        </w:rPr>
      </w:pPr>
    </w:p>
    <w:p w14:paraId="0AE3DE3A" w14:textId="20731A8B" w:rsidR="00075EB3" w:rsidRDefault="000D2986" w:rsidP="00075EB3">
      <w:pPr>
        <w:pStyle w:val="KDParagraf"/>
        <w:spacing w:before="0"/>
        <w:rPr>
          <w:rFonts w:cs="Arial"/>
        </w:rPr>
      </w:pPr>
      <w:r>
        <w:rPr>
          <w:rFonts w:cs="Arial"/>
          <w:lang w:val="sr-Cyrl-RS"/>
        </w:rPr>
        <w:t>У случају да је цена у понуди исказана у еурима, у</w:t>
      </w:r>
      <w:r w:rsidR="00075EB3" w:rsidRPr="003D420A">
        <w:rPr>
          <w:rFonts w:cs="Arial"/>
        </w:rPr>
        <w:t xml:space="preserve"> складу са ч</w:t>
      </w:r>
      <w:r>
        <w:rPr>
          <w:rFonts w:cs="Arial"/>
        </w:rPr>
        <w:t>ланом</w:t>
      </w:r>
      <w:r w:rsidR="00075EB3" w:rsidRPr="003D420A">
        <w:rPr>
          <w:rFonts w:cs="Arial"/>
        </w:rPr>
        <w:t xml:space="preserve"> 19</w:t>
      </w:r>
      <w:r>
        <w:rPr>
          <w:rFonts w:cs="Arial"/>
          <w:lang w:val="sr-Cyrl-RS"/>
        </w:rPr>
        <w:t>.</w:t>
      </w:r>
      <w:r w:rsidR="00075EB3" w:rsidRPr="003D420A">
        <w:rPr>
          <w:rFonts w:cs="Arial"/>
        </w:rPr>
        <w:t xml:space="preserve"> </w:t>
      </w:r>
      <w:proofErr w:type="gramStart"/>
      <w:r w:rsidR="00075EB3" w:rsidRPr="003D420A">
        <w:rPr>
          <w:rFonts w:cs="Arial"/>
        </w:rPr>
        <w:t>став</w:t>
      </w:r>
      <w:proofErr w:type="gramEnd"/>
      <w:r w:rsidR="00075EB3" w:rsidRPr="003D420A">
        <w:rPr>
          <w:rFonts w:cs="Arial"/>
        </w:rPr>
        <w:t xml:space="preserve"> 2</w:t>
      </w:r>
      <w:r>
        <w:rPr>
          <w:rFonts w:cs="Arial"/>
          <w:lang w:val="sr-Cyrl-RS"/>
        </w:rPr>
        <w:t>.</w:t>
      </w:r>
      <w:r w:rsidR="00075EB3" w:rsidRPr="003D420A">
        <w:rPr>
          <w:rFonts w:cs="Arial"/>
        </w:rPr>
        <w:t xml:space="preserve"> Закона о јавним набавкама, за прерачун у динаре користиће се средњи девизни курс НБС на дан</w:t>
      </w:r>
      <w:r>
        <w:rPr>
          <w:rFonts w:cs="Arial"/>
          <w:lang w:val="sr-Cyrl-RS"/>
        </w:rPr>
        <w:t xml:space="preserve"> када је започето отварање</w:t>
      </w:r>
      <w:r w:rsidR="00075EB3" w:rsidRPr="003D420A">
        <w:rPr>
          <w:rFonts w:cs="Arial"/>
        </w:rPr>
        <w:t xml:space="preserve"> понуда. </w:t>
      </w:r>
    </w:p>
    <w:p w14:paraId="6AF1A9CA" w14:textId="77777777" w:rsidR="003A7FDC" w:rsidRPr="003D420A" w:rsidRDefault="003A7FDC" w:rsidP="00075EB3">
      <w:pPr>
        <w:pStyle w:val="KDParagraf"/>
        <w:spacing w:before="0"/>
        <w:rPr>
          <w:rFonts w:cs="Arial"/>
        </w:rPr>
      </w:pPr>
    </w:p>
    <w:p w14:paraId="36D79626" w14:textId="77777777" w:rsidR="00011DCA" w:rsidRDefault="00011DCA" w:rsidP="00177271">
      <w:pPr>
        <w:pStyle w:val="KDParagraf"/>
        <w:spacing w:before="0"/>
        <w:rPr>
          <w:rFonts w:cs="Arial"/>
        </w:rPr>
      </w:pPr>
      <w:r w:rsidRPr="0017727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40BA530" w14:textId="77777777" w:rsidR="003A7FDC" w:rsidRPr="00177271" w:rsidRDefault="003A7FDC" w:rsidP="00177271">
      <w:pPr>
        <w:pStyle w:val="KDParagraf"/>
        <w:spacing w:before="0"/>
        <w:rPr>
          <w:rFonts w:cs="Arial"/>
        </w:rPr>
      </w:pPr>
    </w:p>
    <w:p w14:paraId="59CB6868" w14:textId="77777777" w:rsidR="002E2F11" w:rsidRPr="00177271" w:rsidRDefault="002E2F11" w:rsidP="00177271">
      <w:pPr>
        <w:pStyle w:val="KDParagraf"/>
        <w:spacing w:before="0"/>
        <w:rPr>
          <w:rFonts w:cs="Arial"/>
        </w:rPr>
      </w:pPr>
      <w:r w:rsidRPr="00177271">
        <w:rPr>
          <w:rFonts w:cs="Arial"/>
        </w:rPr>
        <w:t>Понуда која је изражена у две валуте, сматраће се неприхватљивом.</w:t>
      </w:r>
    </w:p>
    <w:p w14:paraId="29328315" w14:textId="229B18B9" w:rsidR="002E2F11" w:rsidRDefault="002E2F11" w:rsidP="00177271">
      <w:pPr>
        <w:pStyle w:val="KDParagraf"/>
        <w:spacing w:before="0"/>
        <w:rPr>
          <w:rFonts w:cs="Arial"/>
        </w:rPr>
      </w:pPr>
      <w:r w:rsidRPr="00177271">
        <w:rPr>
          <w:rFonts w:cs="Arial"/>
        </w:rPr>
        <w:t>Понуђена цена укључује све трошкове реализације предмета набавке до места испор</w:t>
      </w:r>
      <w:r w:rsidR="002B18F1">
        <w:rPr>
          <w:rFonts w:cs="Arial"/>
        </w:rPr>
        <w:t>уке, као и све зависне трошкове.</w:t>
      </w:r>
    </w:p>
    <w:p w14:paraId="5DCD178D" w14:textId="77777777" w:rsidR="003A7FDC" w:rsidRPr="00177271" w:rsidRDefault="003A7FDC" w:rsidP="00177271">
      <w:pPr>
        <w:pStyle w:val="KDParagraf"/>
        <w:spacing w:before="0"/>
        <w:rPr>
          <w:rFonts w:cs="Arial"/>
          <w:color w:val="00B0F0"/>
        </w:rPr>
      </w:pPr>
    </w:p>
    <w:p w14:paraId="7EBB48B0" w14:textId="77777777" w:rsidR="009977EB" w:rsidRDefault="009977EB" w:rsidP="00177271">
      <w:pPr>
        <w:pStyle w:val="KDParagraf"/>
        <w:spacing w:before="0"/>
        <w:rPr>
          <w:rFonts w:eastAsia="Calibri" w:cs="Arial"/>
        </w:rPr>
      </w:pPr>
      <w:r w:rsidRPr="002B18F1">
        <w:rPr>
          <w:rFonts w:eastAsia="Calibri" w:cs="Arial"/>
        </w:rPr>
        <w:t>Ако понуђена цена укључује увозну царину и друге дажбине, понуђач је дужан да тај део одвојено искаже у динарима.</w:t>
      </w:r>
    </w:p>
    <w:p w14:paraId="200D5264" w14:textId="77777777" w:rsidR="003A7FDC" w:rsidRPr="002B18F1" w:rsidRDefault="003A7FDC" w:rsidP="00177271">
      <w:pPr>
        <w:pStyle w:val="KDParagraf"/>
        <w:spacing w:before="0"/>
        <w:rPr>
          <w:rFonts w:eastAsia="Calibri" w:cs="Arial"/>
        </w:rPr>
      </w:pPr>
    </w:p>
    <w:p w14:paraId="2B6861F9" w14:textId="2BD7C08D" w:rsidR="002E2F11" w:rsidRPr="00177271" w:rsidRDefault="002E2F11" w:rsidP="00177271">
      <w:pPr>
        <w:pStyle w:val="KDParagraf"/>
        <w:spacing w:before="0"/>
        <w:rPr>
          <w:rFonts w:cs="Arial"/>
        </w:rPr>
      </w:pPr>
      <w:r w:rsidRPr="00177271">
        <w:rPr>
          <w:rFonts w:cs="Arial"/>
        </w:rPr>
        <w:t>Ако је у понуди исказана неуобичајено ниска цена, Наручилац ће поступити у складу са чланом 92. З</w:t>
      </w:r>
      <w:r w:rsidR="00D16608" w:rsidRPr="00177271">
        <w:rPr>
          <w:rFonts w:cs="Arial"/>
          <w:lang w:val="sr-Cyrl-RS"/>
        </w:rPr>
        <w:t>акона</w:t>
      </w:r>
      <w:r w:rsidRPr="00177271">
        <w:rPr>
          <w:rFonts w:cs="Arial"/>
        </w:rPr>
        <w:t>.</w:t>
      </w:r>
    </w:p>
    <w:p w14:paraId="215B4B7C" w14:textId="77777777" w:rsidR="00075EB3" w:rsidRPr="002D565B" w:rsidRDefault="00075EB3" w:rsidP="00075EB3">
      <w:pPr>
        <w:pStyle w:val="KDParagraf"/>
        <w:spacing w:before="0"/>
        <w:rPr>
          <w:rFonts w:eastAsia="Calibri" w:cs="Arial"/>
        </w:rPr>
      </w:pPr>
    </w:p>
    <w:p w14:paraId="76CA0852" w14:textId="77777777" w:rsidR="002D565B" w:rsidRPr="002D565B" w:rsidRDefault="002D565B" w:rsidP="002D565B">
      <w:pPr>
        <w:pStyle w:val="KDParagraf"/>
        <w:spacing w:before="0"/>
        <w:rPr>
          <w:rFonts w:eastAsia="Calibri" w:cs="Arial"/>
        </w:rPr>
      </w:pPr>
      <w:r w:rsidRPr="002D565B">
        <w:rPr>
          <w:rFonts w:eastAsia="Calibri" w:cs="Arial"/>
        </w:rPr>
        <w:t>Укупна цена из понуде обрачунава се на начин што се од понуђене цене за нова возила одузима понуђена цена за „стара</w:t>
      </w:r>
      <w:proofErr w:type="gramStart"/>
      <w:r w:rsidRPr="002D565B">
        <w:rPr>
          <w:rFonts w:eastAsia="Calibri" w:cs="Arial"/>
        </w:rPr>
        <w:t>“ (</w:t>
      </w:r>
      <w:proofErr w:type="gramEnd"/>
      <w:r w:rsidRPr="002D565B">
        <w:rPr>
          <w:rFonts w:eastAsia="Calibri" w:cs="Arial"/>
        </w:rPr>
        <w:t xml:space="preserve">половна) возила. </w:t>
      </w:r>
    </w:p>
    <w:p w14:paraId="62D11AA7" w14:textId="77777777" w:rsidR="00075EB3" w:rsidRPr="00177271" w:rsidRDefault="00075EB3" w:rsidP="00075EB3">
      <w:pPr>
        <w:pStyle w:val="KDParagraf"/>
        <w:spacing w:before="0"/>
        <w:rPr>
          <w:rFonts w:cs="Arial"/>
          <w:color w:val="00B0F0"/>
        </w:rPr>
      </w:pPr>
    </w:p>
    <w:p w14:paraId="0F411D11" w14:textId="318A6F1A" w:rsidR="006C6FDF" w:rsidRPr="00177271" w:rsidRDefault="006C6FDF" w:rsidP="00BF016E">
      <w:pPr>
        <w:pStyle w:val="Heading10"/>
        <w:numPr>
          <w:ilvl w:val="1"/>
          <w:numId w:val="25"/>
        </w:numPr>
        <w:spacing w:before="0"/>
        <w:rPr>
          <w:rFonts w:cs="Arial"/>
          <w:lang w:val="en-US"/>
        </w:rPr>
      </w:pPr>
      <w:bookmarkStart w:id="230" w:name="_Toc441651588"/>
      <w:bookmarkStart w:id="231" w:name="_Toc442559899"/>
      <w:r w:rsidRPr="00177271">
        <w:rPr>
          <w:rFonts w:cs="Arial"/>
          <w:lang w:val="en-US"/>
        </w:rPr>
        <w:t xml:space="preserve"> Рок испоруке добара</w:t>
      </w:r>
    </w:p>
    <w:p w14:paraId="1310ED7E" w14:textId="5E9FBEEF" w:rsidR="002B18F1" w:rsidRPr="002B18F1" w:rsidRDefault="002B18F1" w:rsidP="002B18F1">
      <w:pPr>
        <w:spacing w:before="0"/>
        <w:rPr>
          <w:rFonts w:cs="Arial"/>
          <w:szCs w:val="24"/>
          <w:lang w:val="sr-Cyrl-RS"/>
        </w:rPr>
      </w:pPr>
      <w:r w:rsidRPr="002B18F1">
        <w:rPr>
          <w:rFonts w:cs="Arial"/>
          <w:szCs w:val="24"/>
          <w:lang w:val="sr-Cyrl-RS"/>
        </w:rPr>
        <w:t xml:space="preserve">Рок испоруке нових возила је до 60 дана од дана </w:t>
      </w:r>
      <w:r w:rsidR="00A1353B">
        <w:rPr>
          <w:rFonts w:cs="Arial"/>
          <w:szCs w:val="24"/>
          <w:lang w:val="sr-Cyrl-RS"/>
        </w:rPr>
        <w:t>закључења</w:t>
      </w:r>
      <w:r w:rsidR="00A1353B" w:rsidRPr="002B18F1">
        <w:rPr>
          <w:rFonts w:cs="Arial"/>
          <w:szCs w:val="24"/>
          <w:lang w:val="sr-Cyrl-RS"/>
        </w:rPr>
        <w:t xml:space="preserve"> </w:t>
      </w:r>
      <w:r w:rsidRPr="002B18F1">
        <w:rPr>
          <w:rFonts w:cs="Arial"/>
          <w:szCs w:val="24"/>
          <w:lang w:val="sr-Cyrl-RS"/>
        </w:rPr>
        <w:t>уговора.</w:t>
      </w:r>
    </w:p>
    <w:p w14:paraId="6E52AECB" w14:textId="77777777" w:rsidR="009B3371" w:rsidRPr="00177271" w:rsidRDefault="009B3371" w:rsidP="00177271">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51486802" w14:textId="77777777" w:rsidR="002B18F1" w:rsidRDefault="006C6FDF" w:rsidP="00BF016E">
      <w:pPr>
        <w:pStyle w:val="Heading10"/>
        <w:numPr>
          <w:ilvl w:val="1"/>
          <w:numId w:val="25"/>
        </w:numPr>
        <w:spacing w:before="0"/>
        <w:rPr>
          <w:rFonts w:cs="Arial"/>
          <w:lang w:val="en-US"/>
        </w:rPr>
      </w:pPr>
      <w:r w:rsidRPr="00177271">
        <w:rPr>
          <w:rFonts w:cs="Arial"/>
          <w:lang w:val="en-US"/>
        </w:rPr>
        <w:t>Гарантни рок</w:t>
      </w:r>
    </w:p>
    <w:p w14:paraId="3A1E9BD2" w14:textId="77777777" w:rsidR="003A7FDC" w:rsidRDefault="002B18F1" w:rsidP="002B18F1">
      <w:pPr>
        <w:tabs>
          <w:tab w:val="left" w:pos="780"/>
        </w:tabs>
        <w:spacing w:before="0"/>
        <w:rPr>
          <w:rFonts w:cs="Arial"/>
          <w:lang w:val="sr-Cyrl-RS" w:eastAsia="zh-CN"/>
        </w:rPr>
      </w:pPr>
      <w:r>
        <w:rPr>
          <w:rFonts w:cs="Arial"/>
          <w:lang w:val="sr-Cyrl-RS" w:eastAsia="zh-CN"/>
        </w:rPr>
        <w:t xml:space="preserve">Гарантни рок за </w:t>
      </w:r>
      <w:r w:rsidR="003A7FDC">
        <w:rPr>
          <w:rFonts w:cs="Arial"/>
          <w:lang w:val="sr-Cyrl-RS" w:eastAsia="zh-CN"/>
        </w:rPr>
        <w:t>све типове возила је наведен у техничкој спецификацији.</w:t>
      </w:r>
    </w:p>
    <w:p w14:paraId="6F410FF9" w14:textId="77777777" w:rsidR="003A7FDC" w:rsidRDefault="003A7FDC" w:rsidP="002B18F1">
      <w:pPr>
        <w:tabs>
          <w:tab w:val="left" w:pos="780"/>
        </w:tabs>
        <w:spacing w:before="0"/>
        <w:rPr>
          <w:rFonts w:cs="Arial"/>
          <w:lang w:val="sr-Cyrl-RS" w:eastAsia="zh-CN"/>
        </w:rPr>
      </w:pPr>
    </w:p>
    <w:p w14:paraId="4CBD70A3" w14:textId="6716BF9E" w:rsidR="002B18F1" w:rsidRPr="002A17F2" w:rsidRDefault="002B18F1" w:rsidP="002B18F1">
      <w:pPr>
        <w:spacing w:before="0"/>
        <w:rPr>
          <w:rFonts w:cs="Arial"/>
          <w:lang w:eastAsia="zh-CN"/>
        </w:rPr>
      </w:pPr>
      <w:r w:rsidRPr="002A17F2">
        <w:rPr>
          <w:rFonts w:cs="Arial"/>
          <w:lang w:val="sr-Cyrl-CS" w:eastAsia="zh-CN"/>
        </w:rPr>
        <w:t xml:space="preserve">Изабрани </w:t>
      </w:r>
      <w:r w:rsidRPr="002A17F2">
        <w:rPr>
          <w:rFonts w:cs="Arial"/>
          <w:lang w:eastAsia="zh-CN"/>
        </w:rPr>
        <w:t xml:space="preserve">Понуђач је дужан да о свом трошку отклони све недостатке у току трајања гарантног рока. </w:t>
      </w:r>
    </w:p>
    <w:p w14:paraId="1A9707C4" w14:textId="77777777" w:rsidR="002B18F1" w:rsidRPr="00177271" w:rsidRDefault="002B18F1" w:rsidP="002B18F1">
      <w:pPr>
        <w:spacing w:before="0"/>
        <w:rPr>
          <w:rFonts w:cs="Arial"/>
          <w:i/>
          <w:color w:val="00B0F0"/>
          <w:lang w:eastAsia="zh-CN"/>
        </w:rPr>
      </w:pPr>
    </w:p>
    <w:p w14:paraId="73749A96" w14:textId="538A1A7C" w:rsidR="008D2B23" w:rsidRPr="00E40BDF" w:rsidRDefault="006C6FDF" w:rsidP="00177271">
      <w:pPr>
        <w:pStyle w:val="KDPodnaslov2"/>
        <w:spacing w:before="0"/>
        <w:ind w:left="450"/>
        <w:jc w:val="both"/>
        <w:rPr>
          <w:rFonts w:cs="Arial"/>
        </w:rPr>
      </w:pPr>
      <w:r w:rsidRPr="00E40BDF">
        <w:rPr>
          <w:rFonts w:cs="Arial"/>
        </w:rPr>
        <w:t>6.1</w:t>
      </w:r>
      <w:r w:rsidR="002B18F1" w:rsidRPr="00E40BDF">
        <w:rPr>
          <w:rFonts w:cs="Arial"/>
          <w:lang w:val="sr-Cyrl-RS"/>
        </w:rPr>
        <w:t>4</w:t>
      </w:r>
      <w:r w:rsidRPr="00E40BDF">
        <w:rPr>
          <w:rFonts w:cs="Arial"/>
        </w:rPr>
        <w:t xml:space="preserve"> </w:t>
      </w:r>
      <w:r w:rsidR="008D2B23" w:rsidRPr="00E40BDF">
        <w:rPr>
          <w:rFonts w:cs="Arial"/>
        </w:rPr>
        <w:t>Начин и услови плаћања</w:t>
      </w:r>
      <w:bookmarkEnd w:id="230"/>
      <w:bookmarkEnd w:id="231"/>
    </w:p>
    <w:p w14:paraId="5B5B616B" w14:textId="4DF378EF" w:rsidR="005A3029" w:rsidRPr="00E40BDF" w:rsidRDefault="005A3029" w:rsidP="009D2ADD">
      <w:pPr>
        <w:pStyle w:val="KDParagraf"/>
        <w:spacing w:before="0"/>
        <w:rPr>
          <w:rFonts w:eastAsia="Calibri" w:cs="Arial"/>
        </w:rPr>
      </w:pPr>
      <w:r w:rsidRPr="00E40BDF">
        <w:rPr>
          <w:rFonts w:eastAsia="Calibri" w:cs="Arial"/>
        </w:rPr>
        <w:t>Плаћање доба</w:t>
      </w:r>
      <w:r w:rsidR="008F18BC" w:rsidRPr="00E40BDF">
        <w:rPr>
          <w:rFonts w:eastAsia="Calibri" w:cs="Arial"/>
        </w:rPr>
        <w:t>ра која су предмет ове набавке Н</w:t>
      </w:r>
      <w:r w:rsidRPr="00E40BDF">
        <w:rPr>
          <w:rFonts w:eastAsia="Calibri" w:cs="Arial"/>
        </w:rPr>
        <w:t>аручилац ће из</w:t>
      </w:r>
      <w:r w:rsidR="00C53FA0" w:rsidRPr="00E40BDF">
        <w:rPr>
          <w:rFonts w:eastAsia="Calibri" w:cs="Arial"/>
        </w:rPr>
        <w:t>вршити на текући рачун понуђача</w:t>
      </w:r>
      <w:r w:rsidRPr="00E40BDF">
        <w:rPr>
          <w:rFonts w:eastAsia="Calibri" w:cs="Arial"/>
        </w:rPr>
        <w:t xml:space="preserve">, по испоруци добара и по потписивању </w:t>
      </w:r>
      <w:r w:rsidR="00F20DEA" w:rsidRPr="00E40BDF">
        <w:rPr>
          <w:rFonts w:eastAsia="Calibri" w:cs="Arial"/>
          <w:lang w:val="sr-Cyrl-RS"/>
        </w:rPr>
        <w:t xml:space="preserve">Записника о пријему и Записника о предаји добара </w:t>
      </w:r>
      <w:r w:rsidRPr="00E40BDF">
        <w:rPr>
          <w:rFonts w:eastAsia="Calibri" w:cs="Arial"/>
        </w:rPr>
        <w:t xml:space="preserve">од стране овлашћених представника </w:t>
      </w:r>
      <w:r w:rsidR="008F18BC" w:rsidRPr="00E40BDF">
        <w:rPr>
          <w:rFonts w:eastAsia="Calibri" w:cs="Arial"/>
          <w:lang w:val="sr-Cyrl-RS"/>
        </w:rPr>
        <w:t>Наручиоца</w:t>
      </w:r>
      <w:r w:rsidRPr="00E40BDF">
        <w:rPr>
          <w:rFonts w:eastAsia="Calibri" w:cs="Arial"/>
        </w:rPr>
        <w:t xml:space="preserve"> и </w:t>
      </w:r>
      <w:r w:rsidR="008F18BC" w:rsidRPr="00E40BDF">
        <w:rPr>
          <w:rFonts w:eastAsia="Calibri" w:cs="Arial"/>
          <w:lang w:val="sr-Cyrl-RS"/>
        </w:rPr>
        <w:t xml:space="preserve">Понуђача </w:t>
      </w:r>
      <w:r w:rsidR="003508B5" w:rsidRPr="00E40BDF">
        <w:rPr>
          <w:rFonts w:eastAsia="Calibri" w:cs="Arial"/>
          <w:lang w:val="sr-Cyrl-RS"/>
        </w:rPr>
        <w:t>-</w:t>
      </w:r>
      <w:r w:rsidR="00075EB3" w:rsidRPr="00E40BDF">
        <w:rPr>
          <w:rFonts w:eastAsia="Calibri" w:cs="Arial"/>
          <w:lang w:val="sr-Cyrl-RS"/>
        </w:rPr>
        <w:t xml:space="preserve"> </w:t>
      </w:r>
      <w:r w:rsidRPr="00E40BDF">
        <w:rPr>
          <w:rFonts w:eastAsia="Calibri" w:cs="Arial"/>
        </w:rPr>
        <w:t>без примедби,</w:t>
      </w:r>
      <w:r w:rsidR="00075EB3" w:rsidRPr="00E40BDF">
        <w:rPr>
          <w:rFonts w:eastAsia="Calibri" w:cs="Arial"/>
          <w:lang w:val="sr-Cyrl-RS"/>
        </w:rPr>
        <w:t xml:space="preserve"> </w:t>
      </w:r>
      <w:r w:rsidRPr="00E40BDF">
        <w:rPr>
          <w:rFonts w:eastAsia="Calibri" w:cs="Arial"/>
        </w:rPr>
        <w:t>у року</w:t>
      </w:r>
      <w:r w:rsidR="008F18BC" w:rsidRPr="00E40BDF">
        <w:rPr>
          <w:rFonts w:eastAsia="Calibri" w:cs="Arial"/>
          <w:lang w:val="sr-Cyrl-RS"/>
        </w:rPr>
        <w:t xml:space="preserve"> </w:t>
      </w:r>
      <w:r w:rsidR="00FE3025">
        <w:rPr>
          <w:rFonts w:eastAsia="Calibri" w:cs="Arial"/>
          <w:lang w:val="sr-Cyrl-RS"/>
        </w:rPr>
        <w:t>од</w:t>
      </w:r>
      <w:r w:rsidR="00FE3025" w:rsidRPr="00E40BDF">
        <w:rPr>
          <w:rFonts w:eastAsia="Calibri" w:cs="Arial"/>
          <w:lang w:val="sr-Cyrl-RS"/>
        </w:rPr>
        <w:t xml:space="preserve"> </w:t>
      </w:r>
      <w:r w:rsidR="008F18BC" w:rsidRPr="00E40BDF">
        <w:rPr>
          <w:rFonts w:eastAsia="Calibri" w:cs="Arial"/>
          <w:lang w:val="sr-Cyrl-RS"/>
        </w:rPr>
        <w:t>45 дана</w:t>
      </w:r>
      <w:r w:rsidR="001A72BF" w:rsidRPr="00E40BDF">
        <w:rPr>
          <w:rFonts w:eastAsia="Calibri" w:cs="Arial"/>
          <w:lang w:val="sr-Cyrl-RS"/>
        </w:rPr>
        <w:t xml:space="preserve"> и по пријему </w:t>
      </w:r>
      <w:r w:rsidR="003508B5" w:rsidRPr="00E40BDF">
        <w:rPr>
          <w:rFonts w:eastAsia="Calibri" w:cs="Arial"/>
          <w:lang w:val="sr-Cyrl-RS"/>
        </w:rPr>
        <w:t>исправног рачуна</w:t>
      </w:r>
      <w:r w:rsidRPr="00E40BDF">
        <w:rPr>
          <w:rFonts w:eastAsia="Calibri" w:cs="Arial"/>
        </w:rPr>
        <w:t>.</w:t>
      </w:r>
    </w:p>
    <w:p w14:paraId="2E545094" w14:textId="77777777" w:rsidR="00075EB3" w:rsidRPr="009D2ADD" w:rsidRDefault="00075EB3" w:rsidP="009D2ADD">
      <w:pPr>
        <w:pStyle w:val="KDParagraf"/>
        <w:spacing w:before="0"/>
        <w:rPr>
          <w:rFonts w:cs="Arial"/>
          <w:szCs w:val="24"/>
          <w:lang w:val="sr-Cyrl-RS"/>
        </w:rPr>
      </w:pPr>
    </w:p>
    <w:p w14:paraId="48C9CE62" w14:textId="77777777" w:rsidR="00E45FB6" w:rsidRPr="009D2ADD" w:rsidRDefault="00E45FB6" w:rsidP="009D2ADD">
      <w:pPr>
        <w:pStyle w:val="CommentText"/>
        <w:spacing w:before="0"/>
        <w:rPr>
          <w:rFonts w:cs="Arial"/>
          <w:sz w:val="22"/>
          <w:szCs w:val="24"/>
          <w:lang w:val="sr-Cyrl-RS" w:eastAsia="en-US"/>
        </w:rPr>
      </w:pPr>
      <w:r w:rsidRPr="009D2ADD">
        <w:rPr>
          <w:rFonts w:cs="Arial"/>
          <w:sz w:val="22"/>
          <w:szCs w:val="24"/>
          <w:lang w:val="sr-Cyrl-RS" w:eastAsia="en-US"/>
        </w:rPr>
        <w:t>Понуђач издаје наручиоцу фактурe за свако ново возило посебно.</w:t>
      </w:r>
    </w:p>
    <w:p w14:paraId="5D730C7E" w14:textId="77777777" w:rsidR="009D2ADD" w:rsidRPr="009D2ADD" w:rsidRDefault="009D2ADD" w:rsidP="009D2ADD">
      <w:pPr>
        <w:pStyle w:val="CommentText"/>
        <w:spacing w:before="0"/>
        <w:rPr>
          <w:rFonts w:cs="Arial"/>
          <w:sz w:val="22"/>
          <w:szCs w:val="24"/>
          <w:lang w:val="sr-Cyrl-RS" w:eastAsia="en-US"/>
        </w:rPr>
      </w:pPr>
    </w:p>
    <w:p w14:paraId="00FF5AF3" w14:textId="77777777" w:rsidR="00E45FB6" w:rsidRPr="009D2ADD" w:rsidRDefault="00E45FB6" w:rsidP="009D2ADD">
      <w:pPr>
        <w:pStyle w:val="CommentText"/>
        <w:spacing w:before="0"/>
        <w:rPr>
          <w:rFonts w:cs="Arial"/>
          <w:sz w:val="22"/>
          <w:szCs w:val="24"/>
          <w:lang w:val="sr-Cyrl-RS" w:eastAsia="en-US"/>
        </w:rPr>
      </w:pPr>
      <w:r w:rsidRPr="009D2ADD">
        <w:rPr>
          <w:rFonts w:cs="Arial"/>
          <w:sz w:val="22"/>
          <w:szCs w:val="24"/>
          <w:lang w:val="sr-Cyrl-RS" w:eastAsia="en-US"/>
        </w:rPr>
        <w:t>Наручилац издаје понуђачу фактурe за свако старо возило посебно.</w:t>
      </w:r>
    </w:p>
    <w:p w14:paraId="1F2425C6" w14:textId="77777777" w:rsidR="00E45FB6" w:rsidRPr="00E40BDF" w:rsidRDefault="00E45FB6" w:rsidP="009D2ADD">
      <w:pPr>
        <w:pStyle w:val="KDParagraf"/>
        <w:spacing w:before="0"/>
        <w:rPr>
          <w:rFonts w:eastAsia="Calibri" w:cs="Arial"/>
          <w:color w:val="00B0F0"/>
          <w:lang w:val="sr-Cyrl-RS"/>
        </w:rPr>
      </w:pPr>
    </w:p>
    <w:p w14:paraId="5FBEB227" w14:textId="4AF8F1F5" w:rsidR="00075EB3" w:rsidRPr="00E40BDF" w:rsidRDefault="00075EB3" w:rsidP="009D2ADD">
      <w:pPr>
        <w:spacing w:before="0"/>
        <w:rPr>
          <w:rFonts w:cs="Arial"/>
          <w:szCs w:val="24"/>
          <w:lang w:val="sr-Cyrl-RS"/>
        </w:rPr>
      </w:pPr>
      <w:r w:rsidRPr="00E40BDF">
        <w:rPr>
          <w:rFonts w:cs="Arial"/>
          <w:szCs w:val="24"/>
          <w:lang w:val="sr-Cyrl-RS"/>
        </w:rPr>
        <w:t>Укупна цена из понуде обрачунава се на начин што се од понуђене цене за нова возила одузима</w:t>
      </w:r>
      <w:r w:rsidR="00B8026D">
        <w:rPr>
          <w:rFonts w:cs="Arial"/>
          <w:szCs w:val="24"/>
          <w:lang w:val="sr-Cyrl-RS"/>
        </w:rPr>
        <w:t xml:space="preserve"> износ</w:t>
      </w:r>
      <w:r w:rsidRPr="00E40BDF">
        <w:rPr>
          <w:rFonts w:cs="Arial"/>
          <w:szCs w:val="24"/>
          <w:lang w:val="sr-Cyrl-RS"/>
        </w:rPr>
        <w:t xml:space="preserve"> </w:t>
      </w:r>
      <w:r w:rsidR="00635513">
        <w:rPr>
          <w:rFonts w:cs="Arial"/>
          <w:szCs w:val="24"/>
          <w:lang w:val="sr-Cyrl-RS"/>
        </w:rPr>
        <w:t>понуђене цене</w:t>
      </w:r>
      <w:r w:rsidR="00B8026D">
        <w:rPr>
          <w:rFonts w:cs="Arial"/>
          <w:szCs w:val="24"/>
          <w:lang w:val="sr-Cyrl-RS"/>
        </w:rPr>
        <w:t xml:space="preserve"> </w:t>
      </w:r>
      <w:r w:rsidRPr="00E40BDF">
        <w:rPr>
          <w:rFonts w:cs="Arial"/>
          <w:szCs w:val="24"/>
          <w:lang w:val="sr-Cyrl-RS"/>
        </w:rPr>
        <w:t>за „стара“ (половна) возила. Разлику у цени наручи</w:t>
      </w:r>
      <w:r w:rsidR="00E45FB6">
        <w:rPr>
          <w:rFonts w:cs="Arial"/>
          <w:szCs w:val="24"/>
          <w:lang w:val="sr-Cyrl-RS"/>
        </w:rPr>
        <w:t>лац је дужан да, по испостављеним фактурама</w:t>
      </w:r>
      <w:r w:rsidRPr="00E40BDF">
        <w:rPr>
          <w:rFonts w:cs="Arial"/>
          <w:szCs w:val="24"/>
          <w:lang w:val="sr-Cyrl-RS"/>
        </w:rPr>
        <w:t xml:space="preserve">, плати понуђачу у року </w:t>
      </w:r>
      <w:r w:rsidR="00FE3025">
        <w:rPr>
          <w:rFonts w:cs="Arial"/>
          <w:szCs w:val="24"/>
          <w:lang w:val="sr-Cyrl-RS"/>
        </w:rPr>
        <w:t>од</w:t>
      </w:r>
      <w:r w:rsidRPr="00E40BDF">
        <w:rPr>
          <w:rFonts w:cs="Arial"/>
          <w:szCs w:val="24"/>
          <w:lang w:val="sr-Cyrl-RS"/>
        </w:rPr>
        <w:t xml:space="preserve"> 45 дана</w:t>
      </w:r>
      <w:r w:rsidR="00301BF2">
        <w:rPr>
          <w:rFonts w:cs="Arial"/>
          <w:szCs w:val="24"/>
          <w:lang w:val="sr-Cyrl-RS"/>
        </w:rPr>
        <w:t xml:space="preserve"> од дана пријема исправн</w:t>
      </w:r>
      <w:r w:rsidR="00E45FB6">
        <w:rPr>
          <w:rFonts w:cs="Arial"/>
          <w:szCs w:val="24"/>
          <w:lang w:val="sr-Cyrl-RS"/>
        </w:rPr>
        <w:t>их</w:t>
      </w:r>
      <w:r w:rsidR="00301BF2">
        <w:rPr>
          <w:rFonts w:cs="Arial"/>
          <w:szCs w:val="24"/>
          <w:lang w:val="sr-Cyrl-RS"/>
        </w:rPr>
        <w:t xml:space="preserve"> рачуна.</w:t>
      </w:r>
    </w:p>
    <w:p w14:paraId="73A4107C" w14:textId="77777777" w:rsidR="00075EB3" w:rsidRPr="00E40BDF" w:rsidRDefault="00075EB3" w:rsidP="00177271">
      <w:pPr>
        <w:pStyle w:val="KDParagraf"/>
        <w:spacing w:before="0"/>
        <w:rPr>
          <w:rFonts w:eastAsia="Calibri" w:cs="Arial"/>
          <w:color w:val="00B0F0"/>
          <w:lang w:val="sr-Cyrl-RS"/>
        </w:rPr>
      </w:pPr>
    </w:p>
    <w:p w14:paraId="0171EC02" w14:textId="64E130D4" w:rsidR="00301BF2" w:rsidRDefault="00301BF2" w:rsidP="00177271">
      <w:pPr>
        <w:pStyle w:val="KDParagraf"/>
        <w:spacing w:before="0"/>
        <w:rPr>
          <w:lang w:val="sr-Cyrl-RS"/>
        </w:rPr>
      </w:pPr>
      <w:r>
        <w:rPr>
          <w:lang w:val="sr-Cyrl-RS"/>
        </w:rPr>
        <w:t>Рачун</w:t>
      </w:r>
      <w:r w:rsidR="00E45FB6">
        <w:rPr>
          <w:lang w:val="sr-Cyrl-RS"/>
        </w:rPr>
        <w:t>е</w:t>
      </w:r>
      <w:r>
        <w:rPr>
          <w:lang w:val="sr-Cyrl-RS"/>
        </w:rPr>
        <w:t xml:space="preserve"> кој</w:t>
      </w:r>
      <w:r w:rsidR="00E45FB6">
        <w:rPr>
          <w:lang w:val="sr-Cyrl-RS"/>
        </w:rPr>
        <w:t>е</w:t>
      </w:r>
      <w:r>
        <w:rPr>
          <w:lang w:val="sr-Cyrl-RS"/>
        </w:rPr>
        <w:t xml:space="preserve"> П</w:t>
      </w:r>
      <w:r w:rsidR="00E45FB6">
        <w:rPr>
          <w:lang w:val="sr-Cyrl-RS"/>
        </w:rPr>
        <w:t>онуђач</w:t>
      </w:r>
      <w:r>
        <w:rPr>
          <w:lang w:val="sr-Cyrl-RS"/>
        </w:rPr>
        <w:t xml:space="preserve"> испоставља </w:t>
      </w:r>
      <w:r w:rsidR="00E45FB6">
        <w:rPr>
          <w:lang w:val="sr-Cyrl-RS"/>
        </w:rPr>
        <w:t xml:space="preserve">Наручиоцу </w:t>
      </w:r>
      <w:r>
        <w:rPr>
          <w:lang w:val="sr-Cyrl-RS"/>
        </w:rPr>
        <w:t>за нова возила умањиће се за износ рачуна кој</w:t>
      </w:r>
      <w:r w:rsidR="00E45FB6">
        <w:rPr>
          <w:lang w:val="sr-Cyrl-RS"/>
        </w:rPr>
        <w:t>е</w:t>
      </w:r>
      <w:r>
        <w:rPr>
          <w:lang w:val="sr-Cyrl-RS"/>
        </w:rPr>
        <w:t xml:space="preserve"> </w:t>
      </w:r>
      <w:r w:rsidR="00E45FB6">
        <w:rPr>
          <w:lang w:val="sr-Cyrl-RS"/>
        </w:rPr>
        <w:t>Наручилац</w:t>
      </w:r>
      <w:r>
        <w:rPr>
          <w:lang w:val="sr-Cyrl-RS"/>
        </w:rPr>
        <w:t xml:space="preserve"> испоставља </w:t>
      </w:r>
      <w:r w:rsidR="00E45FB6">
        <w:rPr>
          <w:lang w:val="sr-Cyrl-RS"/>
        </w:rPr>
        <w:t>Понуђачу</w:t>
      </w:r>
      <w:r w:rsidR="00E45FB6" w:rsidRPr="00E45FB6">
        <w:rPr>
          <w:lang w:val="sr-Cyrl-RS"/>
        </w:rPr>
        <w:t xml:space="preserve"> </w:t>
      </w:r>
      <w:r w:rsidR="00E45FB6">
        <w:rPr>
          <w:lang w:val="sr-Cyrl-RS"/>
        </w:rPr>
        <w:t>за стара возила</w:t>
      </w:r>
      <w:r>
        <w:rPr>
          <w:lang w:val="sr-Cyrl-RS"/>
        </w:rPr>
        <w:t>.</w:t>
      </w:r>
    </w:p>
    <w:p w14:paraId="2E482AE5" w14:textId="77777777" w:rsidR="00301BF2" w:rsidRDefault="00301BF2" w:rsidP="00177271">
      <w:pPr>
        <w:pStyle w:val="KDParagraf"/>
        <w:spacing w:before="0"/>
        <w:rPr>
          <w:lang w:val="sr-Cyrl-RS"/>
        </w:rPr>
      </w:pPr>
    </w:p>
    <w:p w14:paraId="1A02C774" w14:textId="3AC80E3E" w:rsidR="003508B5" w:rsidRPr="00E40BDF" w:rsidRDefault="00075EB3" w:rsidP="00177271">
      <w:pPr>
        <w:pStyle w:val="KDParagraf"/>
        <w:spacing w:before="0"/>
        <w:rPr>
          <w:rFonts w:eastAsia="Calibri" w:cs="Arial"/>
        </w:rPr>
      </w:pPr>
      <w:r w:rsidRPr="00E40BDF">
        <w:rPr>
          <w:rFonts w:eastAsia="Calibri" w:cs="Arial"/>
          <w:lang w:val="sr-Cyrl-RS"/>
        </w:rPr>
        <w:t>За</w:t>
      </w:r>
      <w:r w:rsidR="003508B5" w:rsidRPr="00E40BDF">
        <w:rPr>
          <w:rFonts w:eastAsia="Calibri" w:cs="Arial"/>
        </w:rPr>
        <w:t xml:space="preserve"> понуђен</w:t>
      </w:r>
      <w:r w:rsidRPr="00E40BDF">
        <w:rPr>
          <w:rFonts w:eastAsia="Calibri" w:cs="Arial"/>
          <w:lang w:val="sr-Cyrl-RS"/>
        </w:rPr>
        <w:t>у</w:t>
      </w:r>
      <w:r w:rsidR="003508B5" w:rsidRPr="00E40BDF">
        <w:rPr>
          <w:rFonts w:eastAsia="Calibri" w:cs="Arial"/>
        </w:rPr>
        <w:t xml:space="preserve"> цен</w:t>
      </w:r>
      <w:r w:rsidRPr="00E40BDF">
        <w:rPr>
          <w:rFonts w:eastAsia="Calibri" w:cs="Arial"/>
          <w:lang w:val="sr-Cyrl-RS"/>
        </w:rPr>
        <w:t>у</w:t>
      </w:r>
      <w:r w:rsidR="003508B5" w:rsidRPr="00E40BDF">
        <w:rPr>
          <w:rFonts w:eastAsia="Calibri" w:cs="Arial"/>
        </w:rPr>
        <w:t xml:space="preserve"> исказан</w:t>
      </w:r>
      <w:r w:rsidRPr="00E40BDF">
        <w:rPr>
          <w:rFonts w:eastAsia="Calibri" w:cs="Arial"/>
          <w:lang w:val="sr-Cyrl-RS"/>
        </w:rPr>
        <w:t>у</w:t>
      </w:r>
      <w:r w:rsidR="003508B5" w:rsidRPr="00E40BDF">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w:t>
      </w:r>
      <w:r w:rsidR="003508B5" w:rsidRPr="00E40BDF">
        <w:rPr>
          <w:rFonts w:eastAsia="Calibri" w:cs="Arial"/>
        </w:rPr>
        <w:lastRenderedPageBreak/>
        <w:t xml:space="preserve">динара у односу на евро (према </w:t>
      </w:r>
      <w:r w:rsidR="00A14F4B" w:rsidRPr="00E40BDF">
        <w:rPr>
          <w:rFonts w:eastAsia="Calibri" w:cs="Arial"/>
          <w:lang w:val="sr-Cyrl-RS"/>
        </w:rPr>
        <w:t xml:space="preserve">курсу </w:t>
      </w:r>
      <w:r w:rsidR="003508B5" w:rsidRPr="00E40BDF">
        <w:rPr>
          <w:rFonts w:eastAsia="Calibri" w:cs="Arial"/>
        </w:rPr>
        <w:t>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5BB51DE9" w14:textId="1C008B77" w:rsidR="00821916" w:rsidRPr="00E40BDF" w:rsidRDefault="005A3029" w:rsidP="00177271">
      <w:pPr>
        <w:pStyle w:val="KDParagraf"/>
        <w:spacing w:before="0"/>
        <w:rPr>
          <w:rFonts w:eastAsia="Calibri" w:cs="Arial"/>
          <w:color w:val="00B0F0"/>
          <w:lang w:val="sr-Cyrl-CS"/>
        </w:rPr>
      </w:pPr>
      <w:r w:rsidRPr="00E40BDF">
        <w:rPr>
          <w:rFonts w:eastAsia="Calibri" w:cs="Arial"/>
          <w:color w:val="00B0F0"/>
        </w:rPr>
        <w:t xml:space="preserve"> </w:t>
      </w:r>
    </w:p>
    <w:p w14:paraId="3790AD1D" w14:textId="7B6F0775" w:rsidR="003508B5" w:rsidRPr="00E40BDF" w:rsidRDefault="005A3029" w:rsidP="00177271">
      <w:pPr>
        <w:pStyle w:val="KDParagraf"/>
        <w:spacing w:before="0"/>
        <w:rPr>
          <w:rFonts w:cs="Arial"/>
        </w:rPr>
      </w:pPr>
      <w:r w:rsidRPr="00E40BDF">
        <w:rPr>
          <w:rFonts w:cs="Arial"/>
        </w:rPr>
        <w:t>Рачун</w:t>
      </w:r>
      <w:r w:rsidR="008F18BC" w:rsidRPr="00E40BDF">
        <w:rPr>
          <w:rFonts w:cs="Arial"/>
        </w:rPr>
        <w:t xml:space="preserve"> мора бити достављен на адресу Н</w:t>
      </w:r>
      <w:r w:rsidRPr="00E40BDF">
        <w:rPr>
          <w:rFonts w:cs="Arial"/>
        </w:rPr>
        <w:t xml:space="preserve">аручиоца: Јавно предузеће „Електропривреда Србије“ Београд, </w:t>
      </w:r>
      <w:r w:rsidR="00075EB3" w:rsidRPr="00E40BDF">
        <w:rPr>
          <w:rFonts w:cs="Arial"/>
          <w:lang w:val="sr-Cyrl-RS"/>
        </w:rPr>
        <w:t>Балканска број 13</w:t>
      </w:r>
      <w:r w:rsidRPr="00E40BDF">
        <w:rPr>
          <w:rFonts w:cs="Arial"/>
        </w:rPr>
        <w:t xml:space="preserve">, ПИБ </w:t>
      </w:r>
      <w:r w:rsidRPr="00E40BDF">
        <w:rPr>
          <w:rFonts w:cs="Arial"/>
          <w:lang w:val="sr-Cyrl-BA"/>
        </w:rPr>
        <w:t>(</w:t>
      </w:r>
      <w:r w:rsidR="00075EB3" w:rsidRPr="00E40BDF">
        <w:rPr>
          <w:rFonts w:cs="Arial"/>
          <w:lang w:val="sr-Cyrl-BA"/>
        </w:rPr>
        <w:t>103920327</w:t>
      </w:r>
      <w:r w:rsidRPr="00E40BDF">
        <w:rPr>
          <w:rFonts w:cs="Arial"/>
          <w:lang w:val="sr-Cyrl-BA"/>
        </w:rPr>
        <w:t>)</w:t>
      </w:r>
      <w:r w:rsidRPr="00E40BDF">
        <w:rPr>
          <w:rFonts w:cs="Arial"/>
        </w:rPr>
        <w:t xml:space="preserve">, са обавезним прилозима и то: </w:t>
      </w:r>
      <w:r w:rsidR="00A32EE1" w:rsidRPr="00E40BDF">
        <w:rPr>
          <w:rFonts w:eastAsia="Calibri" w:cs="Arial"/>
          <w:lang w:val="sr-Cyrl-RS"/>
        </w:rPr>
        <w:t>Записника о пријему и Записника о предаји добара</w:t>
      </w:r>
      <w:r w:rsidR="00A32EE1" w:rsidRPr="00E40BDF">
        <w:rPr>
          <w:rFonts w:cs="Arial"/>
        </w:rPr>
        <w:t xml:space="preserve"> </w:t>
      </w:r>
      <w:r w:rsidRPr="00E40BDF">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40BDF">
        <w:rPr>
          <w:rFonts w:cs="Arial"/>
          <w:lang w:val="sr-Latn-CS"/>
        </w:rPr>
        <w:t>Купца</w:t>
      </w:r>
      <w:r w:rsidRPr="00E40BDF">
        <w:rPr>
          <w:rFonts w:cs="Arial"/>
        </w:rPr>
        <w:t>, које је примило предметна добра.</w:t>
      </w:r>
    </w:p>
    <w:p w14:paraId="7FD11B5D" w14:textId="77777777" w:rsidR="003508B5" w:rsidRPr="00E40BDF" w:rsidRDefault="003508B5" w:rsidP="00177271">
      <w:pPr>
        <w:pStyle w:val="KDParagraf"/>
        <w:spacing w:before="0"/>
        <w:rPr>
          <w:rFonts w:cs="Arial"/>
          <w:color w:val="00B0F0"/>
          <w:lang w:val="sr-Cyrl-RS"/>
        </w:rPr>
      </w:pPr>
    </w:p>
    <w:p w14:paraId="4D7F603F" w14:textId="0244F38B" w:rsidR="00B00642" w:rsidRPr="00177271" w:rsidRDefault="00B00642" w:rsidP="00177271">
      <w:pPr>
        <w:pStyle w:val="KDParagraf"/>
        <w:spacing w:before="0"/>
        <w:rPr>
          <w:rFonts w:cs="Arial"/>
          <w:i/>
          <w:lang w:val="sr-Cyrl-RS"/>
        </w:rPr>
      </w:pPr>
      <w:r w:rsidRPr="00E40BDF">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E40BDF">
        <w:rPr>
          <w:rFonts w:cs="Arial"/>
          <w:lang w:val="sr-Cyrl-RS"/>
        </w:rPr>
        <w:t>Рачуни који</w:t>
      </w:r>
      <w:r w:rsidRPr="00E40BDF">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40BDF">
        <w:rPr>
          <w:rFonts w:cs="Arial"/>
          <w:lang w:val="sr-Cyrl-RS"/>
        </w:rPr>
        <w:t>зива из рачуна</w:t>
      </w:r>
      <w:r w:rsidRPr="00E40BDF">
        <w:rPr>
          <w:rFonts w:cs="Arial"/>
          <w:lang w:val="sr-Cyrl-RS"/>
        </w:rPr>
        <w:t xml:space="preserve"> са захтеваним називима из конкурсне документације и прихваћене понуде.</w:t>
      </w:r>
    </w:p>
    <w:p w14:paraId="334ADC91" w14:textId="77777777" w:rsidR="008D2B23" w:rsidRPr="00177271" w:rsidRDefault="008D2B23" w:rsidP="00177271">
      <w:pPr>
        <w:autoSpaceDE w:val="0"/>
        <w:autoSpaceDN w:val="0"/>
        <w:adjustRightInd w:val="0"/>
        <w:spacing w:before="0"/>
        <w:ind w:right="-426"/>
        <w:rPr>
          <w:rFonts w:eastAsia="Calibri" w:cs="Arial"/>
          <w:i/>
        </w:rPr>
      </w:pPr>
    </w:p>
    <w:p w14:paraId="59FC78B9" w14:textId="01DCB986" w:rsidR="008D2B23" w:rsidRPr="00177271" w:rsidRDefault="008D2B23" w:rsidP="00C41592">
      <w:pPr>
        <w:pStyle w:val="KDPodnaslov2"/>
        <w:numPr>
          <w:ilvl w:val="1"/>
          <w:numId w:val="27"/>
        </w:numPr>
        <w:spacing w:before="0"/>
        <w:jc w:val="both"/>
        <w:rPr>
          <w:rFonts w:cs="Arial"/>
          <w:lang w:val="ru-RU"/>
        </w:rPr>
      </w:pPr>
      <w:bookmarkStart w:id="232" w:name="_Toc441651589"/>
      <w:bookmarkStart w:id="233" w:name="_Toc442559900"/>
      <w:r w:rsidRPr="00177271">
        <w:rPr>
          <w:rFonts w:cs="Arial"/>
        </w:rPr>
        <w:t>Рок важења понуде</w:t>
      </w:r>
      <w:bookmarkEnd w:id="232"/>
      <w:bookmarkEnd w:id="233"/>
    </w:p>
    <w:p w14:paraId="45B02713" w14:textId="6D7E10EE" w:rsidR="008D2B23" w:rsidRPr="00177271" w:rsidRDefault="008D2B23" w:rsidP="00177271">
      <w:pPr>
        <w:spacing w:before="0"/>
        <w:rPr>
          <w:rFonts w:cs="Arial"/>
          <w:lang w:val="ru-RU"/>
        </w:rPr>
      </w:pPr>
      <w:r w:rsidRPr="00177271">
        <w:rPr>
          <w:rFonts w:cs="Arial"/>
          <w:lang w:val="ru-RU"/>
        </w:rPr>
        <w:t xml:space="preserve">Понуда мора да важи </w:t>
      </w:r>
      <w:r w:rsidRPr="00075EB3">
        <w:rPr>
          <w:rFonts w:cs="Arial"/>
          <w:lang w:val="ru-RU"/>
        </w:rPr>
        <w:t xml:space="preserve">најмање </w:t>
      </w:r>
      <w:r w:rsidR="00075EB3" w:rsidRPr="00075EB3">
        <w:rPr>
          <w:rFonts w:cs="Arial"/>
          <w:lang w:val="sr-Cyrl-RS"/>
        </w:rPr>
        <w:t>60</w:t>
      </w:r>
      <w:r w:rsidRPr="00075EB3">
        <w:rPr>
          <w:rFonts w:cs="Arial"/>
          <w:lang w:val="ru-RU"/>
        </w:rPr>
        <w:t xml:space="preserve"> (словима:</w:t>
      </w:r>
      <w:r w:rsidR="00075EB3" w:rsidRPr="00075EB3">
        <w:rPr>
          <w:rFonts w:cs="Arial"/>
          <w:lang w:val="ru-RU"/>
        </w:rPr>
        <w:t xml:space="preserve"> ше</w:t>
      </w:r>
      <w:r w:rsidR="004E5A97" w:rsidRPr="00E40BDF">
        <w:rPr>
          <w:rFonts w:cs="Arial"/>
          <w:lang w:val="sr-Cyrl-RS"/>
        </w:rPr>
        <w:t>з</w:t>
      </w:r>
      <w:r w:rsidR="00075EB3" w:rsidRPr="00075EB3">
        <w:rPr>
          <w:rFonts w:cs="Arial"/>
          <w:lang w:val="ru-RU"/>
        </w:rPr>
        <w:t xml:space="preserve">десет </w:t>
      </w:r>
      <w:r w:rsidR="001849B6" w:rsidRPr="00075EB3">
        <w:rPr>
          <w:rFonts w:cs="Arial"/>
          <w:lang w:val="sr-Cyrl-RS"/>
        </w:rPr>
        <w:t>дана</w:t>
      </w:r>
      <w:r w:rsidRPr="00075EB3">
        <w:rPr>
          <w:rFonts w:cs="Arial"/>
          <w:lang w:val="ru-RU"/>
        </w:rPr>
        <w:t xml:space="preserve">) дана од дана </w:t>
      </w:r>
      <w:r w:rsidRPr="00177271">
        <w:rPr>
          <w:rFonts w:cs="Arial"/>
          <w:lang w:val="ru-RU"/>
        </w:rPr>
        <w:t xml:space="preserve">отварања понуда. </w:t>
      </w:r>
    </w:p>
    <w:p w14:paraId="11D7E3E3" w14:textId="77777777" w:rsidR="008D2B23" w:rsidRPr="00177271" w:rsidRDefault="008D2B23" w:rsidP="00177271">
      <w:pPr>
        <w:spacing w:before="0"/>
        <w:rPr>
          <w:rFonts w:cs="Arial"/>
        </w:rPr>
      </w:pPr>
      <w:r w:rsidRPr="00177271">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177271" w:rsidRDefault="005A3029" w:rsidP="00177271">
      <w:pPr>
        <w:spacing w:before="0"/>
        <w:rPr>
          <w:rFonts w:cs="Arial"/>
        </w:rPr>
      </w:pPr>
    </w:p>
    <w:p w14:paraId="3E5DE9C2" w14:textId="77777777" w:rsidR="0085348E" w:rsidRPr="00177271" w:rsidRDefault="0085348E" w:rsidP="00BF016E">
      <w:pPr>
        <w:pStyle w:val="KDPodnaslov2"/>
        <w:numPr>
          <w:ilvl w:val="1"/>
          <w:numId w:val="27"/>
        </w:numPr>
        <w:spacing w:before="0"/>
        <w:jc w:val="both"/>
        <w:rPr>
          <w:rFonts w:cs="Arial"/>
        </w:rPr>
      </w:pPr>
      <w:r w:rsidRPr="00177271">
        <w:rPr>
          <w:rFonts w:cs="Arial"/>
        </w:rPr>
        <w:t>Начин означавања поверљивих података у понуди</w:t>
      </w:r>
    </w:p>
    <w:p w14:paraId="33DD7B96" w14:textId="77777777" w:rsidR="0085348E" w:rsidRPr="00177271" w:rsidRDefault="0085348E" w:rsidP="00177271">
      <w:pPr>
        <w:pStyle w:val="KDParagraf"/>
        <w:spacing w:before="0"/>
        <w:rPr>
          <w:rFonts w:cs="Arial"/>
        </w:rPr>
      </w:pPr>
      <w:r w:rsidRPr="0017727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177271" w:rsidRDefault="0085348E" w:rsidP="00177271">
      <w:pPr>
        <w:pStyle w:val="KDParagraf"/>
        <w:spacing w:before="0"/>
        <w:rPr>
          <w:rFonts w:cs="Arial"/>
        </w:rPr>
      </w:pPr>
      <w:r w:rsidRPr="00177271">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177271" w:rsidRDefault="0085348E" w:rsidP="00177271">
      <w:pPr>
        <w:pStyle w:val="KDParagraf"/>
        <w:spacing w:before="0"/>
        <w:rPr>
          <w:rFonts w:cs="Arial"/>
        </w:rPr>
      </w:pPr>
      <w:r w:rsidRPr="0017727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177271" w:rsidRDefault="0085348E" w:rsidP="00177271">
      <w:pPr>
        <w:pStyle w:val="KDParagraf"/>
        <w:spacing w:before="0"/>
        <w:rPr>
          <w:rFonts w:cs="Arial"/>
        </w:rPr>
      </w:pPr>
      <w:r w:rsidRPr="00177271">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177271" w:rsidRDefault="0085348E" w:rsidP="00177271">
      <w:pPr>
        <w:pStyle w:val="KDParagraf"/>
        <w:spacing w:before="0"/>
        <w:rPr>
          <w:rFonts w:cs="Arial"/>
        </w:rPr>
      </w:pPr>
      <w:r w:rsidRPr="00177271">
        <w:rPr>
          <w:rFonts w:cs="Arial"/>
        </w:rPr>
        <w:t>Наручилац не одговара за поверљивост података који нису означени на горе наведени начин.</w:t>
      </w:r>
    </w:p>
    <w:p w14:paraId="6A692E1F" w14:textId="77777777" w:rsidR="0085348E" w:rsidRPr="00177271" w:rsidRDefault="0085348E" w:rsidP="00177271">
      <w:pPr>
        <w:pStyle w:val="KDParagraf"/>
        <w:spacing w:before="0"/>
        <w:rPr>
          <w:rFonts w:cs="Arial"/>
        </w:rPr>
      </w:pPr>
      <w:r w:rsidRPr="0017727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177271" w:rsidRDefault="0085348E" w:rsidP="00177271">
      <w:pPr>
        <w:pStyle w:val="KDParagraf"/>
        <w:spacing w:before="0"/>
        <w:rPr>
          <w:rFonts w:cs="Arial"/>
          <w:lang w:val="ru-RU"/>
        </w:rPr>
      </w:pPr>
      <w:r w:rsidRPr="0017727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177271" w:rsidRDefault="0085348E" w:rsidP="00177271">
      <w:pPr>
        <w:pStyle w:val="KDParagraf"/>
        <w:spacing w:before="0"/>
        <w:rPr>
          <w:rFonts w:cs="Arial"/>
        </w:rPr>
      </w:pPr>
      <w:r w:rsidRPr="0017727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A206DB2" w:rsidR="0085348E" w:rsidRDefault="0085348E" w:rsidP="00177271">
      <w:pPr>
        <w:pStyle w:val="KDParagraf"/>
        <w:spacing w:before="0"/>
        <w:rPr>
          <w:rFonts w:cs="Arial"/>
          <w:lang w:val="sr-Cyrl-RS"/>
        </w:rPr>
      </w:pPr>
      <w:r w:rsidRPr="00177271">
        <w:rPr>
          <w:rFonts w:cs="Arial"/>
        </w:rPr>
        <w:t>Неће се сматрати поверљивим докази о испуњености обавезних услова</w:t>
      </w:r>
      <w:proofErr w:type="gramStart"/>
      <w:r w:rsidRPr="00177271">
        <w:rPr>
          <w:rFonts w:cs="Arial"/>
        </w:rPr>
        <w:t>,цена</w:t>
      </w:r>
      <w:proofErr w:type="gramEnd"/>
      <w:r w:rsidRPr="00177271">
        <w:rPr>
          <w:rFonts w:cs="Arial"/>
        </w:rPr>
        <w:t xml:space="preserve"> и други подаци из понуде који су од значаја за примену критеријума и рангирање понуде. </w:t>
      </w:r>
    </w:p>
    <w:p w14:paraId="722CC849" w14:textId="77777777" w:rsidR="00C41592" w:rsidRPr="00C41592" w:rsidRDefault="00C41592" w:rsidP="00177271">
      <w:pPr>
        <w:pStyle w:val="KDParagraf"/>
        <w:spacing w:before="0"/>
        <w:rPr>
          <w:rFonts w:cs="Arial"/>
          <w:lang w:val="sr-Cyrl-RS"/>
        </w:rPr>
      </w:pPr>
    </w:p>
    <w:p w14:paraId="3A60F447" w14:textId="77777777" w:rsidR="0085348E" w:rsidRPr="00177271" w:rsidRDefault="0085348E" w:rsidP="00BF016E">
      <w:pPr>
        <w:pStyle w:val="KDPodnaslov2"/>
        <w:numPr>
          <w:ilvl w:val="1"/>
          <w:numId w:val="27"/>
        </w:numPr>
        <w:spacing w:before="0"/>
        <w:jc w:val="both"/>
        <w:rPr>
          <w:rFonts w:cs="Arial"/>
        </w:rPr>
      </w:pPr>
      <w:r w:rsidRPr="00177271">
        <w:rPr>
          <w:rFonts w:cs="Arial"/>
        </w:rPr>
        <w:lastRenderedPageBreak/>
        <w:t>Поштовање обавеза које произлазе из прописа о заштити на раду и других прописа</w:t>
      </w:r>
    </w:p>
    <w:p w14:paraId="3488290D" w14:textId="13280967" w:rsidR="0085348E" w:rsidRPr="00177271" w:rsidRDefault="0085348E" w:rsidP="00177271">
      <w:pPr>
        <w:pStyle w:val="KDParagraf"/>
        <w:spacing w:before="0"/>
        <w:rPr>
          <w:rFonts w:cs="Arial"/>
          <w:lang w:val="ru-RU"/>
        </w:rPr>
      </w:pPr>
      <w:r w:rsidRPr="0017727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A1353B">
        <w:rPr>
          <w:rFonts w:cs="Arial"/>
          <w:lang w:val="ru-RU"/>
        </w:rPr>
        <w:t>4.</w:t>
      </w:r>
      <w:r w:rsidR="00A1353B" w:rsidRPr="00177271">
        <w:rPr>
          <w:rFonts w:cs="Arial"/>
          <w:lang w:val="ru-RU"/>
        </w:rPr>
        <w:t xml:space="preserve"> </w:t>
      </w:r>
      <w:r w:rsidRPr="00177271">
        <w:rPr>
          <w:rFonts w:cs="Arial"/>
          <w:lang w:val="ru-RU"/>
        </w:rPr>
        <w:t>из конкурсне документације).</w:t>
      </w:r>
    </w:p>
    <w:p w14:paraId="669BA8B8" w14:textId="77777777" w:rsidR="0085348E" w:rsidRPr="00177271" w:rsidRDefault="0085348E" w:rsidP="00177271">
      <w:pPr>
        <w:pStyle w:val="KDParagraf"/>
        <w:spacing w:before="0"/>
        <w:rPr>
          <w:rFonts w:cs="Arial"/>
          <w:lang w:val="ru-RU"/>
        </w:rPr>
      </w:pPr>
    </w:p>
    <w:p w14:paraId="7CA4823E" w14:textId="77777777" w:rsidR="0085348E" w:rsidRPr="00177271" w:rsidRDefault="0085348E" w:rsidP="00BF016E">
      <w:pPr>
        <w:pStyle w:val="KDPodnaslov2"/>
        <w:numPr>
          <w:ilvl w:val="1"/>
          <w:numId w:val="27"/>
        </w:numPr>
        <w:spacing w:before="0"/>
        <w:jc w:val="both"/>
        <w:rPr>
          <w:rFonts w:cs="Arial"/>
        </w:rPr>
      </w:pPr>
      <w:r w:rsidRPr="00177271">
        <w:rPr>
          <w:rFonts w:cs="Arial"/>
        </w:rPr>
        <w:t>Накнада за коришћење патената</w:t>
      </w:r>
    </w:p>
    <w:p w14:paraId="4E2577D6" w14:textId="77777777" w:rsidR="0085348E" w:rsidRPr="00177271" w:rsidRDefault="0085348E" w:rsidP="00177271">
      <w:pPr>
        <w:pStyle w:val="KDParagraf"/>
        <w:spacing w:before="0"/>
        <w:rPr>
          <w:rFonts w:cs="Arial"/>
          <w:lang w:val="ru-RU" w:eastAsia="sr-Latn-CS"/>
        </w:rPr>
      </w:pPr>
      <w:r w:rsidRPr="0017727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177271" w:rsidRDefault="008F774C" w:rsidP="00177271">
      <w:pPr>
        <w:pStyle w:val="KDParagraf"/>
        <w:spacing w:before="0"/>
        <w:rPr>
          <w:rFonts w:cs="Arial"/>
          <w:lang w:val="ru-RU" w:eastAsia="sr-Latn-CS"/>
        </w:rPr>
      </w:pPr>
    </w:p>
    <w:p w14:paraId="1935C1F1" w14:textId="05608E23" w:rsidR="0085348E" w:rsidRPr="00177271" w:rsidRDefault="008F774C" w:rsidP="00BF016E">
      <w:pPr>
        <w:pStyle w:val="KDPodnaslov2"/>
        <w:numPr>
          <w:ilvl w:val="1"/>
          <w:numId w:val="27"/>
        </w:numPr>
        <w:spacing w:before="0"/>
        <w:jc w:val="both"/>
        <w:rPr>
          <w:rFonts w:cs="Arial"/>
        </w:rPr>
      </w:pPr>
      <w:r w:rsidRPr="00177271">
        <w:rPr>
          <w:rFonts w:cs="Arial"/>
        </w:rPr>
        <w:t>Начело заштите животне средине и обезбеђивања енергетске ефикасности</w:t>
      </w:r>
    </w:p>
    <w:p w14:paraId="29029429" w14:textId="35FC3944" w:rsidR="008F774C" w:rsidRPr="00177271" w:rsidRDefault="008F774C" w:rsidP="00177271">
      <w:pPr>
        <w:pStyle w:val="KDParagraf"/>
        <w:spacing w:before="0"/>
        <w:rPr>
          <w:rFonts w:cs="Arial"/>
          <w:lang w:val="ru-RU" w:eastAsia="sr-Latn-CS"/>
        </w:rPr>
      </w:pPr>
      <w:r w:rsidRPr="0017727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177271" w:rsidRDefault="008D2B23" w:rsidP="00177271">
      <w:pPr>
        <w:spacing w:before="0"/>
        <w:ind w:left="851"/>
        <w:rPr>
          <w:rFonts w:eastAsia="TimesNewRomanPSMT" w:cs="Arial"/>
          <w:bCs/>
          <w:iCs/>
          <w:color w:val="00B0F0"/>
        </w:rPr>
      </w:pPr>
    </w:p>
    <w:p w14:paraId="5F992540" w14:textId="77777777" w:rsidR="008D2B23" w:rsidRPr="00177271" w:rsidRDefault="008D2B23" w:rsidP="00BF016E">
      <w:pPr>
        <w:pStyle w:val="KDPodnaslov2"/>
        <w:numPr>
          <w:ilvl w:val="1"/>
          <w:numId w:val="27"/>
        </w:numPr>
        <w:spacing w:before="0"/>
        <w:jc w:val="both"/>
        <w:rPr>
          <w:rFonts w:cs="Arial"/>
        </w:rPr>
      </w:pPr>
      <w:bookmarkStart w:id="234" w:name="_Toc441651602"/>
      <w:bookmarkStart w:id="235" w:name="_Toc442559913"/>
      <w:r w:rsidRPr="00177271">
        <w:rPr>
          <w:rFonts w:cs="Arial"/>
        </w:rPr>
        <w:t>Додатне информације и објашњења</w:t>
      </w:r>
      <w:bookmarkEnd w:id="234"/>
      <w:bookmarkEnd w:id="235"/>
    </w:p>
    <w:p w14:paraId="1136E431" w14:textId="0588797B" w:rsidR="008D2B23" w:rsidRPr="00177271" w:rsidRDefault="008D2B23" w:rsidP="00177271">
      <w:pPr>
        <w:widowControl w:val="0"/>
        <w:spacing w:before="0"/>
        <w:rPr>
          <w:rFonts w:cs="Arial"/>
        </w:rPr>
      </w:pPr>
      <w:r w:rsidRPr="00177271">
        <w:rPr>
          <w:rFonts w:cs="Arial"/>
          <w:lang w:val="ru-RU"/>
        </w:rPr>
        <w:t xml:space="preserve">Заинтерсовано лице може, у писаном облику, тражити </w:t>
      </w:r>
      <w:r w:rsidR="00B505E8" w:rsidRPr="00177271">
        <w:rPr>
          <w:rFonts w:cs="Arial"/>
          <w:lang w:val="ru-RU"/>
        </w:rPr>
        <w:t xml:space="preserve">од Наручиоца </w:t>
      </w:r>
      <w:r w:rsidRPr="00177271">
        <w:rPr>
          <w:rFonts w:cs="Arial"/>
          <w:lang w:val="ru-RU"/>
        </w:rPr>
        <w:t>додатне информације или појашњења у вези са припрем</w:t>
      </w:r>
      <w:r w:rsidR="00B505E8" w:rsidRPr="00177271">
        <w:rPr>
          <w:rFonts w:cs="Arial"/>
          <w:lang w:val="ru-RU"/>
        </w:rPr>
        <w:t>ањем</w:t>
      </w:r>
      <w:r w:rsidRPr="00177271">
        <w:rPr>
          <w:rFonts w:cs="Arial"/>
          <w:lang w:val="ru-RU"/>
        </w:rPr>
        <w:t xml:space="preserve"> понуде,</w:t>
      </w:r>
      <w:r w:rsidR="00B505E8" w:rsidRPr="00177271">
        <w:rPr>
          <w:rFonts w:cs="Arial"/>
          <w:lang w:val="ru-RU"/>
        </w:rPr>
        <w:t>при чему може да укаже Наручиоцу и на евентуално уочене недостатке и неправилности у конкурсној документацији,</w:t>
      </w:r>
      <w:r w:rsidRPr="0017727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601D0">
        <w:rPr>
          <w:rFonts w:cs="Arial"/>
          <w:color w:val="000000"/>
          <w:lang w:val="ru-RU"/>
        </w:rPr>
        <w:t>ЈНО/1000/0034/2016</w:t>
      </w:r>
      <w:r w:rsidRPr="00177271">
        <w:rPr>
          <w:rFonts w:cs="Arial"/>
          <w:lang w:val="ru-RU"/>
        </w:rPr>
        <w:t>“ или електронским путем на е-</w:t>
      </w:r>
      <w:r w:rsidRPr="00177271">
        <w:rPr>
          <w:rFonts w:cs="Arial"/>
        </w:rPr>
        <w:t>mail</w:t>
      </w:r>
      <w:r w:rsidRPr="00177271">
        <w:rPr>
          <w:rFonts w:cs="Arial"/>
          <w:lang w:val="ru-RU"/>
        </w:rPr>
        <w:t xml:space="preserve"> адресу:</w:t>
      </w:r>
      <w:r w:rsidR="003601D0">
        <w:rPr>
          <w:rFonts w:cs="Arial"/>
          <w:lang w:val="ru-RU"/>
        </w:rPr>
        <w:t xml:space="preserve"> </w:t>
      </w:r>
      <w:r w:rsidR="003601D0">
        <w:rPr>
          <w:rFonts w:cs="Arial"/>
        </w:rPr>
        <w:t>ana.</w:t>
      </w:r>
      <w:r w:rsidR="003601D0" w:rsidRPr="003601D0">
        <w:rPr>
          <w:rFonts w:cs="Arial"/>
        </w:rPr>
        <w:t xml:space="preserve">draskovic@eps.rs </w:t>
      </w:r>
      <w:r w:rsidR="003601D0" w:rsidRPr="003601D0">
        <w:rPr>
          <w:rFonts w:cs="Arial"/>
          <w:lang w:val="sr-Cyrl-RS"/>
        </w:rPr>
        <w:t xml:space="preserve">и </w:t>
      </w:r>
      <w:r w:rsidR="00472B64">
        <w:rPr>
          <w:rFonts w:cs="Arial"/>
        </w:rPr>
        <w:t>s</w:t>
      </w:r>
      <w:r w:rsidR="003601D0" w:rsidRPr="003601D0">
        <w:rPr>
          <w:rFonts w:cs="Arial"/>
        </w:rPr>
        <w:t>anja.alikalfic@eps.rs</w:t>
      </w:r>
      <w:r w:rsidRPr="003601D0">
        <w:rPr>
          <w:rFonts w:cs="Arial"/>
          <w:lang w:val="ru-RU"/>
        </w:rPr>
        <w:t>,</w:t>
      </w:r>
      <w:r w:rsidR="003601D0" w:rsidRPr="003601D0">
        <w:rPr>
          <w:rFonts w:cs="Arial"/>
        </w:rPr>
        <w:t xml:space="preserve"> </w:t>
      </w:r>
      <w:r w:rsidRPr="003601D0">
        <w:rPr>
          <w:rFonts w:cs="Arial"/>
          <w:lang w:val="ru-RU"/>
        </w:rPr>
        <w:t>радним данима (понедељак – петак) у времену од 08 до 1</w:t>
      </w:r>
      <w:r w:rsidR="003601D0" w:rsidRPr="003601D0">
        <w:rPr>
          <w:rFonts w:cs="Arial"/>
        </w:rPr>
        <w:t>6</w:t>
      </w:r>
      <w:r w:rsidRPr="003601D0">
        <w:rPr>
          <w:rFonts w:cs="Arial"/>
          <w:lang w:val="ru-RU"/>
        </w:rPr>
        <w:t xml:space="preserve"> </w:t>
      </w:r>
      <w:r w:rsidRPr="00177271">
        <w:rPr>
          <w:rFonts w:cs="Arial"/>
          <w:lang w:val="ru-RU"/>
        </w:rPr>
        <w:t xml:space="preserve">часова. </w:t>
      </w:r>
      <w:r w:rsidRPr="0017727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177271" w:rsidRDefault="008D2B23" w:rsidP="00177271">
      <w:pPr>
        <w:spacing w:before="0"/>
        <w:rPr>
          <w:rFonts w:cs="Arial"/>
          <w:lang w:val="ru-RU"/>
        </w:rPr>
      </w:pPr>
      <w:r w:rsidRPr="00177271">
        <w:rPr>
          <w:rFonts w:cs="Arial"/>
          <w:lang w:val="ru-RU"/>
        </w:rPr>
        <w:t xml:space="preserve">Наручилац ће у року од три дана по пријему захтева објавити </w:t>
      </w:r>
      <w:r w:rsidRPr="00177271">
        <w:rPr>
          <w:rFonts w:cs="Arial"/>
        </w:rPr>
        <w:t>Одговор на захтев</w:t>
      </w:r>
      <w:r w:rsidRPr="00177271">
        <w:rPr>
          <w:rFonts w:cs="Arial"/>
          <w:lang w:val="ru-RU"/>
        </w:rPr>
        <w:t xml:space="preserve"> на Порталу јавних набавки и својој интернет страници.</w:t>
      </w:r>
    </w:p>
    <w:p w14:paraId="10B3A0E0" w14:textId="77777777" w:rsidR="008D2B23" w:rsidRPr="00177271" w:rsidRDefault="008D2B23" w:rsidP="00177271">
      <w:pPr>
        <w:pStyle w:val="KDMojTekst"/>
        <w:spacing w:before="0"/>
        <w:rPr>
          <w:rFonts w:cs="Arial"/>
          <w:i w:val="0"/>
          <w:color w:val="auto"/>
          <w:sz w:val="22"/>
          <w:szCs w:val="22"/>
        </w:rPr>
      </w:pPr>
      <w:r w:rsidRPr="00177271">
        <w:rPr>
          <w:rFonts w:cs="Arial"/>
          <w:i w:val="0"/>
          <w:color w:val="auto"/>
          <w:sz w:val="22"/>
          <w:szCs w:val="22"/>
        </w:rPr>
        <w:t>Тражење додатних информација и појашњења телефоном није дозвољено.</w:t>
      </w:r>
    </w:p>
    <w:p w14:paraId="53D62DD3" w14:textId="77777777" w:rsidR="00C14152" w:rsidRPr="00177271" w:rsidRDefault="00C14152" w:rsidP="00177271">
      <w:pPr>
        <w:spacing w:before="0"/>
        <w:rPr>
          <w:rFonts w:cs="Arial"/>
          <w:lang w:val="ru-RU"/>
        </w:rPr>
      </w:pPr>
      <w:r w:rsidRPr="0017727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177271" w:rsidRDefault="00C14152" w:rsidP="00177271">
      <w:pPr>
        <w:spacing w:before="0"/>
        <w:rPr>
          <w:rFonts w:cs="Arial"/>
          <w:lang w:val="ru-RU"/>
        </w:rPr>
      </w:pPr>
      <w:r w:rsidRPr="0017727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177271" w:rsidRDefault="00C14152" w:rsidP="00177271">
      <w:pPr>
        <w:spacing w:before="0"/>
        <w:rPr>
          <w:rFonts w:cs="Arial"/>
          <w:lang w:val="ru-RU"/>
        </w:rPr>
      </w:pPr>
      <w:r w:rsidRPr="0017727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177271" w:rsidRDefault="00C14152" w:rsidP="00177271">
      <w:pPr>
        <w:spacing w:before="0"/>
        <w:rPr>
          <w:rFonts w:cs="Arial"/>
          <w:lang w:val="ru-RU"/>
        </w:rPr>
      </w:pPr>
      <w:r w:rsidRPr="00177271">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177271" w:rsidRDefault="008D2B23" w:rsidP="00177271">
      <w:pPr>
        <w:pStyle w:val="KDMojTekst"/>
        <w:spacing w:before="0"/>
        <w:rPr>
          <w:rFonts w:cs="Arial"/>
          <w:i w:val="0"/>
          <w:color w:val="auto"/>
          <w:sz w:val="22"/>
          <w:szCs w:val="22"/>
          <w:lang w:val="sr-Cyrl-CS"/>
        </w:rPr>
      </w:pPr>
      <w:r w:rsidRPr="00177271">
        <w:rPr>
          <w:rFonts w:cs="Arial"/>
          <w:i w:val="0"/>
          <w:color w:val="auto"/>
          <w:sz w:val="22"/>
          <w:szCs w:val="22"/>
        </w:rPr>
        <w:t>Комуникација у поступку јавне н</w:t>
      </w:r>
      <w:r w:rsidR="00EA1925" w:rsidRPr="00177271">
        <w:rPr>
          <w:rFonts w:cs="Arial"/>
          <w:i w:val="0"/>
          <w:color w:val="auto"/>
          <w:sz w:val="22"/>
          <w:szCs w:val="22"/>
        </w:rPr>
        <w:t xml:space="preserve">абавке се врши на начин </w:t>
      </w:r>
      <w:r w:rsidRPr="00177271">
        <w:rPr>
          <w:rFonts w:cs="Arial"/>
          <w:i w:val="0"/>
          <w:color w:val="auto"/>
          <w:sz w:val="22"/>
          <w:szCs w:val="22"/>
        </w:rPr>
        <w:t>чланом 20. Закона.</w:t>
      </w:r>
    </w:p>
    <w:p w14:paraId="7311C9CF" w14:textId="77777777" w:rsidR="00D31828" w:rsidRPr="00177271" w:rsidRDefault="00D31828" w:rsidP="00177271">
      <w:pPr>
        <w:pStyle w:val="KDParagraf"/>
        <w:spacing w:before="0"/>
        <w:rPr>
          <w:rFonts w:cs="Arial"/>
          <w:lang w:val="ru-RU"/>
        </w:rPr>
      </w:pPr>
      <w:r w:rsidRPr="0017727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177271">
          <w:rPr>
            <w:rStyle w:val="Hyperlink"/>
            <w:rFonts w:cs="Arial"/>
          </w:rPr>
          <w:t>www.</w:t>
        </w:r>
        <w:r w:rsidR="000B45FD" w:rsidRPr="00177271">
          <w:rPr>
            <w:rStyle w:val="Hyperlink"/>
            <w:rFonts w:cs="Arial"/>
            <w:lang w:val="sr-Cyrl-CS"/>
          </w:rPr>
          <w:t>к</w:t>
        </w:r>
        <w:r w:rsidR="000B45FD" w:rsidRPr="00177271">
          <w:rPr>
            <w:rStyle w:val="Hyperlink"/>
            <w:rFonts w:cs="Arial"/>
          </w:rPr>
          <w:t>jn.gov.rs</w:t>
        </w:r>
      </w:hyperlink>
      <w:r w:rsidRPr="00177271">
        <w:rPr>
          <w:rFonts w:cs="Arial"/>
          <w:lang w:val="ru-RU"/>
        </w:rPr>
        <w:t>).</w:t>
      </w:r>
    </w:p>
    <w:p w14:paraId="0C77F1FA" w14:textId="77777777" w:rsidR="008D2B23" w:rsidRPr="00177271" w:rsidRDefault="008D2B23" w:rsidP="00177271">
      <w:pPr>
        <w:pStyle w:val="KDMojTekst"/>
        <w:spacing w:before="0"/>
        <w:rPr>
          <w:rFonts w:cs="Arial"/>
          <w:i w:val="0"/>
          <w:color w:val="auto"/>
          <w:sz w:val="22"/>
          <w:szCs w:val="22"/>
        </w:rPr>
      </w:pPr>
    </w:p>
    <w:p w14:paraId="708ACD53" w14:textId="77777777" w:rsidR="008D2B23" w:rsidRPr="00177271" w:rsidRDefault="008D2B23" w:rsidP="00BF016E">
      <w:pPr>
        <w:pStyle w:val="KDPodnaslov2"/>
        <w:numPr>
          <w:ilvl w:val="1"/>
          <w:numId w:val="27"/>
        </w:numPr>
        <w:spacing w:before="0"/>
        <w:jc w:val="both"/>
        <w:rPr>
          <w:rFonts w:cs="Arial"/>
        </w:rPr>
      </w:pPr>
      <w:bookmarkStart w:id="236" w:name="_Toc441651603"/>
      <w:bookmarkStart w:id="237" w:name="_Toc442559914"/>
      <w:r w:rsidRPr="00177271">
        <w:rPr>
          <w:rFonts w:cs="Arial"/>
        </w:rPr>
        <w:t>Трошкови понуде</w:t>
      </w:r>
      <w:bookmarkEnd w:id="236"/>
      <w:bookmarkEnd w:id="237"/>
    </w:p>
    <w:p w14:paraId="17F3CA43" w14:textId="7024290F" w:rsidR="008D2B23" w:rsidRPr="00177271" w:rsidRDefault="008D2B23" w:rsidP="00177271">
      <w:pPr>
        <w:pStyle w:val="KDParagraf"/>
        <w:spacing w:before="0"/>
        <w:rPr>
          <w:rFonts w:cs="Arial"/>
          <w:lang w:val="ru-RU"/>
        </w:rPr>
      </w:pPr>
      <w:r w:rsidRPr="00177271">
        <w:rPr>
          <w:rFonts w:cs="Arial"/>
          <w:lang w:val="ru-RU"/>
        </w:rPr>
        <w:t>Трошкове припреме и подношења понуде сноси искључив</w:t>
      </w:r>
      <w:r w:rsidR="002479F9" w:rsidRPr="00177271">
        <w:rPr>
          <w:rFonts w:cs="Arial"/>
          <w:lang w:val="ru-RU"/>
        </w:rPr>
        <w:t>о Понуђач и не може тражити од Н</w:t>
      </w:r>
      <w:r w:rsidRPr="00177271">
        <w:rPr>
          <w:rFonts w:cs="Arial"/>
          <w:lang w:val="ru-RU"/>
        </w:rPr>
        <w:t>аручиоца накнаду трошкова.</w:t>
      </w:r>
    </w:p>
    <w:p w14:paraId="7EA32F66" w14:textId="77777777" w:rsidR="008D2B23" w:rsidRPr="00177271" w:rsidRDefault="008D2B23" w:rsidP="00177271">
      <w:pPr>
        <w:pStyle w:val="KDParagraf"/>
        <w:spacing w:before="0"/>
        <w:rPr>
          <w:rFonts w:cs="Arial"/>
        </w:rPr>
      </w:pPr>
      <w:r w:rsidRPr="00177271">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177271" w:rsidRDefault="008D2B23" w:rsidP="00177271">
      <w:pPr>
        <w:pStyle w:val="KDParagraf"/>
        <w:spacing w:before="0"/>
        <w:rPr>
          <w:rFonts w:cs="Arial"/>
        </w:rPr>
      </w:pPr>
      <w:r w:rsidRPr="00177271">
        <w:rPr>
          <w:rFonts w:cs="Arial"/>
        </w:rPr>
        <w:t xml:space="preserve">Ако је поступак јавне набавке обустављен из разлога који су на страни </w:t>
      </w:r>
      <w:r w:rsidR="002479F9" w:rsidRPr="00177271">
        <w:rPr>
          <w:rFonts w:cs="Arial"/>
          <w:lang w:val="sr-Cyrl-RS"/>
        </w:rPr>
        <w:t>Н</w:t>
      </w:r>
      <w:r w:rsidR="002479F9" w:rsidRPr="00177271">
        <w:rPr>
          <w:rFonts w:cs="Arial"/>
        </w:rPr>
        <w:t>аручиоца, Наручилац је дужан да П</w:t>
      </w:r>
      <w:r w:rsidRPr="00177271">
        <w:rPr>
          <w:rFonts w:cs="Arial"/>
        </w:rPr>
        <w:t>онуђачу надокнади трошкове израде узорка или модела, ако су израђени у склад</w:t>
      </w:r>
      <w:r w:rsidR="002479F9" w:rsidRPr="00177271">
        <w:rPr>
          <w:rFonts w:cs="Arial"/>
        </w:rPr>
        <w:t>у са техничким спецификацијама Н</w:t>
      </w:r>
      <w:r w:rsidRPr="00177271">
        <w:rPr>
          <w:rFonts w:cs="Arial"/>
        </w:rPr>
        <w:t>аручиоца и трошкове прибављања средства</w:t>
      </w:r>
      <w:r w:rsidR="002479F9" w:rsidRPr="00177271">
        <w:rPr>
          <w:rFonts w:cs="Arial"/>
        </w:rPr>
        <w:t xml:space="preserve"> обезбеђења, под условом да је П</w:t>
      </w:r>
      <w:r w:rsidRPr="00177271">
        <w:rPr>
          <w:rFonts w:cs="Arial"/>
        </w:rPr>
        <w:t>онуђач тражио накнаду тих трошкова у својој понуди.</w:t>
      </w:r>
    </w:p>
    <w:p w14:paraId="1D8ADE62" w14:textId="77777777" w:rsidR="008D2B23" w:rsidRPr="00177271" w:rsidRDefault="008D2B23" w:rsidP="00177271">
      <w:pPr>
        <w:pStyle w:val="KDParagraf"/>
        <w:spacing w:before="0"/>
        <w:rPr>
          <w:rFonts w:cs="Arial"/>
        </w:rPr>
      </w:pPr>
    </w:p>
    <w:p w14:paraId="60F3FE26" w14:textId="77777777" w:rsidR="00C14152" w:rsidRPr="00177271" w:rsidRDefault="00C14152" w:rsidP="00BF016E">
      <w:pPr>
        <w:pStyle w:val="KDPodnaslov2"/>
        <w:numPr>
          <w:ilvl w:val="1"/>
          <w:numId w:val="27"/>
        </w:numPr>
        <w:spacing w:before="0"/>
        <w:jc w:val="both"/>
        <w:rPr>
          <w:rFonts w:cs="Arial"/>
        </w:rPr>
      </w:pPr>
      <w:r w:rsidRPr="00177271">
        <w:rPr>
          <w:rFonts w:cs="Arial"/>
        </w:rPr>
        <w:t>Д</w:t>
      </w:r>
      <w:r w:rsidRPr="00177271">
        <w:rPr>
          <w:rFonts w:cs="Arial"/>
          <w:lang w:val="sr-Latn-CS"/>
        </w:rPr>
        <w:t>одатн</w:t>
      </w:r>
      <w:r w:rsidRPr="00177271">
        <w:rPr>
          <w:rFonts w:cs="Arial"/>
        </w:rPr>
        <w:t>а</w:t>
      </w:r>
      <w:r w:rsidRPr="00177271">
        <w:rPr>
          <w:rFonts w:cs="Arial"/>
          <w:lang w:val="sr-Latn-CS"/>
        </w:rPr>
        <w:t xml:space="preserve"> објашњења</w:t>
      </w:r>
      <w:r w:rsidRPr="00177271">
        <w:rPr>
          <w:rFonts w:cs="Arial"/>
        </w:rPr>
        <w:t>, контрола и допуштене исправке</w:t>
      </w:r>
    </w:p>
    <w:p w14:paraId="0B69DFA9" w14:textId="77777777" w:rsidR="00C14152" w:rsidRPr="00177271" w:rsidRDefault="00C14152" w:rsidP="00177271">
      <w:pPr>
        <w:pStyle w:val="KDParagraf"/>
        <w:spacing w:before="0"/>
        <w:rPr>
          <w:rFonts w:eastAsia="TimesNewRomanPSMT" w:cs="Arial"/>
        </w:rPr>
      </w:pPr>
      <w:r w:rsidRPr="0017727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177271" w:rsidRDefault="00C14152" w:rsidP="00177271">
      <w:pPr>
        <w:pStyle w:val="KDParagraf"/>
        <w:spacing w:before="0"/>
        <w:rPr>
          <w:rFonts w:eastAsia="TimesNewRomanPSMT" w:cs="Arial"/>
          <w:lang w:val="ru-RU"/>
        </w:rPr>
      </w:pPr>
      <w:r w:rsidRPr="00177271">
        <w:rPr>
          <w:rFonts w:eastAsia="TimesNewRomanPSMT" w:cs="Arial"/>
          <w:lang w:val="ru-RU"/>
        </w:rPr>
        <w:t>Уколико је потр</w:t>
      </w:r>
      <w:r w:rsidR="002479F9" w:rsidRPr="00177271">
        <w:rPr>
          <w:rFonts w:eastAsia="TimesNewRomanPSMT" w:cs="Arial"/>
          <w:lang w:val="ru-RU"/>
        </w:rPr>
        <w:t>ебно вршити додатна објашњења, Наручилац ће П</w:t>
      </w:r>
      <w:r w:rsidRPr="00177271">
        <w:rPr>
          <w:rFonts w:eastAsia="TimesNewRomanPSMT" w:cs="Arial"/>
          <w:lang w:val="ru-RU"/>
        </w:rPr>
        <w:t>онуђачу оставити прим</w:t>
      </w:r>
      <w:r w:rsidR="002479F9" w:rsidRPr="0017727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177271">
        <w:rPr>
          <w:rFonts w:eastAsia="TimesNewRomanPSMT" w:cs="Arial"/>
          <w:lang w:val="ru-RU"/>
        </w:rPr>
        <w:t>одизвођача.</w:t>
      </w:r>
    </w:p>
    <w:p w14:paraId="1C3B51FB" w14:textId="702AFDFD" w:rsidR="00C14152" w:rsidRPr="00177271" w:rsidRDefault="002479F9" w:rsidP="00177271">
      <w:pPr>
        <w:pStyle w:val="KDParagraf"/>
        <w:spacing w:before="0"/>
        <w:rPr>
          <w:rFonts w:eastAsia="TimesNewRomanPSMT" w:cs="Arial"/>
        </w:rPr>
      </w:pPr>
      <w:r w:rsidRPr="00177271">
        <w:rPr>
          <w:rFonts w:eastAsia="TimesNewRomanPSMT" w:cs="Arial"/>
        </w:rPr>
        <w:t>Наручилац може, уз сагласност П</w:t>
      </w:r>
      <w:r w:rsidR="00C14152" w:rsidRPr="0017727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177271" w:rsidRDefault="00C14152" w:rsidP="00177271">
      <w:pPr>
        <w:pStyle w:val="KDParagraf"/>
        <w:spacing w:before="0"/>
        <w:rPr>
          <w:rFonts w:eastAsia="TimesNewRomanPSMT" w:cs="Arial"/>
        </w:rPr>
      </w:pPr>
      <w:r w:rsidRPr="00177271">
        <w:rPr>
          <w:rFonts w:eastAsia="TimesNewRomanPSMT" w:cs="Arial"/>
        </w:rPr>
        <w:t>У случају разлике између јединичне цене и укупне цене, мерод</w:t>
      </w:r>
      <w:r w:rsidR="002479F9" w:rsidRPr="00177271">
        <w:rPr>
          <w:rFonts w:eastAsia="TimesNewRomanPSMT" w:cs="Arial"/>
        </w:rPr>
        <w:t>авна је јединична цена. Ако се П</w:t>
      </w:r>
      <w:r w:rsidRPr="00177271">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177271" w:rsidRDefault="008D2B23" w:rsidP="00177271">
      <w:pPr>
        <w:spacing w:before="0"/>
        <w:rPr>
          <w:rFonts w:cs="Arial"/>
        </w:rPr>
      </w:pPr>
    </w:p>
    <w:p w14:paraId="31C562D4" w14:textId="77777777" w:rsidR="00B20A6C" w:rsidRPr="00177271" w:rsidRDefault="00B20A6C" w:rsidP="00BF016E">
      <w:pPr>
        <w:pStyle w:val="KDPodnaslov2"/>
        <w:numPr>
          <w:ilvl w:val="1"/>
          <w:numId w:val="27"/>
        </w:numPr>
        <w:spacing w:before="0"/>
        <w:jc w:val="both"/>
        <w:rPr>
          <w:rFonts w:cs="Arial"/>
        </w:rPr>
      </w:pPr>
      <w:bookmarkStart w:id="238" w:name="_Toc442559917"/>
      <w:bookmarkStart w:id="239" w:name="_Toc441651606"/>
      <w:r w:rsidRPr="00177271">
        <w:rPr>
          <w:rFonts w:cs="Arial"/>
        </w:rPr>
        <w:t>Разлози за одбијање понуде</w:t>
      </w:r>
      <w:bookmarkEnd w:id="238"/>
      <w:r w:rsidRPr="00177271">
        <w:rPr>
          <w:rFonts w:cs="Arial"/>
        </w:rPr>
        <w:t xml:space="preserve"> </w:t>
      </w:r>
      <w:bookmarkEnd w:id="239"/>
    </w:p>
    <w:p w14:paraId="7C6D352E" w14:textId="77777777" w:rsidR="00B20A6C" w:rsidRPr="00177271" w:rsidRDefault="00B20A6C" w:rsidP="00177271">
      <w:pPr>
        <w:autoSpaceDE w:val="0"/>
        <w:autoSpaceDN w:val="0"/>
        <w:adjustRightInd w:val="0"/>
        <w:spacing w:before="0"/>
        <w:rPr>
          <w:rFonts w:eastAsia="TimesNewRomanPSMT" w:cs="Arial"/>
          <w:bCs/>
          <w:iCs/>
          <w:lang w:val="ru-RU"/>
        </w:rPr>
      </w:pPr>
      <w:r w:rsidRPr="00177271">
        <w:rPr>
          <w:rFonts w:eastAsia="TimesNewRomanPSMT" w:cs="Arial"/>
          <w:bCs/>
          <w:iCs/>
        </w:rPr>
        <w:t>Понуда ће бити одбијена ако:</w:t>
      </w:r>
    </w:p>
    <w:p w14:paraId="049E2192"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t>је неблаговремена, неприхватљива или неодговарајућа;</w:t>
      </w:r>
    </w:p>
    <w:p w14:paraId="417A9B41"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t>ако се понуђач не сагласи са исправком рачунских грешака;</w:t>
      </w:r>
    </w:p>
    <w:p w14:paraId="17A2F5D1"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177271">
        <w:rPr>
          <w:rFonts w:ascii="Arial" w:eastAsia="TimesNewRomanPSMT" w:hAnsi="Arial" w:cs="Arial"/>
          <w:bCs/>
          <w:iCs/>
        </w:rPr>
        <w:t>ако</w:t>
      </w:r>
      <w:proofErr w:type="gramEnd"/>
      <w:r w:rsidRPr="00177271">
        <w:rPr>
          <w:rFonts w:ascii="Arial" w:eastAsia="TimesNewRomanPSMT" w:hAnsi="Arial" w:cs="Arial"/>
          <w:bCs/>
          <w:iCs/>
        </w:rPr>
        <w:t xml:space="preserve"> има битне недостатке сходно члану 106. ЗЈН</w:t>
      </w:r>
    </w:p>
    <w:p w14:paraId="61BD074D" w14:textId="2AD5007B" w:rsidR="00B20A6C" w:rsidRPr="00177271" w:rsidRDefault="00B20A6C" w:rsidP="00177271">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177271">
        <w:rPr>
          <w:rFonts w:ascii="Arial" w:eastAsia="TimesNewRomanPSMT" w:hAnsi="Arial" w:cs="Arial"/>
          <w:bCs/>
          <w:iCs/>
        </w:rPr>
        <w:t>односно</w:t>
      </w:r>
      <w:proofErr w:type="gramEnd"/>
      <w:r w:rsidRPr="00177271">
        <w:rPr>
          <w:rFonts w:ascii="Arial" w:eastAsia="TimesNewRomanPSMT" w:hAnsi="Arial" w:cs="Arial"/>
          <w:bCs/>
          <w:iCs/>
        </w:rPr>
        <w:t xml:space="preserve"> ако:</w:t>
      </w:r>
    </w:p>
    <w:p w14:paraId="2BCDED8A" w14:textId="2CAC8C72" w:rsidR="00B20A6C" w:rsidRPr="00177271" w:rsidRDefault="00B20A6C" w:rsidP="00BF016E">
      <w:pPr>
        <w:pStyle w:val="KDNabrajanje"/>
        <w:numPr>
          <w:ilvl w:val="0"/>
          <w:numId w:val="24"/>
        </w:numPr>
        <w:spacing w:before="0"/>
        <w:ind w:left="714" w:hanging="357"/>
        <w:rPr>
          <w:rFonts w:cs="Arial"/>
        </w:rPr>
      </w:pPr>
      <w:r w:rsidRPr="00177271">
        <w:rPr>
          <w:rFonts w:cs="Arial"/>
        </w:rPr>
        <w:t xml:space="preserve">Понуђач не докаже да </w:t>
      </w:r>
      <w:r w:rsidRPr="00177271">
        <w:rPr>
          <w:rFonts w:eastAsia="TimesNewRomanPSMT" w:cs="Arial"/>
          <w:bCs/>
          <w:iCs/>
        </w:rPr>
        <w:t>испуњава обавезне услове за учешће;</w:t>
      </w:r>
    </w:p>
    <w:p w14:paraId="161E9570" w14:textId="6A719FFD"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понуђач не докаже да испуњава додатне услове;</w:t>
      </w:r>
    </w:p>
    <w:p w14:paraId="2E57960C" w14:textId="1EDFC5FF"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понуђач није доставио тражено средство обезбеђења;</w:t>
      </w:r>
    </w:p>
    <w:p w14:paraId="71241237" w14:textId="7D84FE9E" w:rsidR="00B20A6C" w:rsidRDefault="00B20A6C" w:rsidP="00BF016E">
      <w:pPr>
        <w:pStyle w:val="KDNabrajanje"/>
        <w:numPr>
          <w:ilvl w:val="0"/>
          <w:numId w:val="24"/>
        </w:numPr>
        <w:spacing w:before="0"/>
        <w:ind w:left="714" w:hanging="357"/>
        <w:rPr>
          <w:rFonts w:eastAsia="TimesNewRomanPSMT" w:cs="Arial"/>
        </w:rPr>
      </w:pPr>
      <w:r w:rsidRPr="00177271">
        <w:rPr>
          <w:rFonts w:eastAsia="TimesNewRomanPSMT" w:cs="Arial"/>
        </w:rPr>
        <w:t>је понуђени рок важења понуде краћи од прописаног;</w:t>
      </w:r>
    </w:p>
    <w:p w14:paraId="1210A956" w14:textId="29F63705" w:rsidR="004E5A97" w:rsidRPr="00B8026D" w:rsidRDefault="004863AD" w:rsidP="00BF016E">
      <w:pPr>
        <w:pStyle w:val="KDNabrajanje"/>
        <w:numPr>
          <w:ilvl w:val="0"/>
          <w:numId w:val="24"/>
        </w:numPr>
        <w:spacing w:before="0"/>
        <w:ind w:left="714" w:hanging="357"/>
        <w:rPr>
          <w:rFonts w:eastAsia="TimesNewRomanPSMT" w:cs="Arial"/>
        </w:rPr>
      </w:pPr>
      <w:r w:rsidRPr="00B8026D">
        <w:rPr>
          <w:rFonts w:cs="Arial"/>
          <w:szCs w:val="24"/>
          <w:lang w:val="sr-Cyrl-RS"/>
        </w:rPr>
        <w:t xml:space="preserve">је за „стара“ возила понуђена нижа цена од процењене; </w:t>
      </w:r>
    </w:p>
    <w:p w14:paraId="0FDBA93E" w14:textId="3F390DF0"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AAD57AC" w14:textId="77777777" w:rsidR="00B20A6C" w:rsidRPr="00177271" w:rsidRDefault="00B20A6C" w:rsidP="00177271">
      <w:pPr>
        <w:spacing w:before="0"/>
        <w:rPr>
          <w:rFonts w:cs="Arial"/>
        </w:rPr>
      </w:pPr>
      <w:r w:rsidRPr="00177271">
        <w:rPr>
          <w:rFonts w:cs="Arial"/>
        </w:rPr>
        <w:t>Наручилац ће донети одлуку о обустави поступка јавне набавке у складу са чланом 109. Закона.</w:t>
      </w:r>
    </w:p>
    <w:p w14:paraId="17094CB6" w14:textId="77777777" w:rsidR="00B20A6C" w:rsidRPr="00177271" w:rsidRDefault="00B20A6C" w:rsidP="00177271">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177271" w:rsidRDefault="00C14152" w:rsidP="00BF016E">
      <w:pPr>
        <w:pStyle w:val="KDPodnaslov2"/>
        <w:numPr>
          <w:ilvl w:val="1"/>
          <w:numId w:val="27"/>
        </w:numPr>
        <w:spacing w:before="0"/>
        <w:jc w:val="both"/>
        <w:rPr>
          <w:rFonts w:cs="Arial"/>
        </w:rPr>
      </w:pPr>
      <w:r w:rsidRPr="00177271">
        <w:rPr>
          <w:rFonts w:cs="Arial"/>
        </w:rPr>
        <w:t>Рок за доношење Одлуке о додели уговора/обустави</w:t>
      </w:r>
    </w:p>
    <w:p w14:paraId="2E124842" w14:textId="22A02907" w:rsidR="00C14152" w:rsidRPr="00177271" w:rsidRDefault="00C14152" w:rsidP="00177271">
      <w:pPr>
        <w:pStyle w:val="KDParagraf"/>
        <w:spacing w:before="0"/>
        <w:rPr>
          <w:rFonts w:eastAsia="TimesNewRomanPSMT" w:cs="Arial"/>
        </w:rPr>
      </w:pPr>
      <w:r w:rsidRPr="00177271">
        <w:rPr>
          <w:rFonts w:eastAsia="TimesNewRomanPSMT" w:cs="Arial"/>
        </w:rPr>
        <w:t>Наручилац ће одлуку о додели уговора</w:t>
      </w:r>
      <w:r w:rsidRPr="00177271">
        <w:rPr>
          <w:rFonts w:eastAsia="TimesNewRomanPSMT" w:cs="Arial"/>
          <w:i/>
        </w:rPr>
        <w:t>/обустави поступка</w:t>
      </w:r>
      <w:r w:rsidRPr="00177271">
        <w:rPr>
          <w:rFonts w:eastAsia="TimesNewRomanPSMT" w:cs="Arial"/>
        </w:rPr>
        <w:t xml:space="preserve"> донети у року од максимално </w:t>
      </w:r>
      <w:r w:rsidR="0008263C" w:rsidRPr="00177271">
        <w:rPr>
          <w:rFonts w:eastAsia="TimesNewRomanPSMT" w:cs="Arial"/>
          <w:lang w:val="sr-Cyrl-RS"/>
        </w:rPr>
        <w:t>25</w:t>
      </w:r>
      <w:r w:rsidRPr="00177271">
        <w:rPr>
          <w:rFonts w:eastAsia="TimesNewRomanPSMT" w:cs="Arial"/>
        </w:rPr>
        <w:t xml:space="preserve"> (</w:t>
      </w:r>
      <w:r w:rsidR="00A1353B">
        <w:rPr>
          <w:rFonts w:eastAsia="TimesNewRomanPSMT" w:cs="Arial"/>
          <w:lang w:val="sr-Cyrl-RS"/>
        </w:rPr>
        <w:t xml:space="preserve">словима: </w:t>
      </w:r>
      <w:r w:rsidR="0008263C" w:rsidRPr="00177271">
        <w:rPr>
          <w:rFonts w:eastAsia="TimesNewRomanPSMT" w:cs="Arial"/>
          <w:lang w:val="sr-Cyrl-RS"/>
        </w:rPr>
        <w:t>два</w:t>
      </w:r>
      <w:r w:rsidRPr="00177271">
        <w:rPr>
          <w:rFonts w:eastAsia="TimesNewRomanPSMT" w:cs="Arial"/>
        </w:rPr>
        <w:t>десет</w:t>
      </w:r>
      <w:r w:rsidR="0008263C" w:rsidRPr="00177271">
        <w:rPr>
          <w:rFonts w:eastAsia="TimesNewRomanPSMT" w:cs="Arial"/>
          <w:lang w:val="sr-Cyrl-RS"/>
        </w:rPr>
        <w:t>пет</w:t>
      </w:r>
      <w:r w:rsidRPr="00177271">
        <w:rPr>
          <w:rFonts w:eastAsia="TimesNewRomanPSMT" w:cs="Arial"/>
        </w:rPr>
        <w:t>) дана од дана јавног отварања понуда.</w:t>
      </w:r>
    </w:p>
    <w:p w14:paraId="0E6AC4C7" w14:textId="77777777" w:rsidR="00C14152" w:rsidRDefault="00C14152" w:rsidP="00177271">
      <w:pPr>
        <w:pStyle w:val="KDParagraf"/>
        <w:spacing w:before="0"/>
        <w:rPr>
          <w:rFonts w:eastAsia="TimesNewRomanPSMT" w:cs="Arial"/>
        </w:rPr>
      </w:pPr>
      <w:r w:rsidRPr="00177271">
        <w:rPr>
          <w:rFonts w:eastAsia="TimesNewRomanPSMT" w:cs="Arial"/>
        </w:rPr>
        <w:t xml:space="preserve">Одлуку о додели уговора/обустави </w:t>
      </w:r>
      <w:proofErr w:type="gramStart"/>
      <w:r w:rsidRPr="00177271">
        <w:rPr>
          <w:rFonts w:eastAsia="TimesNewRomanPSMT" w:cs="Arial"/>
        </w:rPr>
        <w:t>поступка  Наручилац</w:t>
      </w:r>
      <w:proofErr w:type="gramEnd"/>
      <w:r w:rsidRPr="00177271">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1A5BE8BB" w14:textId="77777777" w:rsidR="000D2986" w:rsidRPr="00177271" w:rsidRDefault="000D2986" w:rsidP="00177271">
      <w:pPr>
        <w:pStyle w:val="KDParagraf"/>
        <w:spacing w:before="0"/>
        <w:rPr>
          <w:rFonts w:eastAsia="TimesNewRomanPSMT" w:cs="Arial"/>
        </w:rPr>
      </w:pPr>
    </w:p>
    <w:p w14:paraId="08ABB547" w14:textId="77777777" w:rsidR="008D2B23" w:rsidRPr="00177271" w:rsidRDefault="008D2B23" w:rsidP="00BF016E">
      <w:pPr>
        <w:pStyle w:val="KDPodnaslov2"/>
        <w:numPr>
          <w:ilvl w:val="1"/>
          <w:numId w:val="27"/>
        </w:numPr>
        <w:spacing w:before="0"/>
        <w:jc w:val="both"/>
        <w:rPr>
          <w:rFonts w:cs="Arial"/>
          <w:lang w:val="ru-RU"/>
        </w:rPr>
      </w:pPr>
      <w:bookmarkStart w:id="240" w:name="_Toc441651607"/>
      <w:bookmarkStart w:id="241" w:name="_Toc442559918"/>
      <w:r w:rsidRPr="00177271">
        <w:rPr>
          <w:rFonts w:cs="Arial"/>
          <w:lang w:val="ru-RU"/>
        </w:rPr>
        <w:t>Н</w:t>
      </w:r>
      <w:r w:rsidRPr="00177271">
        <w:rPr>
          <w:rFonts w:cs="Arial"/>
        </w:rPr>
        <w:t>егативне референце</w:t>
      </w:r>
      <w:bookmarkEnd w:id="240"/>
      <w:bookmarkEnd w:id="241"/>
    </w:p>
    <w:p w14:paraId="3E561A71" w14:textId="77777777" w:rsidR="008D2B23" w:rsidRPr="00177271" w:rsidRDefault="008D2B23" w:rsidP="00177271">
      <w:pPr>
        <w:spacing w:before="0"/>
        <w:rPr>
          <w:rFonts w:cs="Arial"/>
          <w:lang w:val="ru-RU"/>
        </w:rPr>
      </w:pPr>
      <w:r w:rsidRPr="0017727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177271" w:rsidRDefault="008D2B23" w:rsidP="00177271">
      <w:pPr>
        <w:pStyle w:val="KDNabrajanje"/>
        <w:spacing w:before="0"/>
        <w:rPr>
          <w:rFonts w:cs="Arial"/>
        </w:rPr>
      </w:pPr>
      <w:r w:rsidRPr="00177271">
        <w:rPr>
          <w:rFonts w:cs="Arial"/>
        </w:rPr>
        <w:t>поступао супротно забрани из чл. 23. и 25. Закона;</w:t>
      </w:r>
    </w:p>
    <w:p w14:paraId="49CD8AE1" w14:textId="77777777" w:rsidR="008D2B23" w:rsidRPr="00177271" w:rsidRDefault="008D2B23" w:rsidP="00177271">
      <w:pPr>
        <w:pStyle w:val="KDNabrajanje"/>
        <w:spacing w:before="0"/>
        <w:rPr>
          <w:rFonts w:cs="Arial"/>
        </w:rPr>
      </w:pPr>
      <w:r w:rsidRPr="00177271">
        <w:rPr>
          <w:rFonts w:cs="Arial"/>
        </w:rPr>
        <w:t>учинио повреду конкуренције;</w:t>
      </w:r>
    </w:p>
    <w:p w14:paraId="6D55B2D3" w14:textId="77777777" w:rsidR="008D2B23" w:rsidRPr="00177271" w:rsidRDefault="008D2B23" w:rsidP="00177271">
      <w:pPr>
        <w:pStyle w:val="KDNabrajanje"/>
        <w:spacing w:before="0"/>
        <w:rPr>
          <w:rFonts w:cs="Arial"/>
        </w:rPr>
      </w:pPr>
      <w:r w:rsidRPr="0017727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177271" w:rsidRDefault="008D2B23" w:rsidP="00177271">
      <w:pPr>
        <w:pStyle w:val="KDNabrajanje"/>
        <w:spacing w:before="0"/>
        <w:rPr>
          <w:rFonts w:cs="Arial"/>
        </w:rPr>
      </w:pPr>
      <w:r w:rsidRPr="00177271">
        <w:rPr>
          <w:rFonts w:cs="Arial"/>
        </w:rPr>
        <w:t>одбио да достави доказе и средства обезбеђења на шта се у понуди обавезао.</w:t>
      </w:r>
    </w:p>
    <w:p w14:paraId="045EAD2D" w14:textId="77777777" w:rsidR="008D2B23" w:rsidRPr="00177271" w:rsidRDefault="008D2B23" w:rsidP="00177271">
      <w:pPr>
        <w:pStyle w:val="KDParagraf"/>
        <w:spacing w:before="0"/>
        <w:rPr>
          <w:rFonts w:cs="Arial"/>
          <w:lang w:val="ru-RU"/>
        </w:rPr>
      </w:pPr>
      <w:r w:rsidRPr="00177271">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177271" w:rsidRDefault="008D2B23" w:rsidP="00177271">
      <w:pPr>
        <w:pStyle w:val="KDParagraf"/>
        <w:spacing w:before="0"/>
        <w:rPr>
          <w:rFonts w:cs="Arial"/>
        </w:rPr>
      </w:pPr>
      <w:r w:rsidRPr="00177271">
        <w:rPr>
          <w:rFonts w:cs="Arial"/>
        </w:rPr>
        <w:t>Доказ наведеног може бити:</w:t>
      </w:r>
    </w:p>
    <w:p w14:paraId="38C40CD6" w14:textId="77777777" w:rsidR="008D2B23" w:rsidRPr="00177271" w:rsidRDefault="008D2B23" w:rsidP="00177271">
      <w:pPr>
        <w:pStyle w:val="KDNabrajanje"/>
        <w:spacing w:before="0"/>
        <w:rPr>
          <w:rFonts w:cs="Arial"/>
        </w:rPr>
      </w:pPr>
      <w:r w:rsidRPr="00177271">
        <w:rPr>
          <w:rFonts w:cs="Arial"/>
        </w:rPr>
        <w:t>правоснажна судска одлука или коначна одлука другог надлежног органа;</w:t>
      </w:r>
    </w:p>
    <w:p w14:paraId="542D47F4" w14:textId="77777777" w:rsidR="008D2B23" w:rsidRPr="00177271" w:rsidRDefault="008D2B23" w:rsidP="00177271">
      <w:pPr>
        <w:pStyle w:val="KDNabrajanje"/>
        <w:spacing w:before="0"/>
        <w:rPr>
          <w:rFonts w:cs="Arial"/>
        </w:rPr>
      </w:pPr>
      <w:r w:rsidRPr="00177271">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177271" w:rsidRDefault="008D2B23" w:rsidP="00177271">
      <w:pPr>
        <w:pStyle w:val="KDNabrajanje"/>
        <w:spacing w:before="0"/>
        <w:rPr>
          <w:rFonts w:cs="Arial"/>
        </w:rPr>
      </w:pPr>
      <w:r w:rsidRPr="00177271">
        <w:rPr>
          <w:rFonts w:cs="Arial"/>
        </w:rPr>
        <w:t>исправа о наплаћеној уговорној казни;</w:t>
      </w:r>
    </w:p>
    <w:p w14:paraId="53C5D351" w14:textId="77777777" w:rsidR="008D2B23" w:rsidRPr="00177271" w:rsidRDefault="008D2B23" w:rsidP="00177271">
      <w:pPr>
        <w:pStyle w:val="KDNabrajanje"/>
        <w:spacing w:before="0"/>
        <w:rPr>
          <w:rFonts w:cs="Arial"/>
        </w:rPr>
      </w:pPr>
      <w:r w:rsidRPr="00177271">
        <w:rPr>
          <w:rFonts w:cs="Arial"/>
        </w:rPr>
        <w:t>рекламације потрошача, односно корисника, ако нису отклоњене у уговореном року;</w:t>
      </w:r>
    </w:p>
    <w:p w14:paraId="67489A86" w14:textId="77777777" w:rsidR="008D2B23" w:rsidRPr="00177271" w:rsidRDefault="008D2B23" w:rsidP="00177271">
      <w:pPr>
        <w:pStyle w:val="KDNabrajanje"/>
        <w:spacing w:before="0"/>
        <w:rPr>
          <w:rFonts w:cs="Arial"/>
        </w:rPr>
      </w:pPr>
      <w:r w:rsidRPr="0017727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177271" w:rsidRDefault="008D2B23" w:rsidP="00177271">
      <w:pPr>
        <w:pStyle w:val="KDNabrajanje"/>
        <w:spacing w:before="0"/>
        <w:rPr>
          <w:rFonts w:cs="Arial"/>
        </w:rPr>
      </w:pPr>
      <w:r w:rsidRPr="0017727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177271" w:rsidRDefault="008D2B23" w:rsidP="00177271">
      <w:pPr>
        <w:pStyle w:val="KDNabrajanje"/>
        <w:spacing w:before="0"/>
        <w:rPr>
          <w:rFonts w:cs="Arial"/>
        </w:rPr>
      </w:pPr>
      <w:r w:rsidRPr="0017727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177271" w:rsidRDefault="008D2B23" w:rsidP="00177271">
      <w:pPr>
        <w:pStyle w:val="KDParagraf"/>
        <w:spacing w:before="0"/>
        <w:rPr>
          <w:rFonts w:cs="Arial"/>
        </w:rPr>
      </w:pPr>
      <w:r w:rsidRPr="00177271">
        <w:rPr>
          <w:rFonts w:cs="Arial"/>
          <w:lang w:val="ru-RU"/>
        </w:rPr>
        <w:t xml:space="preserve">Наручилац може одбити понуду ако поседује доказ из става 3. тачка 1) члана 82. </w:t>
      </w:r>
      <w:r w:rsidRPr="0017727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177271" w:rsidRDefault="008D2B23" w:rsidP="00177271">
      <w:pPr>
        <w:pStyle w:val="KDParagraf"/>
        <w:spacing w:before="0"/>
        <w:rPr>
          <w:rFonts w:cs="Arial"/>
          <w:lang w:bidi="en-US"/>
        </w:rPr>
      </w:pPr>
      <w:r w:rsidRPr="0017727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177271" w:rsidRDefault="008D2B23" w:rsidP="00177271">
      <w:pPr>
        <w:pStyle w:val="KDParagraf"/>
        <w:spacing w:before="0"/>
        <w:rPr>
          <w:rFonts w:cs="Arial"/>
          <w:lang w:bidi="en-US"/>
        </w:rPr>
      </w:pPr>
    </w:p>
    <w:p w14:paraId="2AB9A998" w14:textId="77777777" w:rsidR="008D2B23" w:rsidRPr="00177271" w:rsidRDefault="008D2B23" w:rsidP="00BF016E">
      <w:pPr>
        <w:pStyle w:val="KDPodnaslov2"/>
        <w:numPr>
          <w:ilvl w:val="1"/>
          <w:numId w:val="27"/>
        </w:numPr>
        <w:spacing w:before="0"/>
        <w:jc w:val="both"/>
        <w:rPr>
          <w:rFonts w:cs="Arial"/>
        </w:rPr>
      </w:pPr>
      <w:bookmarkStart w:id="242" w:name="_Toc441651608"/>
      <w:bookmarkStart w:id="243" w:name="_Toc442559919"/>
      <w:r w:rsidRPr="00177271">
        <w:rPr>
          <w:rFonts w:cs="Arial"/>
        </w:rPr>
        <w:t>Увид у документацију</w:t>
      </w:r>
      <w:bookmarkEnd w:id="242"/>
      <w:bookmarkEnd w:id="243"/>
    </w:p>
    <w:p w14:paraId="2FABEBAF" w14:textId="77777777" w:rsidR="008D2B23" w:rsidRPr="00177271" w:rsidRDefault="008D2B23" w:rsidP="00177271">
      <w:pPr>
        <w:pStyle w:val="KDParagraf"/>
        <w:spacing w:before="0"/>
        <w:rPr>
          <w:rFonts w:cs="Arial"/>
          <w:lang w:bidi="en-US"/>
        </w:rPr>
      </w:pPr>
      <w:r w:rsidRPr="0017727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177271" w:rsidRDefault="008D2B23" w:rsidP="00177271">
      <w:pPr>
        <w:pStyle w:val="KDParagraf"/>
        <w:spacing w:before="0"/>
        <w:rPr>
          <w:rFonts w:cs="Arial"/>
          <w:lang w:bidi="en-US"/>
        </w:rPr>
      </w:pPr>
      <w:r w:rsidRPr="00177271">
        <w:rPr>
          <w:rFonts w:cs="Arial"/>
          <w:lang w:bidi="en-US"/>
        </w:rPr>
        <w:t xml:space="preserve">Наручилац је дужан да лицу из става 1. </w:t>
      </w:r>
      <w:proofErr w:type="gramStart"/>
      <w:r w:rsidRPr="00177271">
        <w:rPr>
          <w:rFonts w:cs="Arial"/>
          <w:lang w:bidi="en-US"/>
        </w:rPr>
        <w:t>омогући</w:t>
      </w:r>
      <w:proofErr w:type="gramEnd"/>
      <w:r w:rsidRPr="0017727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177271" w:rsidRDefault="008D2B23" w:rsidP="00177271">
      <w:pPr>
        <w:pStyle w:val="KDParagraf"/>
        <w:spacing w:before="0"/>
        <w:rPr>
          <w:rFonts w:cs="Arial"/>
          <w:lang w:bidi="en-US"/>
        </w:rPr>
      </w:pPr>
    </w:p>
    <w:p w14:paraId="52B3CA98" w14:textId="77777777" w:rsidR="008D2B23" w:rsidRPr="00177271" w:rsidRDefault="008D2B23" w:rsidP="00BF016E">
      <w:pPr>
        <w:pStyle w:val="KDPodnaslov2"/>
        <w:numPr>
          <w:ilvl w:val="1"/>
          <w:numId w:val="27"/>
        </w:numPr>
        <w:spacing w:before="0"/>
        <w:jc w:val="both"/>
        <w:rPr>
          <w:rFonts w:cs="Arial"/>
        </w:rPr>
      </w:pPr>
      <w:bookmarkStart w:id="244" w:name="_Toc441651609"/>
      <w:bookmarkStart w:id="245" w:name="_Toc442559920"/>
      <w:r w:rsidRPr="00177271">
        <w:rPr>
          <w:rFonts w:cs="Arial"/>
          <w:lang w:val="ru-RU"/>
        </w:rPr>
        <w:t>З</w:t>
      </w:r>
      <w:r w:rsidRPr="00177271">
        <w:rPr>
          <w:rFonts w:cs="Arial"/>
        </w:rPr>
        <w:t>аштита права понуђача</w:t>
      </w:r>
      <w:bookmarkEnd w:id="244"/>
      <w:bookmarkEnd w:id="245"/>
    </w:p>
    <w:p w14:paraId="56700801" w14:textId="77777777" w:rsidR="00886827" w:rsidRPr="00177271" w:rsidRDefault="00886827" w:rsidP="00177271">
      <w:pPr>
        <w:pStyle w:val="KDParagraf"/>
        <w:spacing w:before="0"/>
        <w:rPr>
          <w:rFonts w:cs="Arial"/>
          <w:lang w:bidi="en-US"/>
        </w:rPr>
      </w:pPr>
      <w:r w:rsidRPr="0017727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1)–7) Закона, као и износом таксе из члана 156.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1)–3) Закона и детаљним упутством о потврди из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177271" w:rsidRDefault="00886827" w:rsidP="00177271">
      <w:pPr>
        <w:pStyle w:val="KDParagraf"/>
        <w:spacing w:before="0"/>
        <w:rPr>
          <w:rFonts w:cs="Arial"/>
          <w:lang w:bidi="en-US"/>
        </w:rPr>
      </w:pPr>
    </w:p>
    <w:p w14:paraId="6761536F" w14:textId="696C0FA5" w:rsidR="00886827" w:rsidRPr="000A0C74" w:rsidRDefault="00C41592" w:rsidP="000A0C74">
      <w:pPr>
        <w:pStyle w:val="KDPodnaslov2"/>
        <w:spacing w:before="0"/>
        <w:ind w:left="450"/>
        <w:jc w:val="both"/>
        <w:rPr>
          <w:rFonts w:cs="Arial"/>
          <w:lang w:val="ru-RU"/>
        </w:rPr>
      </w:pPr>
      <w:r>
        <w:rPr>
          <w:rFonts w:cs="Arial"/>
          <w:lang w:val="ru-RU"/>
        </w:rPr>
        <w:t>6.28</w:t>
      </w:r>
      <w:r w:rsidR="000A0C74" w:rsidRPr="000A0C74">
        <w:rPr>
          <w:rFonts w:cs="Arial"/>
          <w:lang w:val="ru-RU"/>
        </w:rPr>
        <w:t xml:space="preserve"> </w:t>
      </w:r>
      <w:r w:rsidR="00886827" w:rsidRPr="000A0C74">
        <w:rPr>
          <w:rFonts w:cs="Arial"/>
          <w:lang w:val="ru-RU"/>
        </w:rPr>
        <w:t>Рокови и начин подношења захтева за заштиту права:</w:t>
      </w:r>
    </w:p>
    <w:p w14:paraId="1BCAB047" w14:textId="7221CADF" w:rsidR="00886827" w:rsidRPr="00177271" w:rsidRDefault="00886827" w:rsidP="00177271">
      <w:pPr>
        <w:pStyle w:val="KDParagraf"/>
        <w:spacing w:before="0"/>
        <w:rPr>
          <w:rFonts w:cs="Arial"/>
          <w:lang w:bidi="en-US"/>
        </w:rPr>
      </w:pPr>
      <w:r w:rsidRPr="00177271">
        <w:rPr>
          <w:rFonts w:cs="Arial"/>
          <w:lang w:bidi="en-US"/>
        </w:rPr>
        <w:t>Захтев за заштиту права подноси се лично или путем поште на адресу: ЈП „Електропривреда Србије“ Београд,</w:t>
      </w:r>
      <w:r w:rsidR="003601D0">
        <w:rPr>
          <w:rFonts w:cs="Arial"/>
          <w:lang w:bidi="en-US"/>
        </w:rPr>
        <w:t xml:space="preserve"> </w:t>
      </w:r>
      <w:r w:rsidR="003601D0">
        <w:rPr>
          <w:rFonts w:cs="Arial"/>
          <w:lang w:val="sr-Cyrl-RS" w:bidi="en-US"/>
        </w:rPr>
        <w:t xml:space="preserve">Балканска број 13, 11000 Београд, </w:t>
      </w:r>
      <w:r w:rsidRPr="00177271">
        <w:rPr>
          <w:rFonts w:cs="Arial"/>
          <w:lang w:bidi="en-US"/>
        </w:rPr>
        <w:t>са назнаком Захтев за заштиту права за ЈН добара</w:t>
      </w:r>
      <w:r w:rsidR="003601D0">
        <w:rPr>
          <w:rFonts w:cs="Arial"/>
          <w:lang w:val="sr-Cyrl-RS" w:bidi="en-US"/>
        </w:rPr>
        <w:t xml:space="preserve"> – набавака возила – </w:t>
      </w:r>
      <w:r w:rsidR="003601D0" w:rsidRPr="00177271">
        <w:t>замена по принципу старо за ново</w:t>
      </w:r>
      <w:r w:rsidR="003601D0">
        <w:rPr>
          <w:rFonts w:cs="Arial"/>
          <w:lang w:bidi="en-US"/>
        </w:rPr>
        <w:t xml:space="preserve">, јавна набвака број </w:t>
      </w:r>
      <w:r w:rsidRPr="00177271">
        <w:rPr>
          <w:rFonts w:cs="Arial"/>
          <w:lang w:bidi="en-US"/>
        </w:rPr>
        <w:t>ЈН</w:t>
      </w:r>
      <w:r w:rsidR="003601D0">
        <w:rPr>
          <w:rFonts w:cs="Arial"/>
          <w:lang w:val="sr-Cyrl-RS" w:bidi="en-US"/>
        </w:rPr>
        <w:t>О/1000/0034/2016</w:t>
      </w:r>
      <w:r w:rsidRPr="00177271">
        <w:rPr>
          <w:rFonts w:cs="Arial"/>
          <w:lang w:bidi="en-US"/>
        </w:rPr>
        <w:t>, а копија се истовремено доставља Републичкој комисији.</w:t>
      </w:r>
    </w:p>
    <w:p w14:paraId="49D95D4C" w14:textId="2B7515F6" w:rsidR="00886827" w:rsidRPr="00177271" w:rsidRDefault="00886827" w:rsidP="00177271">
      <w:pPr>
        <w:pStyle w:val="KDParagraf"/>
        <w:spacing w:before="0"/>
        <w:rPr>
          <w:rFonts w:cs="Arial"/>
          <w:lang w:bidi="en-US"/>
        </w:rPr>
      </w:pPr>
      <w:r w:rsidRPr="00177271">
        <w:rPr>
          <w:rFonts w:cs="Arial"/>
          <w:lang w:bidi="en-US"/>
        </w:rPr>
        <w:t>Захтев за заштиту права се може доставити и пут</w:t>
      </w:r>
      <w:r w:rsidR="003601D0">
        <w:rPr>
          <w:rFonts w:cs="Arial"/>
          <w:lang w:bidi="en-US"/>
        </w:rPr>
        <w:t>ем електронске поште на e-mail: ana.draskovic@eps.rs и sanja.alikalfic@eps.rs,</w:t>
      </w:r>
      <w:r w:rsidRPr="00177271">
        <w:rPr>
          <w:rFonts w:cs="Arial"/>
          <w:lang w:bidi="en-US"/>
        </w:rPr>
        <w:t xml:space="preserve"> </w:t>
      </w:r>
      <w:r w:rsidR="003601D0">
        <w:rPr>
          <w:rFonts w:cs="Arial"/>
          <w:lang w:bidi="en-US"/>
        </w:rPr>
        <w:t>радним данима (понедељак-петак).</w:t>
      </w:r>
    </w:p>
    <w:p w14:paraId="32DD0DB8" w14:textId="77777777" w:rsidR="00886827" w:rsidRPr="00177271" w:rsidRDefault="00886827" w:rsidP="00177271">
      <w:pPr>
        <w:pStyle w:val="KDParagraf"/>
        <w:spacing w:before="0"/>
        <w:rPr>
          <w:rFonts w:cs="Arial"/>
          <w:lang w:bidi="en-US"/>
        </w:rPr>
      </w:pPr>
      <w:r w:rsidRPr="0017727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177271">
        <w:rPr>
          <w:rFonts w:cs="Arial"/>
          <w:lang w:bidi="en-US"/>
        </w:rPr>
        <w:lastRenderedPageBreak/>
        <w:t xml:space="preserve">примљен од стране наручиоца најкасније </w:t>
      </w:r>
      <w:r w:rsidR="00660E4F" w:rsidRPr="00177271">
        <w:rPr>
          <w:rFonts w:cs="Arial"/>
          <w:color w:val="00B0F0"/>
          <w:lang w:bidi="en-US"/>
        </w:rPr>
        <w:t xml:space="preserve"> </w:t>
      </w:r>
      <w:r w:rsidR="00660E4F" w:rsidRPr="00177271">
        <w:rPr>
          <w:rFonts w:cs="Arial"/>
          <w:b/>
          <w:color w:val="0D0D0D" w:themeColor="text1" w:themeTint="F2"/>
          <w:lang w:bidi="en-US"/>
        </w:rPr>
        <w:t>7 (седам</w:t>
      </w:r>
      <w:r w:rsidR="007C43F5" w:rsidRPr="00177271">
        <w:rPr>
          <w:rFonts w:cs="Arial"/>
          <w:b/>
          <w:color w:val="0D0D0D" w:themeColor="text1" w:themeTint="F2"/>
          <w:lang w:bidi="en-US"/>
        </w:rPr>
        <w:t xml:space="preserve">) </w:t>
      </w:r>
      <w:r w:rsidRPr="00177271">
        <w:rPr>
          <w:rFonts w:cs="Arial"/>
          <w:b/>
          <w:color w:val="0D0D0D" w:themeColor="text1" w:themeTint="F2"/>
          <w:lang w:bidi="en-US"/>
        </w:rPr>
        <w:t>дана</w:t>
      </w:r>
      <w:r w:rsidRPr="00177271">
        <w:rPr>
          <w:rFonts w:cs="Arial"/>
          <w:color w:val="0D0D0D" w:themeColor="text1" w:themeTint="F2"/>
          <w:lang w:bidi="en-US"/>
        </w:rPr>
        <w:t xml:space="preserve"> </w:t>
      </w:r>
      <w:r w:rsidRPr="0017727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177271">
        <w:rPr>
          <w:rFonts w:cs="Arial"/>
          <w:lang w:bidi="en-US"/>
        </w:rPr>
        <w:t>став</w:t>
      </w:r>
      <w:proofErr w:type="gramEnd"/>
      <w:r w:rsidRPr="00177271">
        <w:rPr>
          <w:rFonts w:cs="Arial"/>
          <w:lang w:bidi="en-US"/>
        </w:rPr>
        <w:t xml:space="preserve"> 2. </w:t>
      </w:r>
      <w:proofErr w:type="gramStart"/>
      <w:r w:rsidRPr="00177271">
        <w:rPr>
          <w:rFonts w:cs="Arial"/>
          <w:lang w:bidi="en-US"/>
        </w:rPr>
        <w:t>овог</w:t>
      </w:r>
      <w:proofErr w:type="gramEnd"/>
      <w:r w:rsidRPr="00177271">
        <w:rPr>
          <w:rFonts w:cs="Arial"/>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77271">
        <w:rPr>
          <w:rFonts w:cs="Arial"/>
          <w:lang w:bidi="en-US"/>
        </w:rPr>
        <w:t>ове</w:t>
      </w:r>
      <w:proofErr w:type="gramEnd"/>
      <w:r w:rsidRPr="00177271">
        <w:rPr>
          <w:rFonts w:cs="Arial"/>
          <w:lang w:bidi="en-US"/>
        </w:rPr>
        <w:t xml:space="preserve"> тачке, сматраће се благовременим уколико је поднет најкасније до истека рока за подношење понуда. </w:t>
      </w:r>
    </w:p>
    <w:p w14:paraId="763B9783" w14:textId="770F0667" w:rsidR="00886827" w:rsidRPr="00177271" w:rsidRDefault="00886827" w:rsidP="00177271">
      <w:pPr>
        <w:pStyle w:val="KDParagraf"/>
        <w:spacing w:before="0"/>
        <w:rPr>
          <w:rFonts w:cs="Arial"/>
          <w:lang w:bidi="en-US"/>
        </w:rPr>
      </w:pPr>
      <w:r w:rsidRPr="00177271">
        <w:rPr>
          <w:rFonts w:cs="Arial"/>
          <w:lang w:bidi="en-US"/>
        </w:rPr>
        <w:t xml:space="preserve">После доношења одлуке о додели </w:t>
      </w:r>
      <w:proofErr w:type="gramStart"/>
      <w:r w:rsidRPr="00177271">
        <w:rPr>
          <w:rFonts w:cs="Arial"/>
          <w:lang w:bidi="en-US"/>
        </w:rPr>
        <w:t>уговора</w:t>
      </w:r>
      <w:r w:rsidR="008F7F28" w:rsidRPr="00177271">
        <w:rPr>
          <w:rFonts w:cs="Arial"/>
          <w:color w:val="00B0F0"/>
          <w:lang w:bidi="en-US"/>
        </w:rPr>
        <w:t xml:space="preserve">  </w:t>
      </w:r>
      <w:r w:rsidR="008F7F28" w:rsidRPr="00177271">
        <w:rPr>
          <w:rFonts w:cs="Arial"/>
          <w:lang w:bidi="en-US"/>
        </w:rPr>
        <w:t>и</w:t>
      </w:r>
      <w:proofErr w:type="gramEnd"/>
      <w:r w:rsidRPr="00177271">
        <w:rPr>
          <w:rFonts w:cs="Arial"/>
          <w:lang w:bidi="en-US"/>
        </w:rPr>
        <w:t xml:space="preserve"> одлуке о обустави поступка, рок за подношење захтева за заштиту права је </w:t>
      </w:r>
      <w:r w:rsidR="0008263C" w:rsidRPr="00177271">
        <w:rPr>
          <w:rFonts w:cs="Arial"/>
          <w:lang w:val="sr-Cyrl-RS" w:bidi="en-US"/>
        </w:rPr>
        <w:t>10</w:t>
      </w:r>
      <w:r w:rsidR="008F7F28" w:rsidRPr="00177271">
        <w:rPr>
          <w:rFonts w:cs="Arial"/>
          <w:lang w:bidi="en-US"/>
        </w:rPr>
        <w:t xml:space="preserve"> (</w:t>
      </w:r>
      <w:r w:rsidR="0008263C" w:rsidRPr="00177271">
        <w:rPr>
          <w:rFonts w:cs="Arial"/>
          <w:lang w:val="sr-Cyrl-RS" w:bidi="en-US"/>
        </w:rPr>
        <w:t>десет</w:t>
      </w:r>
      <w:r w:rsidR="008F7F28" w:rsidRPr="00177271">
        <w:rPr>
          <w:rFonts w:cs="Arial"/>
          <w:lang w:bidi="en-US"/>
        </w:rPr>
        <w:t>)</w:t>
      </w:r>
      <w:r w:rsidRPr="00177271">
        <w:rPr>
          <w:rFonts w:cs="Arial"/>
          <w:lang w:bidi="en-US"/>
        </w:rPr>
        <w:t xml:space="preserve"> дана од дана објављивања одлуке на Порталу јавних набавки. </w:t>
      </w:r>
    </w:p>
    <w:p w14:paraId="67307260" w14:textId="77777777"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177271" w:rsidRDefault="00886827" w:rsidP="00177271">
      <w:pPr>
        <w:pStyle w:val="KDParagraf"/>
        <w:spacing w:before="0"/>
        <w:rPr>
          <w:rFonts w:cs="Arial"/>
          <w:lang w:val="sr-Cyrl-CS" w:bidi="en-US"/>
        </w:rPr>
      </w:pPr>
      <w:r w:rsidRPr="0017727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177271" w:rsidRDefault="008824F8" w:rsidP="00177271">
      <w:pPr>
        <w:pStyle w:val="KDParagraf"/>
        <w:spacing w:before="0"/>
        <w:rPr>
          <w:rFonts w:cs="Arial"/>
          <w:lang w:bidi="en-US"/>
        </w:rPr>
      </w:pPr>
      <w:r w:rsidRPr="00177271">
        <w:rPr>
          <w:rFonts w:cs="Arial"/>
          <w:lang w:val="sr-Cyrl-CS" w:bidi="en-US"/>
        </w:rPr>
        <w:t>Н</w:t>
      </w:r>
      <w:r w:rsidRPr="0017727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177271">
        <w:rPr>
          <w:rFonts w:cs="Arial"/>
          <w:lang w:eastAsia="sr-Latn-CS"/>
        </w:rPr>
        <w:t xml:space="preserve"> тад</w:t>
      </w:r>
      <w:r w:rsidRPr="0017727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177271" w:rsidRDefault="00886827" w:rsidP="00177271">
      <w:pPr>
        <w:pStyle w:val="KDParagraf"/>
        <w:spacing w:before="0"/>
        <w:rPr>
          <w:rFonts w:cs="Arial"/>
          <w:lang w:bidi="en-US"/>
        </w:rPr>
      </w:pPr>
    </w:p>
    <w:p w14:paraId="4EAAED23" w14:textId="77777777" w:rsidR="00886827" w:rsidRPr="00177271" w:rsidRDefault="00886827" w:rsidP="00177271">
      <w:pPr>
        <w:pStyle w:val="KDParagraf"/>
        <w:spacing w:before="0"/>
        <w:rPr>
          <w:rFonts w:cs="Arial"/>
          <w:lang w:bidi="en-US"/>
        </w:rPr>
      </w:pPr>
      <w:r w:rsidRPr="00177271">
        <w:rPr>
          <w:rFonts w:cs="Arial"/>
          <w:b/>
          <w:lang w:bidi="en-US"/>
        </w:rPr>
        <w:t>Детаљно упутство о садржини потпуног захтева за заштиту права</w:t>
      </w:r>
      <w:r w:rsidRPr="00177271">
        <w:rPr>
          <w:rFonts w:cs="Arial"/>
          <w:lang w:bidi="en-US"/>
        </w:rPr>
        <w:t xml:space="preserve">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1) – 7) ЗЈН:</w:t>
      </w:r>
    </w:p>
    <w:p w14:paraId="0E583CF2" w14:textId="77777777" w:rsidR="00886827" w:rsidRPr="00177271" w:rsidRDefault="00886827" w:rsidP="00177271">
      <w:pPr>
        <w:pStyle w:val="KDParagraf"/>
        <w:spacing w:before="0"/>
        <w:rPr>
          <w:rFonts w:cs="Arial"/>
          <w:lang w:bidi="en-US"/>
        </w:rPr>
      </w:pPr>
      <w:r w:rsidRPr="00177271">
        <w:rPr>
          <w:rFonts w:cs="Arial"/>
          <w:lang w:bidi="en-US"/>
        </w:rPr>
        <w:t>Захтев за заштиту права садржи:</w:t>
      </w:r>
    </w:p>
    <w:p w14:paraId="6A26D299" w14:textId="77777777"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назив</w:t>
      </w:r>
      <w:proofErr w:type="gramEnd"/>
      <w:r w:rsidRPr="00177271">
        <w:rPr>
          <w:rFonts w:cs="Arial"/>
          <w:lang w:bidi="en-US"/>
        </w:rPr>
        <w:t xml:space="preserve"> и адресу подносиоца захтева и лице за контакт</w:t>
      </w:r>
    </w:p>
    <w:p w14:paraId="6E6A2ABF" w14:textId="77777777"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назив</w:t>
      </w:r>
      <w:proofErr w:type="gramEnd"/>
      <w:r w:rsidRPr="00177271">
        <w:rPr>
          <w:rFonts w:cs="Arial"/>
          <w:lang w:bidi="en-US"/>
        </w:rPr>
        <w:t xml:space="preserve"> и адресу наручиоца</w:t>
      </w:r>
    </w:p>
    <w:p w14:paraId="79F6C231" w14:textId="77777777"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податке</w:t>
      </w:r>
      <w:proofErr w:type="gramEnd"/>
      <w:r w:rsidRPr="00177271">
        <w:rPr>
          <w:rFonts w:cs="Arial"/>
          <w:lang w:bidi="en-US"/>
        </w:rPr>
        <w:t xml:space="preserve"> о јавној набавци која је предмет захтева, односно о одлуци наручиоца</w:t>
      </w:r>
    </w:p>
    <w:p w14:paraId="0A84C5B8" w14:textId="77777777"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повреде</w:t>
      </w:r>
      <w:proofErr w:type="gramEnd"/>
      <w:r w:rsidRPr="00177271">
        <w:rPr>
          <w:rFonts w:cs="Arial"/>
          <w:lang w:bidi="en-US"/>
        </w:rPr>
        <w:t xml:space="preserve"> прописа којима се уређује поступак јавне набавке</w:t>
      </w:r>
    </w:p>
    <w:p w14:paraId="22A1D752" w14:textId="77777777"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чињенице</w:t>
      </w:r>
      <w:proofErr w:type="gramEnd"/>
      <w:r w:rsidRPr="00177271">
        <w:rPr>
          <w:rFonts w:cs="Arial"/>
          <w:lang w:bidi="en-US"/>
        </w:rPr>
        <w:t xml:space="preserve"> и доказе којима се повреде доказују</w:t>
      </w:r>
    </w:p>
    <w:p w14:paraId="35CE3676" w14:textId="77777777" w:rsidR="00886827" w:rsidRPr="00177271" w:rsidRDefault="00886827" w:rsidP="00177271">
      <w:pPr>
        <w:pStyle w:val="KDParagraf"/>
        <w:spacing w:before="0"/>
        <w:rPr>
          <w:rFonts w:cs="Arial"/>
          <w:lang w:bidi="en-US"/>
        </w:rPr>
      </w:pPr>
      <w:r w:rsidRPr="00177271">
        <w:rPr>
          <w:rFonts w:cs="Arial"/>
          <w:lang w:bidi="en-US"/>
        </w:rPr>
        <w:t xml:space="preserve">6) </w:t>
      </w:r>
      <w:proofErr w:type="gramStart"/>
      <w:r w:rsidRPr="00177271">
        <w:rPr>
          <w:rFonts w:cs="Arial"/>
          <w:lang w:bidi="en-US"/>
        </w:rPr>
        <w:t>потврду</w:t>
      </w:r>
      <w:proofErr w:type="gramEnd"/>
      <w:r w:rsidRPr="00177271">
        <w:rPr>
          <w:rFonts w:cs="Arial"/>
          <w:lang w:bidi="en-US"/>
        </w:rPr>
        <w:t xml:space="preserve"> о уплати таксе из члана 156. ЗЈН</w:t>
      </w:r>
    </w:p>
    <w:p w14:paraId="430C2642" w14:textId="77777777"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потпис</w:t>
      </w:r>
      <w:proofErr w:type="gramEnd"/>
      <w:r w:rsidRPr="00177271">
        <w:rPr>
          <w:rFonts w:cs="Arial"/>
          <w:lang w:bidi="en-US"/>
        </w:rPr>
        <w:t xml:space="preserve"> подносиоца.</w:t>
      </w:r>
    </w:p>
    <w:p w14:paraId="44248034" w14:textId="77777777" w:rsidR="008824F8" w:rsidRPr="00177271" w:rsidRDefault="008824F8" w:rsidP="00177271">
      <w:pPr>
        <w:pStyle w:val="KDParagraf"/>
        <w:spacing w:before="0"/>
        <w:rPr>
          <w:rFonts w:cs="Arial"/>
          <w:b/>
          <w:lang w:val="sr-Cyrl-CS" w:bidi="en-US"/>
        </w:rPr>
      </w:pPr>
    </w:p>
    <w:p w14:paraId="475716A5" w14:textId="77777777" w:rsidR="00886827" w:rsidRPr="00177271" w:rsidRDefault="00886827" w:rsidP="00177271">
      <w:pPr>
        <w:pStyle w:val="KDParagraf"/>
        <w:spacing w:before="0"/>
        <w:rPr>
          <w:rFonts w:cs="Arial"/>
          <w:b/>
          <w:lang w:bidi="en-US"/>
        </w:rPr>
      </w:pPr>
      <w:r w:rsidRPr="0017727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177271" w:rsidRDefault="00886827" w:rsidP="00177271">
      <w:pPr>
        <w:pStyle w:val="KDParagraf"/>
        <w:spacing w:before="0"/>
        <w:rPr>
          <w:rFonts w:cs="Arial"/>
          <w:lang w:bidi="en-US"/>
        </w:rPr>
      </w:pPr>
      <w:r w:rsidRPr="00177271">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177271" w:rsidRDefault="00886827" w:rsidP="00177271">
      <w:pPr>
        <w:pStyle w:val="KDParagraf"/>
        <w:spacing w:before="0"/>
        <w:rPr>
          <w:rFonts w:cs="Arial"/>
          <w:lang w:bidi="en-US"/>
        </w:rPr>
      </w:pPr>
      <w:r w:rsidRPr="0017727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177271" w:rsidRDefault="00886827" w:rsidP="00177271">
      <w:pPr>
        <w:pStyle w:val="KDParagraf"/>
        <w:spacing w:before="0"/>
        <w:rPr>
          <w:rFonts w:cs="Arial"/>
          <w:lang w:bidi="en-US"/>
        </w:rPr>
      </w:pPr>
    </w:p>
    <w:p w14:paraId="0D053EDE" w14:textId="77777777" w:rsidR="00886827" w:rsidRPr="00177271" w:rsidRDefault="00886827" w:rsidP="00177271">
      <w:pPr>
        <w:pStyle w:val="KDParagraf"/>
        <w:spacing w:before="0"/>
        <w:rPr>
          <w:rFonts w:cs="Arial"/>
          <w:b/>
          <w:lang w:bidi="en-US"/>
        </w:rPr>
      </w:pPr>
      <w:r w:rsidRPr="00177271">
        <w:rPr>
          <w:rFonts w:cs="Arial"/>
          <w:b/>
          <w:lang w:bidi="en-US"/>
        </w:rPr>
        <w:t xml:space="preserve">Износ таксе из члана 156.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w:t>
      </w:r>
      <w:proofErr w:type="gramEnd"/>
      <w:r w:rsidRPr="00177271">
        <w:rPr>
          <w:rFonts w:cs="Arial"/>
          <w:b/>
          <w:lang w:bidi="en-US"/>
        </w:rPr>
        <w:t xml:space="preserve">. </w:t>
      </w:r>
      <w:proofErr w:type="gramStart"/>
      <w:r w:rsidRPr="00177271">
        <w:rPr>
          <w:rFonts w:cs="Arial"/>
          <w:b/>
          <w:lang w:bidi="en-US"/>
        </w:rPr>
        <w:t>1)-</w:t>
      </w:r>
      <w:proofErr w:type="gramEnd"/>
      <w:r w:rsidRPr="00177271">
        <w:rPr>
          <w:rFonts w:cs="Arial"/>
          <w:b/>
          <w:lang w:bidi="en-US"/>
        </w:rPr>
        <w:t xml:space="preserve"> 3) ЗЈН:</w:t>
      </w:r>
    </w:p>
    <w:p w14:paraId="0C2E7A56" w14:textId="3EC7ED45" w:rsidR="0008263C" w:rsidRPr="00177271" w:rsidRDefault="008824F8" w:rsidP="00177271">
      <w:pPr>
        <w:pStyle w:val="KDParagraf"/>
        <w:spacing w:before="0"/>
        <w:rPr>
          <w:rFonts w:cs="Arial"/>
          <w:lang w:bidi="en-US"/>
        </w:rPr>
      </w:pPr>
      <w:r w:rsidRPr="00177271">
        <w:rPr>
          <w:rFonts w:cs="Arial"/>
        </w:rPr>
        <w:t xml:space="preserve">Подносилац захтева за заштиту права дужан је да на рачун буџета Републике Србије (број рачуна: </w:t>
      </w:r>
      <w:r w:rsidRPr="00177271">
        <w:rPr>
          <w:rFonts w:cs="Arial"/>
          <w:lang w:val="ru-RU"/>
        </w:rPr>
        <w:t>840-</w:t>
      </w:r>
      <w:r w:rsidRPr="00177271">
        <w:rPr>
          <w:rFonts w:cs="Arial"/>
          <w:bCs/>
          <w:iCs/>
        </w:rPr>
        <w:t>30678845-06</w:t>
      </w:r>
      <w:r w:rsidRPr="00177271">
        <w:rPr>
          <w:rFonts w:cs="Arial"/>
        </w:rPr>
        <w:t xml:space="preserve">, шифра плаћања 153 или 253, позив на број </w:t>
      </w:r>
      <w:r w:rsidR="003601D0">
        <w:rPr>
          <w:rFonts w:cs="Arial"/>
        </w:rPr>
        <w:t>ЈНО</w:t>
      </w:r>
      <w:r w:rsidR="003601D0" w:rsidRPr="003601D0">
        <w:rPr>
          <w:rFonts w:cs="Arial"/>
        </w:rPr>
        <w:t xml:space="preserve">100000342016 </w:t>
      </w:r>
      <w:r w:rsidRPr="003601D0">
        <w:rPr>
          <w:rFonts w:cs="Arial"/>
          <w:lang w:val="sr-Cyrl-CS"/>
        </w:rPr>
        <w:t>(уписати број ЈН без цртица)</w:t>
      </w:r>
      <w:r w:rsidRPr="003601D0">
        <w:rPr>
          <w:rFonts w:cs="Arial"/>
        </w:rPr>
        <w:t xml:space="preserve">, </w:t>
      </w:r>
      <w:r w:rsidRPr="00177271">
        <w:rPr>
          <w:rFonts w:cs="Arial"/>
        </w:rPr>
        <w:t>сврха: ЗЗП, ЈП ЕПС</w:t>
      </w:r>
      <w:r w:rsidRPr="00177271">
        <w:rPr>
          <w:rFonts w:cs="Arial"/>
          <w:lang w:val="sr-Cyrl-CS"/>
        </w:rPr>
        <w:t xml:space="preserve"> _________</w:t>
      </w:r>
      <w:r w:rsidRPr="00177271">
        <w:rPr>
          <w:rFonts w:cs="Arial"/>
        </w:rPr>
        <w:t xml:space="preserve">, јн. бр. </w:t>
      </w:r>
      <w:r w:rsidR="003601D0">
        <w:rPr>
          <w:rFonts w:cs="Arial"/>
          <w:lang w:val="sr-Cyrl-RS"/>
        </w:rPr>
        <w:t>ЈНО/1000/0034/2016</w:t>
      </w:r>
      <w:r w:rsidRPr="003601D0">
        <w:rPr>
          <w:rFonts w:cs="Arial"/>
        </w:rPr>
        <w:t xml:space="preserve">, прималац </w:t>
      </w:r>
      <w:r w:rsidRPr="00177271">
        <w:rPr>
          <w:rFonts w:cs="Arial"/>
        </w:rPr>
        <w:t>уплате: буџет Републике Србије) уплати таксу</w:t>
      </w:r>
      <w:r w:rsidR="00886827" w:rsidRPr="00177271">
        <w:rPr>
          <w:rFonts w:cs="Arial"/>
          <w:lang w:bidi="en-US"/>
        </w:rPr>
        <w:t xml:space="preserve"> од: </w:t>
      </w:r>
    </w:p>
    <w:p w14:paraId="252DF931" w14:textId="77777777" w:rsidR="0008263C" w:rsidRPr="003601D0" w:rsidRDefault="0008263C" w:rsidP="00177271">
      <w:pPr>
        <w:pStyle w:val="KDParagraf"/>
        <w:spacing w:before="0"/>
        <w:rPr>
          <w:rFonts w:cs="Arial"/>
          <w:lang w:bidi="en-US"/>
        </w:rPr>
      </w:pPr>
    </w:p>
    <w:p w14:paraId="59E756C6" w14:textId="6AB6E219" w:rsidR="0008263C" w:rsidRPr="003601D0" w:rsidRDefault="0008263C" w:rsidP="00177271">
      <w:pPr>
        <w:pStyle w:val="KDParagraf"/>
        <w:spacing w:before="0"/>
        <w:rPr>
          <w:rFonts w:cs="Arial"/>
          <w:lang w:bidi="en-US"/>
        </w:rPr>
      </w:pPr>
      <w:r w:rsidRPr="003601D0">
        <w:rPr>
          <w:rFonts w:cs="Arial"/>
          <w:lang w:val="sr-Cyrl-RS" w:bidi="en-US"/>
        </w:rPr>
        <w:t>1</w:t>
      </w:r>
      <w:r w:rsidRPr="003601D0">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54391136" w14:textId="4E652F5B" w:rsidR="0008263C" w:rsidRPr="003601D0" w:rsidRDefault="003601D0" w:rsidP="00177271">
      <w:pPr>
        <w:pStyle w:val="KDParagraf"/>
        <w:spacing w:before="0"/>
        <w:rPr>
          <w:rFonts w:cs="Arial"/>
          <w:lang w:bidi="en-US"/>
        </w:rPr>
      </w:pPr>
      <w:r w:rsidRPr="003601D0">
        <w:rPr>
          <w:rFonts w:cs="Arial"/>
          <w:lang w:val="sr-Cyrl-RS" w:bidi="en-US"/>
        </w:rPr>
        <w:t>2</w:t>
      </w:r>
      <w:r w:rsidR="0008263C" w:rsidRPr="003601D0">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1AD68722" w14:textId="77777777" w:rsidR="003601D0" w:rsidRPr="00177271" w:rsidRDefault="003601D0" w:rsidP="00177271">
      <w:pPr>
        <w:pStyle w:val="KDParagraf"/>
        <w:spacing w:before="0"/>
        <w:rPr>
          <w:rFonts w:cs="Arial"/>
          <w:color w:val="00B0F0"/>
          <w:lang w:bidi="en-US"/>
        </w:rPr>
      </w:pPr>
    </w:p>
    <w:p w14:paraId="2A63C1AC" w14:textId="77777777" w:rsidR="00886827" w:rsidRPr="00177271" w:rsidRDefault="00886827" w:rsidP="00177271">
      <w:pPr>
        <w:pStyle w:val="KDParagraf"/>
        <w:spacing w:before="0"/>
        <w:rPr>
          <w:rFonts w:cs="Arial"/>
          <w:lang w:bidi="en-US"/>
        </w:rPr>
      </w:pPr>
      <w:r w:rsidRPr="00177271">
        <w:rPr>
          <w:rFonts w:cs="Arial"/>
          <w:lang w:bidi="en-US"/>
        </w:rPr>
        <w:t>Свака странка у поступку сноси трошкове које проузрокује својим радњама.</w:t>
      </w:r>
    </w:p>
    <w:p w14:paraId="5009BF92" w14:textId="77777777" w:rsidR="00886827" w:rsidRPr="00177271" w:rsidRDefault="00886827" w:rsidP="00177271">
      <w:pPr>
        <w:pStyle w:val="KDParagraf"/>
        <w:spacing w:before="0"/>
        <w:rPr>
          <w:rFonts w:cs="Arial"/>
          <w:lang w:bidi="en-US"/>
        </w:rPr>
      </w:pPr>
      <w:r w:rsidRPr="0017727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177271" w:rsidRDefault="00886827" w:rsidP="00177271">
      <w:pPr>
        <w:pStyle w:val="KDParagraf"/>
        <w:spacing w:before="0"/>
        <w:rPr>
          <w:rFonts w:cs="Arial"/>
          <w:lang w:bidi="en-US"/>
        </w:rPr>
      </w:pPr>
      <w:r w:rsidRPr="0017727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177271" w:rsidRDefault="00886827" w:rsidP="00177271">
      <w:pPr>
        <w:pStyle w:val="KDParagraf"/>
        <w:spacing w:before="0"/>
        <w:rPr>
          <w:rFonts w:cs="Arial"/>
          <w:lang w:bidi="en-US"/>
        </w:rPr>
      </w:pPr>
      <w:r w:rsidRPr="00177271">
        <w:rPr>
          <w:rFonts w:cs="Arial"/>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177271" w:rsidRDefault="00886827" w:rsidP="00177271">
      <w:pPr>
        <w:pStyle w:val="KDParagraf"/>
        <w:spacing w:before="0"/>
        <w:rPr>
          <w:rFonts w:cs="Arial"/>
          <w:lang w:bidi="en-US"/>
        </w:rPr>
      </w:pPr>
      <w:r w:rsidRPr="00177271">
        <w:rPr>
          <w:rFonts w:cs="Arial"/>
          <w:lang w:bidi="en-US"/>
        </w:rPr>
        <w:t>Странке у захтеву морају прецизно да наведу трошкове за које траже накнаду.</w:t>
      </w:r>
    </w:p>
    <w:p w14:paraId="462D8188" w14:textId="77777777" w:rsidR="00886827" w:rsidRPr="00177271" w:rsidRDefault="00886827" w:rsidP="00177271">
      <w:pPr>
        <w:pStyle w:val="KDParagraf"/>
        <w:spacing w:before="0"/>
        <w:rPr>
          <w:rFonts w:cs="Arial"/>
          <w:lang w:bidi="en-US"/>
        </w:rPr>
      </w:pPr>
      <w:r w:rsidRPr="0017727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177271" w:rsidRDefault="00886827" w:rsidP="00177271">
      <w:pPr>
        <w:pStyle w:val="KDParagraf"/>
        <w:spacing w:before="0"/>
        <w:rPr>
          <w:rFonts w:cs="Arial"/>
          <w:lang w:bidi="en-US"/>
        </w:rPr>
      </w:pPr>
      <w:r w:rsidRPr="00177271">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177271" w:rsidRDefault="00886827" w:rsidP="00177271">
      <w:pPr>
        <w:pStyle w:val="KDParagraf"/>
        <w:spacing w:before="0"/>
        <w:rPr>
          <w:rFonts w:cs="Arial"/>
          <w:lang w:bidi="en-US"/>
        </w:rPr>
      </w:pPr>
    </w:p>
    <w:p w14:paraId="2C7F95E9" w14:textId="77777777" w:rsidR="00886827" w:rsidRPr="00177271" w:rsidRDefault="00886827" w:rsidP="00177271">
      <w:pPr>
        <w:pStyle w:val="KDParagraf"/>
        <w:spacing w:before="0"/>
        <w:rPr>
          <w:rFonts w:cs="Arial"/>
          <w:b/>
          <w:lang w:bidi="en-US"/>
        </w:rPr>
      </w:pPr>
      <w:r w:rsidRPr="00177271">
        <w:rPr>
          <w:rFonts w:cs="Arial"/>
          <w:b/>
          <w:lang w:bidi="en-US"/>
        </w:rPr>
        <w:t xml:space="preserve">Детаљно упутство о потврди из члана 151.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тачка</w:t>
      </w:r>
      <w:proofErr w:type="gramEnd"/>
      <w:r w:rsidRPr="00177271">
        <w:rPr>
          <w:rFonts w:cs="Arial"/>
          <w:b/>
          <w:lang w:bidi="en-US"/>
        </w:rPr>
        <w:t xml:space="preserve"> 6) ЗЈН</w:t>
      </w:r>
    </w:p>
    <w:p w14:paraId="35A6CB8F" w14:textId="77777777" w:rsidR="00886827" w:rsidRPr="00177271" w:rsidRDefault="008824F8" w:rsidP="00177271">
      <w:pPr>
        <w:pStyle w:val="KDParagraf"/>
        <w:spacing w:before="0"/>
        <w:rPr>
          <w:rFonts w:cs="Arial"/>
          <w:lang w:bidi="en-US"/>
        </w:rPr>
      </w:pPr>
      <w:r w:rsidRPr="00177271">
        <w:rPr>
          <w:rFonts w:cs="Arial"/>
          <w:lang w:val="sr-Cyrl-CS" w:bidi="en-US"/>
        </w:rPr>
        <w:t xml:space="preserve">Потврда </w:t>
      </w:r>
      <w:r w:rsidR="00886827" w:rsidRPr="0017727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177271" w:rsidRDefault="00886827" w:rsidP="00177271">
      <w:pPr>
        <w:pStyle w:val="KDParagraf"/>
        <w:spacing w:before="0"/>
        <w:rPr>
          <w:rFonts w:cs="Arial"/>
          <w:lang w:bidi="en-US"/>
        </w:rPr>
      </w:pPr>
      <w:r w:rsidRPr="00177271">
        <w:rPr>
          <w:rFonts w:cs="Arial"/>
          <w:lang w:bidi="en-US"/>
        </w:rPr>
        <w:t>Чланом 151. Закона о јавним набавкама („</w:t>
      </w:r>
      <w:proofErr w:type="gramStart"/>
      <w:r w:rsidRPr="00177271">
        <w:rPr>
          <w:rFonts w:cs="Arial"/>
          <w:lang w:bidi="en-US"/>
        </w:rPr>
        <w:t>Службени  гласник</w:t>
      </w:r>
      <w:proofErr w:type="gramEnd"/>
      <w:r w:rsidRPr="00177271">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177271" w:rsidRDefault="00886827" w:rsidP="00177271">
      <w:pPr>
        <w:pStyle w:val="KDParagraf"/>
        <w:spacing w:before="0"/>
        <w:rPr>
          <w:rFonts w:cs="Arial"/>
          <w:lang w:bidi="en-US"/>
        </w:rPr>
      </w:pPr>
      <w:r w:rsidRPr="00177271">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177271" w:rsidRDefault="00886827" w:rsidP="00177271">
      <w:pPr>
        <w:pStyle w:val="KDParagraf"/>
        <w:spacing w:before="0"/>
        <w:rPr>
          <w:rFonts w:cs="Arial"/>
          <w:lang w:bidi="en-US"/>
        </w:rPr>
      </w:pPr>
      <w:r w:rsidRPr="00177271">
        <w:rPr>
          <w:rFonts w:cs="Arial"/>
          <w:lang w:bidi="en-US"/>
        </w:rPr>
        <w:t xml:space="preserve">Као доказ о уплати таксе, у смислу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ЗЈН, прихватиће се:</w:t>
      </w:r>
    </w:p>
    <w:p w14:paraId="2C077743" w14:textId="77777777" w:rsidR="00886827" w:rsidRPr="00177271" w:rsidRDefault="00886827" w:rsidP="00177271">
      <w:pPr>
        <w:pStyle w:val="KDParagraf"/>
        <w:spacing w:before="0"/>
        <w:rPr>
          <w:rFonts w:cs="Arial"/>
          <w:lang w:bidi="en-US"/>
        </w:rPr>
      </w:pPr>
    </w:p>
    <w:p w14:paraId="35770B2D" w14:textId="77777777" w:rsidR="00886827" w:rsidRPr="00177271" w:rsidRDefault="00886827" w:rsidP="00177271">
      <w:pPr>
        <w:pStyle w:val="KDParagraf"/>
        <w:spacing w:before="0"/>
        <w:rPr>
          <w:rFonts w:cs="Arial"/>
          <w:lang w:bidi="en-US"/>
        </w:rPr>
      </w:pPr>
      <w:r w:rsidRPr="00177271">
        <w:rPr>
          <w:rFonts w:cs="Arial"/>
          <w:lang w:bidi="en-US"/>
        </w:rPr>
        <w:t>1. Потврда о извршеној уплати таксе из члана 156. ЗЈН која садржи следеће елементе:</w:t>
      </w:r>
    </w:p>
    <w:p w14:paraId="32F47BEA" w14:textId="77777777"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да</w:t>
      </w:r>
      <w:proofErr w:type="gramEnd"/>
      <w:r w:rsidRPr="00177271">
        <w:rPr>
          <w:rFonts w:cs="Arial"/>
          <w:lang w:bidi="en-US"/>
        </w:rPr>
        <w:t xml:space="preserve"> буде издата од стране банке и да садржи печат банке;</w:t>
      </w:r>
    </w:p>
    <w:p w14:paraId="68428D2F" w14:textId="77777777"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да</w:t>
      </w:r>
      <w:proofErr w:type="gramEnd"/>
      <w:r w:rsidRPr="0017727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износ</w:t>
      </w:r>
      <w:proofErr w:type="gramEnd"/>
      <w:r w:rsidRPr="00177271">
        <w:rPr>
          <w:rFonts w:cs="Arial"/>
          <w:lang w:bidi="en-US"/>
        </w:rPr>
        <w:t xml:space="preserve"> таксе из члана 156. ЗЈН чија се уплата врши;</w:t>
      </w:r>
    </w:p>
    <w:p w14:paraId="171FA5BC" w14:textId="77777777"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број</w:t>
      </w:r>
      <w:proofErr w:type="gramEnd"/>
      <w:r w:rsidRPr="00177271">
        <w:rPr>
          <w:rFonts w:cs="Arial"/>
          <w:lang w:bidi="en-US"/>
        </w:rPr>
        <w:t xml:space="preserve"> рачуна: 840-30678845-06;</w:t>
      </w:r>
    </w:p>
    <w:p w14:paraId="3425D292" w14:textId="77777777"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шифру</w:t>
      </w:r>
      <w:proofErr w:type="gramEnd"/>
      <w:r w:rsidRPr="00177271">
        <w:rPr>
          <w:rFonts w:cs="Arial"/>
          <w:lang w:bidi="en-US"/>
        </w:rPr>
        <w:t xml:space="preserve"> плаћања: 153 или 253;</w:t>
      </w:r>
    </w:p>
    <w:p w14:paraId="2A0C0A80" w14:textId="77777777" w:rsidR="00886827" w:rsidRPr="00177271" w:rsidRDefault="00886827" w:rsidP="00177271">
      <w:pPr>
        <w:pStyle w:val="KDParagraf"/>
        <w:spacing w:before="0"/>
        <w:rPr>
          <w:rFonts w:cs="Arial"/>
          <w:lang w:bidi="en-US"/>
        </w:rPr>
      </w:pPr>
      <w:r w:rsidRPr="00177271">
        <w:rPr>
          <w:rFonts w:cs="Arial"/>
          <w:lang w:bidi="en-US"/>
        </w:rPr>
        <w:t xml:space="preserve">(6) </w:t>
      </w:r>
      <w:proofErr w:type="gramStart"/>
      <w:r w:rsidRPr="00177271">
        <w:rPr>
          <w:rFonts w:cs="Arial"/>
          <w:lang w:bidi="en-US"/>
        </w:rPr>
        <w:t>позив</w:t>
      </w:r>
      <w:proofErr w:type="gramEnd"/>
      <w:r w:rsidRPr="00177271">
        <w:rPr>
          <w:rFonts w:cs="Arial"/>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сврха</w:t>
      </w:r>
      <w:proofErr w:type="gramEnd"/>
      <w:r w:rsidRPr="00177271">
        <w:rPr>
          <w:rFonts w:cs="Arial"/>
          <w:lang w:bidi="en-US"/>
        </w:rPr>
        <w:t>: ЗЗП; назив наручиоца; број или ознака јавне набавке поводом које се подноси захтев за заштиту права;</w:t>
      </w:r>
    </w:p>
    <w:p w14:paraId="105E8456" w14:textId="77777777" w:rsidR="00886827" w:rsidRPr="00177271" w:rsidRDefault="00886827" w:rsidP="00177271">
      <w:pPr>
        <w:pStyle w:val="KDParagraf"/>
        <w:spacing w:before="0"/>
        <w:rPr>
          <w:rFonts w:cs="Arial"/>
          <w:lang w:bidi="en-US"/>
        </w:rPr>
      </w:pPr>
      <w:r w:rsidRPr="00177271">
        <w:rPr>
          <w:rFonts w:cs="Arial"/>
          <w:lang w:bidi="en-US"/>
        </w:rPr>
        <w:t xml:space="preserve">(8) </w:t>
      </w:r>
      <w:proofErr w:type="gramStart"/>
      <w:r w:rsidRPr="00177271">
        <w:rPr>
          <w:rFonts w:cs="Arial"/>
          <w:lang w:bidi="en-US"/>
        </w:rPr>
        <w:t>корисник</w:t>
      </w:r>
      <w:proofErr w:type="gramEnd"/>
      <w:r w:rsidRPr="00177271">
        <w:rPr>
          <w:rFonts w:cs="Arial"/>
          <w:lang w:bidi="en-US"/>
        </w:rPr>
        <w:t>: буџет Републике Србије;</w:t>
      </w:r>
    </w:p>
    <w:p w14:paraId="15079B35" w14:textId="77777777" w:rsidR="00886827" w:rsidRPr="00177271" w:rsidRDefault="00886827" w:rsidP="00177271">
      <w:pPr>
        <w:pStyle w:val="KDParagraf"/>
        <w:spacing w:before="0"/>
        <w:rPr>
          <w:rFonts w:cs="Arial"/>
          <w:lang w:bidi="en-US"/>
        </w:rPr>
      </w:pPr>
      <w:r w:rsidRPr="00177271">
        <w:rPr>
          <w:rFonts w:cs="Arial"/>
          <w:lang w:bidi="en-US"/>
        </w:rPr>
        <w:t xml:space="preserve">(9) </w:t>
      </w:r>
      <w:proofErr w:type="gramStart"/>
      <w:r w:rsidRPr="00177271">
        <w:rPr>
          <w:rFonts w:cs="Arial"/>
          <w:lang w:bidi="en-US"/>
        </w:rPr>
        <w:t>назив</w:t>
      </w:r>
      <w:proofErr w:type="gramEnd"/>
      <w:r w:rsidRPr="00177271">
        <w:rPr>
          <w:rFonts w:cs="Arial"/>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177271" w:rsidRDefault="00886827" w:rsidP="00177271">
      <w:pPr>
        <w:pStyle w:val="KDParagraf"/>
        <w:spacing w:before="0"/>
        <w:rPr>
          <w:rFonts w:cs="Arial"/>
          <w:lang w:bidi="en-US"/>
        </w:rPr>
      </w:pPr>
      <w:r w:rsidRPr="00177271">
        <w:rPr>
          <w:rFonts w:cs="Arial"/>
          <w:lang w:bidi="en-US"/>
        </w:rPr>
        <w:t xml:space="preserve">(10) </w:t>
      </w:r>
      <w:proofErr w:type="gramStart"/>
      <w:r w:rsidRPr="00177271">
        <w:rPr>
          <w:rFonts w:cs="Arial"/>
          <w:lang w:bidi="en-US"/>
        </w:rPr>
        <w:t>потпис</w:t>
      </w:r>
      <w:proofErr w:type="gramEnd"/>
      <w:r w:rsidRPr="00177271">
        <w:rPr>
          <w:rFonts w:cs="Arial"/>
          <w:lang w:bidi="en-US"/>
        </w:rPr>
        <w:t xml:space="preserve"> овлашћеног лица банке.</w:t>
      </w:r>
    </w:p>
    <w:p w14:paraId="45F54F4A" w14:textId="77777777" w:rsidR="00886827" w:rsidRPr="00177271" w:rsidRDefault="00886827" w:rsidP="00177271">
      <w:pPr>
        <w:pStyle w:val="KDParagraf"/>
        <w:spacing w:before="0"/>
        <w:rPr>
          <w:rFonts w:cs="Arial"/>
          <w:lang w:bidi="en-US"/>
        </w:rPr>
      </w:pPr>
      <w:r w:rsidRPr="0017727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177271" w:rsidRDefault="00886827" w:rsidP="00177271">
      <w:pPr>
        <w:pStyle w:val="KDParagraf"/>
        <w:spacing w:before="0"/>
        <w:rPr>
          <w:rFonts w:cs="Arial"/>
          <w:lang w:bidi="en-US"/>
        </w:rPr>
      </w:pPr>
      <w:r w:rsidRPr="0017727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177271" w:rsidRDefault="00886827" w:rsidP="00177271">
      <w:pPr>
        <w:pStyle w:val="KDParagraf"/>
        <w:spacing w:before="0"/>
        <w:rPr>
          <w:rFonts w:cs="Arial"/>
          <w:lang w:bidi="en-US"/>
        </w:rPr>
      </w:pPr>
      <w:proofErr w:type="gramStart"/>
      <w:r w:rsidRPr="00177271">
        <w:rPr>
          <w:rFonts w:cs="Arial"/>
          <w:lang w:bidi="en-US"/>
        </w:rPr>
        <w:t>извршеној</w:t>
      </w:r>
      <w:proofErr w:type="gramEnd"/>
      <w:r w:rsidRPr="0017727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177271" w:rsidRDefault="00886827" w:rsidP="00177271">
      <w:pPr>
        <w:pStyle w:val="KDParagraf"/>
        <w:spacing w:before="0"/>
        <w:rPr>
          <w:rFonts w:cs="Arial"/>
          <w:lang w:bidi="en-US"/>
        </w:rPr>
      </w:pPr>
      <w:r w:rsidRPr="0017727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177271" w:rsidRDefault="00886827" w:rsidP="00177271">
      <w:pPr>
        <w:pStyle w:val="KDParagraf"/>
        <w:spacing w:before="0"/>
        <w:rPr>
          <w:rFonts w:cs="Arial"/>
          <w:lang w:val="sr-Cyrl-CS" w:bidi="en-US"/>
        </w:rPr>
      </w:pPr>
      <w:r w:rsidRPr="00177271">
        <w:rPr>
          <w:rFonts w:cs="Arial"/>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177271">
          <w:rPr>
            <w:rFonts w:cs="Arial"/>
            <w:lang w:bidi="en-US"/>
          </w:rPr>
          <w:t>http://www.kjn.gov.rs/ci/uputstvo-o-uplati-republicke-administrativne-takse.html</w:t>
        </w:r>
      </w:hyperlink>
      <w:r w:rsidR="008824F8" w:rsidRPr="00177271">
        <w:rPr>
          <w:rFonts w:cs="Arial"/>
          <w:lang w:val="sr-Cyrl-CS" w:bidi="en-US"/>
        </w:rPr>
        <w:t>и http://www.kjn.gov.rs/download/Taksa-popunjeni-nalozi-ci.pdf</w:t>
      </w:r>
    </w:p>
    <w:p w14:paraId="2B1F3B58" w14:textId="77777777" w:rsidR="00886827" w:rsidRPr="00177271" w:rsidRDefault="00886827" w:rsidP="00177271">
      <w:pPr>
        <w:pStyle w:val="KDParagraf"/>
        <w:spacing w:before="0"/>
        <w:rPr>
          <w:rFonts w:cs="Arial"/>
          <w:lang w:bidi="en-US"/>
        </w:rPr>
      </w:pPr>
    </w:p>
    <w:p w14:paraId="683477C2" w14:textId="77777777" w:rsidR="00886827" w:rsidRPr="00177271" w:rsidRDefault="00886827" w:rsidP="00177271">
      <w:pPr>
        <w:pStyle w:val="KDParagraf"/>
        <w:spacing w:before="0"/>
        <w:rPr>
          <w:rFonts w:cs="Arial"/>
          <w:lang w:bidi="en-US"/>
        </w:rPr>
      </w:pPr>
      <w:r w:rsidRPr="00177271">
        <w:rPr>
          <w:rFonts w:cs="Arial"/>
          <w:lang w:bidi="en-US"/>
        </w:rPr>
        <w:t>УПЛАТА ИЗ ИНОСТРАНСТВА</w:t>
      </w:r>
    </w:p>
    <w:p w14:paraId="3FE330AF" w14:textId="77777777" w:rsidR="00886827" w:rsidRPr="00177271" w:rsidRDefault="00886827" w:rsidP="00177271">
      <w:pPr>
        <w:pStyle w:val="KDParagraf"/>
        <w:spacing w:before="0"/>
        <w:rPr>
          <w:rFonts w:cs="Arial"/>
          <w:lang w:bidi="en-US"/>
        </w:rPr>
      </w:pPr>
      <w:r w:rsidRPr="0017727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177271" w:rsidRDefault="00886827" w:rsidP="00177271">
      <w:pPr>
        <w:pStyle w:val="KDParagraf"/>
        <w:spacing w:before="0"/>
        <w:rPr>
          <w:rFonts w:cs="Arial"/>
          <w:lang w:bidi="en-US"/>
        </w:rPr>
      </w:pPr>
    </w:p>
    <w:p w14:paraId="7605ECCD" w14:textId="77777777" w:rsidR="00886827" w:rsidRPr="00177271" w:rsidRDefault="00886827" w:rsidP="00177271">
      <w:pPr>
        <w:pStyle w:val="KDParagraf"/>
        <w:spacing w:before="0"/>
        <w:rPr>
          <w:rFonts w:cs="Arial"/>
          <w:lang w:bidi="en-US"/>
        </w:rPr>
      </w:pPr>
      <w:r w:rsidRPr="00177271">
        <w:rPr>
          <w:rFonts w:cs="Arial"/>
          <w:lang w:bidi="en-US"/>
        </w:rPr>
        <w:t>НАЗИВ И АДРЕСА БАНКЕ:</w:t>
      </w:r>
    </w:p>
    <w:p w14:paraId="5C5A7187" w14:textId="77777777" w:rsidR="00886827" w:rsidRPr="00177271" w:rsidRDefault="00886827" w:rsidP="00177271">
      <w:pPr>
        <w:pStyle w:val="KDParagraf"/>
        <w:spacing w:before="0"/>
        <w:rPr>
          <w:rFonts w:cs="Arial"/>
          <w:lang w:bidi="en-US"/>
        </w:rPr>
      </w:pPr>
      <w:r w:rsidRPr="00177271">
        <w:rPr>
          <w:rFonts w:cs="Arial"/>
          <w:lang w:bidi="en-US"/>
        </w:rPr>
        <w:t>Народна банка Србије (НБС)</w:t>
      </w:r>
    </w:p>
    <w:p w14:paraId="14C22807" w14:textId="77777777" w:rsidR="00886827" w:rsidRPr="00177271" w:rsidRDefault="00886827" w:rsidP="00177271">
      <w:pPr>
        <w:pStyle w:val="KDParagraf"/>
        <w:spacing w:before="0"/>
        <w:rPr>
          <w:rFonts w:cs="Arial"/>
          <w:lang w:bidi="en-US"/>
        </w:rPr>
      </w:pPr>
      <w:r w:rsidRPr="00177271">
        <w:rPr>
          <w:rFonts w:cs="Arial"/>
          <w:lang w:bidi="en-US"/>
        </w:rPr>
        <w:t>11000 Београд, ул. Немањина бр. 17</w:t>
      </w:r>
    </w:p>
    <w:p w14:paraId="7786622A" w14:textId="77777777" w:rsidR="00886827" w:rsidRPr="00177271" w:rsidRDefault="00886827" w:rsidP="00177271">
      <w:pPr>
        <w:pStyle w:val="KDParagraf"/>
        <w:spacing w:before="0"/>
        <w:rPr>
          <w:rFonts w:cs="Arial"/>
          <w:lang w:bidi="en-US"/>
        </w:rPr>
      </w:pPr>
      <w:r w:rsidRPr="00177271">
        <w:rPr>
          <w:rFonts w:cs="Arial"/>
          <w:lang w:bidi="en-US"/>
        </w:rPr>
        <w:t>Србија</w:t>
      </w:r>
    </w:p>
    <w:p w14:paraId="7970EC5A" w14:textId="77777777" w:rsidR="00886827" w:rsidRPr="00177271" w:rsidRDefault="00886827" w:rsidP="00177271">
      <w:pPr>
        <w:pStyle w:val="KDParagraf"/>
        <w:spacing w:before="0"/>
        <w:rPr>
          <w:rFonts w:cs="Arial"/>
          <w:lang w:bidi="en-US"/>
        </w:rPr>
      </w:pPr>
      <w:r w:rsidRPr="00177271">
        <w:rPr>
          <w:rFonts w:cs="Arial"/>
          <w:lang w:bidi="en-US"/>
        </w:rPr>
        <w:t>SWIFT CODE: NBSRRSBGXXX</w:t>
      </w:r>
    </w:p>
    <w:p w14:paraId="7C2825B6" w14:textId="77777777" w:rsidR="00886827" w:rsidRPr="00177271" w:rsidRDefault="00886827" w:rsidP="00177271">
      <w:pPr>
        <w:pStyle w:val="KDParagraf"/>
        <w:spacing w:before="0"/>
        <w:rPr>
          <w:rFonts w:cs="Arial"/>
          <w:lang w:bidi="en-US"/>
        </w:rPr>
      </w:pPr>
    </w:p>
    <w:p w14:paraId="2B3BC269" w14:textId="77777777" w:rsidR="00886827" w:rsidRPr="00177271" w:rsidRDefault="00886827" w:rsidP="00177271">
      <w:pPr>
        <w:pStyle w:val="KDParagraf"/>
        <w:spacing w:before="0"/>
        <w:rPr>
          <w:rFonts w:cs="Arial"/>
          <w:lang w:bidi="en-US"/>
        </w:rPr>
      </w:pPr>
      <w:r w:rsidRPr="00177271">
        <w:rPr>
          <w:rFonts w:cs="Arial"/>
          <w:lang w:bidi="en-US"/>
        </w:rPr>
        <w:t>НАЗИВ И АДРЕСА ИНСТИТУЦИЈЕ:</w:t>
      </w:r>
    </w:p>
    <w:p w14:paraId="2E9E0366" w14:textId="77777777" w:rsidR="00886827" w:rsidRPr="00177271" w:rsidRDefault="00886827" w:rsidP="00177271">
      <w:pPr>
        <w:pStyle w:val="KDParagraf"/>
        <w:spacing w:before="0"/>
        <w:rPr>
          <w:rFonts w:cs="Arial"/>
          <w:lang w:bidi="en-US"/>
        </w:rPr>
      </w:pPr>
      <w:r w:rsidRPr="00177271">
        <w:rPr>
          <w:rFonts w:cs="Arial"/>
          <w:lang w:bidi="en-US"/>
        </w:rPr>
        <w:t>Министарство финансија</w:t>
      </w:r>
    </w:p>
    <w:p w14:paraId="7EF51DF1" w14:textId="77777777" w:rsidR="00886827" w:rsidRPr="00177271" w:rsidRDefault="00886827" w:rsidP="00177271">
      <w:pPr>
        <w:pStyle w:val="KDParagraf"/>
        <w:spacing w:before="0"/>
        <w:rPr>
          <w:rFonts w:cs="Arial"/>
          <w:lang w:bidi="en-US"/>
        </w:rPr>
      </w:pPr>
      <w:r w:rsidRPr="00177271">
        <w:rPr>
          <w:rFonts w:cs="Arial"/>
          <w:lang w:bidi="en-US"/>
        </w:rPr>
        <w:t>Управа за трезор</w:t>
      </w:r>
    </w:p>
    <w:p w14:paraId="1C8AA81B" w14:textId="77777777" w:rsidR="00886827" w:rsidRPr="00177271" w:rsidRDefault="00886827" w:rsidP="00177271">
      <w:pPr>
        <w:pStyle w:val="KDParagraf"/>
        <w:spacing w:before="0"/>
        <w:rPr>
          <w:rFonts w:cs="Arial"/>
          <w:lang w:bidi="en-US"/>
        </w:rPr>
      </w:pPr>
      <w:proofErr w:type="gramStart"/>
      <w:r w:rsidRPr="00177271">
        <w:rPr>
          <w:rFonts w:cs="Arial"/>
          <w:lang w:bidi="en-US"/>
        </w:rPr>
        <w:t>ул</w:t>
      </w:r>
      <w:proofErr w:type="gramEnd"/>
      <w:r w:rsidRPr="00177271">
        <w:rPr>
          <w:rFonts w:cs="Arial"/>
          <w:lang w:bidi="en-US"/>
        </w:rPr>
        <w:t>. Поп Лукина бр. 7-9</w:t>
      </w:r>
    </w:p>
    <w:p w14:paraId="0E5FC989" w14:textId="77777777" w:rsidR="00886827" w:rsidRPr="00177271" w:rsidRDefault="00886827" w:rsidP="00177271">
      <w:pPr>
        <w:pStyle w:val="KDParagraf"/>
        <w:spacing w:before="0"/>
        <w:rPr>
          <w:rFonts w:cs="Arial"/>
          <w:lang w:bidi="en-US"/>
        </w:rPr>
      </w:pPr>
      <w:r w:rsidRPr="00177271">
        <w:rPr>
          <w:rFonts w:cs="Arial"/>
          <w:lang w:bidi="en-US"/>
        </w:rPr>
        <w:t>11000 Београд</w:t>
      </w:r>
    </w:p>
    <w:p w14:paraId="5DE052E9" w14:textId="33CFAA4C" w:rsidR="00886827" w:rsidRPr="00177271" w:rsidRDefault="00886827" w:rsidP="00177271">
      <w:pPr>
        <w:pStyle w:val="KDParagraf"/>
        <w:spacing w:before="0"/>
        <w:rPr>
          <w:rFonts w:cs="Arial"/>
          <w:lang w:bidi="en-US"/>
        </w:rPr>
      </w:pPr>
      <w:r w:rsidRPr="00177271">
        <w:rPr>
          <w:rFonts w:cs="Arial"/>
          <w:lang w:bidi="en-US"/>
        </w:rPr>
        <w:t>IBAN: RS 35908500103019323073</w:t>
      </w:r>
    </w:p>
    <w:p w14:paraId="01D98E1D" w14:textId="77777777" w:rsidR="00886827" w:rsidRPr="00177271" w:rsidRDefault="00886827" w:rsidP="00177271">
      <w:pPr>
        <w:pStyle w:val="KDParagraf"/>
        <w:spacing w:before="0"/>
        <w:rPr>
          <w:rFonts w:cs="Arial"/>
          <w:lang w:bidi="en-US"/>
        </w:rPr>
      </w:pPr>
      <w:r w:rsidRPr="00177271">
        <w:rPr>
          <w:rFonts w:cs="Arial"/>
          <w:lang w:bidi="en-US"/>
        </w:rPr>
        <w:t>НАПОМЕНА: Приликом уплата средстава потребно је навести следеће информације о плаћању - „детаљи плаћања</w:t>
      </w:r>
      <w:proofErr w:type="gramStart"/>
      <w:r w:rsidRPr="00177271">
        <w:rPr>
          <w:rFonts w:cs="Arial"/>
          <w:lang w:bidi="en-US"/>
        </w:rPr>
        <w:t>“ (</w:t>
      </w:r>
      <w:proofErr w:type="gramEnd"/>
      <w:r w:rsidRPr="00177271">
        <w:rPr>
          <w:rFonts w:cs="Arial"/>
          <w:lang w:bidi="en-US"/>
        </w:rPr>
        <w:t>FIELD 70: DETAILS OF PAYMENT):</w:t>
      </w:r>
    </w:p>
    <w:p w14:paraId="122D9D5E" w14:textId="77777777" w:rsidR="00886827" w:rsidRPr="00177271" w:rsidRDefault="00886827" w:rsidP="00177271">
      <w:pPr>
        <w:pStyle w:val="KDParagraf"/>
        <w:spacing w:before="0"/>
        <w:rPr>
          <w:rFonts w:cs="Arial"/>
          <w:lang w:bidi="en-US"/>
        </w:rPr>
      </w:pPr>
      <w:r w:rsidRPr="00177271">
        <w:rPr>
          <w:rFonts w:cs="Arial"/>
          <w:lang w:bidi="en-US"/>
        </w:rPr>
        <w:t xml:space="preserve">– </w:t>
      </w:r>
      <w:proofErr w:type="gramStart"/>
      <w:r w:rsidRPr="00177271">
        <w:rPr>
          <w:rFonts w:cs="Arial"/>
          <w:lang w:bidi="en-US"/>
        </w:rPr>
        <w:t>број</w:t>
      </w:r>
      <w:proofErr w:type="gramEnd"/>
      <w:r w:rsidRPr="00177271">
        <w:rPr>
          <w:rFonts w:cs="Arial"/>
          <w:lang w:bidi="en-US"/>
        </w:rPr>
        <w:t xml:space="preserve"> у поступку јавне набавке на које се захтев за заштиту права односи и</w:t>
      </w:r>
    </w:p>
    <w:p w14:paraId="7AFAE6C7" w14:textId="77777777" w:rsidR="00886827" w:rsidRPr="00177271" w:rsidRDefault="00886827" w:rsidP="00177271">
      <w:pPr>
        <w:pStyle w:val="KDParagraf"/>
        <w:spacing w:before="0"/>
        <w:rPr>
          <w:rFonts w:cs="Arial"/>
          <w:lang w:bidi="en-US"/>
        </w:rPr>
      </w:pPr>
      <w:proofErr w:type="gramStart"/>
      <w:r w:rsidRPr="00177271">
        <w:rPr>
          <w:rFonts w:cs="Arial"/>
          <w:lang w:bidi="en-US"/>
        </w:rPr>
        <w:t>назив</w:t>
      </w:r>
      <w:proofErr w:type="gramEnd"/>
      <w:r w:rsidRPr="00177271">
        <w:rPr>
          <w:rFonts w:cs="Arial"/>
          <w:lang w:bidi="en-US"/>
        </w:rPr>
        <w:t xml:space="preserve"> наручиоца у поступку јавне набавке.</w:t>
      </w:r>
    </w:p>
    <w:p w14:paraId="06746A04" w14:textId="77777777" w:rsidR="00886827" w:rsidRPr="00177271" w:rsidRDefault="00886827" w:rsidP="00177271">
      <w:pPr>
        <w:pStyle w:val="KDParagraf"/>
        <w:spacing w:before="0"/>
        <w:rPr>
          <w:rFonts w:cs="Arial"/>
          <w:lang w:bidi="en-US"/>
        </w:rPr>
      </w:pPr>
      <w:r w:rsidRPr="00177271">
        <w:rPr>
          <w:rFonts w:cs="Arial"/>
          <w:lang w:bidi="en-US"/>
        </w:rPr>
        <w:t>У прилогу су инструкције за уплате у валутама: EUR и USD.</w:t>
      </w:r>
    </w:p>
    <w:p w14:paraId="3B13C989" w14:textId="77777777" w:rsidR="00886827" w:rsidRPr="00177271" w:rsidRDefault="00886827" w:rsidP="00177271">
      <w:pPr>
        <w:pStyle w:val="KDParagraf"/>
        <w:spacing w:before="0"/>
        <w:rPr>
          <w:rFonts w:cs="Arial"/>
          <w:lang w:bidi="en-US"/>
        </w:rPr>
      </w:pPr>
    </w:p>
    <w:p w14:paraId="01275B73" w14:textId="77777777" w:rsidR="00886827" w:rsidRPr="00177271" w:rsidRDefault="00886827" w:rsidP="00177271">
      <w:pPr>
        <w:pStyle w:val="KDParagraf"/>
        <w:spacing w:before="0"/>
        <w:rPr>
          <w:rFonts w:cs="Arial"/>
          <w:lang w:bidi="en-US"/>
        </w:rPr>
      </w:pPr>
      <w:r w:rsidRPr="00177271">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77271" w14:paraId="3FEDA7A7" w14:textId="77777777" w:rsidTr="003601D0">
        <w:trPr>
          <w:trHeight w:val="30"/>
        </w:trPr>
        <w:tc>
          <w:tcPr>
            <w:tcW w:w="5000" w:type="pct"/>
            <w:gridSpan w:val="2"/>
            <w:shd w:val="clear" w:color="auto" w:fill="auto"/>
          </w:tcPr>
          <w:p w14:paraId="5DEBF39D" w14:textId="77777777" w:rsidR="00886827" w:rsidRPr="00177271" w:rsidRDefault="00886827" w:rsidP="00177271">
            <w:pPr>
              <w:pStyle w:val="KDParagraf"/>
              <w:spacing w:before="0"/>
              <w:rPr>
                <w:rFonts w:cs="Arial"/>
                <w:lang w:bidi="en-US"/>
              </w:rPr>
            </w:pPr>
            <w:r w:rsidRPr="00177271">
              <w:rPr>
                <w:rFonts w:cs="Arial"/>
                <w:lang w:bidi="en-US"/>
              </w:rPr>
              <w:t>SWIFT MESSAGE MT103 – EUR</w:t>
            </w:r>
          </w:p>
        </w:tc>
      </w:tr>
      <w:tr w:rsidR="00886827" w:rsidRPr="00177271" w14:paraId="7CC8DBA3" w14:textId="77777777" w:rsidTr="003601D0">
        <w:trPr>
          <w:trHeight w:val="20"/>
        </w:trPr>
        <w:tc>
          <w:tcPr>
            <w:tcW w:w="2466" w:type="pct"/>
            <w:shd w:val="clear" w:color="auto" w:fill="auto"/>
          </w:tcPr>
          <w:p w14:paraId="1B4579E7" w14:textId="77777777" w:rsidR="00886827" w:rsidRPr="00177271" w:rsidRDefault="00886827" w:rsidP="00177271">
            <w:pPr>
              <w:pStyle w:val="KDParagraf"/>
              <w:spacing w:before="0"/>
              <w:rPr>
                <w:rFonts w:cs="Arial"/>
                <w:lang w:bidi="en-US"/>
              </w:rPr>
            </w:pPr>
            <w:r w:rsidRPr="00177271">
              <w:rPr>
                <w:rFonts w:cs="Arial"/>
                <w:lang w:bidi="en-US"/>
              </w:rPr>
              <w:t xml:space="preserve">FIELD 32A: </w:t>
            </w:r>
          </w:p>
        </w:tc>
        <w:tc>
          <w:tcPr>
            <w:tcW w:w="2534" w:type="pct"/>
            <w:shd w:val="clear" w:color="auto" w:fill="auto"/>
          </w:tcPr>
          <w:p w14:paraId="53624A4A" w14:textId="77777777" w:rsidR="00886827" w:rsidRPr="00177271" w:rsidRDefault="00886827" w:rsidP="00177271">
            <w:pPr>
              <w:pStyle w:val="KDParagraf"/>
              <w:spacing w:before="0"/>
              <w:rPr>
                <w:rFonts w:cs="Arial"/>
                <w:lang w:bidi="en-US"/>
              </w:rPr>
            </w:pPr>
            <w:r w:rsidRPr="00177271">
              <w:rPr>
                <w:rFonts w:cs="Arial"/>
                <w:lang w:bidi="en-US"/>
              </w:rPr>
              <w:t>VALUE DATE – EUR- AMOUNT</w:t>
            </w:r>
          </w:p>
        </w:tc>
      </w:tr>
      <w:tr w:rsidR="00886827" w:rsidRPr="00177271" w14:paraId="0DB10937" w14:textId="77777777" w:rsidTr="003601D0">
        <w:trPr>
          <w:trHeight w:val="20"/>
        </w:trPr>
        <w:tc>
          <w:tcPr>
            <w:tcW w:w="2466" w:type="pct"/>
            <w:shd w:val="clear" w:color="auto" w:fill="auto"/>
          </w:tcPr>
          <w:p w14:paraId="409EE57D"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14:paraId="2AD6CE31"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2A091610" w14:textId="77777777" w:rsidTr="003601D0">
        <w:trPr>
          <w:trHeight w:val="20"/>
        </w:trPr>
        <w:tc>
          <w:tcPr>
            <w:tcW w:w="2466" w:type="pct"/>
            <w:shd w:val="clear" w:color="auto" w:fill="auto"/>
          </w:tcPr>
          <w:p w14:paraId="5BBB4D88"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14:paraId="3B9A5058"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0116664F" w14:textId="77777777" w:rsidTr="003601D0">
        <w:trPr>
          <w:trHeight w:val="1113"/>
        </w:trPr>
        <w:tc>
          <w:tcPr>
            <w:tcW w:w="2466" w:type="pct"/>
            <w:shd w:val="clear" w:color="auto" w:fill="auto"/>
          </w:tcPr>
          <w:p w14:paraId="39A03257" w14:textId="77777777" w:rsidR="00886827" w:rsidRPr="00177271" w:rsidRDefault="00886827" w:rsidP="00177271">
            <w:pPr>
              <w:pStyle w:val="KDParagraf"/>
              <w:spacing w:before="0"/>
              <w:rPr>
                <w:rFonts w:cs="Arial"/>
                <w:lang w:bidi="en-US"/>
              </w:rPr>
            </w:pPr>
            <w:r w:rsidRPr="00177271">
              <w:rPr>
                <w:rFonts w:cs="Arial"/>
                <w:lang w:bidi="en-US"/>
              </w:rPr>
              <w:t>FIELD 56A:</w:t>
            </w:r>
          </w:p>
          <w:p w14:paraId="51B7F4DE" w14:textId="77777777" w:rsidR="00886827" w:rsidRPr="00177271" w:rsidRDefault="00886827" w:rsidP="00177271">
            <w:pPr>
              <w:pStyle w:val="KDParagraf"/>
              <w:spacing w:before="0"/>
              <w:rPr>
                <w:rFonts w:cs="Arial"/>
                <w:lang w:bidi="en-US"/>
              </w:rPr>
            </w:pPr>
            <w:r w:rsidRPr="00177271">
              <w:rPr>
                <w:rFonts w:cs="Arial"/>
                <w:lang w:bidi="en-US"/>
              </w:rPr>
              <w:t>(INTERMEDIARY)</w:t>
            </w:r>
          </w:p>
        </w:tc>
        <w:tc>
          <w:tcPr>
            <w:tcW w:w="2534" w:type="pct"/>
            <w:shd w:val="clear" w:color="auto" w:fill="auto"/>
          </w:tcPr>
          <w:p w14:paraId="1939CA82" w14:textId="77777777" w:rsidR="00886827" w:rsidRPr="00177271" w:rsidRDefault="00886827" w:rsidP="00177271">
            <w:pPr>
              <w:pStyle w:val="KDParagraf"/>
              <w:spacing w:before="0"/>
              <w:rPr>
                <w:rFonts w:cs="Arial"/>
                <w:lang w:bidi="en-US"/>
              </w:rPr>
            </w:pPr>
            <w:r w:rsidRPr="00177271">
              <w:rPr>
                <w:rFonts w:cs="Arial"/>
                <w:lang w:bidi="en-US"/>
              </w:rPr>
              <w:t>DEUTDEFFXXX</w:t>
            </w:r>
          </w:p>
          <w:p w14:paraId="591A993E" w14:textId="77777777" w:rsidR="00886827" w:rsidRPr="00177271" w:rsidRDefault="00886827" w:rsidP="00177271">
            <w:pPr>
              <w:pStyle w:val="KDParagraf"/>
              <w:spacing w:before="0"/>
              <w:rPr>
                <w:rFonts w:cs="Arial"/>
                <w:lang w:bidi="en-US"/>
              </w:rPr>
            </w:pPr>
            <w:r w:rsidRPr="00177271">
              <w:rPr>
                <w:rFonts w:cs="Arial"/>
                <w:lang w:bidi="en-US"/>
              </w:rPr>
              <w:t>DEUTSCHE BANK AG, F/M</w:t>
            </w:r>
          </w:p>
          <w:p w14:paraId="6C75CC51" w14:textId="77777777" w:rsidR="00886827" w:rsidRPr="00177271" w:rsidRDefault="00886827" w:rsidP="00177271">
            <w:pPr>
              <w:pStyle w:val="KDParagraf"/>
              <w:spacing w:before="0"/>
              <w:rPr>
                <w:rFonts w:cs="Arial"/>
                <w:lang w:bidi="en-US"/>
              </w:rPr>
            </w:pPr>
            <w:r w:rsidRPr="00177271">
              <w:rPr>
                <w:rFonts w:cs="Arial"/>
                <w:lang w:bidi="en-US"/>
              </w:rPr>
              <w:t>TAUNUSANLAGE 12</w:t>
            </w:r>
          </w:p>
          <w:p w14:paraId="7E2C35BC" w14:textId="77777777" w:rsidR="00886827" w:rsidRPr="00177271" w:rsidRDefault="00886827" w:rsidP="00177271">
            <w:pPr>
              <w:pStyle w:val="KDParagraf"/>
              <w:spacing w:before="0"/>
              <w:rPr>
                <w:rFonts w:cs="Arial"/>
                <w:lang w:bidi="en-US"/>
              </w:rPr>
            </w:pPr>
            <w:r w:rsidRPr="00177271">
              <w:rPr>
                <w:rFonts w:cs="Arial"/>
                <w:lang w:bidi="en-US"/>
              </w:rPr>
              <w:t>GERMANY</w:t>
            </w:r>
          </w:p>
        </w:tc>
      </w:tr>
      <w:tr w:rsidR="00886827" w:rsidRPr="00177271" w14:paraId="4196D715" w14:textId="77777777" w:rsidTr="003601D0">
        <w:trPr>
          <w:trHeight w:val="1689"/>
        </w:trPr>
        <w:tc>
          <w:tcPr>
            <w:tcW w:w="2466" w:type="pct"/>
            <w:shd w:val="clear" w:color="auto" w:fill="auto"/>
          </w:tcPr>
          <w:p w14:paraId="535FA5A9" w14:textId="77777777" w:rsidR="00886827" w:rsidRPr="00177271" w:rsidRDefault="00886827" w:rsidP="00177271">
            <w:pPr>
              <w:pStyle w:val="KDParagraf"/>
              <w:spacing w:before="0"/>
              <w:rPr>
                <w:rFonts w:cs="Arial"/>
                <w:lang w:bidi="en-US"/>
              </w:rPr>
            </w:pPr>
            <w:r w:rsidRPr="00177271">
              <w:rPr>
                <w:rFonts w:cs="Arial"/>
                <w:lang w:bidi="en-US"/>
              </w:rPr>
              <w:t>FIELD 57A:</w:t>
            </w:r>
          </w:p>
          <w:p w14:paraId="176330BF" w14:textId="77777777" w:rsidR="00886827" w:rsidRPr="00177271" w:rsidRDefault="00886827" w:rsidP="00177271">
            <w:pPr>
              <w:pStyle w:val="KDParagraf"/>
              <w:spacing w:before="0"/>
              <w:rPr>
                <w:rFonts w:cs="Arial"/>
                <w:lang w:bidi="en-US"/>
              </w:rPr>
            </w:pPr>
            <w:r w:rsidRPr="00177271">
              <w:rPr>
                <w:rFonts w:cs="Arial"/>
                <w:lang w:bidi="en-US"/>
              </w:rPr>
              <w:t>(ACC. WITH BANK)</w:t>
            </w:r>
          </w:p>
        </w:tc>
        <w:tc>
          <w:tcPr>
            <w:tcW w:w="2534" w:type="pct"/>
            <w:shd w:val="clear" w:color="auto" w:fill="auto"/>
          </w:tcPr>
          <w:p w14:paraId="5351C0FD" w14:textId="77777777" w:rsidR="00886827" w:rsidRPr="00177271" w:rsidRDefault="00886827" w:rsidP="00177271">
            <w:pPr>
              <w:pStyle w:val="KDParagraf"/>
              <w:spacing w:before="0"/>
              <w:rPr>
                <w:rFonts w:cs="Arial"/>
                <w:lang w:bidi="en-US"/>
              </w:rPr>
            </w:pPr>
            <w:r w:rsidRPr="00177271">
              <w:rPr>
                <w:rFonts w:cs="Arial"/>
                <w:lang w:bidi="en-US"/>
              </w:rPr>
              <w:t>/DE20500700100935930800</w:t>
            </w:r>
          </w:p>
          <w:p w14:paraId="02658D32" w14:textId="77777777" w:rsidR="00886827" w:rsidRPr="00177271" w:rsidRDefault="00886827" w:rsidP="00177271">
            <w:pPr>
              <w:pStyle w:val="KDParagraf"/>
              <w:spacing w:before="0"/>
              <w:rPr>
                <w:rFonts w:cs="Arial"/>
                <w:lang w:bidi="en-US"/>
              </w:rPr>
            </w:pPr>
            <w:r w:rsidRPr="00177271">
              <w:rPr>
                <w:rFonts w:cs="Arial"/>
                <w:lang w:bidi="en-US"/>
              </w:rPr>
              <w:t>NBSRRSBGXXX</w:t>
            </w:r>
          </w:p>
          <w:p w14:paraId="0CE65E21" w14:textId="77777777" w:rsidR="00886827" w:rsidRPr="00177271" w:rsidRDefault="00886827" w:rsidP="00177271">
            <w:pPr>
              <w:pStyle w:val="KDParagraf"/>
              <w:spacing w:before="0"/>
              <w:rPr>
                <w:rFonts w:cs="Arial"/>
                <w:lang w:bidi="en-US"/>
              </w:rPr>
            </w:pPr>
            <w:r w:rsidRPr="00177271">
              <w:rPr>
                <w:rFonts w:cs="Arial"/>
                <w:lang w:bidi="en-US"/>
              </w:rPr>
              <w:t>NARODNA BANKA SRBIJE (NATIONAL</w:t>
            </w:r>
          </w:p>
          <w:p w14:paraId="7CB5DCD9" w14:textId="77777777" w:rsidR="00886827" w:rsidRPr="00177271" w:rsidRDefault="00886827" w:rsidP="00177271">
            <w:pPr>
              <w:pStyle w:val="KDParagraf"/>
              <w:spacing w:before="0"/>
              <w:rPr>
                <w:rFonts w:cs="Arial"/>
                <w:lang w:bidi="en-US"/>
              </w:rPr>
            </w:pPr>
            <w:r w:rsidRPr="00177271">
              <w:rPr>
                <w:rFonts w:cs="Arial"/>
                <w:lang w:bidi="en-US"/>
              </w:rPr>
              <w:t>BANK OF SERBIA – NBS BEOGRAD,</w:t>
            </w:r>
          </w:p>
          <w:p w14:paraId="67E65EE4" w14:textId="77777777" w:rsidR="00886827" w:rsidRPr="00177271" w:rsidRDefault="00886827" w:rsidP="00177271">
            <w:pPr>
              <w:pStyle w:val="KDParagraf"/>
              <w:spacing w:before="0"/>
              <w:rPr>
                <w:rFonts w:cs="Arial"/>
                <w:lang w:bidi="en-US"/>
              </w:rPr>
            </w:pPr>
            <w:r w:rsidRPr="00177271">
              <w:rPr>
                <w:rFonts w:cs="Arial"/>
                <w:lang w:bidi="en-US"/>
              </w:rPr>
              <w:t>NEMANJINA 17</w:t>
            </w:r>
          </w:p>
          <w:p w14:paraId="0BD33B4E" w14:textId="77777777" w:rsidR="00886827" w:rsidRPr="00177271" w:rsidRDefault="00886827" w:rsidP="00177271">
            <w:pPr>
              <w:pStyle w:val="KDParagraf"/>
              <w:spacing w:before="0"/>
              <w:rPr>
                <w:rFonts w:cs="Arial"/>
                <w:lang w:bidi="en-US"/>
              </w:rPr>
            </w:pPr>
            <w:r w:rsidRPr="00177271">
              <w:rPr>
                <w:rFonts w:cs="Arial"/>
                <w:lang w:bidi="en-US"/>
              </w:rPr>
              <w:t>SERBIA</w:t>
            </w:r>
          </w:p>
        </w:tc>
      </w:tr>
      <w:tr w:rsidR="00886827" w:rsidRPr="00177271" w14:paraId="56C403B6" w14:textId="77777777" w:rsidTr="003601D0">
        <w:trPr>
          <w:trHeight w:val="20"/>
        </w:trPr>
        <w:tc>
          <w:tcPr>
            <w:tcW w:w="2466" w:type="pct"/>
            <w:shd w:val="clear" w:color="auto" w:fill="auto"/>
          </w:tcPr>
          <w:p w14:paraId="52C61FDD" w14:textId="77777777" w:rsidR="00886827" w:rsidRPr="00177271" w:rsidRDefault="00886827" w:rsidP="00177271">
            <w:pPr>
              <w:pStyle w:val="KDParagraf"/>
              <w:spacing w:before="0"/>
              <w:rPr>
                <w:rFonts w:cs="Arial"/>
                <w:lang w:bidi="en-US"/>
              </w:rPr>
            </w:pPr>
            <w:r w:rsidRPr="00177271">
              <w:rPr>
                <w:rFonts w:cs="Arial"/>
                <w:lang w:bidi="en-US"/>
              </w:rPr>
              <w:t>FIELD 59:</w:t>
            </w:r>
          </w:p>
          <w:p w14:paraId="15C135F5" w14:textId="77777777" w:rsidR="00886827" w:rsidRPr="00177271" w:rsidRDefault="00886827" w:rsidP="00177271">
            <w:pPr>
              <w:pStyle w:val="KDParagraf"/>
              <w:spacing w:before="0"/>
              <w:rPr>
                <w:rFonts w:cs="Arial"/>
                <w:lang w:bidi="en-US"/>
              </w:rPr>
            </w:pPr>
            <w:r w:rsidRPr="00177271">
              <w:rPr>
                <w:rFonts w:cs="Arial"/>
                <w:lang w:bidi="en-US"/>
              </w:rPr>
              <w:t>(BENEFICIARY)</w:t>
            </w:r>
          </w:p>
        </w:tc>
        <w:tc>
          <w:tcPr>
            <w:tcW w:w="2534" w:type="pct"/>
            <w:shd w:val="clear" w:color="auto" w:fill="auto"/>
          </w:tcPr>
          <w:p w14:paraId="303FB539" w14:textId="77777777" w:rsidR="00886827" w:rsidRPr="00177271" w:rsidRDefault="00886827" w:rsidP="00177271">
            <w:pPr>
              <w:pStyle w:val="KDParagraf"/>
              <w:spacing w:before="0"/>
              <w:rPr>
                <w:rFonts w:cs="Arial"/>
                <w:lang w:bidi="en-US"/>
              </w:rPr>
            </w:pPr>
            <w:r w:rsidRPr="00177271">
              <w:rPr>
                <w:rFonts w:cs="Arial"/>
                <w:lang w:bidi="en-US"/>
              </w:rPr>
              <w:t>/RS35908500103019323073</w:t>
            </w:r>
          </w:p>
          <w:p w14:paraId="17180E8C" w14:textId="77777777" w:rsidR="00886827" w:rsidRPr="00177271" w:rsidRDefault="00886827" w:rsidP="00177271">
            <w:pPr>
              <w:pStyle w:val="KDParagraf"/>
              <w:spacing w:before="0"/>
              <w:rPr>
                <w:rFonts w:cs="Arial"/>
                <w:lang w:bidi="en-US"/>
              </w:rPr>
            </w:pPr>
            <w:r w:rsidRPr="00177271">
              <w:rPr>
                <w:rFonts w:cs="Arial"/>
                <w:lang w:bidi="en-US"/>
              </w:rPr>
              <w:t>MINISTARSTVO FINANSIJA</w:t>
            </w:r>
          </w:p>
          <w:p w14:paraId="10F2C53D" w14:textId="77777777" w:rsidR="00886827" w:rsidRPr="00177271" w:rsidRDefault="00886827" w:rsidP="00177271">
            <w:pPr>
              <w:pStyle w:val="KDParagraf"/>
              <w:spacing w:before="0"/>
              <w:rPr>
                <w:rFonts w:cs="Arial"/>
                <w:lang w:bidi="en-US"/>
              </w:rPr>
            </w:pPr>
            <w:r w:rsidRPr="00177271">
              <w:rPr>
                <w:rFonts w:cs="Arial"/>
                <w:lang w:bidi="en-US"/>
              </w:rPr>
              <w:t>UPRAVA ZA TREZOR</w:t>
            </w:r>
          </w:p>
          <w:p w14:paraId="4C85675D" w14:textId="77777777" w:rsidR="00886827" w:rsidRPr="00177271" w:rsidRDefault="00886827" w:rsidP="00177271">
            <w:pPr>
              <w:pStyle w:val="KDParagraf"/>
              <w:spacing w:before="0"/>
              <w:rPr>
                <w:rFonts w:cs="Arial"/>
                <w:lang w:bidi="en-US"/>
              </w:rPr>
            </w:pPr>
            <w:r w:rsidRPr="00177271">
              <w:rPr>
                <w:rFonts w:cs="Arial"/>
                <w:lang w:bidi="en-US"/>
              </w:rPr>
              <w:t>POP LUKINA7-9</w:t>
            </w:r>
          </w:p>
          <w:p w14:paraId="34DB2916" w14:textId="77777777"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14:paraId="60B5167F" w14:textId="77777777" w:rsidTr="003601D0">
        <w:trPr>
          <w:trHeight w:val="20"/>
        </w:trPr>
        <w:tc>
          <w:tcPr>
            <w:tcW w:w="2466" w:type="pct"/>
            <w:shd w:val="clear" w:color="auto" w:fill="auto"/>
          </w:tcPr>
          <w:p w14:paraId="38CF4B56" w14:textId="77777777"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534" w:type="pct"/>
            <w:shd w:val="clear" w:color="auto" w:fill="auto"/>
          </w:tcPr>
          <w:p w14:paraId="038A0381" w14:textId="77777777" w:rsidR="00886827" w:rsidRPr="00177271" w:rsidRDefault="00886827" w:rsidP="00177271">
            <w:pPr>
              <w:pStyle w:val="KDParagraf"/>
              <w:spacing w:before="0"/>
              <w:rPr>
                <w:rFonts w:cs="Arial"/>
                <w:lang w:bidi="en-US"/>
              </w:rPr>
            </w:pPr>
            <w:r w:rsidRPr="00177271">
              <w:rPr>
                <w:rFonts w:cs="Arial"/>
                <w:lang w:bidi="en-US"/>
              </w:rPr>
              <w:t>DETAILS OF PAYMENT</w:t>
            </w:r>
          </w:p>
        </w:tc>
      </w:tr>
      <w:tr w:rsidR="00886827" w:rsidRPr="00177271" w14:paraId="1DBAD860" w14:textId="77777777" w:rsidTr="003601D0">
        <w:trPr>
          <w:trHeight w:val="20"/>
        </w:trPr>
        <w:tc>
          <w:tcPr>
            <w:tcW w:w="2466" w:type="pct"/>
            <w:shd w:val="clear" w:color="auto" w:fill="auto"/>
          </w:tcPr>
          <w:p w14:paraId="1E2CED8A" w14:textId="77777777" w:rsidR="00886827" w:rsidRPr="00177271" w:rsidRDefault="00886827" w:rsidP="00177271">
            <w:pPr>
              <w:pStyle w:val="KDParagraf"/>
              <w:spacing w:before="0"/>
              <w:rPr>
                <w:rFonts w:cs="Arial"/>
                <w:lang w:bidi="en-US"/>
              </w:rPr>
            </w:pPr>
          </w:p>
        </w:tc>
        <w:tc>
          <w:tcPr>
            <w:tcW w:w="2534" w:type="pct"/>
            <w:shd w:val="clear" w:color="auto" w:fill="auto"/>
          </w:tcPr>
          <w:p w14:paraId="3CA19416" w14:textId="77777777" w:rsidR="00886827" w:rsidRPr="00177271" w:rsidRDefault="00886827" w:rsidP="00177271">
            <w:pPr>
              <w:pStyle w:val="KDParagraf"/>
              <w:spacing w:before="0"/>
              <w:rPr>
                <w:rFonts w:cs="Arial"/>
                <w:lang w:bidi="en-US"/>
              </w:rPr>
            </w:pPr>
          </w:p>
        </w:tc>
      </w:tr>
    </w:tbl>
    <w:p w14:paraId="240BA030" w14:textId="77777777" w:rsidR="00886827" w:rsidRPr="00177271" w:rsidRDefault="00886827" w:rsidP="00177271">
      <w:pPr>
        <w:pStyle w:val="KDParagraf"/>
        <w:spacing w:before="0"/>
        <w:rPr>
          <w:rFonts w:cs="Arial"/>
          <w:lang w:bidi="en-US"/>
        </w:rPr>
      </w:pPr>
    </w:p>
    <w:p w14:paraId="6D0D0596" w14:textId="77777777" w:rsidR="00886827" w:rsidRPr="00177271" w:rsidRDefault="00886827" w:rsidP="00177271">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910"/>
      </w:tblGrid>
      <w:tr w:rsidR="00886827" w:rsidRPr="00177271" w14:paraId="45D4D5DE" w14:textId="77777777" w:rsidTr="003601D0">
        <w:tc>
          <w:tcPr>
            <w:tcW w:w="2278" w:type="pct"/>
            <w:shd w:val="clear" w:color="auto" w:fill="auto"/>
          </w:tcPr>
          <w:p w14:paraId="279C3584" w14:textId="77777777" w:rsidR="00886827" w:rsidRPr="00177271" w:rsidRDefault="00886827" w:rsidP="00177271">
            <w:pPr>
              <w:pStyle w:val="KDParagraf"/>
              <w:spacing w:before="0"/>
              <w:rPr>
                <w:rFonts w:cs="Arial"/>
                <w:lang w:bidi="en-US"/>
              </w:rPr>
            </w:pPr>
            <w:r w:rsidRPr="00177271">
              <w:rPr>
                <w:rFonts w:cs="Arial"/>
                <w:lang w:bidi="en-US"/>
              </w:rPr>
              <w:t>SWIFT MESSAGE MT103 – USD</w:t>
            </w:r>
          </w:p>
        </w:tc>
        <w:tc>
          <w:tcPr>
            <w:tcW w:w="2722" w:type="pct"/>
            <w:shd w:val="clear" w:color="auto" w:fill="auto"/>
          </w:tcPr>
          <w:p w14:paraId="2EBDE3B1" w14:textId="77777777" w:rsidR="00886827" w:rsidRPr="00177271" w:rsidRDefault="00886827" w:rsidP="00177271">
            <w:pPr>
              <w:pStyle w:val="KDParagraf"/>
              <w:spacing w:before="0"/>
              <w:rPr>
                <w:rFonts w:cs="Arial"/>
                <w:lang w:bidi="en-US"/>
              </w:rPr>
            </w:pPr>
          </w:p>
        </w:tc>
      </w:tr>
      <w:tr w:rsidR="00886827" w:rsidRPr="00177271" w14:paraId="46043BDB" w14:textId="77777777" w:rsidTr="003601D0">
        <w:tc>
          <w:tcPr>
            <w:tcW w:w="2278" w:type="pct"/>
            <w:shd w:val="clear" w:color="auto" w:fill="auto"/>
          </w:tcPr>
          <w:p w14:paraId="111D73F4" w14:textId="77777777" w:rsidR="00886827" w:rsidRPr="00177271" w:rsidRDefault="00886827" w:rsidP="00177271">
            <w:pPr>
              <w:pStyle w:val="KDParagraf"/>
              <w:spacing w:before="0"/>
              <w:rPr>
                <w:rFonts w:cs="Arial"/>
                <w:lang w:bidi="en-US"/>
              </w:rPr>
            </w:pPr>
            <w:r w:rsidRPr="00177271">
              <w:rPr>
                <w:rFonts w:cs="Arial"/>
                <w:lang w:bidi="en-US"/>
              </w:rPr>
              <w:lastRenderedPageBreak/>
              <w:t xml:space="preserve">FIELD 32A: </w:t>
            </w:r>
          </w:p>
        </w:tc>
        <w:tc>
          <w:tcPr>
            <w:tcW w:w="2722" w:type="pct"/>
            <w:shd w:val="clear" w:color="auto" w:fill="auto"/>
          </w:tcPr>
          <w:p w14:paraId="31F60400" w14:textId="77777777" w:rsidR="00886827" w:rsidRPr="00177271" w:rsidRDefault="00886827" w:rsidP="00177271">
            <w:pPr>
              <w:pStyle w:val="KDParagraf"/>
              <w:spacing w:before="0"/>
              <w:rPr>
                <w:rFonts w:cs="Arial"/>
                <w:lang w:bidi="en-US"/>
              </w:rPr>
            </w:pPr>
            <w:r w:rsidRPr="00177271">
              <w:rPr>
                <w:rFonts w:cs="Arial"/>
                <w:lang w:bidi="en-US"/>
              </w:rPr>
              <w:t>VALUE DATE – USD- AMOUNT</w:t>
            </w:r>
          </w:p>
        </w:tc>
      </w:tr>
      <w:tr w:rsidR="00886827" w:rsidRPr="00177271" w14:paraId="35BC8823" w14:textId="77777777" w:rsidTr="003601D0">
        <w:tc>
          <w:tcPr>
            <w:tcW w:w="2278" w:type="pct"/>
            <w:shd w:val="clear" w:color="auto" w:fill="auto"/>
          </w:tcPr>
          <w:p w14:paraId="2B7921D1"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722" w:type="pct"/>
            <w:shd w:val="clear" w:color="auto" w:fill="auto"/>
          </w:tcPr>
          <w:p w14:paraId="61131FEC"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644C4B68" w14:textId="77777777" w:rsidTr="003601D0">
        <w:tc>
          <w:tcPr>
            <w:tcW w:w="2278" w:type="pct"/>
            <w:shd w:val="clear" w:color="auto" w:fill="auto"/>
          </w:tcPr>
          <w:p w14:paraId="1CBF73AB" w14:textId="77777777" w:rsidR="00886827" w:rsidRPr="00177271" w:rsidRDefault="00886827" w:rsidP="00177271">
            <w:pPr>
              <w:pStyle w:val="KDParagraf"/>
              <w:spacing w:before="0"/>
              <w:rPr>
                <w:rFonts w:cs="Arial"/>
                <w:lang w:bidi="en-US"/>
              </w:rPr>
            </w:pPr>
            <w:r w:rsidRPr="00177271">
              <w:rPr>
                <w:rFonts w:cs="Arial"/>
                <w:lang w:bidi="en-US"/>
              </w:rPr>
              <w:t>FIELD 56A:</w:t>
            </w:r>
          </w:p>
          <w:p w14:paraId="77C52F80" w14:textId="77777777" w:rsidR="00886827" w:rsidRPr="00177271" w:rsidRDefault="00886827" w:rsidP="00177271">
            <w:pPr>
              <w:pStyle w:val="KDParagraf"/>
              <w:spacing w:before="0"/>
              <w:rPr>
                <w:rFonts w:cs="Arial"/>
                <w:lang w:bidi="en-US"/>
              </w:rPr>
            </w:pPr>
            <w:r w:rsidRPr="00177271">
              <w:rPr>
                <w:rFonts w:cs="Arial"/>
                <w:lang w:bidi="en-US"/>
              </w:rPr>
              <w:t>(INTERMEDIARY)</w:t>
            </w:r>
          </w:p>
          <w:p w14:paraId="62BC2D2C" w14:textId="77777777" w:rsidR="00886827" w:rsidRPr="00177271" w:rsidRDefault="00886827" w:rsidP="00177271">
            <w:pPr>
              <w:pStyle w:val="KDParagraf"/>
              <w:spacing w:before="0"/>
              <w:rPr>
                <w:rFonts w:cs="Arial"/>
                <w:lang w:bidi="en-US"/>
              </w:rPr>
            </w:pPr>
          </w:p>
        </w:tc>
        <w:tc>
          <w:tcPr>
            <w:tcW w:w="2722" w:type="pct"/>
            <w:shd w:val="clear" w:color="auto" w:fill="auto"/>
          </w:tcPr>
          <w:p w14:paraId="681DCB92" w14:textId="77777777" w:rsidR="00886827" w:rsidRPr="00177271" w:rsidRDefault="00886827" w:rsidP="00177271">
            <w:pPr>
              <w:pStyle w:val="KDParagraf"/>
              <w:spacing w:before="0"/>
              <w:rPr>
                <w:rFonts w:cs="Arial"/>
                <w:lang w:bidi="en-US"/>
              </w:rPr>
            </w:pPr>
            <w:r w:rsidRPr="00177271">
              <w:rPr>
                <w:rFonts w:cs="Arial"/>
                <w:lang w:bidi="en-US"/>
              </w:rPr>
              <w:t>BKTRUS33XXX</w:t>
            </w:r>
          </w:p>
          <w:p w14:paraId="5A179108" w14:textId="77777777" w:rsidR="00886827" w:rsidRPr="00177271" w:rsidRDefault="00886827" w:rsidP="00177271">
            <w:pPr>
              <w:pStyle w:val="KDParagraf"/>
              <w:spacing w:before="0"/>
              <w:rPr>
                <w:rFonts w:cs="Arial"/>
                <w:lang w:bidi="en-US"/>
              </w:rPr>
            </w:pPr>
            <w:r w:rsidRPr="00177271">
              <w:rPr>
                <w:rFonts w:cs="Arial"/>
                <w:lang w:bidi="en-US"/>
              </w:rPr>
              <w:t>DEUTSCHE BANK TRUST COMPANIY</w:t>
            </w:r>
          </w:p>
          <w:p w14:paraId="5523B673" w14:textId="77777777" w:rsidR="00886827" w:rsidRPr="00177271" w:rsidRDefault="00886827" w:rsidP="00177271">
            <w:pPr>
              <w:pStyle w:val="KDParagraf"/>
              <w:spacing w:before="0"/>
              <w:rPr>
                <w:rFonts w:cs="Arial"/>
                <w:lang w:bidi="en-US"/>
              </w:rPr>
            </w:pPr>
            <w:r w:rsidRPr="00177271">
              <w:rPr>
                <w:rFonts w:cs="Arial"/>
                <w:lang w:bidi="en-US"/>
              </w:rPr>
              <w:t>AMERICAS, NEW YORK</w:t>
            </w:r>
          </w:p>
          <w:p w14:paraId="561B2BBF" w14:textId="77777777" w:rsidR="00886827" w:rsidRPr="00177271" w:rsidRDefault="00886827" w:rsidP="00177271">
            <w:pPr>
              <w:pStyle w:val="KDParagraf"/>
              <w:spacing w:before="0"/>
              <w:rPr>
                <w:rFonts w:cs="Arial"/>
                <w:lang w:bidi="en-US"/>
              </w:rPr>
            </w:pPr>
            <w:r w:rsidRPr="00177271">
              <w:rPr>
                <w:rFonts w:cs="Arial"/>
                <w:lang w:bidi="en-US"/>
              </w:rPr>
              <w:t>60 WALL STREET</w:t>
            </w:r>
          </w:p>
          <w:p w14:paraId="6B6A33A6" w14:textId="77777777" w:rsidR="00886827" w:rsidRPr="00177271" w:rsidRDefault="00886827" w:rsidP="00177271">
            <w:pPr>
              <w:pStyle w:val="KDParagraf"/>
              <w:spacing w:before="0"/>
              <w:rPr>
                <w:rFonts w:cs="Arial"/>
                <w:lang w:bidi="en-US"/>
              </w:rPr>
            </w:pPr>
            <w:r w:rsidRPr="00177271">
              <w:rPr>
                <w:rFonts w:cs="Arial"/>
                <w:lang w:bidi="en-US"/>
              </w:rPr>
              <w:t>UNITED STATES</w:t>
            </w:r>
          </w:p>
        </w:tc>
      </w:tr>
      <w:tr w:rsidR="00886827" w:rsidRPr="00177271" w14:paraId="074BD914" w14:textId="77777777" w:rsidTr="003601D0">
        <w:tc>
          <w:tcPr>
            <w:tcW w:w="2278" w:type="pct"/>
            <w:shd w:val="clear" w:color="auto" w:fill="auto"/>
          </w:tcPr>
          <w:p w14:paraId="5DF5C865" w14:textId="77777777" w:rsidR="00886827" w:rsidRPr="00177271" w:rsidRDefault="00886827" w:rsidP="00177271">
            <w:pPr>
              <w:pStyle w:val="KDParagraf"/>
              <w:spacing w:before="0"/>
              <w:rPr>
                <w:rFonts w:cs="Arial"/>
                <w:lang w:bidi="en-US"/>
              </w:rPr>
            </w:pPr>
            <w:r w:rsidRPr="00177271">
              <w:rPr>
                <w:rFonts w:cs="Arial"/>
                <w:lang w:bidi="en-US"/>
              </w:rPr>
              <w:t>FIELD 57A:</w:t>
            </w:r>
          </w:p>
          <w:p w14:paraId="3915AEF2" w14:textId="77777777" w:rsidR="00886827" w:rsidRPr="00177271" w:rsidRDefault="00886827" w:rsidP="00177271">
            <w:pPr>
              <w:pStyle w:val="KDParagraf"/>
              <w:spacing w:before="0"/>
              <w:rPr>
                <w:rFonts w:cs="Arial"/>
                <w:lang w:bidi="en-US"/>
              </w:rPr>
            </w:pPr>
            <w:r w:rsidRPr="00177271">
              <w:rPr>
                <w:rFonts w:cs="Arial"/>
                <w:lang w:bidi="en-US"/>
              </w:rPr>
              <w:t>(ACC. WITH BANK)</w:t>
            </w:r>
          </w:p>
          <w:p w14:paraId="0FE5551B" w14:textId="77777777" w:rsidR="00886827" w:rsidRPr="00177271" w:rsidRDefault="00886827" w:rsidP="00177271">
            <w:pPr>
              <w:pStyle w:val="KDParagraf"/>
              <w:spacing w:before="0"/>
              <w:rPr>
                <w:rFonts w:cs="Arial"/>
                <w:lang w:bidi="en-US"/>
              </w:rPr>
            </w:pPr>
          </w:p>
        </w:tc>
        <w:tc>
          <w:tcPr>
            <w:tcW w:w="2722" w:type="pct"/>
            <w:shd w:val="clear" w:color="auto" w:fill="auto"/>
          </w:tcPr>
          <w:p w14:paraId="6BFEA274" w14:textId="77777777" w:rsidR="00886827" w:rsidRPr="00177271" w:rsidRDefault="00886827" w:rsidP="00177271">
            <w:pPr>
              <w:pStyle w:val="KDParagraf"/>
              <w:spacing w:before="0"/>
              <w:rPr>
                <w:rFonts w:cs="Arial"/>
                <w:lang w:bidi="en-US"/>
              </w:rPr>
            </w:pPr>
            <w:r w:rsidRPr="00177271">
              <w:rPr>
                <w:rFonts w:cs="Arial"/>
                <w:lang w:bidi="en-US"/>
              </w:rPr>
              <w:t>NBSRRSBGXXX</w:t>
            </w:r>
          </w:p>
          <w:p w14:paraId="22AB3E71" w14:textId="77777777" w:rsidR="00886827" w:rsidRPr="00177271" w:rsidRDefault="00886827" w:rsidP="00177271">
            <w:pPr>
              <w:pStyle w:val="KDParagraf"/>
              <w:spacing w:before="0"/>
              <w:rPr>
                <w:rFonts w:cs="Arial"/>
                <w:lang w:bidi="en-US"/>
              </w:rPr>
            </w:pPr>
            <w:r w:rsidRPr="00177271">
              <w:rPr>
                <w:rFonts w:cs="Arial"/>
                <w:lang w:bidi="en-US"/>
              </w:rPr>
              <w:t>NARODNA BANKA SRBIJE (NATIONAL</w:t>
            </w:r>
          </w:p>
          <w:p w14:paraId="1E874A19" w14:textId="77777777" w:rsidR="00886827" w:rsidRPr="00177271" w:rsidRDefault="00886827" w:rsidP="00177271">
            <w:pPr>
              <w:pStyle w:val="KDParagraf"/>
              <w:spacing w:before="0"/>
              <w:rPr>
                <w:rFonts w:cs="Arial"/>
                <w:lang w:bidi="en-US"/>
              </w:rPr>
            </w:pPr>
            <w:r w:rsidRPr="00177271">
              <w:rPr>
                <w:rFonts w:cs="Arial"/>
                <w:lang w:bidi="en-US"/>
              </w:rPr>
              <w:t>BANK OF SERBIA – NB BEOGRAD,</w:t>
            </w:r>
          </w:p>
          <w:p w14:paraId="47325AC7" w14:textId="77777777" w:rsidR="00886827" w:rsidRPr="00177271" w:rsidRDefault="00886827" w:rsidP="00177271">
            <w:pPr>
              <w:pStyle w:val="KDParagraf"/>
              <w:spacing w:before="0"/>
              <w:rPr>
                <w:rFonts w:cs="Arial"/>
                <w:lang w:bidi="en-US"/>
              </w:rPr>
            </w:pPr>
            <w:r w:rsidRPr="00177271">
              <w:rPr>
                <w:rFonts w:cs="Arial"/>
                <w:lang w:bidi="en-US"/>
              </w:rPr>
              <w:t>NEMANJINA 17</w:t>
            </w:r>
          </w:p>
          <w:p w14:paraId="71D158E2" w14:textId="77777777" w:rsidR="00886827" w:rsidRPr="00177271" w:rsidRDefault="00886827" w:rsidP="00177271">
            <w:pPr>
              <w:pStyle w:val="KDParagraf"/>
              <w:spacing w:before="0"/>
              <w:rPr>
                <w:rFonts w:cs="Arial"/>
                <w:lang w:bidi="en-US"/>
              </w:rPr>
            </w:pPr>
            <w:r w:rsidRPr="00177271">
              <w:rPr>
                <w:rFonts w:cs="Arial"/>
                <w:lang w:bidi="en-US"/>
              </w:rPr>
              <w:t>SERBIA</w:t>
            </w:r>
          </w:p>
        </w:tc>
      </w:tr>
      <w:tr w:rsidR="00886827" w:rsidRPr="00177271" w14:paraId="4202D65A" w14:textId="77777777" w:rsidTr="003601D0">
        <w:tc>
          <w:tcPr>
            <w:tcW w:w="2278" w:type="pct"/>
            <w:shd w:val="clear" w:color="auto" w:fill="auto"/>
          </w:tcPr>
          <w:p w14:paraId="03D39B3A" w14:textId="77777777" w:rsidR="00886827" w:rsidRPr="00177271" w:rsidRDefault="00886827" w:rsidP="00177271">
            <w:pPr>
              <w:pStyle w:val="KDParagraf"/>
              <w:spacing w:before="0"/>
              <w:rPr>
                <w:rFonts w:cs="Arial"/>
                <w:lang w:bidi="en-US"/>
              </w:rPr>
            </w:pPr>
            <w:r w:rsidRPr="00177271">
              <w:rPr>
                <w:rFonts w:cs="Arial"/>
                <w:lang w:bidi="en-US"/>
              </w:rPr>
              <w:t>FIELD 59:</w:t>
            </w:r>
          </w:p>
          <w:p w14:paraId="67F6B412" w14:textId="77777777" w:rsidR="00886827" w:rsidRPr="00177271" w:rsidRDefault="00886827" w:rsidP="00177271">
            <w:pPr>
              <w:pStyle w:val="KDParagraf"/>
              <w:spacing w:before="0"/>
              <w:rPr>
                <w:rFonts w:cs="Arial"/>
                <w:lang w:bidi="en-US"/>
              </w:rPr>
            </w:pPr>
            <w:r w:rsidRPr="00177271">
              <w:rPr>
                <w:rFonts w:cs="Arial"/>
                <w:lang w:bidi="en-US"/>
              </w:rPr>
              <w:t>(BENEFICIARY)</w:t>
            </w:r>
          </w:p>
          <w:p w14:paraId="7E66F29F" w14:textId="77777777" w:rsidR="00886827" w:rsidRPr="00177271" w:rsidRDefault="00886827" w:rsidP="00177271">
            <w:pPr>
              <w:pStyle w:val="KDParagraf"/>
              <w:spacing w:before="0"/>
              <w:rPr>
                <w:rFonts w:cs="Arial"/>
                <w:lang w:bidi="en-US"/>
              </w:rPr>
            </w:pPr>
          </w:p>
        </w:tc>
        <w:tc>
          <w:tcPr>
            <w:tcW w:w="2722" w:type="pct"/>
            <w:shd w:val="clear" w:color="auto" w:fill="auto"/>
          </w:tcPr>
          <w:p w14:paraId="4E76C708" w14:textId="77777777" w:rsidR="00886827" w:rsidRPr="00177271" w:rsidRDefault="00886827" w:rsidP="00177271">
            <w:pPr>
              <w:pStyle w:val="KDParagraf"/>
              <w:spacing w:before="0"/>
              <w:rPr>
                <w:rFonts w:cs="Arial"/>
                <w:lang w:bidi="en-US"/>
              </w:rPr>
            </w:pPr>
            <w:r w:rsidRPr="00177271">
              <w:rPr>
                <w:rFonts w:cs="Arial"/>
                <w:lang w:bidi="en-US"/>
              </w:rPr>
              <w:t>/RS35908500103019323073</w:t>
            </w:r>
          </w:p>
          <w:p w14:paraId="3DBE4EC1" w14:textId="77777777" w:rsidR="00886827" w:rsidRPr="00177271" w:rsidRDefault="00886827" w:rsidP="00177271">
            <w:pPr>
              <w:pStyle w:val="KDParagraf"/>
              <w:spacing w:before="0"/>
              <w:rPr>
                <w:rFonts w:cs="Arial"/>
                <w:lang w:bidi="en-US"/>
              </w:rPr>
            </w:pPr>
            <w:r w:rsidRPr="00177271">
              <w:rPr>
                <w:rFonts w:cs="Arial"/>
                <w:lang w:bidi="en-US"/>
              </w:rPr>
              <w:t>MINISTARSTVO FINANSIJA</w:t>
            </w:r>
          </w:p>
          <w:p w14:paraId="48E01B94" w14:textId="77777777" w:rsidR="00886827" w:rsidRPr="00177271" w:rsidRDefault="00886827" w:rsidP="00177271">
            <w:pPr>
              <w:pStyle w:val="KDParagraf"/>
              <w:spacing w:before="0"/>
              <w:rPr>
                <w:rFonts w:cs="Arial"/>
                <w:lang w:bidi="en-US"/>
              </w:rPr>
            </w:pPr>
            <w:r w:rsidRPr="00177271">
              <w:rPr>
                <w:rFonts w:cs="Arial"/>
                <w:lang w:bidi="en-US"/>
              </w:rPr>
              <w:t>UPRAVA ZA TREZOR</w:t>
            </w:r>
          </w:p>
          <w:p w14:paraId="588ED1F5" w14:textId="77777777" w:rsidR="00886827" w:rsidRPr="00177271" w:rsidRDefault="00886827" w:rsidP="00177271">
            <w:pPr>
              <w:pStyle w:val="KDParagraf"/>
              <w:spacing w:before="0"/>
              <w:rPr>
                <w:rFonts w:cs="Arial"/>
                <w:lang w:bidi="en-US"/>
              </w:rPr>
            </w:pPr>
            <w:r w:rsidRPr="00177271">
              <w:rPr>
                <w:rFonts w:cs="Arial"/>
                <w:lang w:bidi="en-US"/>
              </w:rPr>
              <w:t>POP LUKINA7-9</w:t>
            </w:r>
          </w:p>
          <w:p w14:paraId="7A1991FF" w14:textId="77777777"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14:paraId="5D0EAC31" w14:textId="77777777" w:rsidTr="003601D0">
        <w:tc>
          <w:tcPr>
            <w:tcW w:w="2278" w:type="pct"/>
            <w:shd w:val="clear" w:color="auto" w:fill="auto"/>
          </w:tcPr>
          <w:p w14:paraId="01E61823" w14:textId="77777777"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722" w:type="pct"/>
            <w:shd w:val="clear" w:color="auto" w:fill="auto"/>
          </w:tcPr>
          <w:p w14:paraId="7338973B" w14:textId="77777777" w:rsidR="00886827" w:rsidRPr="00177271" w:rsidRDefault="00886827" w:rsidP="00177271">
            <w:pPr>
              <w:pStyle w:val="KDParagraf"/>
              <w:spacing w:before="0"/>
              <w:rPr>
                <w:rFonts w:cs="Arial"/>
                <w:lang w:bidi="en-US"/>
              </w:rPr>
            </w:pPr>
            <w:r w:rsidRPr="00177271">
              <w:rPr>
                <w:rFonts w:cs="Arial"/>
                <w:lang w:bidi="en-US"/>
              </w:rPr>
              <w:t>DETAILS OF PAYMENT</w:t>
            </w:r>
          </w:p>
        </w:tc>
      </w:tr>
    </w:tbl>
    <w:p w14:paraId="7B671FFB" w14:textId="77777777" w:rsidR="000A0C74" w:rsidRPr="000A0C74" w:rsidRDefault="000A0C74" w:rsidP="000A0C74">
      <w:bookmarkStart w:id="246" w:name="_Toc441651610"/>
      <w:bookmarkStart w:id="247" w:name="_Toc442559921"/>
    </w:p>
    <w:p w14:paraId="262D1BC8" w14:textId="4C02159F" w:rsidR="008D2B23" w:rsidRPr="00177271" w:rsidRDefault="008D2B23" w:rsidP="00C41592">
      <w:pPr>
        <w:pStyle w:val="KDPodnaslov2"/>
        <w:numPr>
          <w:ilvl w:val="1"/>
          <w:numId w:val="39"/>
        </w:numPr>
        <w:spacing w:before="0"/>
        <w:jc w:val="both"/>
        <w:rPr>
          <w:rFonts w:cs="Arial"/>
        </w:rPr>
      </w:pPr>
      <w:r w:rsidRPr="00177271">
        <w:rPr>
          <w:rFonts w:cs="Arial"/>
        </w:rPr>
        <w:t>Закључивање уговора</w:t>
      </w:r>
      <w:bookmarkEnd w:id="246"/>
      <w:bookmarkEnd w:id="247"/>
    </w:p>
    <w:p w14:paraId="3D78D63C" w14:textId="4A33B232" w:rsidR="008D2B23" w:rsidRPr="00177271" w:rsidRDefault="008D2B23" w:rsidP="00177271">
      <w:pPr>
        <w:spacing w:before="0"/>
        <w:rPr>
          <w:rFonts w:cs="Arial"/>
        </w:rPr>
      </w:pPr>
      <w:r w:rsidRPr="00177271">
        <w:rPr>
          <w:rFonts w:cs="Arial"/>
        </w:rPr>
        <w:t xml:space="preserve">Наручилац ће доставити уговор о јавној набавци понуђачу којем је додељен уговор у року од </w:t>
      </w:r>
      <w:r w:rsidR="002479F9" w:rsidRPr="00177271">
        <w:rPr>
          <w:rFonts w:cs="Arial"/>
          <w:lang w:val="sr-Cyrl-RS"/>
        </w:rPr>
        <w:t>8</w:t>
      </w:r>
      <w:r w:rsidR="004863AD">
        <w:rPr>
          <w:rFonts w:cs="Arial"/>
          <w:lang w:val="sr-Latn-RS"/>
        </w:rPr>
        <w:t xml:space="preserve"> </w:t>
      </w:r>
      <w:r w:rsidR="002479F9" w:rsidRPr="00177271">
        <w:rPr>
          <w:rFonts w:cs="Arial"/>
          <w:lang w:val="sr-Cyrl-RS"/>
        </w:rPr>
        <w:t>(</w:t>
      </w:r>
      <w:r w:rsidR="00A1353B">
        <w:rPr>
          <w:rFonts w:cs="Arial"/>
          <w:lang w:val="sr-Cyrl-RS"/>
        </w:rPr>
        <w:t xml:space="preserve">словима: </w:t>
      </w:r>
      <w:r w:rsidRPr="00177271">
        <w:rPr>
          <w:rFonts w:cs="Arial"/>
        </w:rPr>
        <w:t>осам</w:t>
      </w:r>
      <w:r w:rsidR="002479F9" w:rsidRPr="00177271">
        <w:rPr>
          <w:rFonts w:cs="Arial"/>
          <w:lang w:val="sr-Cyrl-RS"/>
        </w:rPr>
        <w:t>)</w:t>
      </w:r>
      <w:r w:rsidRPr="00177271">
        <w:rPr>
          <w:rFonts w:cs="Arial"/>
        </w:rPr>
        <w:t xml:space="preserve"> дана од протека рока за под</w:t>
      </w:r>
      <w:r w:rsidR="007E3AF6" w:rsidRPr="00177271">
        <w:rPr>
          <w:rFonts w:cs="Arial"/>
        </w:rPr>
        <w:t>ношење захтева за заштиту права.</w:t>
      </w:r>
    </w:p>
    <w:p w14:paraId="5FBF9928" w14:textId="11CCF91B" w:rsidR="008D2B23" w:rsidRPr="00177271" w:rsidRDefault="008D2B23" w:rsidP="00177271">
      <w:pPr>
        <w:spacing w:before="0"/>
        <w:rPr>
          <w:rFonts w:cs="Arial"/>
          <w:lang w:val="ru-RU"/>
        </w:rPr>
      </w:pPr>
      <w:r w:rsidRPr="00177271">
        <w:rPr>
          <w:rFonts w:cs="Arial"/>
          <w:lang w:val="ru-RU"/>
        </w:rPr>
        <w:t xml:space="preserve">Ако понуђач којем је додељен уговор одбије да потпише уговор или уговор не потпише у </w:t>
      </w:r>
      <w:r w:rsidRPr="000A0C74">
        <w:rPr>
          <w:rFonts w:cs="Arial"/>
          <w:lang w:val="ru-RU"/>
        </w:rPr>
        <w:t>року</w:t>
      </w:r>
      <w:r w:rsidR="00F2311C" w:rsidRPr="000A0C74">
        <w:rPr>
          <w:rFonts w:cs="Arial"/>
          <w:lang w:val="ru-RU"/>
        </w:rPr>
        <w:t xml:space="preserve"> од </w:t>
      </w:r>
      <w:r w:rsidR="004074DA" w:rsidRPr="000A0C74">
        <w:rPr>
          <w:rFonts w:cs="Arial"/>
          <w:lang w:val="sr-Latn-RS"/>
        </w:rPr>
        <w:t>10 (</w:t>
      </w:r>
      <w:r w:rsidR="004E45EF">
        <w:rPr>
          <w:rFonts w:cs="Arial"/>
          <w:lang w:val="sr-Cyrl-RS"/>
        </w:rPr>
        <w:t xml:space="preserve">словима: </w:t>
      </w:r>
      <w:r w:rsidR="004074DA" w:rsidRPr="000A0C74">
        <w:rPr>
          <w:rFonts w:cs="Arial"/>
          <w:lang w:val="sr-Cyrl-RS"/>
        </w:rPr>
        <w:t>десет)</w:t>
      </w:r>
      <w:r w:rsidR="00F2311C" w:rsidRPr="000A0C74">
        <w:rPr>
          <w:rFonts w:cs="Arial"/>
          <w:lang w:val="ru-RU"/>
        </w:rPr>
        <w:t xml:space="preserve"> </w:t>
      </w:r>
      <w:r w:rsidR="00F2311C" w:rsidRPr="00177271">
        <w:rPr>
          <w:rFonts w:cs="Arial"/>
          <w:lang w:val="ru-RU"/>
        </w:rPr>
        <w:t>дана</w:t>
      </w:r>
      <w:r w:rsidRPr="00177271">
        <w:rPr>
          <w:rFonts w:cs="Arial"/>
          <w:lang w:val="ru-RU"/>
        </w:rPr>
        <w:t xml:space="preserve">, Наручилац </w:t>
      </w:r>
      <w:r w:rsidR="007E3AF6" w:rsidRPr="00177271">
        <w:rPr>
          <w:rFonts w:cs="Arial"/>
          <w:lang w:val="ru-RU"/>
        </w:rPr>
        <w:t xml:space="preserve">може </w:t>
      </w:r>
      <w:r w:rsidRPr="00177271">
        <w:rPr>
          <w:rFonts w:cs="Arial"/>
          <w:lang w:val="ru-RU"/>
        </w:rPr>
        <w:t>закључити са првим следећим најповољнијим понуђачем.</w:t>
      </w:r>
    </w:p>
    <w:p w14:paraId="3C988C83" w14:textId="77777777" w:rsidR="007E3AF6" w:rsidRDefault="007E3AF6" w:rsidP="00177271">
      <w:pPr>
        <w:spacing w:before="0"/>
        <w:rPr>
          <w:rFonts w:cs="Arial"/>
          <w:lang w:val="ru-RU"/>
        </w:rPr>
      </w:pPr>
      <w:r w:rsidRPr="0017727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C40B45C" w14:textId="77777777" w:rsidR="003601D0" w:rsidRPr="00177271" w:rsidRDefault="003601D0" w:rsidP="00177271">
      <w:pPr>
        <w:spacing w:before="0"/>
        <w:rPr>
          <w:rFonts w:cs="Arial"/>
          <w:lang w:val="ru-RU"/>
        </w:rPr>
      </w:pPr>
    </w:p>
    <w:p w14:paraId="2FC05AE3" w14:textId="77777777" w:rsidR="00465640" w:rsidRPr="00177271" w:rsidRDefault="00465640" w:rsidP="00177271">
      <w:pPr>
        <w:spacing w:before="0"/>
        <w:rPr>
          <w:rFonts w:cs="Arial"/>
          <w:color w:val="00B0F0"/>
          <w:lang w:eastAsia="sr-Latn-CS"/>
        </w:rPr>
      </w:pPr>
    </w:p>
    <w:p w14:paraId="016B86A4" w14:textId="77777777" w:rsidR="00465640" w:rsidRPr="00177271" w:rsidRDefault="00465640" w:rsidP="00177271">
      <w:pPr>
        <w:spacing w:before="0"/>
        <w:rPr>
          <w:rFonts w:cs="Arial"/>
          <w:color w:val="00B0F0"/>
          <w:lang w:eastAsia="sr-Latn-CS"/>
        </w:rPr>
      </w:pPr>
    </w:p>
    <w:p w14:paraId="151902B2" w14:textId="77777777" w:rsidR="00465640" w:rsidRPr="00177271" w:rsidRDefault="00465640" w:rsidP="00177271">
      <w:pPr>
        <w:spacing w:before="0"/>
        <w:rPr>
          <w:rFonts w:cs="Arial"/>
          <w:color w:val="00B0F0"/>
          <w:lang w:eastAsia="sr-Latn-CS"/>
        </w:rPr>
      </w:pPr>
    </w:p>
    <w:p w14:paraId="78B520AA" w14:textId="77777777" w:rsidR="00B8026D" w:rsidRDefault="00B8026D">
      <w:pPr>
        <w:spacing w:before="0"/>
        <w:jc w:val="left"/>
        <w:rPr>
          <w:rFonts w:cs="Arial"/>
          <w:b/>
        </w:rPr>
      </w:pPr>
      <w:r>
        <w:rPr>
          <w:rFonts w:cs="Arial"/>
          <w:b/>
        </w:rPr>
        <w:br w:type="page"/>
      </w:r>
    </w:p>
    <w:p w14:paraId="02E8DAD2" w14:textId="21BF9EE0" w:rsidR="00465640" w:rsidRPr="009D2ADD" w:rsidRDefault="00465640" w:rsidP="009D2ADD">
      <w:pPr>
        <w:pStyle w:val="ListParagraph"/>
        <w:numPr>
          <w:ilvl w:val="0"/>
          <w:numId w:val="44"/>
        </w:numPr>
        <w:spacing w:before="0"/>
        <w:jc w:val="left"/>
        <w:rPr>
          <w:rFonts w:ascii="Arial" w:eastAsia="Times New Roman" w:hAnsi="Arial" w:cs="Arial"/>
          <w:b/>
        </w:rPr>
      </w:pPr>
      <w:r w:rsidRPr="009D2ADD">
        <w:rPr>
          <w:rFonts w:ascii="Arial" w:eastAsia="Times New Roman" w:hAnsi="Arial" w:cs="Arial"/>
          <w:b/>
        </w:rPr>
        <w:lastRenderedPageBreak/>
        <w:t>ОБРАСЦ</w:t>
      </w:r>
      <w:bookmarkStart w:id="248" w:name="_GoBack"/>
      <w:bookmarkEnd w:id="248"/>
      <w:r w:rsidRPr="009D2ADD">
        <w:rPr>
          <w:rFonts w:ascii="Arial" w:eastAsia="Times New Roman" w:hAnsi="Arial" w:cs="Arial"/>
          <w:b/>
        </w:rPr>
        <w:t>И</w:t>
      </w:r>
    </w:p>
    <w:p w14:paraId="46BB3689" w14:textId="3EE6F4E3" w:rsidR="00343A18" w:rsidRPr="00177271" w:rsidRDefault="00343A18" w:rsidP="00177271">
      <w:pPr>
        <w:pStyle w:val="KDObrazac"/>
        <w:spacing w:before="0"/>
        <w:rPr>
          <w:noProof/>
        </w:rPr>
      </w:pPr>
      <w:bookmarkStart w:id="249" w:name="_Toc442559924"/>
      <w:r w:rsidRPr="00177271">
        <w:t xml:space="preserve">ОБРАЗАЦ </w:t>
      </w:r>
      <w:r w:rsidR="003601D0">
        <w:rPr>
          <w:lang w:val="sr-Cyrl-RS"/>
        </w:rPr>
        <w:t>1</w:t>
      </w:r>
      <w:r w:rsidRPr="00177271">
        <w:rPr>
          <w:noProof/>
        </w:rPr>
        <w:t>.</w:t>
      </w:r>
      <w:bookmarkEnd w:id="249"/>
    </w:p>
    <w:p w14:paraId="1727F978" w14:textId="77777777" w:rsidR="00343A18" w:rsidRPr="00177271" w:rsidRDefault="00343A18" w:rsidP="00177271">
      <w:pPr>
        <w:spacing w:before="0"/>
        <w:rPr>
          <w:rFonts w:cs="Arial"/>
        </w:rPr>
      </w:pPr>
    </w:p>
    <w:p w14:paraId="739A1FF2" w14:textId="77777777" w:rsidR="00343A18" w:rsidRPr="00177271" w:rsidRDefault="00343A18" w:rsidP="00177271">
      <w:pPr>
        <w:spacing w:before="0"/>
        <w:jc w:val="center"/>
        <w:rPr>
          <w:rStyle w:val="BookTitle"/>
          <w:rFonts w:cs="Arial"/>
        </w:rPr>
      </w:pPr>
      <w:r w:rsidRPr="00177271">
        <w:rPr>
          <w:rStyle w:val="BookTitle"/>
          <w:rFonts w:cs="Arial"/>
        </w:rPr>
        <w:t>ОБРАЗАЦ ПОНУДЕ</w:t>
      </w:r>
    </w:p>
    <w:p w14:paraId="78C96918" w14:textId="77777777" w:rsidR="00343A18" w:rsidRPr="00177271" w:rsidRDefault="00343A18" w:rsidP="00177271">
      <w:pPr>
        <w:spacing w:before="0"/>
        <w:rPr>
          <w:rStyle w:val="BookTitle"/>
          <w:rFonts w:cs="Arial"/>
        </w:rPr>
      </w:pPr>
    </w:p>
    <w:p w14:paraId="61D1A4BE" w14:textId="34F4E4AE" w:rsidR="00343A18" w:rsidRPr="00FF7922" w:rsidRDefault="00343A18" w:rsidP="00177271">
      <w:pPr>
        <w:spacing w:before="0"/>
        <w:rPr>
          <w:rFonts w:eastAsia="TimesNewRomanPS-BoldMT" w:cs="Arial"/>
          <w:bCs/>
          <w:color w:val="000000" w:themeColor="text1"/>
          <w:lang w:val="sr-Cyrl-RS"/>
        </w:rPr>
      </w:pPr>
      <w:r w:rsidRPr="00177271">
        <w:rPr>
          <w:rFonts w:eastAsia="TimesNewRomanPS-BoldMT" w:cs="Arial"/>
          <w:bCs/>
          <w:color w:val="000000"/>
        </w:rPr>
        <w:t xml:space="preserve">Понуда бр._________ од _______________ </w:t>
      </w:r>
      <w:proofErr w:type="gramStart"/>
      <w:r w:rsidRPr="00177271">
        <w:rPr>
          <w:rFonts w:eastAsia="TimesNewRomanPS-BoldMT" w:cs="Arial"/>
          <w:bCs/>
          <w:color w:val="000000"/>
        </w:rPr>
        <w:t xml:space="preserve">за  </w:t>
      </w:r>
      <w:r w:rsidR="0008263C" w:rsidRPr="00177271">
        <w:rPr>
          <w:rFonts w:eastAsia="TimesNewRomanPS-BoldMT" w:cs="Arial"/>
          <w:bCs/>
          <w:color w:val="000000"/>
          <w:lang w:val="sr-Cyrl-RS"/>
        </w:rPr>
        <w:t>отворени</w:t>
      </w:r>
      <w:proofErr w:type="gramEnd"/>
      <w:r w:rsidR="0008263C" w:rsidRPr="00177271">
        <w:rPr>
          <w:rFonts w:eastAsia="TimesNewRomanPS-BoldMT" w:cs="Arial"/>
          <w:bCs/>
          <w:color w:val="000000"/>
          <w:lang w:val="sr-Cyrl-RS"/>
        </w:rPr>
        <w:t xml:space="preserve"> </w:t>
      </w:r>
      <w:r w:rsidRPr="00177271">
        <w:rPr>
          <w:rFonts w:eastAsia="TimesNewRomanPS-BoldMT" w:cs="Arial"/>
          <w:bCs/>
          <w:color w:val="000000"/>
        </w:rPr>
        <w:t>поступак јавне набавке</w:t>
      </w:r>
      <w:r w:rsidR="009D2ADD">
        <w:rPr>
          <w:rFonts w:eastAsia="TimesNewRomanPS-BoldMT" w:cs="Arial"/>
          <w:bCs/>
          <w:color w:val="000000"/>
        </w:rPr>
        <w:t xml:space="preserve"> </w:t>
      </w:r>
      <w:r w:rsidRPr="00177271">
        <w:rPr>
          <w:rFonts w:eastAsia="TimesNewRomanPS-BoldMT" w:cs="Arial"/>
          <w:bCs/>
          <w:color w:val="000000"/>
        </w:rPr>
        <w:t xml:space="preserve">– </w:t>
      </w:r>
      <w:r w:rsidRPr="00177271">
        <w:rPr>
          <w:rFonts w:eastAsia="TimesNewRomanPS-BoldMT" w:cs="Arial"/>
          <w:bCs/>
          <w:color w:val="000000" w:themeColor="text1"/>
        </w:rPr>
        <w:t xml:space="preserve">добра </w:t>
      </w:r>
      <w:r w:rsidR="009D2ADD" w:rsidRPr="00177271">
        <w:t>набавка возила – замена по принципу старо за ново</w:t>
      </w:r>
      <w:r w:rsidR="009D2ADD">
        <w:rPr>
          <w:rFonts w:eastAsia="TimesNewRomanPS-BoldMT" w:cs="Arial"/>
          <w:bCs/>
          <w:color w:val="000000" w:themeColor="text1"/>
        </w:rPr>
        <w:t>, J</w:t>
      </w:r>
      <w:r w:rsidRPr="00177271">
        <w:rPr>
          <w:rFonts w:eastAsia="TimesNewRomanPS-BoldMT" w:cs="Arial"/>
          <w:bCs/>
          <w:color w:val="000000" w:themeColor="text1"/>
        </w:rPr>
        <w:t xml:space="preserve">Н бр. </w:t>
      </w:r>
      <w:r w:rsidR="00FF7922">
        <w:rPr>
          <w:rFonts w:eastAsia="TimesNewRomanPS-BoldMT" w:cs="Arial"/>
          <w:bCs/>
          <w:color w:val="000000" w:themeColor="text1"/>
          <w:lang w:val="sr-Cyrl-RS"/>
        </w:rPr>
        <w:t>ЈНО/1000/0034/2016</w:t>
      </w:r>
    </w:p>
    <w:p w14:paraId="42AA03EF" w14:textId="77777777" w:rsidR="00343A18" w:rsidRPr="00177271" w:rsidRDefault="00343A18" w:rsidP="00177271">
      <w:pPr>
        <w:spacing w:before="0"/>
        <w:rPr>
          <w:rFonts w:eastAsia="TimesNewRomanPS-BoldMT" w:cs="Arial"/>
          <w:bCs/>
          <w:color w:val="00B0F0"/>
        </w:rPr>
      </w:pPr>
    </w:p>
    <w:p w14:paraId="0F65CBC8" w14:textId="77777777" w:rsidR="00343A18" w:rsidRPr="00177271" w:rsidRDefault="00343A18" w:rsidP="00177271">
      <w:pPr>
        <w:spacing w:before="0"/>
        <w:rPr>
          <w:rFonts w:cs="Arial"/>
          <w:b/>
          <w:bCs/>
          <w:i/>
          <w:iCs/>
        </w:rPr>
      </w:pPr>
      <w:proofErr w:type="gramStart"/>
      <w:r w:rsidRPr="00177271">
        <w:rPr>
          <w:rFonts w:cs="Arial"/>
          <w:b/>
          <w:bCs/>
          <w:i/>
          <w:iCs/>
        </w:rPr>
        <w:t>1)ОПШТИ</w:t>
      </w:r>
      <w:proofErr w:type="gramEnd"/>
      <w:r w:rsidRPr="00177271">
        <w:rPr>
          <w:rFonts w:cs="Arial"/>
          <w:b/>
          <w:bCs/>
          <w:i/>
          <w:iCs/>
        </w:rPr>
        <w:t xml:space="preserve"> ПОДАЦИ О ПОНУЂАЧУ</w:t>
      </w:r>
    </w:p>
    <w:p w14:paraId="4F4776F8" w14:textId="77777777" w:rsidR="00343A18" w:rsidRPr="00177271" w:rsidRDefault="00343A18" w:rsidP="0017727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177271"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177271" w:rsidRDefault="00343A18" w:rsidP="00177271">
            <w:pPr>
              <w:spacing w:before="0"/>
              <w:rPr>
                <w:rFonts w:cs="Arial"/>
                <w:b/>
                <w:bCs/>
                <w:i/>
                <w:iCs/>
              </w:rPr>
            </w:pPr>
            <w:r w:rsidRPr="0017727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177271" w:rsidRDefault="00343A18" w:rsidP="00177271">
            <w:pPr>
              <w:snapToGrid w:val="0"/>
              <w:spacing w:before="0"/>
              <w:rPr>
                <w:rFonts w:cs="Arial"/>
                <w:b/>
                <w:bCs/>
                <w:i/>
                <w:iCs/>
              </w:rPr>
            </w:pPr>
          </w:p>
          <w:p w14:paraId="1C64634E" w14:textId="77777777" w:rsidR="00343A18" w:rsidRPr="00177271" w:rsidRDefault="00343A18" w:rsidP="00177271">
            <w:pPr>
              <w:spacing w:before="0"/>
              <w:rPr>
                <w:rFonts w:cs="Arial"/>
                <w:b/>
                <w:bCs/>
                <w:i/>
                <w:iCs/>
              </w:rPr>
            </w:pPr>
          </w:p>
          <w:p w14:paraId="52425FE8" w14:textId="77777777" w:rsidR="00343A18" w:rsidRPr="00177271" w:rsidRDefault="00343A18" w:rsidP="00177271">
            <w:pPr>
              <w:spacing w:before="0"/>
              <w:rPr>
                <w:rFonts w:cs="Arial"/>
                <w:b/>
                <w:bCs/>
                <w:i/>
                <w:iCs/>
              </w:rPr>
            </w:pPr>
          </w:p>
        </w:tc>
      </w:tr>
      <w:tr w:rsidR="00343A18" w:rsidRPr="00177271"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177271" w:rsidRDefault="00343A18" w:rsidP="00177271">
            <w:pPr>
              <w:spacing w:before="0"/>
              <w:rPr>
                <w:rFonts w:cs="Arial"/>
                <w:b/>
                <w:bCs/>
                <w:i/>
                <w:iCs/>
              </w:rPr>
            </w:pPr>
            <w:r w:rsidRPr="0017727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177271" w:rsidRDefault="00343A18" w:rsidP="00177271">
            <w:pPr>
              <w:snapToGrid w:val="0"/>
              <w:spacing w:before="0"/>
              <w:rPr>
                <w:rFonts w:cs="Arial"/>
                <w:b/>
                <w:bCs/>
                <w:i/>
                <w:iCs/>
              </w:rPr>
            </w:pPr>
          </w:p>
          <w:p w14:paraId="7FC35799" w14:textId="77777777" w:rsidR="00343A18" w:rsidRPr="00177271" w:rsidRDefault="00343A18" w:rsidP="00177271">
            <w:pPr>
              <w:spacing w:before="0"/>
              <w:rPr>
                <w:rFonts w:cs="Arial"/>
                <w:b/>
                <w:bCs/>
                <w:i/>
                <w:iCs/>
              </w:rPr>
            </w:pPr>
          </w:p>
          <w:p w14:paraId="04048D36" w14:textId="77777777" w:rsidR="00343A18" w:rsidRPr="00177271" w:rsidRDefault="00343A18" w:rsidP="00177271">
            <w:pPr>
              <w:spacing w:before="0"/>
              <w:rPr>
                <w:rFonts w:cs="Arial"/>
                <w:b/>
                <w:bCs/>
                <w:i/>
                <w:iCs/>
              </w:rPr>
            </w:pPr>
          </w:p>
        </w:tc>
      </w:tr>
      <w:tr w:rsidR="000B2EE9" w:rsidRPr="00177271"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177271" w:rsidRDefault="000B2EE9" w:rsidP="00177271">
            <w:pPr>
              <w:spacing w:before="0"/>
              <w:rPr>
                <w:rFonts w:cs="Arial"/>
                <w:i/>
                <w:iCs/>
              </w:rPr>
            </w:pPr>
            <w:r w:rsidRPr="00177271">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177271" w:rsidRDefault="000B2EE9" w:rsidP="00177271">
            <w:pPr>
              <w:snapToGrid w:val="0"/>
              <w:spacing w:before="0"/>
              <w:rPr>
                <w:rFonts w:cs="Arial"/>
                <w:b/>
                <w:bCs/>
                <w:i/>
                <w:iCs/>
              </w:rPr>
            </w:pPr>
          </w:p>
        </w:tc>
      </w:tr>
      <w:tr w:rsidR="00343A18" w:rsidRPr="00177271"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177271" w:rsidRDefault="00343A18" w:rsidP="00177271">
            <w:pPr>
              <w:spacing w:before="0"/>
              <w:rPr>
                <w:rFonts w:cs="Arial"/>
                <w:b/>
                <w:bCs/>
                <w:i/>
                <w:iCs/>
              </w:rPr>
            </w:pPr>
            <w:r w:rsidRPr="0017727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177271" w:rsidRDefault="00343A18" w:rsidP="00177271">
            <w:pPr>
              <w:snapToGrid w:val="0"/>
              <w:spacing w:before="0"/>
              <w:rPr>
                <w:rFonts w:cs="Arial"/>
                <w:b/>
                <w:bCs/>
                <w:i/>
                <w:iCs/>
              </w:rPr>
            </w:pPr>
          </w:p>
          <w:p w14:paraId="1E5B1CF9" w14:textId="77777777" w:rsidR="00343A18" w:rsidRPr="00177271" w:rsidRDefault="00343A18" w:rsidP="00177271">
            <w:pPr>
              <w:spacing w:before="0"/>
              <w:rPr>
                <w:rFonts w:cs="Arial"/>
                <w:b/>
                <w:bCs/>
                <w:i/>
                <w:iCs/>
              </w:rPr>
            </w:pPr>
          </w:p>
          <w:p w14:paraId="28734D4E" w14:textId="77777777" w:rsidR="00343A18" w:rsidRPr="00177271" w:rsidRDefault="00343A18" w:rsidP="00177271">
            <w:pPr>
              <w:spacing w:before="0"/>
              <w:rPr>
                <w:rFonts w:cs="Arial"/>
                <w:b/>
                <w:bCs/>
                <w:i/>
                <w:iCs/>
              </w:rPr>
            </w:pPr>
          </w:p>
        </w:tc>
      </w:tr>
      <w:tr w:rsidR="00343A18" w:rsidRPr="0017727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177271" w:rsidRDefault="00343A18" w:rsidP="00177271">
            <w:pPr>
              <w:spacing w:before="0"/>
              <w:rPr>
                <w:rFonts w:cs="Arial"/>
                <w:b/>
                <w:bCs/>
                <w:i/>
                <w:iCs/>
                <w:lang w:val="ru-RU"/>
              </w:rPr>
            </w:pPr>
            <w:r w:rsidRPr="0017727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177271" w:rsidRDefault="00343A18" w:rsidP="00177271">
            <w:pPr>
              <w:snapToGrid w:val="0"/>
              <w:spacing w:before="0"/>
              <w:rPr>
                <w:rFonts w:cs="Arial"/>
                <w:b/>
                <w:bCs/>
                <w:i/>
                <w:iCs/>
                <w:lang w:val="ru-RU"/>
              </w:rPr>
            </w:pPr>
          </w:p>
        </w:tc>
      </w:tr>
      <w:tr w:rsidR="00343A18" w:rsidRPr="00177271"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177271" w:rsidRDefault="00343A18" w:rsidP="00177271">
            <w:pPr>
              <w:spacing w:before="0"/>
              <w:rPr>
                <w:rFonts w:cs="Arial"/>
                <w:i/>
                <w:iCs/>
              </w:rPr>
            </w:pPr>
          </w:p>
          <w:p w14:paraId="08F62323" w14:textId="77777777" w:rsidR="00343A18" w:rsidRPr="00177271" w:rsidRDefault="00343A18" w:rsidP="00177271">
            <w:pPr>
              <w:spacing w:before="0"/>
              <w:rPr>
                <w:rFonts w:cs="Arial"/>
                <w:b/>
                <w:bCs/>
                <w:i/>
                <w:iCs/>
              </w:rPr>
            </w:pPr>
            <w:r w:rsidRPr="0017727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177271" w:rsidRDefault="00343A18" w:rsidP="00177271">
            <w:pPr>
              <w:snapToGrid w:val="0"/>
              <w:spacing w:before="0"/>
              <w:rPr>
                <w:rFonts w:cs="Arial"/>
                <w:b/>
                <w:bCs/>
                <w:i/>
                <w:iCs/>
              </w:rPr>
            </w:pPr>
          </w:p>
          <w:p w14:paraId="7BB68ECB" w14:textId="77777777" w:rsidR="00343A18" w:rsidRPr="00177271" w:rsidRDefault="00343A18" w:rsidP="00177271">
            <w:pPr>
              <w:spacing w:before="0"/>
              <w:rPr>
                <w:rFonts w:cs="Arial"/>
                <w:b/>
                <w:bCs/>
                <w:i/>
                <w:iCs/>
              </w:rPr>
            </w:pPr>
          </w:p>
          <w:p w14:paraId="2590EDF2" w14:textId="77777777" w:rsidR="00343A18" w:rsidRPr="00177271" w:rsidRDefault="00343A18" w:rsidP="00177271">
            <w:pPr>
              <w:spacing w:before="0"/>
              <w:rPr>
                <w:rFonts w:cs="Arial"/>
                <w:b/>
                <w:bCs/>
                <w:i/>
                <w:iCs/>
              </w:rPr>
            </w:pPr>
          </w:p>
        </w:tc>
      </w:tr>
      <w:tr w:rsidR="00343A18" w:rsidRPr="0017727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177271" w:rsidRDefault="00343A18" w:rsidP="00177271">
            <w:pPr>
              <w:spacing w:before="0"/>
              <w:rPr>
                <w:rFonts w:cs="Arial"/>
                <w:b/>
                <w:bCs/>
                <w:i/>
                <w:iCs/>
                <w:lang w:val="ru-RU"/>
              </w:rPr>
            </w:pPr>
            <w:r w:rsidRPr="00177271">
              <w:rPr>
                <w:rFonts w:cs="Arial"/>
                <w:i/>
                <w:iCs/>
                <w:lang w:val="ru-RU"/>
              </w:rPr>
              <w:t>Електронска адреса понуђача (</w:t>
            </w:r>
            <w:r w:rsidRPr="00177271">
              <w:rPr>
                <w:rFonts w:cs="Arial"/>
                <w:i/>
                <w:iCs/>
              </w:rPr>
              <w:t>e</w:t>
            </w:r>
            <w:r w:rsidRPr="00177271">
              <w:rPr>
                <w:rFonts w:cs="Arial"/>
                <w:i/>
                <w:iCs/>
                <w:lang w:val="ru-RU"/>
              </w:rPr>
              <w:t>-</w:t>
            </w:r>
            <w:r w:rsidRPr="00177271">
              <w:rPr>
                <w:rFonts w:cs="Arial"/>
                <w:i/>
                <w:iCs/>
              </w:rPr>
              <w:t>mail</w:t>
            </w:r>
            <w:r w:rsidRPr="00177271">
              <w:rPr>
                <w:rFonts w:cs="Arial"/>
                <w:i/>
                <w:iCs/>
                <w:lang w:val="ru-RU"/>
              </w:rPr>
              <w:t>):</w:t>
            </w:r>
          </w:p>
          <w:p w14:paraId="6A397735" w14:textId="77777777" w:rsidR="00343A18" w:rsidRPr="00177271" w:rsidRDefault="00343A18" w:rsidP="00177271">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177271" w:rsidRDefault="00343A18" w:rsidP="00177271">
            <w:pPr>
              <w:snapToGrid w:val="0"/>
              <w:spacing w:before="0"/>
              <w:rPr>
                <w:rFonts w:cs="Arial"/>
                <w:b/>
                <w:bCs/>
                <w:i/>
                <w:iCs/>
                <w:lang w:val="ru-RU"/>
              </w:rPr>
            </w:pPr>
          </w:p>
        </w:tc>
      </w:tr>
      <w:tr w:rsidR="00343A18" w:rsidRPr="00177271"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177271" w:rsidRDefault="00343A18" w:rsidP="00177271">
            <w:pPr>
              <w:spacing w:before="0"/>
              <w:rPr>
                <w:rFonts w:cs="Arial"/>
                <w:b/>
                <w:bCs/>
                <w:i/>
                <w:iCs/>
              </w:rPr>
            </w:pPr>
            <w:r w:rsidRPr="0017727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177271" w:rsidRDefault="00343A18" w:rsidP="00177271">
            <w:pPr>
              <w:snapToGrid w:val="0"/>
              <w:spacing w:before="0"/>
              <w:rPr>
                <w:rFonts w:cs="Arial"/>
                <w:b/>
                <w:bCs/>
                <w:i/>
                <w:iCs/>
              </w:rPr>
            </w:pPr>
          </w:p>
          <w:p w14:paraId="19795A4E" w14:textId="77777777" w:rsidR="00343A18" w:rsidRPr="00177271" w:rsidRDefault="00343A18" w:rsidP="00177271">
            <w:pPr>
              <w:spacing w:before="0"/>
              <w:rPr>
                <w:rFonts w:cs="Arial"/>
                <w:b/>
                <w:bCs/>
                <w:i/>
                <w:iCs/>
              </w:rPr>
            </w:pPr>
          </w:p>
          <w:p w14:paraId="5F8A2D43" w14:textId="77777777" w:rsidR="00343A18" w:rsidRPr="00177271" w:rsidRDefault="00343A18" w:rsidP="00177271">
            <w:pPr>
              <w:spacing w:before="0"/>
              <w:rPr>
                <w:rFonts w:cs="Arial"/>
                <w:b/>
                <w:bCs/>
                <w:i/>
                <w:iCs/>
              </w:rPr>
            </w:pPr>
          </w:p>
        </w:tc>
      </w:tr>
      <w:tr w:rsidR="00343A18" w:rsidRPr="00177271"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177271" w:rsidRDefault="00343A18" w:rsidP="00177271">
            <w:pPr>
              <w:spacing w:before="0"/>
              <w:rPr>
                <w:rFonts w:cs="Arial"/>
                <w:b/>
                <w:bCs/>
                <w:i/>
                <w:iCs/>
              </w:rPr>
            </w:pPr>
            <w:r w:rsidRPr="0017727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177271" w:rsidRDefault="00343A18" w:rsidP="00177271">
            <w:pPr>
              <w:snapToGrid w:val="0"/>
              <w:spacing w:before="0"/>
              <w:rPr>
                <w:rFonts w:cs="Arial"/>
                <w:b/>
                <w:bCs/>
                <w:i/>
                <w:iCs/>
              </w:rPr>
            </w:pPr>
          </w:p>
          <w:p w14:paraId="6B7E2014" w14:textId="77777777" w:rsidR="00343A18" w:rsidRPr="00177271" w:rsidRDefault="00343A18" w:rsidP="00177271">
            <w:pPr>
              <w:spacing w:before="0"/>
              <w:rPr>
                <w:rFonts w:cs="Arial"/>
                <w:b/>
                <w:bCs/>
                <w:i/>
                <w:iCs/>
              </w:rPr>
            </w:pPr>
          </w:p>
          <w:p w14:paraId="60A19427" w14:textId="77777777" w:rsidR="00343A18" w:rsidRPr="00177271" w:rsidRDefault="00343A18" w:rsidP="00177271">
            <w:pPr>
              <w:spacing w:before="0"/>
              <w:rPr>
                <w:rFonts w:cs="Arial"/>
                <w:b/>
                <w:bCs/>
                <w:i/>
                <w:iCs/>
              </w:rPr>
            </w:pPr>
          </w:p>
        </w:tc>
      </w:tr>
      <w:tr w:rsidR="00343A18" w:rsidRPr="0017727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177271" w:rsidRDefault="00343A18" w:rsidP="00177271">
            <w:pPr>
              <w:spacing w:before="0"/>
              <w:rPr>
                <w:rFonts w:cs="Arial"/>
                <w:b/>
                <w:bCs/>
                <w:i/>
                <w:iCs/>
                <w:lang w:val="ru-RU"/>
              </w:rPr>
            </w:pPr>
            <w:r w:rsidRPr="0017727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177271" w:rsidRDefault="00343A18" w:rsidP="00177271">
            <w:pPr>
              <w:snapToGrid w:val="0"/>
              <w:spacing w:before="0"/>
              <w:rPr>
                <w:rFonts w:cs="Arial"/>
                <w:b/>
                <w:bCs/>
                <w:i/>
                <w:iCs/>
                <w:lang w:val="ru-RU"/>
              </w:rPr>
            </w:pPr>
          </w:p>
          <w:p w14:paraId="0D91BEF4" w14:textId="77777777" w:rsidR="00343A18" w:rsidRPr="00177271" w:rsidRDefault="00343A18" w:rsidP="00177271">
            <w:pPr>
              <w:spacing w:before="0"/>
              <w:rPr>
                <w:rFonts w:cs="Arial"/>
                <w:b/>
                <w:bCs/>
                <w:i/>
                <w:iCs/>
                <w:lang w:val="ru-RU"/>
              </w:rPr>
            </w:pPr>
          </w:p>
          <w:p w14:paraId="2B57403A" w14:textId="77777777" w:rsidR="00343A18" w:rsidRPr="00177271" w:rsidRDefault="00343A18" w:rsidP="00177271">
            <w:pPr>
              <w:spacing w:before="0"/>
              <w:rPr>
                <w:rFonts w:cs="Arial"/>
                <w:b/>
                <w:bCs/>
                <w:i/>
                <w:iCs/>
                <w:lang w:val="ru-RU"/>
              </w:rPr>
            </w:pPr>
          </w:p>
        </w:tc>
      </w:tr>
      <w:tr w:rsidR="00343A18" w:rsidRPr="0017727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177271" w:rsidRDefault="00343A18" w:rsidP="00177271">
            <w:pPr>
              <w:spacing w:before="0"/>
              <w:rPr>
                <w:rFonts w:cs="Arial"/>
                <w:b/>
                <w:bCs/>
                <w:i/>
                <w:iCs/>
                <w:lang w:val="ru-RU"/>
              </w:rPr>
            </w:pPr>
            <w:r w:rsidRPr="0017727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177271" w:rsidRDefault="00343A18" w:rsidP="00177271">
            <w:pPr>
              <w:snapToGrid w:val="0"/>
              <w:spacing w:before="0"/>
              <w:ind w:firstLine="708"/>
              <w:rPr>
                <w:rFonts w:cs="Arial"/>
                <w:b/>
                <w:bCs/>
                <w:i/>
                <w:iCs/>
                <w:lang w:val="ru-RU"/>
              </w:rPr>
            </w:pPr>
          </w:p>
          <w:p w14:paraId="593AD67B" w14:textId="77777777" w:rsidR="00343A18" w:rsidRPr="00177271" w:rsidRDefault="00343A18" w:rsidP="00177271">
            <w:pPr>
              <w:spacing w:before="0"/>
              <w:ind w:firstLine="708"/>
              <w:rPr>
                <w:rFonts w:cs="Arial"/>
                <w:b/>
                <w:bCs/>
                <w:i/>
                <w:iCs/>
                <w:lang w:val="ru-RU"/>
              </w:rPr>
            </w:pPr>
          </w:p>
          <w:p w14:paraId="41431B21" w14:textId="77777777" w:rsidR="00343A18" w:rsidRPr="00177271" w:rsidRDefault="00343A18" w:rsidP="00177271">
            <w:pPr>
              <w:spacing w:before="0"/>
              <w:ind w:firstLine="708"/>
              <w:rPr>
                <w:rFonts w:cs="Arial"/>
                <w:b/>
                <w:bCs/>
                <w:i/>
                <w:iCs/>
                <w:lang w:val="ru-RU"/>
              </w:rPr>
            </w:pPr>
          </w:p>
        </w:tc>
      </w:tr>
    </w:tbl>
    <w:p w14:paraId="00E35A05" w14:textId="77777777" w:rsidR="00343A18" w:rsidRPr="00177271" w:rsidRDefault="00343A18" w:rsidP="00177271">
      <w:pPr>
        <w:spacing w:before="0"/>
        <w:rPr>
          <w:rFonts w:cs="Arial"/>
        </w:rPr>
      </w:pPr>
    </w:p>
    <w:p w14:paraId="2D0133FB" w14:textId="77777777" w:rsidR="00343A18" w:rsidRPr="00177271" w:rsidRDefault="00343A18" w:rsidP="00177271">
      <w:pPr>
        <w:spacing w:before="0"/>
        <w:rPr>
          <w:rFonts w:eastAsia="TimesNewRomanPSMT" w:cs="Arial"/>
          <w:b/>
          <w:bCs/>
          <w:i/>
          <w:iCs/>
        </w:rPr>
      </w:pPr>
      <w:r w:rsidRPr="00177271">
        <w:rPr>
          <w:rFonts w:eastAsia="TimesNewRomanPSMT" w:cs="Arial"/>
          <w:b/>
          <w:bCs/>
          <w:i/>
          <w:iCs/>
        </w:rPr>
        <w:t xml:space="preserve">2) ПОНУДУ ПОДНОСИ: </w:t>
      </w:r>
    </w:p>
    <w:p w14:paraId="2233E693" w14:textId="77777777"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77271"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177271" w:rsidRDefault="00343A18" w:rsidP="00177271">
            <w:pPr>
              <w:snapToGrid w:val="0"/>
              <w:spacing w:before="0"/>
              <w:jc w:val="center"/>
              <w:rPr>
                <w:rFonts w:cs="Arial"/>
              </w:rPr>
            </w:pPr>
          </w:p>
          <w:p w14:paraId="654D31F4" w14:textId="77777777" w:rsidR="00343A18" w:rsidRPr="00177271" w:rsidRDefault="00343A18" w:rsidP="00177271">
            <w:pPr>
              <w:spacing w:before="0"/>
              <w:jc w:val="center"/>
              <w:rPr>
                <w:rFonts w:eastAsia="TimesNewRomanPSMT" w:cs="Arial"/>
                <w:b/>
                <w:bCs/>
              </w:rPr>
            </w:pPr>
            <w:r w:rsidRPr="00177271">
              <w:rPr>
                <w:rFonts w:eastAsia="TimesNewRomanPSMT" w:cs="Arial"/>
                <w:b/>
                <w:bCs/>
              </w:rPr>
              <w:t xml:space="preserve">А) САМОСТАЛНО </w:t>
            </w:r>
          </w:p>
        </w:tc>
      </w:tr>
      <w:tr w:rsidR="00343A18" w:rsidRPr="00177271"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177271" w:rsidRDefault="00343A18" w:rsidP="00177271">
            <w:pPr>
              <w:snapToGrid w:val="0"/>
              <w:spacing w:before="0"/>
              <w:jc w:val="center"/>
              <w:rPr>
                <w:rFonts w:eastAsia="TimesNewRomanPSMT" w:cs="Arial"/>
                <w:b/>
                <w:bCs/>
              </w:rPr>
            </w:pPr>
          </w:p>
          <w:p w14:paraId="2164A90B" w14:textId="77777777" w:rsidR="00343A18" w:rsidRPr="00177271" w:rsidRDefault="00343A18" w:rsidP="00177271">
            <w:pPr>
              <w:spacing w:before="0"/>
              <w:jc w:val="center"/>
              <w:rPr>
                <w:rFonts w:eastAsia="TimesNewRomanPSMT" w:cs="Arial"/>
                <w:b/>
                <w:bCs/>
              </w:rPr>
            </w:pPr>
            <w:r w:rsidRPr="00177271">
              <w:rPr>
                <w:rFonts w:eastAsia="TimesNewRomanPSMT" w:cs="Arial"/>
                <w:b/>
                <w:bCs/>
              </w:rPr>
              <w:t>Б) СА ПОДИЗВОЂАЧЕМ</w:t>
            </w:r>
          </w:p>
        </w:tc>
      </w:tr>
      <w:tr w:rsidR="00343A18" w:rsidRPr="00177271"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177271" w:rsidRDefault="00343A18" w:rsidP="00177271">
            <w:pPr>
              <w:snapToGrid w:val="0"/>
              <w:spacing w:before="0"/>
              <w:jc w:val="center"/>
              <w:rPr>
                <w:rFonts w:eastAsia="TimesNewRomanPSMT" w:cs="Arial"/>
                <w:b/>
                <w:bCs/>
              </w:rPr>
            </w:pPr>
          </w:p>
          <w:p w14:paraId="09D38181" w14:textId="77777777" w:rsidR="00343A18" w:rsidRPr="00177271" w:rsidRDefault="00343A18" w:rsidP="00177271">
            <w:pPr>
              <w:spacing w:before="0"/>
              <w:jc w:val="center"/>
              <w:rPr>
                <w:rFonts w:cs="Arial"/>
                <w:b/>
                <w:i/>
                <w:iCs/>
                <w:lang w:val="ru-RU"/>
              </w:rPr>
            </w:pPr>
            <w:r w:rsidRPr="00177271">
              <w:rPr>
                <w:rFonts w:eastAsia="TimesNewRomanPSMT" w:cs="Arial"/>
                <w:b/>
                <w:bCs/>
              </w:rPr>
              <w:t>В) КАО ЗАЈЕДНИЧКУ ПОНУДУ</w:t>
            </w:r>
          </w:p>
        </w:tc>
      </w:tr>
    </w:tbl>
    <w:p w14:paraId="55E34DA0" w14:textId="77777777" w:rsidR="00343A18" w:rsidRPr="00177271" w:rsidRDefault="00343A18" w:rsidP="00177271">
      <w:pPr>
        <w:spacing w:before="0"/>
        <w:rPr>
          <w:rFonts w:cs="Arial"/>
          <w:b/>
          <w:i/>
          <w:iCs/>
          <w:lang w:val="ru-RU"/>
        </w:rPr>
      </w:pPr>
    </w:p>
    <w:p w14:paraId="0C25E146" w14:textId="77777777" w:rsidR="00343A18" w:rsidRPr="00177271" w:rsidRDefault="00343A18" w:rsidP="00177271">
      <w:pPr>
        <w:spacing w:before="0"/>
        <w:rPr>
          <w:rFonts w:eastAsia="TimesNewRomanPSMT" w:cs="Arial"/>
          <w:bCs/>
        </w:rPr>
      </w:pPr>
      <w:r w:rsidRPr="00177271">
        <w:rPr>
          <w:rFonts w:cs="Arial"/>
          <w:b/>
          <w:i/>
          <w:iCs/>
          <w:lang w:val="ru-RU"/>
        </w:rPr>
        <w:lastRenderedPageBreak/>
        <w:t>Напомена:</w:t>
      </w:r>
      <w:r w:rsidRPr="0017727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177271" w:rsidRDefault="00343A18" w:rsidP="00177271">
      <w:pPr>
        <w:spacing w:before="0"/>
        <w:rPr>
          <w:rFonts w:eastAsia="TimesNewRomanPSMT" w:cs="Arial"/>
          <w:bCs/>
        </w:rPr>
      </w:pPr>
    </w:p>
    <w:p w14:paraId="43A7EE2D" w14:textId="77777777" w:rsidR="00343A18" w:rsidRPr="00177271" w:rsidRDefault="00343A18" w:rsidP="00177271">
      <w:pPr>
        <w:spacing w:before="0"/>
        <w:rPr>
          <w:rFonts w:eastAsia="TimesNewRomanPSMT" w:cs="Arial"/>
          <w:b/>
          <w:bCs/>
          <w:i/>
        </w:rPr>
      </w:pPr>
      <w:r w:rsidRPr="00177271">
        <w:rPr>
          <w:rFonts w:eastAsia="TimesNewRomanPSMT" w:cs="Arial"/>
          <w:b/>
          <w:bCs/>
          <w:i/>
          <w:lang w:val="sr-Cyrl-CS"/>
        </w:rPr>
        <w:t xml:space="preserve">3) </w:t>
      </w:r>
      <w:r w:rsidRPr="00177271">
        <w:rPr>
          <w:rFonts w:eastAsia="TimesNewRomanPSMT" w:cs="Arial"/>
          <w:b/>
          <w:bCs/>
          <w:i/>
        </w:rPr>
        <w:t xml:space="preserve">ПОДАЦИ О ПОДИЗВОЂАЧУ </w:t>
      </w:r>
    </w:p>
    <w:p w14:paraId="074C025A" w14:textId="77777777" w:rsidR="00343A18" w:rsidRPr="00177271" w:rsidRDefault="00343A18" w:rsidP="00177271">
      <w:pPr>
        <w:spacing w:before="0"/>
        <w:rPr>
          <w:rFonts w:cs="Arial"/>
        </w:rPr>
      </w:pPr>
      <w:r w:rsidRPr="0017727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77271"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177271" w:rsidRDefault="00343A18" w:rsidP="00177271">
            <w:pPr>
              <w:snapToGrid w:val="0"/>
              <w:spacing w:before="0"/>
              <w:rPr>
                <w:rFonts w:cs="Arial"/>
              </w:rPr>
            </w:pPr>
          </w:p>
          <w:p w14:paraId="2D57263A" w14:textId="77777777" w:rsidR="00343A18" w:rsidRPr="00177271" w:rsidRDefault="00343A18" w:rsidP="00177271">
            <w:pPr>
              <w:spacing w:before="0"/>
              <w:rPr>
                <w:rFonts w:eastAsia="TimesNewRomanPSMT" w:cs="Arial"/>
                <w:bCs/>
                <w:i/>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177271" w:rsidRDefault="00343A18" w:rsidP="00177271">
            <w:pPr>
              <w:snapToGrid w:val="0"/>
              <w:spacing w:before="0"/>
              <w:rPr>
                <w:rFonts w:eastAsia="TimesNewRomanPSMT" w:cs="Arial"/>
                <w:bCs/>
                <w:i/>
              </w:rPr>
            </w:pPr>
          </w:p>
          <w:p w14:paraId="6BF756F9" w14:textId="77777777"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177271" w:rsidRDefault="00343A18" w:rsidP="00177271">
            <w:pPr>
              <w:snapToGrid w:val="0"/>
              <w:spacing w:before="0"/>
              <w:rPr>
                <w:rFonts w:eastAsia="TimesNewRomanPSMT" w:cs="Arial"/>
                <w:b/>
                <w:bCs/>
              </w:rPr>
            </w:pPr>
          </w:p>
        </w:tc>
      </w:tr>
      <w:tr w:rsidR="00343A18" w:rsidRPr="00177271"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177271" w:rsidRDefault="00343A18" w:rsidP="00177271">
            <w:pPr>
              <w:snapToGrid w:val="0"/>
              <w:spacing w:before="0"/>
              <w:rPr>
                <w:rFonts w:eastAsia="TimesNewRomanPSMT" w:cs="Arial"/>
                <w:bCs/>
                <w:i/>
              </w:rPr>
            </w:pPr>
          </w:p>
          <w:p w14:paraId="7349BFAC"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177271" w:rsidRDefault="00343A18" w:rsidP="00177271">
            <w:pPr>
              <w:snapToGrid w:val="0"/>
              <w:spacing w:before="0"/>
              <w:rPr>
                <w:rFonts w:eastAsia="TimesNewRomanPSMT" w:cs="Arial"/>
                <w:bCs/>
                <w:i/>
              </w:rPr>
            </w:pPr>
          </w:p>
          <w:p w14:paraId="322C0F71"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177271" w:rsidRDefault="00343A18" w:rsidP="00177271">
            <w:pPr>
              <w:snapToGrid w:val="0"/>
              <w:spacing w:before="0"/>
              <w:rPr>
                <w:rFonts w:eastAsia="TimesNewRomanPSMT" w:cs="Arial"/>
                <w:b/>
                <w:bCs/>
              </w:rPr>
            </w:pPr>
          </w:p>
        </w:tc>
      </w:tr>
      <w:tr w:rsidR="000B2EE9" w:rsidRPr="00177271"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177271" w:rsidRDefault="000B2EE9"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14:paraId="77AD4289" w14:textId="31689008" w:rsidR="000B2EE9" w:rsidRPr="00177271" w:rsidRDefault="000B2EE9" w:rsidP="00177271">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177271" w:rsidRDefault="000B2EE9" w:rsidP="00177271">
            <w:pPr>
              <w:snapToGrid w:val="0"/>
              <w:spacing w:before="0"/>
              <w:rPr>
                <w:rFonts w:eastAsia="TimesNewRomanPSMT" w:cs="Arial"/>
                <w:b/>
                <w:bCs/>
              </w:rPr>
            </w:pPr>
          </w:p>
        </w:tc>
      </w:tr>
      <w:tr w:rsidR="00343A18" w:rsidRPr="00177271"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177271" w:rsidRDefault="00343A18" w:rsidP="00177271">
            <w:pPr>
              <w:snapToGrid w:val="0"/>
              <w:spacing w:before="0"/>
              <w:rPr>
                <w:rFonts w:eastAsia="TimesNewRomanPSMT" w:cs="Arial"/>
                <w:bCs/>
                <w:i/>
              </w:rPr>
            </w:pPr>
          </w:p>
          <w:p w14:paraId="7E7A975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177271" w:rsidRDefault="00343A18" w:rsidP="00177271">
            <w:pPr>
              <w:snapToGrid w:val="0"/>
              <w:spacing w:before="0"/>
              <w:rPr>
                <w:rFonts w:eastAsia="TimesNewRomanPSMT" w:cs="Arial"/>
                <w:bCs/>
                <w:i/>
              </w:rPr>
            </w:pPr>
          </w:p>
          <w:p w14:paraId="5227297D"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177271" w:rsidRDefault="00343A18" w:rsidP="00177271">
            <w:pPr>
              <w:snapToGrid w:val="0"/>
              <w:spacing w:before="0"/>
              <w:rPr>
                <w:rFonts w:eastAsia="TimesNewRomanPSMT" w:cs="Arial"/>
                <w:b/>
                <w:bCs/>
              </w:rPr>
            </w:pPr>
          </w:p>
        </w:tc>
      </w:tr>
      <w:tr w:rsidR="00343A18" w:rsidRPr="00177271"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177271" w:rsidRDefault="00343A18" w:rsidP="00177271">
            <w:pPr>
              <w:snapToGrid w:val="0"/>
              <w:spacing w:before="0"/>
              <w:rPr>
                <w:rFonts w:eastAsia="TimesNewRomanPSMT" w:cs="Arial"/>
                <w:bCs/>
                <w:i/>
              </w:rPr>
            </w:pPr>
          </w:p>
          <w:p w14:paraId="29D09931"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177271" w:rsidRDefault="00343A18" w:rsidP="00177271">
            <w:pPr>
              <w:snapToGrid w:val="0"/>
              <w:spacing w:before="0"/>
              <w:rPr>
                <w:rFonts w:eastAsia="TimesNewRomanPSMT" w:cs="Arial"/>
                <w:bCs/>
                <w:i/>
              </w:rPr>
            </w:pPr>
          </w:p>
          <w:p w14:paraId="6D36767B"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177271" w:rsidRDefault="00343A18" w:rsidP="00177271">
            <w:pPr>
              <w:snapToGrid w:val="0"/>
              <w:spacing w:before="0"/>
              <w:rPr>
                <w:rFonts w:eastAsia="TimesNewRomanPSMT" w:cs="Arial"/>
                <w:b/>
                <w:bCs/>
              </w:rPr>
            </w:pPr>
          </w:p>
        </w:tc>
      </w:tr>
      <w:tr w:rsidR="00343A18" w:rsidRPr="00177271"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177271" w:rsidRDefault="00343A18" w:rsidP="00177271">
            <w:pPr>
              <w:snapToGrid w:val="0"/>
              <w:spacing w:before="0"/>
              <w:rPr>
                <w:rFonts w:eastAsia="TimesNewRomanPSMT" w:cs="Arial"/>
                <w:bCs/>
                <w:i/>
              </w:rPr>
            </w:pPr>
          </w:p>
          <w:p w14:paraId="7BA1EA66"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177271" w:rsidRDefault="00343A18" w:rsidP="00177271">
            <w:pPr>
              <w:snapToGrid w:val="0"/>
              <w:spacing w:before="0"/>
              <w:rPr>
                <w:rFonts w:eastAsia="TimesNewRomanPSMT" w:cs="Arial"/>
                <w:b/>
                <w:bCs/>
              </w:rPr>
            </w:pPr>
          </w:p>
        </w:tc>
      </w:tr>
      <w:tr w:rsidR="00343A18" w:rsidRPr="0017727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177271" w:rsidRDefault="00343A18" w:rsidP="00177271">
            <w:pPr>
              <w:snapToGrid w:val="0"/>
              <w:spacing w:before="0"/>
              <w:rPr>
                <w:rFonts w:eastAsia="TimesNewRomanPSMT" w:cs="Arial"/>
                <w:bCs/>
                <w:i/>
                <w:lang w:val="ru-RU"/>
              </w:rPr>
            </w:pPr>
          </w:p>
          <w:p w14:paraId="76A8DF90"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177271" w:rsidRDefault="00343A18" w:rsidP="00177271">
            <w:pPr>
              <w:snapToGrid w:val="0"/>
              <w:spacing w:before="0"/>
              <w:rPr>
                <w:rFonts w:eastAsia="TimesNewRomanPSMT" w:cs="Arial"/>
                <w:b/>
                <w:bCs/>
                <w:lang w:val="ru-RU"/>
              </w:rPr>
            </w:pPr>
          </w:p>
        </w:tc>
      </w:tr>
      <w:tr w:rsidR="00343A18" w:rsidRPr="0017727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177271" w:rsidRDefault="00343A18" w:rsidP="00177271">
            <w:pPr>
              <w:snapToGrid w:val="0"/>
              <w:spacing w:before="0"/>
              <w:rPr>
                <w:rFonts w:eastAsia="TimesNewRomanPSMT" w:cs="Arial"/>
                <w:bCs/>
                <w:i/>
                <w:lang w:val="ru-RU"/>
              </w:rPr>
            </w:pPr>
          </w:p>
          <w:p w14:paraId="1E817624"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177271" w:rsidRDefault="00343A18" w:rsidP="00177271">
            <w:pPr>
              <w:snapToGrid w:val="0"/>
              <w:spacing w:before="0"/>
              <w:rPr>
                <w:rFonts w:eastAsia="TimesNewRomanPSMT" w:cs="Arial"/>
                <w:b/>
                <w:bCs/>
                <w:lang w:val="ru-RU"/>
              </w:rPr>
            </w:pPr>
          </w:p>
        </w:tc>
      </w:tr>
      <w:tr w:rsidR="00343A18" w:rsidRPr="00177271"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177271" w:rsidRDefault="00343A18" w:rsidP="00177271">
            <w:pPr>
              <w:snapToGrid w:val="0"/>
              <w:spacing w:before="0"/>
              <w:rPr>
                <w:rFonts w:eastAsia="TimesNewRomanPSMT" w:cs="Arial"/>
                <w:bCs/>
                <w:i/>
                <w:lang w:val="ru-RU"/>
              </w:rPr>
            </w:pPr>
          </w:p>
          <w:p w14:paraId="735D47D2" w14:textId="77777777" w:rsidR="00343A18" w:rsidRPr="00177271" w:rsidRDefault="00343A18" w:rsidP="00177271">
            <w:pPr>
              <w:spacing w:before="0"/>
              <w:rPr>
                <w:rFonts w:eastAsia="TimesNewRomanPSMT" w:cs="Arial"/>
                <w:bCs/>
                <w:i/>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177271" w:rsidRDefault="00343A18" w:rsidP="00177271">
            <w:pPr>
              <w:snapToGrid w:val="0"/>
              <w:spacing w:before="0"/>
              <w:rPr>
                <w:rFonts w:eastAsia="TimesNewRomanPSMT" w:cs="Arial"/>
                <w:bCs/>
                <w:i/>
              </w:rPr>
            </w:pPr>
          </w:p>
          <w:p w14:paraId="7A555D6B" w14:textId="77777777"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177271" w:rsidRDefault="00343A18" w:rsidP="00177271">
            <w:pPr>
              <w:snapToGrid w:val="0"/>
              <w:spacing w:before="0"/>
              <w:rPr>
                <w:rFonts w:eastAsia="TimesNewRomanPSMT" w:cs="Arial"/>
                <w:b/>
                <w:bCs/>
              </w:rPr>
            </w:pPr>
          </w:p>
        </w:tc>
      </w:tr>
      <w:tr w:rsidR="00343A18" w:rsidRPr="00177271"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177271" w:rsidRDefault="00343A18" w:rsidP="00177271">
            <w:pPr>
              <w:snapToGrid w:val="0"/>
              <w:spacing w:before="0"/>
              <w:rPr>
                <w:rFonts w:eastAsia="TimesNewRomanPSMT" w:cs="Arial"/>
                <w:bCs/>
                <w:i/>
              </w:rPr>
            </w:pPr>
          </w:p>
          <w:p w14:paraId="4745C4F1"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177271" w:rsidRDefault="00343A18" w:rsidP="00177271">
            <w:pPr>
              <w:snapToGrid w:val="0"/>
              <w:spacing w:before="0"/>
              <w:rPr>
                <w:rFonts w:eastAsia="TimesNewRomanPSMT" w:cs="Arial"/>
                <w:bCs/>
                <w:i/>
              </w:rPr>
            </w:pPr>
          </w:p>
          <w:p w14:paraId="73B15102"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177271" w:rsidRDefault="00343A18" w:rsidP="00177271">
            <w:pPr>
              <w:snapToGrid w:val="0"/>
              <w:spacing w:before="0"/>
              <w:rPr>
                <w:rFonts w:eastAsia="TimesNewRomanPSMT" w:cs="Arial"/>
                <w:b/>
                <w:bCs/>
              </w:rPr>
            </w:pPr>
          </w:p>
        </w:tc>
      </w:tr>
      <w:tr w:rsidR="00343A18" w:rsidRPr="00177271"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177271" w:rsidRDefault="00343A18" w:rsidP="00177271">
            <w:pPr>
              <w:snapToGrid w:val="0"/>
              <w:spacing w:before="0"/>
              <w:rPr>
                <w:rFonts w:eastAsia="TimesNewRomanPSMT" w:cs="Arial"/>
                <w:bCs/>
                <w:i/>
              </w:rPr>
            </w:pPr>
          </w:p>
          <w:p w14:paraId="1A942A2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177271" w:rsidRDefault="00343A18" w:rsidP="00177271">
            <w:pPr>
              <w:snapToGrid w:val="0"/>
              <w:spacing w:before="0"/>
              <w:rPr>
                <w:rFonts w:eastAsia="TimesNewRomanPSMT" w:cs="Arial"/>
                <w:bCs/>
                <w:i/>
              </w:rPr>
            </w:pPr>
          </w:p>
          <w:p w14:paraId="3534A6EF"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177271" w:rsidRDefault="00343A18" w:rsidP="00177271">
            <w:pPr>
              <w:snapToGrid w:val="0"/>
              <w:spacing w:before="0"/>
              <w:rPr>
                <w:rFonts w:eastAsia="TimesNewRomanPSMT" w:cs="Arial"/>
                <w:b/>
                <w:bCs/>
              </w:rPr>
            </w:pPr>
          </w:p>
        </w:tc>
      </w:tr>
      <w:tr w:rsidR="00343A18" w:rsidRPr="00177271"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177271" w:rsidRDefault="00343A18" w:rsidP="00177271">
            <w:pPr>
              <w:snapToGrid w:val="0"/>
              <w:spacing w:before="0"/>
              <w:rPr>
                <w:rFonts w:eastAsia="TimesNewRomanPSMT" w:cs="Arial"/>
                <w:bCs/>
                <w:i/>
              </w:rPr>
            </w:pPr>
          </w:p>
          <w:p w14:paraId="3CC5247D"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177271" w:rsidRDefault="00343A18" w:rsidP="00177271">
            <w:pPr>
              <w:snapToGrid w:val="0"/>
              <w:spacing w:before="0"/>
              <w:rPr>
                <w:rFonts w:eastAsia="TimesNewRomanPSMT" w:cs="Arial"/>
                <w:bCs/>
                <w:i/>
              </w:rPr>
            </w:pPr>
          </w:p>
          <w:p w14:paraId="4283DF83"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177271" w:rsidRDefault="00343A18" w:rsidP="00177271">
            <w:pPr>
              <w:snapToGrid w:val="0"/>
              <w:spacing w:before="0"/>
              <w:rPr>
                <w:rFonts w:eastAsia="TimesNewRomanPSMT" w:cs="Arial"/>
                <w:b/>
                <w:bCs/>
              </w:rPr>
            </w:pPr>
          </w:p>
        </w:tc>
      </w:tr>
      <w:tr w:rsidR="00343A18" w:rsidRPr="00177271"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177271" w:rsidRDefault="00343A18" w:rsidP="00177271">
            <w:pPr>
              <w:snapToGrid w:val="0"/>
              <w:spacing w:before="0"/>
              <w:rPr>
                <w:rFonts w:eastAsia="TimesNewRomanPSMT" w:cs="Arial"/>
                <w:bCs/>
                <w:i/>
              </w:rPr>
            </w:pPr>
          </w:p>
          <w:p w14:paraId="01F0293B"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177271" w:rsidRDefault="00343A18" w:rsidP="00177271">
            <w:pPr>
              <w:snapToGrid w:val="0"/>
              <w:spacing w:before="0"/>
              <w:rPr>
                <w:rFonts w:eastAsia="TimesNewRomanPSMT" w:cs="Arial"/>
                <w:b/>
                <w:bCs/>
              </w:rPr>
            </w:pPr>
          </w:p>
        </w:tc>
      </w:tr>
      <w:tr w:rsidR="00343A18" w:rsidRPr="0017727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177271" w:rsidRDefault="00343A18" w:rsidP="00177271">
            <w:pPr>
              <w:snapToGrid w:val="0"/>
              <w:spacing w:before="0"/>
              <w:rPr>
                <w:rFonts w:eastAsia="TimesNewRomanPSMT" w:cs="Arial"/>
                <w:bCs/>
                <w:i/>
                <w:lang w:val="ru-RU"/>
              </w:rPr>
            </w:pPr>
          </w:p>
          <w:p w14:paraId="1C8B6BD7"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177271" w:rsidRDefault="00343A18" w:rsidP="00177271">
            <w:pPr>
              <w:snapToGrid w:val="0"/>
              <w:spacing w:before="0"/>
              <w:rPr>
                <w:rFonts w:eastAsia="TimesNewRomanPSMT" w:cs="Arial"/>
                <w:b/>
                <w:bCs/>
                <w:lang w:val="ru-RU"/>
              </w:rPr>
            </w:pPr>
          </w:p>
        </w:tc>
      </w:tr>
      <w:tr w:rsidR="00343A18" w:rsidRPr="0017727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177271" w:rsidRDefault="00343A18" w:rsidP="00177271">
            <w:pPr>
              <w:snapToGrid w:val="0"/>
              <w:spacing w:before="0"/>
              <w:rPr>
                <w:rFonts w:eastAsia="TimesNewRomanPSMT" w:cs="Arial"/>
                <w:bCs/>
                <w:i/>
                <w:lang w:val="ru-RU"/>
              </w:rPr>
            </w:pPr>
          </w:p>
          <w:p w14:paraId="54F727B5"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177271" w:rsidRDefault="00343A18" w:rsidP="00177271">
            <w:pPr>
              <w:snapToGrid w:val="0"/>
              <w:spacing w:before="0"/>
              <w:rPr>
                <w:rFonts w:eastAsia="TimesNewRomanPSMT" w:cs="Arial"/>
                <w:b/>
                <w:bCs/>
                <w:lang w:val="ru-RU"/>
              </w:rPr>
            </w:pPr>
          </w:p>
        </w:tc>
      </w:tr>
    </w:tbl>
    <w:p w14:paraId="055130F3" w14:textId="77777777" w:rsidR="00343A18" w:rsidRPr="00177271" w:rsidRDefault="00343A18" w:rsidP="00177271">
      <w:pPr>
        <w:spacing w:before="0"/>
        <w:rPr>
          <w:rFonts w:cs="Arial"/>
          <w:b/>
          <w:bCs/>
          <w:i/>
          <w:iCs/>
          <w:u w:val="single"/>
          <w:lang w:val="ru-RU"/>
        </w:rPr>
      </w:pPr>
    </w:p>
    <w:p w14:paraId="16CF9BD8" w14:textId="77777777" w:rsidR="00343A18" w:rsidRPr="00177271" w:rsidRDefault="00343A18" w:rsidP="00177271">
      <w:pPr>
        <w:spacing w:before="0"/>
        <w:rPr>
          <w:rFonts w:cs="Arial"/>
          <w:i/>
          <w:iCs/>
          <w:lang w:val="ru-RU"/>
        </w:rPr>
      </w:pPr>
      <w:r w:rsidRPr="00177271">
        <w:rPr>
          <w:rFonts w:cs="Arial"/>
          <w:b/>
          <w:bCs/>
          <w:i/>
          <w:iCs/>
          <w:u w:val="single"/>
          <w:lang w:val="ru-RU"/>
        </w:rPr>
        <w:t>Напомена:</w:t>
      </w:r>
    </w:p>
    <w:p w14:paraId="359A5E79" w14:textId="77777777" w:rsidR="00343A18" w:rsidRPr="00177271" w:rsidRDefault="00343A18" w:rsidP="00177271">
      <w:pPr>
        <w:spacing w:before="0"/>
        <w:rPr>
          <w:rFonts w:eastAsia="TimesNewRomanPSMT" w:cs="Arial"/>
          <w:b/>
          <w:bCs/>
          <w:lang w:val="ru-RU"/>
        </w:rPr>
      </w:pPr>
      <w:r w:rsidRPr="0017727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177271" w:rsidRDefault="00343A18" w:rsidP="00177271">
      <w:pPr>
        <w:spacing w:before="0"/>
        <w:rPr>
          <w:rFonts w:eastAsia="TimesNewRomanPSMT" w:cs="Arial"/>
          <w:b/>
          <w:bCs/>
          <w:lang w:val="ru-RU"/>
        </w:rPr>
      </w:pPr>
    </w:p>
    <w:p w14:paraId="26CB193A" w14:textId="77777777" w:rsidR="00343A18" w:rsidRPr="00177271" w:rsidRDefault="00343A18" w:rsidP="00177271">
      <w:pPr>
        <w:spacing w:before="0"/>
        <w:rPr>
          <w:rFonts w:eastAsia="TimesNewRomanPSMT" w:cs="Arial"/>
          <w:b/>
          <w:bCs/>
          <w:i/>
          <w:lang w:val="ru-RU"/>
        </w:rPr>
      </w:pPr>
      <w:r w:rsidRPr="00177271">
        <w:rPr>
          <w:rFonts w:eastAsia="TimesNewRomanPSMT" w:cs="Arial"/>
          <w:b/>
          <w:bCs/>
          <w:i/>
          <w:lang w:val="sr-Cyrl-CS"/>
        </w:rPr>
        <w:t xml:space="preserve">4) </w:t>
      </w:r>
      <w:r w:rsidRPr="00177271">
        <w:rPr>
          <w:rFonts w:eastAsia="TimesNewRomanPSMT" w:cs="Arial"/>
          <w:b/>
          <w:bCs/>
          <w:i/>
          <w:lang w:val="ru-RU"/>
        </w:rPr>
        <w:t>ПОДАЦИ ЧЛАНУ ГРУПЕ ПОНУЂАЧА</w:t>
      </w:r>
    </w:p>
    <w:p w14:paraId="39960780" w14:textId="5E9020B5"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77271"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177271" w:rsidRDefault="00343A18" w:rsidP="00177271">
            <w:pPr>
              <w:snapToGrid w:val="0"/>
              <w:spacing w:before="0"/>
              <w:rPr>
                <w:rFonts w:cs="Arial"/>
              </w:rPr>
            </w:pPr>
          </w:p>
          <w:p w14:paraId="695388BE" w14:textId="77777777" w:rsidR="00343A18" w:rsidRPr="00177271" w:rsidRDefault="00343A18" w:rsidP="00177271">
            <w:pPr>
              <w:spacing w:before="0"/>
              <w:rPr>
                <w:rFonts w:eastAsia="TimesNewRomanPSMT" w:cs="Arial"/>
                <w:bCs/>
                <w:i/>
                <w:lang w:val="ru-RU"/>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177271" w:rsidRDefault="00343A18" w:rsidP="00177271">
            <w:pPr>
              <w:snapToGrid w:val="0"/>
              <w:spacing w:before="0"/>
              <w:rPr>
                <w:rFonts w:eastAsia="TimesNewRomanPSMT" w:cs="Arial"/>
                <w:bCs/>
                <w:i/>
                <w:lang w:val="ru-RU"/>
              </w:rPr>
            </w:pPr>
          </w:p>
          <w:p w14:paraId="736B6A29"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177271" w:rsidRDefault="00343A18" w:rsidP="00177271">
            <w:pPr>
              <w:snapToGrid w:val="0"/>
              <w:spacing w:before="0"/>
              <w:rPr>
                <w:rFonts w:eastAsia="TimesNewRomanPSMT" w:cs="Arial"/>
                <w:b/>
                <w:bCs/>
                <w:lang w:val="ru-RU"/>
              </w:rPr>
            </w:pPr>
          </w:p>
        </w:tc>
      </w:tr>
      <w:tr w:rsidR="00343A18" w:rsidRPr="00177271"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177271" w:rsidRDefault="00343A18" w:rsidP="00177271">
            <w:pPr>
              <w:snapToGrid w:val="0"/>
              <w:spacing w:before="0"/>
              <w:rPr>
                <w:rFonts w:eastAsia="TimesNewRomanPSMT" w:cs="Arial"/>
                <w:bCs/>
                <w:i/>
                <w:lang w:val="ru-RU"/>
              </w:rPr>
            </w:pPr>
          </w:p>
          <w:p w14:paraId="121FA027"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177271" w:rsidRDefault="00343A18" w:rsidP="00177271">
            <w:pPr>
              <w:snapToGrid w:val="0"/>
              <w:spacing w:before="0"/>
              <w:rPr>
                <w:rFonts w:eastAsia="TimesNewRomanPSMT" w:cs="Arial"/>
                <w:bCs/>
                <w:i/>
                <w:lang w:val="ru-RU"/>
              </w:rPr>
            </w:pPr>
          </w:p>
          <w:p w14:paraId="25E025F6"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177271" w:rsidRDefault="00343A18" w:rsidP="00177271">
            <w:pPr>
              <w:snapToGrid w:val="0"/>
              <w:spacing w:before="0"/>
              <w:rPr>
                <w:rFonts w:eastAsia="TimesNewRomanPSMT" w:cs="Arial"/>
                <w:b/>
                <w:bCs/>
              </w:rPr>
            </w:pPr>
          </w:p>
        </w:tc>
      </w:tr>
      <w:tr w:rsidR="000B2EE9" w:rsidRPr="00177271"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177271" w:rsidRDefault="000B2EE9"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14:paraId="3B6424B0" w14:textId="495BEC7F" w:rsidR="000B2EE9" w:rsidRPr="00177271" w:rsidRDefault="000B2EE9" w:rsidP="00177271">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177271" w:rsidRDefault="000B2EE9" w:rsidP="00177271">
            <w:pPr>
              <w:snapToGrid w:val="0"/>
              <w:spacing w:before="0"/>
              <w:rPr>
                <w:rFonts w:eastAsia="TimesNewRomanPSMT" w:cs="Arial"/>
                <w:b/>
                <w:bCs/>
              </w:rPr>
            </w:pPr>
          </w:p>
        </w:tc>
      </w:tr>
      <w:tr w:rsidR="00343A18" w:rsidRPr="00177271"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177271" w:rsidRDefault="00343A18" w:rsidP="00177271">
            <w:pPr>
              <w:snapToGrid w:val="0"/>
              <w:spacing w:before="0"/>
              <w:rPr>
                <w:rFonts w:eastAsia="TimesNewRomanPSMT" w:cs="Arial"/>
                <w:bCs/>
                <w:i/>
              </w:rPr>
            </w:pPr>
          </w:p>
          <w:p w14:paraId="20B27165"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177271" w:rsidRDefault="00343A18" w:rsidP="00177271">
            <w:pPr>
              <w:snapToGrid w:val="0"/>
              <w:spacing w:before="0"/>
              <w:rPr>
                <w:rFonts w:eastAsia="TimesNewRomanPSMT" w:cs="Arial"/>
                <w:bCs/>
                <w:i/>
              </w:rPr>
            </w:pPr>
          </w:p>
          <w:p w14:paraId="4E257E2C"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177271" w:rsidRDefault="00343A18" w:rsidP="00177271">
            <w:pPr>
              <w:snapToGrid w:val="0"/>
              <w:spacing w:before="0"/>
              <w:rPr>
                <w:rFonts w:eastAsia="TimesNewRomanPSMT" w:cs="Arial"/>
                <w:b/>
                <w:bCs/>
              </w:rPr>
            </w:pPr>
          </w:p>
        </w:tc>
      </w:tr>
      <w:tr w:rsidR="00343A18" w:rsidRPr="00177271"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177271" w:rsidRDefault="00343A18" w:rsidP="00177271">
            <w:pPr>
              <w:snapToGrid w:val="0"/>
              <w:spacing w:before="0"/>
              <w:rPr>
                <w:rFonts w:eastAsia="TimesNewRomanPSMT" w:cs="Arial"/>
                <w:bCs/>
                <w:i/>
              </w:rPr>
            </w:pPr>
          </w:p>
          <w:p w14:paraId="49E4009F"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177271" w:rsidRDefault="00343A18" w:rsidP="00177271">
            <w:pPr>
              <w:snapToGrid w:val="0"/>
              <w:spacing w:before="0"/>
              <w:rPr>
                <w:rFonts w:eastAsia="TimesNewRomanPSMT" w:cs="Arial"/>
                <w:bCs/>
                <w:i/>
              </w:rPr>
            </w:pPr>
          </w:p>
          <w:p w14:paraId="3F8AD13E"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177271" w:rsidRDefault="00343A18" w:rsidP="00177271">
            <w:pPr>
              <w:snapToGrid w:val="0"/>
              <w:spacing w:before="0"/>
              <w:rPr>
                <w:rFonts w:eastAsia="TimesNewRomanPSMT" w:cs="Arial"/>
                <w:b/>
                <w:bCs/>
              </w:rPr>
            </w:pPr>
          </w:p>
        </w:tc>
      </w:tr>
      <w:tr w:rsidR="00343A18" w:rsidRPr="00177271"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177271" w:rsidRDefault="00343A18" w:rsidP="00177271">
            <w:pPr>
              <w:snapToGrid w:val="0"/>
              <w:spacing w:before="0"/>
              <w:rPr>
                <w:rFonts w:eastAsia="TimesNewRomanPSMT" w:cs="Arial"/>
                <w:bCs/>
                <w:i/>
              </w:rPr>
            </w:pPr>
          </w:p>
          <w:p w14:paraId="387F060B"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177271" w:rsidRDefault="00343A18" w:rsidP="00177271">
            <w:pPr>
              <w:snapToGrid w:val="0"/>
              <w:spacing w:before="0"/>
              <w:rPr>
                <w:rFonts w:eastAsia="TimesNewRomanPSMT" w:cs="Arial"/>
                <w:b/>
                <w:bCs/>
              </w:rPr>
            </w:pPr>
          </w:p>
        </w:tc>
      </w:tr>
      <w:tr w:rsidR="00343A18" w:rsidRPr="00177271"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177271" w:rsidRDefault="00343A18" w:rsidP="00177271">
            <w:pPr>
              <w:snapToGrid w:val="0"/>
              <w:spacing w:before="0"/>
              <w:rPr>
                <w:rFonts w:eastAsia="TimesNewRomanPSMT" w:cs="Arial"/>
                <w:bCs/>
                <w:i/>
              </w:rPr>
            </w:pPr>
          </w:p>
          <w:p w14:paraId="45FC7BFD" w14:textId="77777777" w:rsidR="00343A18" w:rsidRPr="00177271" w:rsidRDefault="00343A18" w:rsidP="00177271">
            <w:pPr>
              <w:spacing w:before="0"/>
              <w:rPr>
                <w:rFonts w:eastAsia="TimesNewRomanPSMT" w:cs="Arial"/>
                <w:bCs/>
                <w:i/>
                <w:lang w:val="ru-RU"/>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177271" w:rsidRDefault="00343A18" w:rsidP="00177271">
            <w:pPr>
              <w:snapToGrid w:val="0"/>
              <w:spacing w:before="0"/>
              <w:rPr>
                <w:rFonts w:eastAsia="TimesNewRomanPSMT" w:cs="Arial"/>
                <w:bCs/>
                <w:i/>
                <w:lang w:val="ru-RU"/>
              </w:rPr>
            </w:pPr>
          </w:p>
          <w:p w14:paraId="2281597B"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177271" w:rsidRDefault="00343A18" w:rsidP="00177271">
            <w:pPr>
              <w:snapToGrid w:val="0"/>
              <w:spacing w:before="0"/>
              <w:rPr>
                <w:rFonts w:eastAsia="TimesNewRomanPSMT" w:cs="Arial"/>
                <w:b/>
                <w:bCs/>
                <w:lang w:val="ru-RU"/>
              </w:rPr>
            </w:pPr>
          </w:p>
        </w:tc>
      </w:tr>
      <w:tr w:rsidR="00343A18" w:rsidRPr="00177271"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177271" w:rsidRDefault="00343A18" w:rsidP="00177271">
            <w:pPr>
              <w:snapToGrid w:val="0"/>
              <w:spacing w:before="0"/>
              <w:rPr>
                <w:rFonts w:eastAsia="TimesNewRomanPSMT" w:cs="Arial"/>
                <w:bCs/>
                <w:i/>
                <w:lang w:val="ru-RU"/>
              </w:rPr>
            </w:pPr>
          </w:p>
          <w:p w14:paraId="24589098"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177271" w:rsidRDefault="00343A18" w:rsidP="00177271">
            <w:pPr>
              <w:snapToGrid w:val="0"/>
              <w:spacing w:before="0"/>
              <w:rPr>
                <w:rFonts w:eastAsia="TimesNewRomanPSMT" w:cs="Arial"/>
                <w:bCs/>
                <w:i/>
                <w:lang w:val="ru-RU"/>
              </w:rPr>
            </w:pPr>
          </w:p>
          <w:p w14:paraId="179279BE"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177271" w:rsidRDefault="00343A18" w:rsidP="00177271">
            <w:pPr>
              <w:snapToGrid w:val="0"/>
              <w:spacing w:before="0"/>
              <w:rPr>
                <w:rFonts w:eastAsia="TimesNewRomanPSMT" w:cs="Arial"/>
                <w:b/>
                <w:bCs/>
              </w:rPr>
            </w:pPr>
          </w:p>
        </w:tc>
      </w:tr>
      <w:tr w:rsidR="00343A18" w:rsidRPr="00177271"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177271" w:rsidRDefault="00343A18" w:rsidP="00177271">
            <w:pPr>
              <w:snapToGrid w:val="0"/>
              <w:spacing w:before="0"/>
              <w:rPr>
                <w:rFonts w:eastAsia="TimesNewRomanPSMT" w:cs="Arial"/>
                <w:bCs/>
                <w:i/>
              </w:rPr>
            </w:pPr>
          </w:p>
          <w:p w14:paraId="639CF83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177271" w:rsidRDefault="00343A18" w:rsidP="00177271">
            <w:pPr>
              <w:snapToGrid w:val="0"/>
              <w:spacing w:before="0"/>
              <w:rPr>
                <w:rFonts w:eastAsia="TimesNewRomanPSMT" w:cs="Arial"/>
                <w:bCs/>
                <w:i/>
              </w:rPr>
            </w:pPr>
          </w:p>
          <w:p w14:paraId="436E71FE"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177271" w:rsidRDefault="00343A18" w:rsidP="00177271">
            <w:pPr>
              <w:snapToGrid w:val="0"/>
              <w:spacing w:before="0"/>
              <w:rPr>
                <w:rFonts w:eastAsia="TimesNewRomanPSMT" w:cs="Arial"/>
                <w:b/>
                <w:bCs/>
              </w:rPr>
            </w:pPr>
          </w:p>
        </w:tc>
      </w:tr>
      <w:tr w:rsidR="00343A18" w:rsidRPr="00177271"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177271" w:rsidRDefault="00343A18" w:rsidP="00177271">
            <w:pPr>
              <w:snapToGrid w:val="0"/>
              <w:spacing w:before="0"/>
              <w:rPr>
                <w:rFonts w:eastAsia="TimesNewRomanPSMT" w:cs="Arial"/>
                <w:bCs/>
                <w:i/>
              </w:rPr>
            </w:pPr>
          </w:p>
          <w:p w14:paraId="6C0CB47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177271" w:rsidRDefault="00343A18" w:rsidP="00177271">
            <w:pPr>
              <w:snapToGrid w:val="0"/>
              <w:spacing w:before="0"/>
              <w:rPr>
                <w:rFonts w:eastAsia="TimesNewRomanPSMT" w:cs="Arial"/>
                <w:bCs/>
                <w:i/>
              </w:rPr>
            </w:pPr>
          </w:p>
          <w:p w14:paraId="14888475"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177271" w:rsidRDefault="00343A18" w:rsidP="00177271">
            <w:pPr>
              <w:snapToGrid w:val="0"/>
              <w:spacing w:before="0"/>
              <w:rPr>
                <w:rFonts w:eastAsia="TimesNewRomanPSMT" w:cs="Arial"/>
                <w:b/>
                <w:bCs/>
              </w:rPr>
            </w:pPr>
          </w:p>
        </w:tc>
      </w:tr>
      <w:tr w:rsidR="00343A18" w:rsidRPr="00177271"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177271" w:rsidRDefault="00343A18" w:rsidP="00177271">
            <w:pPr>
              <w:snapToGrid w:val="0"/>
              <w:spacing w:before="0"/>
              <w:rPr>
                <w:rFonts w:eastAsia="TimesNewRomanPSMT" w:cs="Arial"/>
                <w:bCs/>
                <w:i/>
              </w:rPr>
            </w:pPr>
          </w:p>
          <w:p w14:paraId="53F80F29"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177271" w:rsidRDefault="00343A18" w:rsidP="00177271">
            <w:pPr>
              <w:snapToGrid w:val="0"/>
              <w:spacing w:before="0"/>
              <w:rPr>
                <w:rFonts w:eastAsia="TimesNewRomanPSMT" w:cs="Arial"/>
                <w:b/>
                <w:bCs/>
              </w:rPr>
            </w:pPr>
          </w:p>
        </w:tc>
      </w:tr>
      <w:tr w:rsidR="00343A18" w:rsidRPr="00177271"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177271" w:rsidRDefault="00343A18" w:rsidP="00177271">
            <w:pPr>
              <w:snapToGrid w:val="0"/>
              <w:spacing w:before="0"/>
              <w:rPr>
                <w:rFonts w:eastAsia="TimesNewRomanPSMT" w:cs="Arial"/>
                <w:bCs/>
                <w:i/>
              </w:rPr>
            </w:pPr>
          </w:p>
          <w:p w14:paraId="05A9415D" w14:textId="77777777" w:rsidR="00343A18" w:rsidRPr="00177271" w:rsidRDefault="00343A18" w:rsidP="00177271">
            <w:pPr>
              <w:spacing w:before="0"/>
              <w:rPr>
                <w:rFonts w:eastAsia="TimesNewRomanPSMT" w:cs="Arial"/>
                <w:bCs/>
                <w:i/>
                <w:lang w:val="ru-RU"/>
              </w:rPr>
            </w:pPr>
            <w:r w:rsidRPr="0017727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177271" w:rsidRDefault="00343A18" w:rsidP="00177271">
            <w:pPr>
              <w:snapToGrid w:val="0"/>
              <w:spacing w:before="0"/>
              <w:rPr>
                <w:rFonts w:eastAsia="TimesNewRomanPSMT" w:cs="Arial"/>
                <w:bCs/>
                <w:i/>
                <w:lang w:val="ru-RU"/>
              </w:rPr>
            </w:pPr>
          </w:p>
          <w:p w14:paraId="4D0DE510"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177271" w:rsidRDefault="00343A18" w:rsidP="00177271">
            <w:pPr>
              <w:snapToGrid w:val="0"/>
              <w:spacing w:before="0"/>
              <w:rPr>
                <w:rFonts w:eastAsia="TimesNewRomanPSMT" w:cs="Arial"/>
                <w:b/>
                <w:bCs/>
                <w:lang w:val="ru-RU"/>
              </w:rPr>
            </w:pPr>
          </w:p>
        </w:tc>
      </w:tr>
      <w:tr w:rsidR="00343A18" w:rsidRPr="00177271"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177271" w:rsidRDefault="00343A18" w:rsidP="00177271">
            <w:pPr>
              <w:snapToGrid w:val="0"/>
              <w:spacing w:before="0"/>
              <w:rPr>
                <w:rFonts w:eastAsia="TimesNewRomanPSMT" w:cs="Arial"/>
                <w:bCs/>
                <w:i/>
                <w:lang w:val="ru-RU"/>
              </w:rPr>
            </w:pPr>
          </w:p>
          <w:p w14:paraId="0AD55B96"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177271" w:rsidRDefault="00343A18" w:rsidP="00177271">
            <w:pPr>
              <w:snapToGrid w:val="0"/>
              <w:spacing w:before="0"/>
              <w:rPr>
                <w:rFonts w:eastAsia="TimesNewRomanPSMT" w:cs="Arial"/>
                <w:bCs/>
                <w:i/>
                <w:lang w:val="ru-RU"/>
              </w:rPr>
            </w:pPr>
          </w:p>
          <w:p w14:paraId="1901D74A"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177271" w:rsidRDefault="00343A18" w:rsidP="00177271">
            <w:pPr>
              <w:snapToGrid w:val="0"/>
              <w:spacing w:before="0"/>
              <w:rPr>
                <w:rFonts w:eastAsia="TimesNewRomanPSMT" w:cs="Arial"/>
                <w:b/>
                <w:bCs/>
              </w:rPr>
            </w:pPr>
          </w:p>
        </w:tc>
      </w:tr>
      <w:tr w:rsidR="00343A18" w:rsidRPr="00177271"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177271" w:rsidRDefault="00343A18" w:rsidP="00177271">
            <w:pPr>
              <w:snapToGrid w:val="0"/>
              <w:spacing w:before="0"/>
              <w:rPr>
                <w:rFonts w:eastAsia="TimesNewRomanPSMT" w:cs="Arial"/>
                <w:bCs/>
                <w:i/>
              </w:rPr>
            </w:pPr>
          </w:p>
          <w:p w14:paraId="491629D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177271" w:rsidRDefault="00343A18" w:rsidP="00177271">
            <w:pPr>
              <w:snapToGrid w:val="0"/>
              <w:spacing w:before="0"/>
              <w:rPr>
                <w:rFonts w:eastAsia="TimesNewRomanPSMT" w:cs="Arial"/>
                <w:bCs/>
                <w:i/>
              </w:rPr>
            </w:pPr>
          </w:p>
          <w:p w14:paraId="6B9FA6FA"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177271" w:rsidRDefault="00343A18" w:rsidP="00177271">
            <w:pPr>
              <w:snapToGrid w:val="0"/>
              <w:spacing w:before="0"/>
              <w:rPr>
                <w:rFonts w:eastAsia="TimesNewRomanPSMT" w:cs="Arial"/>
                <w:b/>
                <w:bCs/>
              </w:rPr>
            </w:pPr>
          </w:p>
        </w:tc>
      </w:tr>
      <w:tr w:rsidR="00343A18" w:rsidRPr="00177271"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177271" w:rsidRDefault="00343A18" w:rsidP="00177271">
            <w:pPr>
              <w:snapToGrid w:val="0"/>
              <w:spacing w:before="0"/>
              <w:rPr>
                <w:rFonts w:eastAsia="TimesNewRomanPSMT" w:cs="Arial"/>
                <w:bCs/>
                <w:i/>
              </w:rPr>
            </w:pPr>
          </w:p>
          <w:p w14:paraId="63B7D70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177271" w:rsidRDefault="00343A18" w:rsidP="00177271">
            <w:pPr>
              <w:snapToGrid w:val="0"/>
              <w:spacing w:before="0"/>
              <w:rPr>
                <w:rFonts w:eastAsia="TimesNewRomanPSMT" w:cs="Arial"/>
                <w:bCs/>
                <w:i/>
              </w:rPr>
            </w:pPr>
          </w:p>
          <w:p w14:paraId="581A9337"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177271" w:rsidRDefault="00343A18" w:rsidP="00177271">
            <w:pPr>
              <w:snapToGrid w:val="0"/>
              <w:spacing w:before="0"/>
              <w:rPr>
                <w:rFonts w:eastAsia="TimesNewRomanPSMT" w:cs="Arial"/>
                <w:b/>
                <w:bCs/>
              </w:rPr>
            </w:pPr>
          </w:p>
        </w:tc>
      </w:tr>
      <w:tr w:rsidR="00343A18" w:rsidRPr="00177271"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177271" w:rsidRDefault="00343A18" w:rsidP="00177271">
            <w:pPr>
              <w:snapToGrid w:val="0"/>
              <w:spacing w:before="0"/>
              <w:rPr>
                <w:rFonts w:eastAsia="TimesNewRomanPSMT" w:cs="Arial"/>
                <w:bCs/>
                <w:i/>
              </w:rPr>
            </w:pPr>
          </w:p>
          <w:p w14:paraId="32302646"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177271" w:rsidRDefault="00343A18" w:rsidP="00177271">
            <w:pPr>
              <w:snapToGrid w:val="0"/>
              <w:spacing w:before="0"/>
              <w:rPr>
                <w:rFonts w:eastAsia="TimesNewRomanPSMT" w:cs="Arial"/>
                <w:b/>
                <w:bCs/>
              </w:rPr>
            </w:pPr>
          </w:p>
        </w:tc>
      </w:tr>
    </w:tbl>
    <w:p w14:paraId="69B9652C" w14:textId="77777777" w:rsidR="00343A18" w:rsidRPr="00177271" w:rsidRDefault="00343A18" w:rsidP="00177271">
      <w:pPr>
        <w:spacing w:before="0"/>
        <w:rPr>
          <w:rFonts w:cs="Arial"/>
          <w:b/>
          <w:bCs/>
          <w:i/>
          <w:iCs/>
          <w:u w:val="single"/>
        </w:rPr>
      </w:pPr>
    </w:p>
    <w:p w14:paraId="086B4046" w14:textId="77777777" w:rsidR="00343A18" w:rsidRPr="00177271" w:rsidRDefault="00343A18" w:rsidP="00177271">
      <w:pPr>
        <w:spacing w:before="0"/>
        <w:rPr>
          <w:rFonts w:cs="Arial"/>
          <w:i/>
          <w:iCs/>
          <w:lang w:val="ru-RU"/>
        </w:rPr>
      </w:pPr>
      <w:r w:rsidRPr="00177271">
        <w:rPr>
          <w:rFonts w:cs="Arial"/>
          <w:b/>
          <w:bCs/>
          <w:i/>
          <w:iCs/>
          <w:u w:val="single"/>
        </w:rPr>
        <w:t>Напомена:</w:t>
      </w:r>
    </w:p>
    <w:p w14:paraId="158D7781" w14:textId="77777777" w:rsidR="00343A18" w:rsidRPr="00177271" w:rsidRDefault="00343A18" w:rsidP="00177271">
      <w:pPr>
        <w:spacing w:before="0"/>
        <w:rPr>
          <w:rFonts w:cs="Arial"/>
          <w:i/>
          <w:iCs/>
          <w:lang w:val="ru-RU"/>
        </w:rPr>
      </w:pPr>
      <w:r w:rsidRPr="0017727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177271" w:rsidRDefault="00343A18" w:rsidP="00177271">
      <w:pPr>
        <w:spacing w:before="0"/>
        <w:rPr>
          <w:rFonts w:cs="Arial"/>
          <w:i/>
          <w:iCs/>
          <w:lang w:val="ru-RU"/>
        </w:rPr>
      </w:pPr>
    </w:p>
    <w:p w14:paraId="37C8F226" w14:textId="5AC89C28" w:rsidR="000E75A0" w:rsidRPr="00177271" w:rsidRDefault="00BA2C2D" w:rsidP="00177271">
      <w:pPr>
        <w:spacing w:before="0"/>
        <w:rPr>
          <w:rFonts w:eastAsia="TimesNewRomanPSMT" w:cs="Arial"/>
          <w:b/>
          <w:bCs/>
          <w:i/>
          <w:lang w:val="sr-Cyrl-CS"/>
        </w:rPr>
      </w:pPr>
      <w:r w:rsidRPr="00177271">
        <w:rPr>
          <w:rFonts w:eastAsia="TimesNewRomanPSMT" w:cs="Arial"/>
          <w:b/>
          <w:bCs/>
          <w:i/>
          <w:lang w:val="sr-Cyrl-CS"/>
        </w:rPr>
        <w:t xml:space="preserve">5) </w:t>
      </w:r>
      <w:r w:rsidR="000E75A0" w:rsidRPr="00177271">
        <w:rPr>
          <w:rFonts w:eastAsia="TimesNewRomanPSMT" w:cs="Arial"/>
          <w:b/>
          <w:bCs/>
          <w:i/>
          <w:lang w:val="sr-Cyrl-CS"/>
        </w:rPr>
        <w:t>ЦЕНА И КОМЕРЦИЈАЛНИ УСЛОВИ ПОНУДЕ</w:t>
      </w:r>
    </w:p>
    <w:p w14:paraId="1D7F97C5" w14:textId="4BBB047B" w:rsidR="00EC6A87" w:rsidRDefault="005E7653" w:rsidP="00177271">
      <w:pPr>
        <w:spacing w:before="0"/>
        <w:jc w:val="center"/>
        <w:rPr>
          <w:rFonts w:cs="Arial"/>
          <w:b/>
          <w:bCs/>
          <w:i/>
          <w:iCs/>
          <w:u w:val="single"/>
          <w:lang w:val="sr-Cyrl-CS"/>
        </w:rPr>
      </w:pPr>
      <w:r w:rsidRPr="00177271">
        <w:rPr>
          <w:rFonts w:cs="Arial"/>
          <w:b/>
          <w:bCs/>
          <w:i/>
          <w:iCs/>
          <w:u w:val="single"/>
          <w:lang w:val="sr-Cyrl-CS"/>
        </w:rPr>
        <w:t>ЦЕНА</w:t>
      </w:r>
    </w:p>
    <w:tbl>
      <w:tblPr>
        <w:tblStyle w:val="TableGrid"/>
        <w:tblW w:w="0" w:type="auto"/>
        <w:tblLook w:val="04A0" w:firstRow="1" w:lastRow="0" w:firstColumn="1" w:lastColumn="0" w:noHBand="0" w:noVBand="1"/>
      </w:tblPr>
      <w:tblGrid>
        <w:gridCol w:w="4509"/>
        <w:gridCol w:w="4510"/>
      </w:tblGrid>
      <w:tr w:rsidR="005E7653" w14:paraId="3AB9CD4D" w14:textId="77777777" w:rsidTr="00C84DFA">
        <w:trPr>
          <w:trHeight w:val="516"/>
        </w:trPr>
        <w:tc>
          <w:tcPr>
            <w:tcW w:w="9019" w:type="dxa"/>
            <w:gridSpan w:val="2"/>
            <w:shd w:val="clear" w:color="auto" w:fill="B8CCE4" w:themeFill="accent1" w:themeFillTint="66"/>
            <w:vAlign w:val="center"/>
          </w:tcPr>
          <w:p w14:paraId="7218C13A" w14:textId="63533B16" w:rsidR="005E7653" w:rsidRDefault="005E7653" w:rsidP="00EC6A87">
            <w:pPr>
              <w:spacing w:before="0"/>
              <w:jc w:val="center"/>
              <w:rPr>
                <w:rFonts w:cs="Arial"/>
                <w:b/>
                <w:bCs/>
                <w:i/>
                <w:iCs/>
                <w:u w:val="single"/>
                <w:lang w:val="sr-Cyrl-CS"/>
              </w:rPr>
            </w:pPr>
            <w:r w:rsidRPr="00B8026D">
              <w:rPr>
                <w:rFonts w:eastAsia="TimesNewRomanPSMT" w:cs="Arial"/>
                <w:b/>
                <w:bCs/>
              </w:rPr>
              <w:t xml:space="preserve">ПРЕДМЕТ </w:t>
            </w:r>
            <w:r w:rsidRPr="00B8026D">
              <w:rPr>
                <w:rFonts w:eastAsia="TimesNewRomanPSMT" w:cs="Arial"/>
                <w:b/>
                <w:bCs/>
                <w:lang w:val="sr-Cyrl-CS"/>
              </w:rPr>
              <w:t xml:space="preserve">И БРОЈ </w:t>
            </w:r>
            <w:r w:rsidRPr="00B8026D">
              <w:rPr>
                <w:rFonts w:eastAsia="TimesNewRomanPSMT" w:cs="Arial"/>
                <w:b/>
                <w:bCs/>
              </w:rPr>
              <w:t>НАБАВКЕ</w:t>
            </w:r>
          </w:p>
        </w:tc>
      </w:tr>
      <w:tr w:rsidR="00EC6A87" w14:paraId="22ADD0E4" w14:textId="77777777" w:rsidTr="00C84DFA">
        <w:tc>
          <w:tcPr>
            <w:tcW w:w="9019" w:type="dxa"/>
            <w:gridSpan w:val="2"/>
          </w:tcPr>
          <w:p w14:paraId="087F9CC4" w14:textId="33DD8B51" w:rsidR="00EC6A87" w:rsidRPr="00EC6A87" w:rsidRDefault="00EC6A87" w:rsidP="00EC6A87">
            <w:pPr>
              <w:pStyle w:val="Title"/>
              <w:spacing w:before="0"/>
              <w:rPr>
                <w:rFonts w:cs="Arial"/>
                <w:bCs w:val="0"/>
                <w:i/>
                <w:iCs/>
                <w:u w:val="single"/>
              </w:rPr>
            </w:pPr>
            <w:r w:rsidRPr="00EC6A87">
              <w:rPr>
                <w:rFonts w:cs="Arial"/>
                <w:sz w:val="22"/>
                <w:szCs w:val="22"/>
                <w:lang w:val="sr-Cyrl-RS"/>
              </w:rPr>
              <w:t>Набавка возила</w:t>
            </w:r>
            <w:r w:rsidRPr="00EC6A87">
              <w:rPr>
                <w:rFonts w:cs="Arial"/>
                <w:sz w:val="22"/>
                <w:szCs w:val="22"/>
                <w:lang w:val="sr-Latn-RS"/>
              </w:rPr>
              <w:t xml:space="preserve"> </w:t>
            </w:r>
            <w:r w:rsidRPr="00EC6A87">
              <w:rPr>
                <w:rFonts w:cs="Arial"/>
                <w:sz w:val="22"/>
                <w:szCs w:val="22"/>
                <w:lang w:val="sr-Cyrl-RS"/>
              </w:rPr>
              <w:t>– замена по принипу старо за ново ЈНО/1000/0034/2016</w:t>
            </w:r>
          </w:p>
        </w:tc>
      </w:tr>
      <w:tr w:rsidR="005E7653" w14:paraId="5A6B0007" w14:textId="77777777" w:rsidTr="00C84DFA">
        <w:tc>
          <w:tcPr>
            <w:tcW w:w="4509" w:type="dxa"/>
            <w:vAlign w:val="center"/>
          </w:tcPr>
          <w:p w14:paraId="3869B357" w14:textId="77777777" w:rsidR="005E7653" w:rsidRPr="005E7653" w:rsidRDefault="005E7653" w:rsidP="005E7653">
            <w:pPr>
              <w:spacing w:before="0"/>
              <w:jc w:val="center"/>
              <w:rPr>
                <w:rFonts w:cs="Arial"/>
                <w:b/>
                <w:bCs/>
                <w:iCs/>
                <w:lang w:val="sr-Cyrl-CS"/>
              </w:rPr>
            </w:pPr>
            <w:r w:rsidRPr="005E7653">
              <w:rPr>
                <w:rFonts w:cs="Arial"/>
                <w:b/>
                <w:bCs/>
                <w:iCs/>
                <w:lang w:val="sr-Cyrl-CS"/>
              </w:rPr>
              <w:t>Нова возила</w:t>
            </w:r>
          </w:p>
        </w:tc>
        <w:tc>
          <w:tcPr>
            <w:tcW w:w="4510" w:type="dxa"/>
            <w:vAlign w:val="center"/>
          </w:tcPr>
          <w:p w14:paraId="2ED5C81E" w14:textId="4A11DEAE" w:rsidR="005E7653" w:rsidRPr="005E7653" w:rsidRDefault="005E7653" w:rsidP="005E7653">
            <w:pPr>
              <w:spacing w:before="0"/>
              <w:jc w:val="center"/>
              <w:rPr>
                <w:rFonts w:cs="Arial"/>
                <w:b/>
                <w:bCs/>
                <w:iCs/>
                <w:lang w:val="sr-Cyrl-CS"/>
              </w:rPr>
            </w:pPr>
            <w:r w:rsidRPr="005E7653">
              <w:rPr>
                <w:rFonts w:cs="Arial"/>
                <w:b/>
                <w:bCs/>
                <w:iCs/>
                <w:lang w:val="sr-Cyrl-CS"/>
              </w:rPr>
              <w:t>Цена</w:t>
            </w:r>
          </w:p>
        </w:tc>
      </w:tr>
      <w:tr w:rsidR="00EC6A87" w14:paraId="6A826B94" w14:textId="77777777" w:rsidTr="00EC6A87">
        <w:tc>
          <w:tcPr>
            <w:tcW w:w="4509" w:type="dxa"/>
          </w:tcPr>
          <w:p w14:paraId="0406D813" w14:textId="77777777" w:rsidR="00EC6A87" w:rsidRDefault="00EC6A87" w:rsidP="00EC6A87">
            <w:pPr>
              <w:spacing w:before="0"/>
              <w:rPr>
                <w:rFonts w:cs="Arial"/>
                <w:sz w:val="18"/>
                <w:szCs w:val="18"/>
                <w:lang w:val="sr-Cyrl-RS"/>
              </w:rPr>
            </w:pPr>
            <w:r w:rsidRPr="00E42A4E">
              <w:rPr>
                <w:rFonts w:cs="Arial"/>
                <w:sz w:val="18"/>
                <w:szCs w:val="18"/>
                <w:lang w:val="sr-Cyrl-RS"/>
              </w:rPr>
              <w:t xml:space="preserve">Возило тип </w:t>
            </w:r>
            <w:r w:rsidRPr="00E42A4E">
              <w:rPr>
                <w:rFonts w:cs="Arial"/>
                <w:sz w:val="18"/>
                <w:szCs w:val="18"/>
                <w:lang w:val="sr-Latn-RS"/>
              </w:rPr>
              <w:t xml:space="preserve">I </w:t>
            </w:r>
            <w:r w:rsidRPr="00E42A4E">
              <w:rPr>
                <w:rFonts w:cs="Arial"/>
                <w:sz w:val="18"/>
                <w:szCs w:val="18"/>
                <w:lang w:val="sr-Cyrl-RS"/>
              </w:rPr>
              <w:t xml:space="preserve">– </w:t>
            </w:r>
            <w:r>
              <w:rPr>
                <w:rFonts w:cs="Arial"/>
                <w:sz w:val="18"/>
                <w:szCs w:val="18"/>
                <w:lang w:val="sr-Cyrl-RS"/>
              </w:rPr>
              <w:t xml:space="preserve"> </w:t>
            </w:r>
            <w:r w:rsidRPr="00E42A4E">
              <w:rPr>
                <w:rFonts w:cs="Arial"/>
                <w:sz w:val="18"/>
                <w:szCs w:val="18"/>
                <w:lang w:val="sr-Cyrl-CS" w:eastAsia="ar-SA"/>
              </w:rPr>
              <w:t xml:space="preserve">НОВО </w:t>
            </w:r>
            <w:r w:rsidRPr="00E42A4E">
              <w:rPr>
                <w:rFonts w:cs="Arial"/>
                <w:sz w:val="18"/>
                <w:szCs w:val="18"/>
                <w:lang w:val="sr-Cyrl-CS"/>
              </w:rPr>
              <w:t xml:space="preserve">ПУТНИЧКО </w:t>
            </w:r>
            <w:r w:rsidRPr="00E42A4E">
              <w:rPr>
                <w:rFonts w:cs="Arial"/>
                <w:sz w:val="18"/>
                <w:szCs w:val="18"/>
                <w:lang w:val="sr-Latn-CS"/>
              </w:rPr>
              <w:t xml:space="preserve"> ВОЗИЛО БЕНЗИН </w:t>
            </w:r>
            <w:r w:rsidRPr="00E42A4E">
              <w:rPr>
                <w:rFonts w:cs="Arial"/>
                <w:sz w:val="18"/>
                <w:szCs w:val="18"/>
                <w:lang w:val="sr-Cyrl-RS"/>
              </w:rPr>
              <w:t>(</w:t>
            </w:r>
            <w:r w:rsidRPr="00E42A4E">
              <w:rPr>
                <w:rFonts w:cs="Arial"/>
                <w:sz w:val="18"/>
                <w:szCs w:val="18"/>
                <w:lang w:val="sr-Latn-RS"/>
              </w:rPr>
              <w:t>hatcback)</w:t>
            </w:r>
            <w:r>
              <w:rPr>
                <w:rFonts w:cs="Arial"/>
                <w:sz w:val="18"/>
                <w:szCs w:val="18"/>
                <w:lang w:val="sr-Cyrl-RS"/>
              </w:rPr>
              <w:t xml:space="preserve"> – 12 комада</w:t>
            </w:r>
          </w:p>
          <w:p w14:paraId="159BF6E5" w14:textId="77777777" w:rsidR="00EC6A87" w:rsidRDefault="00EC6A87" w:rsidP="00EC6A87">
            <w:pPr>
              <w:tabs>
                <w:tab w:val="center" w:pos="602"/>
              </w:tabs>
              <w:spacing w:before="0"/>
              <w:rPr>
                <w:rFonts w:cs="Arial"/>
                <w:sz w:val="18"/>
                <w:szCs w:val="18"/>
                <w:lang w:val="sr-Cyrl-RS"/>
              </w:rPr>
            </w:pPr>
            <w:r>
              <w:rPr>
                <w:rFonts w:cs="Arial"/>
                <w:sz w:val="18"/>
                <w:szCs w:val="18"/>
                <w:lang w:val="sr-Cyrl-RS"/>
              </w:rPr>
              <w:tab/>
            </w:r>
            <w:r w:rsidRPr="00E42A4E">
              <w:rPr>
                <w:rFonts w:cs="Arial"/>
                <w:sz w:val="18"/>
                <w:szCs w:val="18"/>
                <w:lang w:val="sr-Cyrl-RS"/>
              </w:rPr>
              <w:t xml:space="preserve">Возило тип </w:t>
            </w:r>
            <w:r w:rsidRPr="00E42A4E">
              <w:rPr>
                <w:rFonts w:cs="Arial"/>
                <w:sz w:val="18"/>
                <w:szCs w:val="18"/>
                <w:lang w:val="sr-Latn-RS"/>
              </w:rPr>
              <w:t xml:space="preserve">II </w:t>
            </w:r>
            <w:r w:rsidRPr="00E42A4E">
              <w:rPr>
                <w:rFonts w:cs="Arial"/>
                <w:sz w:val="18"/>
                <w:szCs w:val="18"/>
                <w:lang w:val="sr-Cyrl-RS"/>
              </w:rPr>
              <w:t>-</w:t>
            </w:r>
            <w:r>
              <w:rPr>
                <w:rFonts w:cs="Arial"/>
                <w:sz w:val="18"/>
                <w:szCs w:val="18"/>
                <w:lang w:val="sr-Cyrl-RS"/>
              </w:rPr>
              <w:t xml:space="preserve"> </w:t>
            </w:r>
            <w:r w:rsidRPr="00E42A4E">
              <w:rPr>
                <w:rFonts w:cs="Arial"/>
                <w:sz w:val="18"/>
                <w:szCs w:val="18"/>
                <w:lang w:val="sr-Cyrl-CS" w:eastAsia="ar-SA"/>
              </w:rPr>
              <w:t xml:space="preserve">НОВО </w:t>
            </w:r>
            <w:r w:rsidRPr="00E42A4E">
              <w:rPr>
                <w:rFonts w:cs="Arial"/>
                <w:sz w:val="18"/>
                <w:szCs w:val="18"/>
                <w:lang w:val="sr-Latn-CS"/>
              </w:rPr>
              <w:t>ПУТНИЧКО ВОЗИЛО, ДИЗЕЛ</w:t>
            </w:r>
            <w:r w:rsidRPr="00E42A4E">
              <w:rPr>
                <w:rFonts w:cs="Arial"/>
                <w:sz w:val="18"/>
                <w:szCs w:val="18"/>
                <w:lang w:val="sr-Cyrl-CS"/>
              </w:rPr>
              <w:t xml:space="preserve"> </w:t>
            </w:r>
            <w:r w:rsidRPr="00E42A4E">
              <w:rPr>
                <w:rFonts w:cs="Arial"/>
                <w:sz w:val="18"/>
                <w:szCs w:val="18"/>
                <w:lang w:val="sr-Cyrl-RS"/>
              </w:rPr>
              <w:t>(лимузина)</w:t>
            </w:r>
            <w:r>
              <w:rPr>
                <w:rFonts w:cs="Arial"/>
                <w:sz w:val="18"/>
                <w:szCs w:val="18"/>
                <w:lang w:val="sr-Cyrl-RS"/>
              </w:rPr>
              <w:t xml:space="preserve"> – 7 комада</w:t>
            </w:r>
          </w:p>
          <w:p w14:paraId="55ECE110" w14:textId="1B5B6631" w:rsidR="00EC6A87" w:rsidRDefault="00EC6A87" w:rsidP="005E7653">
            <w:pPr>
              <w:spacing w:before="0"/>
              <w:rPr>
                <w:rFonts w:cs="Arial"/>
                <w:b/>
                <w:bCs/>
                <w:i/>
                <w:iCs/>
                <w:u w:val="single"/>
                <w:lang w:val="sr-Cyrl-CS"/>
              </w:rPr>
            </w:pPr>
            <w:r w:rsidRPr="00E42A4E">
              <w:rPr>
                <w:rFonts w:cs="Arial"/>
                <w:sz w:val="18"/>
                <w:szCs w:val="18"/>
                <w:lang w:val="sr-Cyrl-RS"/>
              </w:rPr>
              <w:t xml:space="preserve">Возило тип </w:t>
            </w:r>
            <w:r w:rsidRPr="00E42A4E">
              <w:rPr>
                <w:rFonts w:cs="Arial"/>
                <w:sz w:val="18"/>
                <w:szCs w:val="18"/>
                <w:lang w:val="sr-Latn-RS"/>
              </w:rPr>
              <w:t xml:space="preserve">III </w:t>
            </w:r>
            <w:r w:rsidRPr="00E42A4E">
              <w:rPr>
                <w:rFonts w:cs="Arial"/>
                <w:sz w:val="18"/>
                <w:szCs w:val="18"/>
                <w:lang w:val="sr-Cyrl-RS"/>
              </w:rPr>
              <w:t>-</w:t>
            </w:r>
            <w:r>
              <w:rPr>
                <w:rFonts w:cs="Arial"/>
                <w:sz w:val="18"/>
                <w:szCs w:val="18"/>
                <w:lang w:val="sr-Cyrl-RS"/>
              </w:rPr>
              <w:t xml:space="preserve"> </w:t>
            </w:r>
            <w:r w:rsidRPr="00E42A4E">
              <w:rPr>
                <w:rFonts w:cs="Arial"/>
                <w:sz w:val="18"/>
                <w:szCs w:val="18"/>
                <w:lang w:val="sr-Cyrl-CS" w:eastAsia="ar-SA"/>
              </w:rPr>
              <w:t xml:space="preserve">НОВО </w:t>
            </w:r>
            <w:r w:rsidRPr="00E42A4E">
              <w:rPr>
                <w:rFonts w:cs="Arial"/>
                <w:sz w:val="18"/>
                <w:szCs w:val="18"/>
                <w:lang w:val="sr-Latn-CS"/>
              </w:rPr>
              <w:t>ПУТНИЧКО ВОЗИЛО, ДИЗЕЛ</w:t>
            </w:r>
            <w:r w:rsidRPr="00E42A4E">
              <w:rPr>
                <w:rFonts w:cs="Arial"/>
                <w:sz w:val="18"/>
                <w:szCs w:val="18"/>
                <w:lang w:val="sr-Cyrl-CS"/>
              </w:rPr>
              <w:t xml:space="preserve"> </w:t>
            </w:r>
            <w:r w:rsidRPr="00E42A4E">
              <w:rPr>
                <w:rFonts w:cs="Arial"/>
                <w:sz w:val="18"/>
                <w:szCs w:val="18"/>
                <w:lang w:val="sr-Cyrl-RS"/>
              </w:rPr>
              <w:t>(лимузина)</w:t>
            </w:r>
            <w:r>
              <w:rPr>
                <w:rFonts w:cs="Arial"/>
                <w:sz w:val="18"/>
                <w:szCs w:val="18"/>
                <w:lang w:val="sr-Cyrl-RS"/>
              </w:rPr>
              <w:t xml:space="preserve"> – 2 комада</w:t>
            </w:r>
          </w:p>
        </w:tc>
        <w:tc>
          <w:tcPr>
            <w:tcW w:w="4510" w:type="dxa"/>
          </w:tcPr>
          <w:p w14:paraId="2228C2CC" w14:textId="77777777" w:rsidR="00EC6A87" w:rsidRDefault="00EC6A87" w:rsidP="00EC6A87">
            <w:pPr>
              <w:spacing w:before="0"/>
              <w:rPr>
                <w:rFonts w:cs="Arial"/>
                <w:b/>
                <w:bCs/>
                <w:i/>
                <w:iCs/>
                <w:lang w:val="sr-Cyrl-CS"/>
              </w:rPr>
            </w:pPr>
            <w:r>
              <w:rPr>
                <w:rFonts w:cs="Arial"/>
                <w:b/>
                <w:bCs/>
                <w:i/>
                <w:iCs/>
                <w:lang w:val="sr-Cyrl-CS"/>
              </w:rPr>
              <w:t>________________________динара/ЕУР без ПДВ/пореза</w:t>
            </w:r>
          </w:p>
          <w:p w14:paraId="10C5D026" w14:textId="77777777" w:rsidR="00EC6A87" w:rsidRDefault="00EC6A87" w:rsidP="00EC6A87">
            <w:pPr>
              <w:spacing w:before="0"/>
              <w:rPr>
                <w:rFonts w:cs="Arial"/>
                <w:b/>
                <w:bCs/>
                <w:i/>
                <w:iCs/>
                <w:lang w:val="sr-Cyrl-CS"/>
              </w:rPr>
            </w:pPr>
          </w:p>
          <w:p w14:paraId="0FCEF296" w14:textId="77777777" w:rsidR="00EC6A87" w:rsidRDefault="00EC6A87" w:rsidP="00EC6A87">
            <w:pPr>
              <w:spacing w:before="0"/>
              <w:rPr>
                <w:rFonts w:cs="Arial"/>
                <w:b/>
                <w:bCs/>
                <w:i/>
                <w:iCs/>
                <w:lang w:val="sr-Cyrl-CS"/>
              </w:rPr>
            </w:pPr>
            <w:r>
              <w:rPr>
                <w:rFonts w:cs="Arial"/>
                <w:b/>
                <w:bCs/>
                <w:i/>
                <w:iCs/>
                <w:lang w:val="sr-Cyrl-CS"/>
              </w:rPr>
              <w:t>словима: _________________________</w:t>
            </w:r>
          </w:p>
          <w:p w14:paraId="7B82F874" w14:textId="77777777" w:rsidR="00EC6A87" w:rsidRDefault="00EC6A87" w:rsidP="00177271">
            <w:pPr>
              <w:spacing w:before="0"/>
              <w:jc w:val="center"/>
              <w:rPr>
                <w:rFonts w:cs="Arial"/>
                <w:b/>
                <w:bCs/>
                <w:i/>
                <w:iCs/>
                <w:u w:val="single"/>
                <w:lang w:val="sr-Cyrl-CS"/>
              </w:rPr>
            </w:pPr>
          </w:p>
        </w:tc>
      </w:tr>
      <w:tr w:rsidR="00EC6A87" w14:paraId="63CCA45E" w14:textId="77777777" w:rsidTr="005E7653">
        <w:tc>
          <w:tcPr>
            <w:tcW w:w="4509" w:type="dxa"/>
            <w:vAlign w:val="center"/>
          </w:tcPr>
          <w:p w14:paraId="7F1213B4" w14:textId="77777777" w:rsidR="00F6543D" w:rsidRDefault="005E7653" w:rsidP="005E7653">
            <w:pPr>
              <w:spacing w:before="0"/>
              <w:jc w:val="center"/>
              <w:rPr>
                <w:rFonts w:cs="Arial"/>
                <w:bCs/>
                <w:iCs/>
                <w:lang w:val="sr-Cyrl-CS"/>
              </w:rPr>
            </w:pPr>
            <w:r w:rsidRPr="005E7653">
              <w:rPr>
                <w:rFonts w:cs="Arial"/>
                <w:b/>
                <w:bCs/>
                <w:iCs/>
                <w:lang w:val="sr-Cyrl-CS"/>
              </w:rPr>
              <w:t>Стара возила</w:t>
            </w:r>
            <w:r>
              <w:rPr>
                <w:rFonts w:cs="Arial"/>
                <w:bCs/>
                <w:iCs/>
                <w:lang w:val="sr-Cyrl-CS"/>
              </w:rPr>
              <w:t xml:space="preserve"> </w:t>
            </w:r>
          </w:p>
          <w:p w14:paraId="5F0B4AD9" w14:textId="1B1D133E" w:rsidR="00EC6A87" w:rsidRPr="00F6543D" w:rsidRDefault="00F6543D" w:rsidP="00F6543D">
            <w:pPr>
              <w:spacing w:before="0"/>
              <w:jc w:val="center"/>
              <w:rPr>
                <w:rFonts w:cs="Arial"/>
                <w:b/>
                <w:bCs/>
                <w:iCs/>
                <w:lang w:val="sr-Cyrl-CS"/>
              </w:rPr>
            </w:pPr>
            <w:r w:rsidRPr="00F6543D">
              <w:rPr>
                <w:rFonts w:cs="Arial"/>
                <w:b/>
                <w:bCs/>
                <w:iCs/>
                <w:lang w:val="sr-Cyrl-CS"/>
              </w:rPr>
              <w:t>у виђеном стању</w:t>
            </w:r>
          </w:p>
        </w:tc>
        <w:tc>
          <w:tcPr>
            <w:tcW w:w="4510" w:type="dxa"/>
          </w:tcPr>
          <w:p w14:paraId="739F1BBE" w14:textId="77777777" w:rsidR="005E7653" w:rsidRDefault="005E7653" w:rsidP="005E7653">
            <w:pPr>
              <w:spacing w:before="0"/>
              <w:rPr>
                <w:rFonts w:cs="Arial"/>
                <w:b/>
                <w:bCs/>
                <w:i/>
                <w:iCs/>
                <w:lang w:val="sr-Cyrl-CS"/>
              </w:rPr>
            </w:pPr>
            <w:r>
              <w:rPr>
                <w:rFonts w:cs="Arial"/>
                <w:b/>
                <w:bCs/>
                <w:i/>
                <w:iCs/>
                <w:lang w:val="sr-Cyrl-CS"/>
              </w:rPr>
              <w:t>________________________динара/ЕУР без ПДВ/пореза</w:t>
            </w:r>
          </w:p>
          <w:p w14:paraId="39F83857" w14:textId="77777777" w:rsidR="005E7653" w:rsidRDefault="005E7653" w:rsidP="005E7653">
            <w:pPr>
              <w:spacing w:before="0"/>
              <w:rPr>
                <w:rFonts w:cs="Arial"/>
                <w:b/>
                <w:bCs/>
                <w:i/>
                <w:iCs/>
                <w:lang w:val="sr-Cyrl-CS"/>
              </w:rPr>
            </w:pPr>
          </w:p>
          <w:p w14:paraId="0296463D" w14:textId="77777777" w:rsidR="005E7653" w:rsidRDefault="005E7653" w:rsidP="005E7653">
            <w:pPr>
              <w:spacing w:before="0"/>
              <w:rPr>
                <w:rFonts w:cs="Arial"/>
                <w:b/>
                <w:bCs/>
                <w:i/>
                <w:iCs/>
                <w:lang w:val="sr-Cyrl-CS"/>
              </w:rPr>
            </w:pPr>
            <w:r>
              <w:rPr>
                <w:rFonts w:cs="Arial"/>
                <w:b/>
                <w:bCs/>
                <w:i/>
                <w:iCs/>
                <w:lang w:val="sr-Cyrl-CS"/>
              </w:rPr>
              <w:t>словима: _________________________</w:t>
            </w:r>
          </w:p>
          <w:p w14:paraId="4F434C22" w14:textId="77777777" w:rsidR="00EC6A87" w:rsidRDefault="00EC6A87" w:rsidP="00177271">
            <w:pPr>
              <w:spacing w:before="0"/>
              <w:jc w:val="center"/>
              <w:rPr>
                <w:rFonts w:cs="Arial"/>
                <w:b/>
                <w:bCs/>
                <w:i/>
                <w:iCs/>
                <w:u w:val="single"/>
                <w:lang w:val="sr-Cyrl-CS"/>
              </w:rPr>
            </w:pPr>
          </w:p>
        </w:tc>
      </w:tr>
      <w:tr w:rsidR="00EC6A87" w14:paraId="46B2F0AD" w14:textId="77777777" w:rsidTr="005E7653">
        <w:tc>
          <w:tcPr>
            <w:tcW w:w="4509" w:type="dxa"/>
            <w:vAlign w:val="center"/>
          </w:tcPr>
          <w:p w14:paraId="532701BD" w14:textId="44115233" w:rsidR="005E7653" w:rsidRDefault="005E7653" w:rsidP="005E7653">
            <w:pPr>
              <w:spacing w:before="0"/>
              <w:jc w:val="center"/>
              <w:rPr>
                <w:rFonts w:cs="Arial"/>
                <w:b/>
                <w:bCs/>
                <w:i/>
                <w:iCs/>
                <w:u w:val="single"/>
                <w:lang w:val="sr-Cyrl-CS"/>
              </w:rPr>
            </w:pPr>
            <w:r>
              <w:rPr>
                <w:rFonts w:cs="Arial"/>
                <w:b/>
                <w:bCs/>
                <w:i/>
                <w:iCs/>
                <w:u w:val="single"/>
                <w:lang w:val="sr-Cyrl-CS"/>
              </w:rPr>
              <w:lastRenderedPageBreak/>
              <w:t>ПОНУЂЕНА ЦЕНА</w:t>
            </w:r>
          </w:p>
          <w:p w14:paraId="66E20693" w14:textId="56CC76B0" w:rsidR="00EC6A87" w:rsidRPr="005E7653" w:rsidRDefault="005E7653" w:rsidP="005E7653">
            <w:pPr>
              <w:spacing w:before="0"/>
              <w:jc w:val="center"/>
              <w:rPr>
                <w:rFonts w:cs="Arial"/>
                <w:bCs/>
                <w:iCs/>
                <w:lang w:val="sr-Cyrl-CS"/>
              </w:rPr>
            </w:pPr>
            <w:r>
              <w:rPr>
                <w:rFonts w:cs="Arial"/>
                <w:bCs/>
                <w:iCs/>
                <w:lang w:val="sr-Cyrl-CS"/>
              </w:rPr>
              <w:t xml:space="preserve">(разлика </w:t>
            </w:r>
            <w:r w:rsidRPr="005E7653">
              <w:rPr>
                <w:rFonts w:cs="Arial"/>
                <w:bCs/>
                <w:iCs/>
                <w:lang w:val="sr-Cyrl-CS"/>
              </w:rPr>
              <w:t>цен</w:t>
            </w:r>
            <w:r>
              <w:rPr>
                <w:rFonts w:cs="Arial"/>
                <w:bCs/>
                <w:iCs/>
                <w:lang w:val="sr-Cyrl-CS"/>
              </w:rPr>
              <w:t>е но</w:t>
            </w:r>
            <w:r w:rsidRPr="005E7653">
              <w:rPr>
                <w:rFonts w:cs="Arial"/>
                <w:bCs/>
                <w:iCs/>
                <w:lang w:val="sr-Cyrl-CS"/>
              </w:rPr>
              <w:t>вих возила</w:t>
            </w:r>
            <w:r>
              <w:rPr>
                <w:rFonts w:cs="Arial"/>
                <w:bCs/>
                <w:iCs/>
                <w:lang w:val="sr-Cyrl-CS"/>
              </w:rPr>
              <w:t xml:space="preserve"> и</w:t>
            </w:r>
            <w:r w:rsidRPr="005E7653">
              <w:rPr>
                <w:rFonts w:cs="Arial"/>
                <w:bCs/>
                <w:iCs/>
                <w:lang w:val="sr-Cyrl-CS"/>
              </w:rPr>
              <w:t xml:space="preserve"> цен</w:t>
            </w:r>
            <w:r>
              <w:rPr>
                <w:rFonts w:cs="Arial"/>
                <w:bCs/>
                <w:iCs/>
                <w:lang w:val="sr-Cyrl-CS"/>
              </w:rPr>
              <w:t>е</w:t>
            </w:r>
            <w:r w:rsidRPr="005E7653">
              <w:rPr>
                <w:rFonts w:cs="Arial"/>
                <w:bCs/>
                <w:iCs/>
                <w:lang w:val="sr-Cyrl-CS"/>
              </w:rPr>
              <w:t xml:space="preserve"> старих возила</w:t>
            </w:r>
            <w:r>
              <w:rPr>
                <w:rFonts w:cs="Arial"/>
                <w:bCs/>
                <w:iCs/>
                <w:lang w:val="sr-Cyrl-CS"/>
              </w:rPr>
              <w:t>)</w:t>
            </w:r>
          </w:p>
        </w:tc>
        <w:tc>
          <w:tcPr>
            <w:tcW w:w="4510" w:type="dxa"/>
          </w:tcPr>
          <w:p w14:paraId="5A114376" w14:textId="63C4634D" w:rsidR="005E7653" w:rsidRDefault="005E7653" w:rsidP="005E7653">
            <w:pPr>
              <w:spacing w:before="0"/>
              <w:rPr>
                <w:rFonts w:cs="Arial"/>
                <w:b/>
                <w:bCs/>
                <w:i/>
                <w:iCs/>
                <w:lang w:val="sr-Cyrl-CS"/>
              </w:rPr>
            </w:pPr>
            <w:r>
              <w:rPr>
                <w:rFonts w:cs="Arial"/>
                <w:b/>
                <w:bCs/>
                <w:i/>
                <w:iCs/>
                <w:lang w:val="sr-Cyrl-CS"/>
              </w:rPr>
              <w:t>________________________динара/ЕУР без ПДВ/пореза</w:t>
            </w:r>
            <w:r w:rsidR="00E45FB6">
              <w:rPr>
                <w:rFonts w:cs="Arial"/>
                <w:b/>
                <w:bCs/>
                <w:i/>
                <w:iCs/>
                <w:lang w:val="sr-Cyrl-CS"/>
              </w:rPr>
              <w:t xml:space="preserve"> на пренос апсолутних права</w:t>
            </w:r>
          </w:p>
          <w:p w14:paraId="6355F3A3" w14:textId="77777777" w:rsidR="005E7653" w:rsidRDefault="005E7653" w:rsidP="005E7653">
            <w:pPr>
              <w:spacing w:before="0"/>
              <w:rPr>
                <w:rFonts w:cs="Arial"/>
                <w:b/>
                <w:bCs/>
                <w:i/>
                <w:iCs/>
                <w:lang w:val="sr-Cyrl-CS"/>
              </w:rPr>
            </w:pPr>
          </w:p>
          <w:p w14:paraId="7370A906" w14:textId="77777777" w:rsidR="005E7653" w:rsidRDefault="005E7653" w:rsidP="005E7653">
            <w:pPr>
              <w:spacing w:before="0"/>
              <w:rPr>
                <w:rFonts w:cs="Arial"/>
                <w:b/>
                <w:bCs/>
                <w:i/>
                <w:iCs/>
                <w:lang w:val="sr-Cyrl-CS"/>
              </w:rPr>
            </w:pPr>
            <w:r>
              <w:rPr>
                <w:rFonts w:cs="Arial"/>
                <w:b/>
                <w:bCs/>
                <w:i/>
                <w:iCs/>
                <w:lang w:val="sr-Cyrl-CS"/>
              </w:rPr>
              <w:t>словима: _________________________</w:t>
            </w:r>
          </w:p>
          <w:p w14:paraId="082320EE" w14:textId="77777777" w:rsidR="00EC6A87" w:rsidRDefault="00EC6A87" w:rsidP="00177271">
            <w:pPr>
              <w:spacing w:before="0"/>
              <w:jc w:val="center"/>
              <w:rPr>
                <w:rFonts w:cs="Arial"/>
                <w:b/>
                <w:bCs/>
                <w:i/>
                <w:iCs/>
                <w:u w:val="single"/>
                <w:lang w:val="sr-Cyrl-CS"/>
              </w:rPr>
            </w:pPr>
          </w:p>
        </w:tc>
      </w:tr>
    </w:tbl>
    <w:p w14:paraId="42EE134B" w14:textId="77777777" w:rsidR="00EC6A87" w:rsidRPr="00177271" w:rsidRDefault="00EC6A87" w:rsidP="005E7653">
      <w:pPr>
        <w:spacing w:before="0"/>
        <w:rPr>
          <w:rFonts w:cs="Arial"/>
          <w:b/>
          <w:bCs/>
          <w:i/>
          <w:iCs/>
          <w:u w:val="single"/>
          <w:lang w:val="sr-Cyrl-CS"/>
        </w:rPr>
      </w:pPr>
    </w:p>
    <w:p w14:paraId="5A6DB084" w14:textId="77777777" w:rsidR="000E75A0" w:rsidRPr="00177271" w:rsidRDefault="000E75A0" w:rsidP="00177271">
      <w:pPr>
        <w:spacing w:before="0"/>
        <w:jc w:val="center"/>
        <w:rPr>
          <w:rFonts w:cs="Arial"/>
          <w:b/>
          <w:bCs/>
          <w:i/>
          <w:iCs/>
          <w:u w:val="single"/>
          <w:lang w:val="sr-Cyrl-CS"/>
        </w:rPr>
      </w:pPr>
      <w:r w:rsidRPr="0017727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177271" w14:paraId="705137F5" w14:textId="77777777" w:rsidTr="003601D0">
        <w:trPr>
          <w:trHeight w:val="647"/>
        </w:trPr>
        <w:tc>
          <w:tcPr>
            <w:tcW w:w="4855" w:type="dxa"/>
            <w:shd w:val="clear" w:color="auto" w:fill="C6D9F1" w:themeFill="text2" w:themeFillTint="33"/>
            <w:vAlign w:val="center"/>
          </w:tcPr>
          <w:p w14:paraId="3D19AAAB" w14:textId="77777777" w:rsidR="000E75A0" w:rsidRPr="00177271" w:rsidRDefault="000E75A0" w:rsidP="00177271">
            <w:pPr>
              <w:spacing w:before="0"/>
              <w:jc w:val="center"/>
              <w:rPr>
                <w:rFonts w:cs="Arial"/>
                <w:b/>
                <w:bCs/>
                <w:i/>
                <w:iCs/>
                <w:lang w:val="sr-Cyrl-CS"/>
              </w:rPr>
            </w:pPr>
            <w:r w:rsidRPr="00177271">
              <w:rPr>
                <w:rFonts w:cs="Arial"/>
                <w:b/>
                <w:bCs/>
                <w:i/>
                <w:iCs/>
                <w:lang w:val="sr-Cyrl-CS"/>
              </w:rPr>
              <w:t>УСЛОВ НАРУЧИОЦА</w:t>
            </w:r>
          </w:p>
        </w:tc>
        <w:tc>
          <w:tcPr>
            <w:tcW w:w="4164" w:type="dxa"/>
            <w:shd w:val="clear" w:color="auto" w:fill="C6D9F1" w:themeFill="text2" w:themeFillTint="33"/>
            <w:vAlign w:val="center"/>
          </w:tcPr>
          <w:p w14:paraId="1CB53F7C" w14:textId="77777777" w:rsidR="000E75A0" w:rsidRPr="00177271" w:rsidRDefault="000E75A0" w:rsidP="00177271">
            <w:pPr>
              <w:spacing w:before="0"/>
              <w:jc w:val="center"/>
              <w:rPr>
                <w:rFonts w:cs="Arial"/>
                <w:b/>
                <w:bCs/>
                <w:i/>
                <w:iCs/>
                <w:lang w:val="sr-Cyrl-CS"/>
              </w:rPr>
            </w:pPr>
            <w:r w:rsidRPr="00177271">
              <w:rPr>
                <w:rFonts w:cs="Arial"/>
                <w:b/>
                <w:bCs/>
                <w:i/>
                <w:iCs/>
                <w:lang w:val="sr-Cyrl-CS"/>
              </w:rPr>
              <w:t>ПОНУДА ПОНУЂАЧА</w:t>
            </w:r>
          </w:p>
        </w:tc>
      </w:tr>
      <w:tr w:rsidR="000E75A0" w:rsidRPr="00177271" w14:paraId="25F0B00E" w14:textId="77777777" w:rsidTr="003601D0">
        <w:tc>
          <w:tcPr>
            <w:tcW w:w="4855" w:type="dxa"/>
            <w:vAlign w:val="center"/>
          </w:tcPr>
          <w:p w14:paraId="76DCAFE1" w14:textId="77777777" w:rsidR="000E75A0" w:rsidRPr="00B8026D" w:rsidRDefault="000E75A0" w:rsidP="00177271">
            <w:pPr>
              <w:spacing w:before="0"/>
              <w:jc w:val="center"/>
              <w:rPr>
                <w:rFonts w:cs="Arial"/>
                <w:b/>
                <w:bCs/>
                <w:i/>
                <w:iCs/>
                <w:lang w:val="sr-Cyrl-CS"/>
              </w:rPr>
            </w:pPr>
            <w:r w:rsidRPr="00B8026D">
              <w:rPr>
                <w:rFonts w:cs="Arial"/>
                <w:b/>
                <w:bCs/>
                <w:i/>
                <w:iCs/>
                <w:lang w:val="sr-Cyrl-CS"/>
              </w:rPr>
              <w:t>РОК И НАЧИН ПЛАЋАЊА:</w:t>
            </w:r>
          </w:p>
          <w:p w14:paraId="7021746B" w14:textId="62DFDCCC" w:rsidR="000E75A0" w:rsidRPr="00DD2B27" w:rsidRDefault="00922EDB" w:rsidP="00DD2B27">
            <w:pPr>
              <w:spacing w:before="0"/>
              <w:jc w:val="center"/>
              <w:rPr>
                <w:rFonts w:cs="Arial"/>
                <w:b/>
                <w:bCs/>
                <w:i/>
                <w:iCs/>
                <w:lang w:val="sr-Cyrl-CS"/>
              </w:rPr>
            </w:pPr>
            <w:r w:rsidRPr="00B8026D">
              <w:rPr>
                <w:rFonts w:cs="Arial"/>
                <w:bCs/>
                <w:i/>
                <w:iCs/>
                <w:lang w:val="sr-Cyrl-CS"/>
              </w:rPr>
              <w:t xml:space="preserve">У законском року </w:t>
            </w:r>
            <w:r w:rsidR="00DD2B27">
              <w:rPr>
                <w:rFonts w:cs="Arial"/>
                <w:bCs/>
                <w:i/>
                <w:iCs/>
                <w:lang w:val="sr-Cyrl-CS"/>
              </w:rPr>
              <w:t>од</w:t>
            </w:r>
            <w:r w:rsidR="000E75A0" w:rsidRPr="00B8026D">
              <w:rPr>
                <w:rFonts w:cs="Arial"/>
                <w:bCs/>
                <w:i/>
                <w:iCs/>
                <w:lang w:val="sr-Cyrl-CS"/>
              </w:rPr>
              <w:t xml:space="preserve"> 45 дана од</w:t>
            </w:r>
            <w:r w:rsidR="00DD2B27">
              <w:rPr>
                <w:rFonts w:cs="Arial"/>
                <w:bCs/>
                <w:i/>
                <w:iCs/>
                <w:lang w:val="sr-Cyrl-CS"/>
              </w:rPr>
              <w:t xml:space="preserve"> дана</w:t>
            </w:r>
            <w:r w:rsidR="000E75A0" w:rsidRPr="00B8026D">
              <w:rPr>
                <w:rFonts w:cs="Arial"/>
                <w:bCs/>
                <w:i/>
                <w:iCs/>
                <w:lang w:val="sr-Cyrl-CS"/>
              </w:rPr>
              <w:t xml:space="preserve"> пријема исправног рачуна и потписивања </w:t>
            </w:r>
            <w:r w:rsidR="00A32EE1" w:rsidRPr="00B8026D">
              <w:rPr>
                <w:rFonts w:eastAsia="Calibri" w:cs="Arial"/>
                <w:lang w:val="sr-Cyrl-RS"/>
              </w:rPr>
              <w:t>Записника о пријему и Записника о предаји добара</w:t>
            </w:r>
          </w:p>
        </w:tc>
        <w:tc>
          <w:tcPr>
            <w:tcW w:w="4164" w:type="dxa"/>
            <w:vAlign w:val="center"/>
          </w:tcPr>
          <w:p w14:paraId="4E7C122C" w14:textId="77777777" w:rsidR="000E75A0" w:rsidRPr="00DD2B27" w:rsidRDefault="000E75A0" w:rsidP="00177271">
            <w:pPr>
              <w:spacing w:before="0"/>
              <w:jc w:val="center"/>
              <w:rPr>
                <w:rFonts w:cs="Arial"/>
                <w:b/>
                <w:bCs/>
                <w:i/>
                <w:iCs/>
                <w:lang w:val="sr-Cyrl-CS"/>
              </w:rPr>
            </w:pPr>
          </w:p>
          <w:p w14:paraId="5229BAD0" w14:textId="7761F2F0" w:rsidR="000E75A0" w:rsidRPr="00DD2B27" w:rsidRDefault="00922EDB" w:rsidP="00DD2B27">
            <w:pPr>
              <w:spacing w:before="0"/>
              <w:jc w:val="center"/>
              <w:rPr>
                <w:rFonts w:cs="Arial"/>
                <w:b/>
                <w:bCs/>
                <w:i/>
                <w:iCs/>
                <w:lang w:val="sr-Cyrl-CS"/>
              </w:rPr>
            </w:pPr>
            <w:r w:rsidRPr="00EC6A87">
              <w:rPr>
                <w:rFonts w:cs="Arial"/>
                <w:bCs/>
                <w:i/>
                <w:iCs/>
                <w:lang w:val="sr-Cyrl-CS"/>
              </w:rPr>
              <w:t xml:space="preserve">У року </w:t>
            </w:r>
            <w:r w:rsidR="00DD2B27">
              <w:rPr>
                <w:rFonts w:cs="Arial"/>
                <w:bCs/>
                <w:i/>
                <w:iCs/>
                <w:lang w:val="sr-Cyrl-CS"/>
              </w:rPr>
              <w:t>од</w:t>
            </w:r>
            <w:r w:rsidRPr="00DD2B27">
              <w:rPr>
                <w:rFonts w:cs="Arial"/>
                <w:bCs/>
                <w:i/>
                <w:iCs/>
                <w:lang w:val="sr-Cyrl-CS"/>
              </w:rPr>
              <w:t xml:space="preserve"> </w:t>
            </w:r>
            <w:r w:rsidR="00DD2B27">
              <w:rPr>
                <w:rFonts w:cs="Arial"/>
                <w:bCs/>
                <w:i/>
                <w:iCs/>
                <w:lang w:val="sr-Cyrl-CS"/>
              </w:rPr>
              <w:t>___</w:t>
            </w:r>
            <w:r w:rsidRPr="00DD2B27">
              <w:rPr>
                <w:rFonts w:cs="Arial"/>
                <w:bCs/>
                <w:i/>
                <w:iCs/>
                <w:lang w:val="sr-Cyrl-CS"/>
              </w:rPr>
              <w:t>дана од</w:t>
            </w:r>
            <w:r w:rsidR="00DD2B27">
              <w:rPr>
                <w:rFonts w:cs="Arial"/>
                <w:bCs/>
                <w:i/>
                <w:iCs/>
                <w:lang w:val="sr-Cyrl-CS"/>
              </w:rPr>
              <w:t xml:space="preserve"> дана</w:t>
            </w:r>
            <w:r w:rsidRPr="00DD2B27">
              <w:rPr>
                <w:rFonts w:cs="Arial"/>
                <w:bCs/>
                <w:i/>
                <w:iCs/>
                <w:lang w:val="sr-Cyrl-CS"/>
              </w:rPr>
              <w:t xml:space="preserve"> пријема исправног рачуна и потписивања </w:t>
            </w:r>
            <w:r w:rsidR="00A32EE1" w:rsidRPr="00B8026D">
              <w:rPr>
                <w:rFonts w:eastAsia="Calibri" w:cs="Arial"/>
                <w:lang w:val="sr-Cyrl-RS"/>
              </w:rPr>
              <w:t>Записника о пријему и Записника о предаји добара</w:t>
            </w:r>
          </w:p>
        </w:tc>
      </w:tr>
      <w:tr w:rsidR="000E75A0" w:rsidRPr="00177271" w14:paraId="46B89F73" w14:textId="77777777" w:rsidTr="003601D0">
        <w:tc>
          <w:tcPr>
            <w:tcW w:w="4855" w:type="dxa"/>
            <w:vAlign w:val="center"/>
          </w:tcPr>
          <w:p w14:paraId="1D9ED18B" w14:textId="77777777" w:rsidR="000E75A0" w:rsidRPr="003601D0" w:rsidRDefault="000E75A0" w:rsidP="00177271">
            <w:pPr>
              <w:spacing w:before="0"/>
              <w:jc w:val="center"/>
              <w:rPr>
                <w:rFonts w:cs="Arial"/>
                <w:b/>
                <w:bCs/>
                <w:i/>
                <w:iCs/>
                <w:lang w:val="sr-Cyrl-CS"/>
              </w:rPr>
            </w:pPr>
            <w:r w:rsidRPr="003601D0">
              <w:rPr>
                <w:rFonts w:cs="Arial"/>
                <w:b/>
                <w:bCs/>
                <w:i/>
                <w:iCs/>
                <w:lang w:val="sr-Cyrl-CS"/>
              </w:rPr>
              <w:t>РОК ИСПОРУКЕ:</w:t>
            </w:r>
          </w:p>
          <w:p w14:paraId="70D98DC5" w14:textId="18106E7E" w:rsidR="000E75A0" w:rsidRPr="003601D0" w:rsidRDefault="00B8026D" w:rsidP="00B8026D">
            <w:pPr>
              <w:spacing w:before="0"/>
              <w:jc w:val="center"/>
              <w:rPr>
                <w:rFonts w:cs="Arial"/>
                <w:bCs/>
                <w:i/>
                <w:iCs/>
                <w:lang w:val="sr-Cyrl-CS"/>
              </w:rPr>
            </w:pPr>
            <w:r>
              <w:rPr>
                <w:rFonts w:cs="Arial"/>
                <w:i/>
                <w:spacing w:val="4"/>
                <w:lang w:val="sr-Cyrl-CS"/>
              </w:rPr>
              <w:t>минимално у року од 60 дана од дана закључења уговора</w:t>
            </w:r>
          </w:p>
        </w:tc>
        <w:tc>
          <w:tcPr>
            <w:tcW w:w="4164" w:type="dxa"/>
            <w:vAlign w:val="center"/>
          </w:tcPr>
          <w:p w14:paraId="6520BB52" w14:textId="77777777" w:rsidR="000E75A0" w:rsidRPr="003601D0" w:rsidRDefault="000E75A0" w:rsidP="00177271">
            <w:pPr>
              <w:spacing w:before="0"/>
              <w:jc w:val="center"/>
              <w:rPr>
                <w:rFonts w:cs="Arial"/>
                <w:b/>
                <w:bCs/>
                <w:i/>
                <w:iCs/>
                <w:lang w:val="sr-Cyrl-CS"/>
              </w:rPr>
            </w:pPr>
          </w:p>
          <w:p w14:paraId="33BF2343" w14:textId="265A1E9D" w:rsidR="000E75A0" w:rsidRPr="003601D0" w:rsidRDefault="000E75A0" w:rsidP="00B8026D">
            <w:pPr>
              <w:spacing w:before="0"/>
              <w:jc w:val="center"/>
              <w:rPr>
                <w:rFonts w:cs="Arial"/>
                <w:bCs/>
                <w:i/>
                <w:iCs/>
              </w:rPr>
            </w:pPr>
            <w:r w:rsidRPr="003601D0">
              <w:rPr>
                <w:rFonts w:cs="Arial"/>
                <w:bCs/>
                <w:i/>
                <w:iCs/>
                <w:lang w:val="sr-Cyrl-CS"/>
              </w:rPr>
              <w:t xml:space="preserve">____ дана од дана </w:t>
            </w:r>
            <w:r w:rsidR="00B8026D">
              <w:rPr>
                <w:rFonts w:cs="Arial"/>
                <w:i/>
                <w:spacing w:val="4"/>
                <w:lang w:val="sr-Cyrl-CS"/>
              </w:rPr>
              <w:t>закључења</w:t>
            </w:r>
            <w:r w:rsidR="00B8026D">
              <w:rPr>
                <w:rFonts w:cs="Arial"/>
                <w:bCs/>
                <w:i/>
                <w:iCs/>
                <w:lang w:val="sr-Cyrl-CS"/>
              </w:rPr>
              <w:t xml:space="preserve"> </w:t>
            </w:r>
            <w:r w:rsidRPr="003601D0">
              <w:rPr>
                <w:rFonts w:cs="Arial"/>
                <w:bCs/>
                <w:i/>
                <w:iCs/>
                <w:lang w:val="sr-Cyrl-CS"/>
              </w:rPr>
              <w:t xml:space="preserve">уговора </w:t>
            </w:r>
          </w:p>
        </w:tc>
      </w:tr>
      <w:tr w:rsidR="000E75A0" w:rsidRPr="00177271" w14:paraId="2E424C42" w14:textId="77777777" w:rsidTr="003601D0">
        <w:tc>
          <w:tcPr>
            <w:tcW w:w="4855" w:type="dxa"/>
            <w:vAlign w:val="center"/>
          </w:tcPr>
          <w:p w14:paraId="33C9DE03" w14:textId="77777777" w:rsidR="000E75A0" w:rsidRPr="00E91287" w:rsidRDefault="000E75A0" w:rsidP="00177271">
            <w:pPr>
              <w:spacing w:before="0"/>
              <w:jc w:val="center"/>
              <w:rPr>
                <w:rFonts w:cs="Arial"/>
                <w:b/>
                <w:bCs/>
                <w:i/>
                <w:iCs/>
                <w:lang w:val="sr-Cyrl-CS"/>
              </w:rPr>
            </w:pPr>
            <w:r w:rsidRPr="00E91287">
              <w:rPr>
                <w:rFonts w:cs="Arial"/>
                <w:b/>
                <w:bCs/>
                <w:i/>
                <w:iCs/>
                <w:lang w:val="sr-Cyrl-CS"/>
              </w:rPr>
              <w:t>ГАРАНТНИ РОК:</w:t>
            </w:r>
          </w:p>
          <w:p w14:paraId="2B46350F" w14:textId="788357F8"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 (</w:t>
            </w:r>
            <w:r w:rsidR="00FF122F" w:rsidRPr="00E91287">
              <w:rPr>
                <w:rFonts w:cs="Arial"/>
                <w:b/>
                <w:sz w:val="20"/>
                <w:szCs w:val="20"/>
                <w:lang w:val="sr-Cyrl-RS"/>
              </w:rPr>
              <w:t>Табела 1.</w:t>
            </w:r>
            <w:r w:rsidR="00FF122F" w:rsidRPr="00E91287">
              <w:rPr>
                <w:rFonts w:cs="Arial"/>
                <w:b/>
                <w:sz w:val="20"/>
                <w:szCs w:val="20"/>
                <w:lang w:val="sr-Latn-RS"/>
              </w:rPr>
              <w:t xml:space="preserve">) </w:t>
            </w:r>
            <w:r w:rsidRPr="00E91287">
              <w:rPr>
                <w:rFonts w:cs="Arial"/>
                <w:lang w:val="sr-Cyrl-RS" w:eastAsia="zh-CN"/>
              </w:rPr>
              <w:t>техничке спецификације је:</w:t>
            </w:r>
          </w:p>
          <w:p w14:paraId="3F6E3EF1" w14:textId="77777777" w:rsidR="003601D0" w:rsidRPr="00E91287" w:rsidRDefault="003601D0" w:rsidP="003601D0">
            <w:pPr>
              <w:tabs>
                <w:tab w:val="left" w:pos="780"/>
              </w:tabs>
              <w:spacing w:before="0"/>
              <w:rPr>
                <w:rFonts w:cs="Arial"/>
                <w:lang w:val="sr-Cyrl-RS" w:eastAsia="zh-CN"/>
              </w:rPr>
            </w:pPr>
          </w:p>
          <w:p w14:paraId="037169C3" w14:textId="63194AD3"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минимум 100.000 пређених километара</w:t>
            </w:r>
            <w:r w:rsidR="00E91287" w:rsidRPr="00E91287">
              <w:rPr>
                <w:rFonts w:ascii="Arial" w:eastAsia="Times New Roman" w:hAnsi="Arial" w:cs="Arial"/>
                <w:lang w:val="sr-Cyrl-RS" w:eastAsia="zh-CN"/>
              </w:rPr>
              <w:t xml:space="preserve"> на цело возило</w:t>
            </w:r>
          </w:p>
          <w:p w14:paraId="30F318E2" w14:textId="2AC39866"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14:paraId="790E7508" w14:textId="7FD7078E"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14:paraId="3AACB96E" w14:textId="77777777" w:rsidR="003601D0" w:rsidRPr="00E91287" w:rsidRDefault="003601D0" w:rsidP="003601D0">
            <w:pPr>
              <w:tabs>
                <w:tab w:val="left" w:pos="780"/>
              </w:tabs>
              <w:spacing w:before="0"/>
              <w:rPr>
                <w:rFonts w:cs="Arial"/>
                <w:lang w:val="sr-Cyrl-RS" w:eastAsia="zh-CN"/>
              </w:rPr>
            </w:pPr>
          </w:p>
          <w:p w14:paraId="0F527ED1" w14:textId="61D2C585"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II (</w:t>
            </w:r>
            <w:r w:rsidR="00FF122F" w:rsidRPr="00E91287">
              <w:rPr>
                <w:rFonts w:cs="Arial"/>
                <w:b/>
                <w:sz w:val="20"/>
                <w:szCs w:val="20"/>
                <w:lang w:val="sr-Cyrl-RS"/>
              </w:rPr>
              <w:t>Табела 2.</w:t>
            </w:r>
            <w:r w:rsidR="00FF122F" w:rsidRPr="00E91287">
              <w:rPr>
                <w:rFonts w:cs="Arial"/>
                <w:b/>
                <w:sz w:val="20"/>
                <w:szCs w:val="20"/>
                <w:lang w:val="sr-Latn-RS"/>
              </w:rPr>
              <w:t>)</w:t>
            </w:r>
            <w:r w:rsidRPr="00E91287">
              <w:rPr>
                <w:rFonts w:cs="Arial"/>
                <w:lang w:val="sr-Cyrl-RS" w:eastAsia="zh-CN"/>
              </w:rPr>
              <w:t xml:space="preserve"> техничке спецификације је:</w:t>
            </w:r>
          </w:p>
          <w:p w14:paraId="6AD7C0D6" w14:textId="77777777" w:rsidR="003601D0" w:rsidRPr="00E91287" w:rsidRDefault="003601D0" w:rsidP="003601D0">
            <w:pPr>
              <w:tabs>
                <w:tab w:val="left" w:pos="780"/>
              </w:tabs>
              <w:spacing w:before="0"/>
              <w:rPr>
                <w:rFonts w:cs="Arial"/>
                <w:lang w:val="sr-Cyrl-RS" w:eastAsia="zh-CN"/>
              </w:rPr>
            </w:pPr>
          </w:p>
          <w:p w14:paraId="720DB252" w14:textId="4885580D"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минимум 100.000 пређених километара</w:t>
            </w:r>
            <w:r w:rsidR="00E91287" w:rsidRPr="00E91287">
              <w:rPr>
                <w:rFonts w:ascii="Arial" w:eastAsia="Times New Roman" w:hAnsi="Arial" w:cs="Arial"/>
                <w:lang w:val="sr-Cyrl-RS" w:eastAsia="zh-CN"/>
              </w:rPr>
              <w:t xml:space="preserve"> на цело возило</w:t>
            </w:r>
          </w:p>
          <w:p w14:paraId="127EF93D" w14:textId="3FE3BDF4"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14:paraId="2C2C5FF8" w14:textId="22A57628"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14:paraId="3D6A7985" w14:textId="77777777" w:rsidR="003601D0" w:rsidRPr="00E91287" w:rsidRDefault="003601D0" w:rsidP="003601D0">
            <w:pPr>
              <w:tabs>
                <w:tab w:val="left" w:pos="780"/>
              </w:tabs>
              <w:spacing w:before="0"/>
              <w:rPr>
                <w:rFonts w:cs="Arial"/>
                <w:lang w:eastAsia="zh-CN"/>
              </w:rPr>
            </w:pPr>
          </w:p>
          <w:p w14:paraId="38C4C7A5" w14:textId="4E8997D7"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III (</w:t>
            </w:r>
            <w:r w:rsidR="00FF122F" w:rsidRPr="00E91287">
              <w:rPr>
                <w:rFonts w:cs="Arial"/>
                <w:b/>
                <w:sz w:val="20"/>
                <w:szCs w:val="20"/>
                <w:lang w:val="sr-Cyrl-RS"/>
              </w:rPr>
              <w:t>Табела</w:t>
            </w:r>
            <w:r w:rsidR="000A0C74" w:rsidRPr="00E91287">
              <w:rPr>
                <w:rFonts w:cs="Arial"/>
                <w:b/>
                <w:sz w:val="20"/>
                <w:szCs w:val="20"/>
                <w:lang w:val="sr-Cyrl-RS"/>
              </w:rPr>
              <w:t xml:space="preserve">) </w:t>
            </w:r>
            <w:r w:rsidRPr="00E91287">
              <w:rPr>
                <w:rFonts w:cs="Arial"/>
                <w:lang w:val="sr-Cyrl-RS" w:eastAsia="zh-CN"/>
              </w:rPr>
              <w:t>техничке спецификације је:</w:t>
            </w:r>
          </w:p>
          <w:p w14:paraId="702BE718" w14:textId="2E15673C"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w:t>
            </w:r>
            <w:r w:rsidRPr="00E91287">
              <w:rPr>
                <w:rFonts w:ascii="Arial" w:eastAsia="Times New Roman" w:hAnsi="Arial" w:cs="Arial"/>
                <w:lang w:val="sr-Cyrl-RS" w:eastAsia="zh-CN"/>
              </w:rPr>
              <w:t xml:space="preserve">(словима: четрдесетосам) </w:t>
            </w:r>
            <w:r w:rsidRPr="00E91287">
              <w:rPr>
                <w:rFonts w:ascii="Arial" w:eastAsia="Times New Roman" w:hAnsi="Arial" w:cs="Arial"/>
                <w:lang w:eastAsia="zh-CN"/>
              </w:rPr>
              <w:t xml:space="preserve">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w:t>
            </w:r>
            <w:r w:rsidRPr="00E91287">
              <w:rPr>
                <w:rFonts w:ascii="Arial" w:eastAsia="Times New Roman" w:hAnsi="Arial" w:cs="Arial"/>
                <w:lang w:val="sr-Cyrl-RS" w:eastAsia="zh-CN"/>
              </w:rPr>
              <w:t xml:space="preserve">имум </w:t>
            </w:r>
            <w:r w:rsidRPr="00E91287">
              <w:rPr>
                <w:rFonts w:ascii="Arial" w:eastAsia="Times New Roman" w:hAnsi="Arial" w:cs="Arial"/>
                <w:lang w:eastAsia="zh-CN"/>
              </w:rPr>
              <w:t xml:space="preserve">120.000 </w:t>
            </w:r>
            <w:r w:rsidRPr="00E91287">
              <w:rPr>
                <w:rFonts w:ascii="Arial" w:eastAsia="Times New Roman" w:hAnsi="Arial" w:cs="Arial"/>
                <w:lang w:val="sr-Cyrl-RS" w:eastAsia="zh-CN"/>
              </w:rPr>
              <w:t>пређених километара</w:t>
            </w:r>
            <w:r w:rsidR="00E91287" w:rsidRPr="00E91287">
              <w:rPr>
                <w:rFonts w:ascii="Arial" w:eastAsia="Times New Roman" w:hAnsi="Arial" w:cs="Arial"/>
                <w:lang w:val="sr-Cyrl-RS" w:eastAsia="zh-CN"/>
              </w:rPr>
              <w:t xml:space="preserve"> на цело возило</w:t>
            </w:r>
          </w:p>
          <w:p w14:paraId="5F4D81F9" w14:textId="16959732" w:rsidR="003601D0" w:rsidRPr="00E91287" w:rsidRDefault="003601D0" w:rsidP="00BF016E">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lastRenderedPageBreak/>
              <w:t xml:space="preserve">Против корозије минимум 12 </w:t>
            </w:r>
            <w:r w:rsidRPr="00E91287">
              <w:rPr>
                <w:rFonts w:ascii="Arial" w:eastAsia="Times New Roman" w:hAnsi="Arial" w:cs="Arial"/>
                <w:lang w:val="sr-Cyrl-RS" w:eastAsia="zh-CN"/>
              </w:rPr>
              <w:t xml:space="preserve">(словима: дванаест) </w:t>
            </w:r>
            <w:r w:rsidRPr="00E91287">
              <w:rPr>
                <w:rFonts w:ascii="Arial" w:eastAsia="Times New Roman" w:hAnsi="Arial" w:cs="Arial"/>
                <w:lang w:eastAsia="zh-CN"/>
              </w:rPr>
              <w:t>год</w:t>
            </w:r>
            <w:r w:rsidRPr="00E91287">
              <w:rPr>
                <w:rFonts w:ascii="Arial" w:eastAsia="Times New Roman" w:hAnsi="Arial" w:cs="Arial"/>
                <w:lang w:val="sr-Cyrl-RS" w:eastAsia="zh-CN"/>
              </w:rPr>
              <w:t>ина</w:t>
            </w:r>
            <w:r w:rsidR="002C4F3E" w:rsidRPr="00E91287">
              <w:rPr>
                <w:rFonts w:ascii="Arial" w:eastAsia="Times New Roman" w:hAnsi="Arial" w:cs="Arial"/>
                <w:lang w:val="sr-Cyrl-RS" w:eastAsia="zh-CN"/>
              </w:rPr>
              <w:t xml:space="preserve"> од датума примопредаје возила</w:t>
            </w:r>
          </w:p>
          <w:p w14:paraId="6256EDC2" w14:textId="105D3CBB" w:rsidR="000E75A0" w:rsidRPr="00E91287" w:rsidRDefault="003601D0" w:rsidP="00C41592">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минимум 3 </w:t>
            </w:r>
            <w:r w:rsidRPr="00E91287">
              <w:rPr>
                <w:rFonts w:ascii="Arial" w:eastAsia="Times New Roman" w:hAnsi="Arial" w:cs="Arial"/>
                <w:lang w:val="sr-Cyrl-RS" w:eastAsia="zh-CN"/>
              </w:rPr>
              <w:t xml:space="preserve">(словима: три) </w:t>
            </w:r>
            <w:r w:rsidRPr="00E91287">
              <w:rPr>
                <w:rFonts w:ascii="Arial" w:eastAsia="Times New Roman" w:hAnsi="Arial" w:cs="Arial"/>
                <w:lang w:eastAsia="zh-CN"/>
              </w:rPr>
              <w:t>године</w:t>
            </w:r>
            <w:r w:rsidR="002C4F3E" w:rsidRPr="00E91287">
              <w:rPr>
                <w:rFonts w:ascii="Arial" w:eastAsia="Times New Roman" w:hAnsi="Arial" w:cs="Arial"/>
                <w:lang w:val="sr-Cyrl-RS" w:eastAsia="zh-CN"/>
              </w:rPr>
              <w:t xml:space="preserve"> од датума примопредаје возила</w:t>
            </w:r>
          </w:p>
        </w:tc>
        <w:tc>
          <w:tcPr>
            <w:tcW w:w="4164" w:type="dxa"/>
            <w:vAlign w:val="center"/>
          </w:tcPr>
          <w:p w14:paraId="434802A3"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lastRenderedPageBreak/>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 (</w:t>
            </w:r>
            <w:r w:rsidRPr="00E91287">
              <w:rPr>
                <w:rFonts w:cs="Arial"/>
                <w:b/>
                <w:sz w:val="20"/>
                <w:szCs w:val="20"/>
                <w:lang w:val="sr-Cyrl-RS"/>
              </w:rPr>
              <w:t>Табела 1.</w:t>
            </w:r>
            <w:r w:rsidRPr="00E91287">
              <w:rPr>
                <w:rFonts w:cs="Arial"/>
                <w:b/>
                <w:sz w:val="20"/>
                <w:szCs w:val="20"/>
                <w:lang w:val="sr-Latn-RS"/>
              </w:rPr>
              <w:t xml:space="preserve">) </w:t>
            </w:r>
            <w:r w:rsidRPr="00E91287">
              <w:rPr>
                <w:rFonts w:cs="Arial"/>
                <w:lang w:val="sr-Cyrl-RS" w:eastAsia="zh-CN"/>
              </w:rPr>
              <w:t>техничке спецификације је:</w:t>
            </w:r>
          </w:p>
          <w:p w14:paraId="3C99F7EA" w14:textId="77777777" w:rsidR="00DD2B27" w:rsidRPr="00E91287" w:rsidRDefault="00DD2B27" w:rsidP="00DD2B27">
            <w:pPr>
              <w:tabs>
                <w:tab w:val="left" w:pos="780"/>
              </w:tabs>
              <w:spacing w:before="0"/>
              <w:rPr>
                <w:rFonts w:cs="Arial"/>
                <w:lang w:val="sr-Cyrl-RS" w:eastAsia="zh-CN"/>
              </w:rPr>
            </w:pPr>
          </w:p>
          <w:p w14:paraId="79C89788" w14:textId="3EEE4613"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(словима: __________)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 xml:space="preserve">или </w:t>
            </w:r>
            <w:r w:rsidRPr="00E91287">
              <w:rPr>
                <w:rFonts w:ascii="Arial" w:eastAsia="Times New Roman" w:hAnsi="Arial" w:cs="Arial"/>
                <w:lang w:val="sr-Cyrl-RS" w:eastAsia="zh-CN"/>
              </w:rPr>
              <w:t>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14:paraId="1F6A4035" w14:textId="2AAE34E4"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Против корозије </w:t>
            </w:r>
            <w:r w:rsidRPr="00E91287">
              <w:rPr>
                <w:rFonts w:ascii="Arial" w:eastAsia="Times New Roman" w:hAnsi="Arial" w:cs="Arial"/>
                <w:lang w:val="sr-Cyrl-RS" w:eastAsia="zh-CN"/>
              </w:rPr>
              <w:t>____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____________</w:t>
            </w:r>
            <w:r w:rsidRPr="00E91287">
              <w:rPr>
                <w:rFonts w:ascii="Arial" w:eastAsia="Times New Roman" w:hAnsi="Arial" w:cs="Arial"/>
                <w:lang w:eastAsia="zh-CN"/>
              </w:rPr>
              <w:t>) година</w:t>
            </w:r>
            <w:r w:rsidRPr="00E91287">
              <w:rPr>
                <w:rFonts w:ascii="Arial" w:eastAsia="Times New Roman" w:hAnsi="Arial" w:cs="Arial"/>
                <w:lang w:val="sr-Cyrl-RS" w:eastAsia="zh-CN"/>
              </w:rPr>
              <w:t xml:space="preserve"> од датума примопредаје возила</w:t>
            </w:r>
          </w:p>
          <w:p w14:paraId="4A2DF836" w14:textId="280485D7"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____</w:t>
            </w:r>
            <w:r w:rsidRPr="00E91287">
              <w:rPr>
                <w:rFonts w:ascii="Arial" w:eastAsia="Times New Roman" w:hAnsi="Arial" w:cs="Arial"/>
                <w:lang w:eastAsia="zh-CN"/>
              </w:rPr>
              <w:t xml:space="preserve">(словима: </w:t>
            </w:r>
            <w:r w:rsidRPr="00E91287">
              <w:rPr>
                <w:rFonts w:ascii="Arial" w:eastAsia="Times New Roman" w:hAnsi="Arial" w:cs="Arial"/>
                <w:lang w:val="sr-Cyrl-RS" w:eastAsia="zh-CN"/>
              </w:rPr>
              <w:t>___</w:t>
            </w:r>
            <w:r w:rsidRPr="00E91287">
              <w:rPr>
                <w:rFonts w:ascii="Arial" w:eastAsia="Times New Roman" w:hAnsi="Arial" w:cs="Arial"/>
                <w:lang w:eastAsia="zh-CN"/>
              </w:rPr>
              <w:t>) године</w:t>
            </w:r>
            <w:r w:rsidRPr="00E91287">
              <w:rPr>
                <w:rFonts w:ascii="Arial" w:eastAsia="Times New Roman" w:hAnsi="Arial" w:cs="Arial"/>
                <w:lang w:val="sr-Cyrl-RS" w:eastAsia="zh-CN"/>
              </w:rPr>
              <w:t xml:space="preserve"> од датума примопредаје возила</w:t>
            </w:r>
          </w:p>
          <w:p w14:paraId="609809FB" w14:textId="77777777" w:rsidR="00DD2B27" w:rsidRPr="00E91287" w:rsidRDefault="00DD2B27" w:rsidP="00DD2B27">
            <w:pPr>
              <w:tabs>
                <w:tab w:val="left" w:pos="780"/>
              </w:tabs>
              <w:spacing w:before="0"/>
              <w:rPr>
                <w:rFonts w:cs="Arial"/>
                <w:lang w:val="sr-Cyrl-RS" w:eastAsia="zh-CN"/>
              </w:rPr>
            </w:pPr>
          </w:p>
          <w:p w14:paraId="43C3BE45"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 (</w:t>
            </w:r>
            <w:r w:rsidRPr="00E91287">
              <w:rPr>
                <w:rFonts w:cs="Arial"/>
                <w:b/>
                <w:sz w:val="20"/>
                <w:szCs w:val="20"/>
                <w:lang w:val="sr-Cyrl-RS"/>
              </w:rPr>
              <w:t>Табела 2.</w:t>
            </w:r>
            <w:r w:rsidRPr="00E91287">
              <w:rPr>
                <w:rFonts w:cs="Arial"/>
                <w:b/>
                <w:sz w:val="20"/>
                <w:szCs w:val="20"/>
                <w:lang w:val="sr-Latn-RS"/>
              </w:rPr>
              <w:t>)</w:t>
            </w:r>
            <w:r w:rsidRPr="00E91287">
              <w:rPr>
                <w:rFonts w:cs="Arial"/>
                <w:lang w:val="sr-Cyrl-RS" w:eastAsia="zh-CN"/>
              </w:rPr>
              <w:t xml:space="preserve"> техничке спецификације је:</w:t>
            </w:r>
          </w:p>
          <w:p w14:paraId="47673FF9" w14:textId="77777777" w:rsidR="00DD2B27" w:rsidRPr="00E91287" w:rsidRDefault="00DD2B27" w:rsidP="00DD2B27">
            <w:pPr>
              <w:tabs>
                <w:tab w:val="left" w:pos="780"/>
              </w:tabs>
              <w:spacing w:before="0"/>
              <w:rPr>
                <w:rFonts w:cs="Arial"/>
                <w:lang w:val="sr-Cyrl-RS" w:eastAsia="zh-CN"/>
              </w:rPr>
            </w:pPr>
          </w:p>
          <w:p w14:paraId="5F0E044E" w14:textId="4F0F2196"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__________</w:t>
            </w:r>
            <w:r w:rsidRPr="00E91287">
              <w:rPr>
                <w:rFonts w:ascii="Arial" w:eastAsia="Times New Roman" w:hAnsi="Arial" w:cs="Arial"/>
                <w:lang w:eastAsia="zh-CN"/>
              </w:rPr>
              <w:t xml:space="preserve">)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__________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14:paraId="37C7FDCD" w14:textId="6641EDE7"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w:t>
            </w:r>
            <w:r w:rsidRPr="00E91287">
              <w:rPr>
                <w:rFonts w:ascii="Arial" w:eastAsia="Times New Roman" w:hAnsi="Arial" w:cs="Arial"/>
                <w:lang w:val="sr-Cyrl-RS" w:eastAsia="zh-CN"/>
              </w:rPr>
              <w:t xml:space="preserve"> 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w:t>
            </w:r>
            <w:r w:rsidRPr="00E91287">
              <w:rPr>
                <w:rFonts w:ascii="Arial" w:eastAsia="Times New Roman" w:hAnsi="Arial" w:cs="Arial"/>
                <w:lang w:eastAsia="zh-CN"/>
              </w:rPr>
              <w:t>) година</w:t>
            </w:r>
            <w:r w:rsidRPr="00E91287">
              <w:rPr>
                <w:rFonts w:ascii="Arial" w:eastAsia="Times New Roman" w:hAnsi="Arial" w:cs="Arial"/>
                <w:lang w:val="sr-Cyrl-RS" w:eastAsia="zh-CN"/>
              </w:rPr>
              <w:t xml:space="preserve"> од датума примопредаје возила</w:t>
            </w:r>
          </w:p>
          <w:p w14:paraId="0E6076AB" w14:textId="0A50A0A5"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w:t>
            </w:r>
            <w:r w:rsidRPr="00E91287">
              <w:rPr>
                <w:rFonts w:ascii="Arial" w:eastAsia="Times New Roman" w:hAnsi="Arial" w:cs="Arial"/>
                <w:lang w:eastAsia="zh-CN"/>
              </w:rPr>
              <w:t>) године</w:t>
            </w:r>
            <w:r w:rsidRPr="00E91287">
              <w:rPr>
                <w:rFonts w:ascii="Arial" w:eastAsia="Times New Roman" w:hAnsi="Arial" w:cs="Arial"/>
                <w:lang w:val="sr-Cyrl-RS" w:eastAsia="zh-CN"/>
              </w:rPr>
              <w:t xml:space="preserve"> од датума примопредаје возила</w:t>
            </w:r>
          </w:p>
          <w:p w14:paraId="25B545C1" w14:textId="77777777" w:rsidR="00DD2B27" w:rsidRPr="00E91287" w:rsidRDefault="00DD2B27" w:rsidP="00DD2B27">
            <w:pPr>
              <w:tabs>
                <w:tab w:val="left" w:pos="780"/>
              </w:tabs>
              <w:spacing w:before="0"/>
              <w:rPr>
                <w:rFonts w:cs="Arial"/>
                <w:lang w:eastAsia="zh-CN"/>
              </w:rPr>
            </w:pPr>
          </w:p>
          <w:p w14:paraId="3641C977"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III (</w:t>
            </w:r>
            <w:r w:rsidRPr="00E91287">
              <w:rPr>
                <w:rFonts w:cs="Arial"/>
                <w:b/>
                <w:sz w:val="20"/>
                <w:szCs w:val="20"/>
                <w:lang w:val="sr-Cyrl-RS"/>
              </w:rPr>
              <w:t xml:space="preserve">Табела) </w:t>
            </w:r>
            <w:r w:rsidRPr="00E91287">
              <w:rPr>
                <w:rFonts w:cs="Arial"/>
                <w:lang w:val="sr-Cyrl-RS" w:eastAsia="zh-CN"/>
              </w:rPr>
              <w:t>техничке спецификације је:</w:t>
            </w:r>
          </w:p>
          <w:p w14:paraId="14DAB798" w14:textId="12A7DB6D"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_____________) </w:t>
            </w:r>
            <w:r w:rsidRPr="00E91287">
              <w:rPr>
                <w:rFonts w:ascii="Arial" w:eastAsia="Times New Roman" w:hAnsi="Arial" w:cs="Arial"/>
                <w:lang w:eastAsia="zh-CN"/>
              </w:rPr>
              <w:t xml:space="preserve">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 xml:space="preserve"> _______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пређених километара</w:t>
            </w:r>
            <w:r w:rsidR="00FF7922">
              <w:rPr>
                <w:rFonts w:ascii="Arial" w:eastAsia="Times New Roman" w:hAnsi="Arial" w:cs="Arial"/>
                <w:lang w:val="sr-Cyrl-RS" w:eastAsia="zh-CN"/>
              </w:rPr>
              <w:t xml:space="preserve"> </w:t>
            </w:r>
            <w:r w:rsidR="00FF7922" w:rsidRPr="00E91287">
              <w:rPr>
                <w:rFonts w:ascii="Arial" w:eastAsia="Times New Roman" w:hAnsi="Arial" w:cs="Arial"/>
                <w:lang w:val="sr-Cyrl-RS" w:eastAsia="zh-CN"/>
              </w:rPr>
              <w:t>на цело возило</w:t>
            </w:r>
          </w:p>
          <w:p w14:paraId="25C20222" w14:textId="3E6B495A" w:rsidR="00DD2B27" w:rsidRPr="00E91287" w:rsidRDefault="00DD2B27" w:rsidP="00DD2B27">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lastRenderedPageBreak/>
              <w:t xml:space="preserve">Против корозије </w:t>
            </w:r>
            <w:r w:rsidRPr="00E91287">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 </w:t>
            </w:r>
            <w:r w:rsidRPr="00E91287">
              <w:rPr>
                <w:rFonts w:ascii="Arial" w:eastAsia="Times New Roman" w:hAnsi="Arial" w:cs="Arial"/>
                <w:lang w:eastAsia="zh-CN"/>
              </w:rPr>
              <w:t>год</w:t>
            </w:r>
            <w:r w:rsidRPr="00E91287">
              <w:rPr>
                <w:rFonts w:ascii="Arial" w:eastAsia="Times New Roman" w:hAnsi="Arial" w:cs="Arial"/>
                <w:lang w:val="sr-Cyrl-RS" w:eastAsia="zh-CN"/>
              </w:rPr>
              <w:t>ина од датума примопредаје возила</w:t>
            </w:r>
          </w:p>
          <w:p w14:paraId="6A0A7548" w14:textId="63EF919F" w:rsidR="000E75A0" w:rsidRPr="00E91287" w:rsidRDefault="00DD2B27" w:rsidP="00C41592">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w:t>
            </w:r>
            <w:r w:rsidRPr="00E91287">
              <w:rPr>
                <w:rFonts w:ascii="Arial" w:eastAsia="Times New Roman" w:hAnsi="Arial" w:cs="Arial"/>
                <w:lang w:val="sr-Cyrl-RS" w:eastAsia="zh-CN"/>
              </w:rPr>
              <w:t>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_______________) </w:t>
            </w:r>
            <w:r w:rsidRPr="00E91287">
              <w:rPr>
                <w:rFonts w:ascii="Arial" w:eastAsia="Times New Roman" w:hAnsi="Arial" w:cs="Arial"/>
                <w:lang w:eastAsia="zh-CN"/>
              </w:rPr>
              <w:t>године</w:t>
            </w:r>
            <w:r w:rsidRPr="00E91287">
              <w:rPr>
                <w:rFonts w:ascii="Arial" w:eastAsia="Times New Roman" w:hAnsi="Arial" w:cs="Arial"/>
                <w:lang w:val="sr-Cyrl-RS" w:eastAsia="zh-CN"/>
              </w:rPr>
              <w:t xml:space="preserve"> од датума примопредаје возила</w:t>
            </w:r>
          </w:p>
        </w:tc>
      </w:tr>
      <w:tr w:rsidR="000E75A0" w:rsidRPr="00B8026D" w14:paraId="494C2615" w14:textId="77777777" w:rsidTr="003601D0">
        <w:trPr>
          <w:trHeight w:val="818"/>
        </w:trPr>
        <w:tc>
          <w:tcPr>
            <w:tcW w:w="4855" w:type="dxa"/>
            <w:vAlign w:val="center"/>
          </w:tcPr>
          <w:p w14:paraId="41EE1600" w14:textId="77777777" w:rsidR="00FF122F" w:rsidRPr="00B8026D" w:rsidRDefault="000E75A0" w:rsidP="00177271">
            <w:pPr>
              <w:spacing w:before="0"/>
              <w:jc w:val="center"/>
              <w:rPr>
                <w:rFonts w:cs="Arial"/>
                <w:b/>
                <w:bCs/>
                <w:i/>
                <w:iCs/>
                <w:lang w:val="sr-Cyrl-CS"/>
              </w:rPr>
            </w:pPr>
            <w:r w:rsidRPr="00B8026D">
              <w:rPr>
                <w:rFonts w:cs="Arial"/>
                <w:b/>
                <w:bCs/>
                <w:i/>
                <w:iCs/>
                <w:lang w:val="sr-Cyrl-CS"/>
              </w:rPr>
              <w:lastRenderedPageBreak/>
              <w:t>МЕСТО ИСПОРУКЕ:</w:t>
            </w:r>
          </w:p>
          <w:p w14:paraId="1CC056D5" w14:textId="221487D3" w:rsidR="000E75A0" w:rsidRPr="00B8026D" w:rsidRDefault="00FF122F" w:rsidP="000A0C74">
            <w:pPr>
              <w:spacing w:before="0"/>
              <w:rPr>
                <w:rFonts w:cs="Arial"/>
                <w:b/>
                <w:bCs/>
                <w:i/>
                <w:iCs/>
                <w:lang w:val="sr-Cyrl-CS"/>
              </w:rPr>
            </w:pPr>
            <w:r w:rsidRPr="00B8026D">
              <w:rPr>
                <w:rFonts w:cs="Arial"/>
                <w:lang w:val="sr-Cyrl-RS" w:eastAsia="zh-CN"/>
              </w:rPr>
              <w:t>Примопредаја старих и нових возила обавиће се у пословном простору</w:t>
            </w:r>
            <w:r w:rsidRPr="00B8026D">
              <w:rPr>
                <w:rFonts w:cs="Arial"/>
                <w:lang w:val="sr-Latn-RS" w:eastAsia="zh-CN"/>
              </w:rPr>
              <w:t xml:space="preserve"> </w:t>
            </w:r>
            <w:r w:rsidR="00B8026D" w:rsidRPr="00B8026D">
              <w:rPr>
                <w:rFonts w:cs="Arial"/>
                <w:lang w:val="sr-Latn-RS" w:eastAsia="zh-CN"/>
              </w:rPr>
              <w:t>–</w:t>
            </w:r>
            <w:r w:rsidRPr="00B8026D">
              <w:rPr>
                <w:rFonts w:cs="Arial"/>
                <w:lang w:val="sr-Latn-RS" w:eastAsia="zh-CN"/>
              </w:rPr>
              <w:t xml:space="preserve"> </w:t>
            </w:r>
            <w:r w:rsidR="00B8026D" w:rsidRPr="00B8026D">
              <w:rPr>
                <w:rFonts w:cs="Arial"/>
                <w:lang w:val="sr-Cyrl-RS" w:eastAsia="zh-CN"/>
              </w:rPr>
              <w:t xml:space="preserve">на </w:t>
            </w:r>
            <w:r w:rsidRPr="00B8026D">
              <w:rPr>
                <w:rFonts w:cs="Arial"/>
                <w:lang w:val="sr-Cyrl-RS" w:eastAsia="zh-CN"/>
              </w:rPr>
              <w:t>локацији продавца.</w:t>
            </w:r>
          </w:p>
        </w:tc>
        <w:tc>
          <w:tcPr>
            <w:tcW w:w="4164" w:type="dxa"/>
            <w:vAlign w:val="center"/>
          </w:tcPr>
          <w:p w14:paraId="6DD712DF" w14:textId="77777777" w:rsidR="00B8026D" w:rsidRPr="00FF122F" w:rsidRDefault="00B8026D" w:rsidP="00B8026D">
            <w:pPr>
              <w:spacing w:before="0"/>
              <w:jc w:val="center"/>
              <w:rPr>
                <w:rFonts w:cs="Arial"/>
                <w:bCs/>
                <w:iCs/>
                <w:lang w:val="sr-Cyrl-CS"/>
              </w:rPr>
            </w:pPr>
            <w:r w:rsidRPr="00FF122F">
              <w:rPr>
                <w:rFonts w:cs="Arial"/>
                <w:bCs/>
                <w:iCs/>
                <w:lang w:val="sr-Cyrl-CS"/>
              </w:rPr>
              <w:t>Сагласан за захтевом наручиоца</w:t>
            </w:r>
          </w:p>
          <w:p w14:paraId="6EFBECAB" w14:textId="77777777" w:rsidR="00B8026D" w:rsidRDefault="00B8026D" w:rsidP="00B8026D">
            <w:pPr>
              <w:spacing w:before="0"/>
              <w:jc w:val="center"/>
              <w:rPr>
                <w:rFonts w:cs="Arial"/>
                <w:bCs/>
                <w:iCs/>
                <w:lang w:val="sr-Cyrl-CS"/>
              </w:rPr>
            </w:pPr>
            <w:r w:rsidRPr="00FF122F">
              <w:rPr>
                <w:rFonts w:cs="Arial"/>
                <w:bCs/>
                <w:iCs/>
                <w:lang w:val="sr-Cyrl-CS"/>
              </w:rPr>
              <w:t>ДА/НЕ (заокружити)</w:t>
            </w:r>
          </w:p>
          <w:p w14:paraId="51B35F78" w14:textId="77777777" w:rsidR="00B8026D" w:rsidRPr="00FF122F" w:rsidRDefault="00B8026D" w:rsidP="00B8026D">
            <w:pPr>
              <w:spacing w:before="0"/>
              <w:jc w:val="center"/>
              <w:rPr>
                <w:rFonts w:cs="Arial"/>
                <w:b/>
                <w:bCs/>
                <w:iCs/>
                <w:lang w:val="sr-Cyrl-CS"/>
              </w:rPr>
            </w:pPr>
          </w:p>
          <w:p w14:paraId="59666C0D" w14:textId="290DEE59" w:rsidR="000E75A0" w:rsidRPr="00B8026D" w:rsidRDefault="00B8026D" w:rsidP="00177271">
            <w:pPr>
              <w:spacing w:before="0"/>
              <w:jc w:val="center"/>
              <w:rPr>
                <w:rFonts w:cs="Arial"/>
                <w:b/>
                <w:bCs/>
                <w:i/>
                <w:iCs/>
                <w:lang w:val="sr-Cyrl-CS"/>
              </w:rPr>
            </w:pPr>
            <w:r w:rsidRPr="00B8026D">
              <w:rPr>
                <w:rFonts w:cs="Arial"/>
                <w:bCs/>
                <w:iCs/>
                <w:lang w:val="sr-Cyrl-CS"/>
              </w:rPr>
              <w:t>Навести локацију: ______________________</w:t>
            </w:r>
          </w:p>
        </w:tc>
      </w:tr>
      <w:tr w:rsidR="000E75A0" w:rsidRPr="00177271" w14:paraId="5E525B32" w14:textId="77777777" w:rsidTr="003601D0">
        <w:trPr>
          <w:trHeight w:val="800"/>
        </w:trPr>
        <w:tc>
          <w:tcPr>
            <w:tcW w:w="4855" w:type="dxa"/>
            <w:vAlign w:val="center"/>
          </w:tcPr>
          <w:p w14:paraId="095DDB09" w14:textId="77777777" w:rsidR="000E75A0" w:rsidRPr="00177271" w:rsidRDefault="000E75A0" w:rsidP="00177271">
            <w:pPr>
              <w:spacing w:before="0"/>
              <w:jc w:val="center"/>
              <w:rPr>
                <w:rFonts w:cs="Arial"/>
                <w:b/>
                <w:bCs/>
                <w:i/>
                <w:iCs/>
                <w:lang w:val="sr-Cyrl-CS"/>
              </w:rPr>
            </w:pPr>
            <w:r w:rsidRPr="00177271">
              <w:rPr>
                <w:rFonts w:cs="Arial"/>
                <w:b/>
                <w:bCs/>
                <w:i/>
                <w:iCs/>
                <w:lang w:val="sr-Cyrl-CS"/>
              </w:rPr>
              <w:t>РОК ВАЖЕЊА ПОНУДЕ:</w:t>
            </w:r>
          </w:p>
          <w:p w14:paraId="70A88EDB" w14:textId="47A6724A" w:rsidR="000E75A0" w:rsidRPr="00177271" w:rsidRDefault="000E75A0" w:rsidP="003601D0">
            <w:pPr>
              <w:spacing w:before="0"/>
              <w:jc w:val="center"/>
              <w:rPr>
                <w:rFonts w:cs="Arial"/>
                <w:b/>
                <w:bCs/>
                <w:i/>
                <w:iCs/>
                <w:lang w:val="sr-Cyrl-CS"/>
              </w:rPr>
            </w:pPr>
            <w:r w:rsidRPr="00177271">
              <w:rPr>
                <w:rFonts w:cs="Arial"/>
                <w:bCs/>
                <w:i/>
                <w:iCs/>
                <w:lang w:val="sr-Cyrl-CS"/>
              </w:rPr>
              <w:t>не може бити краћ</w:t>
            </w:r>
            <w:r w:rsidRPr="00177271">
              <w:rPr>
                <w:rFonts w:cs="Arial"/>
                <w:bCs/>
                <w:i/>
                <w:iCs/>
              </w:rPr>
              <w:t>и</w:t>
            </w:r>
            <w:r w:rsidRPr="00177271">
              <w:rPr>
                <w:rFonts w:cs="Arial"/>
                <w:bCs/>
                <w:i/>
                <w:iCs/>
                <w:lang w:val="sr-Cyrl-CS"/>
              </w:rPr>
              <w:t xml:space="preserve"> </w:t>
            </w:r>
            <w:r w:rsidRPr="003601D0">
              <w:rPr>
                <w:rFonts w:cs="Arial"/>
                <w:bCs/>
                <w:i/>
                <w:iCs/>
                <w:lang w:val="sr-Cyrl-CS"/>
              </w:rPr>
              <w:t xml:space="preserve">од </w:t>
            </w:r>
            <w:r w:rsidR="003601D0" w:rsidRPr="003601D0">
              <w:rPr>
                <w:rFonts w:cs="Arial"/>
                <w:bCs/>
                <w:i/>
                <w:iCs/>
                <w:lang w:val="sr-Cyrl-CS"/>
              </w:rPr>
              <w:t>60</w:t>
            </w:r>
            <w:r w:rsidRPr="003601D0">
              <w:rPr>
                <w:rFonts w:cs="Arial"/>
                <w:bCs/>
                <w:i/>
                <w:iCs/>
                <w:lang w:val="sr-Cyrl-CS"/>
              </w:rPr>
              <w:t xml:space="preserve"> дана </w:t>
            </w:r>
            <w:r w:rsidRPr="00177271">
              <w:rPr>
                <w:rFonts w:cs="Arial"/>
                <w:bCs/>
                <w:i/>
                <w:iCs/>
                <w:lang w:val="sr-Cyrl-CS"/>
              </w:rPr>
              <w:t>од дана отварања понуда</w:t>
            </w:r>
          </w:p>
        </w:tc>
        <w:tc>
          <w:tcPr>
            <w:tcW w:w="4164" w:type="dxa"/>
            <w:vAlign w:val="center"/>
          </w:tcPr>
          <w:p w14:paraId="0D7D564E" w14:textId="77777777" w:rsidR="000E75A0" w:rsidRPr="00177271" w:rsidRDefault="000E75A0" w:rsidP="00177271">
            <w:pPr>
              <w:spacing w:before="0"/>
              <w:jc w:val="center"/>
              <w:rPr>
                <w:rFonts w:cs="Arial"/>
                <w:b/>
                <w:bCs/>
                <w:i/>
                <w:iCs/>
                <w:lang w:val="sr-Cyrl-CS"/>
              </w:rPr>
            </w:pPr>
          </w:p>
          <w:p w14:paraId="1C64B3CC" w14:textId="77777777" w:rsidR="000E75A0" w:rsidRPr="00177271" w:rsidRDefault="000E75A0" w:rsidP="00177271">
            <w:pPr>
              <w:spacing w:before="0"/>
              <w:jc w:val="center"/>
              <w:rPr>
                <w:rFonts w:cs="Arial"/>
                <w:b/>
                <w:bCs/>
                <w:i/>
                <w:iCs/>
                <w:lang w:val="sr-Cyrl-CS"/>
              </w:rPr>
            </w:pPr>
            <w:r w:rsidRPr="00177271">
              <w:rPr>
                <w:rFonts w:cs="Arial"/>
                <w:bCs/>
                <w:i/>
                <w:iCs/>
                <w:lang w:val="sr-Cyrl-CS"/>
              </w:rPr>
              <w:t>_____ дана од дана отварања понуда</w:t>
            </w:r>
          </w:p>
        </w:tc>
      </w:tr>
      <w:tr w:rsidR="00F02D67" w:rsidRPr="00177271" w14:paraId="09B5BCC0" w14:textId="77777777" w:rsidTr="00F02D67">
        <w:tc>
          <w:tcPr>
            <w:tcW w:w="4855" w:type="dxa"/>
          </w:tcPr>
          <w:p w14:paraId="722942F0" w14:textId="50FDC267" w:rsidR="00F02D67" w:rsidRPr="00DD2B27" w:rsidRDefault="00F02D67" w:rsidP="00177271">
            <w:pPr>
              <w:spacing w:before="0"/>
              <w:rPr>
                <w:rFonts w:cs="Arial"/>
                <w:bCs/>
                <w:iCs/>
                <w:lang w:val="sr-Cyrl-RS"/>
              </w:rPr>
            </w:pPr>
            <w:r w:rsidRPr="00DD2B27">
              <w:rPr>
                <w:rFonts w:cs="Arial"/>
                <w:bCs/>
                <w:iCs/>
                <w:lang w:val="sr-Cyrl-RS"/>
              </w:rPr>
              <w:t>Назив и адреса овлашћених сервисера код којих Наручилац обавља периодичне серв</w:t>
            </w:r>
            <w:r w:rsidR="00F20DEA" w:rsidRPr="00DD2B27">
              <w:rPr>
                <w:rFonts w:cs="Arial"/>
                <w:bCs/>
                <w:iCs/>
                <w:lang w:val="sr-Cyrl-RS"/>
              </w:rPr>
              <w:t>и</w:t>
            </w:r>
            <w:r w:rsidRPr="00DD2B27">
              <w:rPr>
                <w:rFonts w:cs="Arial"/>
                <w:bCs/>
                <w:iCs/>
                <w:lang w:val="sr-Cyrl-RS"/>
              </w:rPr>
              <w:t>се у гарантном року</w:t>
            </w:r>
          </w:p>
        </w:tc>
        <w:tc>
          <w:tcPr>
            <w:tcW w:w="4164" w:type="dxa"/>
          </w:tcPr>
          <w:p w14:paraId="018F0B96" w14:textId="3A55460B" w:rsidR="00F02D67" w:rsidRPr="00DD2B27" w:rsidRDefault="00F20DEA" w:rsidP="00177271">
            <w:pPr>
              <w:spacing w:before="0"/>
              <w:rPr>
                <w:rFonts w:cs="Arial"/>
                <w:bCs/>
                <w:iCs/>
                <w:lang w:val="sr-Cyrl-CS"/>
              </w:rPr>
            </w:pPr>
            <w:r w:rsidRPr="00DD2B27">
              <w:rPr>
                <w:rFonts w:cs="Arial"/>
                <w:bCs/>
                <w:iCs/>
                <w:lang w:val="sr-Cyrl-CS"/>
              </w:rPr>
              <w:t>1.</w:t>
            </w:r>
          </w:p>
          <w:p w14:paraId="67BC2C4B" w14:textId="77777777" w:rsidR="00F20DEA" w:rsidRPr="00DD2B27" w:rsidRDefault="00F20DEA" w:rsidP="00177271">
            <w:pPr>
              <w:spacing w:before="0"/>
              <w:rPr>
                <w:rFonts w:cs="Arial"/>
                <w:bCs/>
                <w:iCs/>
                <w:lang w:val="sr-Cyrl-CS"/>
              </w:rPr>
            </w:pPr>
          </w:p>
          <w:p w14:paraId="38FC18EE" w14:textId="746CD6D4" w:rsidR="00F20DEA" w:rsidRPr="00DD2B27" w:rsidRDefault="00F20DEA" w:rsidP="00177271">
            <w:pPr>
              <w:spacing w:before="0"/>
              <w:rPr>
                <w:rFonts w:cs="Arial"/>
                <w:bCs/>
                <w:iCs/>
                <w:lang w:val="sr-Cyrl-CS"/>
              </w:rPr>
            </w:pPr>
            <w:r w:rsidRPr="00DD2B27">
              <w:rPr>
                <w:rFonts w:cs="Arial"/>
                <w:bCs/>
                <w:iCs/>
                <w:lang w:val="sr-Cyrl-CS"/>
              </w:rPr>
              <w:t xml:space="preserve">2. </w:t>
            </w:r>
          </w:p>
          <w:p w14:paraId="0E7A841F" w14:textId="77777777" w:rsidR="00F20DEA" w:rsidRPr="00DD2B27" w:rsidRDefault="00F20DEA" w:rsidP="00177271">
            <w:pPr>
              <w:spacing w:before="0"/>
              <w:rPr>
                <w:rFonts w:cs="Arial"/>
                <w:bCs/>
                <w:iCs/>
                <w:lang w:val="sr-Cyrl-CS"/>
              </w:rPr>
            </w:pPr>
          </w:p>
          <w:p w14:paraId="67282238" w14:textId="0D2B4B8B" w:rsidR="00F20DEA" w:rsidRPr="00DD2B27" w:rsidRDefault="00F20DEA" w:rsidP="00177271">
            <w:pPr>
              <w:spacing w:before="0"/>
              <w:rPr>
                <w:rFonts w:cs="Arial"/>
                <w:bCs/>
                <w:iCs/>
                <w:lang w:val="sr-Cyrl-CS"/>
              </w:rPr>
            </w:pPr>
            <w:r w:rsidRPr="00DD2B27">
              <w:rPr>
                <w:rFonts w:cs="Arial"/>
                <w:bCs/>
                <w:iCs/>
                <w:lang w:val="sr-Cyrl-CS"/>
              </w:rPr>
              <w:t xml:space="preserve">3. </w:t>
            </w:r>
          </w:p>
        </w:tc>
      </w:tr>
      <w:tr w:rsidR="000E75A0" w:rsidRPr="00177271" w14:paraId="388A1554" w14:textId="77777777" w:rsidTr="003601D0">
        <w:tc>
          <w:tcPr>
            <w:tcW w:w="9019" w:type="dxa"/>
            <w:gridSpan w:val="2"/>
          </w:tcPr>
          <w:p w14:paraId="18816EF3" w14:textId="77777777" w:rsidR="000E75A0" w:rsidRPr="00177271" w:rsidRDefault="000E75A0" w:rsidP="00177271">
            <w:pPr>
              <w:spacing w:before="0"/>
              <w:rPr>
                <w:rFonts w:cs="Arial"/>
                <w:bCs/>
                <w:iCs/>
                <w:lang w:val="sr-Cyrl-CS"/>
              </w:rPr>
            </w:pPr>
            <w:r w:rsidRPr="0017727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F02D67" w:rsidRDefault="00BA2C2D" w:rsidP="00177271">
      <w:pPr>
        <w:spacing w:before="0"/>
        <w:rPr>
          <w:rFonts w:cs="Arial"/>
          <w:b/>
          <w:bCs/>
          <w:i/>
          <w:iCs/>
          <w:lang w:val="sr-Latn-RS"/>
        </w:rPr>
      </w:pPr>
    </w:p>
    <w:p w14:paraId="69A3FAA0" w14:textId="4F9D5F47" w:rsidR="000E75A0" w:rsidRPr="00177271" w:rsidRDefault="00BA2C2D" w:rsidP="00177271">
      <w:pPr>
        <w:spacing w:before="0"/>
        <w:rPr>
          <w:rFonts w:eastAsia="TimesNewRomanPSMT" w:cs="Arial"/>
          <w:bCs/>
          <w:lang w:val="sr-Cyrl-CS"/>
        </w:rPr>
      </w:pPr>
      <w:r w:rsidRPr="00177271">
        <w:rPr>
          <w:rFonts w:cs="Arial"/>
          <w:b/>
          <w:bCs/>
          <w:i/>
          <w:iCs/>
          <w:lang w:val="sr-Cyrl-CS"/>
        </w:rPr>
        <w:t xml:space="preserve">               </w:t>
      </w:r>
      <w:r w:rsidR="000E75A0" w:rsidRPr="00177271">
        <w:rPr>
          <w:rFonts w:eastAsia="TimesNewRomanPSMT" w:cs="Arial"/>
          <w:bCs/>
        </w:rPr>
        <w:t xml:space="preserve">Датум </w:t>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t xml:space="preserve">             </w:t>
      </w:r>
      <w:r w:rsidRPr="00177271">
        <w:rPr>
          <w:rFonts w:eastAsia="TimesNewRomanPSMT" w:cs="Arial"/>
          <w:bCs/>
          <w:lang w:val="sr-Cyrl-CS"/>
        </w:rPr>
        <w:t xml:space="preserve">                </w:t>
      </w:r>
      <w:r w:rsidR="000E75A0" w:rsidRPr="00177271">
        <w:rPr>
          <w:rFonts w:eastAsia="TimesNewRomanPSMT" w:cs="Arial"/>
          <w:bCs/>
          <w:lang w:val="sr-Cyrl-CS"/>
        </w:rPr>
        <w:t xml:space="preserve"> </w:t>
      </w:r>
      <w:r w:rsidRPr="00177271">
        <w:rPr>
          <w:rFonts w:eastAsia="TimesNewRomanPSMT" w:cs="Arial"/>
          <w:bCs/>
          <w:lang w:val="sr-Cyrl-CS"/>
        </w:rPr>
        <w:t xml:space="preserve">        </w:t>
      </w:r>
      <w:r w:rsidR="000E75A0" w:rsidRPr="00177271">
        <w:rPr>
          <w:rFonts w:eastAsia="TimesNewRomanPSMT" w:cs="Arial"/>
          <w:bCs/>
        </w:rPr>
        <w:t>Понуђач</w:t>
      </w:r>
    </w:p>
    <w:p w14:paraId="52D2C103" w14:textId="77777777" w:rsidR="000E75A0" w:rsidRPr="00177271" w:rsidRDefault="000E75A0" w:rsidP="00177271">
      <w:pPr>
        <w:spacing w:before="0"/>
        <w:ind w:left="720" w:firstLine="720"/>
        <w:rPr>
          <w:rFonts w:eastAsia="TimesNewRomanPSMT" w:cs="Arial"/>
          <w:bCs/>
          <w:lang w:val="sr-Cyrl-CS"/>
        </w:rPr>
      </w:pPr>
    </w:p>
    <w:p w14:paraId="7A4377B6" w14:textId="6029942A" w:rsidR="000E75A0" w:rsidRPr="00177271" w:rsidRDefault="000E75A0" w:rsidP="00177271">
      <w:pPr>
        <w:spacing w:before="0"/>
        <w:rPr>
          <w:rFonts w:eastAsia="TimesNewRomanPS-BoldMT" w:cs="Arial"/>
          <w:b/>
          <w:bCs/>
          <w:i/>
          <w:iCs/>
          <w:lang w:val="sr-Cyrl-CS"/>
        </w:rPr>
      </w:pPr>
      <w:r w:rsidRPr="00177271">
        <w:rPr>
          <w:rFonts w:eastAsia="TimesNewRomanPS-BoldMT" w:cs="Arial"/>
          <w:b/>
          <w:bCs/>
          <w:i/>
          <w:iCs/>
        </w:rPr>
        <w:t>________________________</w:t>
      </w:r>
      <w:r w:rsidR="00BA2C2D" w:rsidRPr="00177271">
        <w:rPr>
          <w:rFonts w:eastAsia="TimesNewRomanPS-BoldMT" w:cs="Arial"/>
          <w:b/>
          <w:bCs/>
          <w:i/>
          <w:iCs/>
          <w:lang w:val="sr-Cyrl-CS"/>
        </w:rPr>
        <w:t xml:space="preserve">          </w:t>
      </w:r>
      <w:r w:rsidRPr="00177271">
        <w:rPr>
          <w:rFonts w:eastAsia="TimesNewRomanPS-BoldMT" w:cs="Arial"/>
          <w:b/>
          <w:bCs/>
          <w:i/>
          <w:iCs/>
          <w:lang w:val="sr-Cyrl-CS"/>
        </w:rPr>
        <w:t xml:space="preserve">        М.П.</w:t>
      </w:r>
      <w:r w:rsidRPr="00177271">
        <w:rPr>
          <w:rFonts w:eastAsia="TimesNewRomanPS-BoldMT" w:cs="Arial"/>
          <w:b/>
          <w:bCs/>
          <w:i/>
          <w:iCs/>
        </w:rPr>
        <w:tab/>
      </w:r>
      <w:r w:rsidRPr="00177271">
        <w:rPr>
          <w:rFonts w:eastAsia="TimesNewRomanPS-BoldMT" w:cs="Arial"/>
          <w:b/>
          <w:bCs/>
          <w:i/>
          <w:iCs/>
          <w:lang w:val="sr-Cyrl-CS"/>
        </w:rPr>
        <w:t xml:space="preserve">              </w:t>
      </w:r>
      <w:r w:rsidR="00BA2C2D" w:rsidRPr="00177271">
        <w:rPr>
          <w:rFonts w:eastAsia="TimesNewRomanPS-BoldMT" w:cs="Arial"/>
          <w:b/>
          <w:bCs/>
          <w:i/>
          <w:iCs/>
          <w:lang w:val="sr-Cyrl-CS"/>
        </w:rPr>
        <w:t>___</w:t>
      </w:r>
      <w:r w:rsidRPr="00177271">
        <w:rPr>
          <w:rFonts w:eastAsia="TimesNewRomanPS-BoldMT" w:cs="Arial"/>
          <w:b/>
          <w:bCs/>
          <w:i/>
          <w:iCs/>
          <w:lang w:val="sr-Cyrl-CS"/>
        </w:rPr>
        <w:t xml:space="preserve">__________________                                      </w:t>
      </w:r>
    </w:p>
    <w:p w14:paraId="36260233" w14:textId="77777777" w:rsidR="00BA2C2D" w:rsidRPr="00177271" w:rsidRDefault="00BA2C2D" w:rsidP="00177271">
      <w:pPr>
        <w:spacing w:before="0"/>
        <w:rPr>
          <w:rFonts w:cs="Arial"/>
          <w:b/>
          <w:bCs/>
          <w:i/>
          <w:iCs/>
          <w:u w:val="single"/>
        </w:rPr>
      </w:pPr>
    </w:p>
    <w:p w14:paraId="0B258AC7" w14:textId="77777777" w:rsidR="000E75A0" w:rsidRPr="00177271" w:rsidRDefault="000E75A0" w:rsidP="00177271">
      <w:pPr>
        <w:spacing w:before="0"/>
        <w:rPr>
          <w:rFonts w:cs="Arial"/>
          <w:b/>
          <w:bCs/>
          <w:i/>
          <w:iCs/>
          <w:u w:val="single"/>
          <w:lang w:val="sr-Cyrl-RS"/>
        </w:rPr>
      </w:pPr>
      <w:r w:rsidRPr="00177271">
        <w:rPr>
          <w:rFonts w:cs="Arial"/>
          <w:b/>
          <w:bCs/>
          <w:i/>
          <w:iCs/>
          <w:u w:val="single"/>
        </w:rPr>
        <w:t>Напомене:</w:t>
      </w:r>
    </w:p>
    <w:p w14:paraId="48A2E14D" w14:textId="77777777"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xml:space="preserve">- </w:t>
      </w:r>
      <w:r w:rsidRPr="00177271">
        <w:rPr>
          <w:rFonts w:eastAsia="TimesNewRomanPS-BoldMT" w:cs="Arial"/>
          <w:bCs/>
          <w:i/>
          <w:iCs/>
          <w:lang w:val="ru-RU"/>
        </w:rPr>
        <w:t>Уколико понуђачи подносе заједничку понуду,</w:t>
      </w:r>
      <w:r w:rsidRPr="00177271">
        <w:rPr>
          <w:rFonts w:eastAsia="TimesNewRomanPS-BoldMT" w:cs="Arial"/>
          <w:bCs/>
          <w:i/>
          <w:iCs/>
          <w:lang w:val="sr-Cyrl-RS"/>
        </w:rPr>
        <w:t xml:space="preserve"> </w:t>
      </w:r>
      <w:r w:rsidRPr="00177271">
        <w:rPr>
          <w:rFonts w:eastAsia="TimesNewRomanPS-BoldMT" w:cs="Arial"/>
          <w:bCs/>
          <w:i/>
          <w:iCs/>
          <w:lang w:val="ru-RU"/>
        </w:rPr>
        <w:t>група понуђача може да о</w:t>
      </w:r>
      <w:r w:rsidRPr="00177271">
        <w:rPr>
          <w:rFonts w:eastAsia="TimesNewRomanPS-BoldMT" w:cs="Arial"/>
          <w:bCs/>
          <w:i/>
          <w:iCs/>
          <w:lang w:val="sr-Cyrl-RS"/>
        </w:rPr>
        <w:t>власти</w:t>
      </w:r>
      <w:r w:rsidRPr="0017727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177271" w:rsidRDefault="00BA2C2D" w:rsidP="00177271">
      <w:pPr>
        <w:tabs>
          <w:tab w:val="left" w:pos="360"/>
        </w:tabs>
        <w:autoSpaceDE w:val="0"/>
        <w:autoSpaceDN w:val="0"/>
        <w:adjustRightInd w:val="0"/>
        <w:spacing w:before="0"/>
        <w:contextualSpacing/>
        <w:rPr>
          <w:rFonts w:eastAsia="TimesNewRomanPS-BoldMT" w:cs="Arial"/>
          <w:bCs/>
          <w:i/>
          <w:iCs/>
          <w:lang w:val="sr-Cyrl-RS"/>
        </w:rPr>
      </w:pPr>
    </w:p>
    <w:p w14:paraId="4D4012BE" w14:textId="77777777" w:rsidR="00290BFB" w:rsidRPr="00177271" w:rsidRDefault="00290BFB" w:rsidP="00177271">
      <w:pPr>
        <w:tabs>
          <w:tab w:val="left" w:pos="360"/>
        </w:tabs>
        <w:autoSpaceDE w:val="0"/>
        <w:autoSpaceDN w:val="0"/>
        <w:adjustRightInd w:val="0"/>
        <w:spacing w:before="0"/>
        <w:contextualSpacing/>
        <w:rPr>
          <w:rFonts w:eastAsia="TimesNewRomanPS-BoldMT" w:cs="Arial"/>
          <w:bCs/>
          <w:i/>
          <w:iCs/>
          <w:lang w:val="sr-Cyrl-RS"/>
        </w:rPr>
      </w:pPr>
    </w:p>
    <w:p w14:paraId="30F11295" w14:textId="577B692F" w:rsidR="003601D0" w:rsidRDefault="003601D0">
      <w:pPr>
        <w:spacing w:before="0"/>
        <w:jc w:val="left"/>
        <w:rPr>
          <w:rFonts w:cs="Arial"/>
        </w:rPr>
      </w:pPr>
      <w:bookmarkStart w:id="250" w:name="_Toc442559925"/>
      <w:r>
        <w:rPr>
          <w:rFonts w:cs="Arial"/>
        </w:rPr>
        <w:br w:type="page"/>
      </w:r>
    </w:p>
    <w:p w14:paraId="67564651" w14:textId="77777777" w:rsidR="00647666" w:rsidRPr="00177271" w:rsidRDefault="00647666" w:rsidP="00647666">
      <w:pPr>
        <w:pStyle w:val="KDObrazac"/>
        <w:spacing w:before="0"/>
      </w:pPr>
      <w:bookmarkStart w:id="251" w:name="_Toc442559926"/>
      <w:bookmarkEnd w:id="250"/>
      <w:r w:rsidRPr="00177271">
        <w:lastRenderedPageBreak/>
        <w:t xml:space="preserve">ОБРАЗАЦ </w:t>
      </w:r>
      <w:r>
        <w:rPr>
          <w:lang w:val="sr-Cyrl-RS"/>
        </w:rPr>
        <w:t>2</w:t>
      </w:r>
      <w:r w:rsidRPr="00177271">
        <w:t>.</w:t>
      </w:r>
    </w:p>
    <w:p w14:paraId="73D4844A" w14:textId="77777777" w:rsidR="00647666" w:rsidRPr="00177271" w:rsidRDefault="00647666" w:rsidP="00647666">
      <w:pPr>
        <w:spacing w:before="0"/>
        <w:jc w:val="center"/>
        <w:rPr>
          <w:rFonts w:cs="Arial"/>
          <w:b/>
        </w:rPr>
      </w:pPr>
      <w:r w:rsidRPr="00177271">
        <w:rPr>
          <w:rFonts w:cs="Arial"/>
          <w:b/>
        </w:rPr>
        <w:t>ОБРАЗАЦ СТРУКУТРЕ ЦЕНЕ</w:t>
      </w:r>
    </w:p>
    <w:p w14:paraId="3AE3F62E" w14:textId="77777777" w:rsidR="00647666" w:rsidRPr="00177271" w:rsidRDefault="00647666" w:rsidP="00647666">
      <w:pPr>
        <w:spacing w:before="0"/>
        <w:rPr>
          <w:rFonts w:cs="Arial"/>
        </w:rPr>
      </w:pPr>
    </w:p>
    <w:p w14:paraId="566820BF" w14:textId="77777777" w:rsidR="00647666" w:rsidRPr="00C404E2" w:rsidRDefault="00647666" w:rsidP="00647666">
      <w:pPr>
        <w:spacing w:before="0"/>
        <w:rPr>
          <w:rFonts w:cs="Arial"/>
          <w:lang w:val="sr-Cyrl-RS"/>
        </w:rPr>
      </w:pPr>
      <w:r w:rsidRPr="00177271">
        <w:rPr>
          <w:rFonts w:cs="Arial"/>
        </w:rPr>
        <w:t>Табела 1.</w:t>
      </w:r>
      <w:r>
        <w:rPr>
          <w:rFonts w:cs="Arial"/>
          <w:lang w:val="sr-Cyrl-RS"/>
        </w:rPr>
        <w:t xml:space="preserve"> НОВА ВОЗИЛА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539"/>
        <w:gridCol w:w="1030"/>
        <w:gridCol w:w="590"/>
        <w:gridCol w:w="909"/>
        <w:gridCol w:w="835"/>
        <w:gridCol w:w="949"/>
        <w:gridCol w:w="949"/>
        <w:gridCol w:w="835"/>
        <w:gridCol w:w="947"/>
      </w:tblGrid>
      <w:tr w:rsidR="00C84DFA" w:rsidRPr="00C84DFA" w14:paraId="4D142750" w14:textId="77777777" w:rsidTr="00C84DFA">
        <w:tc>
          <w:tcPr>
            <w:tcW w:w="242" w:type="pct"/>
            <w:shd w:val="clear" w:color="auto" w:fill="C6D9F1" w:themeFill="text2" w:themeFillTint="33"/>
            <w:vAlign w:val="center"/>
          </w:tcPr>
          <w:p w14:paraId="73BD17A6" w14:textId="67494233" w:rsidR="00C84DFA" w:rsidRPr="00C84DFA" w:rsidRDefault="00C84DFA" w:rsidP="00C84DFA">
            <w:pPr>
              <w:spacing w:before="0"/>
              <w:jc w:val="center"/>
              <w:rPr>
                <w:rFonts w:cs="Arial"/>
                <w:bCs/>
                <w:i/>
                <w:iCs/>
                <w:sz w:val="16"/>
                <w:szCs w:val="16"/>
                <w:lang w:val="sr-Cyrl-CS"/>
              </w:rPr>
            </w:pPr>
            <w:r w:rsidRPr="00C84DFA">
              <w:rPr>
                <w:rFonts w:cs="Arial"/>
                <w:bCs/>
                <w:i/>
                <w:iCs/>
                <w:sz w:val="16"/>
                <w:szCs w:val="16"/>
                <w:lang w:val="sr-Cyrl-CS"/>
              </w:rPr>
              <w:t>Р. бр</w:t>
            </w:r>
          </w:p>
        </w:tc>
        <w:tc>
          <w:tcPr>
            <w:tcW w:w="853" w:type="pct"/>
            <w:shd w:val="clear" w:color="auto" w:fill="C6D9F1" w:themeFill="text2" w:themeFillTint="33"/>
            <w:vAlign w:val="center"/>
          </w:tcPr>
          <w:p w14:paraId="38413A75" w14:textId="27DCF829"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Назив добра</w:t>
            </w:r>
            <w:r w:rsidRPr="00C84DFA">
              <w:rPr>
                <w:rFonts w:cs="Arial"/>
                <w:sz w:val="18"/>
                <w:szCs w:val="18"/>
                <w:lang w:val="sr-Cyrl-CS" w:eastAsia="ar-SA"/>
              </w:rPr>
              <w:t xml:space="preserve"> НОВО </w:t>
            </w:r>
            <w:r w:rsidRPr="00C84DFA">
              <w:rPr>
                <w:rFonts w:cs="Arial"/>
                <w:sz w:val="18"/>
                <w:szCs w:val="18"/>
                <w:lang w:val="sr-Cyrl-CS"/>
              </w:rPr>
              <w:t xml:space="preserve">ПУТНИЧКО </w:t>
            </w:r>
            <w:r w:rsidRPr="00C84DFA">
              <w:rPr>
                <w:rFonts w:cs="Arial"/>
                <w:sz w:val="18"/>
                <w:szCs w:val="18"/>
                <w:lang w:val="sr-Latn-CS"/>
              </w:rPr>
              <w:t xml:space="preserve"> ВОЗИЛО</w:t>
            </w:r>
          </w:p>
        </w:tc>
        <w:tc>
          <w:tcPr>
            <w:tcW w:w="571" w:type="pct"/>
            <w:shd w:val="clear" w:color="auto" w:fill="C6D9F1" w:themeFill="text2" w:themeFillTint="33"/>
            <w:vAlign w:val="center"/>
          </w:tcPr>
          <w:p w14:paraId="4DB6EA69" w14:textId="3A90D0F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Назив произвођача</w:t>
            </w:r>
            <w:r>
              <w:rPr>
                <w:rFonts w:cs="Arial"/>
                <w:b/>
                <w:bCs/>
                <w:i/>
                <w:iCs/>
                <w:sz w:val="16"/>
                <w:szCs w:val="16"/>
                <w:lang w:val="sr-Cyrl-CS"/>
              </w:rPr>
              <w:t>,</w:t>
            </w:r>
            <w:r w:rsidRPr="00C84DFA">
              <w:rPr>
                <w:rFonts w:cs="Arial"/>
                <w:b/>
                <w:bCs/>
                <w:i/>
                <w:iCs/>
                <w:sz w:val="16"/>
                <w:szCs w:val="16"/>
                <w:lang w:val="sr-Cyrl-CS"/>
              </w:rPr>
              <w:t xml:space="preserve"> модел, </w:t>
            </w:r>
            <w:r>
              <w:rPr>
                <w:rFonts w:cs="Arial"/>
                <w:b/>
                <w:bCs/>
                <w:i/>
                <w:iCs/>
                <w:sz w:val="16"/>
                <w:szCs w:val="16"/>
                <w:lang w:val="sr-Cyrl-CS"/>
              </w:rPr>
              <w:t xml:space="preserve">тип, </w:t>
            </w:r>
            <w:r w:rsidRPr="00C84DFA">
              <w:rPr>
                <w:rFonts w:cs="Arial"/>
                <w:b/>
                <w:bCs/>
                <w:i/>
                <w:iCs/>
                <w:sz w:val="16"/>
                <w:szCs w:val="16"/>
                <w:lang w:val="sr-Cyrl-CS"/>
              </w:rPr>
              <w:t xml:space="preserve">ознака </w:t>
            </w:r>
            <w:r w:rsidR="00F6543D">
              <w:rPr>
                <w:rFonts w:cs="Arial"/>
                <w:b/>
                <w:bCs/>
                <w:i/>
                <w:iCs/>
                <w:sz w:val="16"/>
                <w:szCs w:val="16"/>
                <w:lang w:val="sr-Cyrl-CS"/>
              </w:rPr>
              <w:t>и година производње</w:t>
            </w:r>
          </w:p>
        </w:tc>
        <w:tc>
          <w:tcPr>
            <w:tcW w:w="327" w:type="pct"/>
            <w:shd w:val="clear" w:color="auto" w:fill="C6D9F1" w:themeFill="text2" w:themeFillTint="33"/>
            <w:vAlign w:val="center"/>
          </w:tcPr>
          <w:p w14:paraId="12225559" w14:textId="292A100F"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ком</w:t>
            </w:r>
          </w:p>
        </w:tc>
        <w:tc>
          <w:tcPr>
            <w:tcW w:w="504" w:type="pct"/>
            <w:shd w:val="clear" w:color="auto" w:fill="C6D9F1" w:themeFill="text2" w:themeFillTint="33"/>
            <w:vAlign w:val="center"/>
          </w:tcPr>
          <w:p w14:paraId="5447BADE"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Јед.</w:t>
            </w:r>
          </w:p>
          <w:p w14:paraId="2286FC5A" w14:textId="77777777" w:rsid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 xml:space="preserve">цена </w:t>
            </w:r>
          </w:p>
          <w:p w14:paraId="5ED8B309" w14:textId="2F8BD520"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без ПДВ</w:t>
            </w:r>
          </w:p>
          <w:p w14:paraId="3A5938B0" w14:textId="26EEF9F7"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463" w:type="pct"/>
            <w:shd w:val="clear" w:color="auto" w:fill="C6D9F1" w:themeFill="text2" w:themeFillTint="33"/>
            <w:vAlign w:val="center"/>
          </w:tcPr>
          <w:p w14:paraId="0560943E" w14:textId="201B8681" w:rsidR="00C84DFA" w:rsidRPr="00C84DFA" w:rsidRDefault="00C84DFA" w:rsidP="007104D6">
            <w:pPr>
              <w:spacing w:before="0"/>
              <w:jc w:val="center"/>
              <w:rPr>
                <w:rFonts w:cs="Arial"/>
                <w:b/>
                <w:bCs/>
                <w:i/>
                <w:iCs/>
                <w:sz w:val="16"/>
                <w:szCs w:val="16"/>
                <w:lang w:val="sr-Cyrl-CS"/>
              </w:rPr>
            </w:pPr>
            <w:r w:rsidRPr="00C84DFA">
              <w:rPr>
                <w:rFonts w:cs="Arial"/>
                <w:b/>
                <w:bCs/>
                <w:i/>
                <w:iCs/>
                <w:sz w:val="16"/>
                <w:szCs w:val="16"/>
                <w:lang w:val="sr-Cyrl-CS"/>
              </w:rPr>
              <w:t xml:space="preserve">Износ </w:t>
            </w:r>
            <w:r w:rsidR="007104D6">
              <w:rPr>
                <w:rFonts w:cs="Arial"/>
                <w:b/>
                <w:bCs/>
                <w:i/>
                <w:iCs/>
                <w:sz w:val="16"/>
                <w:szCs w:val="16"/>
                <w:lang w:val="sr-Cyrl-CS"/>
              </w:rPr>
              <w:t>ПДВ</w:t>
            </w:r>
            <w:r>
              <w:rPr>
                <w:rFonts w:cs="Arial"/>
                <w:b/>
                <w:bCs/>
                <w:i/>
                <w:iCs/>
                <w:sz w:val="16"/>
                <w:szCs w:val="16"/>
                <w:lang w:val="sr-Cyrl-CS"/>
              </w:rPr>
              <w:t xml:space="preserve"> </w:t>
            </w:r>
          </w:p>
        </w:tc>
        <w:tc>
          <w:tcPr>
            <w:tcW w:w="526" w:type="pct"/>
            <w:shd w:val="clear" w:color="auto" w:fill="C6D9F1" w:themeFill="text2" w:themeFillTint="33"/>
            <w:vAlign w:val="center"/>
          </w:tcPr>
          <w:p w14:paraId="0BE0784E" w14:textId="62C39CBB"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Јед.</w:t>
            </w:r>
          </w:p>
          <w:p w14:paraId="3D73FCF0"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цена са ПДВ</w:t>
            </w:r>
          </w:p>
          <w:p w14:paraId="25BB4A4C" w14:textId="38F844EF"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526" w:type="pct"/>
            <w:shd w:val="clear" w:color="auto" w:fill="C6D9F1" w:themeFill="text2" w:themeFillTint="33"/>
            <w:vAlign w:val="center"/>
          </w:tcPr>
          <w:p w14:paraId="1CE5D9D9"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Укупна цена без ПДВ</w:t>
            </w:r>
          </w:p>
          <w:p w14:paraId="456843D3" w14:textId="010ECA04"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463" w:type="pct"/>
            <w:shd w:val="clear" w:color="auto" w:fill="C6D9F1" w:themeFill="text2" w:themeFillTint="33"/>
            <w:vAlign w:val="center"/>
          </w:tcPr>
          <w:p w14:paraId="0DC498F9" w14:textId="356D3EF8" w:rsidR="00C84DFA" w:rsidRPr="00C84DFA" w:rsidRDefault="00C84DFA" w:rsidP="007104D6">
            <w:pPr>
              <w:spacing w:before="0"/>
              <w:jc w:val="center"/>
              <w:rPr>
                <w:rFonts w:cs="Arial"/>
                <w:b/>
                <w:bCs/>
                <w:i/>
                <w:iCs/>
                <w:sz w:val="16"/>
                <w:szCs w:val="16"/>
                <w:lang w:val="sr-Cyrl-CS"/>
              </w:rPr>
            </w:pPr>
            <w:r w:rsidRPr="00C84DFA">
              <w:rPr>
                <w:rFonts w:cs="Arial"/>
                <w:b/>
                <w:bCs/>
                <w:i/>
                <w:iCs/>
                <w:sz w:val="16"/>
                <w:szCs w:val="16"/>
                <w:lang w:val="sr-Cyrl-CS"/>
              </w:rPr>
              <w:t xml:space="preserve">Износ </w:t>
            </w:r>
            <w:r w:rsidR="007104D6">
              <w:rPr>
                <w:rFonts w:cs="Arial"/>
                <w:b/>
                <w:bCs/>
                <w:i/>
                <w:iCs/>
                <w:sz w:val="16"/>
                <w:szCs w:val="16"/>
                <w:lang w:val="sr-Cyrl-CS"/>
              </w:rPr>
              <w:t>ПДВ</w:t>
            </w:r>
          </w:p>
        </w:tc>
        <w:tc>
          <w:tcPr>
            <w:tcW w:w="525" w:type="pct"/>
            <w:shd w:val="clear" w:color="auto" w:fill="C6D9F1" w:themeFill="text2" w:themeFillTint="33"/>
            <w:vAlign w:val="center"/>
          </w:tcPr>
          <w:p w14:paraId="3BC2320C" w14:textId="6BD60D2E"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Укупна цена са ПДВ</w:t>
            </w:r>
          </w:p>
          <w:p w14:paraId="2406C02A" w14:textId="74A1E367"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r>
      <w:tr w:rsidR="00C84DFA" w:rsidRPr="00C84DFA" w14:paraId="7AA02285" w14:textId="77777777" w:rsidTr="007104D6">
        <w:trPr>
          <w:trHeight w:val="224"/>
        </w:trPr>
        <w:tc>
          <w:tcPr>
            <w:tcW w:w="242" w:type="pct"/>
            <w:shd w:val="clear" w:color="auto" w:fill="auto"/>
          </w:tcPr>
          <w:p w14:paraId="19351935" w14:textId="77777777" w:rsidR="00C84DFA" w:rsidRPr="00C84DFA" w:rsidRDefault="00C84DFA" w:rsidP="002D4A72">
            <w:pPr>
              <w:spacing w:before="0"/>
              <w:jc w:val="center"/>
              <w:rPr>
                <w:rFonts w:cs="Arial"/>
                <w:b/>
                <w:bCs/>
                <w:i/>
                <w:iCs/>
                <w:sz w:val="18"/>
                <w:szCs w:val="18"/>
                <w:lang w:val="sr-Cyrl-CS"/>
              </w:rPr>
            </w:pPr>
            <w:r w:rsidRPr="00C84DFA">
              <w:rPr>
                <w:rFonts w:cs="Arial"/>
                <w:b/>
                <w:bCs/>
                <w:i/>
                <w:iCs/>
                <w:sz w:val="18"/>
                <w:szCs w:val="18"/>
                <w:lang w:val="sr-Cyrl-CS"/>
              </w:rPr>
              <w:t>(1)</w:t>
            </w:r>
          </w:p>
        </w:tc>
        <w:tc>
          <w:tcPr>
            <w:tcW w:w="853" w:type="pct"/>
            <w:shd w:val="clear" w:color="auto" w:fill="auto"/>
          </w:tcPr>
          <w:p w14:paraId="2514C45F" w14:textId="77777777" w:rsidR="00C84DFA" w:rsidRPr="00C84DFA" w:rsidRDefault="00C84DFA" w:rsidP="002D4A72">
            <w:pPr>
              <w:spacing w:before="0"/>
              <w:jc w:val="center"/>
              <w:rPr>
                <w:rFonts w:cs="Arial"/>
                <w:b/>
                <w:bCs/>
                <w:i/>
                <w:iCs/>
                <w:sz w:val="18"/>
                <w:szCs w:val="18"/>
                <w:lang w:val="sr-Cyrl-CS"/>
              </w:rPr>
            </w:pPr>
            <w:r w:rsidRPr="00C84DFA">
              <w:rPr>
                <w:rFonts w:cs="Arial"/>
                <w:b/>
                <w:bCs/>
                <w:i/>
                <w:iCs/>
                <w:sz w:val="18"/>
                <w:szCs w:val="18"/>
                <w:lang w:val="sr-Cyrl-CS"/>
              </w:rPr>
              <w:t>(2)</w:t>
            </w:r>
          </w:p>
        </w:tc>
        <w:tc>
          <w:tcPr>
            <w:tcW w:w="571" w:type="pct"/>
          </w:tcPr>
          <w:p w14:paraId="5B038E56" w14:textId="434E0266" w:rsidR="00C84DFA" w:rsidRPr="00C84DFA" w:rsidRDefault="00C84DFA" w:rsidP="002D4A72">
            <w:pPr>
              <w:spacing w:before="0"/>
              <w:jc w:val="center"/>
              <w:rPr>
                <w:rFonts w:cs="Arial"/>
                <w:b/>
                <w:bCs/>
                <w:i/>
                <w:iCs/>
                <w:sz w:val="18"/>
                <w:szCs w:val="18"/>
                <w:lang w:val="sr-Cyrl-CS"/>
              </w:rPr>
            </w:pPr>
            <w:r>
              <w:rPr>
                <w:rFonts w:cs="Arial"/>
                <w:b/>
                <w:bCs/>
                <w:i/>
                <w:iCs/>
                <w:sz w:val="18"/>
                <w:szCs w:val="18"/>
                <w:lang w:val="sr-Cyrl-CS"/>
              </w:rPr>
              <w:t>(3)</w:t>
            </w:r>
          </w:p>
        </w:tc>
        <w:tc>
          <w:tcPr>
            <w:tcW w:w="327" w:type="pct"/>
            <w:shd w:val="clear" w:color="auto" w:fill="auto"/>
          </w:tcPr>
          <w:p w14:paraId="28BE3A3E" w14:textId="0F5B0CCC"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4</w:t>
            </w:r>
            <w:r w:rsidRPr="00C84DFA">
              <w:rPr>
                <w:rFonts w:cs="Arial"/>
                <w:b/>
                <w:bCs/>
                <w:i/>
                <w:iCs/>
                <w:sz w:val="18"/>
                <w:szCs w:val="18"/>
                <w:lang w:val="sr-Cyrl-CS"/>
              </w:rPr>
              <w:t>)</w:t>
            </w:r>
          </w:p>
        </w:tc>
        <w:tc>
          <w:tcPr>
            <w:tcW w:w="504" w:type="pct"/>
            <w:shd w:val="clear" w:color="auto" w:fill="auto"/>
          </w:tcPr>
          <w:p w14:paraId="6E24710B" w14:textId="21FE7752"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5</w:t>
            </w:r>
            <w:r w:rsidRPr="00C84DFA">
              <w:rPr>
                <w:rFonts w:cs="Arial"/>
                <w:b/>
                <w:bCs/>
                <w:i/>
                <w:iCs/>
                <w:sz w:val="18"/>
                <w:szCs w:val="18"/>
                <w:lang w:val="sr-Cyrl-CS"/>
              </w:rPr>
              <w:t>)</w:t>
            </w:r>
          </w:p>
        </w:tc>
        <w:tc>
          <w:tcPr>
            <w:tcW w:w="463" w:type="pct"/>
          </w:tcPr>
          <w:p w14:paraId="29A236FB" w14:textId="0150CF84" w:rsidR="00C84DFA" w:rsidRPr="00C84DFA" w:rsidRDefault="00C84DFA" w:rsidP="00C84DFA">
            <w:pPr>
              <w:spacing w:before="0"/>
              <w:jc w:val="center"/>
              <w:rPr>
                <w:rFonts w:cs="Arial"/>
                <w:b/>
                <w:bCs/>
                <w:i/>
                <w:iCs/>
                <w:sz w:val="18"/>
                <w:szCs w:val="18"/>
                <w:lang w:val="sr-Cyrl-CS"/>
              </w:rPr>
            </w:pPr>
            <w:r>
              <w:rPr>
                <w:rFonts w:cs="Arial"/>
                <w:b/>
                <w:bCs/>
                <w:i/>
                <w:iCs/>
                <w:sz w:val="18"/>
                <w:szCs w:val="18"/>
                <w:lang w:val="sr-Cyrl-CS"/>
              </w:rPr>
              <w:t>(6)</w:t>
            </w:r>
          </w:p>
        </w:tc>
        <w:tc>
          <w:tcPr>
            <w:tcW w:w="526" w:type="pct"/>
            <w:shd w:val="clear" w:color="auto" w:fill="auto"/>
          </w:tcPr>
          <w:p w14:paraId="0711A3C4" w14:textId="6A3DC5F6"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7</w:t>
            </w:r>
            <w:r w:rsidRPr="00C84DFA">
              <w:rPr>
                <w:rFonts w:cs="Arial"/>
                <w:b/>
                <w:bCs/>
                <w:i/>
                <w:iCs/>
                <w:sz w:val="18"/>
                <w:szCs w:val="18"/>
                <w:lang w:val="sr-Cyrl-CS"/>
              </w:rPr>
              <w:t>)</w:t>
            </w:r>
          </w:p>
        </w:tc>
        <w:tc>
          <w:tcPr>
            <w:tcW w:w="526" w:type="pct"/>
          </w:tcPr>
          <w:p w14:paraId="0842D3C5" w14:textId="5E852C48"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8</w:t>
            </w:r>
            <w:r w:rsidRPr="00C84DFA">
              <w:rPr>
                <w:rFonts w:cs="Arial"/>
                <w:b/>
                <w:bCs/>
                <w:i/>
                <w:iCs/>
                <w:sz w:val="18"/>
                <w:szCs w:val="18"/>
                <w:lang w:val="sr-Cyrl-CS"/>
              </w:rPr>
              <w:t>)</w:t>
            </w:r>
          </w:p>
        </w:tc>
        <w:tc>
          <w:tcPr>
            <w:tcW w:w="463" w:type="pct"/>
          </w:tcPr>
          <w:p w14:paraId="433BDEB0" w14:textId="561FD098" w:rsidR="00C84DFA" w:rsidRPr="00C84DFA" w:rsidRDefault="00C84DFA" w:rsidP="00C84DFA">
            <w:pPr>
              <w:spacing w:before="0"/>
              <w:jc w:val="center"/>
              <w:rPr>
                <w:rFonts w:cs="Arial"/>
                <w:b/>
                <w:bCs/>
                <w:i/>
                <w:iCs/>
                <w:sz w:val="18"/>
                <w:szCs w:val="18"/>
                <w:lang w:val="sr-Cyrl-CS"/>
              </w:rPr>
            </w:pPr>
            <w:r>
              <w:rPr>
                <w:rFonts w:cs="Arial"/>
                <w:b/>
                <w:bCs/>
                <w:i/>
                <w:iCs/>
                <w:sz w:val="18"/>
                <w:szCs w:val="18"/>
                <w:lang w:val="sr-Cyrl-CS"/>
              </w:rPr>
              <w:t>(9)</w:t>
            </w:r>
          </w:p>
        </w:tc>
        <w:tc>
          <w:tcPr>
            <w:tcW w:w="525" w:type="pct"/>
            <w:shd w:val="clear" w:color="auto" w:fill="auto"/>
          </w:tcPr>
          <w:p w14:paraId="696D914F" w14:textId="0DB2CFA4"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10</w:t>
            </w:r>
            <w:r w:rsidRPr="00C84DFA">
              <w:rPr>
                <w:rFonts w:cs="Arial"/>
                <w:b/>
                <w:bCs/>
                <w:i/>
                <w:iCs/>
                <w:sz w:val="18"/>
                <w:szCs w:val="18"/>
                <w:lang w:val="sr-Cyrl-CS"/>
              </w:rPr>
              <w:t>)</w:t>
            </w:r>
          </w:p>
        </w:tc>
      </w:tr>
      <w:tr w:rsidR="00C84DFA" w:rsidRPr="00C84DFA" w14:paraId="54CD8EED" w14:textId="77777777" w:rsidTr="00C84DFA">
        <w:tc>
          <w:tcPr>
            <w:tcW w:w="242" w:type="pct"/>
            <w:shd w:val="clear" w:color="auto" w:fill="auto"/>
            <w:vAlign w:val="center"/>
          </w:tcPr>
          <w:p w14:paraId="6C594FDC" w14:textId="77777777" w:rsidR="00C84DFA" w:rsidRPr="00C84DFA" w:rsidRDefault="00C84DFA" w:rsidP="005E7653">
            <w:pPr>
              <w:spacing w:before="0"/>
              <w:jc w:val="center"/>
              <w:rPr>
                <w:rFonts w:cs="Arial"/>
                <w:b/>
                <w:bCs/>
                <w:i/>
                <w:iCs/>
                <w:sz w:val="18"/>
                <w:szCs w:val="18"/>
                <w:lang w:val="sr-Cyrl-CS"/>
              </w:rPr>
            </w:pPr>
            <w:r w:rsidRPr="00C84DFA">
              <w:rPr>
                <w:rFonts w:cs="Arial"/>
                <w:b/>
                <w:bCs/>
                <w:i/>
                <w:iCs/>
                <w:sz w:val="18"/>
                <w:szCs w:val="18"/>
                <w:lang w:val="sr-Cyrl-CS"/>
              </w:rPr>
              <w:t>1.</w:t>
            </w:r>
          </w:p>
        </w:tc>
        <w:tc>
          <w:tcPr>
            <w:tcW w:w="853" w:type="pct"/>
            <w:shd w:val="clear" w:color="auto" w:fill="auto"/>
          </w:tcPr>
          <w:p w14:paraId="7AD14006" w14:textId="167D977E" w:rsidR="00C84DFA" w:rsidRPr="00C84DFA" w:rsidRDefault="00C84DFA" w:rsidP="005E7653">
            <w:pPr>
              <w:spacing w:before="0"/>
              <w:jc w:val="center"/>
              <w:rPr>
                <w:rFonts w:cs="Arial"/>
                <w:sz w:val="18"/>
                <w:szCs w:val="18"/>
                <w:lang w:val="sr-Cyrl-RS"/>
              </w:rPr>
            </w:pPr>
            <w:r w:rsidRPr="00C84DFA">
              <w:rPr>
                <w:rFonts w:cs="Arial"/>
                <w:sz w:val="18"/>
                <w:szCs w:val="18"/>
                <w:lang w:val="sr-Cyrl-RS"/>
              </w:rPr>
              <w:t xml:space="preserve">Возило тип </w:t>
            </w:r>
            <w:r w:rsidRPr="00C84DFA">
              <w:rPr>
                <w:rFonts w:cs="Arial"/>
                <w:sz w:val="18"/>
                <w:szCs w:val="18"/>
                <w:lang w:val="sr-Latn-RS"/>
              </w:rPr>
              <w:t xml:space="preserve">I </w:t>
            </w:r>
            <w:r w:rsidRPr="00C84DFA">
              <w:rPr>
                <w:rFonts w:cs="Arial"/>
                <w:sz w:val="18"/>
                <w:szCs w:val="18"/>
                <w:lang w:val="sr-Cyrl-RS"/>
              </w:rPr>
              <w:t xml:space="preserve">– </w:t>
            </w:r>
          </w:p>
          <w:p w14:paraId="39599B64" w14:textId="08218FDE" w:rsidR="00C84DFA" w:rsidRPr="00C84DFA" w:rsidRDefault="00C84DFA" w:rsidP="005E7653">
            <w:pPr>
              <w:spacing w:before="0"/>
              <w:jc w:val="center"/>
              <w:rPr>
                <w:rFonts w:cs="Arial"/>
                <w:sz w:val="18"/>
                <w:szCs w:val="18"/>
                <w:lang w:val="sr-Cyrl-RS"/>
              </w:rPr>
            </w:pPr>
            <w:r w:rsidRPr="00C84DFA">
              <w:rPr>
                <w:rFonts w:cs="Arial"/>
                <w:sz w:val="18"/>
                <w:szCs w:val="18"/>
                <w:lang w:val="sr-Latn-CS"/>
              </w:rPr>
              <w:t xml:space="preserve">БЕНЗИН </w:t>
            </w:r>
            <w:r w:rsidRPr="00C84DFA">
              <w:rPr>
                <w:rFonts w:cs="Arial"/>
                <w:sz w:val="18"/>
                <w:szCs w:val="18"/>
                <w:lang w:val="sr-Cyrl-RS"/>
              </w:rPr>
              <w:t>(</w:t>
            </w:r>
            <w:r w:rsidRPr="00C84DFA">
              <w:rPr>
                <w:rFonts w:cs="Arial"/>
                <w:sz w:val="18"/>
                <w:szCs w:val="18"/>
                <w:lang w:val="sr-Latn-RS"/>
              </w:rPr>
              <w:t>hatcback)</w:t>
            </w:r>
          </w:p>
        </w:tc>
        <w:tc>
          <w:tcPr>
            <w:tcW w:w="571" w:type="pct"/>
          </w:tcPr>
          <w:p w14:paraId="4C3228A5" w14:textId="77777777" w:rsidR="00C84DFA" w:rsidRPr="00C84DFA" w:rsidRDefault="00C84DFA" w:rsidP="005E7653">
            <w:pPr>
              <w:spacing w:before="0"/>
              <w:jc w:val="center"/>
              <w:rPr>
                <w:rFonts w:cs="Arial"/>
                <w:bCs/>
                <w:i/>
                <w:iCs/>
                <w:sz w:val="18"/>
                <w:szCs w:val="18"/>
              </w:rPr>
            </w:pPr>
          </w:p>
        </w:tc>
        <w:tc>
          <w:tcPr>
            <w:tcW w:w="327" w:type="pct"/>
            <w:shd w:val="clear" w:color="auto" w:fill="auto"/>
            <w:vAlign w:val="center"/>
          </w:tcPr>
          <w:p w14:paraId="3DAB1788" w14:textId="3B1F2F7C" w:rsidR="00C84DFA" w:rsidRPr="00C84DFA" w:rsidRDefault="000C1245" w:rsidP="005E7653">
            <w:pPr>
              <w:spacing w:before="0"/>
              <w:jc w:val="center"/>
              <w:rPr>
                <w:rFonts w:cs="Arial"/>
                <w:bCs/>
                <w:i/>
                <w:iCs/>
                <w:sz w:val="18"/>
                <w:szCs w:val="18"/>
                <w:lang w:val="sr-Cyrl-CS"/>
              </w:rPr>
            </w:pPr>
            <w:r>
              <w:rPr>
                <w:rFonts w:cs="Arial"/>
                <w:bCs/>
                <w:i/>
                <w:iCs/>
                <w:sz w:val="18"/>
                <w:szCs w:val="18"/>
                <w:lang w:val="sr-Cyrl-CS"/>
              </w:rPr>
              <w:t>12</w:t>
            </w:r>
          </w:p>
        </w:tc>
        <w:tc>
          <w:tcPr>
            <w:tcW w:w="504" w:type="pct"/>
            <w:shd w:val="clear" w:color="auto" w:fill="auto"/>
            <w:vAlign w:val="center"/>
          </w:tcPr>
          <w:p w14:paraId="47AB3289" w14:textId="77777777" w:rsidR="00C84DFA" w:rsidRPr="00C84DFA" w:rsidRDefault="00C84DFA" w:rsidP="005E7653">
            <w:pPr>
              <w:spacing w:before="0"/>
              <w:jc w:val="center"/>
              <w:rPr>
                <w:rFonts w:cs="Arial"/>
                <w:b/>
                <w:bCs/>
                <w:i/>
                <w:iCs/>
                <w:sz w:val="18"/>
                <w:szCs w:val="18"/>
              </w:rPr>
            </w:pPr>
          </w:p>
        </w:tc>
        <w:tc>
          <w:tcPr>
            <w:tcW w:w="463" w:type="pct"/>
          </w:tcPr>
          <w:p w14:paraId="3522260B"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DBE888A" w14:textId="4F240D61" w:rsidR="00C84DFA" w:rsidRPr="00C84DFA" w:rsidRDefault="00C84DFA" w:rsidP="005E7653">
            <w:pPr>
              <w:spacing w:before="0"/>
              <w:jc w:val="center"/>
              <w:rPr>
                <w:rFonts w:cs="Arial"/>
                <w:b/>
                <w:bCs/>
                <w:i/>
                <w:iCs/>
                <w:sz w:val="18"/>
                <w:szCs w:val="18"/>
              </w:rPr>
            </w:pPr>
          </w:p>
        </w:tc>
        <w:tc>
          <w:tcPr>
            <w:tcW w:w="526" w:type="pct"/>
          </w:tcPr>
          <w:p w14:paraId="7D67742C" w14:textId="77777777" w:rsidR="00C84DFA" w:rsidRPr="00C84DFA" w:rsidRDefault="00C84DFA" w:rsidP="005E7653">
            <w:pPr>
              <w:spacing w:before="0"/>
              <w:jc w:val="center"/>
              <w:rPr>
                <w:rFonts w:cs="Arial"/>
                <w:b/>
                <w:bCs/>
                <w:i/>
                <w:iCs/>
                <w:sz w:val="18"/>
                <w:szCs w:val="18"/>
              </w:rPr>
            </w:pPr>
          </w:p>
        </w:tc>
        <w:tc>
          <w:tcPr>
            <w:tcW w:w="463" w:type="pct"/>
          </w:tcPr>
          <w:p w14:paraId="69772A95"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599F60D7" w14:textId="6ADADDAD" w:rsidR="00C84DFA" w:rsidRPr="00C84DFA" w:rsidRDefault="00C84DFA" w:rsidP="005E7653">
            <w:pPr>
              <w:spacing w:before="0"/>
              <w:jc w:val="center"/>
              <w:rPr>
                <w:rFonts w:cs="Arial"/>
                <w:b/>
                <w:bCs/>
                <w:i/>
                <w:iCs/>
                <w:sz w:val="18"/>
                <w:szCs w:val="18"/>
              </w:rPr>
            </w:pPr>
          </w:p>
        </w:tc>
      </w:tr>
      <w:tr w:rsidR="00C84DFA" w:rsidRPr="00C84DFA" w14:paraId="2334A9B5" w14:textId="77777777" w:rsidTr="00C84DFA">
        <w:tc>
          <w:tcPr>
            <w:tcW w:w="242" w:type="pct"/>
            <w:shd w:val="clear" w:color="auto" w:fill="auto"/>
            <w:vAlign w:val="center"/>
          </w:tcPr>
          <w:p w14:paraId="6CF10D43" w14:textId="77777777" w:rsidR="00C84DFA" w:rsidRPr="00C84DFA" w:rsidRDefault="00C84DFA" w:rsidP="005E7653">
            <w:pPr>
              <w:spacing w:before="0"/>
              <w:jc w:val="center"/>
              <w:rPr>
                <w:rFonts w:cs="Arial"/>
                <w:b/>
                <w:bCs/>
                <w:i/>
                <w:iCs/>
                <w:sz w:val="18"/>
                <w:szCs w:val="18"/>
              </w:rPr>
            </w:pPr>
            <w:r w:rsidRPr="00C84DFA">
              <w:rPr>
                <w:rFonts w:cs="Arial"/>
                <w:b/>
                <w:bCs/>
                <w:i/>
                <w:iCs/>
                <w:sz w:val="18"/>
                <w:szCs w:val="18"/>
              </w:rPr>
              <w:t>2.</w:t>
            </w:r>
          </w:p>
        </w:tc>
        <w:tc>
          <w:tcPr>
            <w:tcW w:w="853" w:type="pct"/>
            <w:shd w:val="clear" w:color="auto" w:fill="auto"/>
          </w:tcPr>
          <w:p w14:paraId="68A114FB" w14:textId="28381FFB" w:rsidR="00C84DFA" w:rsidRPr="00C84DFA" w:rsidRDefault="00C84DFA" w:rsidP="005E7653">
            <w:pPr>
              <w:tabs>
                <w:tab w:val="center" w:pos="602"/>
              </w:tabs>
              <w:spacing w:before="0"/>
              <w:rPr>
                <w:rFonts w:cs="Arial"/>
                <w:sz w:val="18"/>
                <w:szCs w:val="18"/>
                <w:lang w:val="sr-Cyrl-CS" w:eastAsia="ar-SA"/>
              </w:rPr>
            </w:pPr>
            <w:r w:rsidRPr="00C84DFA">
              <w:rPr>
                <w:rFonts w:cs="Arial"/>
                <w:sz w:val="18"/>
                <w:szCs w:val="18"/>
                <w:lang w:val="sr-Cyrl-RS"/>
              </w:rPr>
              <w:tab/>
              <w:t xml:space="preserve">Возило тип </w:t>
            </w:r>
            <w:r w:rsidRPr="00C84DFA">
              <w:rPr>
                <w:rFonts w:cs="Arial"/>
                <w:sz w:val="18"/>
                <w:szCs w:val="18"/>
                <w:lang w:val="sr-Latn-RS"/>
              </w:rPr>
              <w:t xml:space="preserve">II </w:t>
            </w:r>
            <w:r w:rsidRPr="00C84DFA">
              <w:rPr>
                <w:rFonts w:cs="Arial"/>
                <w:sz w:val="18"/>
                <w:szCs w:val="18"/>
                <w:lang w:val="sr-Cyrl-RS"/>
              </w:rPr>
              <w:t>-</w:t>
            </w:r>
          </w:p>
          <w:p w14:paraId="7696A425" w14:textId="63290580" w:rsidR="00C84DFA" w:rsidRPr="00C84DFA" w:rsidRDefault="00C84DFA" w:rsidP="005E7653">
            <w:pPr>
              <w:spacing w:before="0"/>
              <w:jc w:val="center"/>
              <w:rPr>
                <w:rFonts w:cs="Arial"/>
                <w:sz w:val="18"/>
                <w:szCs w:val="18"/>
                <w:lang w:val="sr-Cyrl-RS"/>
              </w:rPr>
            </w:pPr>
            <w:r w:rsidRPr="00C84DFA">
              <w:rPr>
                <w:rFonts w:cs="Arial"/>
                <w:sz w:val="18"/>
                <w:szCs w:val="18"/>
                <w:lang w:val="sr-Latn-CS"/>
              </w:rPr>
              <w:t>ДИЗЕЛ</w:t>
            </w:r>
            <w:r w:rsidRPr="00C84DFA">
              <w:rPr>
                <w:rFonts w:cs="Arial"/>
                <w:sz w:val="18"/>
                <w:szCs w:val="18"/>
                <w:lang w:val="sr-Cyrl-CS"/>
              </w:rPr>
              <w:t xml:space="preserve"> </w:t>
            </w:r>
            <w:r w:rsidRPr="00C84DFA">
              <w:rPr>
                <w:rFonts w:cs="Arial"/>
                <w:sz w:val="18"/>
                <w:szCs w:val="18"/>
                <w:lang w:val="sr-Cyrl-RS"/>
              </w:rPr>
              <w:t>(лимузина)</w:t>
            </w:r>
          </w:p>
        </w:tc>
        <w:tc>
          <w:tcPr>
            <w:tcW w:w="571" w:type="pct"/>
          </w:tcPr>
          <w:p w14:paraId="41E532CA" w14:textId="77777777" w:rsidR="00C84DFA" w:rsidRPr="00C84DFA" w:rsidRDefault="00C84DFA" w:rsidP="005E7653">
            <w:pPr>
              <w:spacing w:before="0"/>
              <w:jc w:val="center"/>
              <w:rPr>
                <w:rFonts w:cs="Arial"/>
                <w:bCs/>
                <w:i/>
                <w:iCs/>
                <w:sz w:val="18"/>
                <w:szCs w:val="18"/>
                <w:lang w:val="sr-Cyrl-RS"/>
              </w:rPr>
            </w:pPr>
          </w:p>
        </w:tc>
        <w:tc>
          <w:tcPr>
            <w:tcW w:w="327" w:type="pct"/>
            <w:shd w:val="clear" w:color="auto" w:fill="auto"/>
            <w:vAlign w:val="center"/>
          </w:tcPr>
          <w:p w14:paraId="0C24135C" w14:textId="366D6B2F" w:rsidR="00C84DFA" w:rsidRPr="00C84DFA" w:rsidRDefault="000C1245" w:rsidP="005E7653">
            <w:pPr>
              <w:spacing w:before="0"/>
              <w:jc w:val="center"/>
              <w:rPr>
                <w:rFonts w:cs="Arial"/>
                <w:bCs/>
                <w:i/>
                <w:iCs/>
                <w:sz w:val="18"/>
                <w:szCs w:val="18"/>
                <w:lang w:val="sr-Cyrl-CS"/>
              </w:rPr>
            </w:pPr>
            <w:r>
              <w:rPr>
                <w:rFonts w:cs="Arial"/>
                <w:bCs/>
                <w:i/>
                <w:iCs/>
                <w:sz w:val="18"/>
                <w:szCs w:val="18"/>
                <w:lang w:val="sr-Cyrl-CS"/>
              </w:rPr>
              <w:t>7</w:t>
            </w:r>
          </w:p>
        </w:tc>
        <w:tc>
          <w:tcPr>
            <w:tcW w:w="504" w:type="pct"/>
            <w:shd w:val="clear" w:color="auto" w:fill="auto"/>
            <w:vAlign w:val="center"/>
          </w:tcPr>
          <w:p w14:paraId="3990403A" w14:textId="77777777" w:rsidR="00C84DFA" w:rsidRPr="00C84DFA" w:rsidRDefault="00C84DFA" w:rsidP="005E7653">
            <w:pPr>
              <w:spacing w:before="0"/>
              <w:jc w:val="center"/>
              <w:rPr>
                <w:rFonts w:cs="Arial"/>
                <w:b/>
                <w:bCs/>
                <w:i/>
                <w:iCs/>
                <w:sz w:val="18"/>
                <w:szCs w:val="18"/>
              </w:rPr>
            </w:pPr>
          </w:p>
        </w:tc>
        <w:tc>
          <w:tcPr>
            <w:tcW w:w="463" w:type="pct"/>
          </w:tcPr>
          <w:p w14:paraId="5DD86009"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6DFCCA75" w14:textId="7A1A4BBC" w:rsidR="00C84DFA" w:rsidRPr="00C84DFA" w:rsidRDefault="00C84DFA" w:rsidP="005E7653">
            <w:pPr>
              <w:spacing w:before="0"/>
              <w:jc w:val="center"/>
              <w:rPr>
                <w:rFonts w:cs="Arial"/>
                <w:b/>
                <w:bCs/>
                <w:i/>
                <w:iCs/>
                <w:sz w:val="18"/>
                <w:szCs w:val="18"/>
              </w:rPr>
            </w:pPr>
          </w:p>
        </w:tc>
        <w:tc>
          <w:tcPr>
            <w:tcW w:w="526" w:type="pct"/>
          </w:tcPr>
          <w:p w14:paraId="3D21A94A" w14:textId="77777777" w:rsidR="00C84DFA" w:rsidRPr="00C84DFA" w:rsidRDefault="00C84DFA" w:rsidP="005E7653">
            <w:pPr>
              <w:spacing w:before="0"/>
              <w:jc w:val="center"/>
              <w:rPr>
                <w:rFonts w:cs="Arial"/>
                <w:b/>
                <w:bCs/>
                <w:i/>
                <w:iCs/>
                <w:sz w:val="18"/>
                <w:szCs w:val="18"/>
              </w:rPr>
            </w:pPr>
          </w:p>
        </w:tc>
        <w:tc>
          <w:tcPr>
            <w:tcW w:w="463" w:type="pct"/>
          </w:tcPr>
          <w:p w14:paraId="53F90C8D"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2E4E6779" w14:textId="1BA99655" w:rsidR="00C84DFA" w:rsidRPr="00C84DFA" w:rsidRDefault="00C84DFA" w:rsidP="005E7653">
            <w:pPr>
              <w:spacing w:before="0"/>
              <w:jc w:val="center"/>
              <w:rPr>
                <w:rFonts w:cs="Arial"/>
                <w:b/>
                <w:bCs/>
                <w:i/>
                <w:iCs/>
                <w:sz w:val="18"/>
                <w:szCs w:val="18"/>
              </w:rPr>
            </w:pPr>
          </w:p>
        </w:tc>
      </w:tr>
      <w:tr w:rsidR="00C84DFA" w:rsidRPr="00C84DFA" w14:paraId="1CA6EBD3" w14:textId="77777777" w:rsidTr="00C84DFA">
        <w:tc>
          <w:tcPr>
            <w:tcW w:w="242" w:type="pct"/>
            <w:shd w:val="clear" w:color="auto" w:fill="auto"/>
            <w:vAlign w:val="center"/>
          </w:tcPr>
          <w:p w14:paraId="365F5946" w14:textId="77777777" w:rsidR="00C84DFA" w:rsidRPr="00C84DFA" w:rsidRDefault="00C84DFA" w:rsidP="005E7653">
            <w:pPr>
              <w:spacing w:before="0"/>
              <w:jc w:val="center"/>
              <w:rPr>
                <w:rFonts w:cs="Arial"/>
                <w:b/>
                <w:bCs/>
                <w:i/>
                <w:iCs/>
                <w:sz w:val="18"/>
                <w:szCs w:val="18"/>
              </w:rPr>
            </w:pPr>
            <w:r w:rsidRPr="00C84DFA">
              <w:rPr>
                <w:rFonts w:cs="Arial"/>
                <w:b/>
                <w:bCs/>
                <w:i/>
                <w:iCs/>
                <w:sz w:val="18"/>
                <w:szCs w:val="18"/>
              </w:rPr>
              <w:t>3.</w:t>
            </w:r>
          </w:p>
        </w:tc>
        <w:tc>
          <w:tcPr>
            <w:tcW w:w="853" w:type="pct"/>
            <w:shd w:val="clear" w:color="auto" w:fill="auto"/>
          </w:tcPr>
          <w:p w14:paraId="7ABC4AA8" w14:textId="0FBC4B55" w:rsidR="00C84DFA" w:rsidRPr="00C84DFA" w:rsidRDefault="00C84DFA" w:rsidP="005E7653">
            <w:pPr>
              <w:spacing w:before="0"/>
              <w:jc w:val="center"/>
              <w:rPr>
                <w:rFonts w:cs="Arial"/>
                <w:sz w:val="18"/>
                <w:szCs w:val="18"/>
                <w:lang w:val="sr-Cyrl-CS" w:eastAsia="ar-SA"/>
              </w:rPr>
            </w:pPr>
            <w:r w:rsidRPr="00C84DFA">
              <w:rPr>
                <w:rFonts w:cs="Arial"/>
                <w:sz w:val="18"/>
                <w:szCs w:val="18"/>
                <w:lang w:val="sr-Cyrl-RS"/>
              </w:rPr>
              <w:t xml:space="preserve">Возило тип </w:t>
            </w:r>
            <w:r w:rsidRPr="00C84DFA">
              <w:rPr>
                <w:rFonts w:cs="Arial"/>
                <w:sz w:val="18"/>
                <w:szCs w:val="18"/>
                <w:lang w:val="sr-Latn-RS"/>
              </w:rPr>
              <w:t xml:space="preserve">III </w:t>
            </w:r>
            <w:r w:rsidRPr="00C84DFA">
              <w:rPr>
                <w:rFonts w:cs="Arial"/>
                <w:sz w:val="18"/>
                <w:szCs w:val="18"/>
                <w:lang w:val="sr-Cyrl-RS"/>
              </w:rPr>
              <w:t>-</w:t>
            </w:r>
          </w:p>
          <w:p w14:paraId="02F0A814" w14:textId="37C4D9B7" w:rsidR="00C84DFA" w:rsidRPr="00C84DFA" w:rsidRDefault="00C84DFA" w:rsidP="005E7653">
            <w:pPr>
              <w:spacing w:before="0"/>
              <w:jc w:val="center"/>
              <w:rPr>
                <w:rFonts w:cs="Arial"/>
                <w:sz w:val="18"/>
                <w:szCs w:val="18"/>
                <w:lang w:val="sr-Cyrl-CS"/>
              </w:rPr>
            </w:pPr>
            <w:r w:rsidRPr="00C84DFA">
              <w:rPr>
                <w:rFonts w:cs="Arial"/>
                <w:sz w:val="18"/>
                <w:szCs w:val="18"/>
                <w:lang w:val="sr-Latn-CS"/>
              </w:rPr>
              <w:t>ДИЗЕЛ</w:t>
            </w:r>
            <w:r w:rsidRPr="00C84DFA">
              <w:rPr>
                <w:rFonts w:cs="Arial"/>
                <w:sz w:val="18"/>
                <w:szCs w:val="18"/>
                <w:lang w:val="sr-Cyrl-CS"/>
              </w:rPr>
              <w:t xml:space="preserve"> </w:t>
            </w:r>
            <w:r w:rsidRPr="00C84DFA">
              <w:rPr>
                <w:rFonts w:cs="Arial"/>
                <w:sz w:val="18"/>
                <w:szCs w:val="18"/>
                <w:lang w:val="sr-Cyrl-RS"/>
              </w:rPr>
              <w:t>(лимузина)</w:t>
            </w:r>
          </w:p>
        </w:tc>
        <w:tc>
          <w:tcPr>
            <w:tcW w:w="571" w:type="pct"/>
          </w:tcPr>
          <w:p w14:paraId="211562EF" w14:textId="77777777" w:rsidR="00C84DFA" w:rsidRPr="00C84DFA" w:rsidRDefault="00C84DFA" w:rsidP="005E7653">
            <w:pPr>
              <w:spacing w:before="0"/>
              <w:jc w:val="center"/>
              <w:rPr>
                <w:rFonts w:cs="Arial"/>
                <w:bCs/>
                <w:i/>
                <w:iCs/>
                <w:sz w:val="18"/>
                <w:szCs w:val="18"/>
                <w:lang w:val="sr-Cyrl-RS"/>
              </w:rPr>
            </w:pPr>
          </w:p>
        </w:tc>
        <w:tc>
          <w:tcPr>
            <w:tcW w:w="327" w:type="pct"/>
            <w:shd w:val="clear" w:color="auto" w:fill="auto"/>
            <w:vAlign w:val="center"/>
          </w:tcPr>
          <w:p w14:paraId="656CABFB" w14:textId="1EB5BA53" w:rsidR="00C84DFA" w:rsidRPr="00C84DFA" w:rsidRDefault="000C1245" w:rsidP="005E7653">
            <w:pPr>
              <w:spacing w:before="0"/>
              <w:jc w:val="center"/>
              <w:rPr>
                <w:rFonts w:cs="Arial"/>
                <w:bCs/>
                <w:i/>
                <w:iCs/>
                <w:sz w:val="18"/>
                <w:szCs w:val="18"/>
                <w:lang w:val="sr-Cyrl-CS"/>
              </w:rPr>
            </w:pPr>
            <w:r>
              <w:rPr>
                <w:rFonts w:cs="Arial"/>
                <w:bCs/>
                <w:i/>
                <w:iCs/>
                <w:sz w:val="18"/>
                <w:szCs w:val="18"/>
                <w:lang w:val="sr-Cyrl-CS"/>
              </w:rPr>
              <w:t>2</w:t>
            </w:r>
          </w:p>
        </w:tc>
        <w:tc>
          <w:tcPr>
            <w:tcW w:w="504" w:type="pct"/>
            <w:shd w:val="clear" w:color="auto" w:fill="auto"/>
            <w:vAlign w:val="center"/>
          </w:tcPr>
          <w:p w14:paraId="6BA40C98" w14:textId="77777777" w:rsidR="00C84DFA" w:rsidRPr="00C84DFA" w:rsidRDefault="00C84DFA" w:rsidP="005E7653">
            <w:pPr>
              <w:spacing w:before="0"/>
              <w:jc w:val="center"/>
              <w:rPr>
                <w:rFonts w:cs="Arial"/>
                <w:b/>
                <w:bCs/>
                <w:i/>
                <w:iCs/>
                <w:sz w:val="18"/>
                <w:szCs w:val="18"/>
              </w:rPr>
            </w:pPr>
          </w:p>
        </w:tc>
        <w:tc>
          <w:tcPr>
            <w:tcW w:w="463" w:type="pct"/>
          </w:tcPr>
          <w:p w14:paraId="188EEAD9"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F8411AB" w14:textId="50E9131C" w:rsidR="00C84DFA" w:rsidRPr="00C84DFA" w:rsidRDefault="00C84DFA" w:rsidP="005E7653">
            <w:pPr>
              <w:spacing w:before="0"/>
              <w:jc w:val="center"/>
              <w:rPr>
                <w:rFonts w:cs="Arial"/>
                <w:b/>
                <w:bCs/>
                <w:i/>
                <w:iCs/>
                <w:sz w:val="18"/>
                <w:szCs w:val="18"/>
              </w:rPr>
            </w:pPr>
          </w:p>
        </w:tc>
        <w:tc>
          <w:tcPr>
            <w:tcW w:w="526" w:type="pct"/>
          </w:tcPr>
          <w:p w14:paraId="719081A9" w14:textId="77777777" w:rsidR="00C84DFA" w:rsidRPr="00C84DFA" w:rsidRDefault="00C84DFA" w:rsidP="005E7653">
            <w:pPr>
              <w:spacing w:before="0"/>
              <w:jc w:val="center"/>
              <w:rPr>
                <w:rFonts w:cs="Arial"/>
                <w:b/>
                <w:bCs/>
                <w:i/>
                <w:iCs/>
                <w:sz w:val="18"/>
                <w:szCs w:val="18"/>
              </w:rPr>
            </w:pPr>
          </w:p>
        </w:tc>
        <w:tc>
          <w:tcPr>
            <w:tcW w:w="463" w:type="pct"/>
          </w:tcPr>
          <w:p w14:paraId="41FE9343"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0524D054" w14:textId="1463569D" w:rsidR="00C84DFA" w:rsidRPr="00C84DFA" w:rsidRDefault="00C84DFA" w:rsidP="005E7653">
            <w:pPr>
              <w:spacing w:before="0"/>
              <w:jc w:val="center"/>
              <w:rPr>
                <w:rFonts w:cs="Arial"/>
                <w:b/>
                <w:bCs/>
                <w:i/>
                <w:iCs/>
                <w:sz w:val="18"/>
                <w:szCs w:val="18"/>
              </w:rPr>
            </w:pPr>
          </w:p>
        </w:tc>
      </w:tr>
      <w:tr w:rsidR="00C84DFA" w:rsidRPr="00C84DFA" w14:paraId="5857AE83" w14:textId="77777777" w:rsidTr="00C84DFA">
        <w:tc>
          <w:tcPr>
            <w:tcW w:w="1993" w:type="pct"/>
            <w:gridSpan w:val="4"/>
            <w:shd w:val="clear" w:color="auto" w:fill="auto"/>
            <w:vAlign w:val="center"/>
          </w:tcPr>
          <w:p w14:paraId="2581E6CD" w14:textId="1F9C6549" w:rsidR="00C84DFA" w:rsidRPr="00C84DFA" w:rsidRDefault="00C84DFA" w:rsidP="00C84DFA">
            <w:pPr>
              <w:spacing w:before="0"/>
              <w:jc w:val="right"/>
              <w:rPr>
                <w:rFonts w:cs="Arial"/>
                <w:b/>
                <w:bCs/>
                <w:iCs/>
                <w:sz w:val="18"/>
                <w:szCs w:val="18"/>
                <w:lang w:val="sr-Cyrl-RS"/>
              </w:rPr>
            </w:pPr>
            <w:r>
              <w:rPr>
                <w:rFonts w:cs="Arial"/>
                <w:b/>
                <w:bCs/>
                <w:iCs/>
                <w:sz w:val="18"/>
                <w:szCs w:val="18"/>
                <w:lang w:val="sr-Cyrl-RS"/>
              </w:rPr>
              <w:t>ЗБИР</w:t>
            </w:r>
            <w:r w:rsidRPr="00C84DFA">
              <w:rPr>
                <w:rFonts w:cs="Arial"/>
                <w:b/>
                <w:bCs/>
                <w:iCs/>
                <w:sz w:val="18"/>
                <w:szCs w:val="18"/>
                <w:lang w:val="sr-Cyrl-RS"/>
              </w:rPr>
              <w:t>:</w:t>
            </w:r>
          </w:p>
        </w:tc>
        <w:tc>
          <w:tcPr>
            <w:tcW w:w="504" w:type="pct"/>
            <w:shd w:val="clear" w:color="auto" w:fill="auto"/>
            <w:vAlign w:val="center"/>
          </w:tcPr>
          <w:p w14:paraId="03801F91" w14:textId="77777777" w:rsidR="00C84DFA" w:rsidRPr="00C84DFA" w:rsidRDefault="00C84DFA" w:rsidP="005E7653">
            <w:pPr>
              <w:spacing w:before="0"/>
              <w:jc w:val="center"/>
              <w:rPr>
                <w:rFonts w:cs="Arial"/>
                <w:b/>
                <w:bCs/>
                <w:i/>
                <w:iCs/>
                <w:sz w:val="18"/>
                <w:szCs w:val="18"/>
              </w:rPr>
            </w:pPr>
          </w:p>
        </w:tc>
        <w:tc>
          <w:tcPr>
            <w:tcW w:w="463" w:type="pct"/>
          </w:tcPr>
          <w:p w14:paraId="6547B007"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A38D8C9" w14:textId="77777777" w:rsidR="00C84DFA" w:rsidRPr="00C84DFA" w:rsidRDefault="00C84DFA" w:rsidP="005E7653">
            <w:pPr>
              <w:spacing w:before="0"/>
              <w:jc w:val="center"/>
              <w:rPr>
                <w:rFonts w:cs="Arial"/>
                <w:b/>
                <w:bCs/>
                <w:i/>
                <w:iCs/>
                <w:sz w:val="18"/>
                <w:szCs w:val="18"/>
              </w:rPr>
            </w:pPr>
          </w:p>
        </w:tc>
        <w:tc>
          <w:tcPr>
            <w:tcW w:w="526" w:type="pct"/>
          </w:tcPr>
          <w:p w14:paraId="41E13B23" w14:textId="77777777" w:rsidR="00C84DFA" w:rsidRPr="00C84DFA" w:rsidRDefault="00C84DFA" w:rsidP="005E7653">
            <w:pPr>
              <w:spacing w:before="0"/>
              <w:jc w:val="center"/>
              <w:rPr>
                <w:rFonts w:cs="Arial"/>
                <w:b/>
                <w:bCs/>
                <w:i/>
                <w:iCs/>
                <w:sz w:val="18"/>
                <w:szCs w:val="18"/>
              </w:rPr>
            </w:pPr>
          </w:p>
        </w:tc>
        <w:tc>
          <w:tcPr>
            <w:tcW w:w="463" w:type="pct"/>
          </w:tcPr>
          <w:p w14:paraId="78A67651"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25160201" w14:textId="77777777" w:rsidR="00C84DFA" w:rsidRPr="00C84DFA" w:rsidRDefault="00C84DFA" w:rsidP="005E7653">
            <w:pPr>
              <w:spacing w:before="0"/>
              <w:jc w:val="center"/>
              <w:rPr>
                <w:rFonts w:cs="Arial"/>
                <w:b/>
                <w:bCs/>
                <w:i/>
                <w:iCs/>
                <w:sz w:val="18"/>
                <w:szCs w:val="18"/>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104D6" w:rsidRPr="00177271" w14:paraId="2B0CD4D6" w14:textId="77777777" w:rsidTr="007104D6">
        <w:trPr>
          <w:trHeight w:val="418"/>
        </w:trPr>
        <w:tc>
          <w:tcPr>
            <w:tcW w:w="5000" w:type="pct"/>
            <w:gridSpan w:val="3"/>
            <w:vAlign w:val="center"/>
          </w:tcPr>
          <w:p w14:paraId="5DA200FD" w14:textId="127A3B51" w:rsidR="007104D6" w:rsidRPr="00177271" w:rsidRDefault="007104D6" w:rsidP="007104D6">
            <w:pPr>
              <w:spacing w:before="0"/>
              <w:jc w:val="center"/>
              <w:rPr>
                <w:rFonts w:cs="Arial"/>
                <w:color w:val="FF0000"/>
              </w:rPr>
            </w:pPr>
            <w:r w:rsidRPr="007104D6">
              <w:rPr>
                <w:rFonts w:cs="Arial"/>
                <w:b/>
                <w:lang w:val="sr-Cyrl-RS"/>
              </w:rPr>
              <w:t>РЕКАПИТУЛАЦИЈА</w:t>
            </w:r>
            <w:r>
              <w:rPr>
                <w:rFonts w:cs="Arial"/>
                <w:b/>
                <w:lang w:val="sr-Cyrl-RS"/>
              </w:rPr>
              <w:t xml:space="preserve"> ПОНУЂЕНЕ ЦЕНЕ ЗА НОВА ВОЗИЛА</w:t>
            </w:r>
          </w:p>
        </w:tc>
      </w:tr>
      <w:tr w:rsidR="00647666" w:rsidRPr="00177271" w14:paraId="578D3F55" w14:textId="77777777" w:rsidTr="000A0C74">
        <w:trPr>
          <w:trHeight w:val="418"/>
        </w:trPr>
        <w:tc>
          <w:tcPr>
            <w:tcW w:w="286" w:type="pct"/>
            <w:vAlign w:val="center"/>
          </w:tcPr>
          <w:p w14:paraId="4AB1CDE6" w14:textId="77777777" w:rsidR="00647666" w:rsidRPr="00177271" w:rsidRDefault="00647666" w:rsidP="002D4A72">
            <w:pPr>
              <w:spacing w:before="0"/>
              <w:jc w:val="center"/>
              <w:rPr>
                <w:rFonts w:cs="Arial"/>
                <w:b/>
                <w:lang w:val="sr-Latn-CS"/>
              </w:rPr>
            </w:pPr>
            <w:r w:rsidRPr="00177271">
              <w:rPr>
                <w:rFonts w:cs="Arial"/>
                <w:b/>
              </w:rPr>
              <w:t>I</w:t>
            </w:r>
          </w:p>
        </w:tc>
        <w:tc>
          <w:tcPr>
            <w:tcW w:w="3398" w:type="pct"/>
          </w:tcPr>
          <w:p w14:paraId="2234DF00" w14:textId="32C834DC" w:rsidR="00647666" w:rsidRPr="00B93DD8" w:rsidRDefault="00647666" w:rsidP="002D4A72">
            <w:pPr>
              <w:spacing w:before="0"/>
              <w:jc w:val="center"/>
              <w:rPr>
                <w:rFonts w:cs="Arial"/>
                <w:b/>
                <w:lang w:val="sr-Cyrl-RS"/>
              </w:rPr>
            </w:pPr>
            <w:r w:rsidRPr="00B93DD8">
              <w:rPr>
                <w:rFonts w:cs="Arial"/>
                <w:b/>
              </w:rPr>
              <w:t>УКУПНО ПОНУЂЕНА ЦЕНА</w:t>
            </w:r>
            <w:r w:rsidR="00C84DFA">
              <w:rPr>
                <w:rFonts w:cs="Arial"/>
                <w:b/>
                <w:lang w:val="sr-Cyrl-RS"/>
              </w:rPr>
              <w:t xml:space="preserve"> у</w:t>
            </w:r>
            <w:r w:rsidRPr="00B93DD8">
              <w:rPr>
                <w:rFonts w:cs="Arial"/>
                <w:b/>
              </w:rPr>
              <w:t xml:space="preserve"> </w:t>
            </w:r>
            <w:r w:rsidR="00C84DFA">
              <w:rPr>
                <w:rFonts w:cs="Arial"/>
                <w:b/>
                <w:lang w:val="sr-Cyrl-RS"/>
              </w:rPr>
              <w:t xml:space="preserve">дин/ЕУР </w:t>
            </w:r>
            <w:r w:rsidRPr="00B93DD8">
              <w:rPr>
                <w:rFonts w:cs="Arial"/>
                <w:b/>
              </w:rPr>
              <w:t xml:space="preserve">без </w:t>
            </w:r>
            <w:r w:rsidR="00C84DFA">
              <w:rPr>
                <w:rFonts w:cs="Arial"/>
                <w:b/>
                <w:lang w:val="sr-Cyrl-RS"/>
              </w:rPr>
              <w:t>П</w:t>
            </w:r>
            <w:r w:rsidRPr="00B93DD8">
              <w:rPr>
                <w:rFonts w:cs="Arial"/>
                <w:b/>
              </w:rPr>
              <w:t xml:space="preserve">ДВ </w:t>
            </w:r>
          </w:p>
          <w:p w14:paraId="615BD2CC" w14:textId="41C5C760" w:rsidR="00647666" w:rsidRPr="00B93DD8" w:rsidRDefault="00647666" w:rsidP="00C84DFA">
            <w:pPr>
              <w:spacing w:before="0"/>
              <w:jc w:val="center"/>
              <w:rPr>
                <w:rFonts w:cs="Arial"/>
                <w:b/>
              </w:rPr>
            </w:pPr>
            <w:r w:rsidRPr="00B93DD8">
              <w:rPr>
                <w:rFonts w:cs="Arial"/>
                <w:b/>
              </w:rPr>
              <w:t xml:space="preserve">(збир колоне бр. </w:t>
            </w:r>
            <w:r w:rsidR="00C84DFA">
              <w:rPr>
                <w:rFonts w:cs="Arial"/>
                <w:b/>
                <w:lang w:val="sr-Cyrl-CS"/>
              </w:rPr>
              <w:t>8</w:t>
            </w:r>
            <w:r w:rsidRPr="00B93DD8">
              <w:rPr>
                <w:rFonts w:cs="Arial"/>
                <w:b/>
              </w:rPr>
              <w:t>)</w:t>
            </w:r>
          </w:p>
        </w:tc>
        <w:tc>
          <w:tcPr>
            <w:tcW w:w="1316" w:type="pct"/>
          </w:tcPr>
          <w:p w14:paraId="1AB2C71C" w14:textId="77777777" w:rsidR="00647666" w:rsidRPr="00177271" w:rsidRDefault="00647666" w:rsidP="002D4A72">
            <w:pPr>
              <w:spacing w:before="0"/>
              <w:rPr>
                <w:rFonts w:cs="Arial"/>
                <w:color w:val="FF0000"/>
              </w:rPr>
            </w:pPr>
          </w:p>
        </w:tc>
      </w:tr>
      <w:tr w:rsidR="00647666" w:rsidRPr="00177271" w14:paraId="7410B48B" w14:textId="77777777" w:rsidTr="000A0C74">
        <w:trPr>
          <w:trHeight w:val="610"/>
        </w:trPr>
        <w:tc>
          <w:tcPr>
            <w:tcW w:w="286" w:type="pct"/>
            <w:tcBorders>
              <w:bottom w:val="single" w:sz="4" w:space="0" w:color="auto"/>
            </w:tcBorders>
            <w:vAlign w:val="center"/>
          </w:tcPr>
          <w:p w14:paraId="60C388A1" w14:textId="77777777" w:rsidR="00647666" w:rsidRPr="00177271" w:rsidRDefault="00647666" w:rsidP="002D4A72">
            <w:pPr>
              <w:spacing w:before="0"/>
              <w:jc w:val="center"/>
              <w:rPr>
                <w:rFonts w:cs="Arial"/>
                <w:b/>
                <w:lang w:val="sr-Latn-CS"/>
              </w:rPr>
            </w:pPr>
            <w:r w:rsidRPr="00177271">
              <w:rPr>
                <w:rFonts w:cs="Arial"/>
                <w:b/>
                <w:lang w:val="sr-Latn-CS"/>
              </w:rPr>
              <w:t>II</w:t>
            </w:r>
          </w:p>
        </w:tc>
        <w:tc>
          <w:tcPr>
            <w:tcW w:w="3398" w:type="pct"/>
            <w:tcBorders>
              <w:bottom w:val="single" w:sz="4" w:space="0" w:color="auto"/>
              <w:right w:val="single" w:sz="4" w:space="0" w:color="auto"/>
            </w:tcBorders>
          </w:tcPr>
          <w:p w14:paraId="57A513B4" w14:textId="77777777" w:rsidR="00647666" w:rsidRDefault="00647666" w:rsidP="00C84DFA">
            <w:pPr>
              <w:spacing w:before="0"/>
              <w:jc w:val="center"/>
              <w:rPr>
                <w:rFonts w:cs="Arial"/>
                <w:b/>
              </w:rPr>
            </w:pPr>
            <w:r w:rsidRPr="00B93DD8">
              <w:rPr>
                <w:rFonts w:cs="Arial"/>
                <w:b/>
              </w:rPr>
              <w:t xml:space="preserve">УКУПАН ИЗНОС ПДВ </w:t>
            </w:r>
            <w:r w:rsidR="00C84DFA">
              <w:rPr>
                <w:rFonts w:cs="Arial"/>
                <w:b/>
                <w:lang w:val="sr-Cyrl-RS"/>
              </w:rPr>
              <w:t>ДИН/</w:t>
            </w:r>
            <w:r w:rsidRPr="00B93DD8">
              <w:rPr>
                <w:rFonts w:cs="Arial"/>
                <w:b/>
              </w:rPr>
              <w:t>EUR</w:t>
            </w:r>
          </w:p>
          <w:p w14:paraId="485D5FC8" w14:textId="411A3D3B" w:rsidR="00C84DFA" w:rsidRPr="00C84DFA" w:rsidRDefault="00C84DFA" w:rsidP="00C84DFA">
            <w:pPr>
              <w:spacing w:before="0"/>
              <w:jc w:val="center"/>
              <w:rPr>
                <w:rFonts w:cs="Arial"/>
                <w:b/>
                <w:lang w:val="sr-Cyrl-RS"/>
              </w:rPr>
            </w:pPr>
            <w:r>
              <w:rPr>
                <w:rFonts w:cs="Arial"/>
                <w:b/>
                <w:lang w:val="sr-Cyrl-RS"/>
              </w:rPr>
              <w:t>(збир колоне 9)</w:t>
            </w:r>
          </w:p>
        </w:tc>
        <w:tc>
          <w:tcPr>
            <w:tcW w:w="1316" w:type="pct"/>
            <w:tcBorders>
              <w:bottom w:val="single" w:sz="4" w:space="0" w:color="auto"/>
              <w:right w:val="single" w:sz="4" w:space="0" w:color="auto"/>
            </w:tcBorders>
          </w:tcPr>
          <w:p w14:paraId="41304696" w14:textId="77777777" w:rsidR="00647666" w:rsidRPr="00177271" w:rsidRDefault="00647666" w:rsidP="002D4A72">
            <w:pPr>
              <w:spacing w:before="0"/>
              <w:rPr>
                <w:rFonts w:cs="Arial"/>
                <w:color w:val="FF0000"/>
              </w:rPr>
            </w:pPr>
          </w:p>
        </w:tc>
      </w:tr>
      <w:tr w:rsidR="00647666" w:rsidRPr="00177271" w14:paraId="4774D364" w14:textId="77777777" w:rsidTr="000A0C74">
        <w:trPr>
          <w:trHeight w:val="562"/>
        </w:trPr>
        <w:tc>
          <w:tcPr>
            <w:tcW w:w="286" w:type="pct"/>
            <w:tcBorders>
              <w:bottom w:val="single" w:sz="4" w:space="0" w:color="auto"/>
            </w:tcBorders>
            <w:vAlign w:val="center"/>
          </w:tcPr>
          <w:p w14:paraId="3FEB2059" w14:textId="77777777" w:rsidR="00647666" w:rsidRPr="00177271" w:rsidRDefault="00647666" w:rsidP="002D4A72">
            <w:pPr>
              <w:spacing w:before="0"/>
              <w:jc w:val="center"/>
              <w:rPr>
                <w:rFonts w:cs="Arial"/>
                <w:b/>
                <w:lang w:val="sr-Latn-CS"/>
              </w:rPr>
            </w:pPr>
            <w:r w:rsidRPr="00177271">
              <w:rPr>
                <w:rFonts w:cs="Arial"/>
                <w:b/>
                <w:lang w:val="sr-Latn-CS"/>
              </w:rPr>
              <w:t>III</w:t>
            </w:r>
          </w:p>
        </w:tc>
        <w:tc>
          <w:tcPr>
            <w:tcW w:w="3398" w:type="pct"/>
            <w:tcBorders>
              <w:bottom w:val="single" w:sz="4" w:space="0" w:color="auto"/>
              <w:right w:val="single" w:sz="4" w:space="0" w:color="auto"/>
            </w:tcBorders>
          </w:tcPr>
          <w:p w14:paraId="3A44C6E1" w14:textId="26ABE105" w:rsidR="00647666" w:rsidRPr="00B93DD8" w:rsidRDefault="00647666" w:rsidP="002D4A72">
            <w:pPr>
              <w:spacing w:before="0"/>
              <w:jc w:val="center"/>
              <w:rPr>
                <w:rFonts w:cs="Arial"/>
                <w:b/>
              </w:rPr>
            </w:pPr>
            <w:r w:rsidRPr="00B93DD8">
              <w:rPr>
                <w:rFonts w:cs="Arial"/>
                <w:b/>
              </w:rPr>
              <w:t>УКУПНО ПОНУЂЕНА ЦЕНА са ПДВ</w:t>
            </w:r>
          </w:p>
          <w:p w14:paraId="7B8E89B0" w14:textId="1FB7ACA9" w:rsidR="00647666" w:rsidRPr="00B93DD8" w:rsidRDefault="00647666" w:rsidP="002D4A72">
            <w:pPr>
              <w:spacing w:before="0"/>
              <w:jc w:val="center"/>
              <w:rPr>
                <w:rFonts w:cs="Arial"/>
                <w:b/>
                <w:lang w:val="sr-Cyrl-RS"/>
              </w:rPr>
            </w:pPr>
            <w:r w:rsidRPr="00B93DD8">
              <w:rPr>
                <w:rFonts w:cs="Arial"/>
                <w:b/>
              </w:rPr>
              <w:t>(</w:t>
            </w:r>
            <w:r w:rsidR="00C84DFA">
              <w:rPr>
                <w:rFonts w:cs="Arial"/>
                <w:b/>
                <w:lang w:val="sr-Cyrl-RS"/>
              </w:rPr>
              <w:t xml:space="preserve"> збир колоне 10</w:t>
            </w:r>
            <w:r w:rsidRPr="00B93DD8">
              <w:rPr>
                <w:rFonts w:cs="Arial"/>
                <w:b/>
              </w:rPr>
              <w:t xml:space="preserve">) </w:t>
            </w:r>
            <w:r w:rsidR="00C84DFA">
              <w:rPr>
                <w:rFonts w:cs="Arial"/>
                <w:b/>
                <w:lang w:val="sr-Cyrl-RS"/>
              </w:rPr>
              <w:t>ДИН/</w:t>
            </w:r>
            <w:r w:rsidRPr="00B93DD8">
              <w:rPr>
                <w:rFonts w:cs="Arial"/>
                <w:b/>
              </w:rPr>
              <w:t>EUR</w:t>
            </w:r>
          </w:p>
        </w:tc>
        <w:tc>
          <w:tcPr>
            <w:tcW w:w="1316" w:type="pct"/>
            <w:tcBorders>
              <w:bottom w:val="single" w:sz="4" w:space="0" w:color="auto"/>
              <w:right w:val="single" w:sz="4" w:space="0" w:color="auto"/>
            </w:tcBorders>
          </w:tcPr>
          <w:p w14:paraId="264530FB" w14:textId="77777777" w:rsidR="00647666" w:rsidRPr="00177271" w:rsidRDefault="00647666" w:rsidP="002D4A72">
            <w:pPr>
              <w:spacing w:before="0"/>
              <w:rPr>
                <w:rFonts w:cs="Arial"/>
                <w:color w:val="FF0000"/>
              </w:rPr>
            </w:pPr>
          </w:p>
        </w:tc>
      </w:tr>
    </w:tbl>
    <w:p w14:paraId="67DE84BC" w14:textId="77777777" w:rsidR="00647666" w:rsidRDefault="00647666" w:rsidP="00647666">
      <w:pPr>
        <w:spacing w:before="0"/>
        <w:rPr>
          <w:rFonts w:cs="Arial"/>
        </w:rPr>
      </w:pPr>
    </w:p>
    <w:p w14:paraId="3C161F32" w14:textId="77777777" w:rsidR="00200852" w:rsidRDefault="00200852" w:rsidP="00647666">
      <w:pPr>
        <w:spacing w:before="0"/>
        <w:rPr>
          <w:rFonts w:cs="Arial"/>
          <w:lang w:val="sr-Cyrl-RS"/>
        </w:rPr>
      </w:pPr>
    </w:p>
    <w:p w14:paraId="414A251D" w14:textId="77777777" w:rsidR="00C769E5" w:rsidRPr="00177271" w:rsidRDefault="00C769E5" w:rsidP="00C769E5">
      <w:pPr>
        <w:pStyle w:val="ListParagraph"/>
        <w:tabs>
          <w:tab w:val="left" w:pos="90"/>
        </w:tabs>
        <w:spacing w:before="0" w:after="0" w:line="240" w:lineRule="auto"/>
        <w:ind w:left="0"/>
        <w:rPr>
          <w:rFonts w:ascii="Arial" w:hAnsi="Arial" w:cs="Arial"/>
          <w:bCs/>
          <w:iCs/>
        </w:rPr>
      </w:pPr>
      <w:r w:rsidRPr="00177271">
        <w:rPr>
          <w:rFonts w:ascii="Arial" w:hAnsi="Arial" w:cs="Arial"/>
          <w:bCs/>
          <w:iCs/>
        </w:rPr>
        <w:t>Понуђач треба да попун</w:t>
      </w:r>
      <w:r w:rsidRPr="00177271">
        <w:rPr>
          <w:rFonts w:ascii="Arial" w:hAnsi="Arial" w:cs="Arial"/>
          <w:bCs/>
          <w:iCs/>
          <w:lang w:val="sr-Cyrl-CS"/>
        </w:rPr>
        <w:t>и</w:t>
      </w:r>
      <w:r w:rsidRPr="00177271">
        <w:rPr>
          <w:rFonts w:ascii="Arial" w:hAnsi="Arial" w:cs="Arial"/>
          <w:bCs/>
          <w:iCs/>
        </w:rPr>
        <w:t xml:space="preserve"> образац структуре цене </w:t>
      </w:r>
      <w:r w:rsidRPr="00177271">
        <w:rPr>
          <w:rFonts w:ascii="Arial" w:hAnsi="Arial" w:cs="Arial"/>
          <w:bCs/>
          <w:iCs/>
          <w:lang w:val="sr-Cyrl-CS"/>
        </w:rPr>
        <w:t>Табела 1. на следећи начин</w:t>
      </w:r>
      <w:r w:rsidRPr="00177271">
        <w:rPr>
          <w:rFonts w:ascii="Arial" w:hAnsi="Arial" w:cs="Arial"/>
          <w:bCs/>
          <w:iCs/>
        </w:rPr>
        <w:t>:</w:t>
      </w:r>
    </w:p>
    <w:p w14:paraId="547E9A62" w14:textId="77777777" w:rsidR="00C769E5" w:rsidRDefault="00C769E5" w:rsidP="00C769E5">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3. уписати податке о понуђеном возилу и то: н</w:t>
      </w:r>
      <w:r w:rsidRPr="007104D6">
        <w:rPr>
          <w:rFonts w:ascii="Arial" w:hAnsi="Arial" w:cs="Arial"/>
          <w:bCs/>
          <w:iCs/>
          <w:lang w:val="sr-Cyrl-RS"/>
        </w:rPr>
        <w:t>азив произвођача, модел, тип, ознака</w:t>
      </w:r>
      <w:r>
        <w:rPr>
          <w:rFonts w:ascii="Arial" w:hAnsi="Arial" w:cs="Arial"/>
          <w:bCs/>
          <w:iCs/>
          <w:lang w:val="sr-Cyrl-RS"/>
        </w:rPr>
        <w:t xml:space="preserve"> и сл.</w:t>
      </w:r>
    </w:p>
    <w:p w14:paraId="3F7F105F" w14:textId="77777777" w:rsidR="00C769E5"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sidRPr="00177271">
        <w:rPr>
          <w:rFonts w:ascii="Arial" w:hAnsi="Arial" w:cs="Arial"/>
          <w:bCs/>
          <w:iCs/>
          <w:lang w:val="sr-Cyrl-CS"/>
        </w:rPr>
        <w:t xml:space="preserve">у колону 5.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јединична цена без ПДВ за </w:t>
      </w:r>
      <w:r>
        <w:rPr>
          <w:rFonts w:ascii="Arial" w:hAnsi="Arial" w:cs="Arial"/>
          <w:bCs/>
          <w:iCs/>
          <w:lang w:val="sr-Cyrl-RS"/>
        </w:rPr>
        <w:t>понуђено возило/возила</w:t>
      </w:r>
    </w:p>
    <w:p w14:paraId="08A3D426" w14:textId="77777777" w:rsidR="00C769E5" w:rsidRPr="00177271" w:rsidRDefault="00C769E5" w:rsidP="00C769E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RS"/>
        </w:rPr>
        <w:t>у ко</w:t>
      </w:r>
      <w:r w:rsidRPr="00177271">
        <w:rPr>
          <w:rFonts w:ascii="Arial" w:hAnsi="Arial" w:cs="Arial"/>
          <w:bCs/>
          <w:iCs/>
        </w:rPr>
        <w:t xml:space="preserve">лону </w:t>
      </w:r>
      <w:r w:rsidRPr="00177271">
        <w:rPr>
          <w:rFonts w:ascii="Arial" w:hAnsi="Arial" w:cs="Arial"/>
          <w:bCs/>
          <w:iCs/>
          <w:lang w:val="sr-Cyrl-CS"/>
        </w:rPr>
        <w:t>6</w:t>
      </w:r>
      <w:r w:rsidRPr="00177271">
        <w:rPr>
          <w:rFonts w:ascii="Arial" w:hAnsi="Arial" w:cs="Arial"/>
          <w:bCs/>
          <w:iCs/>
        </w:rPr>
        <w:t xml:space="preserve">.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w:t>
      </w:r>
      <w:r>
        <w:rPr>
          <w:rFonts w:ascii="Arial" w:hAnsi="Arial" w:cs="Arial"/>
          <w:bCs/>
          <w:iCs/>
          <w:lang w:val="sr-Cyrl-RS"/>
        </w:rPr>
        <w:t>ПДВ за понуђено возило</w:t>
      </w:r>
      <w:r w:rsidRPr="00177271">
        <w:rPr>
          <w:rFonts w:ascii="Arial" w:hAnsi="Arial" w:cs="Arial"/>
          <w:bCs/>
          <w:iCs/>
        </w:rPr>
        <w:t>;</w:t>
      </w:r>
    </w:p>
    <w:p w14:paraId="100E5BCC"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proofErr w:type="gramStart"/>
      <w:r w:rsidRPr="00177271">
        <w:rPr>
          <w:rFonts w:ascii="Arial" w:hAnsi="Arial" w:cs="Arial"/>
          <w:bCs/>
          <w:iCs/>
        </w:rPr>
        <w:t>у</w:t>
      </w:r>
      <w:proofErr w:type="gramEnd"/>
      <w:r w:rsidRPr="00177271">
        <w:rPr>
          <w:rFonts w:ascii="Arial" w:hAnsi="Arial" w:cs="Arial"/>
          <w:bCs/>
          <w:iCs/>
        </w:rPr>
        <w:t xml:space="preserve"> колону </w:t>
      </w:r>
      <w:r w:rsidRPr="00177271">
        <w:rPr>
          <w:rFonts w:ascii="Arial" w:hAnsi="Arial" w:cs="Arial"/>
          <w:bCs/>
          <w:iCs/>
          <w:lang w:val="sr-Cyrl-CS"/>
        </w:rPr>
        <w:t>7</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јединична</w:t>
      </w:r>
      <w:r w:rsidRPr="00177271">
        <w:rPr>
          <w:rFonts w:ascii="Arial" w:hAnsi="Arial" w:cs="Arial"/>
          <w:bCs/>
          <w:iCs/>
        </w:rPr>
        <w:t xml:space="preserve"> цена </w:t>
      </w:r>
      <w:r>
        <w:rPr>
          <w:rFonts w:ascii="Arial" w:hAnsi="Arial" w:cs="Arial"/>
          <w:bCs/>
          <w:iCs/>
          <w:lang w:val="sr-Cyrl-RS"/>
        </w:rPr>
        <w:t>са</w:t>
      </w:r>
      <w:r w:rsidRPr="00177271">
        <w:rPr>
          <w:rFonts w:ascii="Arial" w:hAnsi="Arial" w:cs="Arial"/>
          <w:bCs/>
          <w:iCs/>
        </w:rPr>
        <w:t xml:space="preserve"> ПДВ </w:t>
      </w:r>
      <w:r>
        <w:rPr>
          <w:rFonts w:ascii="Arial" w:hAnsi="Arial" w:cs="Arial"/>
          <w:bCs/>
          <w:iCs/>
          <w:lang w:val="sr-Cyrl-RS"/>
        </w:rPr>
        <w:t>која представља збир износа цене без ПДВ и износа ПДВ (колона 5 + колона 6)</w:t>
      </w:r>
    </w:p>
    <w:p w14:paraId="11E4581C" w14:textId="77777777" w:rsidR="00C769E5" w:rsidRDefault="00C769E5" w:rsidP="00C769E5">
      <w:pPr>
        <w:pStyle w:val="ListParagraph"/>
        <w:tabs>
          <w:tab w:val="left" w:pos="90"/>
        </w:tabs>
        <w:suppressAutoHyphens/>
        <w:spacing w:before="0" w:after="0" w:line="240" w:lineRule="auto"/>
        <w:ind w:left="0"/>
        <w:contextualSpacing w:val="0"/>
        <w:rPr>
          <w:rFonts w:ascii="Arial" w:hAnsi="Arial" w:cs="Arial"/>
          <w:bCs/>
          <w:iCs/>
        </w:rPr>
      </w:pPr>
      <w:r w:rsidRPr="00177271">
        <w:rPr>
          <w:rFonts w:ascii="Arial" w:hAnsi="Arial" w:cs="Arial"/>
          <w:bCs/>
          <w:iCs/>
          <w:lang w:val="sr-Cyrl-CS"/>
        </w:rPr>
        <w:t>у колону 8</w:t>
      </w:r>
      <w:r w:rsidRPr="00177271">
        <w:rPr>
          <w:rFonts w:ascii="Arial" w:hAnsi="Arial" w:cs="Arial"/>
          <w:bCs/>
          <w:iCs/>
        </w:rPr>
        <w:t xml:space="preserve">.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укупна цена </w:t>
      </w:r>
      <w:r>
        <w:rPr>
          <w:rFonts w:ascii="Arial" w:hAnsi="Arial" w:cs="Arial"/>
          <w:bCs/>
          <w:iCs/>
          <w:lang w:val="sr-Cyrl-RS"/>
        </w:rPr>
        <w:t>без</w:t>
      </w:r>
      <w:r w:rsidRPr="00177271">
        <w:rPr>
          <w:rFonts w:ascii="Arial" w:hAnsi="Arial" w:cs="Arial"/>
          <w:bCs/>
          <w:iCs/>
        </w:rPr>
        <w:t xml:space="preserve"> ПДВ и то тако што ће помножити јединичну цену </w:t>
      </w:r>
      <w:r>
        <w:rPr>
          <w:rFonts w:ascii="Arial" w:hAnsi="Arial" w:cs="Arial"/>
          <w:bCs/>
          <w:iCs/>
          <w:lang w:val="sr-Cyrl-RS"/>
        </w:rPr>
        <w:t>без</w:t>
      </w:r>
      <w:r w:rsidRPr="00177271">
        <w:rPr>
          <w:rFonts w:ascii="Arial" w:hAnsi="Arial" w:cs="Arial"/>
          <w:bCs/>
          <w:iCs/>
        </w:rPr>
        <w:t xml:space="preserve"> ПДВ (наведену у колони </w:t>
      </w:r>
      <w:r>
        <w:rPr>
          <w:rFonts w:ascii="Arial" w:hAnsi="Arial" w:cs="Arial"/>
          <w:bCs/>
          <w:iCs/>
          <w:lang w:val="sr-Cyrl-CS"/>
        </w:rPr>
        <w:t>5</w:t>
      </w:r>
      <w:r w:rsidRPr="00177271">
        <w:rPr>
          <w:rFonts w:ascii="Arial" w:hAnsi="Arial" w:cs="Arial"/>
          <w:bCs/>
          <w:iCs/>
        </w:rPr>
        <w:t xml:space="preserve">.) са </w:t>
      </w:r>
      <w:r>
        <w:rPr>
          <w:rFonts w:ascii="Arial" w:hAnsi="Arial" w:cs="Arial"/>
          <w:bCs/>
          <w:iCs/>
          <w:lang w:val="sr-Cyrl-RS"/>
        </w:rPr>
        <w:t>понуђеном</w:t>
      </w:r>
      <w:r w:rsidRPr="00177271">
        <w:rPr>
          <w:rFonts w:ascii="Arial" w:hAnsi="Arial" w:cs="Arial"/>
          <w:bCs/>
          <w:iCs/>
        </w:rPr>
        <w:t xml:space="preserve"> количином (која је наведена у колони </w:t>
      </w:r>
      <w:r w:rsidRPr="00177271">
        <w:rPr>
          <w:rFonts w:ascii="Arial" w:hAnsi="Arial" w:cs="Arial"/>
          <w:bCs/>
          <w:iCs/>
          <w:lang w:val="sr-Cyrl-CS"/>
        </w:rPr>
        <w:t>4</w:t>
      </w:r>
      <w:r w:rsidRPr="00177271">
        <w:rPr>
          <w:rFonts w:ascii="Arial" w:hAnsi="Arial" w:cs="Arial"/>
          <w:bCs/>
          <w:iCs/>
        </w:rPr>
        <w:t>.).</w:t>
      </w:r>
    </w:p>
    <w:p w14:paraId="0014EA17"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 xml:space="preserve">у колону 9.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w:t>
      </w:r>
      <w:r>
        <w:rPr>
          <w:rFonts w:ascii="Arial" w:hAnsi="Arial" w:cs="Arial"/>
          <w:bCs/>
          <w:iCs/>
          <w:lang w:val="sr-Cyrl-RS"/>
        </w:rPr>
        <w:t>укупан ПДВ за понуђена возило/возила</w:t>
      </w:r>
      <w:r w:rsidRPr="00177271">
        <w:rPr>
          <w:rFonts w:ascii="Arial" w:hAnsi="Arial" w:cs="Arial"/>
          <w:bCs/>
          <w:iCs/>
        </w:rPr>
        <w:t>;</w:t>
      </w:r>
    </w:p>
    <w:p w14:paraId="3D652582"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sidRPr="00647666">
        <w:rPr>
          <w:rFonts w:ascii="Arial" w:hAnsi="Arial" w:cs="Arial"/>
          <w:bCs/>
          <w:iCs/>
          <w:lang w:val="sr-Cyrl-CS"/>
        </w:rPr>
        <w:t xml:space="preserve">у колону </w:t>
      </w:r>
      <w:r>
        <w:rPr>
          <w:rFonts w:ascii="Arial" w:hAnsi="Arial" w:cs="Arial"/>
          <w:bCs/>
          <w:iCs/>
          <w:lang w:val="sr-Cyrl-CS"/>
        </w:rPr>
        <w:t>10</w:t>
      </w:r>
      <w:r w:rsidRPr="00647666">
        <w:rPr>
          <w:rFonts w:ascii="Arial" w:hAnsi="Arial" w:cs="Arial"/>
          <w:bCs/>
          <w:iCs/>
        </w:rPr>
        <w:t>.</w:t>
      </w:r>
      <w:r w:rsidRPr="00647666">
        <w:rPr>
          <w:rFonts w:ascii="Arial" w:hAnsi="Arial" w:cs="Arial"/>
          <w:bCs/>
          <w:iCs/>
          <w:lang w:val="sr-Cyrl-CS"/>
        </w:rPr>
        <w:t xml:space="preserve"> </w:t>
      </w:r>
      <w:proofErr w:type="gramStart"/>
      <w:r w:rsidRPr="00647666">
        <w:rPr>
          <w:rFonts w:ascii="Arial" w:hAnsi="Arial" w:cs="Arial"/>
          <w:bCs/>
          <w:iCs/>
        </w:rPr>
        <w:t>уписати</w:t>
      </w:r>
      <w:proofErr w:type="gramEnd"/>
      <w:r w:rsidRPr="00647666">
        <w:rPr>
          <w:rFonts w:ascii="Arial" w:hAnsi="Arial" w:cs="Arial"/>
          <w:bCs/>
          <w:iCs/>
        </w:rPr>
        <w:t xml:space="preserve"> </w:t>
      </w:r>
      <w:r>
        <w:rPr>
          <w:rFonts w:ascii="Arial" w:hAnsi="Arial" w:cs="Arial"/>
          <w:bCs/>
          <w:iCs/>
          <w:lang w:val="sr-Cyrl-RS"/>
        </w:rPr>
        <w:t>укупну цену за понуђена возила са ПДВ која представља збир износа укупне цене без ПДВ и износа ПДВ (колона 8 + колона 9)</w:t>
      </w:r>
    </w:p>
    <w:p w14:paraId="5E96FF3B" w14:textId="77777777" w:rsidR="00647666" w:rsidRPr="00177271" w:rsidRDefault="00647666" w:rsidP="00647666">
      <w:pPr>
        <w:widowControl w:val="0"/>
        <w:spacing w:before="0"/>
        <w:rPr>
          <w:rFonts w:eastAsia="Arial Unicode MS" w:cs="Arial"/>
        </w:rPr>
      </w:pPr>
    </w:p>
    <w:p w14:paraId="61CA5997" w14:textId="08F435C0" w:rsidR="00647666" w:rsidRPr="00C404E2" w:rsidRDefault="00647666" w:rsidP="00647666">
      <w:pPr>
        <w:widowControl w:val="0"/>
        <w:spacing w:before="0"/>
        <w:rPr>
          <w:rFonts w:eastAsia="Arial Unicode MS" w:cs="Arial"/>
          <w:lang w:val="sr-Cyrl-RS"/>
        </w:rPr>
      </w:pPr>
      <w:r w:rsidRPr="00177271">
        <w:rPr>
          <w:rFonts w:eastAsia="Arial Unicode MS" w:cs="Arial"/>
        </w:rPr>
        <w:t>Табела 2</w:t>
      </w:r>
      <w:r>
        <w:rPr>
          <w:rFonts w:eastAsia="Arial Unicode MS" w:cs="Arial"/>
          <w:lang w:val="sr-Cyrl-RS"/>
        </w:rPr>
        <w:t>. СТАРА ВОЗИЛА</w:t>
      </w:r>
      <w:r w:rsidR="00F6543D">
        <w:rPr>
          <w:rFonts w:eastAsia="Arial Unicode MS" w:cs="Arial"/>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57"/>
        <w:gridCol w:w="2606"/>
        <w:gridCol w:w="621"/>
        <w:gridCol w:w="1337"/>
        <w:gridCol w:w="1382"/>
        <w:gridCol w:w="1380"/>
      </w:tblGrid>
      <w:tr w:rsidR="005E7653" w:rsidRPr="00E42A4E" w14:paraId="7AA9F1BC" w14:textId="77777777" w:rsidTr="007104D6">
        <w:tc>
          <w:tcPr>
            <w:tcW w:w="242" w:type="pct"/>
            <w:shd w:val="clear" w:color="auto" w:fill="C6D9F1" w:themeFill="text2" w:themeFillTint="33"/>
            <w:vAlign w:val="center"/>
          </w:tcPr>
          <w:p w14:paraId="2ADBE9EC" w14:textId="6B76DCF3" w:rsidR="005E7653" w:rsidRPr="00E42A4E" w:rsidRDefault="005E7653" w:rsidP="002D4A72">
            <w:pPr>
              <w:spacing w:before="0"/>
              <w:jc w:val="center"/>
              <w:rPr>
                <w:rFonts w:cs="Arial"/>
                <w:bCs/>
                <w:i/>
                <w:iCs/>
                <w:sz w:val="18"/>
                <w:szCs w:val="18"/>
                <w:lang w:val="sr-Cyrl-CS"/>
              </w:rPr>
            </w:pPr>
            <w:r w:rsidRPr="00E42A4E">
              <w:rPr>
                <w:rFonts w:cs="Arial"/>
                <w:bCs/>
                <w:i/>
                <w:iCs/>
                <w:sz w:val="18"/>
                <w:szCs w:val="18"/>
                <w:lang w:val="sr-Cyrl-CS"/>
              </w:rPr>
              <w:t>Р</w:t>
            </w:r>
            <w:r>
              <w:rPr>
                <w:rFonts w:cs="Arial"/>
                <w:bCs/>
                <w:i/>
                <w:iCs/>
                <w:sz w:val="18"/>
                <w:szCs w:val="18"/>
                <w:lang w:val="sr-Cyrl-CS"/>
              </w:rPr>
              <w:t xml:space="preserve">. </w:t>
            </w:r>
            <w:r w:rsidRPr="00E42A4E">
              <w:rPr>
                <w:rFonts w:cs="Arial"/>
                <w:bCs/>
                <w:i/>
                <w:iCs/>
                <w:sz w:val="18"/>
                <w:szCs w:val="18"/>
                <w:lang w:val="sr-Cyrl-CS"/>
              </w:rPr>
              <w:t>бр</w:t>
            </w:r>
          </w:p>
        </w:tc>
        <w:tc>
          <w:tcPr>
            <w:tcW w:w="697" w:type="pct"/>
            <w:shd w:val="clear" w:color="auto" w:fill="C6D9F1" w:themeFill="text2" w:themeFillTint="33"/>
            <w:vAlign w:val="center"/>
          </w:tcPr>
          <w:p w14:paraId="78D3CF5C" w14:textId="7A3363F1" w:rsidR="005E7653" w:rsidRPr="00E42A4E" w:rsidRDefault="005E7653" w:rsidP="002D4A72">
            <w:pPr>
              <w:spacing w:before="0"/>
              <w:jc w:val="center"/>
              <w:rPr>
                <w:rFonts w:cs="Arial"/>
                <w:b/>
                <w:bCs/>
                <w:i/>
                <w:iCs/>
                <w:sz w:val="18"/>
                <w:szCs w:val="18"/>
                <w:lang w:val="sr-Cyrl-CS"/>
              </w:rPr>
            </w:pPr>
            <w:r w:rsidRPr="00E42A4E">
              <w:rPr>
                <w:rFonts w:cs="Arial"/>
                <w:b/>
                <w:bCs/>
                <w:i/>
                <w:iCs/>
                <w:sz w:val="18"/>
                <w:szCs w:val="18"/>
                <w:lang w:val="sr-Cyrl-CS"/>
              </w:rPr>
              <w:t xml:space="preserve"> (РЕГ. БР. ВОЗИЛА)</w:t>
            </w:r>
          </w:p>
        </w:tc>
        <w:tc>
          <w:tcPr>
            <w:tcW w:w="1445" w:type="pct"/>
            <w:shd w:val="clear" w:color="auto" w:fill="C6D9F1" w:themeFill="text2" w:themeFillTint="33"/>
            <w:vAlign w:val="center"/>
          </w:tcPr>
          <w:p w14:paraId="7B30FBD4" w14:textId="24F5CA4C" w:rsidR="005E7653" w:rsidRDefault="005E7653" w:rsidP="005E7653">
            <w:pPr>
              <w:spacing w:before="0"/>
              <w:jc w:val="center"/>
              <w:rPr>
                <w:rFonts w:cs="Arial"/>
                <w:b/>
                <w:bCs/>
                <w:i/>
                <w:iCs/>
                <w:sz w:val="18"/>
                <w:szCs w:val="18"/>
                <w:lang w:val="sr-Cyrl-CS"/>
              </w:rPr>
            </w:pPr>
            <w:r w:rsidRPr="00E42A4E">
              <w:rPr>
                <w:rFonts w:cs="Arial"/>
                <w:b/>
                <w:bCs/>
                <w:i/>
                <w:iCs/>
                <w:sz w:val="18"/>
                <w:szCs w:val="18"/>
                <w:lang w:val="sr-Cyrl-CS"/>
              </w:rPr>
              <w:t>Назив произвођача добара, модел, ознака добра</w:t>
            </w:r>
          </w:p>
        </w:tc>
        <w:tc>
          <w:tcPr>
            <w:tcW w:w="344" w:type="pct"/>
            <w:shd w:val="clear" w:color="auto" w:fill="C6D9F1" w:themeFill="text2" w:themeFillTint="33"/>
            <w:vAlign w:val="center"/>
          </w:tcPr>
          <w:p w14:paraId="50332DDD" w14:textId="111A1B62" w:rsidR="005E7653" w:rsidRPr="00E42A4E" w:rsidRDefault="005E7653" w:rsidP="005E7653">
            <w:pPr>
              <w:spacing w:before="0"/>
              <w:jc w:val="center"/>
              <w:rPr>
                <w:rFonts w:cs="Arial"/>
                <w:b/>
                <w:bCs/>
                <w:i/>
                <w:iCs/>
                <w:sz w:val="18"/>
                <w:szCs w:val="18"/>
                <w:lang w:val="sr-Cyrl-CS"/>
              </w:rPr>
            </w:pPr>
            <w:r>
              <w:rPr>
                <w:rFonts w:cs="Arial"/>
                <w:b/>
                <w:bCs/>
                <w:i/>
                <w:iCs/>
                <w:sz w:val="18"/>
                <w:szCs w:val="18"/>
                <w:lang w:val="sr-Cyrl-CS"/>
              </w:rPr>
              <w:t>Ком.</w:t>
            </w:r>
          </w:p>
        </w:tc>
        <w:tc>
          <w:tcPr>
            <w:tcW w:w="741" w:type="pct"/>
            <w:shd w:val="clear" w:color="auto" w:fill="C6D9F1" w:themeFill="text2" w:themeFillTint="33"/>
            <w:vAlign w:val="center"/>
          </w:tcPr>
          <w:p w14:paraId="05DEB16A" w14:textId="71D9D8AF" w:rsidR="005E7653" w:rsidRPr="00E42A4E" w:rsidRDefault="005E7653" w:rsidP="002D4A72">
            <w:pPr>
              <w:spacing w:before="0"/>
              <w:jc w:val="center"/>
              <w:rPr>
                <w:rFonts w:cs="Arial"/>
                <w:b/>
                <w:bCs/>
                <w:i/>
                <w:iCs/>
                <w:sz w:val="18"/>
                <w:szCs w:val="18"/>
                <w:lang w:val="sr-Cyrl-CS"/>
              </w:rPr>
            </w:pPr>
            <w:r w:rsidRPr="00E42A4E">
              <w:rPr>
                <w:rFonts w:cs="Arial"/>
                <w:b/>
                <w:bCs/>
                <w:i/>
                <w:iCs/>
                <w:sz w:val="18"/>
                <w:szCs w:val="18"/>
                <w:lang w:val="sr-Cyrl-CS"/>
              </w:rPr>
              <w:t>цена без пореза</w:t>
            </w:r>
          </w:p>
          <w:p w14:paraId="4B48DA84" w14:textId="1EE80045" w:rsidR="005E7653" w:rsidRPr="00E42A4E" w:rsidRDefault="005E7653" w:rsidP="002D4A72">
            <w:pPr>
              <w:spacing w:before="0"/>
              <w:jc w:val="center"/>
              <w:rPr>
                <w:rFonts w:cs="Arial"/>
                <w:b/>
                <w:bCs/>
                <w:i/>
                <w:iCs/>
                <w:sz w:val="18"/>
                <w:szCs w:val="18"/>
                <w:lang w:val="sr-Cyrl-CS"/>
              </w:rPr>
            </w:pPr>
            <w:r w:rsidRPr="00E42A4E">
              <w:rPr>
                <w:rFonts w:cs="Arial"/>
                <w:sz w:val="18"/>
                <w:szCs w:val="18"/>
                <w:lang w:val="sr-Cyrl-RS"/>
              </w:rPr>
              <w:t>дин/</w:t>
            </w:r>
            <w:r w:rsidRPr="00E42A4E">
              <w:rPr>
                <w:rFonts w:cs="Arial"/>
                <w:sz w:val="18"/>
                <w:szCs w:val="18"/>
              </w:rPr>
              <w:t>EUR</w:t>
            </w:r>
            <w:r w:rsidRPr="00E42A4E">
              <w:rPr>
                <w:rFonts w:cs="Arial"/>
                <w:b/>
                <w:bCs/>
                <w:i/>
                <w:iCs/>
                <w:sz w:val="18"/>
                <w:szCs w:val="18"/>
                <w:lang w:val="sr-Cyrl-CS"/>
              </w:rPr>
              <w:t xml:space="preserve"> </w:t>
            </w:r>
          </w:p>
        </w:tc>
        <w:tc>
          <w:tcPr>
            <w:tcW w:w="766" w:type="pct"/>
            <w:shd w:val="clear" w:color="auto" w:fill="C6D9F1" w:themeFill="text2" w:themeFillTint="33"/>
            <w:vAlign w:val="center"/>
          </w:tcPr>
          <w:p w14:paraId="62451B19" w14:textId="385F00EB" w:rsidR="005E7653" w:rsidRPr="00E42A4E" w:rsidRDefault="005E7653" w:rsidP="005E7653">
            <w:pPr>
              <w:spacing w:before="0"/>
              <w:jc w:val="center"/>
              <w:rPr>
                <w:rFonts w:cs="Arial"/>
                <w:b/>
                <w:bCs/>
                <w:i/>
                <w:iCs/>
                <w:sz w:val="18"/>
                <w:szCs w:val="18"/>
                <w:lang w:val="sr-Cyrl-CS"/>
              </w:rPr>
            </w:pPr>
            <w:r>
              <w:rPr>
                <w:rFonts w:cs="Arial"/>
                <w:b/>
                <w:bCs/>
                <w:i/>
                <w:iCs/>
                <w:sz w:val="18"/>
                <w:szCs w:val="18"/>
                <w:lang w:val="sr-Cyrl-CS"/>
              </w:rPr>
              <w:t>Износ пореза</w:t>
            </w:r>
          </w:p>
        </w:tc>
        <w:tc>
          <w:tcPr>
            <w:tcW w:w="765" w:type="pct"/>
            <w:shd w:val="clear" w:color="auto" w:fill="C6D9F1" w:themeFill="text2" w:themeFillTint="33"/>
            <w:vAlign w:val="center"/>
          </w:tcPr>
          <w:p w14:paraId="44F3DDD5" w14:textId="4435E2A8" w:rsidR="005E7653" w:rsidRPr="00E42A4E" w:rsidRDefault="005E7653" w:rsidP="002D4A72">
            <w:pPr>
              <w:spacing w:before="0"/>
              <w:jc w:val="center"/>
              <w:rPr>
                <w:rFonts w:cs="Arial"/>
                <w:b/>
                <w:bCs/>
                <w:i/>
                <w:iCs/>
                <w:sz w:val="18"/>
                <w:szCs w:val="18"/>
                <w:lang w:val="sr-Cyrl-CS"/>
              </w:rPr>
            </w:pPr>
            <w:r w:rsidRPr="00E42A4E">
              <w:rPr>
                <w:rFonts w:cs="Arial"/>
                <w:b/>
                <w:bCs/>
                <w:i/>
                <w:iCs/>
                <w:sz w:val="18"/>
                <w:szCs w:val="18"/>
                <w:lang w:val="sr-Cyrl-CS"/>
              </w:rPr>
              <w:t>цена са порезом</w:t>
            </w:r>
          </w:p>
          <w:p w14:paraId="5A921316" w14:textId="455F23CB" w:rsidR="005E7653" w:rsidRPr="00E42A4E" w:rsidRDefault="005E7653" w:rsidP="002D4A72">
            <w:pPr>
              <w:spacing w:before="0"/>
              <w:jc w:val="center"/>
              <w:rPr>
                <w:rFonts w:cs="Arial"/>
                <w:b/>
                <w:bCs/>
                <w:i/>
                <w:iCs/>
                <w:sz w:val="18"/>
                <w:szCs w:val="18"/>
                <w:lang w:val="sr-Cyrl-CS"/>
              </w:rPr>
            </w:pPr>
            <w:r w:rsidRPr="00E42A4E">
              <w:rPr>
                <w:rFonts w:cs="Arial"/>
                <w:sz w:val="18"/>
                <w:szCs w:val="18"/>
                <w:lang w:val="sr-Cyrl-RS"/>
              </w:rPr>
              <w:t>дин/</w:t>
            </w:r>
            <w:r w:rsidRPr="00E42A4E">
              <w:rPr>
                <w:rFonts w:cs="Arial"/>
                <w:sz w:val="18"/>
                <w:szCs w:val="18"/>
              </w:rPr>
              <w:t>EUR</w:t>
            </w:r>
          </w:p>
        </w:tc>
      </w:tr>
      <w:tr w:rsidR="005E7653" w:rsidRPr="00E42A4E" w14:paraId="348F9189" w14:textId="77777777" w:rsidTr="007104D6">
        <w:tc>
          <w:tcPr>
            <w:tcW w:w="242" w:type="pct"/>
            <w:shd w:val="clear" w:color="auto" w:fill="auto"/>
          </w:tcPr>
          <w:p w14:paraId="64AB9FDF" w14:textId="77777777" w:rsidR="005E7653" w:rsidRPr="00E42A4E" w:rsidRDefault="005E7653" w:rsidP="002D4A72">
            <w:pPr>
              <w:spacing w:before="0"/>
              <w:jc w:val="center"/>
              <w:rPr>
                <w:rFonts w:cs="Arial"/>
                <w:b/>
                <w:bCs/>
                <w:i/>
                <w:iCs/>
                <w:sz w:val="18"/>
                <w:szCs w:val="18"/>
                <w:lang w:val="sr-Cyrl-CS"/>
              </w:rPr>
            </w:pPr>
            <w:r w:rsidRPr="00E42A4E">
              <w:rPr>
                <w:rFonts w:cs="Arial"/>
                <w:b/>
                <w:bCs/>
                <w:i/>
                <w:iCs/>
                <w:sz w:val="18"/>
                <w:szCs w:val="18"/>
                <w:lang w:val="sr-Cyrl-CS"/>
              </w:rPr>
              <w:t>(1)</w:t>
            </w:r>
          </w:p>
        </w:tc>
        <w:tc>
          <w:tcPr>
            <w:tcW w:w="697" w:type="pct"/>
            <w:shd w:val="clear" w:color="auto" w:fill="auto"/>
          </w:tcPr>
          <w:p w14:paraId="2721217A" w14:textId="77777777" w:rsidR="005E7653" w:rsidRPr="00E42A4E" w:rsidRDefault="005E7653" w:rsidP="002D4A72">
            <w:pPr>
              <w:spacing w:before="0"/>
              <w:jc w:val="center"/>
              <w:rPr>
                <w:rFonts w:cs="Arial"/>
                <w:b/>
                <w:bCs/>
                <w:i/>
                <w:iCs/>
                <w:sz w:val="18"/>
                <w:szCs w:val="18"/>
                <w:lang w:val="sr-Cyrl-CS"/>
              </w:rPr>
            </w:pPr>
            <w:r w:rsidRPr="00E42A4E">
              <w:rPr>
                <w:rFonts w:cs="Arial"/>
                <w:b/>
                <w:bCs/>
                <w:i/>
                <w:iCs/>
                <w:sz w:val="18"/>
                <w:szCs w:val="18"/>
                <w:lang w:val="sr-Cyrl-CS"/>
              </w:rPr>
              <w:t>(2)</w:t>
            </w:r>
          </w:p>
        </w:tc>
        <w:tc>
          <w:tcPr>
            <w:tcW w:w="1445" w:type="pct"/>
          </w:tcPr>
          <w:p w14:paraId="444A1D79" w14:textId="55B66AB8" w:rsidR="005E7653" w:rsidRPr="00E42A4E" w:rsidRDefault="005E7653" w:rsidP="005E7653">
            <w:pPr>
              <w:spacing w:before="0"/>
              <w:jc w:val="center"/>
              <w:rPr>
                <w:rFonts w:cs="Arial"/>
                <w:b/>
                <w:bCs/>
                <w:i/>
                <w:iCs/>
                <w:sz w:val="18"/>
                <w:szCs w:val="18"/>
                <w:lang w:val="sr-Cyrl-CS"/>
              </w:rPr>
            </w:pPr>
            <w:r w:rsidRPr="00E42A4E">
              <w:rPr>
                <w:rFonts w:cs="Arial"/>
                <w:b/>
                <w:bCs/>
                <w:i/>
                <w:iCs/>
                <w:sz w:val="18"/>
                <w:szCs w:val="18"/>
                <w:lang w:val="sr-Cyrl-CS"/>
              </w:rPr>
              <w:t>(</w:t>
            </w:r>
            <w:r>
              <w:rPr>
                <w:rFonts w:cs="Arial"/>
                <w:b/>
                <w:bCs/>
                <w:i/>
                <w:iCs/>
                <w:sz w:val="18"/>
                <w:szCs w:val="18"/>
                <w:lang w:val="sr-Cyrl-CS"/>
              </w:rPr>
              <w:t>3</w:t>
            </w:r>
            <w:r w:rsidRPr="00E42A4E">
              <w:rPr>
                <w:rFonts w:cs="Arial"/>
                <w:b/>
                <w:bCs/>
                <w:i/>
                <w:iCs/>
                <w:sz w:val="18"/>
                <w:szCs w:val="18"/>
                <w:lang w:val="sr-Cyrl-CS"/>
              </w:rPr>
              <w:t>)</w:t>
            </w:r>
          </w:p>
        </w:tc>
        <w:tc>
          <w:tcPr>
            <w:tcW w:w="344" w:type="pct"/>
            <w:shd w:val="clear" w:color="auto" w:fill="auto"/>
          </w:tcPr>
          <w:p w14:paraId="61471FA5" w14:textId="3C96174A" w:rsidR="005E7653" w:rsidRPr="00E42A4E" w:rsidRDefault="005E7653" w:rsidP="005E7653">
            <w:pPr>
              <w:spacing w:before="0"/>
              <w:jc w:val="center"/>
              <w:rPr>
                <w:rFonts w:cs="Arial"/>
                <w:b/>
                <w:bCs/>
                <w:i/>
                <w:iCs/>
                <w:sz w:val="18"/>
                <w:szCs w:val="18"/>
                <w:lang w:val="sr-Cyrl-CS"/>
              </w:rPr>
            </w:pPr>
            <w:r w:rsidRPr="00E42A4E">
              <w:rPr>
                <w:rFonts w:cs="Arial"/>
                <w:b/>
                <w:bCs/>
                <w:i/>
                <w:iCs/>
                <w:sz w:val="18"/>
                <w:szCs w:val="18"/>
                <w:lang w:val="sr-Cyrl-CS"/>
              </w:rPr>
              <w:t>(</w:t>
            </w:r>
            <w:r>
              <w:rPr>
                <w:rFonts w:cs="Arial"/>
                <w:b/>
                <w:bCs/>
                <w:i/>
                <w:iCs/>
                <w:sz w:val="18"/>
                <w:szCs w:val="18"/>
                <w:lang w:val="sr-Cyrl-CS"/>
              </w:rPr>
              <w:t>4</w:t>
            </w:r>
            <w:r w:rsidRPr="00E42A4E">
              <w:rPr>
                <w:rFonts w:cs="Arial"/>
                <w:b/>
                <w:bCs/>
                <w:i/>
                <w:iCs/>
                <w:sz w:val="18"/>
                <w:szCs w:val="18"/>
                <w:lang w:val="sr-Cyrl-CS"/>
              </w:rPr>
              <w:t>)</w:t>
            </w:r>
          </w:p>
        </w:tc>
        <w:tc>
          <w:tcPr>
            <w:tcW w:w="741" w:type="pct"/>
            <w:shd w:val="clear" w:color="auto" w:fill="auto"/>
          </w:tcPr>
          <w:p w14:paraId="417DB3D4" w14:textId="64E8233C" w:rsidR="005E7653" w:rsidRPr="00E42A4E" w:rsidRDefault="005E7653" w:rsidP="005E7653">
            <w:pPr>
              <w:spacing w:before="0"/>
              <w:jc w:val="center"/>
              <w:rPr>
                <w:rFonts w:cs="Arial"/>
                <w:b/>
                <w:bCs/>
                <w:i/>
                <w:iCs/>
                <w:sz w:val="18"/>
                <w:szCs w:val="18"/>
                <w:lang w:val="sr-Cyrl-CS"/>
              </w:rPr>
            </w:pPr>
            <w:r w:rsidRPr="00E42A4E">
              <w:rPr>
                <w:rFonts w:cs="Arial"/>
                <w:b/>
                <w:bCs/>
                <w:i/>
                <w:iCs/>
                <w:sz w:val="18"/>
                <w:szCs w:val="18"/>
                <w:lang w:val="sr-Cyrl-CS"/>
              </w:rPr>
              <w:t>(</w:t>
            </w:r>
            <w:r>
              <w:rPr>
                <w:rFonts w:cs="Arial"/>
                <w:b/>
                <w:bCs/>
                <w:i/>
                <w:iCs/>
                <w:sz w:val="18"/>
                <w:szCs w:val="18"/>
                <w:lang w:val="sr-Cyrl-CS"/>
              </w:rPr>
              <w:t>5</w:t>
            </w:r>
            <w:r w:rsidRPr="00E42A4E">
              <w:rPr>
                <w:rFonts w:cs="Arial"/>
                <w:b/>
                <w:bCs/>
                <w:i/>
                <w:iCs/>
                <w:sz w:val="18"/>
                <w:szCs w:val="18"/>
                <w:lang w:val="sr-Cyrl-CS"/>
              </w:rPr>
              <w:t>)</w:t>
            </w:r>
          </w:p>
        </w:tc>
        <w:tc>
          <w:tcPr>
            <w:tcW w:w="766" w:type="pct"/>
          </w:tcPr>
          <w:p w14:paraId="3D932562" w14:textId="2403AEDA" w:rsidR="005E7653" w:rsidRPr="00E42A4E" w:rsidRDefault="005E7653" w:rsidP="005E7653">
            <w:pPr>
              <w:spacing w:before="0"/>
              <w:jc w:val="center"/>
              <w:rPr>
                <w:rFonts w:cs="Arial"/>
                <w:b/>
                <w:bCs/>
                <w:i/>
                <w:iCs/>
                <w:sz w:val="18"/>
                <w:szCs w:val="18"/>
                <w:lang w:val="sr-Cyrl-CS"/>
              </w:rPr>
            </w:pPr>
            <w:r w:rsidRPr="00E42A4E">
              <w:rPr>
                <w:rFonts w:cs="Arial"/>
                <w:b/>
                <w:bCs/>
                <w:i/>
                <w:iCs/>
                <w:sz w:val="18"/>
                <w:szCs w:val="18"/>
                <w:lang w:val="sr-Cyrl-CS"/>
              </w:rPr>
              <w:t>(</w:t>
            </w:r>
            <w:r>
              <w:rPr>
                <w:rFonts w:cs="Arial"/>
                <w:b/>
                <w:bCs/>
                <w:i/>
                <w:iCs/>
                <w:sz w:val="18"/>
                <w:szCs w:val="18"/>
                <w:lang w:val="sr-Cyrl-CS"/>
              </w:rPr>
              <w:t>6</w:t>
            </w:r>
            <w:r w:rsidRPr="00E42A4E">
              <w:rPr>
                <w:rFonts w:cs="Arial"/>
                <w:b/>
                <w:bCs/>
                <w:i/>
                <w:iCs/>
                <w:sz w:val="18"/>
                <w:szCs w:val="18"/>
                <w:lang w:val="sr-Cyrl-CS"/>
              </w:rPr>
              <w:t>)</w:t>
            </w:r>
          </w:p>
        </w:tc>
        <w:tc>
          <w:tcPr>
            <w:tcW w:w="765" w:type="pct"/>
            <w:shd w:val="clear" w:color="auto" w:fill="auto"/>
          </w:tcPr>
          <w:p w14:paraId="0E68ACDD" w14:textId="5B8DA7E8" w:rsidR="005E7653" w:rsidRPr="00E42A4E" w:rsidRDefault="005E7653" w:rsidP="005E7653">
            <w:pPr>
              <w:spacing w:before="0"/>
              <w:jc w:val="center"/>
              <w:rPr>
                <w:rFonts w:cs="Arial"/>
                <w:b/>
                <w:bCs/>
                <w:i/>
                <w:iCs/>
                <w:sz w:val="18"/>
                <w:szCs w:val="18"/>
                <w:lang w:val="sr-Cyrl-CS"/>
              </w:rPr>
            </w:pPr>
            <w:r>
              <w:rPr>
                <w:rFonts w:cs="Arial"/>
                <w:b/>
                <w:bCs/>
                <w:i/>
                <w:iCs/>
                <w:sz w:val="18"/>
                <w:szCs w:val="18"/>
                <w:lang w:val="sr-Cyrl-CS"/>
              </w:rPr>
              <w:t>(7</w:t>
            </w:r>
            <w:r w:rsidRPr="005E7653">
              <w:rPr>
                <w:rFonts w:cs="Arial"/>
                <w:b/>
                <w:bCs/>
                <w:i/>
                <w:iCs/>
                <w:sz w:val="18"/>
                <w:szCs w:val="18"/>
                <w:lang w:val="sr-Cyrl-CS"/>
              </w:rPr>
              <w:t>)</w:t>
            </w:r>
          </w:p>
        </w:tc>
      </w:tr>
      <w:tr w:rsidR="005E7653" w:rsidRPr="00E42A4E" w14:paraId="7CD70838" w14:textId="77777777" w:rsidTr="007104D6">
        <w:tc>
          <w:tcPr>
            <w:tcW w:w="242" w:type="pct"/>
            <w:shd w:val="clear" w:color="auto" w:fill="auto"/>
          </w:tcPr>
          <w:p w14:paraId="02CF10C9" w14:textId="77777777" w:rsidR="005E7653" w:rsidRPr="00E42A4E" w:rsidRDefault="005E7653" w:rsidP="002D4A72">
            <w:pPr>
              <w:spacing w:before="0"/>
              <w:jc w:val="center"/>
              <w:rPr>
                <w:rFonts w:cs="Arial"/>
                <w:b/>
                <w:bCs/>
                <w:i/>
                <w:iCs/>
                <w:sz w:val="18"/>
                <w:szCs w:val="18"/>
                <w:lang w:val="sr-Cyrl-CS"/>
              </w:rPr>
            </w:pPr>
            <w:r w:rsidRPr="00E42A4E">
              <w:rPr>
                <w:rFonts w:cs="Arial"/>
                <w:color w:val="000000"/>
                <w:sz w:val="18"/>
                <w:szCs w:val="18"/>
              </w:rPr>
              <w:t>1</w:t>
            </w:r>
          </w:p>
        </w:tc>
        <w:tc>
          <w:tcPr>
            <w:tcW w:w="697" w:type="pct"/>
            <w:shd w:val="clear" w:color="auto" w:fill="auto"/>
            <w:vAlign w:val="center"/>
          </w:tcPr>
          <w:p w14:paraId="5CC3A498" w14:textId="77777777" w:rsidR="005E7653" w:rsidRPr="00E42A4E" w:rsidRDefault="005E7653" w:rsidP="00B93DD8">
            <w:pPr>
              <w:spacing w:before="0"/>
              <w:jc w:val="center"/>
              <w:rPr>
                <w:rFonts w:cs="Arial"/>
                <w:bCs/>
                <w:i/>
                <w:iCs/>
                <w:sz w:val="18"/>
                <w:szCs w:val="18"/>
                <w:lang w:val="sr-Cyrl-CS"/>
              </w:rPr>
            </w:pPr>
            <w:r w:rsidRPr="00E42A4E">
              <w:rPr>
                <w:rFonts w:cs="Arial"/>
                <w:bCs/>
                <w:color w:val="000000"/>
                <w:sz w:val="18"/>
                <w:szCs w:val="18"/>
              </w:rPr>
              <w:t>BG 962-HW</w:t>
            </w:r>
          </w:p>
        </w:tc>
        <w:tc>
          <w:tcPr>
            <w:tcW w:w="1445" w:type="pct"/>
          </w:tcPr>
          <w:p w14:paraId="056E0D20" w14:textId="38913533" w:rsidR="005E7653" w:rsidRPr="00E42A4E" w:rsidRDefault="005E7653" w:rsidP="002D4A72">
            <w:pPr>
              <w:spacing w:before="0"/>
              <w:jc w:val="center"/>
              <w:rPr>
                <w:rFonts w:cs="Arial"/>
                <w:bCs/>
                <w:i/>
                <w:iCs/>
                <w:sz w:val="18"/>
                <w:szCs w:val="18"/>
                <w:lang w:val="sr-Cyrl-RS"/>
              </w:rPr>
            </w:pPr>
            <w:r w:rsidRPr="00E42A4E">
              <w:rPr>
                <w:rFonts w:cs="Arial"/>
                <w:bCs/>
                <w:color w:val="000000"/>
                <w:sz w:val="18"/>
                <w:szCs w:val="18"/>
              </w:rPr>
              <w:t>AUDI A6 2.0 TDI QUATTRO</w:t>
            </w:r>
          </w:p>
        </w:tc>
        <w:tc>
          <w:tcPr>
            <w:tcW w:w="344" w:type="pct"/>
            <w:shd w:val="clear" w:color="auto" w:fill="auto"/>
            <w:vAlign w:val="center"/>
          </w:tcPr>
          <w:p w14:paraId="61DB9187" w14:textId="6A59786E" w:rsidR="005E7653" w:rsidRPr="00E42A4E" w:rsidRDefault="005E7653" w:rsidP="002D4A72">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7AD42835" w14:textId="77777777" w:rsidR="005E7653" w:rsidRPr="00E42A4E" w:rsidRDefault="005E7653" w:rsidP="002D4A72">
            <w:pPr>
              <w:spacing w:before="0"/>
              <w:jc w:val="center"/>
              <w:rPr>
                <w:rFonts w:cs="Arial"/>
                <w:b/>
                <w:bCs/>
                <w:i/>
                <w:iCs/>
                <w:sz w:val="18"/>
                <w:szCs w:val="18"/>
              </w:rPr>
            </w:pPr>
          </w:p>
        </w:tc>
        <w:tc>
          <w:tcPr>
            <w:tcW w:w="766" w:type="pct"/>
          </w:tcPr>
          <w:p w14:paraId="1FFD1659" w14:textId="77777777" w:rsidR="005E7653" w:rsidRPr="00E42A4E" w:rsidRDefault="005E7653" w:rsidP="002D4A72">
            <w:pPr>
              <w:spacing w:before="0"/>
              <w:jc w:val="center"/>
              <w:rPr>
                <w:rFonts w:cs="Arial"/>
                <w:b/>
                <w:bCs/>
                <w:i/>
                <w:iCs/>
                <w:sz w:val="18"/>
                <w:szCs w:val="18"/>
              </w:rPr>
            </w:pPr>
          </w:p>
        </w:tc>
        <w:tc>
          <w:tcPr>
            <w:tcW w:w="765" w:type="pct"/>
            <w:shd w:val="clear" w:color="auto" w:fill="auto"/>
            <w:vAlign w:val="center"/>
          </w:tcPr>
          <w:p w14:paraId="38176142" w14:textId="510DF858" w:rsidR="005E7653" w:rsidRPr="00E42A4E" w:rsidRDefault="005E7653" w:rsidP="002D4A72">
            <w:pPr>
              <w:spacing w:before="0"/>
              <w:jc w:val="center"/>
              <w:rPr>
                <w:rFonts w:cs="Arial"/>
                <w:b/>
                <w:bCs/>
                <w:i/>
                <w:iCs/>
                <w:sz w:val="18"/>
                <w:szCs w:val="18"/>
              </w:rPr>
            </w:pPr>
          </w:p>
        </w:tc>
      </w:tr>
      <w:tr w:rsidR="005E7653" w:rsidRPr="00E42A4E" w14:paraId="027647A0" w14:textId="77777777" w:rsidTr="007104D6">
        <w:tc>
          <w:tcPr>
            <w:tcW w:w="242" w:type="pct"/>
            <w:shd w:val="clear" w:color="auto" w:fill="auto"/>
          </w:tcPr>
          <w:p w14:paraId="606337DD"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w:t>
            </w:r>
          </w:p>
        </w:tc>
        <w:tc>
          <w:tcPr>
            <w:tcW w:w="697" w:type="pct"/>
            <w:shd w:val="clear" w:color="auto" w:fill="auto"/>
            <w:vAlign w:val="center"/>
          </w:tcPr>
          <w:p w14:paraId="59630C4D" w14:textId="77777777" w:rsidR="005E7653" w:rsidRPr="00E42A4E" w:rsidRDefault="005E7653" w:rsidP="005E7653">
            <w:pPr>
              <w:spacing w:before="0"/>
              <w:jc w:val="center"/>
              <w:rPr>
                <w:rFonts w:cs="Arial"/>
                <w:b/>
                <w:sz w:val="18"/>
                <w:szCs w:val="18"/>
                <w:lang w:val="sr-Cyrl-RS"/>
              </w:rPr>
            </w:pPr>
            <w:r w:rsidRPr="00E42A4E">
              <w:rPr>
                <w:rFonts w:cs="Arial"/>
                <w:bCs/>
                <w:color w:val="000000"/>
                <w:sz w:val="18"/>
                <w:szCs w:val="18"/>
              </w:rPr>
              <w:t>BG 962-HX</w:t>
            </w:r>
          </w:p>
        </w:tc>
        <w:tc>
          <w:tcPr>
            <w:tcW w:w="1445" w:type="pct"/>
            <w:shd w:val="clear" w:color="auto" w:fill="auto"/>
          </w:tcPr>
          <w:p w14:paraId="3DA08221" w14:textId="5C761A51"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A6 2.0 TDI QUATTRO</w:t>
            </w:r>
          </w:p>
        </w:tc>
        <w:tc>
          <w:tcPr>
            <w:tcW w:w="344" w:type="pct"/>
            <w:shd w:val="clear" w:color="auto" w:fill="auto"/>
            <w:vAlign w:val="center"/>
          </w:tcPr>
          <w:p w14:paraId="534F0C43" w14:textId="69FA2D16"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2E7A5A32" w14:textId="77777777" w:rsidR="005E7653" w:rsidRPr="00E42A4E" w:rsidRDefault="005E7653" w:rsidP="005E7653">
            <w:pPr>
              <w:spacing w:before="0"/>
              <w:jc w:val="center"/>
              <w:rPr>
                <w:rFonts w:cs="Arial"/>
                <w:b/>
                <w:bCs/>
                <w:i/>
                <w:iCs/>
                <w:sz w:val="18"/>
                <w:szCs w:val="18"/>
              </w:rPr>
            </w:pPr>
          </w:p>
        </w:tc>
        <w:tc>
          <w:tcPr>
            <w:tcW w:w="766" w:type="pct"/>
          </w:tcPr>
          <w:p w14:paraId="31E5A22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26E2FA45" w14:textId="4B4F07A8" w:rsidR="005E7653" w:rsidRPr="00E42A4E" w:rsidRDefault="005E7653" w:rsidP="005E7653">
            <w:pPr>
              <w:spacing w:before="0"/>
              <w:jc w:val="center"/>
              <w:rPr>
                <w:rFonts w:cs="Arial"/>
                <w:b/>
                <w:bCs/>
                <w:i/>
                <w:iCs/>
                <w:sz w:val="18"/>
                <w:szCs w:val="18"/>
              </w:rPr>
            </w:pPr>
          </w:p>
        </w:tc>
      </w:tr>
      <w:tr w:rsidR="005E7653" w:rsidRPr="00E42A4E" w14:paraId="76EF40A1" w14:textId="77777777" w:rsidTr="007104D6">
        <w:tc>
          <w:tcPr>
            <w:tcW w:w="242" w:type="pct"/>
            <w:shd w:val="clear" w:color="auto" w:fill="auto"/>
          </w:tcPr>
          <w:p w14:paraId="0EA66B1E"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w:t>
            </w:r>
          </w:p>
        </w:tc>
        <w:tc>
          <w:tcPr>
            <w:tcW w:w="697" w:type="pct"/>
            <w:shd w:val="clear" w:color="auto" w:fill="auto"/>
            <w:vAlign w:val="center"/>
          </w:tcPr>
          <w:p w14:paraId="216814E6"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 820-VD</w:t>
            </w:r>
          </w:p>
        </w:tc>
        <w:tc>
          <w:tcPr>
            <w:tcW w:w="1445" w:type="pct"/>
            <w:shd w:val="clear" w:color="auto" w:fill="auto"/>
          </w:tcPr>
          <w:p w14:paraId="7480964C" w14:textId="39DC84C5"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A6 2.0 TDI</w:t>
            </w:r>
          </w:p>
        </w:tc>
        <w:tc>
          <w:tcPr>
            <w:tcW w:w="344" w:type="pct"/>
            <w:shd w:val="clear" w:color="auto" w:fill="auto"/>
            <w:vAlign w:val="center"/>
          </w:tcPr>
          <w:p w14:paraId="7E5DFA67" w14:textId="51ACFD5C"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2464D995" w14:textId="77777777" w:rsidR="005E7653" w:rsidRPr="00E42A4E" w:rsidRDefault="005E7653" w:rsidP="005E7653">
            <w:pPr>
              <w:spacing w:before="0"/>
              <w:jc w:val="center"/>
              <w:rPr>
                <w:rFonts w:cs="Arial"/>
                <w:b/>
                <w:bCs/>
                <w:i/>
                <w:iCs/>
                <w:sz w:val="18"/>
                <w:szCs w:val="18"/>
              </w:rPr>
            </w:pPr>
          </w:p>
        </w:tc>
        <w:tc>
          <w:tcPr>
            <w:tcW w:w="766" w:type="pct"/>
          </w:tcPr>
          <w:p w14:paraId="29D67A3D"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4BFBF1CF" w14:textId="5189AD9E" w:rsidR="005E7653" w:rsidRPr="00E42A4E" w:rsidRDefault="005E7653" w:rsidP="005E7653">
            <w:pPr>
              <w:spacing w:before="0"/>
              <w:jc w:val="center"/>
              <w:rPr>
                <w:rFonts w:cs="Arial"/>
                <w:b/>
                <w:bCs/>
                <w:i/>
                <w:iCs/>
                <w:sz w:val="18"/>
                <w:szCs w:val="18"/>
              </w:rPr>
            </w:pPr>
          </w:p>
        </w:tc>
      </w:tr>
      <w:tr w:rsidR="005E7653" w:rsidRPr="00E42A4E" w14:paraId="1769CD25" w14:textId="77777777" w:rsidTr="007104D6">
        <w:tc>
          <w:tcPr>
            <w:tcW w:w="242" w:type="pct"/>
            <w:shd w:val="clear" w:color="auto" w:fill="auto"/>
          </w:tcPr>
          <w:p w14:paraId="538F4C02"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4</w:t>
            </w:r>
          </w:p>
        </w:tc>
        <w:tc>
          <w:tcPr>
            <w:tcW w:w="697" w:type="pct"/>
            <w:shd w:val="clear" w:color="auto" w:fill="auto"/>
            <w:vAlign w:val="center"/>
          </w:tcPr>
          <w:p w14:paraId="3B63DBBE"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BG756-VV</w:t>
            </w:r>
          </w:p>
        </w:tc>
        <w:tc>
          <w:tcPr>
            <w:tcW w:w="1445" w:type="pct"/>
            <w:shd w:val="clear" w:color="auto" w:fill="auto"/>
          </w:tcPr>
          <w:p w14:paraId="642891D4" w14:textId="5BDE5042"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A6 2.8 FSI QUATTRO</w:t>
            </w:r>
          </w:p>
        </w:tc>
        <w:tc>
          <w:tcPr>
            <w:tcW w:w="344" w:type="pct"/>
            <w:shd w:val="clear" w:color="auto" w:fill="auto"/>
            <w:vAlign w:val="center"/>
          </w:tcPr>
          <w:p w14:paraId="596758FC" w14:textId="0412E6B0"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3172E05" w14:textId="77777777" w:rsidR="005E7653" w:rsidRPr="00E42A4E" w:rsidRDefault="005E7653" w:rsidP="005E7653">
            <w:pPr>
              <w:spacing w:before="0"/>
              <w:jc w:val="center"/>
              <w:rPr>
                <w:rFonts w:cs="Arial"/>
                <w:b/>
                <w:bCs/>
                <w:i/>
                <w:iCs/>
                <w:sz w:val="18"/>
                <w:szCs w:val="18"/>
              </w:rPr>
            </w:pPr>
          </w:p>
        </w:tc>
        <w:tc>
          <w:tcPr>
            <w:tcW w:w="766" w:type="pct"/>
          </w:tcPr>
          <w:p w14:paraId="6C27ADD3"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1B4D5594" w14:textId="241C48F5" w:rsidR="005E7653" w:rsidRPr="00E42A4E" w:rsidRDefault="005E7653" w:rsidP="005E7653">
            <w:pPr>
              <w:spacing w:before="0"/>
              <w:jc w:val="center"/>
              <w:rPr>
                <w:rFonts w:cs="Arial"/>
                <w:b/>
                <w:bCs/>
                <w:i/>
                <w:iCs/>
                <w:sz w:val="18"/>
                <w:szCs w:val="18"/>
              </w:rPr>
            </w:pPr>
          </w:p>
        </w:tc>
      </w:tr>
      <w:tr w:rsidR="005E7653" w:rsidRPr="00E42A4E" w14:paraId="06F62FE6" w14:textId="77777777" w:rsidTr="007104D6">
        <w:tc>
          <w:tcPr>
            <w:tcW w:w="242" w:type="pct"/>
            <w:shd w:val="clear" w:color="auto" w:fill="auto"/>
          </w:tcPr>
          <w:p w14:paraId="50EFC9E7"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5</w:t>
            </w:r>
          </w:p>
        </w:tc>
        <w:tc>
          <w:tcPr>
            <w:tcW w:w="697" w:type="pct"/>
            <w:shd w:val="clear" w:color="auto" w:fill="auto"/>
            <w:vAlign w:val="center"/>
          </w:tcPr>
          <w:p w14:paraId="1A217082"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BG718-MO</w:t>
            </w:r>
          </w:p>
        </w:tc>
        <w:tc>
          <w:tcPr>
            <w:tcW w:w="1445" w:type="pct"/>
            <w:shd w:val="clear" w:color="auto" w:fill="auto"/>
          </w:tcPr>
          <w:p w14:paraId="5FC681D7" w14:textId="7AB9D3E2"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A6 2.8 FSI QUATTRO</w:t>
            </w:r>
          </w:p>
        </w:tc>
        <w:tc>
          <w:tcPr>
            <w:tcW w:w="344" w:type="pct"/>
            <w:shd w:val="clear" w:color="auto" w:fill="auto"/>
            <w:vAlign w:val="center"/>
          </w:tcPr>
          <w:p w14:paraId="03FEAA24" w14:textId="036F4C15"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7336C5B7" w14:textId="77777777" w:rsidR="005E7653" w:rsidRPr="00E42A4E" w:rsidRDefault="005E7653" w:rsidP="005E7653">
            <w:pPr>
              <w:spacing w:before="0"/>
              <w:jc w:val="center"/>
              <w:rPr>
                <w:rFonts w:cs="Arial"/>
                <w:b/>
                <w:bCs/>
                <w:i/>
                <w:iCs/>
                <w:sz w:val="18"/>
                <w:szCs w:val="18"/>
              </w:rPr>
            </w:pPr>
          </w:p>
        </w:tc>
        <w:tc>
          <w:tcPr>
            <w:tcW w:w="766" w:type="pct"/>
          </w:tcPr>
          <w:p w14:paraId="6335589D"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174BFC7D" w14:textId="49447B27" w:rsidR="005E7653" w:rsidRPr="00E42A4E" w:rsidRDefault="005E7653" w:rsidP="005E7653">
            <w:pPr>
              <w:spacing w:before="0"/>
              <w:jc w:val="center"/>
              <w:rPr>
                <w:rFonts w:cs="Arial"/>
                <w:b/>
                <w:bCs/>
                <w:i/>
                <w:iCs/>
                <w:sz w:val="18"/>
                <w:szCs w:val="18"/>
              </w:rPr>
            </w:pPr>
          </w:p>
        </w:tc>
      </w:tr>
      <w:tr w:rsidR="005E7653" w:rsidRPr="00E42A4E" w14:paraId="673CB032" w14:textId="77777777" w:rsidTr="007104D6">
        <w:tc>
          <w:tcPr>
            <w:tcW w:w="242" w:type="pct"/>
            <w:shd w:val="clear" w:color="auto" w:fill="auto"/>
          </w:tcPr>
          <w:p w14:paraId="2D984EAA"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lastRenderedPageBreak/>
              <w:t>6</w:t>
            </w:r>
          </w:p>
        </w:tc>
        <w:tc>
          <w:tcPr>
            <w:tcW w:w="697" w:type="pct"/>
            <w:shd w:val="clear" w:color="auto" w:fill="auto"/>
            <w:vAlign w:val="center"/>
          </w:tcPr>
          <w:p w14:paraId="470EADDE"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BG082-CF</w:t>
            </w:r>
          </w:p>
        </w:tc>
        <w:tc>
          <w:tcPr>
            <w:tcW w:w="1445" w:type="pct"/>
            <w:shd w:val="clear" w:color="auto" w:fill="auto"/>
          </w:tcPr>
          <w:p w14:paraId="2E02BF7D" w14:textId="4602721F"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A6  3.0TDI QUATTRO TIPTRONIC</w:t>
            </w:r>
          </w:p>
        </w:tc>
        <w:tc>
          <w:tcPr>
            <w:tcW w:w="344" w:type="pct"/>
            <w:shd w:val="clear" w:color="auto" w:fill="auto"/>
            <w:vAlign w:val="center"/>
          </w:tcPr>
          <w:p w14:paraId="07623EC6" w14:textId="5D70087E"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283E3951" w14:textId="77777777" w:rsidR="005E7653" w:rsidRPr="00E42A4E" w:rsidRDefault="005E7653" w:rsidP="005E7653">
            <w:pPr>
              <w:spacing w:before="0"/>
              <w:jc w:val="center"/>
              <w:rPr>
                <w:rFonts w:cs="Arial"/>
                <w:b/>
                <w:bCs/>
                <w:i/>
                <w:iCs/>
                <w:sz w:val="18"/>
                <w:szCs w:val="18"/>
              </w:rPr>
            </w:pPr>
          </w:p>
        </w:tc>
        <w:tc>
          <w:tcPr>
            <w:tcW w:w="766" w:type="pct"/>
          </w:tcPr>
          <w:p w14:paraId="4F0BDDB0"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7629B0FD" w14:textId="109569E3" w:rsidR="005E7653" w:rsidRPr="00E42A4E" w:rsidRDefault="005E7653" w:rsidP="005E7653">
            <w:pPr>
              <w:spacing w:before="0"/>
              <w:jc w:val="center"/>
              <w:rPr>
                <w:rFonts w:cs="Arial"/>
                <w:b/>
                <w:bCs/>
                <w:i/>
                <w:iCs/>
                <w:sz w:val="18"/>
                <w:szCs w:val="18"/>
              </w:rPr>
            </w:pPr>
          </w:p>
        </w:tc>
      </w:tr>
      <w:tr w:rsidR="005E7653" w:rsidRPr="00E42A4E" w14:paraId="6CFC7278" w14:textId="77777777" w:rsidTr="007104D6">
        <w:tc>
          <w:tcPr>
            <w:tcW w:w="242" w:type="pct"/>
            <w:shd w:val="clear" w:color="auto" w:fill="auto"/>
          </w:tcPr>
          <w:p w14:paraId="1E40635B"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7</w:t>
            </w:r>
          </w:p>
        </w:tc>
        <w:tc>
          <w:tcPr>
            <w:tcW w:w="697" w:type="pct"/>
            <w:shd w:val="clear" w:color="auto" w:fill="auto"/>
            <w:vAlign w:val="center"/>
          </w:tcPr>
          <w:p w14:paraId="273050D5" w14:textId="77777777" w:rsidR="005E7653" w:rsidRPr="00E42A4E" w:rsidRDefault="005E7653" w:rsidP="005E7653">
            <w:pPr>
              <w:spacing w:before="0"/>
              <w:jc w:val="center"/>
              <w:rPr>
                <w:rFonts w:cs="Arial"/>
                <w:b/>
                <w:sz w:val="18"/>
                <w:szCs w:val="18"/>
                <w:lang w:val="sr-Cyrl-CS"/>
              </w:rPr>
            </w:pPr>
            <w:r w:rsidRPr="00E42A4E">
              <w:rPr>
                <w:rFonts w:cs="Arial"/>
                <w:color w:val="000000"/>
                <w:sz w:val="18"/>
                <w:szCs w:val="18"/>
              </w:rPr>
              <w:t>NS144-EL</w:t>
            </w:r>
          </w:p>
        </w:tc>
        <w:tc>
          <w:tcPr>
            <w:tcW w:w="1445" w:type="pct"/>
            <w:shd w:val="clear" w:color="auto" w:fill="auto"/>
          </w:tcPr>
          <w:p w14:paraId="4A26CB78" w14:textId="66E0F430" w:rsidR="005E7653" w:rsidRPr="00E42A4E" w:rsidRDefault="005E7653" w:rsidP="005E7653">
            <w:pPr>
              <w:spacing w:before="0"/>
              <w:jc w:val="center"/>
              <w:rPr>
                <w:rFonts w:cs="Arial"/>
                <w:bCs/>
                <w:i/>
                <w:iCs/>
                <w:sz w:val="18"/>
                <w:szCs w:val="18"/>
                <w:lang w:val="sr-Cyrl-RS"/>
              </w:rPr>
            </w:pPr>
            <w:r w:rsidRPr="00E42A4E">
              <w:rPr>
                <w:rFonts w:cs="Arial"/>
                <w:color w:val="000000"/>
                <w:sz w:val="18"/>
                <w:szCs w:val="18"/>
              </w:rPr>
              <w:t>AUDI A6 3.0 TFSI</w:t>
            </w:r>
          </w:p>
        </w:tc>
        <w:tc>
          <w:tcPr>
            <w:tcW w:w="344" w:type="pct"/>
            <w:shd w:val="clear" w:color="auto" w:fill="auto"/>
            <w:vAlign w:val="center"/>
          </w:tcPr>
          <w:p w14:paraId="3E50C5A1" w14:textId="3A78DF9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BB5D8B9" w14:textId="77777777" w:rsidR="005E7653" w:rsidRPr="00E42A4E" w:rsidRDefault="005E7653" w:rsidP="005E7653">
            <w:pPr>
              <w:spacing w:before="0"/>
              <w:jc w:val="center"/>
              <w:rPr>
                <w:rFonts w:cs="Arial"/>
                <w:b/>
                <w:bCs/>
                <w:i/>
                <w:iCs/>
                <w:sz w:val="18"/>
                <w:szCs w:val="18"/>
              </w:rPr>
            </w:pPr>
          </w:p>
        </w:tc>
        <w:tc>
          <w:tcPr>
            <w:tcW w:w="766" w:type="pct"/>
          </w:tcPr>
          <w:p w14:paraId="03D2160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A47F192" w14:textId="154499EF" w:rsidR="005E7653" w:rsidRPr="00E42A4E" w:rsidRDefault="005E7653" w:rsidP="005E7653">
            <w:pPr>
              <w:spacing w:before="0"/>
              <w:jc w:val="center"/>
              <w:rPr>
                <w:rFonts w:cs="Arial"/>
                <w:b/>
                <w:bCs/>
                <w:i/>
                <w:iCs/>
                <w:sz w:val="18"/>
                <w:szCs w:val="18"/>
              </w:rPr>
            </w:pPr>
          </w:p>
        </w:tc>
      </w:tr>
      <w:tr w:rsidR="005E7653" w:rsidRPr="00E42A4E" w14:paraId="19EE316A" w14:textId="77777777" w:rsidTr="007104D6">
        <w:tc>
          <w:tcPr>
            <w:tcW w:w="242" w:type="pct"/>
            <w:shd w:val="clear" w:color="auto" w:fill="auto"/>
          </w:tcPr>
          <w:p w14:paraId="2BC04DE5"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8</w:t>
            </w:r>
          </w:p>
        </w:tc>
        <w:tc>
          <w:tcPr>
            <w:tcW w:w="697" w:type="pct"/>
            <w:shd w:val="clear" w:color="auto" w:fill="auto"/>
            <w:vAlign w:val="center"/>
          </w:tcPr>
          <w:p w14:paraId="0B791E0A" w14:textId="77777777" w:rsidR="005E7653" w:rsidRPr="00E42A4E" w:rsidRDefault="005E7653" w:rsidP="005E7653">
            <w:pPr>
              <w:spacing w:before="0"/>
              <w:jc w:val="center"/>
              <w:rPr>
                <w:rFonts w:cs="Arial"/>
                <w:b/>
                <w:sz w:val="18"/>
                <w:szCs w:val="18"/>
                <w:lang w:val="sr-Cyrl-CS"/>
              </w:rPr>
            </w:pPr>
            <w:r w:rsidRPr="00E42A4E">
              <w:rPr>
                <w:rFonts w:cs="Arial"/>
                <w:color w:val="000000"/>
                <w:sz w:val="18"/>
                <w:szCs w:val="18"/>
              </w:rPr>
              <w:t>BG186-BG</w:t>
            </w:r>
          </w:p>
        </w:tc>
        <w:tc>
          <w:tcPr>
            <w:tcW w:w="1445" w:type="pct"/>
            <w:shd w:val="clear" w:color="auto" w:fill="auto"/>
          </w:tcPr>
          <w:p w14:paraId="5C290223" w14:textId="5F04C8FA" w:rsidR="005E7653" w:rsidRPr="00E42A4E" w:rsidRDefault="005E7653" w:rsidP="005E7653">
            <w:pPr>
              <w:spacing w:before="0"/>
              <w:jc w:val="center"/>
              <w:rPr>
                <w:rFonts w:cs="Arial"/>
                <w:bCs/>
                <w:i/>
                <w:iCs/>
                <w:sz w:val="18"/>
                <w:szCs w:val="18"/>
                <w:lang w:val="sr-Cyrl-RS"/>
              </w:rPr>
            </w:pPr>
            <w:r w:rsidRPr="00E42A4E">
              <w:rPr>
                <w:rFonts w:cs="Arial"/>
                <w:color w:val="000000"/>
                <w:sz w:val="18"/>
                <w:szCs w:val="18"/>
              </w:rPr>
              <w:t>AUDI A6 3.0 TDI QUATTRO TIPTRONIC</w:t>
            </w:r>
          </w:p>
        </w:tc>
        <w:tc>
          <w:tcPr>
            <w:tcW w:w="344" w:type="pct"/>
            <w:shd w:val="clear" w:color="auto" w:fill="auto"/>
            <w:vAlign w:val="center"/>
          </w:tcPr>
          <w:p w14:paraId="5B82A7E7" w14:textId="4D58A118"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587347E5" w14:textId="77777777" w:rsidR="005E7653" w:rsidRPr="00E42A4E" w:rsidRDefault="005E7653" w:rsidP="005E7653">
            <w:pPr>
              <w:spacing w:before="0"/>
              <w:jc w:val="center"/>
              <w:rPr>
                <w:rFonts w:cs="Arial"/>
                <w:b/>
                <w:bCs/>
                <w:i/>
                <w:iCs/>
                <w:sz w:val="18"/>
                <w:szCs w:val="18"/>
              </w:rPr>
            </w:pPr>
          </w:p>
        </w:tc>
        <w:tc>
          <w:tcPr>
            <w:tcW w:w="766" w:type="pct"/>
          </w:tcPr>
          <w:p w14:paraId="5FD11024"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99A00D2" w14:textId="2DA2F656" w:rsidR="005E7653" w:rsidRPr="00E42A4E" w:rsidRDefault="005E7653" w:rsidP="005E7653">
            <w:pPr>
              <w:spacing w:before="0"/>
              <w:jc w:val="center"/>
              <w:rPr>
                <w:rFonts w:cs="Arial"/>
                <w:b/>
                <w:bCs/>
                <w:i/>
                <w:iCs/>
                <w:sz w:val="18"/>
                <w:szCs w:val="18"/>
              </w:rPr>
            </w:pPr>
          </w:p>
        </w:tc>
      </w:tr>
      <w:tr w:rsidR="005E7653" w:rsidRPr="00E42A4E" w14:paraId="3219ADD7" w14:textId="77777777" w:rsidTr="007104D6">
        <w:tc>
          <w:tcPr>
            <w:tcW w:w="242" w:type="pct"/>
            <w:shd w:val="clear" w:color="auto" w:fill="auto"/>
          </w:tcPr>
          <w:p w14:paraId="61EA66F4"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9</w:t>
            </w:r>
          </w:p>
        </w:tc>
        <w:tc>
          <w:tcPr>
            <w:tcW w:w="697" w:type="pct"/>
            <w:shd w:val="clear" w:color="auto" w:fill="auto"/>
            <w:vAlign w:val="center"/>
          </w:tcPr>
          <w:p w14:paraId="787C885C" w14:textId="77777777" w:rsidR="005E7653" w:rsidRPr="00E42A4E" w:rsidRDefault="005E7653" w:rsidP="005E7653">
            <w:pPr>
              <w:spacing w:before="0"/>
              <w:jc w:val="center"/>
              <w:rPr>
                <w:rFonts w:cs="Arial"/>
                <w:b/>
                <w:sz w:val="18"/>
                <w:szCs w:val="18"/>
                <w:lang w:val="sr-Cyrl-CS"/>
              </w:rPr>
            </w:pPr>
            <w:r w:rsidRPr="00E42A4E">
              <w:rPr>
                <w:rFonts w:cs="Arial"/>
                <w:color w:val="000000"/>
                <w:sz w:val="18"/>
                <w:szCs w:val="18"/>
              </w:rPr>
              <w:t>BG176-HJ</w:t>
            </w:r>
          </w:p>
        </w:tc>
        <w:tc>
          <w:tcPr>
            <w:tcW w:w="1445" w:type="pct"/>
            <w:shd w:val="clear" w:color="auto" w:fill="auto"/>
          </w:tcPr>
          <w:p w14:paraId="45BCCC09" w14:textId="559EFC1B" w:rsidR="005E7653" w:rsidRPr="00E42A4E" w:rsidRDefault="005E7653" w:rsidP="005E7653">
            <w:pPr>
              <w:spacing w:before="0"/>
              <w:jc w:val="center"/>
              <w:rPr>
                <w:rFonts w:cs="Arial"/>
                <w:bCs/>
                <w:i/>
                <w:iCs/>
                <w:sz w:val="18"/>
                <w:szCs w:val="18"/>
                <w:lang w:val="sr-Cyrl-RS"/>
              </w:rPr>
            </w:pPr>
            <w:r w:rsidRPr="00E42A4E">
              <w:rPr>
                <w:rFonts w:cs="Arial"/>
                <w:color w:val="000000"/>
                <w:sz w:val="18"/>
                <w:szCs w:val="18"/>
              </w:rPr>
              <w:t>AUDI A8 4.2 I QUATTRO TIPTRONIC</w:t>
            </w:r>
          </w:p>
        </w:tc>
        <w:tc>
          <w:tcPr>
            <w:tcW w:w="344" w:type="pct"/>
            <w:shd w:val="clear" w:color="auto" w:fill="auto"/>
            <w:vAlign w:val="center"/>
          </w:tcPr>
          <w:p w14:paraId="7196A56A" w14:textId="2C43F28D"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6AF99B30" w14:textId="77777777" w:rsidR="005E7653" w:rsidRPr="00E42A4E" w:rsidRDefault="005E7653" w:rsidP="005E7653">
            <w:pPr>
              <w:spacing w:before="0"/>
              <w:jc w:val="center"/>
              <w:rPr>
                <w:rFonts w:cs="Arial"/>
                <w:b/>
                <w:bCs/>
                <w:i/>
                <w:iCs/>
                <w:sz w:val="18"/>
                <w:szCs w:val="18"/>
              </w:rPr>
            </w:pPr>
          </w:p>
        </w:tc>
        <w:tc>
          <w:tcPr>
            <w:tcW w:w="766" w:type="pct"/>
          </w:tcPr>
          <w:p w14:paraId="2B83ED54"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04C35F87" w14:textId="7265192E" w:rsidR="005E7653" w:rsidRPr="00E42A4E" w:rsidRDefault="005E7653" w:rsidP="005E7653">
            <w:pPr>
              <w:spacing w:before="0"/>
              <w:jc w:val="center"/>
              <w:rPr>
                <w:rFonts w:cs="Arial"/>
                <w:b/>
                <w:bCs/>
                <w:i/>
                <w:iCs/>
                <w:sz w:val="18"/>
                <w:szCs w:val="18"/>
              </w:rPr>
            </w:pPr>
          </w:p>
        </w:tc>
      </w:tr>
      <w:tr w:rsidR="005E7653" w:rsidRPr="00E42A4E" w14:paraId="5B079C10" w14:textId="77777777" w:rsidTr="007104D6">
        <w:tc>
          <w:tcPr>
            <w:tcW w:w="242" w:type="pct"/>
            <w:shd w:val="clear" w:color="auto" w:fill="auto"/>
          </w:tcPr>
          <w:p w14:paraId="1E2ECF13"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10</w:t>
            </w:r>
          </w:p>
        </w:tc>
        <w:tc>
          <w:tcPr>
            <w:tcW w:w="697" w:type="pct"/>
            <w:shd w:val="clear" w:color="auto" w:fill="auto"/>
            <w:vAlign w:val="center"/>
          </w:tcPr>
          <w:p w14:paraId="04CAC7B3"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BG173-HJ</w:t>
            </w:r>
          </w:p>
        </w:tc>
        <w:tc>
          <w:tcPr>
            <w:tcW w:w="1445" w:type="pct"/>
            <w:shd w:val="clear" w:color="auto" w:fill="auto"/>
          </w:tcPr>
          <w:p w14:paraId="63530EF4" w14:textId="4F3A771E"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AUDI A8 4.2 I QUATTRO TIPTRONIC</w:t>
            </w:r>
          </w:p>
        </w:tc>
        <w:tc>
          <w:tcPr>
            <w:tcW w:w="344" w:type="pct"/>
            <w:shd w:val="clear" w:color="auto" w:fill="auto"/>
            <w:vAlign w:val="center"/>
          </w:tcPr>
          <w:p w14:paraId="473656E6" w14:textId="76EC53AD"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4ADF606C" w14:textId="77777777" w:rsidR="005E7653" w:rsidRPr="00E42A4E" w:rsidRDefault="005E7653" w:rsidP="005E7653">
            <w:pPr>
              <w:spacing w:before="0"/>
              <w:jc w:val="center"/>
              <w:rPr>
                <w:rFonts w:cs="Arial"/>
                <w:b/>
                <w:bCs/>
                <w:i/>
                <w:iCs/>
                <w:sz w:val="18"/>
                <w:szCs w:val="18"/>
              </w:rPr>
            </w:pPr>
          </w:p>
        </w:tc>
        <w:tc>
          <w:tcPr>
            <w:tcW w:w="766" w:type="pct"/>
          </w:tcPr>
          <w:p w14:paraId="1958E9D8"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7682D9DC" w14:textId="7F346D7A" w:rsidR="005E7653" w:rsidRPr="00E42A4E" w:rsidRDefault="005E7653" w:rsidP="005E7653">
            <w:pPr>
              <w:spacing w:before="0"/>
              <w:jc w:val="center"/>
              <w:rPr>
                <w:rFonts w:cs="Arial"/>
                <w:b/>
                <w:bCs/>
                <w:i/>
                <w:iCs/>
                <w:sz w:val="18"/>
                <w:szCs w:val="18"/>
              </w:rPr>
            </w:pPr>
          </w:p>
        </w:tc>
      </w:tr>
      <w:tr w:rsidR="005E7653" w:rsidRPr="00E42A4E" w14:paraId="5D7A3805" w14:textId="77777777" w:rsidTr="007104D6">
        <w:tc>
          <w:tcPr>
            <w:tcW w:w="242" w:type="pct"/>
            <w:shd w:val="clear" w:color="auto" w:fill="auto"/>
          </w:tcPr>
          <w:p w14:paraId="4DFAE7AE"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11</w:t>
            </w:r>
          </w:p>
        </w:tc>
        <w:tc>
          <w:tcPr>
            <w:tcW w:w="697" w:type="pct"/>
            <w:shd w:val="clear" w:color="auto" w:fill="auto"/>
            <w:vAlign w:val="center"/>
          </w:tcPr>
          <w:p w14:paraId="2D96DE32"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BG685-KB</w:t>
            </w:r>
          </w:p>
        </w:tc>
        <w:tc>
          <w:tcPr>
            <w:tcW w:w="1445" w:type="pct"/>
            <w:shd w:val="clear" w:color="auto" w:fill="auto"/>
          </w:tcPr>
          <w:p w14:paraId="13DEA364" w14:textId="10F8958A"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SUPERB AMBITION 3.6 FSI 4X4</w:t>
            </w:r>
          </w:p>
        </w:tc>
        <w:tc>
          <w:tcPr>
            <w:tcW w:w="344" w:type="pct"/>
            <w:shd w:val="clear" w:color="auto" w:fill="auto"/>
            <w:vAlign w:val="center"/>
          </w:tcPr>
          <w:p w14:paraId="4406B31E" w14:textId="04719144"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2F42F35F" w14:textId="77777777" w:rsidR="005E7653" w:rsidRPr="00E42A4E" w:rsidRDefault="005E7653" w:rsidP="005E7653">
            <w:pPr>
              <w:spacing w:before="0"/>
              <w:jc w:val="center"/>
              <w:rPr>
                <w:rFonts w:cs="Arial"/>
                <w:b/>
                <w:bCs/>
                <w:i/>
                <w:iCs/>
                <w:sz w:val="18"/>
                <w:szCs w:val="18"/>
              </w:rPr>
            </w:pPr>
          </w:p>
        </w:tc>
        <w:tc>
          <w:tcPr>
            <w:tcW w:w="766" w:type="pct"/>
          </w:tcPr>
          <w:p w14:paraId="0CA536B1"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367F3E2E" w14:textId="030FB526" w:rsidR="005E7653" w:rsidRPr="00E42A4E" w:rsidRDefault="005E7653" w:rsidP="005E7653">
            <w:pPr>
              <w:spacing w:before="0"/>
              <w:jc w:val="center"/>
              <w:rPr>
                <w:rFonts w:cs="Arial"/>
                <w:b/>
                <w:bCs/>
                <w:i/>
                <w:iCs/>
                <w:sz w:val="18"/>
                <w:szCs w:val="18"/>
              </w:rPr>
            </w:pPr>
          </w:p>
        </w:tc>
      </w:tr>
      <w:tr w:rsidR="005E7653" w:rsidRPr="00E42A4E" w14:paraId="6F2DC93D" w14:textId="77777777" w:rsidTr="007104D6">
        <w:tc>
          <w:tcPr>
            <w:tcW w:w="242" w:type="pct"/>
            <w:shd w:val="clear" w:color="auto" w:fill="auto"/>
          </w:tcPr>
          <w:p w14:paraId="34C40A02"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12</w:t>
            </w:r>
          </w:p>
        </w:tc>
        <w:tc>
          <w:tcPr>
            <w:tcW w:w="697" w:type="pct"/>
            <w:shd w:val="clear" w:color="auto" w:fill="auto"/>
            <w:vAlign w:val="center"/>
          </w:tcPr>
          <w:p w14:paraId="5FC0C1AC"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BG135-HG</w:t>
            </w:r>
          </w:p>
        </w:tc>
        <w:tc>
          <w:tcPr>
            <w:tcW w:w="1445" w:type="pct"/>
            <w:shd w:val="clear" w:color="auto" w:fill="auto"/>
          </w:tcPr>
          <w:p w14:paraId="24EC036D" w14:textId="2B8D883B"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SUPERB ELEGANCE 3.6 FSI 4X4</w:t>
            </w:r>
          </w:p>
        </w:tc>
        <w:tc>
          <w:tcPr>
            <w:tcW w:w="344" w:type="pct"/>
            <w:shd w:val="clear" w:color="auto" w:fill="auto"/>
            <w:vAlign w:val="center"/>
          </w:tcPr>
          <w:p w14:paraId="302605C8" w14:textId="5F2EE3F4"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6A7500A" w14:textId="77777777" w:rsidR="005E7653" w:rsidRPr="00E42A4E" w:rsidRDefault="005E7653" w:rsidP="005E7653">
            <w:pPr>
              <w:spacing w:before="0"/>
              <w:jc w:val="center"/>
              <w:rPr>
                <w:rFonts w:cs="Arial"/>
                <w:b/>
                <w:bCs/>
                <w:i/>
                <w:iCs/>
                <w:sz w:val="18"/>
                <w:szCs w:val="18"/>
              </w:rPr>
            </w:pPr>
          </w:p>
        </w:tc>
        <w:tc>
          <w:tcPr>
            <w:tcW w:w="766" w:type="pct"/>
          </w:tcPr>
          <w:p w14:paraId="7EB77073"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4BB64E7F" w14:textId="392FED82" w:rsidR="005E7653" w:rsidRPr="00E42A4E" w:rsidRDefault="005E7653" w:rsidP="005E7653">
            <w:pPr>
              <w:spacing w:before="0"/>
              <w:jc w:val="center"/>
              <w:rPr>
                <w:rFonts w:cs="Arial"/>
                <w:b/>
                <w:bCs/>
                <w:i/>
                <w:iCs/>
                <w:sz w:val="18"/>
                <w:szCs w:val="18"/>
              </w:rPr>
            </w:pPr>
          </w:p>
        </w:tc>
      </w:tr>
      <w:tr w:rsidR="005E7653" w:rsidRPr="00E42A4E" w14:paraId="4F1713E3" w14:textId="77777777" w:rsidTr="007104D6">
        <w:tc>
          <w:tcPr>
            <w:tcW w:w="242" w:type="pct"/>
            <w:shd w:val="clear" w:color="auto" w:fill="auto"/>
          </w:tcPr>
          <w:p w14:paraId="4A8E09F8"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13</w:t>
            </w:r>
          </w:p>
        </w:tc>
        <w:tc>
          <w:tcPr>
            <w:tcW w:w="697" w:type="pct"/>
            <w:shd w:val="clear" w:color="auto" w:fill="auto"/>
            <w:vAlign w:val="center"/>
          </w:tcPr>
          <w:p w14:paraId="46213CA5"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B129-HG</w:t>
            </w:r>
          </w:p>
        </w:tc>
        <w:tc>
          <w:tcPr>
            <w:tcW w:w="1445" w:type="pct"/>
            <w:shd w:val="clear" w:color="auto" w:fill="auto"/>
          </w:tcPr>
          <w:p w14:paraId="3CDEC5EB" w14:textId="6FB002A4"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SUPERB ELEGANCE 3.6 FSI 4X5</w:t>
            </w:r>
          </w:p>
        </w:tc>
        <w:tc>
          <w:tcPr>
            <w:tcW w:w="344" w:type="pct"/>
            <w:shd w:val="clear" w:color="auto" w:fill="auto"/>
            <w:vAlign w:val="center"/>
          </w:tcPr>
          <w:p w14:paraId="69046D75" w14:textId="0D4C22C6"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1BAB219D" w14:textId="77777777" w:rsidR="005E7653" w:rsidRPr="00E42A4E" w:rsidRDefault="005E7653" w:rsidP="005E7653">
            <w:pPr>
              <w:spacing w:before="0"/>
              <w:jc w:val="center"/>
              <w:rPr>
                <w:rFonts w:cs="Arial"/>
                <w:b/>
                <w:bCs/>
                <w:i/>
                <w:iCs/>
                <w:sz w:val="18"/>
                <w:szCs w:val="18"/>
              </w:rPr>
            </w:pPr>
          </w:p>
        </w:tc>
        <w:tc>
          <w:tcPr>
            <w:tcW w:w="766" w:type="pct"/>
          </w:tcPr>
          <w:p w14:paraId="6ECEE0AF"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0F353E42" w14:textId="5E61F3B2" w:rsidR="005E7653" w:rsidRPr="00E42A4E" w:rsidRDefault="005E7653" w:rsidP="005E7653">
            <w:pPr>
              <w:spacing w:before="0"/>
              <w:jc w:val="center"/>
              <w:rPr>
                <w:rFonts w:cs="Arial"/>
                <w:b/>
                <w:bCs/>
                <w:i/>
                <w:iCs/>
                <w:sz w:val="18"/>
                <w:szCs w:val="18"/>
              </w:rPr>
            </w:pPr>
          </w:p>
        </w:tc>
      </w:tr>
      <w:tr w:rsidR="005E7653" w:rsidRPr="00E42A4E" w14:paraId="2807DEEB" w14:textId="77777777" w:rsidTr="007104D6">
        <w:tc>
          <w:tcPr>
            <w:tcW w:w="242" w:type="pct"/>
            <w:shd w:val="clear" w:color="auto" w:fill="auto"/>
          </w:tcPr>
          <w:p w14:paraId="4362DB68"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14</w:t>
            </w:r>
          </w:p>
        </w:tc>
        <w:tc>
          <w:tcPr>
            <w:tcW w:w="697" w:type="pct"/>
            <w:shd w:val="clear" w:color="auto" w:fill="auto"/>
            <w:vAlign w:val="center"/>
          </w:tcPr>
          <w:p w14:paraId="42880CDB"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BG201-CT</w:t>
            </w:r>
          </w:p>
        </w:tc>
        <w:tc>
          <w:tcPr>
            <w:tcW w:w="1445" w:type="pct"/>
            <w:shd w:val="clear" w:color="auto" w:fill="auto"/>
          </w:tcPr>
          <w:p w14:paraId="5C1CFB45" w14:textId="4E624B28"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657A71F0" w14:textId="495BA6DB"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6D7D8451" w14:textId="77777777" w:rsidR="005E7653" w:rsidRPr="00E42A4E" w:rsidRDefault="005E7653" w:rsidP="005E7653">
            <w:pPr>
              <w:spacing w:before="0"/>
              <w:jc w:val="center"/>
              <w:rPr>
                <w:rFonts w:cs="Arial"/>
                <w:b/>
                <w:bCs/>
                <w:i/>
                <w:iCs/>
                <w:sz w:val="18"/>
                <w:szCs w:val="18"/>
              </w:rPr>
            </w:pPr>
          </w:p>
        </w:tc>
        <w:tc>
          <w:tcPr>
            <w:tcW w:w="766" w:type="pct"/>
          </w:tcPr>
          <w:p w14:paraId="2295085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034A0354" w14:textId="118E7E6E" w:rsidR="005E7653" w:rsidRPr="00E42A4E" w:rsidRDefault="005E7653" w:rsidP="005E7653">
            <w:pPr>
              <w:spacing w:before="0"/>
              <w:jc w:val="center"/>
              <w:rPr>
                <w:rFonts w:cs="Arial"/>
                <w:b/>
                <w:bCs/>
                <w:i/>
                <w:iCs/>
                <w:sz w:val="18"/>
                <w:szCs w:val="18"/>
              </w:rPr>
            </w:pPr>
          </w:p>
        </w:tc>
      </w:tr>
      <w:tr w:rsidR="005E7653" w:rsidRPr="00E42A4E" w14:paraId="4E500FFE" w14:textId="77777777" w:rsidTr="007104D6">
        <w:tc>
          <w:tcPr>
            <w:tcW w:w="242" w:type="pct"/>
            <w:shd w:val="clear" w:color="auto" w:fill="auto"/>
          </w:tcPr>
          <w:p w14:paraId="50FFA9CC"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15</w:t>
            </w:r>
          </w:p>
        </w:tc>
        <w:tc>
          <w:tcPr>
            <w:tcW w:w="697" w:type="pct"/>
            <w:shd w:val="clear" w:color="auto" w:fill="auto"/>
            <w:vAlign w:val="center"/>
          </w:tcPr>
          <w:p w14:paraId="7B21DB6F"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BG362-MZ</w:t>
            </w:r>
          </w:p>
        </w:tc>
        <w:tc>
          <w:tcPr>
            <w:tcW w:w="1445" w:type="pct"/>
            <w:shd w:val="clear" w:color="auto" w:fill="auto"/>
          </w:tcPr>
          <w:p w14:paraId="62AF0339" w14:textId="2BEA27DB"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6D73EB82" w14:textId="5EE06C7E"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7D1D106" w14:textId="77777777" w:rsidR="005E7653" w:rsidRPr="00E42A4E" w:rsidRDefault="005E7653" w:rsidP="005E7653">
            <w:pPr>
              <w:spacing w:before="0"/>
              <w:jc w:val="center"/>
              <w:rPr>
                <w:rFonts w:cs="Arial"/>
                <w:b/>
                <w:bCs/>
                <w:i/>
                <w:iCs/>
                <w:sz w:val="18"/>
                <w:szCs w:val="18"/>
              </w:rPr>
            </w:pPr>
          </w:p>
        </w:tc>
        <w:tc>
          <w:tcPr>
            <w:tcW w:w="766" w:type="pct"/>
          </w:tcPr>
          <w:p w14:paraId="51DD2E4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174C781F" w14:textId="4A6CFAC5" w:rsidR="005E7653" w:rsidRPr="00E42A4E" w:rsidRDefault="005E7653" w:rsidP="005E7653">
            <w:pPr>
              <w:spacing w:before="0"/>
              <w:jc w:val="center"/>
              <w:rPr>
                <w:rFonts w:cs="Arial"/>
                <w:b/>
                <w:bCs/>
                <w:i/>
                <w:iCs/>
                <w:sz w:val="18"/>
                <w:szCs w:val="18"/>
              </w:rPr>
            </w:pPr>
          </w:p>
        </w:tc>
      </w:tr>
      <w:tr w:rsidR="005E7653" w:rsidRPr="00E42A4E" w14:paraId="64517E24" w14:textId="77777777" w:rsidTr="007104D6">
        <w:tc>
          <w:tcPr>
            <w:tcW w:w="242" w:type="pct"/>
            <w:shd w:val="clear" w:color="auto" w:fill="auto"/>
          </w:tcPr>
          <w:p w14:paraId="7082559E"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16</w:t>
            </w:r>
          </w:p>
        </w:tc>
        <w:tc>
          <w:tcPr>
            <w:tcW w:w="697" w:type="pct"/>
            <w:shd w:val="clear" w:color="auto" w:fill="auto"/>
            <w:vAlign w:val="center"/>
          </w:tcPr>
          <w:p w14:paraId="531B8024"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BG387-OĆ</w:t>
            </w:r>
          </w:p>
        </w:tc>
        <w:tc>
          <w:tcPr>
            <w:tcW w:w="1445" w:type="pct"/>
            <w:shd w:val="clear" w:color="auto" w:fill="auto"/>
          </w:tcPr>
          <w:p w14:paraId="11C8FD33" w14:textId="5107CCBB"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329520A2" w14:textId="6F1B9FA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96D4F60" w14:textId="77777777" w:rsidR="005E7653" w:rsidRPr="00E42A4E" w:rsidRDefault="005E7653" w:rsidP="005E7653">
            <w:pPr>
              <w:spacing w:before="0"/>
              <w:jc w:val="center"/>
              <w:rPr>
                <w:rFonts w:cs="Arial"/>
                <w:b/>
                <w:bCs/>
                <w:i/>
                <w:iCs/>
                <w:sz w:val="18"/>
                <w:szCs w:val="18"/>
              </w:rPr>
            </w:pPr>
          </w:p>
        </w:tc>
        <w:tc>
          <w:tcPr>
            <w:tcW w:w="766" w:type="pct"/>
          </w:tcPr>
          <w:p w14:paraId="3704C020"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418ABD4A" w14:textId="2D4479E3" w:rsidR="005E7653" w:rsidRPr="00E42A4E" w:rsidRDefault="005E7653" w:rsidP="005E7653">
            <w:pPr>
              <w:spacing w:before="0"/>
              <w:jc w:val="center"/>
              <w:rPr>
                <w:rFonts w:cs="Arial"/>
                <w:b/>
                <w:bCs/>
                <w:i/>
                <w:iCs/>
                <w:sz w:val="18"/>
                <w:szCs w:val="18"/>
              </w:rPr>
            </w:pPr>
          </w:p>
        </w:tc>
      </w:tr>
      <w:tr w:rsidR="005E7653" w:rsidRPr="00E42A4E" w14:paraId="6A591CB6" w14:textId="77777777" w:rsidTr="007104D6">
        <w:tc>
          <w:tcPr>
            <w:tcW w:w="242" w:type="pct"/>
            <w:shd w:val="clear" w:color="auto" w:fill="auto"/>
          </w:tcPr>
          <w:p w14:paraId="256109B8"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17</w:t>
            </w:r>
          </w:p>
        </w:tc>
        <w:tc>
          <w:tcPr>
            <w:tcW w:w="697" w:type="pct"/>
            <w:shd w:val="clear" w:color="auto" w:fill="auto"/>
            <w:vAlign w:val="center"/>
          </w:tcPr>
          <w:p w14:paraId="16BE8BC6"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BG321-GA</w:t>
            </w:r>
          </w:p>
        </w:tc>
        <w:tc>
          <w:tcPr>
            <w:tcW w:w="1445" w:type="pct"/>
            <w:shd w:val="clear" w:color="auto" w:fill="auto"/>
          </w:tcPr>
          <w:p w14:paraId="144F0712" w14:textId="33460969"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001FF59B" w14:textId="66A64918"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1034C7BF" w14:textId="77777777" w:rsidR="005E7653" w:rsidRPr="00E42A4E" w:rsidRDefault="005E7653" w:rsidP="005E7653">
            <w:pPr>
              <w:spacing w:before="0"/>
              <w:jc w:val="center"/>
              <w:rPr>
                <w:rFonts w:cs="Arial"/>
                <w:b/>
                <w:bCs/>
                <w:i/>
                <w:iCs/>
                <w:sz w:val="18"/>
                <w:szCs w:val="18"/>
              </w:rPr>
            </w:pPr>
          </w:p>
        </w:tc>
        <w:tc>
          <w:tcPr>
            <w:tcW w:w="766" w:type="pct"/>
          </w:tcPr>
          <w:p w14:paraId="7F67271A"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3DFAB59" w14:textId="4C4B4A1D" w:rsidR="005E7653" w:rsidRPr="00E42A4E" w:rsidRDefault="005E7653" w:rsidP="005E7653">
            <w:pPr>
              <w:spacing w:before="0"/>
              <w:jc w:val="center"/>
              <w:rPr>
                <w:rFonts w:cs="Arial"/>
                <w:b/>
                <w:bCs/>
                <w:i/>
                <w:iCs/>
                <w:sz w:val="18"/>
                <w:szCs w:val="18"/>
              </w:rPr>
            </w:pPr>
          </w:p>
        </w:tc>
      </w:tr>
      <w:tr w:rsidR="005E7653" w:rsidRPr="00E42A4E" w14:paraId="6A33AAFF" w14:textId="77777777" w:rsidTr="007104D6">
        <w:tc>
          <w:tcPr>
            <w:tcW w:w="242" w:type="pct"/>
            <w:shd w:val="clear" w:color="auto" w:fill="auto"/>
          </w:tcPr>
          <w:p w14:paraId="77AF5D69"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18</w:t>
            </w:r>
          </w:p>
        </w:tc>
        <w:tc>
          <w:tcPr>
            <w:tcW w:w="697" w:type="pct"/>
            <w:shd w:val="clear" w:color="auto" w:fill="auto"/>
            <w:vAlign w:val="center"/>
          </w:tcPr>
          <w:p w14:paraId="1D9F898C"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BG362-XM</w:t>
            </w:r>
          </w:p>
        </w:tc>
        <w:tc>
          <w:tcPr>
            <w:tcW w:w="1445" w:type="pct"/>
            <w:shd w:val="clear" w:color="auto" w:fill="auto"/>
          </w:tcPr>
          <w:p w14:paraId="3E3A1E85" w14:textId="20E3D511"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3757FE80" w14:textId="36CEFFDA"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8753E88" w14:textId="77777777" w:rsidR="005E7653" w:rsidRPr="00E42A4E" w:rsidRDefault="005E7653" w:rsidP="005E7653">
            <w:pPr>
              <w:spacing w:before="0"/>
              <w:jc w:val="center"/>
              <w:rPr>
                <w:rFonts w:cs="Arial"/>
                <w:b/>
                <w:bCs/>
                <w:i/>
                <w:iCs/>
                <w:sz w:val="18"/>
                <w:szCs w:val="18"/>
              </w:rPr>
            </w:pPr>
          </w:p>
        </w:tc>
        <w:tc>
          <w:tcPr>
            <w:tcW w:w="766" w:type="pct"/>
          </w:tcPr>
          <w:p w14:paraId="3C31D4EA"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14ECA97F" w14:textId="33541837" w:rsidR="005E7653" w:rsidRPr="00E42A4E" w:rsidRDefault="005E7653" w:rsidP="005E7653">
            <w:pPr>
              <w:spacing w:before="0"/>
              <w:jc w:val="center"/>
              <w:rPr>
                <w:rFonts w:cs="Arial"/>
                <w:b/>
                <w:bCs/>
                <w:i/>
                <w:iCs/>
                <w:sz w:val="18"/>
                <w:szCs w:val="18"/>
              </w:rPr>
            </w:pPr>
          </w:p>
        </w:tc>
      </w:tr>
      <w:tr w:rsidR="005E7653" w:rsidRPr="00E42A4E" w14:paraId="083620C3" w14:textId="77777777" w:rsidTr="007104D6">
        <w:tc>
          <w:tcPr>
            <w:tcW w:w="242" w:type="pct"/>
            <w:shd w:val="clear" w:color="auto" w:fill="auto"/>
          </w:tcPr>
          <w:p w14:paraId="5B33E98D"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19</w:t>
            </w:r>
          </w:p>
        </w:tc>
        <w:tc>
          <w:tcPr>
            <w:tcW w:w="697" w:type="pct"/>
            <w:shd w:val="clear" w:color="auto" w:fill="auto"/>
            <w:vAlign w:val="center"/>
          </w:tcPr>
          <w:p w14:paraId="7193BC28"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BG321-GB</w:t>
            </w:r>
          </w:p>
        </w:tc>
        <w:tc>
          <w:tcPr>
            <w:tcW w:w="1445" w:type="pct"/>
            <w:shd w:val="clear" w:color="auto" w:fill="auto"/>
          </w:tcPr>
          <w:p w14:paraId="77D518D3" w14:textId="5F71B16F"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44FE2683" w14:textId="56B1A35D"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588B35EF" w14:textId="77777777" w:rsidR="005E7653" w:rsidRPr="00E42A4E" w:rsidRDefault="005E7653" w:rsidP="005E7653">
            <w:pPr>
              <w:spacing w:before="0"/>
              <w:jc w:val="center"/>
              <w:rPr>
                <w:rFonts w:cs="Arial"/>
                <w:b/>
                <w:bCs/>
                <w:i/>
                <w:iCs/>
                <w:sz w:val="18"/>
                <w:szCs w:val="18"/>
              </w:rPr>
            </w:pPr>
          </w:p>
        </w:tc>
        <w:tc>
          <w:tcPr>
            <w:tcW w:w="766" w:type="pct"/>
          </w:tcPr>
          <w:p w14:paraId="51C0E35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6FA0FB3F" w14:textId="5EC1F42A" w:rsidR="005E7653" w:rsidRPr="00E42A4E" w:rsidRDefault="005E7653" w:rsidP="005E7653">
            <w:pPr>
              <w:spacing w:before="0"/>
              <w:jc w:val="center"/>
              <w:rPr>
                <w:rFonts w:cs="Arial"/>
                <w:b/>
                <w:bCs/>
                <w:i/>
                <w:iCs/>
                <w:sz w:val="18"/>
                <w:szCs w:val="18"/>
              </w:rPr>
            </w:pPr>
          </w:p>
        </w:tc>
      </w:tr>
      <w:tr w:rsidR="005E7653" w:rsidRPr="00E42A4E" w14:paraId="170F7A93" w14:textId="77777777" w:rsidTr="007104D6">
        <w:tc>
          <w:tcPr>
            <w:tcW w:w="242" w:type="pct"/>
            <w:shd w:val="clear" w:color="auto" w:fill="auto"/>
          </w:tcPr>
          <w:p w14:paraId="1F938FD7"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20</w:t>
            </w:r>
          </w:p>
        </w:tc>
        <w:tc>
          <w:tcPr>
            <w:tcW w:w="697" w:type="pct"/>
            <w:shd w:val="clear" w:color="auto" w:fill="auto"/>
            <w:vAlign w:val="center"/>
          </w:tcPr>
          <w:p w14:paraId="7B01EB04"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BG321-NM</w:t>
            </w:r>
          </w:p>
        </w:tc>
        <w:tc>
          <w:tcPr>
            <w:tcW w:w="1445" w:type="pct"/>
            <w:shd w:val="clear" w:color="auto" w:fill="auto"/>
          </w:tcPr>
          <w:p w14:paraId="67BFC541" w14:textId="27B0DB5F"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4773FAB6" w14:textId="45264206"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2E21D36B" w14:textId="77777777" w:rsidR="005E7653" w:rsidRPr="00E42A4E" w:rsidRDefault="005E7653" w:rsidP="005E7653">
            <w:pPr>
              <w:spacing w:before="0"/>
              <w:jc w:val="center"/>
              <w:rPr>
                <w:rFonts w:cs="Arial"/>
                <w:b/>
                <w:bCs/>
                <w:i/>
                <w:iCs/>
                <w:sz w:val="18"/>
                <w:szCs w:val="18"/>
              </w:rPr>
            </w:pPr>
          </w:p>
        </w:tc>
        <w:tc>
          <w:tcPr>
            <w:tcW w:w="766" w:type="pct"/>
          </w:tcPr>
          <w:p w14:paraId="2595AC3D"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62B86E6F" w14:textId="6FDDA87D" w:rsidR="005E7653" w:rsidRPr="00E42A4E" w:rsidRDefault="005E7653" w:rsidP="005E7653">
            <w:pPr>
              <w:spacing w:before="0"/>
              <w:jc w:val="center"/>
              <w:rPr>
                <w:rFonts w:cs="Arial"/>
                <w:b/>
                <w:bCs/>
                <w:i/>
                <w:iCs/>
                <w:sz w:val="18"/>
                <w:szCs w:val="18"/>
              </w:rPr>
            </w:pPr>
          </w:p>
        </w:tc>
      </w:tr>
      <w:tr w:rsidR="005E7653" w:rsidRPr="00E42A4E" w14:paraId="02D55908" w14:textId="77777777" w:rsidTr="007104D6">
        <w:tc>
          <w:tcPr>
            <w:tcW w:w="242" w:type="pct"/>
            <w:shd w:val="clear" w:color="auto" w:fill="auto"/>
          </w:tcPr>
          <w:p w14:paraId="47DE1259"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21</w:t>
            </w:r>
          </w:p>
        </w:tc>
        <w:tc>
          <w:tcPr>
            <w:tcW w:w="697" w:type="pct"/>
            <w:shd w:val="clear" w:color="auto" w:fill="auto"/>
            <w:vAlign w:val="center"/>
          </w:tcPr>
          <w:p w14:paraId="2D72BBF9"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BG550-EĐ</w:t>
            </w:r>
          </w:p>
        </w:tc>
        <w:tc>
          <w:tcPr>
            <w:tcW w:w="1445" w:type="pct"/>
            <w:shd w:val="clear" w:color="auto" w:fill="auto"/>
          </w:tcPr>
          <w:p w14:paraId="57B05766" w14:textId="46DCA281"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OCTAVIA ELEGANCE 2.0 TDI</w:t>
            </w:r>
          </w:p>
        </w:tc>
        <w:tc>
          <w:tcPr>
            <w:tcW w:w="344" w:type="pct"/>
            <w:shd w:val="clear" w:color="auto" w:fill="auto"/>
            <w:vAlign w:val="center"/>
          </w:tcPr>
          <w:p w14:paraId="51C922CC" w14:textId="42FF5017"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0C8E57F" w14:textId="77777777" w:rsidR="005E7653" w:rsidRPr="00E42A4E" w:rsidRDefault="005E7653" w:rsidP="005E7653">
            <w:pPr>
              <w:spacing w:before="0"/>
              <w:jc w:val="center"/>
              <w:rPr>
                <w:rFonts w:cs="Arial"/>
                <w:b/>
                <w:bCs/>
                <w:i/>
                <w:iCs/>
                <w:sz w:val="18"/>
                <w:szCs w:val="18"/>
              </w:rPr>
            </w:pPr>
          </w:p>
        </w:tc>
        <w:tc>
          <w:tcPr>
            <w:tcW w:w="766" w:type="pct"/>
          </w:tcPr>
          <w:p w14:paraId="072ADE2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2618FA67" w14:textId="79FD5821" w:rsidR="005E7653" w:rsidRPr="00E42A4E" w:rsidRDefault="005E7653" w:rsidP="005E7653">
            <w:pPr>
              <w:spacing w:before="0"/>
              <w:jc w:val="center"/>
              <w:rPr>
                <w:rFonts w:cs="Arial"/>
                <w:b/>
                <w:bCs/>
                <w:i/>
                <w:iCs/>
                <w:sz w:val="18"/>
                <w:szCs w:val="18"/>
              </w:rPr>
            </w:pPr>
          </w:p>
        </w:tc>
      </w:tr>
      <w:tr w:rsidR="005E7653" w:rsidRPr="00E42A4E" w14:paraId="67D103C9" w14:textId="77777777" w:rsidTr="007104D6">
        <w:tc>
          <w:tcPr>
            <w:tcW w:w="242" w:type="pct"/>
            <w:shd w:val="clear" w:color="auto" w:fill="auto"/>
          </w:tcPr>
          <w:p w14:paraId="4DC527FA"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22</w:t>
            </w:r>
          </w:p>
        </w:tc>
        <w:tc>
          <w:tcPr>
            <w:tcW w:w="697" w:type="pct"/>
            <w:shd w:val="clear" w:color="auto" w:fill="auto"/>
            <w:vAlign w:val="center"/>
          </w:tcPr>
          <w:p w14:paraId="1F9B71C6"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BG201-WH</w:t>
            </w:r>
          </w:p>
        </w:tc>
        <w:tc>
          <w:tcPr>
            <w:tcW w:w="1445" w:type="pct"/>
            <w:shd w:val="clear" w:color="auto" w:fill="auto"/>
          </w:tcPr>
          <w:p w14:paraId="15116122" w14:textId="19530449"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CLASSIC 1.2 HTP</w:t>
            </w:r>
          </w:p>
        </w:tc>
        <w:tc>
          <w:tcPr>
            <w:tcW w:w="344" w:type="pct"/>
            <w:shd w:val="clear" w:color="auto" w:fill="auto"/>
            <w:vAlign w:val="center"/>
          </w:tcPr>
          <w:p w14:paraId="286F484C" w14:textId="2315C41D"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63235317" w14:textId="77777777" w:rsidR="005E7653" w:rsidRPr="00E42A4E" w:rsidRDefault="005E7653" w:rsidP="005E7653">
            <w:pPr>
              <w:spacing w:before="0"/>
              <w:jc w:val="center"/>
              <w:rPr>
                <w:rFonts w:cs="Arial"/>
                <w:b/>
                <w:bCs/>
                <w:i/>
                <w:iCs/>
                <w:sz w:val="18"/>
                <w:szCs w:val="18"/>
              </w:rPr>
            </w:pPr>
          </w:p>
        </w:tc>
        <w:tc>
          <w:tcPr>
            <w:tcW w:w="766" w:type="pct"/>
          </w:tcPr>
          <w:p w14:paraId="7AB8C1B0"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D3793A3" w14:textId="12986072" w:rsidR="005E7653" w:rsidRPr="00E42A4E" w:rsidRDefault="005E7653" w:rsidP="005E7653">
            <w:pPr>
              <w:spacing w:before="0"/>
              <w:jc w:val="center"/>
              <w:rPr>
                <w:rFonts w:cs="Arial"/>
                <w:b/>
                <w:bCs/>
                <w:i/>
                <w:iCs/>
                <w:sz w:val="18"/>
                <w:szCs w:val="18"/>
              </w:rPr>
            </w:pPr>
          </w:p>
        </w:tc>
      </w:tr>
      <w:tr w:rsidR="005E7653" w:rsidRPr="00E42A4E" w14:paraId="6AF10C98" w14:textId="77777777" w:rsidTr="007104D6">
        <w:tc>
          <w:tcPr>
            <w:tcW w:w="242" w:type="pct"/>
            <w:shd w:val="clear" w:color="auto" w:fill="auto"/>
          </w:tcPr>
          <w:p w14:paraId="588B3360"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23</w:t>
            </w:r>
          </w:p>
        </w:tc>
        <w:tc>
          <w:tcPr>
            <w:tcW w:w="697" w:type="pct"/>
            <w:shd w:val="clear" w:color="auto" w:fill="auto"/>
            <w:vAlign w:val="center"/>
          </w:tcPr>
          <w:p w14:paraId="6F3EBF4A"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BG521-OD</w:t>
            </w:r>
          </w:p>
        </w:tc>
        <w:tc>
          <w:tcPr>
            <w:tcW w:w="1445" w:type="pct"/>
            <w:shd w:val="clear" w:color="auto" w:fill="auto"/>
          </w:tcPr>
          <w:p w14:paraId="5371D9E7" w14:textId="20D81AB2"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32E8EB16" w14:textId="56C80B9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434E6E25" w14:textId="77777777" w:rsidR="005E7653" w:rsidRPr="00E42A4E" w:rsidRDefault="005E7653" w:rsidP="005E7653">
            <w:pPr>
              <w:spacing w:before="0"/>
              <w:jc w:val="center"/>
              <w:rPr>
                <w:rFonts w:cs="Arial"/>
                <w:b/>
                <w:bCs/>
                <w:i/>
                <w:iCs/>
                <w:sz w:val="18"/>
                <w:szCs w:val="18"/>
              </w:rPr>
            </w:pPr>
          </w:p>
        </w:tc>
        <w:tc>
          <w:tcPr>
            <w:tcW w:w="766" w:type="pct"/>
          </w:tcPr>
          <w:p w14:paraId="10A865C7"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32E46360" w14:textId="1CEB79B2" w:rsidR="005E7653" w:rsidRPr="00E42A4E" w:rsidRDefault="005E7653" w:rsidP="005E7653">
            <w:pPr>
              <w:spacing w:before="0"/>
              <w:jc w:val="center"/>
              <w:rPr>
                <w:rFonts w:cs="Arial"/>
                <w:b/>
                <w:bCs/>
                <w:i/>
                <w:iCs/>
                <w:sz w:val="18"/>
                <w:szCs w:val="18"/>
              </w:rPr>
            </w:pPr>
          </w:p>
        </w:tc>
      </w:tr>
      <w:tr w:rsidR="005E7653" w:rsidRPr="00E42A4E" w14:paraId="61794549" w14:textId="77777777" w:rsidTr="007104D6">
        <w:tc>
          <w:tcPr>
            <w:tcW w:w="242" w:type="pct"/>
            <w:shd w:val="clear" w:color="auto" w:fill="auto"/>
          </w:tcPr>
          <w:p w14:paraId="3C7D19FB"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24</w:t>
            </w:r>
          </w:p>
        </w:tc>
        <w:tc>
          <w:tcPr>
            <w:tcW w:w="697" w:type="pct"/>
            <w:shd w:val="clear" w:color="auto" w:fill="auto"/>
            <w:vAlign w:val="center"/>
          </w:tcPr>
          <w:p w14:paraId="265A8847"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BG521-VČ</w:t>
            </w:r>
          </w:p>
        </w:tc>
        <w:tc>
          <w:tcPr>
            <w:tcW w:w="1445" w:type="pct"/>
            <w:shd w:val="clear" w:color="auto" w:fill="auto"/>
          </w:tcPr>
          <w:p w14:paraId="7FBE9F3D" w14:textId="1D84DEA8"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59063D0D" w14:textId="51C14D48"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5A655720" w14:textId="77777777" w:rsidR="005E7653" w:rsidRPr="00E42A4E" w:rsidRDefault="005E7653" w:rsidP="005E7653">
            <w:pPr>
              <w:spacing w:before="0"/>
              <w:jc w:val="center"/>
              <w:rPr>
                <w:rFonts w:cs="Arial"/>
                <w:b/>
                <w:bCs/>
                <w:i/>
                <w:iCs/>
                <w:sz w:val="18"/>
                <w:szCs w:val="18"/>
              </w:rPr>
            </w:pPr>
          </w:p>
        </w:tc>
        <w:tc>
          <w:tcPr>
            <w:tcW w:w="766" w:type="pct"/>
          </w:tcPr>
          <w:p w14:paraId="0BC6CDDF"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7CCC5D4F" w14:textId="27553B0B" w:rsidR="005E7653" w:rsidRPr="00E42A4E" w:rsidRDefault="005E7653" w:rsidP="005E7653">
            <w:pPr>
              <w:spacing w:before="0"/>
              <w:jc w:val="center"/>
              <w:rPr>
                <w:rFonts w:cs="Arial"/>
                <w:b/>
                <w:bCs/>
                <w:i/>
                <w:iCs/>
                <w:sz w:val="18"/>
                <w:szCs w:val="18"/>
              </w:rPr>
            </w:pPr>
          </w:p>
        </w:tc>
      </w:tr>
      <w:tr w:rsidR="005E7653" w:rsidRPr="00E42A4E" w14:paraId="58D5400E" w14:textId="77777777" w:rsidTr="007104D6">
        <w:tc>
          <w:tcPr>
            <w:tcW w:w="242" w:type="pct"/>
            <w:shd w:val="clear" w:color="auto" w:fill="auto"/>
          </w:tcPr>
          <w:p w14:paraId="0463F3DD"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25</w:t>
            </w:r>
          </w:p>
        </w:tc>
        <w:tc>
          <w:tcPr>
            <w:tcW w:w="697" w:type="pct"/>
            <w:shd w:val="clear" w:color="auto" w:fill="auto"/>
            <w:vAlign w:val="center"/>
          </w:tcPr>
          <w:p w14:paraId="098F1FCF"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BG521-JŽ</w:t>
            </w:r>
          </w:p>
        </w:tc>
        <w:tc>
          <w:tcPr>
            <w:tcW w:w="1445" w:type="pct"/>
            <w:shd w:val="clear" w:color="auto" w:fill="auto"/>
          </w:tcPr>
          <w:p w14:paraId="65E77CCE" w14:textId="0D5E8B28"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42CED6B4" w14:textId="4EEFF06E"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A1BA6BD" w14:textId="77777777" w:rsidR="005E7653" w:rsidRPr="00E42A4E" w:rsidRDefault="005E7653" w:rsidP="005E7653">
            <w:pPr>
              <w:spacing w:before="0"/>
              <w:jc w:val="center"/>
              <w:rPr>
                <w:rFonts w:cs="Arial"/>
                <w:b/>
                <w:bCs/>
                <w:i/>
                <w:iCs/>
                <w:sz w:val="18"/>
                <w:szCs w:val="18"/>
              </w:rPr>
            </w:pPr>
          </w:p>
        </w:tc>
        <w:tc>
          <w:tcPr>
            <w:tcW w:w="766" w:type="pct"/>
          </w:tcPr>
          <w:p w14:paraId="49FE1101"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1D871CF" w14:textId="64D49251" w:rsidR="005E7653" w:rsidRPr="00E42A4E" w:rsidRDefault="005E7653" w:rsidP="005E7653">
            <w:pPr>
              <w:spacing w:before="0"/>
              <w:jc w:val="center"/>
              <w:rPr>
                <w:rFonts w:cs="Arial"/>
                <w:b/>
                <w:bCs/>
                <w:i/>
                <w:iCs/>
                <w:sz w:val="18"/>
                <w:szCs w:val="18"/>
              </w:rPr>
            </w:pPr>
          </w:p>
        </w:tc>
      </w:tr>
      <w:tr w:rsidR="005E7653" w:rsidRPr="00E42A4E" w14:paraId="3D38E973" w14:textId="77777777" w:rsidTr="007104D6">
        <w:tc>
          <w:tcPr>
            <w:tcW w:w="242" w:type="pct"/>
            <w:shd w:val="clear" w:color="auto" w:fill="auto"/>
          </w:tcPr>
          <w:p w14:paraId="080748A8"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26</w:t>
            </w:r>
          </w:p>
        </w:tc>
        <w:tc>
          <w:tcPr>
            <w:tcW w:w="697" w:type="pct"/>
            <w:shd w:val="clear" w:color="auto" w:fill="auto"/>
            <w:vAlign w:val="center"/>
          </w:tcPr>
          <w:p w14:paraId="1A7B1A45"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BG521-ŠL</w:t>
            </w:r>
          </w:p>
        </w:tc>
        <w:tc>
          <w:tcPr>
            <w:tcW w:w="1445" w:type="pct"/>
            <w:shd w:val="clear" w:color="auto" w:fill="auto"/>
          </w:tcPr>
          <w:p w14:paraId="6A5650F3" w14:textId="7F0D32E0"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6FE43D07" w14:textId="7CABEAA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6919F1D5" w14:textId="77777777" w:rsidR="005E7653" w:rsidRPr="00E42A4E" w:rsidRDefault="005E7653" w:rsidP="005E7653">
            <w:pPr>
              <w:spacing w:before="0"/>
              <w:jc w:val="center"/>
              <w:rPr>
                <w:rFonts w:cs="Arial"/>
                <w:b/>
                <w:bCs/>
                <w:i/>
                <w:iCs/>
                <w:sz w:val="18"/>
                <w:szCs w:val="18"/>
              </w:rPr>
            </w:pPr>
          </w:p>
        </w:tc>
        <w:tc>
          <w:tcPr>
            <w:tcW w:w="766" w:type="pct"/>
          </w:tcPr>
          <w:p w14:paraId="39233B0D"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235F6BD8" w14:textId="32DF3C90" w:rsidR="005E7653" w:rsidRPr="00E42A4E" w:rsidRDefault="005E7653" w:rsidP="005E7653">
            <w:pPr>
              <w:spacing w:before="0"/>
              <w:jc w:val="center"/>
              <w:rPr>
                <w:rFonts w:cs="Arial"/>
                <w:b/>
                <w:bCs/>
                <w:i/>
                <w:iCs/>
                <w:sz w:val="18"/>
                <w:szCs w:val="18"/>
              </w:rPr>
            </w:pPr>
          </w:p>
        </w:tc>
      </w:tr>
      <w:tr w:rsidR="005E7653" w:rsidRPr="00E42A4E" w14:paraId="0627B3C4" w14:textId="77777777" w:rsidTr="007104D6">
        <w:tc>
          <w:tcPr>
            <w:tcW w:w="242" w:type="pct"/>
            <w:shd w:val="clear" w:color="auto" w:fill="auto"/>
          </w:tcPr>
          <w:p w14:paraId="4B60BC0A"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27</w:t>
            </w:r>
          </w:p>
        </w:tc>
        <w:tc>
          <w:tcPr>
            <w:tcW w:w="697" w:type="pct"/>
            <w:shd w:val="clear" w:color="auto" w:fill="auto"/>
            <w:vAlign w:val="center"/>
          </w:tcPr>
          <w:p w14:paraId="591AAE9D"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BG521-RŠ</w:t>
            </w:r>
          </w:p>
        </w:tc>
        <w:tc>
          <w:tcPr>
            <w:tcW w:w="1445" w:type="pct"/>
            <w:shd w:val="clear" w:color="auto" w:fill="auto"/>
          </w:tcPr>
          <w:p w14:paraId="35EBF1A7" w14:textId="3865C82B"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57C0448A" w14:textId="0C6C685A"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CCC4E81" w14:textId="77777777" w:rsidR="005E7653" w:rsidRPr="00E42A4E" w:rsidRDefault="005E7653" w:rsidP="005E7653">
            <w:pPr>
              <w:spacing w:before="0"/>
              <w:jc w:val="center"/>
              <w:rPr>
                <w:rFonts w:cs="Arial"/>
                <w:b/>
                <w:bCs/>
                <w:i/>
                <w:iCs/>
                <w:sz w:val="18"/>
                <w:szCs w:val="18"/>
              </w:rPr>
            </w:pPr>
          </w:p>
        </w:tc>
        <w:tc>
          <w:tcPr>
            <w:tcW w:w="766" w:type="pct"/>
          </w:tcPr>
          <w:p w14:paraId="05D1F730"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14EC641D" w14:textId="179D3A4A" w:rsidR="005E7653" w:rsidRPr="00E42A4E" w:rsidRDefault="005E7653" w:rsidP="005E7653">
            <w:pPr>
              <w:spacing w:before="0"/>
              <w:jc w:val="center"/>
              <w:rPr>
                <w:rFonts w:cs="Arial"/>
                <w:b/>
                <w:bCs/>
                <w:i/>
                <w:iCs/>
                <w:sz w:val="18"/>
                <w:szCs w:val="18"/>
              </w:rPr>
            </w:pPr>
          </w:p>
        </w:tc>
      </w:tr>
      <w:tr w:rsidR="005E7653" w:rsidRPr="00E42A4E" w14:paraId="2A7AA423" w14:textId="77777777" w:rsidTr="007104D6">
        <w:tc>
          <w:tcPr>
            <w:tcW w:w="242" w:type="pct"/>
            <w:shd w:val="clear" w:color="auto" w:fill="auto"/>
          </w:tcPr>
          <w:p w14:paraId="3C282AEA"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28</w:t>
            </w:r>
          </w:p>
        </w:tc>
        <w:tc>
          <w:tcPr>
            <w:tcW w:w="697" w:type="pct"/>
            <w:shd w:val="clear" w:color="auto" w:fill="auto"/>
            <w:vAlign w:val="center"/>
          </w:tcPr>
          <w:p w14:paraId="6C031C23"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BG521-OB</w:t>
            </w:r>
          </w:p>
        </w:tc>
        <w:tc>
          <w:tcPr>
            <w:tcW w:w="1445" w:type="pct"/>
            <w:shd w:val="clear" w:color="auto" w:fill="auto"/>
          </w:tcPr>
          <w:p w14:paraId="6D38E6EE" w14:textId="33BCD8C9"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1FFFBAB6" w14:textId="37A26CE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7F1DDF7" w14:textId="77777777" w:rsidR="005E7653" w:rsidRPr="00E42A4E" w:rsidRDefault="005E7653" w:rsidP="005E7653">
            <w:pPr>
              <w:spacing w:before="0"/>
              <w:jc w:val="center"/>
              <w:rPr>
                <w:rFonts w:cs="Arial"/>
                <w:b/>
                <w:bCs/>
                <w:i/>
                <w:iCs/>
                <w:sz w:val="18"/>
                <w:szCs w:val="18"/>
              </w:rPr>
            </w:pPr>
          </w:p>
        </w:tc>
        <w:tc>
          <w:tcPr>
            <w:tcW w:w="766" w:type="pct"/>
          </w:tcPr>
          <w:p w14:paraId="426691F7"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54DD2E5C" w14:textId="630498CB" w:rsidR="005E7653" w:rsidRPr="00E42A4E" w:rsidRDefault="005E7653" w:rsidP="005E7653">
            <w:pPr>
              <w:spacing w:before="0"/>
              <w:jc w:val="center"/>
              <w:rPr>
                <w:rFonts w:cs="Arial"/>
                <w:b/>
                <w:bCs/>
                <w:i/>
                <w:iCs/>
                <w:sz w:val="18"/>
                <w:szCs w:val="18"/>
              </w:rPr>
            </w:pPr>
          </w:p>
        </w:tc>
      </w:tr>
      <w:tr w:rsidR="005E7653" w:rsidRPr="00E42A4E" w14:paraId="59E57C20" w14:textId="77777777" w:rsidTr="007104D6">
        <w:tc>
          <w:tcPr>
            <w:tcW w:w="242" w:type="pct"/>
            <w:shd w:val="clear" w:color="auto" w:fill="auto"/>
          </w:tcPr>
          <w:p w14:paraId="3DF7A18A"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29</w:t>
            </w:r>
          </w:p>
        </w:tc>
        <w:tc>
          <w:tcPr>
            <w:tcW w:w="697" w:type="pct"/>
            <w:shd w:val="clear" w:color="auto" w:fill="auto"/>
            <w:vAlign w:val="center"/>
          </w:tcPr>
          <w:p w14:paraId="5FFD0844"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BG521-RŽ</w:t>
            </w:r>
          </w:p>
        </w:tc>
        <w:tc>
          <w:tcPr>
            <w:tcW w:w="1445" w:type="pct"/>
            <w:shd w:val="clear" w:color="auto" w:fill="auto"/>
          </w:tcPr>
          <w:p w14:paraId="11AA6D98" w14:textId="6ED57594"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ŠKODA FABIA AMBIENTE 1.4 TDI</w:t>
            </w:r>
          </w:p>
        </w:tc>
        <w:tc>
          <w:tcPr>
            <w:tcW w:w="344" w:type="pct"/>
            <w:shd w:val="clear" w:color="auto" w:fill="auto"/>
            <w:vAlign w:val="center"/>
          </w:tcPr>
          <w:p w14:paraId="070A7C92" w14:textId="3B0032D2"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1611EB69" w14:textId="77777777" w:rsidR="005E7653" w:rsidRPr="00E42A4E" w:rsidRDefault="005E7653" w:rsidP="005E7653">
            <w:pPr>
              <w:spacing w:before="0"/>
              <w:jc w:val="center"/>
              <w:rPr>
                <w:rFonts w:cs="Arial"/>
                <w:b/>
                <w:bCs/>
                <w:i/>
                <w:iCs/>
                <w:sz w:val="18"/>
                <w:szCs w:val="18"/>
              </w:rPr>
            </w:pPr>
          </w:p>
        </w:tc>
        <w:tc>
          <w:tcPr>
            <w:tcW w:w="766" w:type="pct"/>
          </w:tcPr>
          <w:p w14:paraId="6EBF67E8"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4880DB5C" w14:textId="73FA91FC" w:rsidR="005E7653" w:rsidRPr="00E42A4E" w:rsidRDefault="005E7653" w:rsidP="005E7653">
            <w:pPr>
              <w:spacing w:before="0"/>
              <w:jc w:val="center"/>
              <w:rPr>
                <w:rFonts w:cs="Arial"/>
                <w:b/>
                <w:bCs/>
                <w:i/>
                <w:iCs/>
                <w:sz w:val="18"/>
                <w:szCs w:val="18"/>
              </w:rPr>
            </w:pPr>
          </w:p>
        </w:tc>
      </w:tr>
      <w:tr w:rsidR="005E7653" w:rsidRPr="00E42A4E" w14:paraId="40F77B94" w14:textId="77777777" w:rsidTr="007104D6">
        <w:tc>
          <w:tcPr>
            <w:tcW w:w="242" w:type="pct"/>
            <w:shd w:val="clear" w:color="auto" w:fill="auto"/>
          </w:tcPr>
          <w:p w14:paraId="53D7BF2D"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30</w:t>
            </w:r>
          </w:p>
        </w:tc>
        <w:tc>
          <w:tcPr>
            <w:tcW w:w="697" w:type="pct"/>
            <w:shd w:val="clear" w:color="auto" w:fill="auto"/>
            <w:vAlign w:val="center"/>
          </w:tcPr>
          <w:p w14:paraId="16CDFC3D"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UE056-SV</w:t>
            </w:r>
          </w:p>
        </w:tc>
        <w:tc>
          <w:tcPr>
            <w:tcW w:w="1445" w:type="pct"/>
            <w:shd w:val="clear" w:color="auto" w:fill="auto"/>
          </w:tcPr>
          <w:p w14:paraId="429720FF" w14:textId="0E0C9173"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BMW 525D XDRIVE</w:t>
            </w:r>
          </w:p>
        </w:tc>
        <w:tc>
          <w:tcPr>
            <w:tcW w:w="344" w:type="pct"/>
            <w:shd w:val="clear" w:color="auto" w:fill="auto"/>
            <w:vAlign w:val="center"/>
          </w:tcPr>
          <w:p w14:paraId="30AB0008" w14:textId="523B28C0"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D02D307" w14:textId="77777777" w:rsidR="005E7653" w:rsidRPr="00E42A4E" w:rsidRDefault="005E7653" w:rsidP="005E7653">
            <w:pPr>
              <w:spacing w:before="0"/>
              <w:jc w:val="center"/>
              <w:rPr>
                <w:rFonts w:cs="Arial"/>
                <w:b/>
                <w:bCs/>
                <w:i/>
                <w:iCs/>
                <w:sz w:val="18"/>
                <w:szCs w:val="18"/>
              </w:rPr>
            </w:pPr>
          </w:p>
        </w:tc>
        <w:tc>
          <w:tcPr>
            <w:tcW w:w="766" w:type="pct"/>
          </w:tcPr>
          <w:p w14:paraId="2B2FE479"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40666260" w14:textId="400216C2" w:rsidR="005E7653" w:rsidRPr="00E42A4E" w:rsidRDefault="005E7653" w:rsidP="005E7653">
            <w:pPr>
              <w:spacing w:before="0"/>
              <w:jc w:val="center"/>
              <w:rPr>
                <w:rFonts w:cs="Arial"/>
                <w:b/>
                <w:bCs/>
                <w:i/>
                <w:iCs/>
                <w:sz w:val="18"/>
                <w:szCs w:val="18"/>
              </w:rPr>
            </w:pPr>
          </w:p>
        </w:tc>
      </w:tr>
      <w:tr w:rsidR="005E7653" w:rsidRPr="00E42A4E" w14:paraId="3D52BDA1" w14:textId="77777777" w:rsidTr="007104D6">
        <w:tc>
          <w:tcPr>
            <w:tcW w:w="242" w:type="pct"/>
            <w:shd w:val="clear" w:color="auto" w:fill="auto"/>
          </w:tcPr>
          <w:p w14:paraId="714CBA20"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31</w:t>
            </w:r>
          </w:p>
        </w:tc>
        <w:tc>
          <w:tcPr>
            <w:tcW w:w="697" w:type="pct"/>
            <w:shd w:val="clear" w:color="auto" w:fill="auto"/>
            <w:vAlign w:val="center"/>
          </w:tcPr>
          <w:p w14:paraId="278D43E7"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BG632-SS</w:t>
            </w:r>
          </w:p>
        </w:tc>
        <w:tc>
          <w:tcPr>
            <w:tcW w:w="1445" w:type="pct"/>
            <w:shd w:val="clear" w:color="auto" w:fill="auto"/>
          </w:tcPr>
          <w:p w14:paraId="4B31B70E" w14:textId="1334A4CC"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LEXUS GS 450 LUXURY</w:t>
            </w:r>
          </w:p>
        </w:tc>
        <w:tc>
          <w:tcPr>
            <w:tcW w:w="344" w:type="pct"/>
            <w:shd w:val="clear" w:color="auto" w:fill="auto"/>
            <w:vAlign w:val="center"/>
          </w:tcPr>
          <w:p w14:paraId="5C1C7E07" w14:textId="3AD9A8E9"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12A5EC04" w14:textId="77777777" w:rsidR="005E7653" w:rsidRPr="00E42A4E" w:rsidRDefault="005E7653" w:rsidP="005E7653">
            <w:pPr>
              <w:spacing w:before="0"/>
              <w:jc w:val="center"/>
              <w:rPr>
                <w:rFonts w:cs="Arial"/>
                <w:b/>
                <w:bCs/>
                <w:i/>
                <w:iCs/>
                <w:sz w:val="18"/>
                <w:szCs w:val="18"/>
              </w:rPr>
            </w:pPr>
          </w:p>
        </w:tc>
        <w:tc>
          <w:tcPr>
            <w:tcW w:w="766" w:type="pct"/>
          </w:tcPr>
          <w:p w14:paraId="6C6C0FFF"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025BFF6B" w14:textId="675CC12F" w:rsidR="005E7653" w:rsidRPr="00E42A4E" w:rsidRDefault="005E7653" w:rsidP="005E7653">
            <w:pPr>
              <w:spacing w:before="0"/>
              <w:jc w:val="center"/>
              <w:rPr>
                <w:rFonts w:cs="Arial"/>
                <w:b/>
                <w:bCs/>
                <w:i/>
                <w:iCs/>
                <w:sz w:val="18"/>
                <w:szCs w:val="18"/>
              </w:rPr>
            </w:pPr>
          </w:p>
        </w:tc>
      </w:tr>
      <w:tr w:rsidR="005E7653" w:rsidRPr="00E42A4E" w14:paraId="590D6162" w14:textId="77777777" w:rsidTr="007104D6">
        <w:tc>
          <w:tcPr>
            <w:tcW w:w="242" w:type="pct"/>
            <w:shd w:val="clear" w:color="auto" w:fill="auto"/>
          </w:tcPr>
          <w:p w14:paraId="2A41A580"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32</w:t>
            </w:r>
          </w:p>
        </w:tc>
        <w:tc>
          <w:tcPr>
            <w:tcW w:w="697" w:type="pct"/>
            <w:shd w:val="clear" w:color="auto" w:fill="auto"/>
            <w:vAlign w:val="center"/>
          </w:tcPr>
          <w:p w14:paraId="3376FB70"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BG004-ZS</w:t>
            </w:r>
          </w:p>
        </w:tc>
        <w:tc>
          <w:tcPr>
            <w:tcW w:w="1445" w:type="pct"/>
            <w:shd w:val="clear" w:color="auto" w:fill="auto"/>
          </w:tcPr>
          <w:p w14:paraId="6DBF5980" w14:textId="65A2EC8A"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OPEL ASTRA 1.4</w:t>
            </w:r>
          </w:p>
        </w:tc>
        <w:tc>
          <w:tcPr>
            <w:tcW w:w="344" w:type="pct"/>
            <w:shd w:val="clear" w:color="auto" w:fill="auto"/>
            <w:vAlign w:val="center"/>
          </w:tcPr>
          <w:p w14:paraId="5EF0221F" w14:textId="4D4867B5"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4B3469D1" w14:textId="77777777" w:rsidR="005E7653" w:rsidRPr="00E42A4E" w:rsidRDefault="005E7653" w:rsidP="005E7653">
            <w:pPr>
              <w:spacing w:before="0"/>
              <w:jc w:val="center"/>
              <w:rPr>
                <w:rFonts w:cs="Arial"/>
                <w:b/>
                <w:bCs/>
                <w:i/>
                <w:iCs/>
                <w:sz w:val="18"/>
                <w:szCs w:val="18"/>
              </w:rPr>
            </w:pPr>
          </w:p>
        </w:tc>
        <w:tc>
          <w:tcPr>
            <w:tcW w:w="766" w:type="pct"/>
          </w:tcPr>
          <w:p w14:paraId="2F579332"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34CC6645" w14:textId="08AEA75F" w:rsidR="005E7653" w:rsidRPr="00E42A4E" w:rsidRDefault="005E7653" w:rsidP="005E7653">
            <w:pPr>
              <w:spacing w:before="0"/>
              <w:jc w:val="center"/>
              <w:rPr>
                <w:rFonts w:cs="Arial"/>
                <w:b/>
                <w:bCs/>
                <w:i/>
                <w:iCs/>
                <w:sz w:val="18"/>
                <w:szCs w:val="18"/>
              </w:rPr>
            </w:pPr>
          </w:p>
        </w:tc>
      </w:tr>
      <w:tr w:rsidR="005E7653" w:rsidRPr="00E42A4E" w14:paraId="33E2FCEC" w14:textId="77777777" w:rsidTr="007104D6">
        <w:tc>
          <w:tcPr>
            <w:tcW w:w="242" w:type="pct"/>
            <w:shd w:val="clear" w:color="auto" w:fill="auto"/>
          </w:tcPr>
          <w:p w14:paraId="715DD99F"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33</w:t>
            </w:r>
          </w:p>
        </w:tc>
        <w:tc>
          <w:tcPr>
            <w:tcW w:w="697" w:type="pct"/>
            <w:shd w:val="clear" w:color="auto" w:fill="auto"/>
            <w:vAlign w:val="center"/>
          </w:tcPr>
          <w:p w14:paraId="38728D9E"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BG521-HG</w:t>
            </w:r>
          </w:p>
        </w:tc>
        <w:tc>
          <w:tcPr>
            <w:tcW w:w="1445" w:type="pct"/>
            <w:shd w:val="clear" w:color="auto" w:fill="auto"/>
          </w:tcPr>
          <w:p w14:paraId="1311888D" w14:textId="36596072"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VW POLO 1.4 TDI</w:t>
            </w:r>
          </w:p>
        </w:tc>
        <w:tc>
          <w:tcPr>
            <w:tcW w:w="344" w:type="pct"/>
            <w:shd w:val="clear" w:color="auto" w:fill="auto"/>
            <w:vAlign w:val="center"/>
          </w:tcPr>
          <w:p w14:paraId="77835774" w14:textId="60D98007"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5F0EF6E" w14:textId="77777777" w:rsidR="005E7653" w:rsidRPr="00E42A4E" w:rsidRDefault="005E7653" w:rsidP="005E7653">
            <w:pPr>
              <w:spacing w:before="0"/>
              <w:jc w:val="center"/>
              <w:rPr>
                <w:rFonts w:cs="Arial"/>
                <w:b/>
                <w:bCs/>
                <w:i/>
                <w:iCs/>
                <w:sz w:val="18"/>
                <w:szCs w:val="18"/>
              </w:rPr>
            </w:pPr>
          </w:p>
        </w:tc>
        <w:tc>
          <w:tcPr>
            <w:tcW w:w="766" w:type="pct"/>
          </w:tcPr>
          <w:p w14:paraId="763201E3"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771E2FB1" w14:textId="4DB6BB08" w:rsidR="005E7653" w:rsidRPr="00E42A4E" w:rsidRDefault="005E7653" w:rsidP="005E7653">
            <w:pPr>
              <w:spacing w:before="0"/>
              <w:jc w:val="center"/>
              <w:rPr>
                <w:rFonts w:cs="Arial"/>
                <w:b/>
                <w:bCs/>
                <w:i/>
                <w:iCs/>
                <w:sz w:val="18"/>
                <w:szCs w:val="18"/>
              </w:rPr>
            </w:pPr>
          </w:p>
        </w:tc>
      </w:tr>
      <w:tr w:rsidR="005E7653" w:rsidRPr="00E42A4E" w14:paraId="4E7F5578" w14:textId="77777777" w:rsidTr="007104D6">
        <w:tc>
          <w:tcPr>
            <w:tcW w:w="242" w:type="pct"/>
            <w:shd w:val="clear" w:color="auto" w:fill="auto"/>
          </w:tcPr>
          <w:p w14:paraId="260DC200"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34</w:t>
            </w:r>
          </w:p>
        </w:tc>
        <w:tc>
          <w:tcPr>
            <w:tcW w:w="697" w:type="pct"/>
            <w:shd w:val="clear" w:color="auto" w:fill="auto"/>
            <w:vAlign w:val="center"/>
          </w:tcPr>
          <w:p w14:paraId="78D852C9"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BG574-OU</w:t>
            </w:r>
          </w:p>
        </w:tc>
        <w:tc>
          <w:tcPr>
            <w:tcW w:w="1445" w:type="pct"/>
            <w:shd w:val="clear" w:color="auto" w:fill="auto"/>
          </w:tcPr>
          <w:p w14:paraId="619EE7F6" w14:textId="1DD5C7FD"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FORD FOCUS 1.6 16V</w:t>
            </w:r>
          </w:p>
        </w:tc>
        <w:tc>
          <w:tcPr>
            <w:tcW w:w="344" w:type="pct"/>
            <w:shd w:val="clear" w:color="auto" w:fill="auto"/>
            <w:vAlign w:val="center"/>
          </w:tcPr>
          <w:p w14:paraId="26235137" w14:textId="22B0544E"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38BDCE5C" w14:textId="77777777" w:rsidR="005E7653" w:rsidRPr="00E42A4E" w:rsidRDefault="005E7653" w:rsidP="005E7653">
            <w:pPr>
              <w:spacing w:before="0"/>
              <w:jc w:val="center"/>
              <w:rPr>
                <w:rFonts w:cs="Arial"/>
                <w:b/>
                <w:bCs/>
                <w:i/>
                <w:iCs/>
                <w:sz w:val="18"/>
                <w:szCs w:val="18"/>
              </w:rPr>
            </w:pPr>
          </w:p>
        </w:tc>
        <w:tc>
          <w:tcPr>
            <w:tcW w:w="766" w:type="pct"/>
          </w:tcPr>
          <w:p w14:paraId="6AFE23DF"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64A26614" w14:textId="777F5573" w:rsidR="005E7653" w:rsidRPr="00E42A4E" w:rsidRDefault="005E7653" w:rsidP="005E7653">
            <w:pPr>
              <w:spacing w:before="0"/>
              <w:jc w:val="center"/>
              <w:rPr>
                <w:rFonts w:cs="Arial"/>
                <w:b/>
                <w:bCs/>
                <w:i/>
                <w:iCs/>
                <w:sz w:val="18"/>
                <w:szCs w:val="18"/>
              </w:rPr>
            </w:pPr>
          </w:p>
        </w:tc>
      </w:tr>
      <w:tr w:rsidR="005E7653" w:rsidRPr="00E42A4E" w14:paraId="5E8C0864" w14:textId="77777777" w:rsidTr="007104D6">
        <w:tc>
          <w:tcPr>
            <w:tcW w:w="242" w:type="pct"/>
            <w:shd w:val="clear" w:color="auto" w:fill="auto"/>
          </w:tcPr>
          <w:p w14:paraId="05FEBE01" w14:textId="77777777" w:rsidR="005E7653" w:rsidRPr="00E42A4E" w:rsidRDefault="005E7653" w:rsidP="005E7653">
            <w:pPr>
              <w:spacing w:before="0"/>
              <w:jc w:val="center"/>
              <w:rPr>
                <w:rFonts w:cs="Arial"/>
                <w:b/>
                <w:bCs/>
                <w:i/>
                <w:iCs/>
                <w:sz w:val="18"/>
                <w:szCs w:val="18"/>
              </w:rPr>
            </w:pPr>
            <w:r w:rsidRPr="00E42A4E">
              <w:rPr>
                <w:rFonts w:cs="Arial"/>
                <w:color w:val="000000"/>
                <w:sz w:val="18"/>
                <w:szCs w:val="18"/>
              </w:rPr>
              <w:t>35</w:t>
            </w:r>
          </w:p>
        </w:tc>
        <w:tc>
          <w:tcPr>
            <w:tcW w:w="697" w:type="pct"/>
            <w:shd w:val="clear" w:color="auto" w:fill="auto"/>
            <w:vAlign w:val="center"/>
          </w:tcPr>
          <w:p w14:paraId="18CBE4F0" w14:textId="77777777" w:rsidR="005E7653" w:rsidRPr="00E42A4E" w:rsidRDefault="005E7653" w:rsidP="005E7653">
            <w:pPr>
              <w:spacing w:before="0"/>
              <w:jc w:val="center"/>
              <w:rPr>
                <w:rFonts w:cs="Arial"/>
                <w:b/>
                <w:sz w:val="18"/>
                <w:szCs w:val="18"/>
                <w:lang w:val="sr-Cyrl-CS"/>
              </w:rPr>
            </w:pPr>
            <w:r w:rsidRPr="00E42A4E">
              <w:rPr>
                <w:rFonts w:cs="Arial"/>
                <w:bCs/>
                <w:color w:val="000000"/>
                <w:sz w:val="18"/>
                <w:szCs w:val="18"/>
              </w:rPr>
              <w:t>BG472-PS</w:t>
            </w:r>
          </w:p>
        </w:tc>
        <w:tc>
          <w:tcPr>
            <w:tcW w:w="1445" w:type="pct"/>
            <w:shd w:val="clear" w:color="auto" w:fill="auto"/>
          </w:tcPr>
          <w:p w14:paraId="2D79F2F8" w14:textId="2D65EED5" w:rsidR="005E7653" w:rsidRPr="00E42A4E" w:rsidRDefault="005E7653" w:rsidP="005E7653">
            <w:pPr>
              <w:spacing w:before="0"/>
              <w:jc w:val="center"/>
              <w:rPr>
                <w:rFonts w:cs="Arial"/>
                <w:bCs/>
                <w:i/>
                <w:iCs/>
                <w:sz w:val="18"/>
                <w:szCs w:val="18"/>
                <w:lang w:val="sr-Cyrl-RS"/>
              </w:rPr>
            </w:pPr>
            <w:r w:rsidRPr="00E42A4E">
              <w:rPr>
                <w:rFonts w:cs="Arial"/>
                <w:bCs/>
                <w:color w:val="000000"/>
                <w:sz w:val="18"/>
                <w:szCs w:val="18"/>
              </w:rPr>
              <w:t>VOLKSWAGEN CARAVELLE 2.5 TDI</w:t>
            </w:r>
          </w:p>
        </w:tc>
        <w:tc>
          <w:tcPr>
            <w:tcW w:w="344" w:type="pct"/>
            <w:shd w:val="clear" w:color="auto" w:fill="auto"/>
            <w:vAlign w:val="center"/>
          </w:tcPr>
          <w:p w14:paraId="5146283F" w14:textId="2835A7FA" w:rsidR="005E7653" w:rsidRPr="00E42A4E" w:rsidRDefault="005E7653" w:rsidP="005E7653">
            <w:pPr>
              <w:spacing w:before="0"/>
              <w:jc w:val="center"/>
              <w:rPr>
                <w:rFonts w:cs="Arial"/>
                <w:bCs/>
                <w:i/>
                <w:iCs/>
                <w:sz w:val="18"/>
                <w:szCs w:val="18"/>
                <w:lang w:val="sr-Cyrl-RS"/>
              </w:rPr>
            </w:pPr>
            <w:r w:rsidRPr="00E42A4E">
              <w:rPr>
                <w:rFonts w:cs="Arial"/>
                <w:bCs/>
                <w:i/>
                <w:iCs/>
                <w:sz w:val="18"/>
                <w:szCs w:val="18"/>
                <w:lang w:val="sr-Cyrl-RS"/>
              </w:rPr>
              <w:t>1</w:t>
            </w:r>
          </w:p>
        </w:tc>
        <w:tc>
          <w:tcPr>
            <w:tcW w:w="741" w:type="pct"/>
            <w:shd w:val="clear" w:color="auto" w:fill="auto"/>
            <w:vAlign w:val="center"/>
          </w:tcPr>
          <w:p w14:paraId="00C7D8B1" w14:textId="77777777" w:rsidR="005E7653" w:rsidRPr="00E42A4E" w:rsidRDefault="005E7653" w:rsidP="005E7653">
            <w:pPr>
              <w:spacing w:before="0"/>
              <w:jc w:val="center"/>
              <w:rPr>
                <w:rFonts w:cs="Arial"/>
                <w:b/>
                <w:bCs/>
                <w:i/>
                <w:iCs/>
                <w:sz w:val="18"/>
                <w:szCs w:val="18"/>
              </w:rPr>
            </w:pPr>
          </w:p>
        </w:tc>
        <w:tc>
          <w:tcPr>
            <w:tcW w:w="766" w:type="pct"/>
          </w:tcPr>
          <w:p w14:paraId="1A548AD6" w14:textId="77777777" w:rsidR="005E7653" w:rsidRPr="00E42A4E" w:rsidRDefault="005E7653" w:rsidP="005E7653">
            <w:pPr>
              <w:spacing w:before="0"/>
              <w:jc w:val="center"/>
              <w:rPr>
                <w:rFonts w:cs="Arial"/>
                <w:b/>
                <w:bCs/>
                <w:i/>
                <w:iCs/>
                <w:sz w:val="18"/>
                <w:szCs w:val="18"/>
              </w:rPr>
            </w:pPr>
          </w:p>
        </w:tc>
        <w:tc>
          <w:tcPr>
            <w:tcW w:w="765" w:type="pct"/>
            <w:shd w:val="clear" w:color="auto" w:fill="auto"/>
            <w:vAlign w:val="center"/>
          </w:tcPr>
          <w:p w14:paraId="0DD09EC0" w14:textId="32B30F09" w:rsidR="005E7653" w:rsidRPr="00E42A4E" w:rsidRDefault="005E7653" w:rsidP="005E7653">
            <w:pPr>
              <w:spacing w:before="0"/>
              <w:jc w:val="center"/>
              <w:rPr>
                <w:rFonts w:cs="Arial"/>
                <w:b/>
                <w:bCs/>
                <w:i/>
                <w:iCs/>
                <w:sz w:val="18"/>
                <w:szCs w:val="18"/>
              </w:rPr>
            </w:pPr>
          </w:p>
        </w:tc>
      </w:tr>
      <w:tr w:rsidR="007104D6" w:rsidRPr="00E42A4E" w14:paraId="1F4E705F" w14:textId="77777777" w:rsidTr="007104D6">
        <w:tc>
          <w:tcPr>
            <w:tcW w:w="2728" w:type="pct"/>
            <w:gridSpan w:val="4"/>
            <w:shd w:val="clear" w:color="auto" w:fill="auto"/>
          </w:tcPr>
          <w:p w14:paraId="43933FB0" w14:textId="0B5C7208" w:rsidR="007104D6" w:rsidRPr="007104D6" w:rsidRDefault="007104D6" w:rsidP="007104D6">
            <w:pPr>
              <w:spacing w:before="0"/>
              <w:jc w:val="right"/>
              <w:rPr>
                <w:rFonts w:cs="Arial"/>
                <w:b/>
                <w:bCs/>
                <w:iCs/>
                <w:sz w:val="18"/>
                <w:szCs w:val="18"/>
                <w:lang w:val="sr-Cyrl-RS"/>
              </w:rPr>
            </w:pPr>
            <w:r w:rsidRPr="007104D6">
              <w:rPr>
                <w:rFonts w:cs="Arial"/>
                <w:b/>
                <w:bCs/>
                <w:iCs/>
                <w:sz w:val="18"/>
                <w:szCs w:val="18"/>
                <w:lang w:val="sr-Cyrl-RS"/>
              </w:rPr>
              <w:t>ЗБИР:</w:t>
            </w:r>
          </w:p>
        </w:tc>
        <w:tc>
          <w:tcPr>
            <w:tcW w:w="741" w:type="pct"/>
            <w:shd w:val="clear" w:color="auto" w:fill="auto"/>
            <w:vAlign w:val="center"/>
          </w:tcPr>
          <w:p w14:paraId="02FF1EF4" w14:textId="77777777" w:rsidR="007104D6" w:rsidRPr="00E42A4E" w:rsidRDefault="007104D6" w:rsidP="005E7653">
            <w:pPr>
              <w:spacing w:before="0"/>
              <w:jc w:val="center"/>
              <w:rPr>
                <w:rFonts w:cs="Arial"/>
                <w:b/>
                <w:bCs/>
                <w:i/>
                <w:iCs/>
                <w:sz w:val="18"/>
                <w:szCs w:val="18"/>
              </w:rPr>
            </w:pPr>
          </w:p>
        </w:tc>
        <w:tc>
          <w:tcPr>
            <w:tcW w:w="766" w:type="pct"/>
          </w:tcPr>
          <w:p w14:paraId="10532C38" w14:textId="77777777" w:rsidR="007104D6" w:rsidRPr="00E42A4E" w:rsidRDefault="007104D6" w:rsidP="005E7653">
            <w:pPr>
              <w:spacing w:before="0"/>
              <w:jc w:val="center"/>
              <w:rPr>
                <w:rFonts w:cs="Arial"/>
                <w:b/>
                <w:bCs/>
                <w:i/>
                <w:iCs/>
                <w:sz w:val="18"/>
                <w:szCs w:val="18"/>
              </w:rPr>
            </w:pPr>
          </w:p>
        </w:tc>
        <w:tc>
          <w:tcPr>
            <w:tcW w:w="765" w:type="pct"/>
            <w:shd w:val="clear" w:color="auto" w:fill="auto"/>
            <w:vAlign w:val="center"/>
          </w:tcPr>
          <w:p w14:paraId="61D40EF3" w14:textId="77777777" w:rsidR="007104D6" w:rsidRPr="00E42A4E" w:rsidRDefault="007104D6" w:rsidP="005E7653">
            <w:pPr>
              <w:spacing w:before="0"/>
              <w:jc w:val="center"/>
              <w:rPr>
                <w:rFonts w:cs="Arial"/>
                <w:b/>
                <w:bCs/>
                <w:i/>
                <w:iCs/>
                <w:sz w:val="18"/>
                <w:szCs w:val="18"/>
              </w:rPr>
            </w:pPr>
          </w:p>
        </w:tc>
      </w:tr>
    </w:tbl>
    <w:p w14:paraId="3D2AD522" w14:textId="77777777" w:rsidR="00647666" w:rsidRDefault="00647666" w:rsidP="00647666">
      <w:pPr>
        <w:widowControl w:val="0"/>
        <w:spacing w:before="0"/>
        <w:rPr>
          <w:rFonts w:eastAsia="Arial Unicode MS" w:cs="Arial"/>
        </w:rPr>
      </w:pPr>
    </w:p>
    <w:p w14:paraId="54435A22" w14:textId="24CA071A" w:rsidR="00C769E5" w:rsidRDefault="00C769E5" w:rsidP="00FF7922">
      <w:pPr>
        <w:pStyle w:val="ListParagraph"/>
        <w:tabs>
          <w:tab w:val="left" w:pos="90"/>
        </w:tabs>
        <w:spacing w:before="0" w:after="0" w:line="240" w:lineRule="auto"/>
        <w:ind w:left="0"/>
        <w:rPr>
          <w:rFonts w:ascii="Arial" w:hAnsi="Arial" w:cs="Arial"/>
          <w:bCs/>
          <w:iCs/>
        </w:rPr>
      </w:pPr>
      <w:r w:rsidRPr="00177271">
        <w:rPr>
          <w:rFonts w:ascii="Arial" w:hAnsi="Arial" w:cs="Arial"/>
          <w:bCs/>
          <w:iCs/>
        </w:rPr>
        <w:t>Понуђач треба да попун</w:t>
      </w:r>
      <w:r w:rsidRPr="00177271">
        <w:rPr>
          <w:rFonts w:ascii="Arial" w:hAnsi="Arial" w:cs="Arial"/>
          <w:bCs/>
          <w:iCs/>
          <w:lang w:val="sr-Cyrl-CS"/>
        </w:rPr>
        <w:t>и</w:t>
      </w:r>
      <w:r w:rsidRPr="00177271">
        <w:rPr>
          <w:rFonts w:ascii="Arial" w:hAnsi="Arial" w:cs="Arial"/>
          <w:bCs/>
          <w:iCs/>
        </w:rPr>
        <w:t xml:space="preserve"> образац структуре цене </w:t>
      </w:r>
      <w:r>
        <w:rPr>
          <w:rFonts w:ascii="Arial" w:hAnsi="Arial" w:cs="Arial"/>
          <w:bCs/>
          <w:iCs/>
          <w:lang w:val="sr-Cyrl-CS"/>
        </w:rPr>
        <w:t>Табела 2</w:t>
      </w:r>
      <w:r w:rsidRPr="00177271">
        <w:rPr>
          <w:rFonts w:ascii="Arial" w:hAnsi="Arial" w:cs="Arial"/>
          <w:bCs/>
          <w:iCs/>
          <w:lang w:val="sr-Cyrl-CS"/>
        </w:rPr>
        <w:t>. на следећи начин</w:t>
      </w:r>
      <w:r w:rsidRPr="00177271">
        <w:rPr>
          <w:rFonts w:ascii="Arial" w:hAnsi="Arial" w:cs="Arial"/>
          <w:bCs/>
          <w:iCs/>
        </w:rPr>
        <w:t>:</w:t>
      </w:r>
    </w:p>
    <w:p w14:paraId="757F336E" w14:textId="387181A3" w:rsidR="00C769E5" w:rsidRDefault="00C769E5"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 xml:space="preserve">у колону 5. уписати понуђену цену у ДИН/ЕУР без ПДВ за предметно возило </w:t>
      </w:r>
    </w:p>
    <w:p w14:paraId="758709C0" w14:textId="2F8CA0C5" w:rsidR="00C769E5" w:rsidRDefault="00C769E5"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6. уписати износ</w:t>
      </w:r>
      <w:r w:rsidR="00E45FB6">
        <w:rPr>
          <w:rFonts w:ascii="Arial" w:hAnsi="Arial" w:cs="Arial"/>
          <w:bCs/>
          <w:iCs/>
          <w:lang w:val="sr-Cyrl-RS"/>
        </w:rPr>
        <w:t xml:space="preserve"> </w:t>
      </w:r>
      <w:r w:rsidR="00E45FB6" w:rsidRPr="00E45FB6">
        <w:rPr>
          <w:rFonts w:ascii="Arial" w:hAnsi="Arial" w:cs="Arial"/>
          <w:bCs/>
          <w:iCs/>
          <w:lang w:val="sr-Cyrl-RS"/>
        </w:rPr>
        <w:t>порез</w:t>
      </w:r>
      <w:r w:rsidR="00E45FB6">
        <w:rPr>
          <w:rFonts w:ascii="Arial" w:hAnsi="Arial" w:cs="Arial"/>
          <w:bCs/>
          <w:iCs/>
          <w:lang w:val="sr-Cyrl-RS"/>
        </w:rPr>
        <w:t>а</w:t>
      </w:r>
      <w:r w:rsidR="00E45FB6" w:rsidRPr="00E45FB6">
        <w:rPr>
          <w:rFonts w:ascii="Arial" w:hAnsi="Arial" w:cs="Arial"/>
          <w:bCs/>
          <w:iCs/>
          <w:lang w:val="sr-Cyrl-RS"/>
        </w:rPr>
        <w:t xml:space="preserve"> на пренос апсолутних права – осим за возило под бројем 35</w:t>
      </w:r>
      <w:r w:rsidR="00E45FB6">
        <w:rPr>
          <w:rFonts w:ascii="Arial" w:hAnsi="Arial" w:cs="Arial"/>
          <w:bCs/>
          <w:iCs/>
          <w:lang w:val="sr-Cyrl-RS"/>
        </w:rPr>
        <w:t xml:space="preserve"> где се уписује износ </w:t>
      </w:r>
      <w:r>
        <w:rPr>
          <w:rFonts w:ascii="Arial" w:hAnsi="Arial" w:cs="Arial"/>
          <w:bCs/>
          <w:iCs/>
          <w:lang w:val="sr-Cyrl-RS"/>
        </w:rPr>
        <w:t>ПДВ на цену која је понуђена за предметно в</w:t>
      </w:r>
      <w:r w:rsidR="00E45FB6">
        <w:rPr>
          <w:rFonts w:ascii="Arial" w:hAnsi="Arial" w:cs="Arial"/>
          <w:bCs/>
          <w:iCs/>
          <w:lang w:val="sr-Cyrl-RS"/>
        </w:rPr>
        <w:t>о</w:t>
      </w:r>
      <w:r>
        <w:rPr>
          <w:rFonts w:ascii="Arial" w:hAnsi="Arial" w:cs="Arial"/>
          <w:bCs/>
          <w:iCs/>
          <w:lang w:val="sr-Cyrl-RS"/>
        </w:rPr>
        <w:t>зило у колони 5.</w:t>
      </w:r>
    </w:p>
    <w:p w14:paraId="588E0C26" w14:textId="41006555" w:rsidR="00C769E5" w:rsidRPr="00C769E5" w:rsidRDefault="00C769E5"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 xml:space="preserve">у колону 7. уписати цену са </w:t>
      </w:r>
      <w:r w:rsidR="00E45FB6">
        <w:rPr>
          <w:rFonts w:ascii="Arial" w:hAnsi="Arial" w:cs="Arial"/>
          <w:bCs/>
          <w:iCs/>
          <w:lang w:val="sr-Cyrl-RS"/>
        </w:rPr>
        <w:t xml:space="preserve">порезом односно </w:t>
      </w:r>
      <w:r>
        <w:rPr>
          <w:rFonts w:ascii="Arial" w:hAnsi="Arial" w:cs="Arial"/>
          <w:bCs/>
          <w:iCs/>
          <w:lang w:val="sr-Cyrl-RS"/>
        </w:rPr>
        <w:t xml:space="preserve">ПДВ у ДИН/ЕУР за предметно возило </w:t>
      </w:r>
    </w:p>
    <w:p w14:paraId="1D07EE08" w14:textId="77777777" w:rsidR="00C769E5" w:rsidRPr="00C769E5" w:rsidRDefault="00C769E5" w:rsidP="00647666">
      <w:pPr>
        <w:widowControl w:val="0"/>
        <w:spacing w:before="0"/>
        <w:rPr>
          <w:rFonts w:eastAsia="Arial Unicode MS" w:cs="Arial"/>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104D6" w:rsidRPr="00177271" w14:paraId="4A3D99C6" w14:textId="77777777" w:rsidTr="007104D6">
        <w:trPr>
          <w:trHeight w:val="418"/>
        </w:trPr>
        <w:tc>
          <w:tcPr>
            <w:tcW w:w="5000" w:type="pct"/>
            <w:gridSpan w:val="3"/>
            <w:vAlign w:val="center"/>
          </w:tcPr>
          <w:p w14:paraId="37CCE36D" w14:textId="47C3FCE4" w:rsidR="007104D6" w:rsidRPr="007104D6" w:rsidRDefault="007104D6" w:rsidP="007104D6">
            <w:pPr>
              <w:spacing w:before="0"/>
              <w:jc w:val="center"/>
              <w:rPr>
                <w:rFonts w:cs="Arial"/>
                <w:b/>
                <w:color w:val="FF0000"/>
                <w:lang w:val="sr-Cyrl-RS"/>
              </w:rPr>
            </w:pPr>
            <w:r w:rsidRPr="007104D6">
              <w:rPr>
                <w:rFonts w:cs="Arial"/>
                <w:b/>
                <w:lang w:val="sr-Cyrl-RS"/>
              </w:rPr>
              <w:t>РЕКАПИТУЛАЦИЈА</w:t>
            </w:r>
            <w:r>
              <w:rPr>
                <w:rFonts w:cs="Arial"/>
                <w:b/>
                <w:lang w:val="sr-Cyrl-RS"/>
              </w:rPr>
              <w:t xml:space="preserve"> ПОНУЂЕНЕ ЦЕНЕ ЗА СТАРА ВОЗИЛА</w:t>
            </w:r>
          </w:p>
        </w:tc>
      </w:tr>
      <w:tr w:rsidR="007104D6" w:rsidRPr="00177271" w14:paraId="7901DA7B" w14:textId="77777777" w:rsidTr="00BA1C5B">
        <w:trPr>
          <w:trHeight w:val="418"/>
        </w:trPr>
        <w:tc>
          <w:tcPr>
            <w:tcW w:w="286" w:type="pct"/>
            <w:vAlign w:val="center"/>
          </w:tcPr>
          <w:p w14:paraId="1EEADE4B" w14:textId="77777777" w:rsidR="007104D6" w:rsidRPr="00177271" w:rsidRDefault="007104D6" w:rsidP="00BA1C5B">
            <w:pPr>
              <w:spacing w:before="0"/>
              <w:jc w:val="center"/>
              <w:rPr>
                <w:rFonts w:cs="Arial"/>
                <w:b/>
                <w:lang w:val="sr-Latn-CS"/>
              </w:rPr>
            </w:pPr>
            <w:r w:rsidRPr="00177271">
              <w:rPr>
                <w:rFonts w:cs="Arial"/>
                <w:b/>
              </w:rPr>
              <w:t>I</w:t>
            </w:r>
          </w:p>
        </w:tc>
        <w:tc>
          <w:tcPr>
            <w:tcW w:w="3398" w:type="pct"/>
          </w:tcPr>
          <w:p w14:paraId="335E98AC" w14:textId="435A6632" w:rsidR="007104D6" w:rsidRPr="00B93DD8" w:rsidRDefault="007104D6" w:rsidP="00BA1C5B">
            <w:pPr>
              <w:spacing w:before="0"/>
              <w:jc w:val="center"/>
              <w:rPr>
                <w:rFonts w:cs="Arial"/>
                <w:b/>
                <w:lang w:val="sr-Cyrl-RS"/>
              </w:rPr>
            </w:pPr>
            <w:r w:rsidRPr="00B93DD8">
              <w:rPr>
                <w:rFonts w:cs="Arial"/>
                <w:b/>
              </w:rPr>
              <w:t>УКУПНО ПОНУЂЕНА ЦЕНА</w:t>
            </w:r>
            <w:r>
              <w:rPr>
                <w:rFonts w:cs="Arial"/>
                <w:b/>
                <w:lang w:val="sr-Cyrl-RS"/>
              </w:rPr>
              <w:t xml:space="preserve"> у</w:t>
            </w:r>
            <w:r w:rsidRPr="00B93DD8">
              <w:rPr>
                <w:rFonts w:cs="Arial"/>
                <w:b/>
              </w:rPr>
              <w:t xml:space="preserve"> </w:t>
            </w:r>
            <w:r>
              <w:rPr>
                <w:rFonts w:cs="Arial"/>
                <w:b/>
                <w:lang w:val="sr-Cyrl-RS"/>
              </w:rPr>
              <w:t xml:space="preserve">дин/ЕУР </w:t>
            </w:r>
            <w:r w:rsidRPr="00B93DD8">
              <w:rPr>
                <w:rFonts w:cs="Arial"/>
                <w:b/>
              </w:rPr>
              <w:t xml:space="preserve">без </w:t>
            </w:r>
            <w:r w:rsidR="00E45FB6">
              <w:rPr>
                <w:rFonts w:cs="Arial"/>
                <w:b/>
                <w:lang w:val="sr-Cyrl-RS"/>
              </w:rPr>
              <w:t>пореза/</w:t>
            </w:r>
            <w:r>
              <w:rPr>
                <w:rFonts w:cs="Arial"/>
                <w:b/>
                <w:lang w:val="sr-Cyrl-RS"/>
              </w:rPr>
              <w:t>П</w:t>
            </w:r>
            <w:r w:rsidRPr="00B93DD8">
              <w:rPr>
                <w:rFonts w:cs="Arial"/>
                <w:b/>
              </w:rPr>
              <w:t xml:space="preserve">ДВ </w:t>
            </w:r>
          </w:p>
          <w:p w14:paraId="4F13C584" w14:textId="0CC19152" w:rsidR="007104D6" w:rsidRPr="00B93DD8" w:rsidRDefault="007104D6" w:rsidP="007104D6">
            <w:pPr>
              <w:spacing w:before="0"/>
              <w:jc w:val="center"/>
              <w:rPr>
                <w:rFonts w:cs="Arial"/>
                <w:b/>
              </w:rPr>
            </w:pPr>
            <w:r w:rsidRPr="00B93DD8">
              <w:rPr>
                <w:rFonts w:cs="Arial"/>
                <w:b/>
              </w:rPr>
              <w:t xml:space="preserve">(збир колоне бр. </w:t>
            </w:r>
            <w:r>
              <w:rPr>
                <w:rFonts w:cs="Arial"/>
                <w:b/>
                <w:lang w:val="sr-Cyrl-CS"/>
              </w:rPr>
              <w:t>5</w:t>
            </w:r>
            <w:r w:rsidRPr="00B93DD8">
              <w:rPr>
                <w:rFonts w:cs="Arial"/>
                <w:b/>
              </w:rPr>
              <w:t>)</w:t>
            </w:r>
          </w:p>
        </w:tc>
        <w:tc>
          <w:tcPr>
            <w:tcW w:w="1316" w:type="pct"/>
          </w:tcPr>
          <w:p w14:paraId="448D3A49" w14:textId="77777777" w:rsidR="007104D6" w:rsidRPr="00177271" w:rsidRDefault="007104D6" w:rsidP="00BA1C5B">
            <w:pPr>
              <w:spacing w:before="0"/>
              <w:rPr>
                <w:rFonts w:cs="Arial"/>
                <w:color w:val="FF0000"/>
              </w:rPr>
            </w:pPr>
          </w:p>
        </w:tc>
      </w:tr>
      <w:tr w:rsidR="007104D6" w:rsidRPr="00177271" w14:paraId="55C04DB8" w14:textId="77777777" w:rsidTr="00BA1C5B">
        <w:trPr>
          <w:trHeight w:val="610"/>
        </w:trPr>
        <w:tc>
          <w:tcPr>
            <w:tcW w:w="286" w:type="pct"/>
            <w:tcBorders>
              <w:bottom w:val="single" w:sz="4" w:space="0" w:color="auto"/>
            </w:tcBorders>
            <w:vAlign w:val="center"/>
          </w:tcPr>
          <w:p w14:paraId="5727AA53" w14:textId="77777777" w:rsidR="007104D6" w:rsidRPr="00177271" w:rsidRDefault="007104D6" w:rsidP="00BA1C5B">
            <w:pPr>
              <w:spacing w:before="0"/>
              <w:jc w:val="center"/>
              <w:rPr>
                <w:rFonts w:cs="Arial"/>
                <w:b/>
                <w:lang w:val="sr-Latn-CS"/>
              </w:rPr>
            </w:pPr>
            <w:r w:rsidRPr="00177271">
              <w:rPr>
                <w:rFonts w:cs="Arial"/>
                <w:b/>
                <w:lang w:val="sr-Latn-CS"/>
              </w:rPr>
              <w:t>II</w:t>
            </w:r>
          </w:p>
        </w:tc>
        <w:tc>
          <w:tcPr>
            <w:tcW w:w="3398" w:type="pct"/>
            <w:tcBorders>
              <w:bottom w:val="single" w:sz="4" w:space="0" w:color="auto"/>
              <w:right w:val="single" w:sz="4" w:space="0" w:color="auto"/>
            </w:tcBorders>
          </w:tcPr>
          <w:p w14:paraId="27BE25EB" w14:textId="77777777" w:rsidR="007104D6" w:rsidRDefault="007104D6" w:rsidP="00BA1C5B">
            <w:pPr>
              <w:spacing w:before="0"/>
              <w:jc w:val="center"/>
              <w:rPr>
                <w:rFonts w:cs="Arial"/>
                <w:b/>
              </w:rPr>
            </w:pPr>
            <w:r w:rsidRPr="00B93DD8">
              <w:rPr>
                <w:rFonts w:cs="Arial"/>
                <w:b/>
              </w:rPr>
              <w:t xml:space="preserve">УКУПАН ИЗНОС ПДВ </w:t>
            </w:r>
            <w:r>
              <w:rPr>
                <w:rFonts w:cs="Arial"/>
                <w:b/>
                <w:lang w:val="sr-Cyrl-RS"/>
              </w:rPr>
              <w:t>ДИН/</w:t>
            </w:r>
            <w:r w:rsidRPr="00B93DD8">
              <w:rPr>
                <w:rFonts w:cs="Arial"/>
                <w:b/>
              </w:rPr>
              <w:t>EUR</w:t>
            </w:r>
          </w:p>
          <w:p w14:paraId="44C17433" w14:textId="44871B74" w:rsidR="007104D6" w:rsidRPr="00C84DFA" w:rsidRDefault="007104D6" w:rsidP="00BA1C5B">
            <w:pPr>
              <w:spacing w:before="0"/>
              <w:jc w:val="center"/>
              <w:rPr>
                <w:rFonts w:cs="Arial"/>
                <w:b/>
                <w:lang w:val="sr-Cyrl-RS"/>
              </w:rPr>
            </w:pPr>
            <w:r>
              <w:rPr>
                <w:rFonts w:cs="Arial"/>
                <w:b/>
                <w:lang w:val="sr-Cyrl-RS"/>
              </w:rPr>
              <w:t>(збир колоне 6)</w:t>
            </w:r>
          </w:p>
        </w:tc>
        <w:tc>
          <w:tcPr>
            <w:tcW w:w="1316" w:type="pct"/>
            <w:tcBorders>
              <w:bottom w:val="single" w:sz="4" w:space="0" w:color="auto"/>
              <w:right w:val="single" w:sz="4" w:space="0" w:color="auto"/>
            </w:tcBorders>
          </w:tcPr>
          <w:p w14:paraId="4C939B79" w14:textId="77777777" w:rsidR="007104D6" w:rsidRPr="00177271" w:rsidRDefault="007104D6" w:rsidP="00BA1C5B">
            <w:pPr>
              <w:spacing w:before="0"/>
              <w:rPr>
                <w:rFonts w:cs="Arial"/>
                <w:color w:val="FF0000"/>
              </w:rPr>
            </w:pPr>
          </w:p>
        </w:tc>
      </w:tr>
      <w:tr w:rsidR="007104D6" w:rsidRPr="00177271" w14:paraId="218B355E" w14:textId="77777777" w:rsidTr="00BA1C5B">
        <w:trPr>
          <w:trHeight w:val="562"/>
        </w:trPr>
        <w:tc>
          <w:tcPr>
            <w:tcW w:w="286" w:type="pct"/>
            <w:tcBorders>
              <w:bottom w:val="single" w:sz="4" w:space="0" w:color="auto"/>
            </w:tcBorders>
            <w:vAlign w:val="center"/>
          </w:tcPr>
          <w:p w14:paraId="4D7260BD" w14:textId="77777777" w:rsidR="007104D6" w:rsidRPr="00177271" w:rsidRDefault="007104D6" w:rsidP="00BA1C5B">
            <w:pPr>
              <w:spacing w:before="0"/>
              <w:jc w:val="center"/>
              <w:rPr>
                <w:rFonts w:cs="Arial"/>
                <w:b/>
                <w:lang w:val="sr-Latn-CS"/>
              </w:rPr>
            </w:pPr>
            <w:r w:rsidRPr="00177271">
              <w:rPr>
                <w:rFonts w:cs="Arial"/>
                <w:b/>
                <w:lang w:val="sr-Latn-CS"/>
              </w:rPr>
              <w:t>III</w:t>
            </w:r>
          </w:p>
        </w:tc>
        <w:tc>
          <w:tcPr>
            <w:tcW w:w="3398" w:type="pct"/>
            <w:tcBorders>
              <w:bottom w:val="single" w:sz="4" w:space="0" w:color="auto"/>
              <w:right w:val="single" w:sz="4" w:space="0" w:color="auto"/>
            </w:tcBorders>
          </w:tcPr>
          <w:p w14:paraId="37F604C8" w14:textId="7E0F54D7" w:rsidR="007104D6" w:rsidRPr="00B93DD8" w:rsidRDefault="007104D6" w:rsidP="00BA1C5B">
            <w:pPr>
              <w:spacing w:before="0"/>
              <w:jc w:val="center"/>
              <w:rPr>
                <w:rFonts w:cs="Arial"/>
                <w:b/>
              </w:rPr>
            </w:pPr>
            <w:r w:rsidRPr="00B93DD8">
              <w:rPr>
                <w:rFonts w:cs="Arial"/>
                <w:b/>
              </w:rPr>
              <w:t xml:space="preserve">УКУПНО ПОНУЂЕНА ЦЕНА са </w:t>
            </w:r>
            <w:r w:rsidR="00E45FB6">
              <w:rPr>
                <w:rFonts w:cs="Arial"/>
                <w:b/>
                <w:lang w:val="sr-Cyrl-RS"/>
              </w:rPr>
              <w:t>порезом/</w:t>
            </w:r>
            <w:r w:rsidRPr="00B93DD8">
              <w:rPr>
                <w:rFonts w:cs="Arial"/>
                <w:b/>
              </w:rPr>
              <w:t>ПДВ</w:t>
            </w:r>
          </w:p>
          <w:p w14:paraId="7422497D" w14:textId="21862CCB" w:rsidR="007104D6" w:rsidRPr="00B93DD8" w:rsidRDefault="007104D6" w:rsidP="00BA1C5B">
            <w:pPr>
              <w:spacing w:before="0"/>
              <w:jc w:val="center"/>
              <w:rPr>
                <w:rFonts w:cs="Arial"/>
                <w:b/>
                <w:lang w:val="sr-Cyrl-RS"/>
              </w:rPr>
            </w:pPr>
            <w:r w:rsidRPr="00B93DD8">
              <w:rPr>
                <w:rFonts w:cs="Arial"/>
                <w:b/>
              </w:rPr>
              <w:t>(</w:t>
            </w:r>
            <w:r>
              <w:rPr>
                <w:rFonts w:cs="Arial"/>
                <w:b/>
                <w:lang w:val="sr-Cyrl-RS"/>
              </w:rPr>
              <w:t xml:space="preserve"> збир колоне 7</w:t>
            </w:r>
            <w:r w:rsidRPr="00B93DD8">
              <w:rPr>
                <w:rFonts w:cs="Arial"/>
                <w:b/>
              </w:rPr>
              <w:t xml:space="preserve">) </w:t>
            </w:r>
            <w:r>
              <w:rPr>
                <w:rFonts w:cs="Arial"/>
                <w:b/>
                <w:lang w:val="sr-Cyrl-RS"/>
              </w:rPr>
              <w:t>ДИН/</w:t>
            </w:r>
            <w:r w:rsidRPr="00B93DD8">
              <w:rPr>
                <w:rFonts w:cs="Arial"/>
                <w:b/>
              </w:rPr>
              <w:t>EUR</w:t>
            </w:r>
          </w:p>
        </w:tc>
        <w:tc>
          <w:tcPr>
            <w:tcW w:w="1316" w:type="pct"/>
            <w:tcBorders>
              <w:bottom w:val="single" w:sz="4" w:space="0" w:color="auto"/>
              <w:right w:val="single" w:sz="4" w:space="0" w:color="auto"/>
            </w:tcBorders>
          </w:tcPr>
          <w:p w14:paraId="626A42A2" w14:textId="77777777" w:rsidR="007104D6" w:rsidRPr="00177271" w:rsidRDefault="007104D6" w:rsidP="00BA1C5B">
            <w:pPr>
              <w:spacing w:before="0"/>
              <w:rPr>
                <w:rFonts w:cs="Arial"/>
                <w:color w:val="FF0000"/>
              </w:rPr>
            </w:pPr>
          </w:p>
        </w:tc>
      </w:tr>
    </w:tbl>
    <w:p w14:paraId="1F4F63A5" w14:textId="15948D89" w:rsidR="00647666" w:rsidRDefault="00647666" w:rsidP="00647666">
      <w:pPr>
        <w:widowControl w:val="0"/>
        <w:spacing w:before="0"/>
        <w:rPr>
          <w:rFonts w:eastAsia="Arial Unicode MS" w:cs="Arial"/>
        </w:rPr>
      </w:pPr>
    </w:p>
    <w:p w14:paraId="748B1BEE" w14:textId="77777777" w:rsidR="007104D6" w:rsidRDefault="007104D6" w:rsidP="00647666">
      <w:pPr>
        <w:widowControl w:val="0"/>
        <w:spacing w:before="0"/>
        <w:rPr>
          <w:rFonts w:eastAsia="Arial Unicode MS" w:cs="Arial"/>
          <w:lang w:val="sr-Cyrl-RS"/>
        </w:rPr>
      </w:pPr>
    </w:p>
    <w:p w14:paraId="43AE6A09" w14:textId="77777777" w:rsidR="00647666" w:rsidRPr="003A0131" w:rsidRDefault="00647666" w:rsidP="00647666">
      <w:pPr>
        <w:widowControl w:val="0"/>
        <w:spacing w:before="0"/>
        <w:rPr>
          <w:rFonts w:eastAsia="Arial Unicode MS" w:cs="Arial"/>
          <w:lang w:val="sr-Cyrl-RS"/>
        </w:rPr>
      </w:pPr>
      <w:r>
        <w:rPr>
          <w:rFonts w:eastAsia="Arial Unicode MS" w:cs="Arial"/>
          <w:lang w:val="sr-Cyrl-RS"/>
        </w:rPr>
        <w:t>Табела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14"/>
      </w:tblGrid>
      <w:tr w:rsidR="00C769E5" w:rsidRPr="00177271" w14:paraId="313E6899" w14:textId="77777777" w:rsidTr="00BA1C5B">
        <w:trPr>
          <w:trHeight w:val="568"/>
        </w:trPr>
        <w:tc>
          <w:tcPr>
            <w:tcW w:w="9053" w:type="dxa"/>
            <w:gridSpan w:val="2"/>
            <w:shd w:val="clear" w:color="auto" w:fill="auto"/>
            <w:vAlign w:val="center"/>
          </w:tcPr>
          <w:p w14:paraId="70EC3872" w14:textId="11F8BE75" w:rsidR="00C769E5" w:rsidRDefault="00C769E5" w:rsidP="002D4A72">
            <w:pPr>
              <w:spacing w:before="0"/>
              <w:jc w:val="center"/>
              <w:rPr>
                <w:rFonts w:cs="Arial"/>
                <w:lang w:val="sr-Cyrl-RS"/>
              </w:rPr>
            </w:pPr>
            <w:r w:rsidRPr="00647666">
              <w:rPr>
                <w:rFonts w:cs="Arial"/>
              </w:rPr>
              <w:t>Посебно исказани трошкови који су укључени у укупно понуђену цену без ПДВ-а</w:t>
            </w:r>
            <w:r>
              <w:rPr>
                <w:rFonts w:cs="Arial"/>
                <w:lang w:val="sr-Cyrl-RS"/>
              </w:rPr>
              <w:t xml:space="preserve"> за нова возила, </w:t>
            </w:r>
            <w:r w:rsidRPr="00647666">
              <w:rPr>
                <w:rFonts w:cs="Arial"/>
                <w:lang w:val="sr-Cyrl-RS"/>
              </w:rPr>
              <w:t>уколико исти постоје као засебни трошкови</w:t>
            </w:r>
            <w:r w:rsidRPr="00647666">
              <w:rPr>
                <w:rFonts w:cs="Arial"/>
                <w:lang w:val="sr-Latn-CS"/>
              </w:rPr>
              <w:t>)</w:t>
            </w:r>
          </w:p>
        </w:tc>
      </w:tr>
      <w:tr w:rsidR="00C769E5" w:rsidRPr="00177271" w14:paraId="393D1A0C" w14:textId="77777777" w:rsidTr="00C769E5">
        <w:trPr>
          <w:trHeight w:val="568"/>
        </w:trPr>
        <w:tc>
          <w:tcPr>
            <w:tcW w:w="3539" w:type="dxa"/>
            <w:shd w:val="clear" w:color="auto" w:fill="auto"/>
            <w:vAlign w:val="center"/>
          </w:tcPr>
          <w:p w14:paraId="269548E6" w14:textId="77777777" w:rsidR="00C769E5" w:rsidRPr="00647666" w:rsidRDefault="00C769E5" w:rsidP="002D4A72">
            <w:pPr>
              <w:spacing w:before="0"/>
              <w:rPr>
                <w:rFonts w:cs="Arial"/>
              </w:rPr>
            </w:pPr>
            <w:r w:rsidRPr="00647666">
              <w:rPr>
                <w:rFonts w:cs="Arial"/>
              </w:rPr>
              <w:t>Трошкови царине</w:t>
            </w:r>
          </w:p>
        </w:tc>
        <w:tc>
          <w:tcPr>
            <w:tcW w:w="5514" w:type="dxa"/>
          </w:tcPr>
          <w:p w14:paraId="481A6FBA" w14:textId="3F73F16C" w:rsidR="00C769E5" w:rsidRPr="00647666" w:rsidRDefault="00C769E5" w:rsidP="002D4A72">
            <w:pPr>
              <w:spacing w:before="0"/>
              <w:jc w:val="center"/>
              <w:rPr>
                <w:rFonts w:cs="Arial"/>
                <w:lang w:val="sr-Cyrl-RS"/>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r w:rsidR="00C769E5" w:rsidRPr="00177271" w14:paraId="3B25AC73" w14:textId="77777777" w:rsidTr="00C769E5">
        <w:trPr>
          <w:trHeight w:val="525"/>
        </w:trPr>
        <w:tc>
          <w:tcPr>
            <w:tcW w:w="3539" w:type="dxa"/>
            <w:shd w:val="clear" w:color="auto" w:fill="auto"/>
          </w:tcPr>
          <w:p w14:paraId="0E53186B" w14:textId="77777777" w:rsidR="00C769E5" w:rsidRPr="00647666" w:rsidRDefault="00C769E5" w:rsidP="002D4A72">
            <w:pPr>
              <w:spacing w:before="0"/>
              <w:rPr>
                <w:rFonts w:cs="Arial"/>
              </w:rPr>
            </w:pPr>
            <w:r w:rsidRPr="00647666">
              <w:rPr>
                <w:rFonts w:cs="Arial"/>
              </w:rPr>
              <w:t>Трошкови превоза</w:t>
            </w:r>
          </w:p>
        </w:tc>
        <w:tc>
          <w:tcPr>
            <w:tcW w:w="5514" w:type="dxa"/>
          </w:tcPr>
          <w:p w14:paraId="24DC86A2" w14:textId="7649D219" w:rsidR="00C769E5" w:rsidRPr="00647666" w:rsidRDefault="00C769E5" w:rsidP="002D4A72">
            <w:pPr>
              <w:spacing w:before="0"/>
              <w:jc w:val="center"/>
              <w:rPr>
                <w:rFonts w:cs="Arial"/>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r w:rsidR="00C769E5" w:rsidRPr="00177271" w14:paraId="11DACCA6" w14:textId="77777777" w:rsidTr="00C769E5">
        <w:trPr>
          <w:trHeight w:val="534"/>
        </w:trPr>
        <w:tc>
          <w:tcPr>
            <w:tcW w:w="3539" w:type="dxa"/>
            <w:shd w:val="clear" w:color="auto" w:fill="auto"/>
          </w:tcPr>
          <w:p w14:paraId="7F787ACF" w14:textId="77777777" w:rsidR="00C769E5" w:rsidRPr="00647666" w:rsidRDefault="00C769E5" w:rsidP="002D4A72">
            <w:pPr>
              <w:spacing w:before="0"/>
              <w:rPr>
                <w:rFonts w:cs="Arial"/>
                <w:lang w:val="sr-Cyrl-CS"/>
              </w:rPr>
            </w:pPr>
            <w:r w:rsidRPr="00647666">
              <w:rPr>
                <w:rFonts w:cs="Arial"/>
              </w:rPr>
              <w:t>Остали трошкови</w:t>
            </w:r>
            <w:r w:rsidRPr="00647666">
              <w:rPr>
                <w:rFonts w:cs="Arial"/>
                <w:lang w:val="sr-Cyrl-CS"/>
              </w:rPr>
              <w:t xml:space="preserve"> (</w:t>
            </w:r>
            <w:r w:rsidRPr="00647666">
              <w:rPr>
                <w:rFonts w:cs="Arial"/>
                <w:i/>
                <w:lang w:val="sr-Cyrl-CS"/>
              </w:rPr>
              <w:t>навести</w:t>
            </w:r>
            <w:r w:rsidRPr="00647666">
              <w:rPr>
                <w:rFonts w:cs="Arial"/>
                <w:lang w:val="sr-Cyrl-CS"/>
              </w:rPr>
              <w:t>)</w:t>
            </w:r>
          </w:p>
        </w:tc>
        <w:tc>
          <w:tcPr>
            <w:tcW w:w="5514" w:type="dxa"/>
          </w:tcPr>
          <w:p w14:paraId="4C0C6064" w14:textId="090E00F9" w:rsidR="00C769E5" w:rsidRPr="00647666" w:rsidRDefault="00C769E5" w:rsidP="002D4A72">
            <w:pPr>
              <w:spacing w:before="0"/>
              <w:jc w:val="center"/>
              <w:rPr>
                <w:rFonts w:cs="Arial"/>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bl>
    <w:p w14:paraId="14A35F46" w14:textId="77777777" w:rsidR="00647666" w:rsidRPr="00177271" w:rsidRDefault="00647666" w:rsidP="00647666">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47666" w:rsidRPr="00177271" w14:paraId="3DF708DD" w14:textId="77777777" w:rsidTr="002D4A72">
        <w:trPr>
          <w:jc w:val="center"/>
        </w:trPr>
        <w:tc>
          <w:tcPr>
            <w:tcW w:w="3882" w:type="dxa"/>
          </w:tcPr>
          <w:p w14:paraId="5A8AB780" w14:textId="77777777" w:rsidR="00647666" w:rsidRPr="00177271" w:rsidRDefault="00647666" w:rsidP="002D4A72">
            <w:pPr>
              <w:spacing w:before="0"/>
              <w:jc w:val="center"/>
              <w:rPr>
                <w:rFonts w:cs="Arial"/>
              </w:rPr>
            </w:pPr>
            <w:r w:rsidRPr="00177271">
              <w:rPr>
                <w:rFonts w:cs="Arial"/>
              </w:rPr>
              <w:t>Датум:</w:t>
            </w:r>
          </w:p>
        </w:tc>
        <w:tc>
          <w:tcPr>
            <w:tcW w:w="2127" w:type="dxa"/>
          </w:tcPr>
          <w:p w14:paraId="16AE96C0" w14:textId="77777777" w:rsidR="00647666" w:rsidRPr="00177271" w:rsidRDefault="00647666" w:rsidP="002D4A72">
            <w:pPr>
              <w:spacing w:before="0"/>
              <w:jc w:val="center"/>
              <w:rPr>
                <w:rFonts w:cs="Arial"/>
                <w:lang w:val="ru-RU"/>
              </w:rPr>
            </w:pPr>
          </w:p>
        </w:tc>
        <w:tc>
          <w:tcPr>
            <w:tcW w:w="4022" w:type="dxa"/>
          </w:tcPr>
          <w:p w14:paraId="42D9F0C8" w14:textId="77777777" w:rsidR="00647666" w:rsidRPr="00177271" w:rsidRDefault="00647666" w:rsidP="002D4A72">
            <w:pPr>
              <w:spacing w:before="0"/>
              <w:jc w:val="center"/>
              <w:rPr>
                <w:rFonts w:cs="Arial"/>
                <w:lang w:val="sr-Cyrl-CS"/>
              </w:rPr>
            </w:pPr>
            <w:r w:rsidRPr="00177271">
              <w:rPr>
                <w:rFonts w:cs="Arial"/>
                <w:lang w:val="sr-Cyrl-CS"/>
              </w:rPr>
              <w:t>П</w:t>
            </w:r>
            <w:r w:rsidRPr="00177271">
              <w:rPr>
                <w:rFonts w:cs="Arial"/>
              </w:rPr>
              <w:t>онуђач</w:t>
            </w:r>
          </w:p>
        </w:tc>
      </w:tr>
      <w:tr w:rsidR="00647666" w:rsidRPr="00177271" w14:paraId="43C5F3BF" w14:textId="77777777" w:rsidTr="002D4A72">
        <w:trPr>
          <w:jc w:val="center"/>
        </w:trPr>
        <w:tc>
          <w:tcPr>
            <w:tcW w:w="3882" w:type="dxa"/>
          </w:tcPr>
          <w:p w14:paraId="491BE8D1" w14:textId="77777777" w:rsidR="00647666" w:rsidRPr="00177271" w:rsidRDefault="00647666" w:rsidP="002D4A72">
            <w:pPr>
              <w:spacing w:before="0"/>
              <w:jc w:val="center"/>
              <w:rPr>
                <w:rFonts w:cs="Arial"/>
              </w:rPr>
            </w:pPr>
          </w:p>
        </w:tc>
        <w:tc>
          <w:tcPr>
            <w:tcW w:w="2127" w:type="dxa"/>
          </w:tcPr>
          <w:p w14:paraId="4EBF6E4B" w14:textId="77777777" w:rsidR="00647666" w:rsidRPr="00177271" w:rsidRDefault="00647666" w:rsidP="002D4A72">
            <w:pPr>
              <w:spacing w:before="0"/>
              <w:jc w:val="center"/>
              <w:rPr>
                <w:rFonts w:cs="Arial"/>
              </w:rPr>
            </w:pPr>
            <w:r w:rsidRPr="00177271">
              <w:rPr>
                <w:rFonts w:cs="Arial"/>
              </w:rPr>
              <w:t>М.П.</w:t>
            </w:r>
          </w:p>
        </w:tc>
        <w:tc>
          <w:tcPr>
            <w:tcW w:w="4022" w:type="dxa"/>
          </w:tcPr>
          <w:p w14:paraId="20F72151" w14:textId="77777777" w:rsidR="00647666" w:rsidRPr="00177271" w:rsidRDefault="00647666" w:rsidP="002D4A72">
            <w:pPr>
              <w:spacing w:before="0"/>
              <w:jc w:val="center"/>
              <w:rPr>
                <w:rFonts w:cs="Arial"/>
                <w:lang w:val="ru-RU"/>
              </w:rPr>
            </w:pPr>
          </w:p>
        </w:tc>
      </w:tr>
      <w:tr w:rsidR="00647666" w:rsidRPr="00177271" w14:paraId="267DCB1D" w14:textId="77777777" w:rsidTr="002D4A72">
        <w:trPr>
          <w:jc w:val="center"/>
        </w:trPr>
        <w:tc>
          <w:tcPr>
            <w:tcW w:w="3882" w:type="dxa"/>
            <w:tcBorders>
              <w:bottom w:val="single" w:sz="4" w:space="0" w:color="auto"/>
            </w:tcBorders>
          </w:tcPr>
          <w:p w14:paraId="1C24BFA1" w14:textId="77777777" w:rsidR="00647666" w:rsidRPr="00177271" w:rsidRDefault="00647666" w:rsidP="002D4A72">
            <w:pPr>
              <w:spacing w:before="0"/>
              <w:jc w:val="center"/>
              <w:rPr>
                <w:rFonts w:cs="Arial"/>
              </w:rPr>
            </w:pPr>
          </w:p>
        </w:tc>
        <w:tc>
          <w:tcPr>
            <w:tcW w:w="2127" w:type="dxa"/>
          </w:tcPr>
          <w:p w14:paraId="48D843C7" w14:textId="77777777" w:rsidR="00647666" w:rsidRPr="00177271" w:rsidRDefault="00647666" w:rsidP="002D4A72">
            <w:pPr>
              <w:spacing w:before="0"/>
              <w:jc w:val="center"/>
              <w:rPr>
                <w:rFonts w:cs="Arial"/>
                <w:lang w:val="ru-RU"/>
              </w:rPr>
            </w:pPr>
          </w:p>
        </w:tc>
        <w:tc>
          <w:tcPr>
            <w:tcW w:w="4022" w:type="dxa"/>
            <w:tcBorders>
              <w:bottom w:val="single" w:sz="4" w:space="0" w:color="auto"/>
            </w:tcBorders>
          </w:tcPr>
          <w:p w14:paraId="2BACFD4A" w14:textId="77777777" w:rsidR="00647666" w:rsidRPr="00177271" w:rsidRDefault="00647666" w:rsidP="002D4A72">
            <w:pPr>
              <w:spacing w:before="0"/>
              <w:jc w:val="center"/>
              <w:rPr>
                <w:rFonts w:cs="Arial"/>
                <w:lang w:val="ru-RU"/>
              </w:rPr>
            </w:pPr>
          </w:p>
        </w:tc>
      </w:tr>
      <w:tr w:rsidR="00647666" w:rsidRPr="00177271" w14:paraId="0EC870C8" w14:textId="77777777" w:rsidTr="002D4A72">
        <w:trPr>
          <w:trHeight w:val="389"/>
          <w:jc w:val="center"/>
        </w:trPr>
        <w:tc>
          <w:tcPr>
            <w:tcW w:w="3882" w:type="dxa"/>
            <w:tcBorders>
              <w:top w:val="single" w:sz="4" w:space="0" w:color="auto"/>
            </w:tcBorders>
          </w:tcPr>
          <w:p w14:paraId="42E5D919" w14:textId="77777777" w:rsidR="00647666" w:rsidRPr="00177271" w:rsidRDefault="00647666" w:rsidP="00B571F3">
            <w:pPr>
              <w:spacing w:before="0"/>
              <w:rPr>
                <w:rFonts w:cs="Arial"/>
              </w:rPr>
            </w:pPr>
          </w:p>
        </w:tc>
        <w:tc>
          <w:tcPr>
            <w:tcW w:w="2127" w:type="dxa"/>
          </w:tcPr>
          <w:p w14:paraId="06C66B74" w14:textId="77777777" w:rsidR="00647666" w:rsidRPr="00177271" w:rsidRDefault="00647666" w:rsidP="002D4A72">
            <w:pPr>
              <w:spacing w:before="0"/>
              <w:jc w:val="center"/>
              <w:rPr>
                <w:rFonts w:cs="Arial"/>
                <w:lang w:val="ru-RU"/>
              </w:rPr>
            </w:pPr>
          </w:p>
        </w:tc>
        <w:tc>
          <w:tcPr>
            <w:tcW w:w="4022" w:type="dxa"/>
            <w:tcBorders>
              <w:top w:val="single" w:sz="4" w:space="0" w:color="auto"/>
            </w:tcBorders>
          </w:tcPr>
          <w:p w14:paraId="0514ECAE" w14:textId="77777777" w:rsidR="00647666" w:rsidRPr="00177271" w:rsidRDefault="00647666" w:rsidP="002D4A72">
            <w:pPr>
              <w:spacing w:before="0"/>
              <w:jc w:val="center"/>
              <w:rPr>
                <w:rFonts w:cs="Arial"/>
                <w:lang w:val="ru-RU"/>
              </w:rPr>
            </w:pPr>
          </w:p>
        </w:tc>
      </w:tr>
    </w:tbl>
    <w:p w14:paraId="77523D31" w14:textId="77777777" w:rsidR="00647666" w:rsidRPr="00177271" w:rsidRDefault="00647666" w:rsidP="00647666">
      <w:pPr>
        <w:spacing w:before="0"/>
        <w:rPr>
          <w:rFonts w:cs="Arial"/>
          <w:b/>
          <w:i/>
          <w:lang w:val="sr-Cyrl-CS"/>
        </w:rPr>
      </w:pPr>
      <w:r w:rsidRPr="00177271">
        <w:rPr>
          <w:rFonts w:cs="Arial"/>
          <w:b/>
          <w:i/>
          <w:lang w:val="sr-Cyrl-CS"/>
        </w:rPr>
        <w:t>Напомена:</w:t>
      </w:r>
    </w:p>
    <w:p w14:paraId="29026894" w14:textId="77777777" w:rsidR="00647666" w:rsidRPr="00177271" w:rsidRDefault="00647666" w:rsidP="00647666">
      <w:pPr>
        <w:pStyle w:val="KDKomentar"/>
        <w:spacing w:before="0"/>
        <w:rPr>
          <w:rFonts w:eastAsia="TimesNewRomanPS-BoldMT" w:cs="Arial"/>
          <w:color w:val="auto"/>
          <w:sz w:val="22"/>
          <w:szCs w:val="22"/>
        </w:rPr>
      </w:pPr>
      <w:r w:rsidRPr="00177271">
        <w:rPr>
          <w:rFonts w:eastAsia="TimesNewRomanPS-BoldMT" w:cs="Arial"/>
          <w:color w:val="auto"/>
          <w:sz w:val="22"/>
          <w:szCs w:val="22"/>
        </w:rPr>
        <w:t xml:space="preserve">-Уколико </w:t>
      </w:r>
      <w:r w:rsidRPr="0017727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271">
        <w:rPr>
          <w:rFonts w:eastAsia="TimesNewRomanPS-BoldMT" w:cs="Arial"/>
          <w:color w:val="auto"/>
          <w:sz w:val="22"/>
          <w:szCs w:val="22"/>
        </w:rPr>
        <w:t>.</w:t>
      </w:r>
    </w:p>
    <w:p w14:paraId="3655118A" w14:textId="77777777" w:rsidR="00647666" w:rsidRDefault="00647666" w:rsidP="00647666">
      <w:pPr>
        <w:pStyle w:val="KDKomentar"/>
        <w:spacing w:before="0"/>
        <w:rPr>
          <w:rFonts w:eastAsia="TimesNewRomanPS-BoldMT" w:cs="Arial"/>
          <w:color w:val="auto"/>
          <w:sz w:val="22"/>
          <w:szCs w:val="22"/>
        </w:rPr>
      </w:pPr>
      <w:r w:rsidRPr="00177271">
        <w:rPr>
          <w:rFonts w:eastAsia="TimesNewRomanPS-BoldMT" w:cs="Arial"/>
          <w:color w:val="auto"/>
          <w:sz w:val="22"/>
          <w:szCs w:val="22"/>
          <w:lang w:val="sr-Cyrl-CS"/>
        </w:rPr>
        <w:t xml:space="preserve">- </w:t>
      </w:r>
      <w:r w:rsidRPr="0017727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46895A7" w14:textId="77777777" w:rsidR="00647666" w:rsidRDefault="00647666" w:rsidP="00647666">
      <w:pPr>
        <w:pStyle w:val="KDKomentar"/>
        <w:spacing w:before="0"/>
        <w:rPr>
          <w:rFonts w:eastAsia="TimesNewRomanPS-BoldMT" w:cs="Arial"/>
          <w:color w:val="auto"/>
          <w:sz w:val="22"/>
          <w:szCs w:val="22"/>
        </w:rPr>
      </w:pPr>
    </w:p>
    <w:p w14:paraId="1A2FFBCF" w14:textId="65D88BB1" w:rsidR="00647666" w:rsidRPr="00647666" w:rsidRDefault="00B571F3" w:rsidP="00647666">
      <w:pPr>
        <w:tabs>
          <w:tab w:val="left" w:pos="992"/>
        </w:tabs>
        <w:spacing w:before="0"/>
        <w:rPr>
          <w:rFonts w:cs="Arial"/>
        </w:rPr>
      </w:pPr>
      <w:r>
        <w:rPr>
          <w:rFonts w:cs="Arial"/>
        </w:rPr>
        <w:t xml:space="preserve">У Табелу </w:t>
      </w:r>
      <w:r>
        <w:rPr>
          <w:rFonts w:cs="Arial"/>
          <w:lang w:val="sr-Cyrl-RS"/>
        </w:rPr>
        <w:t>3</w:t>
      </w:r>
      <w:r w:rsidR="00647666" w:rsidRPr="00647666">
        <w:rPr>
          <w:rFonts w:cs="Arial"/>
        </w:rPr>
        <w:t xml:space="preserve">. </w:t>
      </w:r>
      <w:proofErr w:type="gramStart"/>
      <w:r w:rsidR="00647666" w:rsidRPr="00647666">
        <w:rPr>
          <w:rFonts w:cs="Arial"/>
        </w:rPr>
        <w:t>уписују</w:t>
      </w:r>
      <w:proofErr w:type="gramEnd"/>
      <w:r w:rsidR="00647666" w:rsidRPr="00647666">
        <w:rPr>
          <w:rFonts w:cs="Arial"/>
        </w:rPr>
        <w:t xml:space="preserve"> се посебно исказани трошкови који су</w:t>
      </w:r>
      <w:r w:rsidR="00C769E5">
        <w:rPr>
          <w:rFonts w:cs="Arial"/>
          <w:lang w:val="sr-Cyrl-RS"/>
        </w:rPr>
        <w:t xml:space="preserve"> већ</w:t>
      </w:r>
      <w:r w:rsidR="00647666" w:rsidRPr="00647666">
        <w:rPr>
          <w:rFonts w:cs="Arial"/>
        </w:rPr>
        <w:t xml:space="preserve"> укључени у укупно</w:t>
      </w:r>
      <w:r>
        <w:rPr>
          <w:rFonts w:cs="Arial"/>
          <w:lang w:val="sr-Cyrl-RS"/>
        </w:rPr>
        <w:t xml:space="preserve"> </w:t>
      </w:r>
      <w:r w:rsidR="00647666" w:rsidRPr="00647666">
        <w:rPr>
          <w:rFonts w:cs="Arial"/>
        </w:rPr>
        <w:t>понуђену цену без ПДВ (из табеле 1)</w:t>
      </w:r>
      <w:r w:rsidR="00647666" w:rsidRPr="00647666">
        <w:rPr>
          <w:rFonts w:cs="Arial"/>
          <w:lang w:val="sr-Cyrl-RS"/>
        </w:rPr>
        <w:t xml:space="preserve"> уколико исти постоје као засебни трошкови</w:t>
      </w:r>
      <w:r w:rsidR="00A94AF1">
        <w:rPr>
          <w:rFonts w:cs="Arial"/>
          <w:lang w:val="sr-Cyrl-RS"/>
        </w:rPr>
        <w:t>.</w:t>
      </w:r>
    </w:p>
    <w:p w14:paraId="3F07B19F" w14:textId="77777777" w:rsidR="00647666" w:rsidRPr="00177271" w:rsidRDefault="00647666" w:rsidP="00647666">
      <w:pPr>
        <w:tabs>
          <w:tab w:val="left" w:pos="992"/>
        </w:tabs>
        <w:spacing w:before="0"/>
        <w:rPr>
          <w:rFonts w:cs="Arial"/>
        </w:rPr>
      </w:pPr>
    </w:p>
    <w:p w14:paraId="2535EE51" w14:textId="074E6115" w:rsidR="00647666" w:rsidRPr="00177271" w:rsidRDefault="00B571F3" w:rsidP="00B571F3">
      <w:pPr>
        <w:tabs>
          <w:tab w:val="left" w:pos="992"/>
        </w:tabs>
        <w:spacing w:before="0"/>
        <w:rPr>
          <w:rFonts w:cs="Arial"/>
        </w:rPr>
      </w:pPr>
      <w:r>
        <w:rPr>
          <w:rFonts w:cs="Arial"/>
          <w:lang w:val="sr-Cyrl-RS"/>
        </w:rPr>
        <w:t>Н</w:t>
      </w:r>
      <w:r w:rsidR="00647666" w:rsidRPr="00177271">
        <w:rPr>
          <w:rFonts w:cs="Arial"/>
        </w:rPr>
        <w:t>а место предвиђено за место и датум уписује се место и датум попуњавања</w:t>
      </w:r>
      <w:r>
        <w:rPr>
          <w:rFonts w:cs="Arial"/>
          <w:lang w:val="sr-Cyrl-RS"/>
        </w:rPr>
        <w:t xml:space="preserve"> </w:t>
      </w:r>
      <w:r w:rsidR="00647666" w:rsidRPr="00177271">
        <w:rPr>
          <w:rFonts w:cs="Arial"/>
        </w:rPr>
        <w:t>обрасца структуре цене.</w:t>
      </w:r>
    </w:p>
    <w:p w14:paraId="1195C2E7" w14:textId="26A6593D" w:rsidR="000A0C74" w:rsidRDefault="00B571F3" w:rsidP="00E42A4E">
      <w:pPr>
        <w:tabs>
          <w:tab w:val="left" w:pos="992"/>
        </w:tabs>
        <w:spacing w:before="0"/>
        <w:jc w:val="left"/>
        <w:rPr>
          <w:rFonts w:cs="Arial"/>
        </w:rPr>
      </w:pPr>
      <w:r>
        <w:rPr>
          <w:rFonts w:cs="Arial"/>
          <w:lang w:val="sr-Cyrl-RS"/>
        </w:rPr>
        <w:t>Н</w:t>
      </w:r>
      <w:r w:rsidR="00647666" w:rsidRPr="00647666">
        <w:rPr>
          <w:rFonts w:cs="Arial"/>
        </w:rPr>
        <w:t>а  место предвиђено за печат и потпис понуђач печатом оверава и потписује образац структуре цене.</w:t>
      </w:r>
      <w:r w:rsidR="000A0C74">
        <w:rPr>
          <w:rFonts w:cs="Arial"/>
        </w:rPr>
        <w:br w:type="page"/>
      </w:r>
    </w:p>
    <w:p w14:paraId="333D2296" w14:textId="0DA93D24" w:rsidR="00343A18" w:rsidRPr="00177271" w:rsidRDefault="00343A18" w:rsidP="00177271">
      <w:pPr>
        <w:pStyle w:val="KDObrazac"/>
        <w:spacing w:before="0"/>
      </w:pPr>
      <w:r w:rsidRPr="00177271">
        <w:lastRenderedPageBreak/>
        <w:t>ОБРАЗАЦ</w:t>
      </w:r>
      <w:bookmarkEnd w:id="251"/>
      <w:r w:rsidR="003601D0">
        <w:rPr>
          <w:lang w:val="sr-Cyrl-RS"/>
        </w:rPr>
        <w:t xml:space="preserve"> 3.</w:t>
      </w:r>
    </w:p>
    <w:p w14:paraId="17B655CA" w14:textId="77777777" w:rsidR="00343A18" w:rsidRPr="00177271" w:rsidRDefault="00343A18" w:rsidP="00177271">
      <w:pPr>
        <w:spacing w:before="0"/>
        <w:rPr>
          <w:rFonts w:cs="Arial"/>
          <w:lang w:val="sr-Cyrl-CS"/>
        </w:rPr>
      </w:pPr>
    </w:p>
    <w:p w14:paraId="4FEAE479" w14:textId="53D4AD5D" w:rsidR="007E7BB8" w:rsidRPr="00177271" w:rsidRDefault="007E7BB8" w:rsidP="00177271">
      <w:pPr>
        <w:spacing w:before="0"/>
        <w:rPr>
          <w:rFonts w:cs="Arial"/>
          <w:lang w:val="sr-Latn-CS"/>
        </w:rPr>
      </w:pPr>
    </w:p>
    <w:p w14:paraId="014BE24F" w14:textId="7231BF49" w:rsidR="00343A18" w:rsidRPr="00177271" w:rsidRDefault="007E7BB8" w:rsidP="00177271">
      <w:pPr>
        <w:tabs>
          <w:tab w:val="left" w:pos="6870"/>
        </w:tabs>
        <w:spacing w:before="0"/>
        <w:rPr>
          <w:rFonts w:cs="Arial"/>
        </w:rPr>
      </w:pPr>
      <w:r w:rsidRPr="00177271">
        <w:rPr>
          <w:rFonts w:cs="Arial"/>
          <w:lang w:val="sr-Latn-CS"/>
        </w:rPr>
        <w:tab/>
      </w:r>
    </w:p>
    <w:p w14:paraId="573596D6" w14:textId="77777777" w:rsidR="00343A18" w:rsidRPr="00177271" w:rsidRDefault="00343A18" w:rsidP="00177271">
      <w:pPr>
        <w:spacing w:before="0"/>
        <w:ind w:left="-180" w:right="-360" w:firstLine="720"/>
        <w:rPr>
          <w:rFonts w:cs="Arial"/>
          <w:lang w:val="ru-RU"/>
        </w:rPr>
      </w:pPr>
    </w:p>
    <w:p w14:paraId="3DE87B0B" w14:textId="77777777" w:rsidR="00343A18" w:rsidRPr="00177271" w:rsidRDefault="00343A18" w:rsidP="00177271">
      <w:pPr>
        <w:spacing w:before="0"/>
        <w:ind w:right="-360"/>
        <w:rPr>
          <w:rFonts w:cs="Arial"/>
          <w:lang w:val="ru-RU"/>
        </w:rPr>
      </w:pPr>
      <w:r w:rsidRPr="0017727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177271" w:rsidRDefault="00343A18" w:rsidP="00177271">
      <w:pPr>
        <w:spacing w:before="0"/>
        <w:rPr>
          <w:rFonts w:cs="Arial"/>
          <w:lang w:val="ru-RU"/>
        </w:rPr>
      </w:pPr>
    </w:p>
    <w:p w14:paraId="088CFC08" w14:textId="77777777" w:rsidR="00343A18" w:rsidRPr="00177271" w:rsidRDefault="00343A18" w:rsidP="00177271">
      <w:pPr>
        <w:spacing w:before="0"/>
        <w:jc w:val="center"/>
        <w:rPr>
          <w:rFonts w:cs="Arial"/>
          <w:b/>
          <w:lang w:val="ru-RU"/>
        </w:rPr>
      </w:pPr>
      <w:r w:rsidRPr="00177271">
        <w:rPr>
          <w:rFonts w:cs="Arial"/>
          <w:b/>
          <w:lang w:val="ru-RU"/>
        </w:rPr>
        <w:t>ИЗЈАВУ О НЕЗАВИСНОЈ ПОНУДИ</w:t>
      </w:r>
    </w:p>
    <w:p w14:paraId="23AD6858" w14:textId="77777777" w:rsidR="00343A18" w:rsidRPr="00177271" w:rsidRDefault="00343A18" w:rsidP="00177271">
      <w:pPr>
        <w:spacing w:before="0"/>
        <w:jc w:val="center"/>
        <w:rPr>
          <w:rFonts w:cs="Arial"/>
          <w:b/>
          <w:lang w:val="ru-RU"/>
        </w:rPr>
      </w:pPr>
    </w:p>
    <w:p w14:paraId="4E88BC9A" w14:textId="77777777" w:rsidR="00343A18" w:rsidRPr="00177271" w:rsidRDefault="00343A18" w:rsidP="00177271">
      <w:pPr>
        <w:spacing w:before="0"/>
        <w:jc w:val="center"/>
        <w:rPr>
          <w:rFonts w:cs="Arial"/>
          <w:b/>
          <w:lang w:val="ru-RU"/>
        </w:rPr>
      </w:pPr>
    </w:p>
    <w:p w14:paraId="6EB84878" w14:textId="68C949DD" w:rsidR="00343A18" w:rsidRPr="00177271" w:rsidRDefault="00343A18" w:rsidP="00177271">
      <w:pPr>
        <w:spacing w:before="0"/>
        <w:rPr>
          <w:rFonts w:cs="Arial"/>
          <w:lang w:val="ru-RU"/>
        </w:rPr>
      </w:pPr>
      <w:r w:rsidRPr="00177271">
        <w:rPr>
          <w:rFonts w:cs="Arial"/>
          <w:lang w:val="ru-RU"/>
        </w:rPr>
        <w:t>и под пуном материјалном и кривичном одговорношћу потврђује да је Понуду број:</w:t>
      </w:r>
      <w:r w:rsidR="00E42A4E">
        <w:rPr>
          <w:rFonts w:cs="Arial"/>
          <w:lang w:val="ru-RU"/>
        </w:rPr>
        <w:t xml:space="preserve"> </w:t>
      </w:r>
      <w:r w:rsidRPr="00177271">
        <w:rPr>
          <w:rFonts w:cs="Arial"/>
          <w:lang w:val="ru-RU"/>
        </w:rPr>
        <w:t>________ за јавну набавку добара</w:t>
      </w:r>
      <w:r w:rsidR="003601D0">
        <w:rPr>
          <w:rFonts w:cs="Arial"/>
          <w:lang w:val="ru-RU"/>
        </w:rPr>
        <w:t xml:space="preserve"> – набавка возила – замена по принципу старо за ново, </w:t>
      </w:r>
      <w:r w:rsidRPr="00177271">
        <w:rPr>
          <w:rFonts w:cs="Arial"/>
          <w:lang w:val="ru-RU"/>
        </w:rPr>
        <w:t>ЈН</w:t>
      </w:r>
      <w:r w:rsidR="003601D0">
        <w:rPr>
          <w:rFonts w:cs="Arial"/>
          <w:lang w:val="ru-RU"/>
        </w:rPr>
        <w:t xml:space="preserve">О/1000/0034/2016, </w:t>
      </w:r>
      <w:r w:rsidRPr="00177271">
        <w:rPr>
          <w:rFonts w:cs="Arial"/>
          <w:lang w:val="ru-RU"/>
        </w:rPr>
        <w:t xml:space="preserve">Наручиоца </w:t>
      </w:r>
      <w:r w:rsidRPr="00177271">
        <w:rPr>
          <w:rFonts w:eastAsia="Arial Unicode MS" w:cs="Arial"/>
          <w:color w:val="000000"/>
          <w:kern w:val="1"/>
          <w:lang w:eastAsia="ar-SA"/>
        </w:rPr>
        <w:t>Јавно предузеће „Електропривреда Србије“ Београд</w:t>
      </w:r>
      <w:r w:rsidR="002479F9" w:rsidRPr="00177271">
        <w:rPr>
          <w:rFonts w:eastAsia="Arial Unicode MS" w:cs="Arial"/>
          <w:color w:val="000000"/>
          <w:kern w:val="1"/>
          <w:lang w:val="sr-Cyrl-RS" w:eastAsia="ar-SA"/>
        </w:rPr>
        <w:t xml:space="preserve"> </w:t>
      </w:r>
      <w:r w:rsidRPr="00177271">
        <w:rPr>
          <w:rFonts w:cs="Arial"/>
          <w:lang w:val="ru-RU"/>
        </w:rPr>
        <w:t>по Позиву за подношење понуда објављеном на</w:t>
      </w:r>
      <w:r w:rsidR="000F683D" w:rsidRPr="00177271">
        <w:rPr>
          <w:rFonts w:cs="Arial"/>
          <w:lang w:val="ru-RU"/>
        </w:rPr>
        <w:t xml:space="preserve"> </w:t>
      </w:r>
      <w:r w:rsidRPr="00177271">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177271" w:rsidRDefault="00343A18" w:rsidP="00177271">
      <w:pPr>
        <w:tabs>
          <w:tab w:val="left" w:pos="0"/>
        </w:tabs>
        <w:spacing w:before="0"/>
        <w:rPr>
          <w:rFonts w:cs="Arial"/>
          <w:lang w:val="ru-RU"/>
        </w:rPr>
      </w:pPr>
      <w:r w:rsidRPr="0017727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177271" w:rsidRDefault="00343A18" w:rsidP="00177271">
      <w:pPr>
        <w:spacing w:before="0"/>
        <w:rPr>
          <w:rFonts w:cs="Arial"/>
          <w:b/>
          <w:lang w:val="ru-RU"/>
        </w:rPr>
      </w:pPr>
    </w:p>
    <w:p w14:paraId="00098C04" w14:textId="77777777" w:rsidR="00343A18" w:rsidRPr="00177271" w:rsidRDefault="00343A18" w:rsidP="00177271">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14:paraId="693ABD32" w14:textId="77777777" w:rsidTr="00BC01DC">
        <w:trPr>
          <w:jc w:val="center"/>
        </w:trPr>
        <w:tc>
          <w:tcPr>
            <w:tcW w:w="3882" w:type="dxa"/>
          </w:tcPr>
          <w:p w14:paraId="094D12E7" w14:textId="77777777" w:rsidR="00343A18" w:rsidRPr="00177271" w:rsidRDefault="00343A18" w:rsidP="00177271">
            <w:pPr>
              <w:spacing w:before="0"/>
              <w:jc w:val="center"/>
              <w:rPr>
                <w:rFonts w:cs="Arial"/>
              </w:rPr>
            </w:pPr>
            <w:r w:rsidRPr="00177271">
              <w:rPr>
                <w:rFonts w:cs="Arial"/>
              </w:rPr>
              <w:t>Датум:</w:t>
            </w:r>
          </w:p>
        </w:tc>
        <w:tc>
          <w:tcPr>
            <w:tcW w:w="2127" w:type="dxa"/>
          </w:tcPr>
          <w:p w14:paraId="6CDAEA27" w14:textId="77777777" w:rsidR="00343A18" w:rsidRPr="00177271" w:rsidRDefault="00343A18" w:rsidP="00177271">
            <w:pPr>
              <w:spacing w:before="0"/>
              <w:jc w:val="center"/>
              <w:rPr>
                <w:rFonts w:cs="Arial"/>
                <w:lang w:val="ru-RU"/>
              </w:rPr>
            </w:pPr>
          </w:p>
        </w:tc>
        <w:tc>
          <w:tcPr>
            <w:tcW w:w="4022" w:type="dxa"/>
          </w:tcPr>
          <w:p w14:paraId="2555D78B" w14:textId="6D201212" w:rsidR="00343A18" w:rsidRPr="00177271" w:rsidRDefault="00343A18" w:rsidP="00177271">
            <w:pPr>
              <w:spacing w:before="0"/>
              <w:jc w:val="center"/>
              <w:rPr>
                <w:rFonts w:cs="Arial"/>
              </w:rPr>
            </w:pPr>
            <w:r w:rsidRPr="00177271">
              <w:rPr>
                <w:rFonts w:cs="Arial"/>
                <w:lang w:val="sr-Cyrl-CS"/>
              </w:rPr>
              <w:t>П</w:t>
            </w:r>
            <w:r w:rsidRPr="00177271">
              <w:rPr>
                <w:rFonts w:cs="Arial"/>
              </w:rPr>
              <w:t>онуђач</w:t>
            </w:r>
          </w:p>
        </w:tc>
      </w:tr>
      <w:tr w:rsidR="00343A18" w:rsidRPr="00177271" w14:paraId="644BFE48" w14:textId="77777777" w:rsidTr="00BC01DC">
        <w:trPr>
          <w:jc w:val="center"/>
        </w:trPr>
        <w:tc>
          <w:tcPr>
            <w:tcW w:w="3882" w:type="dxa"/>
          </w:tcPr>
          <w:p w14:paraId="0D790EDE" w14:textId="77777777" w:rsidR="00343A18" w:rsidRPr="00177271" w:rsidRDefault="00343A18" w:rsidP="00177271">
            <w:pPr>
              <w:spacing w:before="0"/>
              <w:jc w:val="center"/>
              <w:rPr>
                <w:rFonts w:cs="Arial"/>
              </w:rPr>
            </w:pPr>
          </w:p>
        </w:tc>
        <w:tc>
          <w:tcPr>
            <w:tcW w:w="2127" w:type="dxa"/>
          </w:tcPr>
          <w:p w14:paraId="783C1D1B" w14:textId="77777777" w:rsidR="00343A18" w:rsidRPr="00177271" w:rsidRDefault="00343A18" w:rsidP="00177271">
            <w:pPr>
              <w:spacing w:before="0"/>
              <w:jc w:val="center"/>
              <w:rPr>
                <w:rFonts w:cs="Arial"/>
              </w:rPr>
            </w:pPr>
            <w:r w:rsidRPr="00177271">
              <w:rPr>
                <w:rFonts w:cs="Arial"/>
              </w:rPr>
              <w:t>М.П.</w:t>
            </w:r>
          </w:p>
        </w:tc>
        <w:tc>
          <w:tcPr>
            <w:tcW w:w="4022" w:type="dxa"/>
          </w:tcPr>
          <w:p w14:paraId="3535996F" w14:textId="77777777" w:rsidR="00343A18" w:rsidRPr="00177271" w:rsidRDefault="00343A18" w:rsidP="00177271">
            <w:pPr>
              <w:spacing w:before="0"/>
              <w:jc w:val="center"/>
              <w:rPr>
                <w:rFonts w:cs="Arial"/>
                <w:lang w:val="ru-RU"/>
              </w:rPr>
            </w:pPr>
          </w:p>
        </w:tc>
      </w:tr>
      <w:tr w:rsidR="00343A18" w:rsidRPr="00177271" w14:paraId="41423700" w14:textId="77777777" w:rsidTr="00BC01DC">
        <w:trPr>
          <w:jc w:val="center"/>
        </w:trPr>
        <w:tc>
          <w:tcPr>
            <w:tcW w:w="3882" w:type="dxa"/>
            <w:tcBorders>
              <w:bottom w:val="single" w:sz="4" w:space="0" w:color="auto"/>
            </w:tcBorders>
          </w:tcPr>
          <w:p w14:paraId="5266EA85" w14:textId="77777777" w:rsidR="00343A18" w:rsidRPr="00177271" w:rsidRDefault="00343A18" w:rsidP="00177271">
            <w:pPr>
              <w:spacing w:before="0"/>
              <w:jc w:val="center"/>
              <w:rPr>
                <w:rFonts w:cs="Arial"/>
              </w:rPr>
            </w:pPr>
          </w:p>
        </w:tc>
        <w:tc>
          <w:tcPr>
            <w:tcW w:w="2127" w:type="dxa"/>
          </w:tcPr>
          <w:p w14:paraId="513FCC67" w14:textId="77777777" w:rsidR="00343A18" w:rsidRPr="00177271" w:rsidRDefault="00343A18" w:rsidP="00177271">
            <w:pPr>
              <w:spacing w:before="0"/>
              <w:jc w:val="center"/>
              <w:rPr>
                <w:rFonts w:cs="Arial"/>
                <w:lang w:val="ru-RU"/>
              </w:rPr>
            </w:pPr>
          </w:p>
        </w:tc>
        <w:tc>
          <w:tcPr>
            <w:tcW w:w="4022" w:type="dxa"/>
            <w:tcBorders>
              <w:bottom w:val="single" w:sz="4" w:space="0" w:color="auto"/>
            </w:tcBorders>
          </w:tcPr>
          <w:p w14:paraId="17916E53" w14:textId="77777777" w:rsidR="00343A18" w:rsidRPr="00177271" w:rsidRDefault="00343A18" w:rsidP="00177271">
            <w:pPr>
              <w:spacing w:before="0"/>
              <w:jc w:val="center"/>
              <w:rPr>
                <w:rFonts w:cs="Arial"/>
                <w:lang w:val="ru-RU"/>
              </w:rPr>
            </w:pPr>
          </w:p>
        </w:tc>
      </w:tr>
      <w:tr w:rsidR="00343A18" w:rsidRPr="00177271" w14:paraId="7B645E74" w14:textId="77777777" w:rsidTr="00BC01DC">
        <w:trPr>
          <w:trHeight w:val="389"/>
          <w:jc w:val="center"/>
        </w:trPr>
        <w:tc>
          <w:tcPr>
            <w:tcW w:w="3882" w:type="dxa"/>
            <w:tcBorders>
              <w:top w:val="single" w:sz="4" w:space="0" w:color="auto"/>
            </w:tcBorders>
          </w:tcPr>
          <w:p w14:paraId="2444D477" w14:textId="77777777" w:rsidR="00343A18" w:rsidRPr="00177271" w:rsidRDefault="00343A18" w:rsidP="00177271">
            <w:pPr>
              <w:spacing w:before="0"/>
              <w:jc w:val="center"/>
              <w:rPr>
                <w:rFonts w:cs="Arial"/>
              </w:rPr>
            </w:pPr>
          </w:p>
          <w:p w14:paraId="7F97AE6C" w14:textId="77777777" w:rsidR="00343A18" w:rsidRPr="00177271" w:rsidRDefault="00343A18" w:rsidP="00177271">
            <w:pPr>
              <w:spacing w:before="0"/>
              <w:jc w:val="center"/>
              <w:rPr>
                <w:rFonts w:cs="Arial"/>
              </w:rPr>
            </w:pPr>
          </w:p>
        </w:tc>
        <w:tc>
          <w:tcPr>
            <w:tcW w:w="2127" w:type="dxa"/>
          </w:tcPr>
          <w:p w14:paraId="790B533A" w14:textId="77777777" w:rsidR="00343A18" w:rsidRPr="00177271" w:rsidRDefault="00343A18" w:rsidP="00177271">
            <w:pPr>
              <w:spacing w:before="0"/>
              <w:jc w:val="center"/>
              <w:rPr>
                <w:rFonts w:cs="Arial"/>
                <w:lang w:val="ru-RU"/>
              </w:rPr>
            </w:pPr>
          </w:p>
        </w:tc>
        <w:tc>
          <w:tcPr>
            <w:tcW w:w="4022" w:type="dxa"/>
            <w:tcBorders>
              <w:top w:val="single" w:sz="4" w:space="0" w:color="auto"/>
            </w:tcBorders>
          </w:tcPr>
          <w:p w14:paraId="4284CAC9" w14:textId="77777777" w:rsidR="00343A18" w:rsidRPr="00177271" w:rsidRDefault="00343A18" w:rsidP="00177271">
            <w:pPr>
              <w:spacing w:before="0"/>
              <w:jc w:val="center"/>
              <w:rPr>
                <w:rFonts w:cs="Arial"/>
                <w:lang w:val="ru-RU"/>
              </w:rPr>
            </w:pPr>
          </w:p>
        </w:tc>
      </w:tr>
    </w:tbl>
    <w:p w14:paraId="54887563"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120C2A83" w14:textId="77777777" w:rsidR="00343A18" w:rsidRPr="00177271" w:rsidRDefault="00343A18" w:rsidP="00177271">
      <w:pPr>
        <w:spacing w:before="0"/>
        <w:jc w:val="center"/>
        <w:rPr>
          <w:rFonts w:cs="Arial"/>
          <w:b/>
          <w:lang w:val="ru-RU"/>
        </w:rPr>
      </w:pPr>
    </w:p>
    <w:p w14:paraId="77C7AB5E" w14:textId="77777777" w:rsidR="00343A18" w:rsidRPr="00177271" w:rsidRDefault="00343A18" w:rsidP="00177271">
      <w:pPr>
        <w:spacing w:before="0"/>
        <w:jc w:val="center"/>
        <w:rPr>
          <w:rFonts w:cs="Arial"/>
          <w:b/>
          <w:lang w:val="ru-RU"/>
        </w:rPr>
      </w:pPr>
    </w:p>
    <w:p w14:paraId="420635CD" w14:textId="77777777" w:rsidR="00343A18" w:rsidRPr="00177271" w:rsidRDefault="00343A18" w:rsidP="00177271">
      <w:pPr>
        <w:spacing w:before="0"/>
        <w:rPr>
          <w:rFonts w:cs="Arial"/>
          <w:i/>
          <w:lang w:val="sr-Cyrl-CS"/>
        </w:rPr>
      </w:pPr>
      <w:r w:rsidRPr="00177271">
        <w:rPr>
          <w:rFonts w:cs="Arial"/>
          <w:b/>
          <w:i/>
          <w:lang w:val="ru-RU"/>
        </w:rPr>
        <w:t>Напомена:</w:t>
      </w:r>
      <w:r w:rsidRPr="00177271">
        <w:rPr>
          <w:rFonts w:cs="Arial"/>
          <w:i/>
        </w:rPr>
        <w:t xml:space="preserve">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14:paraId="67E73DC0" w14:textId="77777777" w:rsidR="00343A18" w:rsidRPr="00177271" w:rsidRDefault="00343A18" w:rsidP="00177271">
      <w:pPr>
        <w:spacing w:before="0"/>
        <w:rPr>
          <w:rFonts w:cs="Arial"/>
          <w:i/>
        </w:rPr>
      </w:pPr>
      <w:r w:rsidRPr="00177271">
        <w:rPr>
          <w:rFonts w:cs="Arial"/>
          <w:i/>
        </w:rPr>
        <w:t>Приликом подношења понуде овај образац копирати у потребном броју примерака.</w:t>
      </w:r>
    </w:p>
    <w:p w14:paraId="2D38E178" w14:textId="77777777" w:rsidR="00343A18" w:rsidRPr="00177271" w:rsidRDefault="00343A18" w:rsidP="00177271">
      <w:pPr>
        <w:spacing w:before="0"/>
        <w:rPr>
          <w:rFonts w:cs="Arial"/>
          <w:i/>
        </w:rPr>
      </w:pPr>
    </w:p>
    <w:p w14:paraId="7A2E8697" w14:textId="77777777" w:rsidR="00343A18" w:rsidRPr="00177271" w:rsidRDefault="00343A18" w:rsidP="00177271">
      <w:pPr>
        <w:spacing w:before="0"/>
        <w:rPr>
          <w:rFonts w:cs="Arial"/>
          <w:i/>
        </w:rPr>
      </w:pPr>
    </w:p>
    <w:p w14:paraId="65EE526D" w14:textId="77777777" w:rsidR="00343A18" w:rsidRPr="00177271" w:rsidRDefault="00343A18" w:rsidP="00177271">
      <w:pPr>
        <w:spacing w:before="0"/>
        <w:rPr>
          <w:rFonts w:cs="Arial"/>
          <w:i/>
        </w:rPr>
      </w:pPr>
    </w:p>
    <w:p w14:paraId="02DD1E4E" w14:textId="77777777" w:rsidR="00343A18" w:rsidRPr="00177271" w:rsidRDefault="00343A18" w:rsidP="00177271">
      <w:pPr>
        <w:spacing w:before="0"/>
        <w:rPr>
          <w:rFonts w:cs="Arial"/>
          <w:i/>
        </w:rPr>
      </w:pPr>
    </w:p>
    <w:p w14:paraId="3557D58D" w14:textId="7CFA2860" w:rsidR="003601D0" w:rsidRDefault="003601D0">
      <w:pPr>
        <w:spacing w:before="0"/>
        <w:jc w:val="left"/>
        <w:rPr>
          <w:rFonts w:cs="Arial"/>
          <w:i/>
          <w:lang w:val="ru-RU"/>
        </w:rPr>
      </w:pPr>
      <w:r>
        <w:rPr>
          <w:rFonts w:cs="Arial"/>
          <w:i/>
          <w:lang w:val="ru-RU"/>
        </w:rPr>
        <w:br w:type="page"/>
      </w:r>
    </w:p>
    <w:p w14:paraId="05A8650F" w14:textId="2A782B8B" w:rsidR="00343A18" w:rsidRPr="00177271" w:rsidRDefault="00343A18" w:rsidP="00177271">
      <w:pPr>
        <w:pStyle w:val="KDObrazac"/>
        <w:spacing w:before="0"/>
      </w:pPr>
      <w:bookmarkStart w:id="252" w:name="_Toc442559928"/>
      <w:r w:rsidRPr="00177271">
        <w:lastRenderedPageBreak/>
        <w:t xml:space="preserve">ОБРАЗАЦ </w:t>
      </w:r>
      <w:r w:rsidR="003601D0">
        <w:rPr>
          <w:lang w:val="sr-Cyrl-RS"/>
        </w:rPr>
        <w:t>4</w:t>
      </w:r>
      <w:r w:rsidRPr="00177271">
        <w:t>.</w:t>
      </w:r>
      <w:bookmarkEnd w:id="252"/>
    </w:p>
    <w:p w14:paraId="283993F8" w14:textId="77777777" w:rsidR="00343A18" w:rsidRPr="00177271" w:rsidRDefault="00343A18" w:rsidP="00177271">
      <w:pPr>
        <w:pStyle w:val="KDParagraf"/>
        <w:spacing w:before="0"/>
        <w:rPr>
          <w:rFonts w:cs="Arial"/>
        </w:rPr>
      </w:pPr>
    </w:p>
    <w:p w14:paraId="43EE4851" w14:textId="77777777" w:rsidR="00343A18" w:rsidRPr="00177271" w:rsidRDefault="00343A18" w:rsidP="00177271">
      <w:pPr>
        <w:pStyle w:val="KDParagraf"/>
        <w:spacing w:before="0"/>
        <w:rPr>
          <w:rFonts w:cs="Arial"/>
        </w:rPr>
      </w:pPr>
    </w:p>
    <w:p w14:paraId="2759203F" w14:textId="77777777" w:rsidR="00343A18" w:rsidRPr="00177271" w:rsidRDefault="00343A18" w:rsidP="00177271">
      <w:pPr>
        <w:pStyle w:val="KDParagraf"/>
        <w:spacing w:before="0"/>
        <w:rPr>
          <w:rFonts w:cs="Arial"/>
        </w:rPr>
      </w:pPr>
    </w:p>
    <w:p w14:paraId="2136DC0B" w14:textId="77777777" w:rsidR="00343A18" w:rsidRPr="00177271" w:rsidRDefault="00343A18" w:rsidP="00177271">
      <w:pPr>
        <w:pStyle w:val="Title"/>
        <w:spacing w:before="0"/>
        <w:jc w:val="right"/>
        <w:rPr>
          <w:rFonts w:cs="Arial"/>
          <w:b w:val="0"/>
          <w:caps/>
          <w:sz w:val="22"/>
          <w:szCs w:val="22"/>
        </w:rPr>
      </w:pPr>
    </w:p>
    <w:p w14:paraId="50A44C97" w14:textId="77777777" w:rsidR="00343A18" w:rsidRPr="00177271" w:rsidRDefault="00343A18" w:rsidP="00177271">
      <w:pPr>
        <w:spacing w:before="0"/>
        <w:rPr>
          <w:rFonts w:cs="Arial"/>
          <w:lang w:val="ru-RU"/>
        </w:rPr>
      </w:pPr>
      <w:r w:rsidRPr="00177271">
        <w:rPr>
          <w:rFonts w:cs="Arial"/>
          <w:lang w:val="ru-RU"/>
        </w:rPr>
        <w:t>На основу члана 75. став 2. Закона о јавним набавкама („Службени гласник РС“ бр.124/2012, 14/15  и 68/15)</w:t>
      </w:r>
      <w:r w:rsidRPr="00177271">
        <w:rPr>
          <w:rFonts w:cs="Arial"/>
        </w:rPr>
        <w:t xml:space="preserve"> као </w:t>
      </w:r>
      <w:r w:rsidRPr="00177271">
        <w:rPr>
          <w:rFonts w:cs="Arial"/>
          <w:lang w:val="ru-RU"/>
        </w:rPr>
        <w:t>понуђач/подизвођач дајем:</w:t>
      </w:r>
    </w:p>
    <w:p w14:paraId="4A1B1858" w14:textId="77777777" w:rsidR="00343A18" w:rsidRPr="00177271" w:rsidRDefault="00343A18" w:rsidP="00177271">
      <w:pPr>
        <w:spacing w:before="0"/>
        <w:rPr>
          <w:rFonts w:cs="Arial"/>
          <w:lang w:val="ru-RU"/>
        </w:rPr>
      </w:pPr>
    </w:p>
    <w:p w14:paraId="0C81B97F" w14:textId="77777777" w:rsidR="00343A18" w:rsidRPr="00177271" w:rsidRDefault="00343A18" w:rsidP="00177271">
      <w:pPr>
        <w:spacing w:before="0"/>
        <w:rPr>
          <w:rFonts w:cs="Arial"/>
          <w:lang w:val="ru-RU"/>
        </w:rPr>
      </w:pPr>
    </w:p>
    <w:p w14:paraId="67B5E239" w14:textId="77777777" w:rsidR="00343A18" w:rsidRPr="00177271" w:rsidRDefault="00343A18" w:rsidP="00177271">
      <w:pPr>
        <w:spacing w:before="0"/>
        <w:jc w:val="center"/>
        <w:rPr>
          <w:rFonts w:cs="Arial"/>
          <w:b/>
          <w:lang w:val="ru-RU"/>
        </w:rPr>
      </w:pPr>
      <w:bookmarkStart w:id="253" w:name="_Toc442559929"/>
      <w:r w:rsidRPr="00177271">
        <w:rPr>
          <w:rFonts w:cs="Arial"/>
          <w:b/>
          <w:lang w:val="ru-RU"/>
        </w:rPr>
        <w:t>И З Ј А В У</w:t>
      </w:r>
      <w:bookmarkEnd w:id="253"/>
    </w:p>
    <w:p w14:paraId="47B4A18A" w14:textId="77777777" w:rsidR="00343A18" w:rsidRPr="00177271" w:rsidRDefault="00343A18" w:rsidP="00177271">
      <w:pPr>
        <w:spacing w:before="0"/>
        <w:rPr>
          <w:rFonts w:cs="Arial"/>
        </w:rPr>
      </w:pPr>
    </w:p>
    <w:p w14:paraId="77A5F622" w14:textId="77777777" w:rsidR="00343A18" w:rsidRPr="00177271" w:rsidRDefault="00343A18" w:rsidP="00177271">
      <w:pPr>
        <w:spacing w:before="0"/>
        <w:rPr>
          <w:rFonts w:cs="Arial"/>
        </w:rPr>
      </w:pPr>
    </w:p>
    <w:p w14:paraId="34E06FBD" w14:textId="05EB4ED7" w:rsidR="00343A18" w:rsidRPr="00177271" w:rsidRDefault="00343A18" w:rsidP="00177271">
      <w:pPr>
        <w:spacing w:before="0"/>
        <w:rPr>
          <w:rFonts w:cs="Arial"/>
          <w:lang w:val="ru-RU"/>
        </w:rPr>
      </w:pPr>
      <w:r w:rsidRPr="00177271">
        <w:rPr>
          <w:rFonts w:cs="Arial"/>
          <w:lang w:val="ru-RU"/>
        </w:rPr>
        <w:t xml:space="preserve">којом изричито наводимо да </w:t>
      </w:r>
      <w:r w:rsidRPr="00177271">
        <w:rPr>
          <w:rFonts w:cs="Arial"/>
        </w:rPr>
        <w:t>смо у свом досадашњем раду и</w:t>
      </w:r>
      <w:r w:rsidRPr="00177271">
        <w:rPr>
          <w:rFonts w:cs="Arial"/>
          <w:lang w:val="ru-RU"/>
        </w:rPr>
        <w:t xml:space="preserve"> при састављању Понуде </w:t>
      </w:r>
      <w:r w:rsidRPr="00177271">
        <w:rPr>
          <w:rFonts w:cs="Arial"/>
        </w:rPr>
        <w:t xml:space="preserve"> број: </w:t>
      </w:r>
      <w:r w:rsidR="007E7BB8" w:rsidRPr="00177271">
        <w:rPr>
          <w:rFonts w:cs="Arial"/>
          <w:lang w:val="sr-Cyrl-RS"/>
        </w:rPr>
        <w:t>______________</w:t>
      </w:r>
      <w:r w:rsidRPr="00177271">
        <w:rPr>
          <w:rFonts w:cs="Arial"/>
        </w:rPr>
        <w:t xml:space="preserve"> </w:t>
      </w:r>
      <w:r w:rsidRPr="00177271">
        <w:rPr>
          <w:rFonts w:cs="Arial"/>
          <w:lang w:val="ru-RU"/>
        </w:rPr>
        <w:t xml:space="preserve">за јавну набавку добара </w:t>
      </w:r>
      <w:r w:rsidR="003601D0">
        <w:rPr>
          <w:rFonts w:cs="Arial"/>
          <w:lang w:val="ru-RU"/>
        </w:rPr>
        <w:t>– набвака возила – замена по принципу старо за ново,</w:t>
      </w:r>
      <w:r w:rsidRPr="00177271">
        <w:rPr>
          <w:rFonts w:cs="Arial"/>
        </w:rPr>
        <w:t xml:space="preserve"> у </w:t>
      </w:r>
      <w:r w:rsidR="0008263C" w:rsidRPr="00177271">
        <w:rPr>
          <w:rFonts w:cs="Arial"/>
          <w:lang w:val="sr-Cyrl-RS"/>
        </w:rPr>
        <w:t xml:space="preserve">отвореном </w:t>
      </w:r>
      <w:r w:rsidRPr="00177271">
        <w:rPr>
          <w:rFonts w:cs="Arial"/>
        </w:rPr>
        <w:t>поступку</w:t>
      </w:r>
      <w:r w:rsidR="000F683D" w:rsidRPr="00177271">
        <w:rPr>
          <w:rFonts w:cs="Arial"/>
          <w:lang w:val="sr-Cyrl-RS"/>
        </w:rPr>
        <w:t xml:space="preserve"> </w:t>
      </w:r>
      <w:r w:rsidRPr="00177271">
        <w:rPr>
          <w:rFonts w:cs="Arial"/>
          <w:lang w:val="ru-RU"/>
        </w:rPr>
        <w:t>јавне набавке ЈН бр</w:t>
      </w:r>
      <w:r w:rsidR="003601D0">
        <w:rPr>
          <w:rFonts w:cs="Arial"/>
          <w:lang w:val="ru-RU"/>
        </w:rPr>
        <w:t>ој ЈНО/1000/0034/2016</w:t>
      </w:r>
      <w:r w:rsidRPr="0017727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77271">
        <w:rPr>
          <w:rFonts w:cs="Arial"/>
        </w:rPr>
        <w:t>,</w:t>
      </w:r>
      <w:r w:rsidRPr="00177271">
        <w:rPr>
          <w:rFonts w:cs="Arial"/>
          <w:lang w:val="ru-RU"/>
        </w:rPr>
        <w:t xml:space="preserve"> као и да </w:t>
      </w:r>
      <w:r w:rsidRPr="00177271">
        <w:rPr>
          <w:rFonts w:cs="Arial"/>
        </w:rPr>
        <w:t>немамо забрану обављања делатности која је на снази у време подношења Понуде.</w:t>
      </w:r>
    </w:p>
    <w:p w14:paraId="212B6307" w14:textId="77777777" w:rsidR="00343A18" w:rsidRPr="00177271" w:rsidRDefault="00343A18" w:rsidP="00177271">
      <w:pPr>
        <w:spacing w:before="0"/>
        <w:rPr>
          <w:rFonts w:cs="Arial"/>
        </w:rPr>
      </w:pPr>
    </w:p>
    <w:p w14:paraId="1882D452"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6E17F9EB"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28DBAC0D"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14:paraId="53957420" w14:textId="77777777" w:rsidTr="00BC01DC">
        <w:trPr>
          <w:jc w:val="center"/>
        </w:trPr>
        <w:tc>
          <w:tcPr>
            <w:tcW w:w="3882" w:type="dxa"/>
          </w:tcPr>
          <w:p w14:paraId="0E6435FC" w14:textId="77777777" w:rsidR="00343A18" w:rsidRPr="00177271" w:rsidRDefault="00343A18" w:rsidP="00177271">
            <w:pPr>
              <w:spacing w:before="0"/>
              <w:jc w:val="center"/>
              <w:rPr>
                <w:rFonts w:cs="Arial"/>
              </w:rPr>
            </w:pPr>
            <w:r w:rsidRPr="00177271">
              <w:rPr>
                <w:rFonts w:cs="Arial"/>
              </w:rPr>
              <w:t>Датум:</w:t>
            </w:r>
          </w:p>
        </w:tc>
        <w:tc>
          <w:tcPr>
            <w:tcW w:w="2127" w:type="dxa"/>
          </w:tcPr>
          <w:p w14:paraId="3577AE0F" w14:textId="77777777" w:rsidR="00343A18" w:rsidRPr="00177271" w:rsidRDefault="00343A18" w:rsidP="00177271">
            <w:pPr>
              <w:spacing w:before="0"/>
              <w:jc w:val="center"/>
              <w:rPr>
                <w:rFonts w:cs="Arial"/>
                <w:lang w:val="ru-RU"/>
              </w:rPr>
            </w:pPr>
          </w:p>
        </w:tc>
        <w:tc>
          <w:tcPr>
            <w:tcW w:w="4022" w:type="dxa"/>
          </w:tcPr>
          <w:p w14:paraId="4B5D410D" w14:textId="45F91A67" w:rsidR="00343A18" w:rsidRPr="00177271" w:rsidRDefault="00343A18" w:rsidP="00177271">
            <w:pPr>
              <w:spacing w:before="0"/>
              <w:jc w:val="center"/>
              <w:rPr>
                <w:rFonts w:cs="Arial"/>
                <w:lang w:val="sr-Cyrl-CS"/>
              </w:rPr>
            </w:pPr>
            <w:r w:rsidRPr="00177271">
              <w:rPr>
                <w:rFonts w:cs="Arial"/>
                <w:lang w:val="sr-Cyrl-CS"/>
              </w:rPr>
              <w:t>П</w:t>
            </w:r>
            <w:r w:rsidRPr="00177271">
              <w:rPr>
                <w:rFonts w:cs="Arial"/>
              </w:rPr>
              <w:t>онуђач</w:t>
            </w:r>
            <w:r w:rsidRPr="00177271">
              <w:rPr>
                <w:rFonts w:cs="Arial"/>
                <w:lang w:val="sr-Cyrl-CS"/>
              </w:rPr>
              <w:t>/члан групе</w:t>
            </w:r>
          </w:p>
        </w:tc>
      </w:tr>
      <w:tr w:rsidR="00343A18" w:rsidRPr="00177271" w14:paraId="1B5F0C4B" w14:textId="77777777" w:rsidTr="00BC01DC">
        <w:trPr>
          <w:jc w:val="center"/>
        </w:trPr>
        <w:tc>
          <w:tcPr>
            <w:tcW w:w="3882" w:type="dxa"/>
          </w:tcPr>
          <w:p w14:paraId="2794D8C0" w14:textId="77777777" w:rsidR="00343A18" w:rsidRPr="00177271" w:rsidRDefault="00343A18" w:rsidP="00177271">
            <w:pPr>
              <w:spacing w:before="0"/>
              <w:jc w:val="center"/>
              <w:rPr>
                <w:rFonts w:cs="Arial"/>
              </w:rPr>
            </w:pPr>
          </w:p>
        </w:tc>
        <w:tc>
          <w:tcPr>
            <w:tcW w:w="2127" w:type="dxa"/>
          </w:tcPr>
          <w:p w14:paraId="144C1186" w14:textId="77777777" w:rsidR="00343A18" w:rsidRPr="00177271" w:rsidRDefault="00343A18" w:rsidP="00177271">
            <w:pPr>
              <w:spacing w:before="0"/>
              <w:jc w:val="center"/>
              <w:rPr>
                <w:rFonts w:cs="Arial"/>
              </w:rPr>
            </w:pPr>
            <w:r w:rsidRPr="00177271">
              <w:rPr>
                <w:rFonts w:cs="Arial"/>
              </w:rPr>
              <w:t>М.П.</w:t>
            </w:r>
          </w:p>
        </w:tc>
        <w:tc>
          <w:tcPr>
            <w:tcW w:w="4022" w:type="dxa"/>
          </w:tcPr>
          <w:p w14:paraId="4548F801" w14:textId="77777777" w:rsidR="00343A18" w:rsidRPr="00177271" w:rsidRDefault="00343A18" w:rsidP="00177271">
            <w:pPr>
              <w:spacing w:before="0"/>
              <w:jc w:val="center"/>
              <w:rPr>
                <w:rFonts w:cs="Arial"/>
                <w:lang w:val="ru-RU"/>
              </w:rPr>
            </w:pPr>
          </w:p>
        </w:tc>
      </w:tr>
      <w:tr w:rsidR="00343A18" w:rsidRPr="00177271" w14:paraId="1E4E397C" w14:textId="77777777" w:rsidTr="00BC01DC">
        <w:trPr>
          <w:jc w:val="center"/>
        </w:trPr>
        <w:tc>
          <w:tcPr>
            <w:tcW w:w="3882" w:type="dxa"/>
            <w:tcBorders>
              <w:bottom w:val="single" w:sz="4" w:space="0" w:color="auto"/>
            </w:tcBorders>
          </w:tcPr>
          <w:p w14:paraId="28674921" w14:textId="77777777" w:rsidR="00343A18" w:rsidRPr="00177271" w:rsidRDefault="00343A18" w:rsidP="00177271">
            <w:pPr>
              <w:spacing w:before="0"/>
              <w:jc w:val="center"/>
              <w:rPr>
                <w:rFonts w:cs="Arial"/>
              </w:rPr>
            </w:pPr>
          </w:p>
        </w:tc>
        <w:tc>
          <w:tcPr>
            <w:tcW w:w="2127" w:type="dxa"/>
          </w:tcPr>
          <w:p w14:paraId="1D6D2D17" w14:textId="77777777" w:rsidR="00343A18" w:rsidRPr="00177271" w:rsidRDefault="00343A18" w:rsidP="00177271">
            <w:pPr>
              <w:spacing w:before="0"/>
              <w:jc w:val="center"/>
              <w:rPr>
                <w:rFonts w:cs="Arial"/>
                <w:lang w:val="ru-RU"/>
              </w:rPr>
            </w:pPr>
          </w:p>
        </w:tc>
        <w:tc>
          <w:tcPr>
            <w:tcW w:w="4022" w:type="dxa"/>
            <w:tcBorders>
              <w:bottom w:val="single" w:sz="4" w:space="0" w:color="auto"/>
            </w:tcBorders>
          </w:tcPr>
          <w:p w14:paraId="00678461" w14:textId="77777777" w:rsidR="00343A18" w:rsidRPr="00177271" w:rsidRDefault="00343A18" w:rsidP="00177271">
            <w:pPr>
              <w:spacing w:before="0"/>
              <w:jc w:val="center"/>
              <w:rPr>
                <w:rFonts w:cs="Arial"/>
                <w:lang w:val="ru-RU"/>
              </w:rPr>
            </w:pPr>
          </w:p>
        </w:tc>
      </w:tr>
      <w:tr w:rsidR="00343A18" w:rsidRPr="00177271" w14:paraId="7AE02D67" w14:textId="77777777" w:rsidTr="00BC01DC">
        <w:trPr>
          <w:trHeight w:val="389"/>
          <w:jc w:val="center"/>
        </w:trPr>
        <w:tc>
          <w:tcPr>
            <w:tcW w:w="3882" w:type="dxa"/>
            <w:tcBorders>
              <w:top w:val="single" w:sz="4" w:space="0" w:color="auto"/>
            </w:tcBorders>
          </w:tcPr>
          <w:p w14:paraId="39FFFF06" w14:textId="77777777" w:rsidR="00343A18" w:rsidRPr="00177271" w:rsidRDefault="00343A18" w:rsidP="00177271">
            <w:pPr>
              <w:spacing w:before="0"/>
              <w:jc w:val="center"/>
              <w:rPr>
                <w:rFonts w:cs="Arial"/>
              </w:rPr>
            </w:pPr>
          </w:p>
          <w:p w14:paraId="2CE75B27" w14:textId="77777777" w:rsidR="00343A18" w:rsidRPr="00177271" w:rsidRDefault="00343A18" w:rsidP="00177271">
            <w:pPr>
              <w:spacing w:before="0"/>
              <w:jc w:val="center"/>
              <w:rPr>
                <w:rFonts w:cs="Arial"/>
              </w:rPr>
            </w:pPr>
          </w:p>
        </w:tc>
        <w:tc>
          <w:tcPr>
            <w:tcW w:w="2127" w:type="dxa"/>
          </w:tcPr>
          <w:p w14:paraId="42A0B611" w14:textId="77777777" w:rsidR="00343A18" w:rsidRPr="00177271" w:rsidRDefault="00343A18" w:rsidP="00177271">
            <w:pPr>
              <w:spacing w:before="0"/>
              <w:jc w:val="center"/>
              <w:rPr>
                <w:rFonts w:cs="Arial"/>
                <w:lang w:val="ru-RU"/>
              </w:rPr>
            </w:pPr>
          </w:p>
        </w:tc>
        <w:tc>
          <w:tcPr>
            <w:tcW w:w="4022" w:type="dxa"/>
            <w:tcBorders>
              <w:top w:val="single" w:sz="4" w:space="0" w:color="auto"/>
            </w:tcBorders>
          </w:tcPr>
          <w:p w14:paraId="2A758E48" w14:textId="77777777" w:rsidR="00343A18" w:rsidRPr="00177271" w:rsidRDefault="00343A18" w:rsidP="00177271">
            <w:pPr>
              <w:spacing w:before="0"/>
              <w:jc w:val="center"/>
              <w:rPr>
                <w:rFonts w:cs="Arial"/>
                <w:lang w:val="ru-RU"/>
              </w:rPr>
            </w:pPr>
          </w:p>
        </w:tc>
      </w:tr>
    </w:tbl>
    <w:p w14:paraId="5318BEAC" w14:textId="77777777" w:rsidR="00343A18" w:rsidRPr="00177271" w:rsidRDefault="00343A18" w:rsidP="00177271">
      <w:pPr>
        <w:spacing w:before="0"/>
        <w:rPr>
          <w:rFonts w:cs="Arial"/>
          <w:i/>
          <w:lang w:val="sr-Cyrl-CS"/>
        </w:rPr>
      </w:pPr>
      <w:r w:rsidRPr="00177271">
        <w:rPr>
          <w:rFonts w:cs="Arial"/>
          <w:b/>
          <w:i/>
        </w:rPr>
        <w:t>Напомена:</w:t>
      </w:r>
      <w:r w:rsidRPr="00177271">
        <w:rPr>
          <w:rFonts w:cs="Arial"/>
          <w:i/>
        </w:rPr>
        <w:t xml:space="preserve"> 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14:paraId="7757A233" w14:textId="77777777" w:rsidR="00343A18" w:rsidRPr="00177271" w:rsidRDefault="00343A18" w:rsidP="00177271">
      <w:pPr>
        <w:spacing w:before="0"/>
        <w:rPr>
          <w:rFonts w:cs="Arial"/>
          <w:i/>
        </w:rPr>
      </w:pPr>
      <w:r w:rsidRPr="00177271">
        <w:rPr>
          <w:rFonts w:eastAsia="Calibri" w:cs="Arial"/>
          <w:i/>
        </w:rPr>
        <w:t xml:space="preserve">У случају да понуђач подноси понуду са подизвођачем, Изјава </w:t>
      </w:r>
      <w:r w:rsidRPr="00177271">
        <w:rPr>
          <w:rFonts w:eastAsia="Calibri" w:cs="Arial"/>
          <w:i/>
          <w:lang w:val="sr-Cyrl-CS"/>
        </w:rPr>
        <w:t xml:space="preserve">се доставља за понуђача и сваког подизвођача. Изјава </w:t>
      </w:r>
      <w:r w:rsidRPr="00177271">
        <w:rPr>
          <w:rFonts w:eastAsia="Calibri" w:cs="Arial"/>
          <w:i/>
        </w:rPr>
        <w:t xml:space="preserve">мора бити </w:t>
      </w:r>
      <w:r w:rsidRPr="00177271">
        <w:rPr>
          <w:rFonts w:eastAsia="Calibri" w:cs="Arial"/>
          <w:i/>
          <w:lang w:val="sr-Cyrl-CS"/>
        </w:rPr>
        <w:t>попуњена,</w:t>
      </w:r>
      <w:r w:rsidRPr="00177271">
        <w:rPr>
          <w:rFonts w:eastAsia="Calibri" w:cs="Arial"/>
          <w:i/>
        </w:rPr>
        <w:t xml:space="preserve"> потписана</w:t>
      </w:r>
      <w:r w:rsidRPr="00177271">
        <w:rPr>
          <w:rFonts w:eastAsia="Calibri" w:cs="Arial"/>
          <w:i/>
          <w:lang w:val="sr-Cyrl-CS"/>
        </w:rPr>
        <w:t xml:space="preserve"> и оверена</w:t>
      </w:r>
      <w:r w:rsidRPr="00177271">
        <w:rPr>
          <w:rFonts w:eastAsia="Calibri" w:cs="Arial"/>
          <w:i/>
        </w:rPr>
        <w:t xml:space="preserve"> од стране овлашћеног лица за заступање </w:t>
      </w:r>
      <w:r w:rsidRPr="00177271">
        <w:rPr>
          <w:rFonts w:eastAsia="Calibri" w:cs="Arial"/>
          <w:i/>
          <w:lang w:val="sr-Cyrl-CS"/>
        </w:rPr>
        <w:t>понуђача/подизво</w:t>
      </w:r>
      <w:r w:rsidRPr="00177271">
        <w:rPr>
          <w:rFonts w:eastAsia="Calibri" w:cs="Arial"/>
          <w:i/>
        </w:rPr>
        <w:t>ђача</w:t>
      </w:r>
      <w:r w:rsidRPr="00177271">
        <w:rPr>
          <w:rFonts w:eastAsia="Calibri" w:cs="Arial"/>
          <w:i/>
          <w:lang w:val="sr-Cyrl-CS"/>
        </w:rPr>
        <w:t xml:space="preserve"> и оверена печатом.</w:t>
      </w:r>
    </w:p>
    <w:p w14:paraId="77F68266" w14:textId="77777777" w:rsidR="00343A18" w:rsidRPr="00177271" w:rsidRDefault="00343A18" w:rsidP="00177271">
      <w:pPr>
        <w:spacing w:before="0"/>
        <w:rPr>
          <w:rFonts w:cs="Arial"/>
          <w:lang w:val="sr-Cyrl-CS"/>
        </w:rPr>
      </w:pPr>
      <w:r w:rsidRPr="00177271">
        <w:rPr>
          <w:rFonts w:cs="Arial"/>
          <w:i/>
        </w:rPr>
        <w:t>Приликом подношења понуде овај образац копирати у потребном броју примерака.</w:t>
      </w:r>
    </w:p>
    <w:p w14:paraId="46F57745" w14:textId="77777777" w:rsidR="00343A18" w:rsidRPr="00177271" w:rsidRDefault="00343A18" w:rsidP="00177271">
      <w:pPr>
        <w:spacing w:before="0"/>
        <w:rPr>
          <w:rFonts w:cs="Arial"/>
        </w:rPr>
      </w:pPr>
    </w:p>
    <w:p w14:paraId="339F174A" w14:textId="77777777" w:rsidR="000F683D" w:rsidRPr="00177271" w:rsidRDefault="000F683D" w:rsidP="00177271">
      <w:pPr>
        <w:spacing w:before="0"/>
        <w:rPr>
          <w:rFonts w:cs="Arial"/>
        </w:rPr>
      </w:pPr>
    </w:p>
    <w:p w14:paraId="2B62AD68" w14:textId="77777777" w:rsidR="0042687E" w:rsidRPr="00177271" w:rsidRDefault="0042687E" w:rsidP="00177271">
      <w:pPr>
        <w:spacing w:before="0"/>
        <w:rPr>
          <w:rFonts w:cs="Arial"/>
        </w:rPr>
      </w:pPr>
    </w:p>
    <w:p w14:paraId="03A32901" w14:textId="77777777" w:rsidR="0042687E" w:rsidRPr="00177271" w:rsidRDefault="0042687E" w:rsidP="00177271">
      <w:pPr>
        <w:spacing w:before="0"/>
        <w:rPr>
          <w:rFonts w:cs="Arial"/>
        </w:rPr>
      </w:pPr>
    </w:p>
    <w:p w14:paraId="2568C403" w14:textId="77777777" w:rsidR="0042687E" w:rsidRPr="00177271" w:rsidRDefault="0042687E" w:rsidP="00177271">
      <w:pPr>
        <w:spacing w:before="0"/>
        <w:rPr>
          <w:rFonts w:cs="Arial"/>
        </w:rPr>
      </w:pPr>
    </w:p>
    <w:p w14:paraId="3F3466DB" w14:textId="77777777" w:rsidR="0042687E" w:rsidRPr="00177271" w:rsidRDefault="0042687E" w:rsidP="00177271">
      <w:pPr>
        <w:spacing w:before="0"/>
        <w:rPr>
          <w:rFonts w:cs="Arial"/>
        </w:rPr>
      </w:pPr>
    </w:p>
    <w:p w14:paraId="585AA923" w14:textId="77777777" w:rsidR="0042687E" w:rsidRPr="00177271" w:rsidRDefault="0042687E" w:rsidP="00177271">
      <w:pPr>
        <w:spacing w:before="0"/>
        <w:rPr>
          <w:rFonts w:cs="Arial"/>
        </w:rPr>
      </w:pPr>
    </w:p>
    <w:p w14:paraId="29178BCB" w14:textId="77777777" w:rsidR="0042687E" w:rsidRPr="00177271" w:rsidRDefault="0042687E" w:rsidP="00177271">
      <w:pPr>
        <w:spacing w:before="0"/>
        <w:rPr>
          <w:rFonts w:cs="Arial"/>
        </w:rPr>
      </w:pPr>
    </w:p>
    <w:p w14:paraId="794D4520" w14:textId="77777777" w:rsidR="000F683D" w:rsidRPr="00177271" w:rsidRDefault="000F683D" w:rsidP="00177271">
      <w:pPr>
        <w:spacing w:before="0"/>
        <w:rPr>
          <w:rFonts w:cs="Arial"/>
        </w:rPr>
      </w:pPr>
    </w:p>
    <w:p w14:paraId="2461D543" w14:textId="35DA4039" w:rsidR="003B35D7" w:rsidRDefault="003B35D7">
      <w:pPr>
        <w:spacing w:before="0"/>
        <w:jc w:val="left"/>
        <w:rPr>
          <w:rFonts w:cs="Arial"/>
        </w:rPr>
      </w:pPr>
      <w:r>
        <w:rPr>
          <w:rFonts w:cs="Arial"/>
        </w:rPr>
        <w:br w:type="page"/>
      </w:r>
    </w:p>
    <w:p w14:paraId="38BEF83B" w14:textId="139C9C64" w:rsidR="007E7BB8" w:rsidRPr="00C769E5" w:rsidRDefault="007E7BB8" w:rsidP="00177271">
      <w:pPr>
        <w:pStyle w:val="KDObrazac"/>
        <w:spacing w:before="0"/>
        <w:rPr>
          <w:lang w:val="sr-Cyrl-RS"/>
        </w:rPr>
      </w:pPr>
      <w:r w:rsidRPr="00C769E5">
        <w:lastRenderedPageBreak/>
        <w:t xml:space="preserve">ОБРАЗАЦ </w:t>
      </w:r>
      <w:r w:rsidR="006F318E" w:rsidRPr="00C769E5">
        <w:rPr>
          <w:lang w:val="sr-Latn-RS"/>
        </w:rPr>
        <w:t>5</w:t>
      </w:r>
      <w:r w:rsidR="003B35D7" w:rsidRPr="00C769E5">
        <w:rPr>
          <w:lang w:val="sr-Cyrl-RS"/>
        </w:rPr>
        <w:t>.</w:t>
      </w:r>
    </w:p>
    <w:p w14:paraId="1145C335" w14:textId="77777777" w:rsidR="007E7BB8" w:rsidRPr="00177271" w:rsidRDefault="007E7BB8" w:rsidP="00177271">
      <w:pPr>
        <w:spacing w:before="0"/>
        <w:rPr>
          <w:rFonts w:cs="Arial"/>
          <w:lang w:val="sr-Cyrl-CS"/>
        </w:rPr>
      </w:pPr>
    </w:p>
    <w:p w14:paraId="3C5E7E94" w14:textId="77777777" w:rsidR="007E7BB8" w:rsidRPr="00177271" w:rsidRDefault="007E7BB8" w:rsidP="00177271">
      <w:pPr>
        <w:spacing w:before="0"/>
        <w:jc w:val="center"/>
        <w:rPr>
          <w:rFonts w:cs="Arial"/>
          <w:b/>
        </w:rPr>
      </w:pPr>
      <w:r w:rsidRPr="00177271">
        <w:rPr>
          <w:rFonts w:cs="Arial"/>
          <w:b/>
        </w:rPr>
        <w:t>ОБРАЗАЦ ТРОШКОВА ПРИПРЕМЕ ПОНУДЕ</w:t>
      </w:r>
    </w:p>
    <w:p w14:paraId="5355798B" w14:textId="77777777" w:rsidR="007E7BB8" w:rsidRPr="00177271" w:rsidRDefault="007E7BB8" w:rsidP="00177271">
      <w:pPr>
        <w:spacing w:before="0"/>
        <w:jc w:val="center"/>
        <w:rPr>
          <w:rFonts w:cs="Arial"/>
        </w:rPr>
      </w:pPr>
      <w:proofErr w:type="gramStart"/>
      <w:r w:rsidRPr="00177271">
        <w:rPr>
          <w:rFonts w:cs="Arial"/>
        </w:rPr>
        <w:t>за</w:t>
      </w:r>
      <w:proofErr w:type="gramEnd"/>
      <w:r w:rsidRPr="00177271">
        <w:rPr>
          <w:rFonts w:cs="Arial"/>
        </w:rPr>
        <w:t xml:space="preserve"> јавну набавку добара:.............................................................</w:t>
      </w:r>
    </w:p>
    <w:p w14:paraId="1124A5F6" w14:textId="1C3EBECF" w:rsidR="007E7BB8" w:rsidRPr="00AE02EE" w:rsidRDefault="007E7BB8" w:rsidP="00177271">
      <w:pPr>
        <w:spacing w:before="0"/>
        <w:jc w:val="center"/>
        <w:rPr>
          <w:rFonts w:cs="Arial"/>
          <w:lang w:val="sr-Cyrl-RS"/>
        </w:rPr>
      </w:pPr>
      <w:r w:rsidRPr="00177271">
        <w:rPr>
          <w:rFonts w:cs="Arial"/>
        </w:rPr>
        <w:t>ЈН бр</w:t>
      </w:r>
      <w:r w:rsidR="00AE02EE">
        <w:rPr>
          <w:rFonts w:cs="Arial"/>
          <w:lang w:val="sr-Cyrl-RS"/>
        </w:rPr>
        <w:t>ој ЈНО/1000/0034/2016</w:t>
      </w:r>
    </w:p>
    <w:p w14:paraId="5473F3EB" w14:textId="77777777" w:rsidR="00C769E5" w:rsidRPr="00177271" w:rsidRDefault="00C769E5" w:rsidP="00177271">
      <w:pPr>
        <w:spacing w:before="0"/>
        <w:jc w:val="center"/>
        <w:rPr>
          <w:rFonts w:cs="Arial"/>
        </w:rPr>
      </w:pPr>
    </w:p>
    <w:p w14:paraId="76F9C391" w14:textId="77777777" w:rsidR="007E7BB8" w:rsidRPr="00177271" w:rsidRDefault="007E7BB8" w:rsidP="00177271">
      <w:pPr>
        <w:tabs>
          <w:tab w:val="left" w:pos="0"/>
        </w:tabs>
        <w:spacing w:before="0"/>
        <w:rPr>
          <w:rFonts w:cs="Arial"/>
          <w:lang w:val="ru-RU"/>
        </w:rPr>
      </w:pPr>
      <w:r w:rsidRPr="0017727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95EA5E" w14:textId="77777777" w:rsidR="000A0C74" w:rsidRDefault="000A0C74" w:rsidP="00177271">
      <w:pPr>
        <w:tabs>
          <w:tab w:val="left" w:pos="0"/>
        </w:tabs>
        <w:spacing w:before="0"/>
        <w:jc w:val="center"/>
        <w:rPr>
          <w:rFonts w:cs="Arial"/>
          <w:lang w:val="ru-RU"/>
        </w:rPr>
      </w:pPr>
    </w:p>
    <w:p w14:paraId="66D09360" w14:textId="77777777" w:rsidR="007E7BB8" w:rsidRPr="00177271" w:rsidRDefault="007E7BB8" w:rsidP="00177271">
      <w:pPr>
        <w:tabs>
          <w:tab w:val="left" w:pos="0"/>
        </w:tabs>
        <w:spacing w:before="0"/>
        <w:jc w:val="center"/>
        <w:rPr>
          <w:rFonts w:cs="Arial"/>
          <w:lang w:val="ru-RU"/>
        </w:rPr>
      </w:pPr>
      <w:r w:rsidRPr="0017727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77271" w14:paraId="432C0770" w14:textId="77777777" w:rsidTr="00BE2EA9">
        <w:trPr>
          <w:trHeight w:val="307"/>
          <w:tblCellSpacing w:w="20" w:type="dxa"/>
        </w:trPr>
        <w:tc>
          <w:tcPr>
            <w:tcW w:w="5323" w:type="dxa"/>
            <w:shd w:val="clear" w:color="auto" w:fill="auto"/>
            <w:vAlign w:val="center"/>
          </w:tcPr>
          <w:p w14:paraId="2B1E73B9" w14:textId="77777777" w:rsidR="007E7BB8" w:rsidRPr="00177271" w:rsidRDefault="007E7BB8" w:rsidP="00177271">
            <w:pPr>
              <w:spacing w:before="0"/>
              <w:jc w:val="center"/>
              <w:rPr>
                <w:rFonts w:cs="Arial"/>
              </w:rPr>
            </w:pPr>
            <w:r w:rsidRPr="00177271">
              <w:rPr>
                <w:rFonts w:cs="Arial"/>
              </w:rPr>
              <w:t>Укупни трошкови без ПДВ</w:t>
            </w:r>
          </w:p>
        </w:tc>
        <w:tc>
          <w:tcPr>
            <w:tcW w:w="4260" w:type="dxa"/>
            <w:shd w:val="clear" w:color="auto" w:fill="auto"/>
          </w:tcPr>
          <w:p w14:paraId="4A4A3F39" w14:textId="77777777" w:rsidR="007E7BB8" w:rsidRPr="00177271" w:rsidRDefault="007E7BB8" w:rsidP="00177271">
            <w:pPr>
              <w:spacing w:before="0"/>
              <w:rPr>
                <w:rFonts w:cs="Arial"/>
              </w:rPr>
            </w:pPr>
          </w:p>
          <w:p w14:paraId="1D683E55" w14:textId="77777777" w:rsidR="007E7BB8" w:rsidRPr="00177271" w:rsidRDefault="007E7BB8" w:rsidP="00177271">
            <w:pPr>
              <w:spacing w:before="0"/>
              <w:rPr>
                <w:rFonts w:cs="Arial"/>
              </w:rPr>
            </w:pPr>
            <w:r w:rsidRPr="00177271">
              <w:rPr>
                <w:rFonts w:cs="Arial"/>
              </w:rPr>
              <w:t>__________ динара</w:t>
            </w:r>
          </w:p>
        </w:tc>
      </w:tr>
      <w:tr w:rsidR="007E7BB8" w:rsidRPr="00177271" w14:paraId="0F76DC20" w14:textId="77777777" w:rsidTr="00BE2EA9">
        <w:trPr>
          <w:trHeight w:val="433"/>
          <w:tblCellSpacing w:w="20" w:type="dxa"/>
        </w:trPr>
        <w:tc>
          <w:tcPr>
            <w:tcW w:w="5323" w:type="dxa"/>
            <w:shd w:val="clear" w:color="auto" w:fill="auto"/>
            <w:vAlign w:val="center"/>
          </w:tcPr>
          <w:p w14:paraId="0B26353F" w14:textId="77777777" w:rsidR="007E7BB8" w:rsidRPr="00177271" w:rsidRDefault="007E7BB8" w:rsidP="00177271">
            <w:pPr>
              <w:autoSpaceDE w:val="0"/>
              <w:autoSpaceDN w:val="0"/>
              <w:adjustRightInd w:val="0"/>
              <w:spacing w:before="0"/>
              <w:jc w:val="center"/>
              <w:rPr>
                <w:rFonts w:cs="Arial"/>
              </w:rPr>
            </w:pPr>
            <w:r w:rsidRPr="00177271">
              <w:rPr>
                <w:rFonts w:cs="Arial"/>
              </w:rPr>
              <w:t>ПДВ</w:t>
            </w:r>
          </w:p>
        </w:tc>
        <w:tc>
          <w:tcPr>
            <w:tcW w:w="4260" w:type="dxa"/>
            <w:shd w:val="clear" w:color="auto" w:fill="auto"/>
          </w:tcPr>
          <w:p w14:paraId="53D57865" w14:textId="77777777" w:rsidR="007E7BB8" w:rsidRPr="00177271" w:rsidRDefault="007E7BB8" w:rsidP="00177271">
            <w:pPr>
              <w:spacing w:before="0"/>
              <w:rPr>
                <w:rFonts w:cs="Arial"/>
              </w:rPr>
            </w:pPr>
          </w:p>
          <w:p w14:paraId="3F78919C" w14:textId="77777777" w:rsidR="007E7BB8" w:rsidRPr="00177271" w:rsidRDefault="007E7BB8" w:rsidP="00177271">
            <w:pPr>
              <w:spacing w:before="0"/>
              <w:rPr>
                <w:rFonts w:cs="Arial"/>
              </w:rPr>
            </w:pPr>
            <w:r w:rsidRPr="00177271">
              <w:rPr>
                <w:rFonts w:cs="Arial"/>
              </w:rPr>
              <w:t>__________ динара</w:t>
            </w:r>
          </w:p>
        </w:tc>
      </w:tr>
      <w:tr w:rsidR="007E7BB8" w:rsidRPr="00177271" w14:paraId="21C6C381" w14:textId="77777777" w:rsidTr="00BE2EA9">
        <w:trPr>
          <w:trHeight w:val="190"/>
          <w:tblCellSpacing w:w="20" w:type="dxa"/>
        </w:trPr>
        <w:tc>
          <w:tcPr>
            <w:tcW w:w="5323" w:type="dxa"/>
            <w:shd w:val="clear" w:color="auto" w:fill="auto"/>
          </w:tcPr>
          <w:p w14:paraId="5DE771EB" w14:textId="77777777" w:rsidR="007E7BB8" w:rsidRPr="00177271" w:rsidRDefault="007E7BB8" w:rsidP="00177271">
            <w:pPr>
              <w:spacing w:before="0"/>
              <w:jc w:val="center"/>
              <w:rPr>
                <w:rFonts w:cs="Arial"/>
              </w:rPr>
            </w:pPr>
          </w:p>
          <w:p w14:paraId="130A2A5A" w14:textId="77777777" w:rsidR="007E7BB8" w:rsidRPr="00177271" w:rsidRDefault="007E7BB8" w:rsidP="00177271">
            <w:pPr>
              <w:spacing w:before="0"/>
              <w:jc w:val="center"/>
              <w:rPr>
                <w:rFonts w:cs="Arial"/>
              </w:rPr>
            </w:pPr>
            <w:r w:rsidRPr="00177271">
              <w:rPr>
                <w:rFonts w:cs="Arial"/>
              </w:rPr>
              <w:t>Укупни  трошкови са ПДВ</w:t>
            </w:r>
          </w:p>
        </w:tc>
        <w:tc>
          <w:tcPr>
            <w:tcW w:w="4260" w:type="dxa"/>
            <w:shd w:val="clear" w:color="auto" w:fill="auto"/>
          </w:tcPr>
          <w:p w14:paraId="08077A58" w14:textId="77777777" w:rsidR="007E7BB8" w:rsidRPr="00177271" w:rsidRDefault="007E7BB8" w:rsidP="00177271">
            <w:pPr>
              <w:spacing w:before="0"/>
              <w:rPr>
                <w:rFonts w:cs="Arial"/>
              </w:rPr>
            </w:pPr>
          </w:p>
          <w:p w14:paraId="21ED2590" w14:textId="77777777" w:rsidR="007E7BB8" w:rsidRPr="00177271" w:rsidRDefault="007E7BB8" w:rsidP="00177271">
            <w:pPr>
              <w:spacing w:before="0"/>
              <w:rPr>
                <w:rFonts w:cs="Arial"/>
              </w:rPr>
            </w:pPr>
            <w:r w:rsidRPr="00177271">
              <w:rPr>
                <w:rFonts w:cs="Arial"/>
              </w:rPr>
              <w:t>__________ динара</w:t>
            </w:r>
          </w:p>
        </w:tc>
      </w:tr>
    </w:tbl>
    <w:p w14:paraId="6146FC8F" w14:textId="77777777" w:rsidR="007E7BB8" w:rsidRPr="00177271" w:rsidRDefault="007E7BB8" w:rsidP="00177271">
      <w:pPr>
        <w:tabs>
          <w:tab w:val="left" w:pos="0"/>
        </w:tabs>
        <w:spacing w:before="0"/>
        <w:rPr>
          <w:rFonts w:cs="Arial"/>
          <w:lang w:val="ru-RU"/>
        </w:rPr>
      </w:pPr>
      <w:r w:rsidRPr="0017727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177271" w:rsidRDefault="007E7BB8" w:rsidP="00177271">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77271" w14:paraId="162EF3F4" w14:textId="77777777" w:rsidTr="00BE2EA9">
        <w:trPr>
          <w:jc w:val="center"/>
        </w:trPr>
        <w:tc>
          <w:tcPr>
            <w:tcW w:w="3882" w:type="dxa"/>
          </w:tcPr>
          <w:p w14:paraId="5D8B748A" w14:textId="77777777" w:rsidR="007E7BB8" w:rsidRPr="00177271" w:rsidRDefault="007E7BB8" w:rsidP="00177271">
            <w:pPr>
              <w:spacing w:before="0"/>
              <w:jc w:val="center"/>
              <w:rPr>
                <w:rFonts w:cs="Arial"/>
              </w:rPr>
            </w:pPr>
            <w:r w:rsidRPr="00177271">
              <w:rPr>
                <w:rFonts w:cs="Arial"/>
              </w:rPr>
              <w:t>Датум:</w:t>
            </w:r>
          </w:p>
        </w:tc>
        <w:tc>
          <w:tcPr>
            <w:tcW w:w="2127" w:type="dxa"/>
          </w:tcPr>
          <w:p w14:paraId="4A02BF74" w14:textId="77777777" w:rsidR="007E7BB8" w:rsidRPr="00177271" w:rsidRDefault="007E7BB8" w:rsidP="00177271">
            <w:pPr>
              <w:spacing w:before="0"/>
              <w:jc w:val="center"/>
              <w:rPr>
                <w:rFonts w:cs="Arial"/>
                <w:lang w:val="ru-RU"/>
              </w:rPr>
            </w:pPr>
          </w:p>
        </w:tc>
        <w:tc>
          <w:tcPr>
            <w:tcW w:w="4022" w:type="dxa"/>
          </w:tcPr>
          <w:p w14:paraId="66779F81" w14:textId="77777777" w:rsidR="007E7BB8" w:rsidRPr="00177271" w:rsidRDefault="007E7BB8" w:rsidP="00177271">
            <w:pPr>
              <w:spacing w:before="0"/>
              <w:jc w:val="center"/>
              <w:rPr>
                <w:rFonts w:cs="Arial"/>
                <w:lang w:val="sr-Cyrl-CS"/>
              </w:rPr>
            </w:pPr>
            <w:r w:rsidRPr="00177271">
              <w:rPr>
                <w:rFonts w:cs="Arial"/>
                <w:lang w:val="sr-Cyrl-CS"/>
              </w:rPr>
              <w:t>П</w:t>
            </w:r>
            <w:r w:rsidRPr="00177271">
              <w:rPr>
                <w:rFonts w:cs="Arial"/>
              </w:rPr>
              <w:t>онуђач</w:t>
            </w:r>
          </w:p>
        </w:tc>
      </w:tr>
      <w:tr w:rsidR="007E7BB8" w:rsidRPr="00177271" w14:paraId="57404BB8" w14:textId="77777777" w:rsidTr="00BE2EA9">
        <w:trPr>
          <w:jc w:val="center"/>
        </w:trPr>
        <w:tc>
          <w:tcPr>
            <w:tcW w:w="3882" w:type="dxa"/>
          </w:tcPr>
          <w:p w14:paraId="2251942F" w14:textId="77777777" w:rsidR="007E7BB8" w:rsidRPr="00177271" w:rsidRDefault="007E7BB8" w:rsidP="00177271">
            <w:pPr>
              <w:spacing w:before="0"/>
              <w:jc w:val="center"/>
              <w:rPr>
                <w:rFonts w:cs="Arial"/>
              </w:rPr>
            </w:pPr>
          </w:p>
        </w:tc>
        <w:tc>
          <w:tcPr>
            <w:tcW w:w="2127" w:type="dxa"/>
          </w:tcPr>
          <w:p w14:paraId="2EAE9FEC" w14:textId="77777777" w:rsidR="007E7BB8" w:rsidRPr="00177271" w:rsidRDefault="007E7BB8" w:rsidP="00177271">
            <w:pPr>
              <w:spacing w:before="0"/>
              <w:jc w:val="center"/>
              <w:rPr>
                <w:rFonts w:cs="Arial"/>
              </w:rPr>
            </w:pPr>
            <w:r w:rsidRPr="00177271">
              <w:rPr>
                <w:rFonts w:cs="Arial"/>
              </w:rPr>
              <w:t>М.П.</w:t>
            </w:r>
          </w:p>
        </w:tc>
        <w:tc>
          <w:tcPr>
            <w:tcW w:w="4022" w:type="dxa"/>
          </w:tcPr>
          <w:p w14:paraId="7C39FA32" w14:textId="77777777" w:rsidR="007E7BB8" w:rsidRPr="00177271" w:rsidRDefault="007E7BB8" w:rsidP="00177271">
            <w:pPr>
              <w:spacing w:before="0"/>
              <w:jc w:val="center"/>
              <w:rPr>
                <w:rFonts w:cs="Arial"/>
                <w:lang w:val="ru-RU"/>
              </w:rPr>
            </w:pPr>
          </w:p>
        </w:tc>
      </w:tr>
      <w:tr w:rsidR="007E7BB8" w:rsidRPr="00177271" w14:paraId="2F43E4C4" w14:textId="77777777" w:rsidTr="00BE2EA9">
        <w:trPr>
          <w:jc w:val="center"/>
        </w:trPr>
        <w:tc>
          <w:tcPr>
            <w:tcW w:w="3882" w:type="dxa"/>
            <w:tcBorders>
              <w:bottom w:val="single" w:sz="4" w:space="0" w:color="auto"/>
            </w:tcBorders>
          </w:tcPr>
          <w:p w14:paraId="58A5BFEA" w14:textId="77777777" w:rsidR="007E7BB8" w:rsidRPr="00177271" w:rsidRDefault="007E7BB8" w:rsidP="00177271">
            <w:pPr>
              <w:spacing w:before="0"/>
              <w:jc w:val="center"/>
              <w:rPr>
                <w:rFonts w:cs="Arial"/>
              </w:rPr>
            </w:pPr>
          </w:p>
        </w:tc>
        <w:tc>
          <w:tcPr>
            <w:tcW w:w="2127" w:type="dxa"/>
          </w:tcPr>
          <w:p w14:paraId="69C04753" w14:textId="77777777" w:rsidR="007E7BB8" w:rsidRPr="00177271" w:rsidRDefault="007E7BB8" w:rsidP="00177271">
            <w:pPr>
              <w:spacing w:before="0"/>
              <w:jc w:val="center"/>
              <w:rPr>
                <w:rFonts w:cs="Arial"/>
                <w:lang w:val="ru-RU"/>
              </w:rPr>
            </w:pPr>
          </w:p>
        </w:tc>
        <w:tc>
          <w:tcPr>
            <w:tcW w:w="4022" w:type="dxa"/>
            <w:tcBorders>
              <w:bottom w:val="single" w:sz="4" w:space="0" w:color="auto"/>
            </w:tcBorders>
          </w:tcPr>
          <w:p w14:paraId="107D3AC2" w14:textId="77777777" w:rsidR="007E7BB8" w:rsidRPr="00177271" w:rsidRDefault="007E7BB8" w:rsidP="00177271">
            <w:pPr>
              <w:spacing w:before="0"/>
              <w:jc w:val="center"/>
              <w:rPr>
                <w:rFonts w:cs="Arial"/>
                <w:lang w:val="ru-RU"/>
              </w:rPr>
            </w:pPr>
          </w:p>
        </w:tc>
      </w:tr>
      <w:tr w:rsidR="007E7BB8" w:rsidRPr="00177271" w14:paraId="09E8C2E6" w14:textId="77777777" w:rsidTr="00BE2EA9">
        <w:trPr>
          <w:trHeight w:val="389"/>
          <w:jc w:val="center"/>
        </w:trPr>
        <w:tc>
          <w:tcPr>
            <w:tcW w:w="3882" w:type="dxa"/>
            <w:tcBorders>
              <w:top w:val="single" w:sz="4" w:space="0" w:color="auto"/>
            </w:tcBorders>
          </w:tcPr>
          <w:p w14:paraId="149CFAC2" w14:textId="77777777" w:rsidR="007E7BB8" w:rsidRPr="00177271" w:rsidRDefault="007E7BB8" w:rsidP="00177271">
            <w:pPr>
              <w:spacing w:before="0"/>
              <w:jc w:val="center"/>
              <w:rPr>
                <w:rFonts w:cs="Arial"/>
              </w:rPr>
            </w:pPr>
          </w:p>
        </w:tc>
        <w:tc>
          <w:tcPr>
            <w:tcW w:w="2127" w:type="dxa"/>
          </w:tcPr>
          <w:p w14:paraId="654CA609" w14:textId="77777777" w:rsidR="007E7BB8" w:rsidRPr="00177271" w:rsidRDefault="007E7BB8" w:rsidP="00177271">
            <w:pPr>
              <w:spacing w:before="0"/>
              <w:jc w:val="center"/>
              <w:rPr>
                <w:rFonts w:cs="Arial"/>
                <w:lang w:val="ru-RU"/>
              </w:rPr>
            </w:pPr>
          </w:p>
        </w:tc>
        <w:tc>
          <w:tcPr>
            <w:tcW w:w="4022" w:type="dxa"/>
            <w:tcBorders>
              <w:top w:val="single" w:sz="4" w:space="0" w:color="auto"/>
            </w:tcBorders>
          </w:tcPr>
          <w:p w14:paraId="488AA500" w14:textId="77777777" w:rsidR="007E7BB8" w:rsidRPr="00177271" w:rsidRDefault="007E7BB8" w:rsidP="00177271">
            <w:pPr>
              <w:spacing w:before="0"/>
              <w:jc w:val="center"/>
              <w:rPr>
                <w:rFonts w:cs="Arial"/>
                <w:lang w:val="ru-RU"/>
              </w:rPr>
            </w:pPr>
          </w:p>
        </w:tc>
      </w:tr>
    </w:tbl>
    <w:p w14:paraId="4189B97C" w14:textId="77777777" w:rsidR="007E7BB8" w:rsidRPr="00177271" w:rsidRDefault="007E7BB8" w:rsidP="00177271">
      <w:pPr>
        <w:tabs>
          <w:tab w:val="left" w:pos="0"/>
        </w:tabs>
        <w:spacing w:before="0"/>
        <w:rPr>
          <w:rFonts w:cs="Arial"/>
          <w:b/>
          <w:i/>
          <w:lang w:val="ru-RU"/>
        </w:rPr>
      </w:pPr>
      <w:r w:rsidRPr="00177271">
        <w:rPr>
          <w:rFonts w:cs="Arial"/>
          <w:b/>
          <w:i/>
          <w:lang w:val="ru-RU"/>
        </w:rPr>
        <w:t>Напомена:</w:t>
      </w:r>
    </w:p>
    <w:p w14:paraId="5B9DB245" w14:textId="77777777" w:rsidR="007E7BB8" w:rsidRPr="00177271" w:rsidRDefault="007E7BB8" w:rsidP="00177271">
      <w:pPr>
        <w:spacing w:before="0"/>
        <w:rPr>
          <w:rFonts w:cs="Arial"/>
          <w:i/>
          <w:lang w:val="ru-RU"/>
        </w:rPr>
      </w:pPr>
      <w:r w:rsidRPr="0017727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177271" w:rsidRDefault="007E7BB8" w:rsidP="00177271">
      <w:pPr>
        <w:tabs>
          <w:tab w:val="left" w:pos="0"/>
        </w:tabs>
        <w:spacing w:before="0"/>
        <w:rPr>
          <w:rFonts w:cs="Arial"/>
          <w:i/>
          <w:lang w:val="ru-RU"/>
        </w:rPr>
      </w:pPr>
      <w:r w:rsidRPr="00177271">
        <w:rPr>
          <w:rFonts w:cs="Arial"/>
          <w:i/>
        </w:rPr>
        <w:t>-</w:t>
      </w:r>
      <w:r w:rsidRPr="00177271">
        <w:rPr>
          <w:rFonts w:cs="Arial"/>
          <w:i/>
          <w:lang w:val="sr-Latn-CS"/>
        </w:rPr>
        <w:t>остале трошкове припреме и подношења понуде</w:t>
      </w:r>
      <w:r w:rsidRPr="0017727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177271" w:rsidRDefault="007E7BB8" w:rsidP="00177271">
      <w:pPr>
        <w:spacing w:before="0"/>
        <w:rPr>
          <w:rFonts w:cs="Arial"/>
          <w:i/>
          <w:lang w:val="ru-RU"/>
        </w:rPr>
      </w:pPr>
      <w:r w:rsidRPr="0017727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177271" w:rsidRDefault="007E7BB8" w:rsidP="00177271">
      <w:pPr>
        <w:pStyle w:val="KDKomentar"/>
        <w:spacing w:before="0"/>
        <w:rPr>
          <w:rFonts w:eastAsia="TimesNewRomanPS-BoldMT" w:cs="Arial"/>
          <w:color w:val="auto"/>
          <w:sz w:val="22"/>
          <w:szCs w:val="22"/>
        </w:rPr>
      </w:pPr>
      <w:r w:rsidRPr="00177271">
        <w:rPr>
          <w:rFonts w:eastAsia="TimesNewRomanPS-BoldMT" w:cs="Arial"/>
          <w:color w:val="auto"/>
          <w:sz w:val="22"/>
          <w:szCs w:val="22"/>
        </w:rPr>
        <w:t xml:space="preserve">-Уколико </w:t>
      </w:r>
      <w:r w:rsidRPr="0017727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27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0B9F144A" w:rsidR="00925E05" w:rsidRPr="00177271" w:rsidRDefault="007E7BB8" w:rsidP="00177271">
      <w:pPr>
        <w:pStyle w:val="KDObrazac"/>
        <w:spacing w:before="0"/>
        <w:rPr>
          <w:lang w:val="sr-Cyrl-RS"/>
        </w:rPr>
      </w:pPr>
      <w:r w:rsidRPr="00177271">
        <w:rPr>
          <w:lang w:val="sr-Latn-CS"/>
        </w:rPr>
        <w:br w:type="page"/>
      </w:r>
      <w:r w:rsidR="00925E05" w:rsidRPr="00177271">
        <w:rPr>
          <w:lang w:val="sr-Cyrl-RS"/>
        </w:rPr>
        <w:lastRenderedPageBreak/>
        <w:t xml:space="preserve">ПРИЛОГ </w:t>
      </w:r>
      <w:r w:rsidR="00925E05" w:rsidRPr="00177271">
        <w:t xml:space="preserve"> </w:t>
      </w:r>
      <w:r w:rsidR="003B35D7">
        <w:rPr>
          <w:lang w:val="sr-Cyrl-RS"/>
        </w:rPr>
        <w:t>1.</w:t>
      </w:r>
    </w:p>
    <w:p w14:paraId="01D23F0C" w14:textId="77777777" w:rsidR="00932668" w:rsidRPr="00177271" w:rsidRDefault="00932668" w:rsidP="00177271">
      <w:pPr>
        <w:pStyle w:val="NoSpacing"/>
        <w:suppressAutoHyphens w:val="0"/>
        <w:spacing w:before="0"/>
        <w:jc w:val="center"/>
        <w:rPr>
          <w:rFonts w:cs="Arial"/>
          <w:sz w:val="22"/>
          <w:szCs w:val="22"/>
          <w:lang w:val="sr-Latn-CS"/>
        </w:rPr>
      </w:pPr>
    </w:p>
    <w:p w14:paraId="245DA396" w14:textId="5820EA88" w:rsidR="00932668" w:rsidRPr="00177271" w:rsidRDefault="00932668" w:rsidP="00177271">
      <w:pPr>
        <w:pStyle w:val="NoSpacing"/>
        <w:suppressAutoHyphens w:val="0"/>
        <w:spacing w:before="0"/>
        <w:jc w:val="center"/>
        <w:rPr>
          <w:rFonts w:cs="Arial"/>
          <w:b/>
          <w:sz w:val="22"/>
          <w:szCs w:val="22"/>
        </w:rPr>
      </w:pPr>
      <w:r w:rsidRPr="00177271">
        <w:rPr>
          <w:rFonts w:cs="Arial"/>
          <w:b/>
          <w:sz w:val="22"/>
          <w:szCs w:val="22"/>
        </w:rPr>
        <w:t>СПОРАЗУМ  УЧЕСНИКА ЗАЈЕДНИЧКЕ ПОНУДЕ</w:t>
      </w:r>
    </w:p>
    <w:p w14:paraId="0CB7809F" w14:textId="77777777" w:rsidR="00932668" w:rsidRPr="00177271" w:rsidRDefault="00932668" w:rsidP="00177271">
      <w:pPr>
        <w:pStyle w:val="NoSpacing"/>
        <w:suppressAutoHyphens w:val="0"/>
        <w:spacing w:before="0"/>
        <w:jc w:val="center"/>
        <w:rPr>
          <w:rFonts w:cs="Arial"/>
          <w:b/>
          <w:sz w:val="22"/>
          <w:szCs w:val="22"/>
        </w:rPr>
      </w:pPr>
    </w:p>
    <w:p w14:paraId="7D0D1E0B" w14:textId="7F616133" w:rsidR="00932668" w:rsidRPr="00177271" w:rsidRDefault="00932668" w:rsidP="00177271">
      <w:pPr>
        <w:pStyle w:val="NoSpacing"/>
        <w:spacing w:before="0"/>
        <w:rPr>
          <w:rFonts w:cs="Arial"/>
          <w:i/>
          <w:sz w:val="22"/>
          <w:szCs w:val="22"/>
        </w:rPr>
      </w:pPr>
      <w:r w:rsidRPr="00177271">
        <w:rPr>
          <w:rFonts w:cs="Arial"/>
          <w:i/>
          <w:sz w:val="22"/>
          <w:szCs w:val="22"/>
        </w:rPr>
        <w:t xml:space="preserve">На основу члана 81. Закона о јавним набавкама </w:t>
      </w:r>
      <w:r w:rsidRPr="00177271">
        <w:rPr>
          <w:rFonts w:eastAsia="TimesNewRomanPSMT" w:cs="Arial"/>
          <w:i/>
          <w:sz w:val="22"/>
          <w:szCs w:val="22"/>
          <w:lang w:val="ru-RU" w:eastAsia="en-US"/>
        </w:rPr>
        <w:t xml:space="preserve">(„Сл. </w:t>
      </w:r>
      <w:r w:rsidRPr="00177271">
        <w:rPr>
          <w:rFonts w:eastAsia="TimesNewRomanPSMT" w:cs="Arial"/>
          <w:i/>
          <w:sz w:val="22"/>
          <w:szCs w:val="22"/>
          <w:lang w:val="sr-Cyrl-RS" w:eastAsia="en-US"/>
        </w:rPr>
        <w:t>г</w:t>
      </w:r>
      <w:r w:rsidRPr="00177271">
        <w:rPr>
          <w:rFonts w:eastAsia="TimesNewRomanPSMT" w:cs="Arial"/>
          <w:i/>
          <w:sz w:val="22"/>
          <w:szCs w:val="22"/>
          <w:lang w:val="ru-RU" w:eastAsia="en-US"/>
        </w:rPr>
        <w:t>ласник РС” бр. 1</w:t>
      </w:r>
      <w:r w:rsidRPr="00177271">
        <w:rPr>
          <w:rFonts w:eastAsia="TimesNewRomanPSMT" w:cs="Arial"/>
          <w:i/>
          <w:sz w:val="22"/>
          <w:szCs w:val="22"/>
          <w:lang w:val="sr-Cyrl-RS" w:eastAsia="en-US"/>
        </w:rPr>
        <w:t>24</w:t>
      </w:r>
      <w:r w:rsidRPr="00177271">
        <w:rPr>
          <w:rFonts w:eastAsia="TimesNewRomanPSMT" w:cs="Arial"/>
          <w:i/>
          <w:sz w:val="22"/>
          <w:szCs w:val="22"/>
          <w:lang w:val="ru-RU" w:eastAsia="en-US"/>
        </w:rPr>
        <w:t>/20</w:t>
      </w:r>
      <w:r w:rsidRPr="00177271">
        <w:rPr>
          <w:rFonts w:eastAsia="TimesNewRomanPSMT" w:cs="Arial"/>
          <w:i/>
          <w:sz w:val="22"/>
          <w:szCs w:val="22"/>
          <w:lang w:val="sr-Cyrl-RS" w:eastAsia="en-US"/>
        </w:rPr>
        <w:t>12</w:t>
      </w:r>
      <w:r w:rsidRPr="00177271">
        <w:rPr>
          <w:rFonts w:eastAsia="TimesNewRomanPSMT" w:cs="Arial"/>
          <w:i/>
          <w:sz w:val="22"/>
          <w:szCs w:val="22"/>
          <w:lang w:val="ru-RU" w:eastAsia="en-US"/>
        </w:rPr>
        <w:t>, 14/15, 68/15</w:t>
      </w:r>
      <w:r w:rsidRPr="0017727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77271"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177271" w:rsidRDefault="00932668" w:rsidP="00177271">
            <w:pPr>
              <w:pStyle w:val="NoSpacing"/>
              <w:spacing w:before="0"/>
              <w:rPr>
                <w:rFonts w:cs="Arial"/>
                <w:sz w:val="22"/>
                <w:szCs w:val="22"/>
              </w:rPr>
            </w:pPr>
            <w:r w:rsidRPr="0017727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177271" w:rsidRDefault="00932668" w:rsidP="00177271">
            <w:pPr>
              <w:pStyle w:val="NoSpacing"/>
              <w:spacing w:before="0"/>
              <w:rPr>
                <w:rFonts w:cs="Arial"/>
                <w:sz w:val="22"/>
                <w:szCs w:val="22"/>
              </w:rPr>
            </w:pPr>
            <w:r w:rsidRPr="00177271">
              <w:rPr>
                <w:rFonts w:cs="Arial"/>
                <w:sz w:val="22"/>
                <w:szCs w:val="22"/>
              </w:rPr>
              <w:t>НАЗИВ И СЕДИШТЕ ЧЛАНА ГРУПЕ ПОНУЂАЧА</w:t>
            </w:r>
          </w:p>
          <w:p w14:paraId="2F088689" w14:textId="77777777" w:rsidR="00932668" w:rsidRPr="00177271" w:rsidRDefault="00932668" w:rsidP="00177271">
            <w:pPr>
              <w:pStyle w:val="NoSpacing"/>
              <w:spacing w:before="0"/>
              <w:rPr>
                <w:rFonts w:cs="Arial"/>
                <w:sz w:val="22"/>
                <w:szCs w:val="22"/>
              </w:rPr>
            </w:pPr>
          </w:p>
        </w:tc>
      </w:tr>
      <w:tr w:rsidR="00932668" w:rsidRPr="00177271"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177271" w:rsidRDefault="00932668" w:rsidP="00177271">
            <w:pPr>
              <w:pStyle w:val="NoSpacing"/>
              <w:spacing w:before="0"/>
              <w:rPr>
                <w:rFonts w:cs="Arial"/>
                <w:i/>
                <w:sz w:val="22"/>
                <w:szCs w:val="22"/>
              </w:rPr>
            </w:pPr>
            <w:r w:rsidRPr="00177271">
              <w:rPr>
                <w:rFonts w:cs="Arial"/>
                <w:i/>
                <w:sz w:val="22"/>
                <w:szCs w:val="22"/>
              </w:rPr>
              <w:t>1. Члан</w:t>
            </w:r>
            <w:r w:rsidRPr="00177271">
              <w:rPr>
                <w:rFonts w:cs="Arial"/>
                <w:i/>
                <w:sz w:val="22"/>
                <w:szCs w:val="22"/>
                <w:lang w:val="sr-Cyrl-RS"/>
              </w:rPr>
              <w:t>у</w:t>
            </w:r>
            <w:r w:rsidRPr="0017727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177271" w:rsidRDefault="00932668" w:rsidP="00177271">
            <w:pPr>
              <w:pStyle w:val="NoSpacing"/>
              <w:spacing w:before="0"/>
              <w:rPr>
                <w:rFonts w:cs="Arial"/>
                <w:sz w:val="22"/>
                <w:szCs w:val="22"/>
              </w:rPr>
            </w:pPr>
          </w:p>
        </w:tc>
      </w:tr>
      <w:tr w:rsidR="00932668" w:rsidRPr="00177271"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177271" w:rsidRDefault="00932668" w:rsidP="00177271">
            <w:pPr>
              <w:pStyle w:val="NoSpacing"/>
              <w:spacing w:before="0"/>
              <w:rPr>
                <w:rFonts w:cs="Arial"/>
                <w:i/>
                <w:sz w:val="22"/>
                <w:szCs w:val="22"/>
              </w:rPr>
            </w:pPr>
            <w:r w:rsidRPr="00177271">
              <w:rPr>
                <w:rFonts w:cs="Arial"/>
                <w:i/>
                <w:sz w:val="22"/>
                <w:szCs w:val="22"/>
                <w:lang w:val="sr-Cyrl-RS"/>
              </w:rPr>
              <w:t>2.</w:t>
            </w:r>
            <w:r w:rsidRPr="00177271">
              <w:rPr>
                <w:rFonts w:cs="Arial"/>
                <w:i/>
                <w:sz w:val="22"/>
                <w:szCs w:val="22"/>
              </w:rPr>
              <w:t xml:space="preserve"> O</w:t>
            </w:r>
            <w:r w:rsidRPr="00177271">
              <w:rPr>
                <w:rFonts w:cs="Arial"/>
                <w:i/>
                <w:sz w:val="22"/>
                <w:szCs w:val="22"/>
                <w:lang w:val="sr-Cyrl-RS"/>
              </w:rPr>
              <w:t>пис послова</w:t>
            </w:r>
            <w:r w:rsidRPr="00177271">
              <w:rPr>
                <w:rFonts w:cs="Arial"/>
                <w:i/>
                <w:sz w:val="22"/>
                <w:szCs w:val="22"/>
              </w:rPr>
              <w:t xml:space="preserve"> сваког од понуђача из групе понуђача </w:t>
            </w:r>
            <w:r w:rsidRPr="00177271">
              <w:rPr>
                <w:rFonts w:cs="Arial"/>
                <w:i/>
                <w:sz w:val="22"/>
                <w:szCs w:val="22"/>
                <w:lang w:val="sr-Cyrl-RS"/>
              </w:rPr>
              <w:t>у</w:t>
            </w:r>
            <w:r w:rsidRPr="00177271">
              <w:rPr>
                <w:rFonts w:cs="Arial"/>
                <w:i/>
                <w:sz w:val="22"/>
                <w:szCs w:val="22"/>
              </w:rPr>
              <w:t xml:space="preserve"> извршењ</w:t>
            </w:r>
            <w:r w:rsidRPr="00177271">
              <w:rPr>
                <w:rFonts w:cs="Arial"/>
                <w:i/>
                <w:sz w:val="22"/>
                <w:szCs w:val="22"/>
                <w:lang w:val="sr-Cyrl-RS"/>
              </w:rPr>
              <w:t>у</w:t>
            </w:r>
            <w:r w:rsidRPr="00177271">
              <w:rPr>
                <w:rFonts w:cs="Arial"/>
                <w:i/>
                <w:sz w:val="22"/>
                <w:szCs w:val="22"/>
              </w:rPr>
              <w:t xml:space="preserve"> уговора:</w:t>
            </w:r>
          </w:p>
          <w:p w14:paraId="356028AD" w14:textId="77777777" w:rsidR="00932668" w:rsidRPr="00177271" w:rsidRDefault="00932668" w:rsidP="00177271">
            <w:pPr>
              <w:pStyle w:val="NoSpacing"/>
              <w:spacing w:before="0"/>
              <w:rPr>
                <w:rFonts w:cs="Arial"/>
                <w:i/>
                <w:sz w:val="22"/>
                <w:szCs w:val="22"/>
                <w:lang w:val="sr-Cyrl-RS"/>
              </w:rPr>
            </w:pPr>
          </w:p>
          <w:p w14:paraId="4505477E" w14:textId="77777777" w:rsidR="00932668" w:rsidRPr="00177271" w:rsidRDefault="00932668" w:rsidP="00177271">
            <w:pPr>
              <w:pStyle w:val="NoSpacing"/>
              <w:spacing w:before="0"/>
              <w:rPr>
                <w:rFonts w:cs="Arial"/>
                <w:i/>
                <w:sz w:val="22"/>
                <w:szCs w:val="22"/>
                <w:lang w:val="sr-Cyrl-RS"/>
              </w:rPr>
            </w:pPr>
          </w:p>
          <w:p w14:paraId="76949406" w14:textId="77777777"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177271" w:rsidRDefault="00932668" w:rsidP="00177271">
            <w:pPr>
              <w:pStyle w:val="NoSpacing"/>
              <w:spacing w:before="0"/>
              <w:rPr>
                <w:rFonts w:cs="Arial"/>
                <w:sz w:val="22"/>
                <w:szCs w:val="22"/>
              </w:rPr>
            </w:pPr>
          </w:p>
        </w:tc>
      </w:tr>
      <w:tr w:rsidR="00932668" w:rsidRPr="00177271"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687E442C" w:rsidR="00932668" w:rsidRPr="00177271" w:rsidRDefault="00932668" w:rsidP="00C769E5">
            <w:pPr>
              <w:pStyle w:val="NoSpacing"/>
              <w:numPr>
                <w:ilvl w:val="0"/>
                <w:numId w:val="40"/>
              </w:numPr>
              <w:spacing w:before="0"/>
              <w:ind w:left="337"/>
              <w:jc w:val="left"/>
              <w:rPr>
                <w:rFonts w:cs="Arial"/>
                <w:i/>
                <w:sz w:val="22"/>
                <w:szCs w:val="22"/>
                <w:lang w:val="sr-Cyrl-RS"/>
              </w:rPr>
            </w:pPr>
            <w:r w:rsidRPr="00177271">
              <w:rPr>
                <w:rFonts w:cs="Arial"/>
                <w:i/>
                <w:sz w:val="22"/>
                <w:szCs w:val="22"/>
                <w:lang w:val="sr-Cyrl-RS"/>
              </w:rPr>
              <w:t>Друго:</w:t>
            </w:r>
          </w:p>
          <w:p w14:paraId="1C9C60D1" w14:textId="77777777" w:rsidR="00932668" w:rsidRPr="00177271" w:rsidRDefault="00932668" w:rsidP="00177271">
            <w:pPr>
              <w:pStyle w:val="NoSpacing"/>
              <w:spacing w:before="0"/>
              <w:rPr>
                <w:rFonts w:cs="Arial"/>
                <w:i/>
                <w:sz w:val="22"/>
                <w:szCs w:val="22"/>
                <w:lang w:val="sr-Cyrl-RS"/>
              </w:rPr>
            </w:pPr>
          </w:p>
          <w:p w14:paraId="363AF8CF" w14:textId="77777777" w:rsidR="00932668" w:rsidRPr="00177271" w:rsidRDefault="00932668" w:rsidP="00177271">
            <w:pPr>
              <w:pStyle w:val="NoSpacing"/>
              <w:spacing w:before="0"/>
              <w:rPr>
                <w:rFonts w:cs="Arial"/>
                <w:i/>
                <w:sz w:val="22"/>
                <w:szCs w:val="22"/>
                <w:lang w:val="sr-Cyrl-RS"/>
              </w:rPr>
            </w:pPr>
          </w:p>
          <w:p w14:paraId="0F67F099" w14:textId="77777777" w:rsidR="00932668" w:rsidRPr="00177271" w:rsidRDefault="00932668" w:rsidP="00177271">
            <w:pPr>
              <w:pStyle w:val="NoSpacing"/>
              <w:spacing w:before="0"/>
              <w:rPr>
                <w:rFonts w:cs="Arial"/>
                <w:i/>
                <w:sz w:val="22"/>
                <w:szCs w:val="22"/>
                <w:lang w:val="sr-Cyrl-RS"/>
              </w:rPr>
            </w:pPr>
          </w:p>
          <w:p w14:paraId="2185D76E" w14:textId="77777777" w:rsidR="00932668" w:rsidRPr="00177271" w:rsidRDefault="00932668" w:rsidP="00177271">
            <w:pPr>
              <w:pStyle w:val="NoSpacing"/>
              <w:spacing w:before="0"/>
              <w:rPr>
                <w:rFonts w:cs="Arial"/>
                <w:i/>
                <w:sz w:val="22"/>
                <w:szCs w:val="22"/>
                <w:lang w:val="sr-Cyrl-RS"/>
              </w:rPr>
            </w:pPr>
          </w:p>
          <w:p w14:paraId="26A65321" w14:textId="77777777"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177271" w:rsidRDefault="00932668" w:rsidP="00177271">
            <w:pPr>
              <w:pStyle w:val="NoSpacing"/>
              <w:spacing w:before="0"/>
              <w:rPr>
                <w:rFonts w:cs="Arial"/>
                <w:sz w:val="22"/>
                <w:szCs w:val="22"/>
              </w:rPr>
            </w:pPr>
          </w:p>
        </w:tc>
      </w:tr>
    </w:tbl>
    <w:p w14:paraId="1CEBBAF1" w14:textId="77777777" w:rsidR="00932668" w:rsidRPr="00177271" w:rsidRDefault="00932668" w:rsidP="00177271">
      <w:pPr>
        <w:tabs>
          <w:tab w:val="num" w:pos="360"/>
        </w:tabs>
        <w:spacing w:before="0"/>
        <w:rPr>
          <w:rFonts w:cs="Arial"/>
          <w:i/>
          <w:spacing w:val="2"/>
          <w:lang w:val="sr-Cyrl-RS"/>
        </w:rPr>
      </w:pPr>
    </w:p>
    <w:p w14:paraId="1A6F6FD8" w14:textId="77777777"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14:paraId="098E5633" w14:textId="77777777" w:rsidR="004D393D" w:rsidRPr="00177271" w:rsidRDefault="004D393D" w:rsidP="004D393D">
      <w:pPr>
        <w:pStyle w:val="NoSpacing"/>
        <w:framePr w:hSpace="180" w:wrap="around" w:vAnchor="text" w:hAnchor="margin" w:y="194"/>
        <w:spacing w:before="0"/>
        <w:jc w:val="right"/>
        <w:rPr>
          <w:rFonts w:cs="Arial"/>
          <w:i/>
          <w:sz w:val="22"/>
          <w:szCs w:val="22"/>
        </w:rPr>
      </w:pPr>
    </w:p>
    <w:p w14:paraId="40225F1A" w14:textId="0A5A9D78" w:rsidR="00932668" w:rsidRPr="00C769E5" w:rsidRDefault="004D393D" w:rsidP="004D393D">
      <w:pPr>
        <w:pStyle w:val="NoSpacing"/>
        <w:framePr w:hSpace="180" w:wrap="around" w:vAnchor="text" w:hAnchor="margin" w:y="194"/>
        <w:spacing w:before="0"/>
        <w:jc w:val="right"/>
        <w:rPr>
          <w:rFonts w:cs="Arial"/>
          <w:i/>
          <w:sz w:val="22"/>
          <w:szCs w:val="22"/>
          <w:lang w:val="sr-Cyrl-RS"/>
        </w:rPr>
      </w:pPr>
      <w:r>
        <w:rPr>
          <w:rFonts w:cs="Arial"/>
          <w:i/>
          <w:sz w:val="22"/>
          <w:szCs w:val="22"/>
          <w:lang w:val="sr-Cyrl-RS"/>
        </w:rPr>
        <w:t xml:space="preserve">М.П. </w:t>
      </w:r>
      <w:r w:rsidR="00932668" w:rsidRPr="00177271">
        <w:rPr>
          <w:rFonts w:cs="Arial"/>
          <w:i/>
          <w:sz w:val="22"/>
          <w:szCs w:val="22"/>
        </w:rPr>
        <w:t>______________________</w:t>
      </w:r>
      <w:r w:rsidR="00C769E5">
        <w:rPr>
          <w:rFonts w:cs="Arial"/>
          <w:i/>
          <w:sz w:val="22"/>
          <w:szCs w:val="22"/>
          <w:lang w:val="sr-Cyrl-RS"/>
        </w:rPr>
        <w:t xml:space="preserve">   </w:t>
      </w:r>
    </w:p>
    <w:p w14:paraId="01A733AD" w14:textId="7BCB6309"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14:paraId="0676356A" w14:textId="77777777"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14:paraId="348DA9EF" w14:textId="77777777" w:rsidR="004D393D" w:rsidRPr="00177271" w:rsidRDefault="004D393D" w:rsidP="004D393D">
      <w:pPr>
        <w:pStyle w:val="NoSpacing"/>
        <w:framePr w:hSpace="180" w:wrap="around" w:vAnchor="text" w:hAnchor="margin" w:y="194"/>
        <w:spacing w:before="0"/>
        <w:jc w:val="right"/>
        <w:rPr>
          <w:rFonts w:cs="Arial"/>
          <w:i/>
          <w:sz w:val="22"/>
          <w:szCs w:val="22"/>
        </w:rPr>
      </w:pPr>
    </w:p>
    <w:p w14:paraId="7FEBD482" w14:textId="30D5D3A4" w:rsidR="00932668" w:rsidRPr="00177271" w:rsidRDefault="004D393D" w:rsidP="004D393D">
      <w:pPr>
        <w:pStyle w:val="NoSpacing"/>
        <w:framePr w:hSpace="180" w:wrap="around" w:vAnchor="text" w:hAnchor="margin" w:y="194"/>
        <w:spacing w:before="0"/>
        <w:jc w:val="right"/>
        <w:rPr>
          <w:rFonts w:cs="Arial"/>
          <w:i/>
          <w:sz w:val="22"/>
          <w:szCs w:val="22"/>
        </w:rPr>
      </w:pPr>
      <w:r>
        <w:rPr>
          <w:rFonts w:cs="Arial"/>
          <w:i/>
          <w:sz w:val="22"/>
          <w:szCs w:val="22"/>
          <w:lang w:val="sr-Cyrl-RS"/>
        </w:rPr>
        <w:t xml:space="preserve">М.П </w:t>
      </w:r>
      <w:r w:rsidR="00932668" w:rsidRPr="00177271">
        <w:rPr>
          <w:rFonts w:cs="Arial"/>
          <w:i/>
          <w:sz w:val="22"/>
          <w:szCs w:val="22"/>
        </w:rPr>
        <w:t>______________________</w:t>
      </w:r>
    </w:p>
    <w:p w14:paraId="39BD13A3" w14:textId="77777777" w:rsidR="004D393D" w:rsidRDefault="00932668" w:rsidP="00177271">
      <w:pPr>
        <w:tabs>
          <w:tab w:val="num" w:pos="360"/>
        </w:tabs>
        <w:spacing w:before="0"/>
        <w:rPr>
          <w:rFonts w:cs="Arial"/>
          <w:i/>
          <w:lang w:val="sr-Cyrl-CS"/>
        </w:rPr>
      </w:pPr>
      <w:r w:rsidRPr="00177271">
        <w:rPr>
          <w:rFonts w:cs="Arial"/>
          <w:i/>
          <w:lang w:val="sr-Cyrl-CS"/>
        </w:rPr>
        <w:t xml:space="preserve"> </w:t>
      </w:r>
    </w:p>
    <w:p w14:paraId="154482FC" w14:textId="25A71794"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14:paraId="787AB5C7" w14:textId="77777777" w:rsidR="004D393D" w:rsidRPr="00177271" w:rsidRDefault="004D393D" w:rsidP="004D393D">
      <w:pPr>
        <w:tabs>
          <w:tab w:val="num" w:pos="360"/>
        </w:tabs>
        <w:spacing w:before="0"/>
        <w:jc w:val="left"/>
        <w:rPr>
          <w:rFonts w:cs="Arial"/>
          <w:spacing w:val="2"/>
          <w:lang w:val="sr-Cyrl-RS"/>
        </w:rPr>
      </w:pPr>
      <w:r>
        <w:rPr>
          <w:rFonts w:cs="Arial"/>
          <w:spacing w:val="2"/>
          <w:lang w:val="sr-Cyrl-CS"/>
        </w:rPr>
        <w:t>Место:</w:t>
      </w:r>
      <w:r w:rsidRPr="00177271">
        <w:rPr>
          <w:rFonts w:cs="Arial"/>
          <w:spacing w:val="2"/>
          <w:lang w:val="sr-Cyrl-CS"/>
        </w:rPr>
        <w:t xml:space="preserve">                             </w:t>
      </w:r>
      <w:r w:rsidRPr="00177271">
        <w:rPr>
          <w:rFonts w:cs="Arial"/>
          <w:spacing w:val="2"/>
          <w:lang w:val="sr-Latn-CS"/>
        </w:rPr>
        <w:t xml:space="preserve">                  </w:t>
      </w:r>
    </w:p>
    <w:p w14:paraId="469B3791" w14:textId="59B18028" w:rsidR="004D393D" w:rsidRDefault="004D393D" w:rsidP="004D393D">
      <w:pPr>
        <w:tabs>
          <w:tab w:val="num" w:pos="360"/>
        </w:tabs>
        <w:spacing w:before="0"/>
        <w:jc w:val="left"/>
        <w:rPr>
          <w:rFonts w:cs="Arial"/>
          <w:spacing w:val="2"/>
          <w:lang w:val="sr-Cyrl-CS"/>
        </w:rPr>
      </w:pPr>
      <w:r>
        <w:rPr>
          <w:rFonts w:cs="Arial"/>
          <w:spacing w:val="4"/>
          <w:lang w:val="sr-Cyrl-CS"/>
        </w:rPr>
        <w:t>____________</w:t>
      </w:r>
      <w:r w:rsidR="00932668" w:rsidRPr="00177271">
        <w:rPr>
          <w:rFonts w:cs="Arial"/>
          <w:spacing w:val="2"/>
          <w:lang w:val="sr-Cyrl-CS"/>
        </w:rPr>
        <w:t xml:space="preserve">        </w:t>
      </w:r>
    </w:p>
    <w:p w14:paraId="632B5562" w14:textId="77777777" w:rsidR="004D393D" w:rsidRDefault="004D393D" w:rsidP="004D393D">
      <w:pPr>
        <w:spacing w:before="0"/>
        <w:jc w:val="left"/>
        <w:rPr>
          <w:rFonts w:cs="Arial"/>
          <w:spacing w:val="2"/>
          <w:lang w:val="sr-Cyrl-CS"/>
        </w:rPr>
      </w:pPr>
    </w:p>
    <w:p w14:paraId="10778AD0" w14:textId="77777777" w:rsidR="004D393D" w:rsidRDefault="004D393D" w:rsidP="004D393D">
      <w:pPr>
        <w:spacing w:before="0"/>
        <w:jc w:val="left"/>
        <w:rPr>
          <w:rFonts w:cs="Arial"/>
          <w:spacing w:val="4"/>
          <w:lang w:val="sr-Cyrl-CS"/>
        </w:rPr>
      </w:pPr>
      <w:r w:rsidRPr="00177271">
        <w:rPr>
          <w:rFonts w:cs="Arial"/>
          <w:spacing w:val="4"/>
          <w:lang w:val="sr-Cyrl-CS"/>
        </w:rPr>
        <w:t>Датум:</w:t>
      </w:r>
    </w:p>
    <w:p w14:paraId="2655FB8F" w14:textId="234E3D5D" w:rsidR="004D393D" w:rsidRPr="00177271" w:rsidRDefault="004D393D" w:rsidP="004D393D">
      <w:pPr>
        <w:spacing w:before="0"/>
        <w:jc w:val="left"/>
        <w:rPr>
          <w:rFonts w:cs="Arial"/>
          <w:spacing w:val="4"/>
          <w:lang w:val="sr-Cyrl-RS"/>
        </w:rPr>
      </w:pPr>
      <w:r>
        <w:rPr>
          <w:rFonts w:cs="Arial"/>
          <w:spacing w:val="4"/>
          <w:lang w:val="sr-Cyrl-CS"/>
        </w:rPr>
        <w:t>____________</w:t>
      </w:r>
      <w:r w:rsidRPr="00177271">
        <w:rPr>
          <w:rFonts w:cs="Arial"/>
          <w:spacing w:val="4"/>
          <w:lang w:val="sr-Cyrl-CS"/>
        </w:rPr>
        <w:t xml:space="preserve">                                                                                                  </w:t>
      </w:r>
      <w:r w:rsidRPr="00177271">
        <w:rPr>
          <w:rFonts w:cs="Arial"/>
          <w:spacing w:val="2"/>
          <w:lang w:val="sr-Latn-CS"/>
        </w:rPr>
        <w:t xml:space="preserve">    </w:t>
      </w:r>
    </w:p>
    <w:p w14:paraId="5CC59E7A" w14:textId="6044C1A5" w:rsidR="003B35D7" w:rsidRDefault="003B35D7">
      <w:pPr>
        <w:spacing w:before="0"/>
        <w:jc w:val="left"/>
        <w:rPr>
          <w:rFonts w:cs="Arial"/>
        </w:rPr>
      </w:pPr>
      <w:r>
        <w:rPr>
          <w:rFonts w:cs="Arial"/>
        </w:rPr>
        <w:br w:type="page"/>
      </w:r>
    </w:p>
    <w:p w14:paraId="7556A873" w14:textId="47E45703" w:rsidR="00B740FF" w:rsidRPr="000A0C74" w:rsidRDefault="00B740FF" w:rsidP="003B35D7">
      <w:pPr>
        <w:pStyle w:val="KDObrazac"/>
        <w:rPr>
          <w:lang w:val="sr-Cyrl-RS"/>
        </w:rPr>
      </w:pPr>
      <w:r w:rsidRPr="000A0C74">
        <w:rPr>
          <w:lang w:val="sr-Cyrl-CS"/>
        </w:rPr>
        <w:lastRenderedPageBreak/>
        <w:t xml:space="preserve">ПРИЛОГ </w:t>
      </w:r>
      <w:r w:rsidR="00B47ABF" w:rsidRPr="000A0C74">
        <w:rPr>
          <w:lang w:val="sr-Cyrl-CS"/>
        </w:rPr>
        <w:t>2</w:t>
      </w:r>
      <w:r w:rsidR="003B35D7" w:rsidRPr="000A0C74">
        <w:rPr>
          <w:lang w:val="sr-Cyrl-CS"/>
        </w:rPr>
        <w:t>.</w:t>
      </w:r>
    </w:p>
    <w:p w14:paraId="18893526" w14:textId="77777777" w:rsidR="00B740FF" w:rsidRPr="000A0C74" w:rsidRDefault="00B740FF" w:rsidP="000A0C74"/>
    <w:p w14:paraId="19C5C0A8" w14:textId="149ACA79" w:rsidR="0044136D" w:rsidRPr="0044136D" w:rsidRDefault="0044136D" w:rsidP="0044136D">
      <w:pPr>
        <w:spacing w:before="0"/>
        <w:jc w:val="center"/>
        <w:rPr>
          <w:rFonts w:cs="Arial"/>
          <w:lang w:val="ru-RU"/>
        </w:rPr>
      </w:pPr>
      <w:r w:rsidRPr="0044136D">
        <w:rPr>
          <w:rFonts w:cs="Arial"/>
          <w:b/>
          <w:lang w:val="sr-Cyrl-CS"/>
        </w:rPr>
        <w:t xml:space="preserve">ЗАПИСНИК О </w:t>
      </w:r>
      <w:r w:rsidRPr="0044136D">
        <w:rPr>
          <w:rFonts w:cs="Arial"/>
          <w:b/>
          <w:lang w:val="sr-Cyrl-RS"/>
        </w:rPr>
        <w:t>ПРИJEМУ</w:t>
      </w:r>
      <w:r w:rsidRPr="0044136D">
        <w:rPr>
          <w:rFonts w:cs="Arial"/>
          <w:b/>
          <w:lang w:val="sr-Cyrl-CS"/>
        </w:rPr>
        <w:t xml:space="preserve"> </w:t>
      </w:r>
      <w:r w:rsidR="00B16DB5">
        <w:rPr>
          <w:rFonts w:cs="Arial"/>
          <w:b/>
          <w:lang w:val="sr-Cyrl-CS"/>
        </w:rPr>
        <w:t xml:space="preserve">НОВИХ </w:t>
      </w:r>
      <w:r w:rsidR="004D393D">
        <w:rPr>
          <w:rFonts w:cs="Arial"/>
          <w:b/>
          <w:lang w:val="sr-Cyrl-CS"/>
        </w:rPr>
        <w:t>ВОЗИЛА</w:t>
      </w:r>
      <w:r w:rsidRPr="0044136D">
        <w:rPr>
          <w:rFonts w:cs="Arial"/>
          <w:b/>
          <w:lang w:val="sr-Cyrl-CS"/>
        </w:rPr>
        <w:t xml:space="preserve"> </w:t>
      </w:r>
    </w:p>
    <w:p w14:paraId="527CAE38" w14:textId="77777777" w:rsidR="0044136D" w:rsidRPr="0044136D" w:rsidRDefault="0044136D" w:rsidP="0044136D">
      <w:pPr>
        <w:spacing w:before="0"/>
        <w:rPr>
          <w:rFonts w:cs="Arial"/>
          <w:lang w:val="ru-RU"/>
        </w:rPr>
      </w:pPr>
    </w:p>
    <w:p w14:paraId="1434753C" w14:textId="77777777" w:rsidR="0044136D" w:rsidRPr="0044136D" w:rsidRDefault="0044136D" w:rsidP="0044136D">
      <w:pPr>
        <w:spacing w:before="0"/>
        <w:rPr>
          <w:rFonts w:cs="Arial"/>
          <w:lang w:val="ru-RU"/>
        </w:rPr>
      </w:pPr>
      <w:r w:rsidRPr="0044136D">
        <w:rPr>
          <w:rFonts w:cs="Arial"/>
          <w:lang w:val="ru-RU"/>
        </w:rPr>
        <w:tab/>
      </w:r>
      <w:r w:rsidRPr="0044136D">
        <w:rPr>
          <w:rFonts w:cs="Arial"/>
          <w:lang w:val="ru-RU"/>
        </w:rPr>
        <w:tab/>
      </w:r>
      <w:r w:rsidRPr="0044136D">
        <w:rPr>
          <w:rFonts w:cs="Arial"/>
          <w:lang w:val="ru-RU"/>
        </w:rPr>
        <w:tab/>
        <w:t>Датум</w:t>
      </w:r>
      <w:r w:rsidRPr="0044136D">
        <w:rPr>
          <w:rFonts w:cs="Arial"/>
          <w:lang w:val="sr-Cyrl-RS"/>
        </w:rPr>
        <w:t xml:space="preserve"> </w:t>
      </w:r>
      <w:r w:rsidRPr="0044136D">
        <w:rPr>
          <w:rFonts w:cs="Arial"/>
          <w:lang w:val="ru-RU"/>
        </w:rPr>
        <w:t>___________</w:t>
      </w:r>
    </w:p>
    <w:p w14:paraId="3B823EF0" w14:textId="77777777" w:rsidR="0044136D" w:rsidRPr="0044136D" w:rsidRDefault="0044136D" w:rsidP="0044136D">
      <w:pPr>
        <w:spacing w:before="0"/>
        <w:ind w:left="1440" w:firstLine="720"/>
        <w:rPr>
          <w:rFonts w:cs="Arial"/>
          <w:lang w:val="ru-RU"/>
        </w:rPr>
      </w:pPr>
    </w:p>
    <w:p w14:paraId="0EB54340" w14:textId="77777777" w:rsidR="0044136D" w:rsidRPr="0044136D" w:rsidRDefault="0044136D" w:rsidP="0044136D">
      <w:pPr>
        <w:spacing w:before="0"/>
        <w:rPr>
          <w:rFonts w:cs="Arial"/>
          <w:lang w:val="ru-RU"/>
        </w:rPr>
      </w:pPr>
      <w:r w:rsidRPr="0044136D">
        <w:rPr>
          <w:rFonts w:cs="Arial"/>
          <w:lang w:val="ru-RU"/>
        </w:rPr>
        <w:tab/>
      </w:r>
      <w:r w:rsidRPr="0044136D">
        <w:rPr>
          <w:rFonts w:cs="Arial"/>
          <w:lang w:val="sr-Cyrl-RS"/>
        </w:rPr>
        <w:t>ПРОДАВАЦ:</w:t>
      </w:r>
      <w:r w:rsidRPr="0044136D">
        <w:rPr>
          <w:rFonts w:cs="Arial"/>
          <w:lang w:val="ru-RU"/>
        </w:rPr>
        <w:tab/>
      </w:r>
      <w:r w:rsidRPr="0044136D">
        <w:rPr>
          <w:rFonts w:cs="Arial"/>
          <w:lang w:val="ru-RU"/>
        </w:rPr>
        <w:tab/>
      </w:r>
      <w:r w:rsidRPr="0044136D">
        <w:rPr>
          <w:rFonts w:cs="Arial"/>
          <w:lang w:val="ru-RU"/>
        </w:rPr>
        <w:tab/>
      </w:r>
      <w:r w:rsidRPr="0044136D">
        <w:rPr>
          <w:rFonts w:cs="Arial"/>
          <w:lang w:val="ru-RU"/>
        </w:rPr>
        <w:tab/>
        <w:t xml:space="preserve">                             КУПАЦ:</w:t>
      </w:r>
    </w:p>
    <w:p w14:paraId="5AE19B5B" w14:textId="77777777" w:rsidR="0044136D" w:rsidRPr="0044136D" w:rsidRDefault="0044136D" w:rsidP="0044136D">
      <w:pPr>
        <w:spacing w:before="0"/>
        <w:rPr>
          <w:rFonts w:cs="Arial"/>
          <w:lang w:val="ru-RU"/>
        </w:rPr>
      </w:pPr>
      <w:r w:rsidRPr="0044136D">
        <w:rPr>
          <w:rFonts w:cs="Arial"/>
          <w:lang w:val="sr-Latn-RS"/>
        </w:rPr>
        <w:t xml:space="preserve"> </w:t>
      </w:r>
      <w:r w:rsidRPr="0044136D">
        <w:rPr>
          <w:rFonts w:cs="Arial"/>
          <w:lang w:val="ru-RU"/>
        </w:rPr>
        <w:t>___________________________                               _______</w:t>
      </w:r>
      <w:r w:rsidRPr="0044136D">
        <w:rPr>
          <w:rFonts w:cs="Arial"/>
          <w:u w:val="single"/>
          <w:lang w:val="ru-RU"/>
        </w:rPr>
        <w:t>ЈП ЕПС</w:t>
      </w:r>
      <w:r w:rsidRPr="0044136D">
        <w:rPr>
          <w:rFonts w:cs="Arial"/>
          <w:lang w:val="ru-RU"/>
        </w:rPr>
        <w:t>________</w:t>
      </w:r>
    </w:p>
    <w:p w14:paraId="1C11D93D" w14:textId="069BAA5E" w:rsidR="0044136D" w:rsidRPr="0044136D" w:rsidRDefault="0044136D" w:rsidP="0044136D">
      <w:pPr>
        <w:spacing w:before="0"/>
        <w:rPr>
          <w:rFonts w:cs="Arial"/>
          <w:lang w:val="sr-Cyrl-RS"/>
        </w:rPr>
      </w:pPr>
      <w:r w:rsidRPr="0044136D">
        <w:rPr>
          <w:rFonts w:cs="Arial"/>
          <w:lang w:val="sr-Latn-RS"/>
        </w:rPr>
        <w:t xml:space="preserve">    </w:t>
      </w:r>
      <w:r w:rsidRPr="0044136D">
        <w:rPr>
          <w:rFonts w:cs="Arial"/>
          <w:lang w:val="ru-RU"/>
        </w:rPr>
        <w:t xml:space="preserve">(Назив правног лица)    </w:t>
      </w:r>
      <w:r w:rsidRPr="0044136D">
        <w:rPr>
          <w:rFonts w:cs="Arial"/>
          <w:lang w:val="ru-RU"/>
        </w:rPr>
        <w:tab/>
        <w:t xml:space="preserve">      </w:t>
      </w:r>
      <w:r w:rsidRPr="0044136D">
        <w:rPr>
          <w:rFonts w:cs="Arial"/>
          <w:lang w:val="sr-Latn-RS"/>
        </w:rPr>
        <w:t xml:space="preserve">                            </w:t>
      </w:r>
      <w:r w:rsidRPr="0044136D">
        <w:rPr>
          <w:rFonts w:cs="Arial"/>
          <w:lang w:val="ru-RU"/>
        </w:rPr>
        <w:t xml:space="preserve">(Назив организационог дела </w:t>
      </w:r>
      <w:r w:rsidRPr="0044136D">
        <w:rPr>
          <w:rFonts w:cs="Arial"/>
          <w:lang w:val="sr-Cyrl-RS"/>
        </w:rPr>
        <w:t>ЈП ЕПС)</w:t>
      </w:r>
    </w:p>
    <w:p w14:paraId="73C7B134" w14:textId="77777777" w:rsidR="0044136D" w:rsidRPr="0044136D" w:rsidRDefault="0044136D" w:rsidP="0044136D">
      <w:pPr>
        <w:spacing w:before="0"/>
        <w:rPr>
          <w:rFonts w:cs="Arial"/>
          <w:lang w:val="ru-RU"/>
        </w:rPr>
      </w:pPr>
    </w:p>
    <w:p w14:paraId="4EE612FF" w14:textId="77777777" w:rsidR="0044136D" w:rsidRPr="0044136D" w:rsidRDefault="0044136D" w:rsidP="0044136D">
      <w:pPr>
        <w:spacing w:before="0"/>
        <w:rPr>
          <w:rFonts w:cs="Arial"/>
          <w:u w:val="single"/>
          <w:lang w:val="ru-RU"/>
        </w:rPr>
      </w:pPr>
      <w:r w:rsidRPr="0044136D">
        <w:rPr>
          <w:rFonts w:cs="Arial"/>
          <w:lang w:val="ru-RU"/>
        </w:rPr>
        <w:t xml:space="preserve">___________________________          </w:t>
      </w:r>
      <w:r w:rsidRPr="0044136D">
        <w:rPr>
          <w:rFonts w:cs="Arial"/>
          <w:lang w:val="ru-RU"/>
        </w:rPr>
        <w:tab/>
      </w:r>
      <w:r w:rsidRPr="0044136D">
        <w:rPr>
          <w:rFonts w:cs="Arial"/>
          <w:lang w:val="ru-RU"/>
        </w:rPr>
        <w:tab/>
        <w:t>______</w:t>
      </w:r>
      <w:r w:rsidRPr="0044136D">
        <w:rPr>
          <w:rFonts w:cs="Arial"/>
          <w:u w:val="single"/>
          <w:lang w:val="ru-RU"/>
        </w:rPr>
        <w:t>Царице Милице 2______</w:t>
      </w:r>
    </w:p>
    <w:p w14:paraId="6B73AB42" w14:textId="4BE139A0" w:rsidR="0044136D" w:rsidRPr="0044136D" w:rsidRDefault="0044136D" w:rsidP="0044136D">
      <w:pPr>
        <w:spacing w:before="0"/>
        <w:rPr>
          <w:rFonts w:cs="Arial"/>
          <w:lang w:val="ru-RU"/>
        </w:rPr>
      </w:pPr>
      <w:r w:rsidRPr="0044136D">
        <w:rPr>
          <w:rFonts w:cs="Arial"/>
          <w:lang w:val="ru-RU"/>
        </w:rPr>
        <w:t xml:space="preserve">   (Адреса правног лица) </w:t>
      </w:r>
      <w:r w:rsidRPr="0044136D">
        <w:rPr>
          <w:rFonts w:cs="Arial"/>
          <w:lang w:val="ru-RU"/>
        </w:rPr>
        <w:tab/>
      </w:r>
      <w:r w:rsidRPr="0044136D">
        <w:rPr>
          <w:rFonts w:cs="Arial"/>
          <w:lang w:val="ru-RU"/>
        </w:rPr>
        <w:tab/>
        <w:t xml:space="preserve">    </w:t>
      </w:r>
      <w:r w:rsidRPr="0044136D">
        <w:rPr>
          <w:rFonts w:cs="Arial"/>
          <w:lang w:val="sr-Latn-RS"/>
        </w:rPr>
        <w:t xml:space="preserve">               </w:t>
      </w:r>
      <w:r w:rsidRPr="0044136D">
        <w:rPr>
          <w:rFonts w:cs="Arial"/>
          <w:lang w:val="ru-RU"/>
        </w:rPr>
        <w:t xml:space="preserve">(Адреса </w:t>
      </w:r>
      <w:r w:rsidR="004D393D" w:rsidRPr="0044136D">
        <w:rPr>
          <w:rFonts w:cs="Arial"/>
          <w:lang w:val="ru-RU"/>
        </w:rPr>
        <w:t xml:space="preserve">организационог дела </w:t>
      </w:r>
      <w:r w:rsidR="004D393D" w:rsidRPr="0044136D">
        <w:rPr>
          <w:rFonts w:cs="Arial"/>
          <w:lang w:val="sr-Cyrl-RS"/>
        </w:rPr>
        <w:t>ЈП ЕПС</w:t>
      </w:r>
      <w:r w:rsidRPr="0044136D">
        <w:rPr>
          <w:rFonts w:cs="Arial"/>
          <w:lang w:val="ru-RU"/>
        </w:rPr>
        <w:t>)</w:t>
      </w:r>
    </w:p>
    <w:p w14:paraId="4F7DEF06" w14:textId="77777777" w:rsidR="0044136D" w:rsidRPr="0044136D" w:rsidRDefault="0044136D" w:rsidP="0044136D">
      <w:pPr>
        <w:spacing w:before="0"/>
        <w:rPr>
          <w:rFonts w:cs="Arial"/>
          <w:lang w:val="ru-RU"/>
        </w:rPr>
      </w:pPr>
    </w:p>
    <w:p w14:paraId="2D479053" w14:textId="77777777" w:rsidR="0044136D" w:rsidRPr="0044136D" w:rsidRDefault="0044136D" w:rsidP="0044136D">
      <w:pPr>
        <w:spacing w:before="0"/>
        <w:rPr>
          <w:rFonts w:cs="Arial"/>
          <w:lang w:val="sr-Cyrl-RS"/>
        </w:rPr>
      </w:pPr>
      <w:r w:rsidRPr="0044136D">
        <w:rPr>
          <w:rFonts w:cs="Arial"/>
          <w:lang w:val="ru-RU"/>
        </w:rPr>
        <w:t>Број Уговора/Датум:      __________________________________________</w:t>
      </w:r>
    </w:p>
    <w:p w14:paraId="43982303" w14:textId="3563BF67" w:rsidR="00C10622" w:rsidRDefault="00C10622" w:rsidP="0044136D">
      <w:pPr>
        <w:spacing w:before="0"/>
        <w:rPr>
          <w:rFonts w:cs="Arial"/>
          <w:lang w:val="ru-RU"/>
        </w:rPr>
      </w:pPr>
      <w:r>
        <w:rPr>
          <w:rFonts w:cs="Arial"/>
          <w:lang w:val="ru-RU"/>
        </w:rPr>
        <w:t>Име и презиме овлашћеног лица купца, број и датум овлашћења: __________________</w:t>
      </w:r>
    </w:p>
    <w:p w14:paraId="02D9FC8D" w14:textId="4EB2A98F" w:rsidR="00C10622" w:rsidRDefault="00C10622" w:rsidP="0044136D">
      <w:pPr>
        <w:spacing w:before="0"/>
        <w:rPr>
          <w:rFonts w:cs="Arial"/>
          <w:lang w:val="ru-RU"/>
        </w:rPr>
      </w:pPr>
      <w:r>
        <w:rPr>
          <w:rFonts w:cs="Arial"/>
          <w:lang w:val="ru-RU"/>
        </w:rPr>
        <w:t>Име и презиме овлашћеног лица ппродавца, број и датум овлашћења:_______________</w:t>
      </w:r>
    </w:p>
    <w:p w14:paraId="2D787D25" w14:textId="77777777" w:rsidR="0044136D" w:rsidRPr="0044136D" w:rsidRDefault="0044136D" w:rsidP="0044136D">
      <w:pPr>
        <w:spacing w:before="0"/>
        <w:rPr>
          <w:rFonts w:cs="Arial"/>
          <w:lang w:val="ru-RU"/>
        </w:rPr>
      </w:pPr>
      <w:r w:rsidRPr="0044136D">
        <w:rPr>
          <w:rFonts w:cs="Arial"/>
          <w:lang w:val="ru-RU"/>
        </w:rPr>
        <w:t>Место извршеног пријема:  __________________________________</w:t>
      </w:r>
    </w:p>
    <w:p w14:paraId="0265C8BD" w14:textId="77777777" w:rsidR="0044136D" w:rsidRPr="0044136D" w:rsidRDefault="0044136D" w:rsidP="0044136D">
      <w:pPr>
        <w:spacing w:before="0"/>
        <w:rPr>
          <w:rFonts w:cs="Arial"/>
          <w:lang w:val="ru-RU"/>
        </w:rPr>
      </w:pPr>
      <w:r w:rsidRPr="0044136D">
        <w:rPr>
          <w:rFonts w:cs="Arial"/>
          <w:lang w:val="ru-RU"/>
        </w:rPr>
        <w:t>Објекат: ______________________________________________________</w:t>
      </w:r>
    </w:p>
    <w:p w14:paraId="15D2BB67" w14:textId="77777777" w:rsidR="0044136D" w:rsidRPr="0044136D" w:rsidRDefault="0044136D" w:rsidP="0044136D">
      <w:pPr>
        <w:spacing w:before="0"/>
        <w:ind w:left="426"/>
        <w:rPr>
          <w:rFonts w:cs="Arial"/>
          <w:b/>
          <w:lang w:val="ru-RU"/>
        </w:rPr>
      </w:pPr>
    </w:p>
    <w:p w14:paraId="506C0F7F" w14:textId="77777777" w:rsidR="0044136D" w:rsidRPr="0044136D" w:rsidRDefault="0044136D" w:rsidP="0044136D">
      <w:pPr>
        <w:spacing w:before="0"/>
        <w:ind w:left="426"/>
        <w:rPr>
          <w:rFonts w:cs="Arial"/>
          <w:lang w:val="ru-RU"/>
        </w:rPr>
      </w:pPr>
      <w:r w:rsidRPr="0044136D">
        <w:rPr>
          <w:rFonts w:cs="Arial"/>
          <w:b/>
          <w:lang w:val="ru-RU"/>
        </w:rPr>
        <w:t>А</w:t>
      </w:r>
      <w:r w:rsidRPr="0044136D">
        <w:rPr>
          <w:rFonts w:cs="Arial"/>
          <w:lang w:val="ru-RU"/>
        </w:rPr>
        <w:t>) ДЕТАЉНА СПЕЦИФИКАЦИЈА ПРИМЉЕНИХ ДОБАРА:</w:t>
      </w:r>
    </w:p>
    <w:tbl>
      <w:tblPr>
        <w:tblStyle w:val="TableGrid"/>
        <w:tblW w:w="5000" w:type="pct"/>
        <w:tblLook w:val="04A0" w:firstRow="1" w:lastRow="0" w:firstColumn="1" w:lastColumn="0" w:noHBand="0" w:noVBand="1"/>
      </w:tblPr>
      <w:tblGrid>
        <w:gridCol w:w="685"/>
        <w:gridCol w:w="4784"/>
        <w:gridCol w:w="824"/>
        <w:gridCol w:w="1537"/>
        <w:gridCol w:w="1189"/>
      </w:tblGrid>
      <w:tr w:rsidR="004D393D" w:rsidRPr="0044136D" w14:paraId="23C02212" w14:textId="4510500F" w:rsidTr="004D393D">
        <w:trPr>
          <w:trHeight w:val="467"/>
        </w:trPr>
        <w:tc>
          <w:tcPr>
            <w:tcW w:w="380" w:type="pct"/>
          </w:tcPr>
          <w:p w14:paraId="5164E678" w14:textId="5845D5F4" w:rsidR="004D393D" w:rsidRPr="0044136D" w:rsidRDefault="004D393D" w:rsidP="004D393D">
            <w:pPr>
              <w:spacing w:before="0"/>
              <w:rPr>
                <w:rFonts w:cs="Arial"/>
                <w:lang w:val="ru-RU"/>
              </w:rPr>
            </w:pPr>
            <w:r>
              <w:rPr>
                <w:rFonts w:cs="Arial"/>
                <w:lang w:val="ru-RU"/>
              </w:rPr>
              <w:t xml:space="preserve">Р. </w:t>
            </w:r>
            <w:r w:rsidRPr="0044136D">
              <w:rPr>
                <w:rFonts w:cs="Arial"/>
                <w:lang w:val="ru-RU"/>
              </w:rPr>
              <w:t>бр</w:t>
            </w:r>
            <w:r>
              <w:rPr>
                <w:rFonts w:cs="Arial"/>
                <w:lang w:val="ru-RU"/>
              </w:rPr>
              <w:t>.</w:t>
            </w:r>
          </w:p>
        </w:tc>
        <w:tc>
          <w:tcPr>
            <w:tcW w:w="2652" w:type="pct"/>
          </w:tcPr>
          <w:p w14:paraId="26EA7305" w14:textId="57DDFA3F" w:rsidR="004D393D" w:rsidRPr="0044136D" w:rsidRDefault="004D393D" w:rsidP="00C10622">
            <w:pPr>
              <w:spacing w:before="0"/>
              <w:jc w:val="center"/>
              <w:rPr>
                <w:rFonts w:cs="Arial"/>
                <w:lang w:val="ru-RU"/>
              </w:rPr>
            </w:pPr>
            <w:r>
              <w:rPr>
                <w:rFonts w:cs="Arial"/>
                <w:lang w:val="ru-RU"/>
              </w:rPr>
              <w:t>Марка, тип возила, број шасије, број мотора</w:t>
            </w:r>
          </w:p>
        </w:tc>
        <w:tc>
          <w:tcPr>
            <w:tcW w:w="457" w:type="pct"/>
          </w:tcPr>
          <w:p w14:paraId="634C9B48" w14:textId="54443EEA" w:rsidR="004D393D" w:rsidRPr="0044136D" w:rsidRDefault="004D393D" w:rsidP="0044136D">
            <w:pPr>
              <w:spacing w:before="0"/>
              <w:rPr>
                <w:rFonts w:cs="Arial"/>
                <w:lang w:val="ru-RU"/>
              </w:rPr>
            </w:pPr>
            <w:r>
              <w:rPr>
                <w:rFonts w:cs="Arial"/>
                <w:lang w:val="ru-RU"/>
              </w:rPr>
              <w:t>ком</w:t>
            </w:r>
          </w:p>
        </w:tc>
        <w:tc>
          <w:tcPr>
            <w:tcW w:w="852" w:type="pct"/>
          </w:tcPr>
          <w:p w14:paraId="07C7D1AE" w14:textId="242D60B8" w:rsidR="004D393D" w:rsidRPr="0044136D" w:rsidRDefault="004D393D" w:rsidP="0044136D">
            <w:pPr>
              <w:spacing w:before="0"/>
              <w:jc w:val="center"/>
              <w:rPr>
                <w:rFonts w:cs="Arial"/>
                <w:lang w:val="ru-RU"/>
              </w:rPr>
            </w:pPr>
            <w:r>
              <w:rPr>
                <w:rFonts w:cs="Arial"/>
                <w:lang w:val="ru-RU"/>
              </w:rPr>
              <w:t>Вредност по комаду</w:t>
            </w:r>
          </w:p>
        </w:tc>
        <w:tc>
          <w:tcPr>
            <w:tcW w:w="659" w:type="pct"/>
          </w:tcPr>
          <w:p w14:paraId="3900C41E" w14:textId="5F115E6F" w:rsidR="004D393D" w:rsidRPr="0044136D" w:rsidRDefault="004D393D" w:rsidP="0044136D">
            <w:pPr>
              <w:spacing w:before="0"/>
              <w:jc w:val="center"/>
              <w:rPr>
                <w:rFonts w:cs="Arial"/>
                <w:lang w:val="ru-RU"/>
              </w:rPr>
            </w:pPr>
            <w:r>
              <w:rPr>
                <w:rFonts w:cs="Arial"/>
                <w:lang w:val="ru-RU"/>
              </w:rPr>
              <w:t>Укупно</w:t>
            </w:r>
          </w:p>
        </w:tc>
      </w:tr>
      <w:tr w:rsidR="004D393D" w:rsidRPr="0044136D" w14:paraId="0C35ECC4" w14:textId="23D23A6B" w:rsidTr="004D393D">
        <w:trPr>
          <w:trHeight w:val="413"/>
        </w:trPr>
        <w:tc>
          <w:tcPr>
            <w:tcW w:w="380" w:type="pct"/>
          </w:tcPr>
          <w:p w14:paraId="1CE7E34F" w14:textId="77777777" w:rsidR="004D393D" w:rsidRPr="0044136D" w:rsidRDefault="004D393D" w:rsidP="0044136D">
            <w:pPr>
              <w:spacing w:before="0"/>
              <w:jc w:val="center"/>
              <w:rPr>
                <w:rFonts w:cs="Arial"/>
                <w:lang w:val="ru-RU"/>
              </w:rPr>
            </w:pPr>
            <w:r w:rsidRPr="0044136D">
              <w:rPr>
                <w:rFonts w:cs="Arial"/>
                <w:lang w:val="ru-RU"/>
              </w:rPr>
              <w:t>1.</w:t>
            </w:r>
          </w:p>
        </w:tc>
        <w:tc>
          <w:tcPr>
            <w:tcW w:w="2652" w:type="pct"/>
          </w:tcPr>
          <w:p w14:paraId="07080E37" w14:textId="77777777" w:rsidR="004D393D" w:rsidRPr="0044136D" w:rsidRDefault="004D393D" w:rsidP="0044136D">
            <w:pPr>
              <w:spacing w:before="0"/>
              <w:rPr>
                <w:rFonts w:cs="Arial"/>
                <w:lang w:val="ru-RU"/>
              </w:rPr>
            </w:pPr>
          </w:p>
        </w:tc>
        <w:tc>
          <w:tcPr>
            <w:tcW w:w="457" w:type="pct"/>
          </w:tcPr>
          <w:p w14:paraId="5B161684" w14:textId="592E8AC5" w:rsidR="004D393D" w:rsidRPr="0044136D" w:rsidRDefault="004D393D" w:rsidP="0044136D">
            <w:pPr>
              <w:spacing w:before="0"/>
              <w:jc w:val="center"/>
              <w:rPr>
                <w:rFonts w:cs="Arial"/>
                <w:lang w:val="ru-RU"/>
              </w:rPr>
            </w:pPr>
          </w:p>
        </w:tc>
        <w:tc>
          <w:tcPr>
            <w:tcW w:w="852" w:type="pct"/>
          </w:tcPr>
          <w:p w14:paraId="4C18BE5B" w14:textId="77777777" w:rsidR="004D393D" w:rsidRPr="0044136D" w:rsidRDefault="004D393D" w:rsidP="0044136D">
            <w:pPr>
              <w:spacing w:before="0"/>
              <w:rPr>
                <w:rFonts w:cs="Arial"/>
                <w:lang w:val="ru-RU"/>
              </w:rPr>
            </w:pPr>
          </w:p>
        </w:tc>
        <w:tc>
          <w:tcPr>
            <w:tcW w:w="659" w:type="pct"/>
          </w:tcPr>
          <w:p w14:paraId="11330794" w14:textId="77777777" w:rsidR="004D393D" w:rsidRPr="0044136D" w:rsidRDefault="004D393D" w:rsidP="0044136D">
            <w:pPr>
              <w:spacing w:before="0"/>
              <w:rPr>
                <w:rFonts w:cs="Arial"/>
                <w:lang w:val="ru-RU"/>
              </w:rPr>
            </w:pPr>
          </w:p>
        </w:tc>
      </w:tr>
      <w:tr w:rsidR="004D393D" w:rsidRPr="0044136D" w14:paraId="131C594A" w14:textId="53D8380E" w:rsidTr="004D393D">
        <w:trPr>
          <w:trHeight w:val="422"/>
        </w:trPr>
        <w:tc>
          <w:tcPr>
            <w:tcW w:w="380" w:type="pct"/>
          </w:tcPr>
          <w:p w14:paraId="0BC8C1CB" w14:textId="77777777" w:rsidR="004D393D" w:rsidRPr="0044136D" w:rsidRDefault="004D393D" w:rsidP="0044136D">
            <w:pPr>
              <w:spacing w:before="0"/>
              <w:jc w:val="center"/>
              <w:rPr>
                <w:rFonts w:cs="Arial"/>
                <w:lang w:val="ru-RU"/>
              </w:rPr>
            </w:pPr>
            <w:r w:rsidRPr="0044136D">
              <w:rPr>
                <w:rFonts w:cs="Arial"/>
                <w:lang w:val="ru-RU"/>
              </w:rPr>
              <w:t>2.</w:t>
            </w:r>
          </w:p>
        </w:tc>
        <w:tc>
          <w:tcPr>
            <w:tcW w:w="2652" w:type="pct"/>
          </w:tcPr>
          <w:p w14:paraId="2FBF5121" w14:textId="77777777" w:rsidR="004D393D" w:rsidRPr="0044136D" w:rsidRDefault="004D393D" w:rsidP="0044136D">
            <w:pPr>
              <w:spacing w:before="0"/>
              <w:rPr>
                <w:rFonts w:cs="Arial"/>
                <w:lang w:val="ru-RU"/>
              </w:rPr>
            </w:pPr>
          </w:p>
        </w:tc>
        <w:tc>
          <w:tcPr>
            <w:tcW w:w="457" w:type="pct"/>
          </w:tcPr>
          <w:p w14:paraId="5998244C" w14:textId="698E99C1" w:rsidR="004D393D" w:rsidRPr="0044136D" w:rsidRDefault="004D393D" w:rsidP="0044136D">
            <w:pPr>
              <w:spacing w:before="0"/>
              <w:jc w:val="center"/>
              <w:rPr>
                <w:rFonts w:cs="Arial"/>
                <w:lang w:val="ru-RU"/>
              </w:rPr>
            </w:pPr>
          </w:p>
        </w:tc>
        <w:tc>
          <w:tcPr>
            <w:tcW w:w="852" w:type="pct"/>
          </w:tcPr>
          <w:p w14:paraId="28F4D733" w14:textId="77777777" w:rsidR="004D393D" w:rsidRPr="0044136D" w:rsidRDefault="004D393D" w:rsidP="0044136D">
            <w:pPr>
              <w:spacing w:before="0"/>
              <w:rPr>
                <w:rFonts w:cs="Arial"/>
                <w:lang w:val="ru-RU"/>
              </w:rPr>
            </w:pPr>
          </w:p>
        </w:tc>
        <w:tc>
          <w:tcPr>
            <w:tcW w:w="659" w:type="pct"/>
          </w:tcPr>
          <w:p w14:paraId="0A6ED7AE" w14:textId="77777777" w:rsidR="004D393D" w:rsidRPr="0044136D" w:rsidRDefault="004D393D" w:rsidP="0044136D">
            <w:pPr>
              <w:spacing w:before="0"/>
              <w:rPr>
                <w:rFonts w:cs="Arial"/>
                <w:lang w:val="ru-RU"/>
              </w:rPr>
            </w:pPr>
          </w:p>
        </w:tc>
      </w:tr>
      <w:tr w:rsidR="004D393D" w:rsidRPr="0044136D" w14:paraId="342F2DDE" w14:textId="65EB34AA" w:rsidTr="004D393D">
        <w:trPr>
          <w:trHeight w:val="368"/>
        </w:trPr>
        <w:tc>
          <w:tcPr>
            <w:tcW w:w="380" w:type="pct"/>
          </w:tcPr>
          <w:p w14:paraId="419A202F" w14:textId="77777777" w:rsidR="004D393D" w:rsidRPr="0044136D" w:rsidRDefault="004D393D" w:rsidP="0044136D">
            <w:pPr>
              <w:spacing w:before="0"/>
              <w:jc w:val="center"/>
              <w:rPr>
                <w:rFonts w:cs="Arial"/>
                <w:lang w:val="ru-RU"/>
              </w:rPr>
            </w:pPr>
            <w:r w:rsidRPr="0044136D">
              <w:rPr>
                <w:rFonts w:cs="Arial"/>
                <w:lang w:val="ru-RU"/>
              </w:rPr>
              <w:t>3.</w:t>
            </w:r>
          </w:p>
        </w:tc>
        <w:tc>
          <w:tcPr>
            <w:tcW w:w="2652" w:type="pct"/>
          </w:tcPr>
          <w:p w14:paraId="50D17CAC" w14:textId="77777777" w:rsidR="004D393D" w:rsidRPr="0044136D" w:rsidRDefault="004D393D" w:rsidP="0044136D">
            <w:pPr>
              <w:spacing w:before="0"/>
              <w:rPr>
                <w:rFonts w:cs="Arial"/>
                <w:lang w:val="ru-RU"/>
              </w:rPr>
            </w:pPr>
          </w:p>
        </w:tc>
        <w:tc>
          <w:tcPr>
            <w:tcW w:w="457" w:type="pct"/>
          </w:tcPr>
          <w:p w14:paraId="0FA8A4E9" w14:textId="003E5E00" w:rsidR="004D393D" w:rsidRPr="0044136D" w:rsidRDefault="004D393D" w:rsidP="004D393D">
            <w:pPr>
              <w:spacing w:before="0"/>
              <w:jc w:val="center"/>
              <w:rPr>
                <w:rFonts w:cs="Arial"/>
                <w:lang w:val="ru-RU"/>
              </w:rPr>
            </w:pPr>
          </w:p>
        </w:tc>
        <w:tc>
          <w:tcPr>
            <w:tcW w:w="852" w:type="pct"/>
          </w:tcPr>
          <w:p w14:paraId="50387CD2" w14:textId="77777777" w:rsidR="004D393D" w:rsidRPr="0044136D" w:rsidRDefault="004D393D" w:rsidP="0044136D">
            <w:pPr>
              <w:spacing w:before="0"/>
              <w:rPr>
                <w:rFonts w:cs="Arial"/>
                <w:lang w:val="ru-RU"/>
              </w:rPr>
            </w:pPr>
          </w:p>
        </w:tc>
        <w:tc>
          <w:tcPr>
            <w:tcW w:w="659" w:type="pct"/>
          </w:tcPr>
          <w:p w14:paraId="2B9EC95D" w14:textId="77777777" w:rsidR="004D393D" w:rsidRPr="0044136D" w:rsidRDefault="004D393D" w:rsidP="0044136D">
            <w:pPr>
              <w:spacing w:before="0"/>
              <w:rPr>
                <w:rFonts w:cs="Arial"/>
                <w:lang w:val="ru-RU"/>
              </w:rPr>
            </w:pPr>
          </w:p>
        </w:tc>
      </w:tr>
      <w:tr w:rsidR="004D393D" w:rsidRPr="0044136D" w14:paraId="040A7A5C" w14:textId="77777777" w:rsidTr="004D393D">
        <w:trPr>
          <w:trHeight w:val="368"/>
        </w:trPr>
        <w:tc>
          <w:tcPr>
            <w:tcW w:w="380" w:type="pct"/>
          </w:tcPr>
          <w:p w14:paraId="1518A566" w14:textId="14C2F829" w:rsidR="004D393D" w:rsidRPr="004D393D" w:rsidRDefault="004D393D" w:rsidP="0044136D">
            <w:pPr>
              <w:spacing w:before="0"/>
              <w:jc w:val="center"/>
              <w:rPr>
                <w:rFonts w:cs="Arial"/>
              </w:rPr>
            </w:pPr>
            <w:r>
              <w:rPr>
                <w:rFonts w:cs="Arial"/>
              </w:rPr>
              <w:t>n</w:t>
            </w:r>
          </w:p>
        </w:tc>
        <w:tc>
          <w:tcPr>
            <w:tcW w:w="2652" w:type="pct"/>
          </w:tcPr>
          <w:p w14:paraId="6D8DE596" w14:textId="77777777" w:rsidR="004D393D" w:rsidRPr="0044136D" w:rsidRDefault="004D393D" w:rsidP="0044136D">
            <w:pPr>
              <w:spacing w:before="0"/>
              <w:rPr>
                <w:rFonts w:cs="Arial"/>
                <w:lang w:val="ru-RU"/>
              </w:rPr>
            </w:pPr>
          </w:p>
        </w:tc>
        <w:tc>
          <w:tcPr>
            <w:tcW w:w="457" w:type="pct"/>
          </w:tcPr>
          <w:p w14:paraId="77AD99C9" w14:textId="77777777" w:rsidR="004D393D" w:rsidRPr="0044136D" w:rsidRDefault="004D393D" w:rsidP="004D393D">
            <w:pPr>
              <w:spacing w:before="0"/>
              <w:jc w:val="center"/>
              <w:rPr>
                <w:rFonts w:cs="Arial"/>
                <w:lang w:val="ru-RU"/>
              </w:rPr>
            </w:pPr>
          </w:p>
        </w:tc>
        <w:tc>
          <w:tcPr>
            <w:tcW w:w="852" w:type="pct"/>
          </w:tcPr>
          <w:p w14:paraId="2503E9D7" w14:textId="77777777" w:rsidR="004D393D" w:rsidRPr="0044136D" w:rsidRDefault="004D393D" w:rsidP="0044136D">
            <w:pPr>
              <w:spacing w:before="0"/>
              <w:rPr>
                <w:rFonts w:cs="Arial"/>
                <w:lang w:val="ru-RU"/>
              </w:rPr>
            </w:pPr>
          </w:p>
        </w:tc>
        <w:tc>
          <w:tcPr>
            <w:tcW w:w="659" w:type="pct"/>
          </w:tcPr>
          <w:p w14:paraId="222EA57D" w14:textId="77777777" w:rsidR="004D393D" w:rsidRPr="0044136D" w:rsidRDefault="004D393D" w:rsidP="0044136D">
            <w:pPr>
              <w:spacing w:before="0"/>
              <w:rPr>
                <w:rFonts w:cs="Arial"/>
                <w:lang w:val="ru-RU"/>
              </w:rPr>
            </w:pPr>
          </w:p>
        </w:tc>
      </w:tr>
      <w:tr w:rsidR="004D393D" w:rsidRPr="0044136D" w14:paraId="5D090100" w14:textId="77777777" w:rsidTr="004D393D">
        <w:trPr>
          <w:trHeight w:val="368"/>
        </w:trPr>
        <w:tc>
          <w:tcPr>
            <w:tcW w:w="3032" w:type="pct"/>
            <w:gridSpan w:val="2"/>
          </w:tcPr>
          <w:p w14:paraId="7387AB55" w14:textId="1ACF6D41" w:rsidR="004D393D" w:rsidRPr="004D393D" w:rsidRDefault="004D393D" w:rsidP="004D393D">
            <w:pPr>
              <w:spacing w:before="0"/>
              <w:jc w:val="right"/>
              <w:rPr>
                <w:rFonts w:cs="Arial"/>
                <w:lang w:val="sr-Cyrl-RS"/>
              </w:rPr>
            </w:pPr>
            <w:r>
              <w:rPr>
                <w:rFonts w:cs="Arial"/>
                <w:lang w:val="sr-Cyrl-RS"/>
              </w:rPr>
              <w:t>Укупно:</w:t>
            </w:r>
          </w:p>
        </w:tc>
        <w:tc>
          <w:tcPr>
            <w:tcW w:w="457" w:type="pct"/>
          </w:tcPr>
          <w:p w14:paraId="36C4D1D1" w14:textId="77777777" w:rsidR="004D393D" w:rsidRPr="0044136D" w:rsidRDefault="004D393D" w:rsidP="004D393D">
            <w:pPr>
              <w:spacing w:before="0"/>
              <w:jc w:val="center"/>
              <w:rPr>
                <w:rFonts w:cs="Arial"/>
                <w:lang w:val="ru-RU"/>
              </w:rPr>
            </w:pPr>
          </w:p>
        </w:tc>
        <w:tc>
          <w:tcPr>
            <w:tcW w:w="852" w:type="pct"/>
          </w:tcPr>
          <w:p w14:paraId="45E2EF15" w14:textId="77777777" w:rsidR="004D393D" w:rsidRPr="0044136D" w:rsidRDefault="004D393D" w:rsidP="0044136D">
            <w:pPr>
              <w:spacing w:before="0"/>
              <w:rPr>
                <w:rFonts w:cs="Arial"/>
                <w:lang w:val="ru-RU"/>
              </w:rPr>
            </w:pPr>
          </w:p>
        </w:tc>
        <w:tc>
          <w:tcPr>
            <w:tcW w:w="659" w:type="pct"/>
          </w:tcPr>
          <w:p w14:paraId="2DFAD804" w14:textId="77777777" w:rsidR="004D393D" w:rsidRPr="0044136D" w:rsidRDefault="004D393D" w:rsidP="0044136D">
            <w:pPr>
              <w:spacing w:before="0"/>
              <w:rPr>
                <w:rFonts w:cs="Arial"/>
                <w:lang w:val="ru-RU"/>
              </w:rPr>
            </w:pPr>
          </w:p>
        </w:tc>
      </w:tr>
    </w:tbl>
    <w:p w14:paraId="10FF6D27" w14:textId="77777777" w:rsidR="0044136D" w:rsidRPr="0044136D" w:rsidRDefault="0044136D" w:rsidP="0044136D">
      <w:pPr>
        <w:spacing w:before="0"/>
        <w:ind w:left="426"/>
        <w:rPr>
          <w:rFonts w:cs="Arial"/>
          <w:lang w:val="ru-RU"/>
        </w:rPr>
      </w:pPr>
    </w:p>
    <w:p w14:paraId="320B19EE" w14:textId="6FCB6AC0" w:rsidR="0044136D" w:rsidRPr="0044136D" w:rsidRDefault="0044136D" w:rsidP="0044136D">
      <w:pPr>
        <w:spacing w:before="0"/>
        <w:rPr>
          <w:rFonts w:cs="Arial"/>
          <w:lang w:val="ru-RU"/>
        </w:rPr>
      </w:pPr>
      <w:r w:rsidRPr="0044136D">
        <w:rPr>
          <w:rFonts w:cs="Arial"/>
          <w:lang w:val="ru-RU"/>
        </w:rPr>
        <w:t xml:space="preserve">Укупна вредност примљених </w:t>
      </w:r>
      <w:r w:rsidR="00B16DB5">
        <w:rPr>
          <w:rFonts w:cs="Arial"/>
          <w:lang w:val="ru-RU"/>
        </w:rPr>
        <w:t>нових возила</w:t>
      </w:r>
      <w:r w:rsidRPr="0044136D">
        <w:rPr>
          <w:rFonts w:cs="Arial"/>
          <w:lang w:val="ru-RU"/>
        </w:rPr>
        <w:t xml:space="preserve"> по спецификацији (без ПДВ-а):</w:t>
      </w:r>
    </w:p>
    <w:p w14:paraId="6EEE921B" w14:textId="77777777" w:rsidR="0044136D" w:rsidRPr="0044136D" w:rsidRDefault="0044136D" w:rsidP="0044136D">
      <w:pPr>
        <w:spacing w:before="0"/>
        <w:rPr>
          <w:rFonts w:cs="Arial"/>
          <w:lang w:val="ru-RU"/>
        </w:rPr>
      </w:pPr>
      <w:r w:rsidRPr="0044136D">
        <w:rPr>
          <w:rFonts w:cs="Arial"/>
          <w:lang w:val="ru-RU"/>
        </w:rPr>
        <w:t xml:space="preserve">_________________________________________________________________________ </w:t>
      </w:r>
    </w:p>
    <w:tbl>
      <w:tblPr>
        <w:tblW w:w="0" w:type="auto"/>
        <w:tblLook w:val="04A0" w:firstRow="1" w:lastRow="0" w:firstColumn="1" w:lastColumn="0" w:noHBand="0" w:noVBand="1"/>
      </w:tblPr>
      <w:tblGrid>
        <w:gridCol w:w="7966"/>
        <w:gridCol w:w="1063"/>
      </w:tblGrid>
      <w:tr w:rsidR="0044136D" w:rsidRPr="0044136D" w14:paraId="6869F6AD" w14:textId="77777777" w:rsidTr="0044136D">
        <w:tc>
          <w:tcPr>
            <w:tcW w:w="7966" w:type="dxa"/>
            <w:tcBorders>
              <w:top w:val="nil"/>
              <w:left w:val="nil"/>
              <w:bottom w:val="single" w:sz="4" w:space="0" w:color="auto"/>
              <w:right w:val="nil"/>
            </w:tcBorders>
            <w:vAlign w:val="center"/>
          </w:tcPr>
          <w:p w14:paraId="5167FD0F" w14:textId="1D737CC8" w:rsidR="0044136D" w:rsidRPr="0044136D" w:rsidRDefault="0044136D" w:rsidP="00B16DB5">
            <w:pPr>
              <w:tabs>
                <w:tab w:val="left" w:pos="420"/>
              </w:tabs>
              <w:spacing w:before="0"/>
              <w:rPr>
                <w:rFonts w:cs="Arial"/>
                <w:lang w:val="sr-Cyrl-CS"/>
              </w:rPr>
            </w:pPr>
            <w:r w:rsidRPr="0044136D">
              <w:rPr>
                <w:rFonts w:cs="Arial"/>
                <w:lang w:val="sr-Cyrl-CS"/>
              </w:rPr>
              <w:t xml:space="preserve">Примљена </w:t>
            </w:r>
            <w:r w:rsidR="00B16DB5">
              <w:rPr>
                <w:rFonts w:cs="Arial"/>
                <w:lang w:val="sr-Cyrl-CS"/>
              </w:rPr>
              <w:t xml:space="preserve">нова возила </w:t>
            </w:r>
            <w:r w:rsidRPr="0044136D">
              <w:rPr>
                <w:rFonts w:cs="Arial"/>
                <w:lang w:val="sr-Cyrl-CS"/>
              </w:rPr>
              <w:t>одговарају траженим техничким карактеристикама.</w:t>
            </w:r>
          </w:p>
        </w:tc>
        <w:tc>
          <w:tcPr>
            <w:tcW w:w="1063" w:type="dxa"/>
            <w:tcBorders>
              <w:top w:val="nil"/>
              <w:left w:val="nil"/>
              <w:bottom w:val="single" w:sz="4" w:space="0" w:color="auto"/>
              <w:right w:val="nil"/>
            </w:tcBorders>
            <w:vAlign w:val="center"/>
          </w:tcPr>
          <w:p w14:paraId="1D640DFB" w14:textId="77777777" w:rsidR="0044136D" w:rsidRPr="0044136D" w:rsidRDefault="0044136D" w:rsidP="0044136D">
            <w:pPr>
              <w:spacing w:before="0"/>
              <w:rPr>
                <w:rFonts w:cs="Arial"/>
                <w:lang w:val="sr-Cyrl-CS"/>
              </w:rPr>
            </w:pPr>
          </w:p>
          <w:p w14:paraId="22790E62" w14:textId="77777777" w:rsidR="0044136D" w:rsidRPr="0044136D" w:rsidRDefault="0044136D" w:rsidP="0044136D">
            <w:pPr>
              <w:spacing w:before="0"/>
              <w:rPr>
                <w:rFonts w:cs="Arial"/>
                <w:lang w:val="sr-Cyrl-CS"/>
              </w:rPr>
            </w:pPr>
            <w:r w:rsidRPr="0044136D">
              <w:rPr>
                <w:rFonts w:cs="Arial"/>
                <w:lang w:val="sr-Cyrl-CS"/>
              </w:rPr>
              <w:t>□ ДА</w:t>
            </w:r>
          </w:p>
          <w:p w14:paraId="192981EC" w14:textId="77777777" w:rsidR="0044136D" w:rsidRPr="0044136D" w:rsidRDefault="0044136D" w:rsidP="0044136D">
            <w:pPr>
              <w:spacing w:before="0"/>
              <w:rPr>
                <w:rFonts w:cs="Arial"/>
                <w:lang w:val="sr-Cyrl-CS"/>
              </w:rPr>
            </w:pPr>
            <w:r w:rsidRPr="0044136D">
              <w:rPr>
                <w:rFonts w:cs="Arial"/>
                <w:lang w:val="sr-Cyrl-CS"/>
              </w:rPr>
              <w:t>□ НЕ</w:t>
            </w:r>
          </w:p>
        </w:tc>
      </w:tr>
      <w:tr w:rsidR="0044136D" w:rsidRPr="0044136D" w14:paraId="5C66938E" w14:textId="77777777" w:rsidTr="00B16DB5">
        <w:trPr>
          <w:trHeight w:val="710"/>
        </w:trPr>
        <w:tc>
          <w:tcPr>
            <w:tcW w:w="7966" w:type="dxa"/>
            <w:tcBorders>
              <w:top w:val="single" w:sz="4" w:space="0" w:color="auto"/>
              <w:left w:val="nil"/>
              <w:bottom w:val="single" w:sz="4" w:space="0" w:color="auto"/>
              <w:right w:val="nil"/>
            </w:tcBorders>
            <w:vAlign w:val="center"/>
            <w:hideMark/>
          </w:tcPr>
          <w:p w14:paraId="442930AD" w14:textId="620C60E4" w:rsidR="0044136D" w:rsidRPr="0044136D" w:rsidRDefault="0044136D" w:rsidP="00B16DB5">
            <w:pPr>
              <w:spacing w:before="0"/>
              <w:rPr>
                <w:rFonts w:cs="Arial"/>
                <w:lang w:val="sr-Cyrl-CS"/>
              </w:rPr>
            </w:pPr>
            <w:r w:rsidRPr="0044136D">
              <w:rPr>
                <w:rFonts w:cs="Arial"/>
                <w:lang w:val="sr-Cyrl-CS"/>
              </w:rPr>
              <w:t xml:space="preserve">Примљена </w:t>
            </w:r>
            <w:r w:rsidR="00B16DB5">
              <w:rPr>
                <w:rFonts w:cs="Arial"/>
                <w:lang w:val="sr-Cyrl-CS"/>
              </w:rPr>
              <w:t>нова возила</w:t>
            </w:r>
            <w:r w:rsidRPr="0044136D">
              <w:rPr>
                <w:rFonts w:cs="Arial"/>
                <w:lang w:val="sr-Cyrl-CS"/>
              </w:rPr>
              <w:t xml:space="preserve"> немају видљивих оштећења </w:t>
            </w:r>
          </w:p>
        </w:tc>
        <w:tc>
          <w:tcPr>
            <w:tcW w:w="1063" w:type="dxa"/>
            <w:tcBorders>
              <w:top w:val="single" w:sz="4" w:space="0" w:color="auto"/>
              <w:left w:val="nil"/>
              <w:bottom w:val="single" w:sz="4" w:space="0" w:color="auto"/>
              <w:right w:val="nil"/>
            </w:tcBorders>
            <w:vAlign w:val="center"/>
            <w:hideMark/>
          </w:tcPr>
          <w:p w14:paraId="7B3D30EA" w14:textId="77777777" w:rsidR="0044136D" w:rsidRPr="0044136D" w:rsidRDefault="0044136D" w:rsidP="0044136D">
            <w:pPr>
              <w:spacing w:before="0"/>
              <w:rPr>
                <w:rFonts w:cs="Arial"/>
                <w:lang w:val="sr-Cyrl-CS"/>
              </w:rPr>
            </w:pPr>
            <w:r w:rsidRPr="0044136D">
              <w:rPr>
                <w:rFonts w:cs="Arial"/>
                <w:lang w:val="sr-Cyrl-CS"/>
              </w:rPr>
              <w:t>□ ДА</w:t>
            </w:r>
          </w:p>
          <w:p w14:paraId="758A7991" w14:textId="77777777" w:rsidR="0044136D" w:rsidRPr="0044136D" w:rsidRDefault="0044136D" w:rsidP="0044136D">
            <w:pPr>
              <w:spacing w:before="0"/>
              <w:rPr>
                <w:rFonts w:cs="Arial"/>
                <w:lang w:val="sr-Cyrl-CS"/>
              </w:rPr>
            </w:pPr>
            <w:r w:rsidRPr="0044136D">
              <w:rPr>
                <w:rFonts w:cs="Arial"/>
                <w:lang w:val="sr-Cyrl-CS"/>
              </w:rPr>
              <w:t>□ НЕ</w:t>
            </w:r>
          </w:p>
        </w:tc>
      </w:tr>
    </w:tbl>
    <w:p w14:paraId="66378D5E" w14:textId="77777777" w:rsidR="0044136D" w:rsidRDefault="0044136D" w:rsidP="0044136D">
      <w:pPr>
        <w:spacing w:before="0"/>
        <w:rPr>
          <w:rFonts w:cs="Arial"/>
          <w:highlight w:val="yellow"/>
          <w:lang w:val="sr-Cyrl-CS"/>
        </w:rPr>
      </w:pPr>
    </w:p>
    <w:p w14:paraId="7286CF35" w14:textId="2EDCA073" w:rsidR="00B16DB5" w:rsidRDefault="00B16DB5" w:rsidP="0044136D">
      <w:pPr>
        <w:spacing w:before="0"/>
        <w:rPr>
          <w:rFonts w:cs="Arial"/>
          <w:lang w:val="sr-Cyrl-CS"/>
        </w:rPr>
      </w:pPr>
      <w:r w:rsidRPr="00B16DB5">
        <w:rPr>
          <w:rFonts w:cs="Arial"/>
          <w:lang w:val="sr-Cyrl-CS"/>
        </w:rPr>
        <w:t>Уз</w:t>
      </w:r>
      <w:r>
        <w:rPr>
          <w:rFonts w:cs="Arial"/>
          <w:lang w:val="sr-Cyrl-CS"/>
        </w:rPr>
        <w:t xml:space="preserve"> ново</w:t>
      </w:r>
      <w:r w:rsidRPr="00B16DB5">
        <w:rPr>
          <w:rFonts w:cs="Arial"/>
          <w:lang w:val="sr-Cyrl-CS"/>
        </w:rPr>
        <w:t xml:space="preserve"> возило примљена је след</w:t>
      </w:r>
      <w:r>
        <w:rPr>
          <w:rFonts w:cs="Arial"/>
          <w:lang w:val="sr-Cyrl-CS"/>
        </w:rPr>
        <w:t>е</w:t>
      </w:r>
      <w:r w:rsidRPr="00B16DB5">
        <w:rPr>
          <w:rFonts w:cs="Arial"/>
          <w:lang w:val="sr-Cyrl-CS"/>
        </w:rPr>
        <w:t>ћа документација: __</w:t>
      </w:r>
      <w:r>
        <w:rPr>
          <w:rFonts w:cs="Arial"/>
          <w:lang w:val="sr-Cyrl-CS"/>
        </w:rPr>
        <w:t>___________________________</w:t>
      </w:r>
    </w:p>
    <w:p w14:paraId="71AFBE5D" w14:textId="77777777" w:rsidR="00B16DB5" w:rsidRPr="00B16DB5" w:rsidRDefault="00B16DB5" w:rsidP="0044136D">
      <w:pPr>
        <w:spacing w:before="0"/>
        <w:rPr>
          <w:rFonts w:cs="Arial"/>
          <w:lang w:val="sr-Cyrl-CS"/>
        </w:rPr>
      </w:pPr>
    </w:p>
    <w:p w14:paraId="7C3746BB" w14:textId="77777777" w:rsidR="0044136D" w:rsidRPr="0044136D" w:rsidRDefault="0044136D" w:rsidP="0044136D">
      <w:pPr>
        <w:spacing w:before="0"/>
        <w:rPr>
          <w:rFonts w:cs="Arial"/>
          <w:lang w:val="sr-Cyrl-CS"/>
        </w:rPr>
      </w:pPr>
      <w:r w:rsidRPr="0044136D">
        <w:rPr>
          <w:rFonts w:cs="Arial"/>
          <w:lang w:val="sr-Cyrl-CS"/>
        </w:rPr>
        <w:t>Укупан број позиција из спецификације:                            Број улаза:</w:t>
      </w:r>
    </w:p>
    <w:p w14:paraId="6FA1703D" w14:textId="77777777" w:rsidR="0044136D" w:rsidRPr="0044136D" w:rsidRDefault="0044136D" w:rsidP="0044136D">
      <w:pPr>
        <w:spacing w:before="0"/>
        <w:rPr>
          <w:rFonts w:cs="Arial"/>
          <w:lang w:val="sr-Cyrl-CS"/>
        </w:rPr>
      </w:pPr>
      <w:r w:rsidRPr="0044136D">
        <w:rPr>
          <w:rFonts w:cs="Arial"/>
          <w:lang w:val="sr-Cyrl-CS"/>
        </w:rPr>
        <w:t>___________________________________________________________________</w:t>
      </w:r>
    </w:p>
    <w:p w14:paraId="1F5BBB30" w14:textId="77777777" w:rsidR="0044136D" w:rsidRPr="0044136D" w:rsidRDefault="0044136D" w:rsidP="0044136D">
      <w:pPr>
        <w:spacing w:before="0"/>
        <w:rPr>
          <w:rFonts w:cs="Arial"/>
          <w:highlight w:val="yellow"/>
          <w:lang w:val="sr-Cyrl-CS"/>
        </w:rPr>
      </w:pPr>
    </w:p>
    <w:p w14:paraId="1D28F0FD" w14:textId="26F7C6F8" w:rsidR="0044136D" w:rsidRPr="0044136D" w:rsidRDefault="0044136D" w:rsidP="0044136D">
      <w:pPr>
        <w:spacing w:before="0"/>
        <w:rPr>
          <w:rFonts w:cs="Arial"/>
          <w:lang w:val="sr-Cyrl-CS"/>
        </w:rPr>
      </w:pPr>
      <w:r w:rsidRPr="0044136D">
        <w:rPr>
          <w:rFonts w:cs="Arial"/>
          <w:lang w:val="sr-Cyrl-CS"/>
        </w:rPr>
        <w:t>Навести</w:t>
      </w:r>
      <w:r w:rsidR="00B16DB5">
        <w:rPr>
          <w:rFonts w:cs="Arial"/>
          <w:lang w:val="sr-Cyrl-CS"/>
        </w:rPr>
        <w:t xml:space="preserve"> возила и описати </w:t>
      </w:r>
      <w:r w:rsidRPr="0044136D">
        <w:rPr>
          <w:rFonts w:cs="Arial"/>
          <w:lang w:val="sr-Cyrl-CS"/>
        </w:rPr>
        <w:t xml:space="preserve"> евентуалне недостатке</w:t>
      </w:r>
      <w:r w:rsidR="00B16DB5">
        <w:rPr>
          <w:rFonts w:cs="Arial"/>
          <w:lang w:val="sr-Cyrl-CS"/>
        </w:rPr>
        <w:t xml:space="preserve"> истих</w:t>
      </w:r>
      <w:r w:rsidRPr="0044136D">
        <w:rPr>
          <w:rFonts w:cs="Arial"/>
          <w:lang w:val="sr-Cyrl-CS"/>
        </w:rPr>
        <w:t xml:space="preserve"> (попуњавати само у случају рекламације): __________________________________________________________________________________________________________________________________________________</w:t>
      </w:r>
    </w:p>
    <w:p w14:paraId="46B1D780" w14:textId="77777777" w:rsidR="0044136D" w:rsidRPr="0044136D" w:rsidRDefault="0044136D" w:rsidP="0044136D">
      <w:pPr>
        <w:spacing w:before="0"/>
        <w:jc w:val="center"/>
        <w:rPr>
          <w:rFonts w:cs="Arial"/>
          <w:lang w:val="sr-Cyrl-CS"/>
        </w:rPr>
      </w:pPr>
    </w:p>
    <w:p w14:paraId="2FA52F2E" w14:textId="77777777" w:rsidR="0044136D" w:rsidRPr="0044136D" w:rsidRDefault="0044136D" w:rsidP="0044136D">
      <w:pPr>
        <w:spacing w:before="0"/>
        <w:rPr>
          <w:rFonts w:cs="Arial"/>
          <w:lang w:val="ru-RU"/>
        </w:rPr>
      </w:pPr>
      <w:r w:rsidRPr="0044136D">
        <w:rPr>
          <w:rFonts w:cs="Arial"/>
          <w:lang w:val="ru-RU"/>
        </w:rPr>
        <w:t>Б) Да су добра примљена у обиму, квалитету, уговореном року и сагласно уговору потврђују:</w:t>
      </w:r>
    </w:p>
    <w:p w14:paraId="6F0FBDD7" w14:textId="77777777" w:rsidR="0044136D" w:rsidRPr="0044136D" w:rsidRDefault="0044136D" w:rsidP="0044136D">
      <w:pPr>
        <w:spacing w:before="0"/>
        <w:rPr>
          <w:rFonts w:cs="Arial"/>
          <w:lang w:val="ru-RU"/>
        </w:rPr>
      </w:pPr>
    </w:p>
    <w:p w14:paraId="49F2E1E8" w14:textId="77777777" w:rsidR="0044136D" w:rsidRPr="0044136D" w:rsidRDefault="0044136D" w:rsidP="0044136D">
      <w:pPr>
        <w:spacing w:before="0"/>
        <w:rPr>
          <w:rFonts w:cs="Arial"/>
          <w:vertAlign w:val="superscript"/>
          <w:lang w:val="ru-RU"/>
        </w:rPr>
      </w:pPr>
      <w:r w:rsidRPr="0044136D">
        <w:rPr>
          <w:rFonts w:cs="Arial"/>
          <w:lang w:val="ru-RU"/>
        </w:rPr>
        <w:lastRenderedPageBreak/>
        <w:t xml:space="preserve">       ПРОДАВАЦ:</w:t>
      </w:r>
      <w:r w:rsidRPr="0044136D">
        <w:rPr>
          <w:rFonts w:cs="Arial"/>
          <w:lang w:val="ru-RU"/>
        </w:rPr>
        <w:tab/>
        <w:t xml:space="preserve">                                                                                     КУПАЦ:                      </w:t>
      </w:r>
    </w:p>
    <w:p w14:paraId="05D1646A" w14:textId="77777777" w:rsidR="0044136D" w:rsidRPr="0044136D" w:rsidRDefault="0044136D" w:rsidP="0044136D">
      <w:pPr>
        <w:spacing w:before="0"/>
        <w:rPr>
          <w:rFonts w:cs="Arial"/>
          <w:lang w:val="ru-RU"/>
        </w:rPr>
      </w:pPr>
    </w:p>
    <w:p w14:paraId="4D05F5E6" w14:textId="77777777"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   </w:t>
      </w:r>
    </w:p>
    <w:p w14:paraId="78B745A7" w14:textId="77777777" w:rsidR="0044136D" w:rsidRPr="0044136D" w:rsidRDefault="0044136D" w:rsidP="0044136D">
      <w:pPr>
        <w:spacing w:before="0"/>
        <w:rPr>
          <w:rFonts w:cs="Arial"/>
          <w:lang w:val="ru-RU"/>
        </w:rPr>
      </w:pPr>
      <w:r w:rsidRPr="0044136D">
        <w:rPr>
          <w:rFonts w:cs="Arial"/>
          <w:lang w:val="ru-RU"/>
        </w:rPr>
        <w:t xml:space="preserve">    (Име и презиме)</w:t>
      </w:r>
      <w:r w:rsidRPr="0044136D">
        <w:rPr>
          <w:rFonts w:cs="Arial"/>
          <w:lang w:val="ru-RU"/>
        </w:rPr>
        <w:tab/>
      </w:r>
      <w:r w:rsidRPr="0044136D">
        <w:rPr>
          <w:rFonts w:cs="Arial"/>
          <w:lang w:val="ru-RU"/>
        </w:rPr>
        <w:tab/>
        <w:t xml:space="preserve">                                                                  (Име и презиме)</w:t>
      </w:r>
    </w:p>
    <w:p w14:paraId="29F8145A" w14:textId="77777777" w:rsidR="0044136D" w:rsidRPr="0044136D" w:rsidRDefault="0044136D" w:rsidP="0044136D">
      <w:pPr>
        <w:spacing w:before="0"/>
        <w:rPr>
          <w:rFonts w:cs="Arial"/>
          <w:lang w:val="ru-RU"/>
        </w:rPr>
      </w:pPr>
      <w:r w:rsidRPr="0044136D">
        <w:rPr>
          <w:rFonts w:cs="Arial"/>
        </w:rPr>
        <w:t xml:space="preserve">                                                      </w:t>
      </w:r>
    </w:p>
    <w:p w14:paraId="2D317DC3" w14:textId="77777777" w:rsidR="0044136D" w:rsidRPr="0044136D" w:rsidRDefault="0044136D" w:rsidP="0044136D">
      <w:pPr>
        <w:spacing w:before="0"/>
        <w:rPr>
          <w:rFonts w:cs="Arial"/>
          <w:lang w:val="ru-RU"/>
        </w:rPr>
      </w:pPr>
    </w:p>
    <w:p w14:paraId="5EB27D1A" w14:textId="77777777"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_____________________</w:t>
      </w:r>
      <w:r w:rsidRPr="0044136D">
        <w:rPr>
          <w:rFonts w:cs="Arial"/>
        </w:rPr>
        <w:t xml:space="preserve">    </w:t>
      </w:r>
    </w:p>
    <w:p w14:paraId="0076316E" w14:textId="77777777" w:rsidR="0044136D" w:rsidRPr="0044136D" w:rsidRDefault="0044136D" w:rsidP="0044136D">
      <w:pPr>
        <w:spacing w:before="0"/>
        <w:rPr>
          <w:rFonts w:cs="Arial"/>
          <w:lang w:val="ru-RU"/>
        </w:rPr>
      </w:pPr>
      <w:r w:rsidRPr="0044136D">
        <w:rPr>
          <w:rFonts w:cs="Arial"/>
          <w:lang w:val="ru-RU"/>
        </w:rPr>
        <w:t xml:space="preserve">         (Потпис)</w:t>
      </w:r>
      <w:r w:rsidRPr="0044136D">
        <w:rPr>
          <w:rFonts w:cs="Arial"/>
          <w:lang w:val="ru-RU"/>
        </w:rPr>
        <w:tab/>
      </w:r>
      <w:r w:rsidRPr="0044136D">
        <w:rPr>
          <w:rFonts w:cs="Arial"/>
          <w:lang w:val="ru-RU"/>
        </w:rPr>
        <w:tab/>
      </w:r>
      <w:r w:rsidRPr="0044136D">
        <w:rPr>
          <w:rFonts w:cs="Arial"/>
          <w:lang w:val="ru-RU"/>
        </w:rPr>
        <w:tab/>
        <w:t xml:space="preserve">                                                                        (Потпис)</w:t>
      </w:r>
      <w:r w:rsidRPr="0044136D">
        <w:rPr>
          <w:rFonts w:cs="Arial"/>
        </w:rPr>
        <w:t xml:space="preserve">        </w:t>
      </w:r>
      <w:r w:rsidRPr="0044136D">
        <w:rPr>
          <w:rFonts w:cs="Arial"/>
          <w:lang w:val="ru-RU"/>
        </w:rPr>
        <w:t xml:space="preserve">  </w:t>
      </w:r>
      <w:r w:rsidRPr="0044136D">
        <w:rPr>
          <w:rFonts w:cs="Arial"/>
        </w:rPr>
        <w:t xml:space="preserve">                </w:t>
      </w:r>
    </w:p>
    <w:p w14:paraId="61368689" w14:textId="77777777" w:rsidR="00FE3025" w:rsidRDefault="00FE3025">
      <w:pPr>
        <w:spacing w:before="0"/>
        <w:jc w:val="left"/>
        <w:rPr>
          <w:rFonts w:cs="Arial"/>
          <w:b/>
          <w:lang w:val="sr-Cyrl-CS"/>
        </w:rPr>
      </w:pPr>
      <w:r>
        <w:rPr>
          <w:lang w:val="sr-Cyrl-CS"/>
        </w:rPr>
        <w:br w:type="page"/>
      </w:r>
    </w:p>
    <w:p w14:paraId="5152FA6A" w14:textId="76D19463" w:rsidR="0044136D" w:rsidRPr="000A0C74" w:rsidRDefault="0044136D" w:rsidP="0044136D">
      <w:pPr>
        <w:pStyle w:val="KDObrazac"/>
        <w:rPr>
          <w:lang w:val="sr-Cyrl-RS"/>
        </w:rPr>
      </w:pPr>
      <w:r w:rsidRPr="000A0C74">
        <w:rPr>
          <w:lang w:val="sr-Cyrl-CS"/>
        </w:rPr>
        <w:lastRenderedPageBreak/>
        <w:t>ПРИЛОГ</w:t>
      </w:r>
      <w:r w:rsidR="000A0C74" w:rsidRPr="000A0C74">
        <w:rPr>
          <w:lang w:val="sr-Cyrl-CS"/>
        </w:rPr>
        <w:t xml:space="preserve"> 3</w:t>
      </w:r>
      <w:r w:rsidRPr="000A0C74">
        <w:rPr>
          <w:lang w:val="sr-Cyrl-CS"/>
        </w:rPr>
        <w:t>.</w:t>
      </w:r>
    </w:p>
    <w:p w14:paraId="775D89D9" w14:textId="77777777" w:rsidR="0044136D" w:rsidRPr="0044136D" w:rsidRDefault="0044136D" w:rsidP="0044136D">
      <w:pPr>
        <w:spacing w:before="0"/>
        <w:jc w:val="center"/>
        <w:rPr>
          <w:rFonts w:cs="Arial"/>
          <w:b/>
          <w:lang w:val="sr-Cyrl-CS"/>
        </w:rPr>
      </w:pPr>
    </w:p>
    <w:p w14:paraId="5A7E513A" w14:textId="084D2B36" w:rsidR="0044136D" w:rsidRPr="0044136D" w:rsidRDefault="0044136D" w:rsidP="00FE3025">
      <w:pPr>
        <w:spacing w:before="0"/>
        <w:jc w:val="center"/>
        <w:rPr>
          <w:rFonts w:cs="Arial"/>
          <w:lang w:val="ru-RU"/>
        </w:rPr>
      </w:pPr>
      <w:r w:rsidRPr="0044136D">
        <w:rPr>
          <w:rFonts w:cs="Arial"/>
          <w:b/>
          <w:lang w:val="sr-Cyrl-CS"/>
        </w:rPr>
        <w:t xml:space="preserve">ЗАПИСНИК О </w:t>
      </w:r>
      <w:r w:rsidRPr="0044136D">
        <w:rPr>
          <w:rFonts w:cs="Arial"/>
          <w:b/>
          <w:lang w:val="sr-Cyrl-RS"/>
        </w:rPr>
        <w:t>ПРЕДАЈИ</w:t>
      </w:r>
      <w:r w:rsidRPr="0044136D">
        <w:rPr>
          <w:rFonts w:cs="Arial"/>
          <w:b/>
          <w:lang w:val="sr-Cyrl-CS"/>
        </w:rPr>
        <w:t xml:space="preserve"> </w:t>
      </w:r>
      <w:r w:rsidR="00B16DB5">
        <w:rPr>
          <w:rFonts w:cs="Arial"/>
          <w:b/>
          <w:lang w:val="sr-Cyrl-CS"/>
        </w:rPr>
        <w:t>СТАРИХ ВОЗИЛА</w:t>
      </w:r>
    </w:p>
    <w:p w14:paraId="63C6E850" w14:textId="77777777" w:rsidR="0044136D" w:rsidRPr="0044136D" w:rsidRDefault="0044136D" w:rsidP="0044136D">
      <w:pPr>
        <w:spacing w:before="0"/>
        <w:rPr>
          <w:rFonts w:cs="Arial"/>
          <w:lang w:val="ru-RU"/>
        </w:rPr>
      </w:pPr>
      <w:r w:rsidRPr="0044136D">
        <w:rPr>
          <w:rFonts w:cs="Arial"/>
          <w:lang w:val="ru-RU"/>
        </w:rPr>
        <w:tab/>
      </w:r>
      <w:r w:rsidRPr="0044136D">
        <w:rPr>
          <w:rFonts w:cs="Arial"/>
          <w:lang w:val="ru-RU"/>
        </w:rPr>
        <w:tab/>
      </w:r>
      <w:r w:rsidRPr="0044136D">
        <w:rPr>
          <w:rFonts w:cs="Arial"/>
          <w:lang w:val="ru-RU"/>
        </w:rPr>
        <w:tab/>
        <w:t>Датум</w:t>
      </w:r>
      <w:r w:rsidRPr="0044136D">
        <w:rPr>
          <w:rFonts w:cs="Arial"/>
          <w:lang w:val="sr-Cyrl-RS"/>
        </w:rPr>
        <w:t xml:space="preserve"> </w:t>
      </w:r>
      <w:r w:rsidRPr="0044136D">
        <w:rPr>
          <w:rFonts w:cs="Arial"/>
          <w:lang w:val="ru-RU"/>
        </w:rPr>
        <w:t>___________</w:t>
      </w:r>
    </w:p>
    <w:p w14:paraId="60CB3321" w14:textId="77777777" w:rsidR="0044136D" w:rsidRPr="0044136D" w:rsidRDefault="0044136D" w:rsidP="0044136D">
      <w:pPr>
        <w:spacing w:before="0"/>
        <w:ind w:left="1440" w:firstLine="720"/>
        <w:rPr>
          <w:rFonts w:cs="Arial"/>
          <w:lang w:val="ru-RU"/>
        </w:rPr>
      </w:pPr>
    </w:p>
    <w:p w14:paraId="6E7572AB" w14:textId="77777777" w:rsidR="0044136D" w:rsidRPr="0044136D" w:rsidRDefault="0044136D" w:rsidP="0044136D">
      <w:pPr>
        <w:spacing w:before="0"/>
        <w:rPr>
          <w:rFonts w:cs="Arial"/>
          <w:lang w:val="ru-RU"/>
        </w:rPr>
      </w:pPr>
      <w:r w:rsidRPr="0044136D">
        <w:rPr>
          <w:rFonts w:cs="Arial"/>
          <w:lang w:val="ru-RU"/>
        </w:rPr>
        <w:tab/>
        <w:t xml:space="preserve">         </w:t>
      </w:r>
      <w:r w:rsidRPr="0044136D">
        <w:rPr>
          <w:rFonts w:cs="Arial"/>
          <w:lang w:val="sr-Cyrl-RS"/>
        </w:rPr>
        <w:t>ПРОДАВАЦ:</w:t>
      </w:r>
      <w:r w:rsidRPr="0044136D">
        <w:rPr>
          <w:rFonts w:cs="Arial"/>
          <w:lang w:val="ru-RU"/>
        </w:rPr>
        <w:tab/>
      </w:r>
      <w:r w:rsidRPr="0044136D">
        <w:rPr>
          <w:rFonts w:cs="Arial"/>
          <w:lang w:val="ru-RU"/>
        </w:rPr>
        <w:tab/>
      </w:r>
      <w:r w:rsidRPr="0044136D">
        <w:rPr>
          <w:rFonts w:cs="Arial"/>
          <w:lang w:val="ru-RU"/>
        </w:rPr>
        <w:tab/>
      </w:r>
      <w:r w:rsidRPr="0044136D">
        <w:rPr>
          <w:rFonts w:cs="Arial"/>
          <w:lang w:val="ru-RU"/>
        </w:rPr>
        <w:tab/>
        <w:t xml:space="preserve">                             КУПАЦ:</w:t>
      </w:r>
    </w:p>
    <w:p w14:paraId="2ABD09BA" w14:textId="77777777" w:rsidR="0044136D" w:rsidRPr="0044136D" w:rsidRDefault="0044136D" w:rsidP="0044136D">
      <w:pPr>
        <w:spacing w:before="0"/>
        <w:rPr>
          <w:rFonts w:cs="Arial"/>
          <w:lang w:val="ru-RU"/>
        </w:rPr>
      </w:pPr>
      <w:r w:rsidRPr="0044136D">
        <w:rPr>
          <w:rFonts w:cs="Arial"/>
          <w:lang w:val="sr-Latn-RS"/>
        </w:rPr>
        <w:t xml:space="preserve"> </w:t>
      </w:r>
      <w:r w:rsidRPr="0044136D">
        <w:rPr>
          <w:rFonts w:cs="Arial"/>
          <w:lang w:val="sr-Cyrl-RS"/>
        </w:rPr>
        <w:t xml:space="preserve">         </w:t>
      </w:r>
      <w:r w:rsidRPr="0044136D">
        <w:rPr>
          <w:rFonts w:cs="Arial"/>
          <w:lang w:val="ru-RU"/>
        </w:rPr>
        <w:t>________</w:t>
      </w:r>
      <w:r w:rsidRPr="0044136D">
        <w:rPr>
          <w:rFonts w:cs="Arial"/>
          <w:u w:val="single"/>
          <w:lang w:val="ru-RU"/>
        </w:rPr>
        <w:t>ЈП ЕПС_________</w:t>
      </w:r>
      <w:r w:rsidRPr="0044136D">
        <w:rPr>
          <w:rFonts w:cs="Arial"/>
          <w:lang w:val="ru-RU"/>
        </w:rPr>
        <w:t xml:space="preserve">                                         _______</w:t>
      </w:r>
      <w:r w:rsidRPr="0044136D">
        <w:rPr>
          <w:rFonts w:cs="Arial"/>
          <w:u w:val="single"/>
          <w:lang w:val="ru-RU"/>
        </w:rPr>
        <w:t>_____</w:t>
      </w:r>
      <w:r w:rsidRPr="0044136D">
        <w:rPr>
          <w:rFonts w:cs="Arial"/>
          <w:lang w:val="ru-RU"/>
        </w:rPr>
        <w:t>________</w:t>
      </w:r>
    </w:p>
    <w:p w14:paraId="312AE4EF" w14:textId="77777777" w:rsidR="0044136D" w:rsidRPr="0044136D" w:rsidRDefault="0044136D" w:rsidP="0044136D">
      <w:pPr>
        <w:spacing w:before="0"/>
        <w:rPr>
          <w:rFonts w:cs="Arial"/>
          <w:lang w:val="sr-Cyrl-RS"/>
        </w:rPr>
      </w:pPr>
      <w:r w:rsidRPr="0044136D">
        <w:rPr>
          <w:rFonts w:cs="Arial"/>
          <w:lang w:val="sr-Latn-RS"/>
        </w:rPr>
        <w:t xml:space="preserve">    </w:t>
      </w:r>
      <w:r w:rsidRPr="0044136D">
        <w:rPr>
          <w:rFonts w:cs="Arial"/>
          <w:lang w:val="ru-RU"/>
        </w:rPr>
        <w:t xml:space="preserve">(Назив организационог дела </w:t>
      </w:r>
      <w:r w:rsidRPr="0044136D">
        <w:rPr>
          <w:rFonts w:cs="Arial"/>
          <w:lang w:val="sr-Cyrl-RS"/>
        </w:rPr>
        <w:t>ЈП ЕПС</w:t>
      </w:r>
      <w:r w:rsidRPr="0044136D">
        <w:rPr>
          <w:rFonts w:cs="Arial"/>
          <w:lang w:val="ru-RU"/>
        </w:rPr>
        <w:t xml:space="preserve">)    </w:t>
      </w:r>
      <w:r w:rsidRPr="0044136D">
        <w:rPr>
          <w:rFonts w:cs="Arial"/>
          <w:lang w:val="ru-RU"/>
        </w:rPr>
        <w:tab/>
        <w:t xml:space="preserve">                  (Назив правног лица</w:t>
      </w:r>
      <w:r w:rsidRPr="0044136D">
        <w:rPr>
          <w:rFonts w:cs="Arial"/>
          <w:lang w:val="sr-Cyrl-RS"/>
        </w:rPr>
        <w:t>)</w:t>
      </w:r>
    </w:p>
    <w:p w14:paraId="559D7FC9" w14:textId="77777777" w:rsidR="0044136D" w:rsidRPr="0044136D" w:rsidRDefault="0044136D" w:rsidP="0044136D">
      <w:pPr>
        <w:spacing w:before="0"/>
        <w:rPr>
          <w:rFonts w:cs="Arial"/>
          <w:lang w:val="ru-RU"/>
        </w:rPr>
      </w:pPr>
    </w:p>
    <w:p w14:paraId="163C2F7E" w14:textId="77777777" w:rsidR="0044136D" w:rsidRPr="0044136D" w:rsidRDefault="0044136D" w:rsidP="0044136D">
      <w:pPr>
        <w:spacing w:before="0"/>
        <w:rPr>
          <w:rFonts w:cs="Arial"/>
          <w:u w:val="single"/>
          <w:lang w:val="ru-RU"/>
        </w:rPr>
      </w:pPr>
      <w:r w:rsidRPr="0044136D">
        <w:rPr>
          <w:rFonts w:cs="Arial"/>
          <w:lang w:val="ru-RU"/>
        </w:rPr>
        <w:t xml:space="preserve">        _____</w:t>
      </w:r>
      <w:r w:rsidRPr="0044136D">
        <w:rPr>
          <w:rFonts w:cs="Arial"/>
          <w:u w:val="single"/>
          <w:lang w:val="ru-RU"/>
        </w:rPr>
        <w:t>Царице Милице 2_____</w:t>
      </w:r>
      <w:r w:rsidRPr="0044136D">
        <w:rPr>
          <w:rFonts w:cs="Arial"/>
          <w:lang w:val="ru-RU"/>
        </w:rPr>
        <w:t xml:space="preserve">          </w:t>
      </w:r>
      <w:r w:rsidRPr="0044136D">
        <w:rPr>
          <w:rFonts w:cs="Arial"/>
          <w:lang w:val="ru-RU"/>
        </w:rPr>
        <w:tab/>
      </w:r>
      <w:r w:rsidRPr="0044136D">
        <w:rPr>
          <w:rFonts w:cs="Arial"/>
          <w:lang w:val="ru-RU"/>
        </w:rPr>
        <w:tab/>
        <w:t xml:space="preserve">         ______</w:t>
      </w:r>
      <w:r w:rsidRPr="0044136D">
        <w:rPr>
          <w:rFonts w:cs="Arial"/>
          <w:u w:val="single"/>
          <w:lang w:val="ru-RU"/>
        </w:rPr>
        <w:t>_____________________</w:t>
      </w:r>
    </w:p>
    <w:p w14:paraId="1DF6B6B6" w14:textId="77777777" w:rsidR="0044136D" w:rsidRPr="0044136D" w:rsidRDefault="0044136D" w:rsidP="0044136D">
      <w:pPr>
        <w:spacing w:before="0"/>
        <w:rPr>
          <w:rFonts w:cs="Arial"/>
          <w:lang w:val="ru-RU"/>
        </w:rPr>
      </w:pPr>
      <w:r w:rsidRPr="0044136D">
        <w:rPr>
          <w:rFonts w:cs="Arial"/>
          <w:lang w:val="ru-RU"/>
        </w:rPr>
        <w:t xml:space="preserve">   (Адреса организационог дела ЈП ЕПС) </w:t>
      </w:r>
      <w:r w:rsidRPr="0044136D">
        <w:rPr>
          <w:rFonts w:cs="Arial"/>
          <w:lang w:val="ru-RU"/>
        </w:rPr>
        <w:tab/>
      </w:r>
      <w:r w:rsidRPr="0044136D">
        <w:rPr>
          <w:rFonts w:cs="Arial"/>
          <w:lang w:val="ru-RU"/>
        </w:rPr>
        <w:tab/>
        <w:t xml:space="preserve">    </w:t>
      </w:r>
      <w:r w:rsidRPr="0044136D">
        <w:rPr>
          <w:rFonts w:cs="Arial"/>
          <w:lang w:val="sr-Latn-RS"/>
        </w:rPr>
        <w:t xml:space="preserve">             </w:t>
      </w:r>
      <w:r w:rsidRPr="0044136D">
        <w:rPr>
          <w:rFonts w:cs="Arial"/>
          <w:lang w:val="ru-RU"/>
        </w:rPr>
        <w:t>(Адреса правног лица)</w:t>
      </w:r>
    </w:p>
    <w:p w14:paraId="1CCC37F7" w14:textId="77777777" w:rsidR="0044136D" w:rsidRPr="0044136D" w:rsidRDefault="0044136D" w:rsidP="0044136D">
      <w:pPr>
        <w:spacing w:before="0"/>
        <w:rPr>
          <w:rFonts w:cs="Arial"/>
          <w:lang w:val="ru-RU"/>
        </w:rPr>
      </w:pPr>
    </w:p>
    <w:p w14:paraId="618BBC05" w14:textId="77777777" w:rsidR="0044136D" w:rsidRDefault="0044136D" w:rsidP="0044136D">
      <w:pPr>
        <w:spacing w:before="0"/>
        <w:rPr>
          <w:rFonts w:cs="Arial"/>
          <w:lang w:val="ru-RU"/>
        </w:rPr>
      </w:pPr>
      <w:r w:rsidRPr="0044136D">
        <w:rPr>
          <w:rFonts w:cs="Arial"/>
          <w:lang w:val="ru-RU"/>
        </w:rPr>
        <w:t>Број Уговора/Датум:      __________________________________________</w:t>
      </w:r>
    </w:p>
    <w:p w14:paraId="02544A61" w14:textId="77777777" w:rsidR="004D393D" w:rsidRDefault="004D393D" w:rsidP="004D393D">
      <w:pPr>
        <w:spacing w:before="0"/>
        <w:rPr>
          <w:rFonts w:cs="Arial"/>
          <w:lang w:val="ru-RU"/>
        </w:rPr>
      </w:pPr>
      <w:r>
        <w:rPr>
          <w:rFonts w:cs="Arial"/>
          <w:lang w:val="ru-RU"/>
        </w:rPr>
        <w:t>Име и презиме овлашћеног лица купца, број и датум овлашћења: __________________</w:t>
      </w:r>
    </w:p>
    <w:p w14:paraId="76B61592" w14:textId="77777777" w:rsidR="004D393D" w:rsidRDefault="004D393D" w:rsidP="004D393D">
      <w:pPr>
        <w:spacing w:before="0"/>
        <w:rPr>
          <w:rFonts w:cs="Arial"/>
          <w:lang w:val="ru-RU"/>
        </w:rPr>
      </w:pPr>
      <w:r>
        <w:rPr>
          <w:rFonts w:cs="Arial"/>
          <w:lang w:val="ru-RU"/>
        </w:rPr>
        <w:t>Име и презиме овлашћеног лица ппродавца, број и датум овлашћења:_______________</w:t>
      </w:r>
    </w:p>
    <w:p w14:paraId="48B8FBFC" w14:textId="77777777" w:rsidR="0044136D" w:rsidRPr="0044136D" w:rsidRDefault="0044136D" w:rsidP="0044136D">
      <w:pPr>
        <w:spacing w:before="0"/>
        <w:rPr>
          <w:rFonts w:cs="Arial"/>
          <w:lang w:val="ru-RU"/>
        </w:rPr>
      </w:pPr>
      <w:r w:rsidRPr="0044136D">
        <w:rPr>
          <w:rFonts w:cs="Arial"/>
          <w:lang w:val="ru-RU"/>
        </w:rPr>
        <w:t>Место извршене предаје:  __________________________________</w:t>
      </w:r>
    </w:p>
    <w:p w14:paraId="7BA7C929" w14:textId="77777777" w:rsidR="0044136D" w:rsidRPr="0044136D" w:rsidRDefault="0044136D" w:rsidP="0044136D">
      <w:pPr>
        <w:spacing w:before="0"/>
        <w:rPr>
          <w:rFonts w:cs="Arial"/>
          <w:lang w:val="ru-RU"/>
        </w:rPr>
      </w:pPr>
      <w:r w:rsidRPr="0044136D">
        <w:rPr>
          <w:rFonts w:cs="Arial"/>
          <w:lang w:val="ru-RU"/>
        </w:rPr>
        <w:t>Објекат: ______________________________________________________</w:t>
      </w:r>
    </w:p>
    <w:p w14:paraId="6EDD2932" w14:textId="77777777" w:rsidR="0044136D" w:rsidRPr="0044136D" w:rsidRDefault="0044136D" w:rsidP="0044136D">
      <w:pPr>
        <w:spacing w:before="0"/>
        <w:ind w:left="426"/>
        <w:rPr>
          <w:rFonts w:cs="Arial"/>
          <w:b/>
          <w:lang w:val="ru-RU"/>
        </w:rPr>
      </w:pPr>
    </w:p>
    <w:p w14:paraId="35825462" w14:textId="77777777" w:rsidR="0044136D" w:rsidRPr="0044136D" w:rsidRDefault="0044136D" w:rsidP="0044136D">
      <w:pPr>
        <w:spacing w:before="0"/>
        <w:ind w:left="426"/>
        <w:rPr>
          <w:rFonts w:cs="Arial"/>
          <w:lang w:val="ru-RU"/>
        </w:rPr>
      </w:pPr>
      <w:r w:rsidRPr="0044136D">
        <w:rPr>
          <w:rFonts w:cs="Arial"/>
          <w:b/>
          <w:lang w:val="ru-RU"/>
        </w:rPr>
        <w:t>А</w:t>
      </w:r>
      <w:r w:rsidRPr="0044136D">
        <w:rPr>
          <w:rFonts w:cs="Arial"/>
          <w:lang w:val="ru-RU"/>
        </w:rPr>
        <w:t>) ДЕТАЉНА СПЕЦИФИКАЦИЈА ПРЕДАТИХ ДОБАРА:</w:t>
      </w:r>
    </w:p>
    <w:tbl>
      <w:tblPr>
        <w:tblStyle w:val="TableGrid"/>
        <w:tblW w:w="5000" w:type="pct"/>
        <w:tblLook w:val="04A0" w:firstRow="1" w:lastRow="0" w:firstColumn="1" w:lastColumn="0" w:noHBand="0" w:noVBand="1"/>
      </w:tblPr>
      <w:tblGrid>
        <w:gridCol w:w="535"/>
        <w:gridCol w:w="4140"/>
        <w:gridCol w:w="1261"/>
        <w:gridCol w:w="630"/>
        <w:gridCol w:w="1349"/>
        <w:gridCol w:w="1104"/>
      </w:tblGrid>
      <w:tr w:rsidR="00B16DB5" w:rsidRPr="004D393D" w14:paraId="116E4DDB" w14:textId="4CC688C7" w:rsidTr="00B16DB5">
        <w:tc>
          <w:tcPr>
            <w:tcW w:w="297" w:type="pct"/>
          </w:tcPr>
          <w:p w14:paraId="6EB31D6A" w14:textId="354B10FA" w:rsidR="004D393D" w:rsidRPr="004D393D" w:rsidRDefault="0044136D" w:rsidP="004D393D">
            <w:pPr>
              <w:spacing w:before="0"/>
              <w:rPr>
                <w:rFonts w:cs="Arial"/>
                <w:sz w:val="20"/>
                <w:szCs w:val="20"/>
                <w:lang w:val="ru-RU"/>
              </w:rPr>
            </w:pPr>
            <w:r w:rsidRPr="004D393D">
              <w:rPr>
                <w:rFonts w:cs="Arial"/>
                <w:sz w:val="20"/>
                <w:szCs w:val="20"/>
                <w:lang w:val="ru-RU"/>
              </w:rPr>
              <w:t xml:space="preserve"> </w:t>
            </w:r>
            <w:r w:rsidR="004D393D" w:rsidRPr="004D393D">
              <w:rPr>
                <w:rFonts w:cs="Arial"/>
                <w:sz w:val="20"/>
                <w:szCs w:val="20"/>
                <w:lang w:val="ru-RU"/>
              </w:rPr>
              <w:t>Р. бр.</w:t>
            </w:r>
          </w:p>
        </w:tc>
        <w:tc>
          <w:tcPr>
            <w:tcW w:w="2295" w:type="pct"/>
            <w:vAlign w:val="center"/>
          </w:tcPr>
          <w:p w14:paraId="687C5DC5" w14:textId="00B2111F" w:rsidR="004D393D" w:rsidRPr="004D393D" w:rsidRDefault="004D393D" w:rsidP="00B16DB5">
            <w:pPr>
              <w:spacing w:before="0"/>
              <w:jc w:val="center"/>
              <w:rPr>
                <w:rFonts w:cs="Arial"/>
                <w:sz w:val="20"/>
                <w:szCs w:val="20"/>
                <w:lang w:val="ru-RU"/>
              </w:rPr>
            </w:pPr>
            <w:r w:rsidRPr="004D393D">
              <w:rPr>
                <w:rFonts w:cs="Arial"/>
                <w:sz w:val="20"/>
                <w:szCs w:val="20"/>
                <w:lang w:val="ru-RU"/>
              </w:rPr>
              <w:t>Старо возило</w:t>
            </w:r>
          </w:p>
        </w:tc>
        <w:tc>
          <w:tcPr>
            <w:tcW w:w="699" w:type="pct"/>
          </w:tcPr>
          <w:p w14:paraId="06264EEC" w14:textId="77777777" w:rsidR="004D393D" w:rsidRPr="004D393D" w:rsidRDefault="004D393D" w:rsidP="004D393D">
            <w:pPr>
              <w:spacing w:before="0"/>
              <w:rPr>
                <w:rFonts w:cs="Arial"/>
                <w:sz w:val="20"/>
                <w:szCs w:val="20"/>
                <w:lang w:val="ru-RU"/>
              </w:rPr>
            </w:pPr>
            <w:r w:rsidRPr="004D393D">
              <w:rPr>
                <w:rFonts w:cs="Arial"/>
                <w:sz w:val="20"/>
                <w:szCs w:val="20"/>
                <w:lang w:val="ru-RU"/>
              </w:rPr>
              <w:t>Рег. ознака</w:t>
            </w:r>
          </w:p>
        </w:tc>
        <w:tc>
          <w:tcPr>
            <w:tcW w:w="349" w:type="pct"/>
          </w:tcPr>
          <w:p w14:paraId="6C97AA54" w14:textId="4664955B" w:rsidR="004D393D" w:rsidRPr="004D393D" w:rsidRDefault="004D393D" w:rsidP="004D393D">
            <w:pPr>
              <w:spacing w:before="0"/>
              <w:rPr>
                <w:sz w:val="20"/>
                <w:szCs w:val="20"/>
                <w:lang w:val="sr-Cyrl-RS"/>
              </w:rPr>
            </w:pPr>
            <w:r w:rsidRPr="004D393D">
              <w:rPr>
                <w:sz w:val="20"/>
                <w:szCs w:val="20"/>
                <w:lang w:val="sr-Cyrl-RS"/>
              </w:rPr>
              <w:t>Кол.</w:t>
            </w:r>
          </w:p>
        </w:tc>
        <w:tc>
          <w:tcPr>
            <w:tcW w:w="748" w:type="pct"/>
          </w:tcPr>
          <w:p w14:paraId="169C0922" w14:textId="7CB6CC76" w:rsidR="004D393D" w:rsidRPr="004D393D" w:rsidRDefault="004D393D" w:rsidP="004D393D">
            <w:pPr>
              <w:spacing w:before="0"/>
              <w:rPr>
                <w:sz w:val="20"/>
                <w:szCs w:val="20"/>
                <w:lang w:val="sr-Cyrl-RS"/>
              </w:rPr>
            </w:pPr>
            <w:r w:rsidRPr="004D393D">
              <w:rPr>
                <w:rFonts w:cs="Arial"/>
                <w:sz w:val="20"/>
                <w:szCs w:val="20"/>
                <w:lang w:val="ru-RU"/>
              </w:rPr>
              <w:t>Вредност по комаду</w:t>
            </w:r>
          </w:p>
        </w:tc>
        <w:tc>
          <w:tcPr>
            <w:tcW w:w="612" w:type="pct"/>
          </w:tcPr>
          <w:p w14:paraId="7B170BE1" w14:textId="0BCEB665" w:rsidR="004D393D" w:rsidRPr="004D393D" w:rsidRDefault="004D393D" w:rsidP="004D393D">
            <w:pPr>
              <w:spacing w:before="0"/>
              <w:rPr>
                <w:sz w:val="20"/>
                <w:szCs w:val="20"/>
                <w:lang w:val="sr-Cyrl-RS"/>
              </w:rPr>
            </w:pPr>
            <w:r w:rsidRPr="004D393D">
              <w:rPr>
                <w:rFonts w:cs="Arial"/>
                <w:sz w:val="20"/>
                <w:szCs w:val="20"/>
                <w:lang w:val="ru-RU"/>
              </w:rPr>
              <w:t>Укупно</w:t>
            </w:r>
          </w:p>
        </w:tc>
      </w:tr>
      <w:tr w:rsidR="00B16DB5" w:rsidRPr="004D393D" w14:paraId="1952E1A2" w14:textId="2371365C" w:rsidTr="00B16DB5">
        <w:trPr>
          <w:trHeight w:val="413"/>
        </w:trPr>
        <w:tc>
          <w:tcPr>
            <w:tcW w:w="297" w:type="pct"/>
          </w:tcPr>
          <w:p w14:paraId="4FAD8F6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w:t>
            </w:r>
          </w:p>
        </w:tc>
        <w:tc>
          <w:tcPr>
            <w:tcW w:w="2295" w:type="pct"/>
            <w:shd w:val="clear" w:color="auto" w:fill="auto"/>
          </w:tcPr>
          <w:p w14:paraId="5063D2F0" w14:textId="77777777" w:rsidR="004D393D" w:rsidRPr="004D393D" w:rsidRDefault="004D393D" w:rsidP="004D393D">
            <w:pPr>
              <w:spacing w:before="0"/>
              <w:rPr>
                <w:rFonts w:cs="Arial"/>
                <w:sz w:val="20"/>
                <w:szCs w:val="20"/>
                <w:lang w:val="sr-Cyrl-RS"/>
              </w:rPr>
            </w:pPr>
            <w:r w:rsidRPr="004D393D">
              <w:rPr>
                <w:rFonts w:cs="Arial"/>
                <w:bCs/>
                <w:sz w:val="20"/>
                <w:szCs w:val="20"/>
              </w:rPr>
              <w:t>AUDI A6 2.0 TDI QUATTRO</w:t>
            </w:r>
            <w:r w:rsidRPr="004D393D">
              <w:rPr>
                <w:rFonts w:cs="Arial"/>
                <w:bCs/>
                <w:sz w:val="20"/>
                <w:szCs w:val="20"/>
                <w:lang w:val="sr-Cyrl-RS"/>
              </w:rPr>
              <w:t xml:space="preserve">, </w:t>
            </w:r>
          </w:p>
        </w:tc>
        <w:tc>
          <w:tcPr>
            <w:tcW w:w="699" w:type="pct"/>
          </w:tcPr>
          <w:p w14:paraId="20A01D94" w14:textId="77777777" w:rsidR="004D393D" w:rsidRPr="004D393D" w:rsidRDefault="004D393D" w:rsidP="004D393D">
            <w:pPr>
              <w:spacing w:before="0"/>
              <w:jc w:val="center"/>
              <w:rPr>
                <w:rFonts w:cs="Arial"/>
                <w:sz w:val="20"/>
                <w:szCs w:val="20"/>
                <w:lang w:val="ru-RU"/>
              </w:rPr>
            </w:pPr>
            <w:r w:rsidRPr="004D393D">
              <w:rPr>
                <w:sz w:val="20"/>
                <w:szCs w:val="20"/>
              </w:rPr>
              <w:t>BG 962-HW</w:t>
            </w:r>
          </w:p>
        </w:tc>
        <w:tc>
          <w:tcPr>
            <w:tcW w:w="349" w:type="pct"/>
            <w:shd w:val="clear" w:color="auto" w:fill="auto"/>
            <w:vAlign w:val="center"/>
          </w:tcPr>
          <w:p w14:paraId="1A1100A8"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4661FA8B" w14:textId="77777777" w:rsidR="004D393D" w:rsidRPr="004D393D" w:rsidRDefault="004D393D" w:rsidP="004D393D">
            <w:pPr>
              <w:spacing w:before="0"/>
              <w:jc w:val="center"/>
              <w:rPr>
                <w:rFonts w:cs="Arial"/>
                <w:bCs/>
                <w:i/>
                <w:iCs/>
                <w:sz w:val="20"/>
                <w:szCs w:val="20"/>
                <w:lang w:val="sr-Cyrl-RS"/>
              </w:rPr>
            </w:pPr>
          </w:p>
        </w:tc>
        <w:tc>
          <w:tcPr>
            <w:tcW w:w="612" w:type="pct"/>
          </w:tcPr>
          <w:p w14:paraId="37D5825C" w14:textId="77777777" w:rsidR="004D393D" w:rsidRPr="004D393D" w:rsidRDefault="004D393D" w:rsidP="004D393D">
            <w:pPr>
              <w:spacing w:before="0"/>
              <w:jc w:val="center"/>
              <w:rPr>
                <w:rFonts w:cs="Arial"/>
                <w:bCs/>
                <w:i/>
                <w:iCs/>
                <w:sz w:val="20"/>
                <w:szCs w:val="20"/>
                <w:lang w:val="sr-Cyrl-RS"/>
              </w:rPr>
            </w:pPr>
          </w:p>
        </w:tc>
      </w:tr>
      <w:tr w:rsidR="00B16DB5" w:rsidRPr="004D393D" w14:paraId="6D15D741" w14:textId="16E0653E" w:rsidTr="00B16DB5">
        <w:trPr>
          <w:trHeight w:val="422"/>
        </w:trPr>
        <w:tc>
          <w:tcPr>
            <w:tcW w:w="297" w:type="pct"/>
          </w:tcPr>
          <w:p w14:paraId="1BA6CAF6"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w:t>
            </w:r>
          </w:p>
        </w:tc>
        <w:tc>
          <w:tcPr>
            <w:tcW w:w="2295" w:type="pct"/>
            <w:shd w:val="clear" w:color="auto" w:fill="auto"/>
          </w:tcPr>
          <w:p w14:paraId="68C5014D" w14:textId="77777777" w:rsidR="004D393D" w:rsidRPr="004D393D" w:rsidRDefault="004D393D" w:rsidP="004D393D">
            <w:pPr>
              <w:spacing w:before="0"/>
              <w:rPr>
                <w:rFonts w:cs="Arial"/>
                <w:sz w:val="20"/>
                <w:szCs w:val="20"/>
                <w:lang w:val="ru-RU"/>
              </w:rPr>
            </w:pPr>
            <w:r w:rsidRPr="004D393D">
              <w:rPr>
                <w:rFonts w:cs="Arial"/>
                <w:bCs/>
                <w:sz w:val="20"/>
                <w:szCs w:val="20"/>
              </w:rPr>
              <w:t>AUDI A6 2.0 TDI QUATTRO</w:t>
            </w:r>
          </w:p>
        </w:tc>
        <w:tc>
          <w:tcPr>
            <w:tcW w:w="699" w:type="pct"/>
          </w:tcPr>
          <w:p w14:paraId="68CFE12E" w14:textId="77777777" w:rsidR="004D393D" w:rsidRPr="004D393D" w:rsidRDefault="004D393D" w:rsidP="004D393D">
            <w:pPr>
              <w:spacing w:before="0"/>
              <w:jc w:val="center"/>
              <w:rPr>
                <w:rFonts w:cs="Arial"/>
                <w:sz w:val="20"/>
                <w:szCs w:val="20"/>
                <w:lang w:val="ru-RU"/>
              </w:rPr>
            </w:pPr>
            <w:r w:rsidRPr="004D393D">
              <w:rPr>
                <w:sz w:val="20"/>
                <w:szCs w:val="20"/>
              </w:rPr>
              <w:t>BG 962-HX</w:t>
            </w:r>
          </w:p>
        </w:tc>
        <w:tc>
          <w:tcPr>
            <w:tcW w:w="349" w:type="pct"/>
            <w:shd w:val="clear" w:color="auto" w:fill="auto"/>
            <w:vAlign w:val="center"/>
          </w:tcPr>
          <w:p w14:paraId="044F30F5"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BCCF972" w14:textId="77777777" w:rsidR="004D393D" w:rsidRPr="004D393D" w:rsidRDefault="004D393D" w:rsidP="004D393D">
            <w:pPr>
              <w:spacing w:before="0"/>
              <w:jc w:val="center"/>
              <w:rPr>
                <w:rFonts w:cs="Arial"/>
                <w:bCs/>
                <w:i/>
                <w:iCs/>
                <w:sz w:val="20"/>
                <w:szCs w:val="20"/>
                <w:lang w:val="sr-Cyrl-RS"/>
              </w:rPr>
            </w:pPr>
          </w:p>
        </w:tc>
        <w:tc>
          <w:tcPr>
            <w:tcW w:w="612" w:type="pct"/>
          </w:tcPr>
          <w:p w14:paraId="618A62C1" w14:textId="77777777" w:rsidR="004D393D" w:rsidRPr="004D393D" w:rsidRDefault="004D393D" w:rsidP="004D393D">
            <w:pPr>
              <w:spacing w:before="0"/>
              <w:jc w:val="center"/>
              <w:rPr>
                <w:rFonts w:cs="Arial"/>
                <w:bCs/>
                <w:i/>
                <w:iCs/>
                <w:sz w:val="20"/>
                <w:szCs w:val="20"/>
                <w:lang w:val="sr-Cyrl-RS"/>
              </w:rPr>
            </w:pPr>
          </w:p>
        </w:tc>
      </w:tr>
      <w:tr w:rsidR="00B16DB5" w:rsidRPr="004D393D" w14:paraId="7988FB66" w14:textId="35ABB490" w:rsidTr="00B16DB5">
        <w:trPr>
          <w:trHeight w:val="368"/>
        </w:trPr>
        <w:tc>
          <w:tcPr>
            <w:tcW w:w="297" w:type="pct"/>
          </w:tcPr>
          <w:p w14:paraId="79EFD7E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w:t>
            </w:r>
          </w:p>
        </w:tc>
        <w:tc>
          <w:tcPr>
            <w:tcW w:w="2295" w:type="pct"/>
            <w:shd w:val="clear" w:color="auto" w:fill="auto"/>
          </w:tcPr>
          <w:p w14:paraId="013B1D3B" w14:textId="77777777" w:rsidR="004D393D" w:rsidRPr="004D393D" w:rsidRDefault="004D393D" w:rsidP="004D393D">
            <w:pPr>
              <w:spacing w:before="0"/>
              <w:rPr>
                <w:rFonts w:cs="Arial"/>
                <w:sz w:val="20"/>
                <w:szCs w:val="20"/>
                <w:lang w:val="ru-RU"/>
              </w:rPr>
            </w:pPr>
            <w:r w:rsidRPr="004D393D">
              <w:rPr>
                <w:rFonts w:cs="Arial"/>
                <w:bCs/>
                <w:sz w:val="20"/>
                <w:szCs w:val="20"/>
              </w:rPr>
              <w:t>AUDI A6 2.0 TDI</w:t>
            </w:r>
          </w:p>
        </w:tc>
        <w:tc>
          <w:tcPr>
            <w:tcW w:w="699" w:type="pct"/>
          </w:tcPr>
          <w:p w14:paraId="53DCFF3A" w14:textId="77777777" w:rsidR="004D393D" w:rsidRPr="004D393D" w:rsidRDefault="004D393D" w:rsidP="004D393D">
            <w:pPr>
              <w:spacing w:before="0"/>
              <w:jc w:val="center"/>
              <w:rPr>
                <w:rFonts w:cs="Arial"/>
                <w:sz w:val="20"/>
                <w:szCs w:val="20"/>
                <w:lang w:val="ru-RU"/>
              </w:rPr>
            </w:pPr>
            <w:r w:rsidRPr="004D393D">
              <w:rPr>
                <w:sz w:val="20"/>
                <w:szCs w:val="20"/>
              </w:rPr>
              <w:t>BG 820-VD</w:t>
            </w:r>
          </w:p>
        </w:tc>
        <w:tc>
          <w:tcPr>
            <w:tcW w:w="349" w:type="pct"/>
            <w:shd w:val="clear" w:color="auto" w:fill="auto"/>
            <w:vAlign w:val="center"/>
          </w:tcPr>
          <w:p w14:paraId="6A091574"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B7FFB19" w14:textId="77777777" w:rsidR="004D393D" w:rsidRPr="004D393D" w:rsidRDefault="004D393D" w:rsidP="004D393D">
            <w:pPr>
              <w:spacing w:before="0"/>
              <w:jc w:val="center"/>
              <w:rPr>
                <w:rFonts w:cs="Arial"/>
                <w:bCs/>
                <w:i/>
                <w:iCs/>
                <w:sz w:val="20"/>
                <w:szCs w:val="20"/>
                <w:lang w:val="sr-Cyrl-RS"/>
              </w:rPr>
            </w:pPr>
          </w:p>
        </w:tc>
        <w:tc>
          <w:tcPr>
            <w:tcW w:w="612" w:type="pct"/>
          </w:tcPr>
          <w:p w14:paraId="47D0B4D0" w14:textId="77777777" w:rsidR="004D393D" w:rsidRPr="004D393D" w:rsidRDefault="004D393D" w:rsidP="004D393D">
            <w:pPr>
              <w:spacing w:before="0"/>
              <w:jc w:val="center"/>
              <w:rPr>
                <w:rFonts w:cs="Arial"/>
                <w:bCs/>
                <w:i/>
                <w:iCs/>
                <w:sz w:val="20"/>
                <w:szCs w:val="20"/>
                <w:lang w:val="sr-Cyrl-RS"/>
              </w:rPr>
            </w:pPr>
          </w:p>
        </w:tc>
      </w:tr>
      <w:tr w:rsidR="00B16DB5" w:rsidRPr="004D393D" w14:paraId="1F991F40" w14:textId="46C53207" w:rsidTr="00B16DB5">
        <w:trPr>
          <w:trHeight w:val="368"/>
        </w:trPr>
        <w:tc>
          <w:tcPr>
            <w:tcW w:w="297" w:type="pct"/>
          </w:tcPr>
          <w:p w14:paraId="1721665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4.</w:t>
            </w:r>
          </w:p>
        </w:tc>
        <w:tc>
          <w:tcPr>
            <w:tcW w:w="2295" w:type="pct"/>
            <w:shd w:val="clear" w:color="auto" w:fill="auto"/>
          </w:tcPr>
          <w:p w14:paraId="77604C8E" w14:textId="77777777" w:rsidR="004D393D" w:rsidRPr="004D393D" w:rsidRDefault="004D393D" w:rsidP="004D393D">
            <w:pPr>
              <w:spacing w:before="0"/>
              <w:rPr>
                <w:rFonts w:cs="Arial"/>
                <w:sz w:val="20"/>
                <w:szCs w:val="20"/>
                <w:lang w:val="ru-RU"/>
              </w:rPr>
            </w:pPr>
            <w:r w:rsidRPr="004D393D">
              <w:rPr>
                <w:rFonts w:cs="Arial"/>
                <w:bCs/>
                <w:sz w:val="20"/>
                <w:szCs w:val="20"/>
              </w:rPr>
              <w:t>AUDI A6 2.8 FSI QUATTRO</w:t>
            </w:r>
          </w:p>
        </w:tc>
        <w:tc>
          <w:tcPr>
            <w:tcW w:w="699" w:type="pct"/>
          </w:tcPr>
          <w:p w14:paraId="4465D6D3" w14:textId="77777777" w:rsidR="004D393D" w:rsidRPr="004D393D" w:rsidRDefault="004D393D" w:rsidP="004D393D">
            <w:pPr>
              <w:spacing w:before="0"/>
              <w:jc w:val="center"/>
              <w:rPr>
                <w:rFonts w:cs="Arial"/>
                <w:sz w:val="20"/>
                <w:szCs w:val="20"/>
                <w:lang w:val="ru-RU"/>
              </w:rPr>
            </w:pPr>
            <w:r w:rsidRPr="004D393D">
              <w:rPr>
                <w:sz w:val="20"/>
                <w:szCs w:val="20"/>
              </w:rPr>
              <w:t>BG756-VV</w:t>
            </w:r>
          </w:p>
        </w:tc>
        <w:tc>
          <w:tcPr>
            <w:tcW w:w="349" w:type="pct"/>
            <w:shd w:val="clear" w:color="auto" w:fill="auto"/>
            <w:vAlign w:val="center"/>
          </w:tcPr>
          <w:p w14:paraId="2326B922"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494B470D" w14:textId="77777777" w:rsidR="004D393D" w:rsidRPr="004D393D" w:rsidRDefault="004D393D" w:rsidP="004D393D">
            <w:pPr>
              <w:spacing w:before="0"/>
              <w:jc w:val="center"/>
              <w:rPr>
                <w:rFonts w:cs="Arial"/>
                <w:bCs/>
                <w:i/>
                <w:iCs/>
                <w:sz w:val="20"/>
                <w:szCs w:val="20"/>
                <w:lang w:val="sr-Cyrl-RS"/>
              </w:rPr>
            </w:pPr>
          </w:p>
        </w:tc>
        <w:tc>
          <w:tcPr>
            <w:tcW w:w="612" w:type="pct"/>
          </w:tcPr>
          <w:p w14:paraId="67F19F81" w14:textId="77777777" w:rsidR="004D393D" w:rsidRPr="004D393D" w:rsidRDefault="004D393D" w:rsidP="004D393D">
            <w:pPr>
              <w:spacing w:before="0"/>
              <w:jc w:val="center"/>
              <w:rPr>
                <w:rFonts w:cs="Arial"/>
                <w:bCs/>
                <w:i/>
                <w:iCs/>
                <w:sz w:val="20"/>
                <w:szCs w:val="20"/>
                <w:lang w:val="sr-Cyrl-RS"/>
              </w:rPr>
            </w:pPr>
          </w:p>
        </w:tc>
      </w:tr>
      <w:tr w:rsidR="00B16DB5" w:rsidRPr="004D393D" w14:paraId="237D1BA9" w14:textId="76D33133" w:rsidTr="00B16DB5">
        <w:trPr>
          <w:trHeight w:val="368"/>
        </w:trPr>
        <w:tc>
          <w:tcPr>
            <w:tcW w:w="297" w:type="pct"/>
          </w:tcPr>
          <w:p w14:paraId="5050A22E"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5.</w:t>
            </w:r>
          </w:p>
        </w:tc>
        <w:tc>
          <w:tcPr>
            <w:tcW w:w="2295" w:type="pct"/>
            <w:shd w:val="clear" w:color="auto" w:fill="auto"/>
          </w:tcPr>
          <w:p w14:paraId="406AA6F0" w14:textId="77777777" w:rsidR="004D393D" w:rsidRPr="004D393D" w:rsidRDefault="004D393D" w:rsidP="004D393D">
            <w:pPr>
              <w:spacing w:before="0"/>
              <w:rPr>
                <w:rFonts w:cs="Arial"/>
                <w:sz w:val="20"/>
                <w:szCs w:val="20"/>
                <w:lang w:val="ru-RU"/>
              </w:rPr>
            </w:pPr>
            <w:r w:rsidRPr="004D393D">
              <w:rPr>
                <w:rFonts w:cs="Arial"/>
                <w:bCs/>
                <w:sz w:val="20"/>
                <w:szCs w:val="20"/>
              </w:rPr>
              <w:t>AUDI A6 2.8 FSI QUATTRO</w:t>
            </w:r>
          </w:p>
        </w:tc>
        <w:tc>
          <w:tcPr>
            <w:tcW w:w="699" w:type="pct"/>
          </w:tcPr>
          <w:p w14:paraId="56931210" w14:textId="77777777" w:rsidR="004D393D" w:rsidRPr="004D393D" w:rsidRDefault="004D393D" w:rsidP="004D393D">
            <w:pPr>
              <w:spacing w:before="0"/>
              <w:jc w:val="center"/>
              <w:rPr>
                <w:rFonts w:cs="Arial"/>
                <w:sz w:val="20"/>
                <w:szCs w:val="20"/>
                <w:lang w:val="ru-RU"/>
              </w:rPr>
            </w:pPr>
            <w:r w:rsidRPr="004D393D">
              <w:rPr>
                <w:sz w:val="20"/>
                <w:szCs w:val="20"/>
              </w:rPr>
              <w:t>BG718-MO</w:t>
            </w:r>
          </w:p>
        </w:tc>
        <w:tc>
          <w:tcPr>
            <w:tcW w:w="349" w:type="pct"/>
            <w:shd w:val="clear" w:color="auto" w:fill="auto"/>
            <w:vAlign w:val="center"/>
          </w:tcPr>
          <w:p w14:paraId="30E38549"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D01B558" w14:textId="77777777" w:rsidR="004D393D" w:rsidRPr="004D393D" w:rsidRDefault="004D393D" w:rsidP="004D393D">
            <w:pPr>
              <w:spacing w:before="0"/>
              <w:jc w:val="center"/>
              <w:rPr>
                <w:rFonts w:cs="Arial"/>
                <w:bCs/>
                <w:i/>
                <w:iCs/>
                <w:sz w:val="20"/>
                <w:szCs w:val="20"/>
                <w:lang w:val="sr-Cyrl-RS"/>
              </w:rPr>
            </w:pPr>
          </w:p>
        </w:tc>
        <w:tc>
          <w:tcPr>
            <w:tcW w:w="612" w:type="pct"/>
          </w:tcPr>
          <w:p w14:paraId="2596E6E8" w14:textId="77777777" w:rsidR="004D393D" w:rsidRPr="004D393D" w:rsidRDefault="004D393D" w:rsidP="004D393D">
            <w:pPr>
              <w:spacing w:before="0"/>
              <w:jc w:val="center"/>
              <w:rPr>
                <w:rFonts w:cs="Arial"/>
                <w:bCs/>
                <w:i/>
                <w:iCs/>
                <w:sz w:val="20"/>
                <w:szCs w:val="20"/>
                <w:lang w:val="sr-Cyrl-RS"/>
              </w:rPr>
            </w:pPr>
          </w:p>
        </w:tc>
      </w:tr>
      <w:tr w:rsidR="00B16DB5" w:rsidRPr="004D393D" w14:paraId="3C6474D9" w14:textId="443ECFE0" w:rsidTr="00B16DB5">
        <w:trPr>
          <w:trHeight w:val="368"/>
        </w:trPr>
        <w:tc>
          <w:tcPr>
            <w:tcW w:w="297" w:type="pct"/>
          </w:tcPr>
          <w:p w14:paraId="119AE994"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6.</w:t>
            </w:r>
          </w:p>
        </w:tc>
        <w:tc>
          <w:tcPr>
            <w:tcW w:w="2295" w:type="pct"/>
            <w:shd w:val="clear" w:color="auto" w:fill="auto"/>
          </w:tcPr>
          <w:p w14:paraId="7EFF9BAB" w14:textId="77777777" w:rsidR="004D393D" w:rsidRPr="004D393D" w:rsidRDefault="004D393D" w:rsidP="004D393D">
            <w:pPr>
              <w:spacing w:before="0"/>
              <w:rPr>
                <w:rFonts w:cs="Arial"/>
                <w:sz w:val="20"/>
                <w:szCs w:val="20"/>
                <w:lang w:val="ru-RU"/>
              </w:rPr>
            </w:pPr>
            <w:r w:rsidRPr="004D393D">
              <w:rPr>
                <w:rFonts w:cs="Arial"/>
                <w:bCs/>
                <w:sz w:val="20"/>
                <w:szCs w:val="20"/>
              </w:rPr>
              <w:t>AUDI A6  3.0TDI QUATTRO TIPTRONIC</w:t>
            </w:r>
          </w:p>
        </w:tc>
        <w:tc>
          <w:tcPr>
            <w:tcW w:w="699" w:type="pct"/>
          </w:tcPr>
          <w:p w14:paraId="2F03E536" w14:textId="77777777" w:rsidR="004D393D" w:rsidRPr="004D393D" w:rsidRDefault="004D393D" w:rsidP="004D393D">
            <w:pPr>
              <w:spacing w:before="0"/>
              <w:jc w:val="center"/>
              <w:rPr>
                <w:rFonts w:cs="Arial"/>
                <w:sz w:val="20"/>
                <w:szCs w:val="20"/>
                <w:lang w:val="ru-RU"/>
              </w:rPr>
            </w:pPr>
            <w:r w:rsidRPr="004D393D">
              <w:rPr>
                <w:sz w:val="20"/>
                <w:szCs w:val="20"/>
              </w:rPr>
              <w:t>BG082-CF</w:t>
            </w:r>
          </w:p>
        </w:tc>
        <w:tc>
          <w:tcPr>
            <w:tcW w:w="349" w:type="pct"/>
            <w:shd w:val="clear" w:color="auto" w:fill="auto"/>
            <w:vAlign w:val="center"/>
          </w:tcPr>
          <w:p w14:paraId="2E66E4CE"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18AB967" w14:textId="77777777" w:rsidR="004D393D" w:rsidRPr="004D393D" w:rsidRDefault="004D393D" w:rsidP="004D393D">
            <w:pPr>
              <w:spacing w:before="0"/>
              <w:jc w:val="center"/>
              <w:rPr>
                <w:rFonts w:cs="Arial"/>
                <w:bCs/>
                <w:i/>
                <w:iCs/>
                <w:sz w:val="20"/>
                <w:szCs w:val="20"/>
                <w:lang w:val="sr-Cyrl-RS"/>
              </w:rPr>
            </w:pPr>
          </w:p>
        </w:tc>
        <w:tc>
          <w:tcPr>
            <w:tcW w:w="612" w:type="pct"/>
          </w:tcPr>
          <w:p w14:paraId="11F765AF" w14:textId="77777777" w:rsidR="004D393D" w:rsidRPr="004D393D" w:rsidRDefault="004D393D" w:rsidP="004D393D">
            <w:pPr>
              <w:spacing w:before="0"/>
              <w:jc w:val="center"/>
              <w:rPr>
                <w:rFonts w:cs="Arial"/>
                <w:bCs/>
                <w:i/>
                <w:iCs/>
                <w:sz w:val="20"/>
                <w:szCs w:val="20"/>
                <w:lang w:val="sr-Cyrl-RS"/>
              </w:rPr>
            </w:pPr>
          </w:p>
        </w:tc>
      </w:tr>
      <w:tr w:rsidR="00B16DB5" w:rsidRPr="004D393D" w14:paraId="5557F439" w14:textId="443F526B" w:rsidTr="00B16DB5">
        <w:trPr>
          <w:trHeight w:val="368"/>
        </w:trPr>
        <w:tc>
          <w:tcPr>
            <w:tcW w:w="297" w:type="pct"/>
          </w:tcPr>
          <w:p w14:paraId="74E383A4"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7.</w:t>
            </w:r>
          </w:p>
        </w:tc>
        <w:tc>
          <w:tcPr>
            <w:tcW w:w="2295" w:type="pct"/>
            <w:shd w:val="clear" w:color="auto" w:fill="auto"/>
          </w:tcPr>
          <w:p w14:paraId="573E3079" w14:textId="77777777" w:rsidR="004D393D" w:rsidRPr="004D393D" w:rsidRDefault="004D393D" w:rsidP="004D393D">
            <w:pPr>
              <w:spacing w:before="0"/>
              <w:rPr>
                <w:rFonts w:cs="Arial"/>
                <w:sz w:val="20"/>
                <w:szCs w:val="20"/>
                <w:lang w:val="ru-RU"/>
              </w:rPr>
            </w:pPr>
            <w:r w:rsidRPr="004D393D">
              <w:rPr>
                <w:rFonts w:cs="Arial"/>
                <w:sz w:val="20"/>
                <w:szCs w:val="20"/>
              </w:rPr>
              <w:t>AUDI A6 3.0 TFSI</w:t>
            </w:r>
          </w:p>
        </w:tc>
        <w:tc>
          <w:tcPr>
            <w:tcW w:w="699" w:type="pct"/>
          </w:tcPr>
          <w:p w14:paraId="07D68294" w14:textId="77777777" w:rsidR="004D393D" w:rsidRPr="004D393D" w:rsidRDefault="004D393D" w:rsidP="004D393D">
            <w:pPr>
              <w:spacing w:before="0"/>
              <w:jc w:val="center"/>
              <w:rPr>
                <w:rFonts w:cs="Arial"/>
                <w:sz w:val="20"/>
                <w:szCs w:val="20"/>
                <w:lang w:val="ru-RU"/>
              </w:rPr>
            </w:pPr>
            <w:r w:rsidRPr="004D393D">
              <w:rPr>
                <w:sz w:val="20"/>
                <w:szCs w:val="20"/>
              </w:rPr>
              <w:t>NS144-EL</w:t>
            </w:r>
          </w:p>
        </w:tc>
        <w:tc>
          <w:tcPr>
            <w:tcW w:w="349" w:type="pct"/>
            <w:shd w:val="clear" w:color="auto" w:fill="auto"/>
            <w:vAlign w:val="center"/>
          </w:tcPr>
          <w:p w14:paraId="27968ACF"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C63BC8E" w14:textId="77777777" w:rsidR="004D393D" w:rsidRPr="004D393D" w:rsidRDefault="004D393D" w:rsidP="004D393D">
            <w:pPr>
              <w:spacing w:before="0"/>
              <w:jc w:val="center"/>
              <w:rPr>
                <w:rFonts w:cs="Arial"/>
                <w:bCs/>
                <w:i/>
                <w:iCs/>
                <w:sz w:val="20"/>
                <w:szCs w:val="20"/>
                <w:lang w:val="sr-Cyrl-RS"/>
              </w:rPr>
            </w:pPr>
          </w:p>
        </w:tc>
        <w:tc>
          <w:tcPr>
            <w:tcW w:w="612" w:type="pct"/>
          </w:tcPr>
          <w:p w14:paraId="79458061" w14:textId="77777777" w:rsidR="004D393D" w:rsidRPr="004D393D" w:rsidRDefault="004D393D" w:rsidP="004D393D">
            <w:pPr>
              <w:spacing w:before="0"/>
              <w:jc w:val="center"/>
              <w:rPr>
                <w:rFonts w:cs="Arial"/>
                <w:bCs/>
                <w:i/>
                <w:iCs/>
                <w:sz w:val="20"/>
                <w:szCs w:val="20"/>
                <w:lang w:val="sr-Cyrl-RS"/>
              </w:rPr>
            </w:pPr>
          </w:p>
        </w:tc>
      </w:tr>
      <w:tr w:rsidR="00B16DB5" w:rsidRPr="004D393D" w14:paraId="4D98E7CF" w14:textId="43311FBE" w:rsidTr="00B16DB5">
        <w:trPr>
          <w:trHeight w:val="368"/>
        </w:trPr>
        <w:tc>
          <w:tcPr>
            <w:tcW w:w="297" w:type="pct"/>
          </w:tcPr>
          <w:p w14:paraId="2A41246C"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8.</w:t>
            </w:r>
          </w:p>
        </w:tc>
        <w:tc>
          <w:tcPr>
            <w:tcW w:w="2295" w:type="pct"/>
            <w:shd w:val="clear" w:color="auto" w:fill="auto"/>
          </w:tcPr>
          <w:p w14:paraId="201F046D" w14:textId="77777777" w:rsidR="004D393D" w:rsidRPr="004D393D" w:rsidRDefault="004D393D" w:rsidP="004D393D">
            <w:pPr>
              <w:spacing w:before="0"/>
              <w:rPr>
                <w:rFonts w:cs="Arial"/>
                <w:sz w:val="20"/>
                <w:szCs w:val="20"/>
                <w:lang w:val="ru-RU"/>
              </w:rPr>
            </w:pPr>
            <w:r w:rsidRPr="004D393D">
              <w:rPr>
                <w:rFonts w:cs="Arial"/>
                <w:sz w:val="20"/>
                <w:szCs w:val="20"/>
              </w:rPr>
              <w:t>AUDI A6 3.0 TDI QUATTRO TIPTRONIC</w:t>
            </w:r>
          </w:p>
        </w:tc>
        <w:tc>
          <w:tcPr>
            <w:tcW w:w="699" w:type="pct"/>
          </w:tcPr>
          <w:p w14:paraId="60F97E1F" w14:textId="77777777" w:rsidR="004D393D" w:rsidRPr="004D393D" w:rsidRDefault="004D393D" w:rsidP="004D393D">
            <w:pPr>
              <w:spacing w:before="0"/>
              <w:jc w:val="center"/>
              <w:rPr>
                <w:rFonts w:cs="Arial"/>
                <w:sz w:val="20"/>
                <w:szCs w:val="20"/>
                <w:lang w:val="ru-RU"/>
              </w:rPr>
            </w:pPr>
            <w:r w:rsidRPr="004D393D">
              <w:rPr>
                <w:sz w:val="20"/>
                <w:szCs w:val="20"/>
              </w:rPr>
              <w:t>BG186-BG</w:t>
            </w:r>
          </w:p>
        </w:tc>
        <w:tc>
          <w:tcPr>
            <w:tcW w:w="349" w:type="pct"/>
            <w:shd w:val="clear" w:color="auto" w:fill="auto"/>
            <w:vAlign w:val="center"/>
          </w:tcPr>
          <w:p w14:paraId="63159242"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00A96DF" w14:textId="77777777" w:rsidR="004D393D" w:rsidRPr="004D393D" w:rsidRDefault="004D393D" w:rsidP="004D393D">
            <w:pPr>
              <w:spacing w:before="0"/>
              <w:jc w:val="center"/>
              <w:rPr>
                <w:rFonts w:cs="Arial"/>
                <w:bCs/>
                <w:i/>
                <w:iCs/>
                <w:sz w:val="20"/>
                <w:szCs w:val="20"/>
                <w:lang w:val="sr-Cyrl-RS"/>
              </w:rPr>
            </w:pPr>
          </w:p>
        </w:tc>
        <w:tc>
          <w:tcPr>
            <w:tcW w:w="612" w:type="pct"/>
          </w:tcPr>
          <w:p w14:paraId="014AA9FB" w14:textId="77777777" w:rsidR="004D393D" w:rsidRPr="004D393D" w:rsidRDefault="004D393D" w:rsidP="004D393D">
            <w:pPr>
              <w:spacing w:before="0"/>
              <w:jc w:val="center"/>
              <w:rPr>
                <w:rFonts w:cs="Arial"/>
                <w:bCs/>
                <w:i/>
                <w:iCs/>
                <w:sz w:val="20"/>
                <w:szCs w:val="20"/>
                <w:lang w:val="sr-Cyrl-RS"/>
              </w:rPr>
            </w:pPr>
          </w:p>
        </w:tc>
      </w:tr>
      <w:tr w:rsidR="00B16DB5" w:rsidRPr="004D393D" w14:paraId="0949DDB0" w14:textId="43C25A95" w:rsidTr="00B16DB5">
        <w:trPr>
          <w:trHeight w:val="368"/>
        </w:trPr>
        <w:tc>
          <w:tcPr>
            <w:tcW w:w="297" w:type="pct"/>
          </w:tcPr>
          <w:p w14:paraId="7E01D75F"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9.</w:t>
            </w:r>
          </w:p>
        </w:tc>
        <w:tc>
          <w:tcPr>
            <w:tcW w:w="2295" w:type="pct"/>
            <w:shd w:val="clear" w:color="auto" w:fill="auto"/>
          </w:tcPr>
          <w:p w14:paraId="27B05C49" w14:textId="77777777" w:rsidR="004D393D" w:rsidRPr="004D393D" w:rsidRDefault="004D393D" w:rsidP="004D393D">
            <w:pPr>
              <w:spacing w:before="0"/>
              <w:rPr>
                <w:rFonts w:cs="Arial"/>
                <w:sz w:val="20"/>
                <w:szCs w:val="20"/>
                <w:lang w:val="ru-RU"/>
              </w:rPr>
            </w:pPr>
            <w:r w:rsidRPr="004D393D">
              <w:rPr>
                <w:rFonts w:cs="Arial"/>
                <w:sz w:val="20"/>
                <w:szCs w:val="20"/>
              </w:rPr>
              <w:t>AUDI A8 4.2 I QUATTRO TIPTRONIC</w:t>
            </w:r>
          </w:p>
        </w:tc>
        <w:tc>
          <w:tcPr>
            <w:tcW w:w="699" w:type="pct"/>
          </w:tcPr>
          <w:p w14:paraId="33D13144" w14:textId="77777777" w:rsidR="004D393D" w:rsidRPr="004D393D" w:rsidRDefault="004D393D" w:rsidP="004D393D">
            <w:pPr>
              <w:spacing w:before="0"/>
              <w:jc w:val="center"/>
              <w:rPr>
                <w:rFonts w:cs="Arial"/>
                <w:sz w:val="20"/>
                <w:szCs w:val="20"/>
                <w:lang w:val="ru-RU"/>
              </w:rPr>
            </w:pPr>
            <w:r w:rsidRPr="004D393D">
              <w:rPr>
                <w:sz w:val="20"/>
                <w:szCs w:val="20"/>
              </w:rPr>
              <w:t>BG176-HJ</w:t>
            </w:r>
          </w:p>
        </w:tc>
        <w:tc>
          <w:tcPr>
            <w:tcW w:w="349" w:type="pct"/>
            <w:shd w:val="clear" w:color="auto" w:fill="auto"/>
            <w:vAlign w:val="center"/>
          </w:tcPr>
          <w:p w14:paraId="0A2A068C"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2AB72857" w14:textId="77777777" w:rsidR="004D393D" w:rsidRPr="004D393D" w:rsidRDefault="004D393D" w:rsidP="004D393D">
            <w:pPr>
              <w:spacing w:before="0"/>
              <w:jc w:val="center"/>
              <w:rPr>
                <w:rFonts w:cs="Arial"/>
                <w:bCs/>
                <w:i/>
                <w:iCs/>
                <w:sz w:val="20"/>
                <w:szCs w:val="20"/>
                <w:lang w:val="sr-Cyrl-RS"/>
              </w:rPr>
            </w:pPr>
          </w:p>
        </w:tc>
        <w:tc>
          <w:tcPr>
            <w:tcW w:w="612" w:type="pct"/>
          </w:tcPr>
          <w:p w14:paraId="4F93620A" w14:textId="77777777" w:rsidR="004D393D" w:rsidRPr="004D393D" w:rsidRDefault="004D393D" w:rsidP="004D393D">
            <w:pPr>
              <w:spacing w:before="0"/>
              <w:jc w:val="center"/>
              <w:rPr>
                <w:rFonts w:cs="Arial"/>
                <w:bCs/>
                <w:i/>
                <w:iCs/>
                <w:sz w:val="20"/>
                <w:szCs w:val="20"/>
                <w:lang w:val="sr-Cyrl-RS"/>
              </w:rPr>
            </w:pPr>
          </w:p>
        </w:tc>
      </w:tr>
      <w:tr w:rsidR="00B16DB5" w:rsidRPr="004D393D" w14:paraId="30C5A985" w14:textId="08050400" w:rsidTr="00B16DB5">
        <w:trPr>
          <w:trHeight w:val="368"/>
        </w:trPr>
        <w:tc>
          <w:tcPr>
            <w:tcW w:w="297" w:type="pct"/>
          </w:tcPr>
          <w:p w14:paraId="71CA5E95"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10.</w:t>
            </w:r>
          </w:p>
        </w:tc>
        <w:tc>
          <w:tcPr>
            <w:tcW w:w="2295" w:type="pct"/>
            <w:shd w:val="clear" w:color="auto" w:fill="auto"/>
          </w:tcPr>
          <w:p w14:paraId="7B9B7C6D" w14:textId="77777777" w:rsidR="004D393D" w:rsidRPr="004D393D" w:rsidRDefault="004D393D" w:rsidP="004D393D">
            <w:pPr>
              <w:spacing w:before="0"/>
              <w:rPr>
                <w:rFonts w:cs="Arial"/>
                <w:sz w:val="20"/>
                <w:szCs w:val="20"/>
                <w:lang w:val="ru-RU"/>
              </w:rPr>
            </w:pPr>
            <w:r w:rsidRPr="004D393D">
              <w:rPr>
                <w:rFonts w:cs="Arial"/>
                <w:bCs/>
                <w:sz w:val="20"/>
                <w:szCs w:val="20"/>
              </w:rPr>
              <w:t>AUDI A8 4.2 I QUATTRO TIPTRONIC</w:t>
            </w:r>
          </w:p>
        </w:tc>
        <w:tc>
          <w:tcPr>
            <w:tcW w:w="699" w:type="pct"/>
          </w:tcPr>
          <w:p w14:paraId="17015D02" w14:textId="77777777" w:rsidR="004D393D" w:rsidRPr="004D393D" w:rsidRDefault="004D393D" w:rsidP="004D393D">
            <w:pPr>
              <w:spacing w:before="0"/>
              <w:jc w:val="center"/>
              <w:rPr>
                <w:rFonts w:cs="Arial"/>
                <w:sz w:val="20"/>
                <w:szCs w:val="20"/>
                <w:lang w:val="ru-RU"/>
              </w:rPr>
            </w:pPr>
            <w:r w:rsidRPr="004D393D">
              <w:rPr>
                <w:sz w:val="20"/>
                <w:szCs w:val="20"/>
              </w:rPr>
              <w:t>BG173-HJ</w:t>
            </w:r>
          </w:p>
        </w:tc>
        <w:tc>
          <w:tcPr>
            <w:tcW w:w="349" w:type="pct"/>
            <w:shd w:val="clear" w:color="auto" w:fill="auto"/>
            <w:vAlign w:val="center"/>
          </w:tcPr>
          <w:p w14:paraId="527A16B3"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7B702A23" w14:textId="77777777" w:rsidR="004D393D" w:rsidRPr="004D393D" w:rsidRDefault="004D393D" w:rsidP="004D393D">
            <w:pPr>
              <w:spacing w:before="0"/>
              <w:jc w:val="center"/>
              <w:rPr>
                <w:rFonts w:cs="Arial"/>
                <w:bCs/>
                <w:i/>
                <w:iCs/>
                <w:sz w:val="20"/>
                <w:szCs w:val="20"/>
                <w:lang w:val="sr-Cyrl-RS"/>
              </w:rPr>
            </w:pPr>
          </w:p>
        </w:tc>
        <w:tc>
          <w:tcPr>
            <w:tcW w:w="612" w:type="pct"/>
          </w:tcPr>
          <w:p w14:paraId="190D8351" w14:textId="77777777" w:rsidR="004D393D" w:rsidRPr="004D393D" w:rsidRDefault="004D393D" w:rsidP="004D393D">
            <w:pPr>
              <w:spacing w:before="0"/>
              <w:jc w:val="center"/>
              <w:rPr>
                <w:rFonts w:cs="Arial"/>
                <w:bCs/>
                <w:i/>
                <w:iCs/>
                <w:sz w:val="20"/>
                <w:szCs w:val="20"/>
                <w:lang w:val="sr-Cyrl-RS"/>
              </w:rPr>
            </w:pPr>
          </w:p>
        </w:tc>
      </w:tr>
      <w:tr w:rsidR="00B16DB5" w:rsidRPr="004D393D" w14:paraId="0FD59526" w14:textId="4BC5356B" w:rsidTr="00B16DB5">
        <w:trPr>
          <w:trHeight w:val="368"/>
        </w:trPr>
        <w:tc>
          <w:tcPr>
            <w:tcW w:w="297" w:type="pct"/>
          </w:tcPr>
          <w:p w14:paraId="2A051AA6"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11.</w:t>
            </w:r>
          </w:p>
        </w:tc>
        <w:tc>
          <w:tcPr>
            <w:tcW w:w="2295" w:type="pct"/>
            <w:shd w:val="clear" w:color="auto" w:fill="auto"/>
          </w:tcPr>
          <w:p w14:paraId="20DC2926" w14:textId="77777777" w:rsidR="004D393D" w:rsidRPr="004D393D" w:rsidRDefault="004D393D" w:rsidP="004D393D">
            <w:pPr>
              <w:spacing w:before="0"/>
              <w:rPr>
                <w:rFonts w:cs="Arial"/>
                <w:sz w:val="20"/>
                <w:szCs w:val="20"/>
                <w:lang w:val="ru-RU"/>
              </w:rPr>
            </w:pPr>
            <w:r w:rsidRPr="004D393D">
              <w:rPr>
                <w:rFonts w:cs="Arial"/>
                <w:bCs/>
                <w:sz w:val="20"/>
                <w:szCs w:val="20"/>
              </w:rPr>
              <w:t>ŠKODA SUPERB AMBITION 3.6 FSI 4X4</w:t>
            </w:r>
          </w:p>
        </w:tc>
        <w:tc>
          <w:tcPr>
            <w:tcW w:w="699" w:type="pct"/>
          </w:tcPr>
          <w:p w14:paraId="39235E49" w14:textId="77777777" w:rsidR="004D393D" w:rsidRPr="004D393D" w:rsidRDefault="004D393D" w:rsidP="004D393D">
            <w:pPr>
              <w:spacing w:before="0"/>
              <w:jc w:val="center"/>
              <w:rPr>
                <w:rFonts w:cs="Arial"/>
                <w:sz w:val="20"/>
                <w:szCs w:val="20"/>
                <w:lang w:val="ru-RU"/>
              </w:rPr>
            </w:pPr>
            <w:r w:rsidRPr="004D393D">
              <w:rPr>
                <w:sz w:val="20"/>
                <w:szCs w:val="20"/>
              </w:rPr>
              <w:t>BG685-KB</w:t>
            </w:r>
          </w:p>
        </w:tc>
        <w:tc>
          <w:tcPr>
            <w:tcW w:w="349" w:type="pct"/>
            <w:shd w:val="clear" w:color="auto" w:fill="auto"/>
            <w:vAlign w:val="center"/>
          </w:tcPr>
          <w:p w14:paraId="17897837"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8C160C3" w14:textId="77777777" w:rsidR="004D393D" w:rsidRPr="004D393D" w:rsidRDefault="004D393D" w:rsidP="004D393D">
            <w:pPr>
              <w:spacing w:before="0"/>
              <w:jc w:val="center"/>
              <w:rPr>
                <w:rFonts w:cs="Arial"/>
                <w:bCs/>
                <w:i/>
                <w:iCs/>
                <w:sz w:val="20"/>
                <w:szCs w:val="20"/>
                <w:lang w:val="sr-Cyrl-RS"/>
              </w:rPr>
            </w:pPr>
          </w:p>
        </w:tc>
        <w:tc>
          <w:tcPr>
            <w:tcW w:w="612" w:type="pct"/>
          </w:tcPr>
          <w:p w14:paraId="7DA9C891" w14:textId="77777777" w:rsidR="004D393D" w:rsidRPr="004D393D" w:rsidRDefault="004D393D" w:rsidP="004D393D">
            <w:pPr>
              <w:spacing w:before="0"/>
              <w:jc w:val="center"/>
              <w:rPr>
                <w:rFonts w:cs="Arial"/>
                <w:bCs/>
                <w:i/>
                <w:iCs/>
                <w:sz w:val="20"/>
                <w:szCs w:val="20"/>
                <w:lang w:val="sr-Cyrl-RS"/>
              </w:rPr>
            </w:pPr>
          </w:p>
        </w:tc>
      </w:tr>
      <w:tr w:rsidR="00B16DB5" w:rsidRPr="004D393D" w14:paraId="5DCA9CC4" w14:textId="5D0A873B" w:rsidTr="00B16DB5">
        <w:trPr>
          <w:trHeight w:val="368"/>
        </w:trPr>
        <w:tc>
          <w:tcPr>
            <w:tcW w:w="297" w:type="pct"/>
          </w:tcPr>
          <w:p w14:paraId="0FC78B01"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12.</w:t>
            </w:r>
          </w:p>
        </w:tc>
        <w:tc>
          <w:tcPr>
            <w:tcW w:w="2295" w:type="pct"/>
            <w:shd w:val="clear" w:color="auto" w:fill="auto"/>
          </w:tcPr>
          <w:p w14:paraId="752C61AD" w14:textId="77777777" w:rsidR="004D393D" w:rsidRPr="004D393D" w:rsidRDefault="004D393D" w:rsidP="004D393D">
            <w:pPr>
              <w:spacing w:before="0"/>
              <w:rPr>
                <w:rFonts w:cs="Arial"/>
                <w:sz w:val="20"/>
                <w:szCs w:val="20"/>
                <w:lang w:val="ru-RU"/>
              </w:rPr>
            </w:pPr>
            <w:r w:rsidRPr="004D393D">
              <w:rPr>
                <w:rFonts w:cs="Arial"/>
                <w:bCs/>
                <w:sz w:val="20"/>
                <w:szCs w:val="20"/>
              </w:rPr>
              <w:t>ŠKODA SUPERB ELEGANCE 3.6 FSI 4X4</w:t>
            </w:r>
          </w:p>
        </w:tc>
        <w:tc>
          <w:tcPr>
            <w:tcW w:w="699" w:type="pct"/>
          </w:tcPr>
          <w:p w14:paraId="42AC3284" w14:textId="77777777" w:rsidR="004D393D" w:rsidRPr="004D393D" w:rsidRDefault="004D393D" w:rsidP="004D393D">
            <w:pPr>
              <w:spacing w:before="0"/>
              <w:jc w:val="center"/>
              <w:rPr>
                <w:rFonts w:cs="Arial"/>
                <w:sz w:val="20"/>
                <w:szCs w:val="20"/>
                <w:lang w:val="ru-RU"/>
              </w:rPr>
            </w:pPr>
            <w:r w:rsidRPr="004D393D">
              <w:rPr>
                <w:sz w:val="20"/>
                <w:szCs w:val="20"/>
              </w:rPr>
              <w:t>BG135-HG</w:t>
            </w:r>
          </w:p>
        </w:tc>
        <w:tc>
          <w:tcPr>
            <w:tcW w:w="349" w:type="pct"/>
            <w:shd w:val="clear" w:color="auto" w:fill="auto"/>
            <w:vAlign w:val="center"/>
          </w:tcPr>
          <w:p w14:paraId="17D4E7BB"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7AC16F0" w14:textId="77777777" w:rsidR="004D393D" w:rsidRPr="004D393D" w:rsidRDefault="004D393D" w:rsidP="004D393D">
            <w:pPr>
              <w:spacing w:before="0"/>
              <w:jc w:val="center"/>
              <w:rPr>
                <w:rFonts w:cs="Arial"/>
                <w:bCs/>
                <w:i/>
                <w:iCs/>
                <w:sz w:val="20"/>
                <w:szCs w:val="20"/>
                <w:lang w:val="sr-Cyrl-RS"/>
              </w:rPr>
            </w:pPr>
          </w:p>
        </w:tc>
        <w:tc>
          <w:tcPr>
            <w:tcW w:w="612" w:type="pct"/>
          </w:tcPr>
          <w:p w14:paraId="7FF8D71D" w14:textId="77777777" w:rsidR="004D393D" w:rsidRPr="004D393D" w:rsidRDefault="004D393D" w:rsidP="004D393D">
            <w:pPr>
              <w:spacing w:before="0"/>
              <w:jc w:val="center"/>
              <w:rPr>
                <w:rFonts w:cs="Arial"/>
                <w:bCs/>
                <w:i/>
                <w:iCs/>
                <w:sz w:val="20"/>
                <w:szCs w:val="20"/>
                <w:lang w:val="sr-Cyrl-RS"/>
              </w:rPr>
            </w:pPr>
          </w:p>
        </w:tc>
      </w:tr>
      <w:tr w:rsidR="00B16DB5" w:rsidRPr="004D393D" w14:paraId="067AD6C0" w14:textId="37D9E7D5" w:rsidTr="00B16DB5">
        <w:trPr>
          <w:trHeight w:val="368"/>
        </w:trPr>
        <w:tc>
          <w:tcPr>
            <w:tcW w:w="297" w:type="pct"/>
          </w:tcPr>
          <w:p w14:paraId="40ECEF02"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13.</w:t>
            </w:r>
          </w:p>
        </w:tc>
        <w:tc>
          <w:tcPr>
            <w:tcW w:w="2295" w:type="pct"/>
            <w:shd w:val="clear" w:color="auto" w:fill="auto"/>
          </w:tcPr>
          <w:p w14:paraId="5C99F777" w14:textId="77777777" w:rsidR="004D393D" w:rsidRPr="004D393D" w:rsidRDefault="004D393D" w:rsidP="004D393D">
            <w:pPr>
              <w:spacing w:before="0"/>
              <w:rPr>
                <w:rFonts w:cs="Arial"/>
                <w:sz w:val="20"/>
                <w:szCs w:val="20"/>
                <w:lang w:val="ru-RU"/>
              </w:rPr>
            </w:pPr>
            <w:r w:rsidRPr="004D393D">
              <w:rPr>
                <w:rFonts w:cs="Arial"/>
                <w:bCs/>
                <w:sz w:val="20"/>
                <w:szCs w:val="20"/>
              </w:rPr>
              <w:t>ŠKODA SUPERB ELEGANCE 3.6 FSI 4X5</w:t>
            </w:r>
          </w:p>
        </w:tc>
        <w:tc>
          <w:tcPr>
            <w:tcW w:w="699" w:type="pct"/>
          </w:tcPr>
          <w:p w14:paraId="19B784F9" w14:textId="77777777" w:rsidR="004D393D" w:rsidRPr="004D393D" w:rsidRDefault="004D393D" w:rsidP="004D393D">
            <w:pPr>
              <w:spacing w:before="0"/>
              <w:jc w:val="center"/>
              <w:rPr>
                <w:rFonts w:cs="Arial"/>
                <w:sz w:val="20"/>
                <w:szCs w:val="20"/>
                <w:lang w:val="ru-RU"/>
              </w:rPr>
            </w:pPr>
            <w:r w:rsidRPr="004D393D">
              <w:rPr>
                <w:sz w:val="20"/>
                <w:szCs w:val="20"/>
              </w:rPr>
              <w:t>B129-HG</w:t>
            </w:r>
          </w:p>
        </w:tc>
        <w:tc>
          <w:tcPr>
            <w:tcW w:w="349" w:type="pct"/>
            <w:shd w:val="clear" w:color="auto" w:fill="auto"/>
            <w:vAlign w:val="center"/>
          </w:tcPr>
          <w:p w14:paraId="12529DC2"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FF4F0B7" w14:textId="77777777" w:rsidR="004D393D" w:rsidRPr="004D393D" w:rsidRDefault="004D393D" w:rsidP="004D393D">
            <w:pPr>
              <w:spacing w:before="0"/>
              <w:jc w:val="center"/>
              <w:rPr>
                <w:rFonts w:cs="Arial"/>
                <w:bCs/>
                <w:i/>
                <w:iCs/>
                <w:sz w:val="20"/>
                <w:szCs w:val="20"/>
                <w:lang w:val="sr-Cyrl-RS"/>
              </w:rPr>
            </w:pPr>
          </w:p>
        </w:tc>
        <w:tc>
          <w:tcPr>
            <w:tcW w:w="612" w:type="pct"/>
          </w:tcPr>
          <w:p w14:paraId="12C35461" w14:textId="77777777" w:rsidR="004D393D" w:rsidRPr="004D393D" w:rsidRDefault="004D393D" w:rsidP="004D393D">
            <w:pPr>
              <w:spacing w:before="0"/>
              <w:jc w:val="center"/>
              <w:rPr>
                <w:rFonts w:cs="Arial"/>
                <w:bCs/>
                <w:i/>
                <w:iCs/>
                <w:sz w:val="20"/>
                <w:szCs w:val="20"/>
                <w:lang w:val="sr-Cyrl-RS"/>
              </w:rPr>
            </w:pPr>
          </w:p>
        </w:tc>
      </w:tr>
      <w:tr w:rsidR="00B16DB5" w:rsidRPr="004D393D" w14:paraId="0B298E24" w14:textId="3221270D" w:rsidTr="00B16DB5">
        <w:trPr>
          <w:trHeight w:val="368"/>
        </w:trPr>
        <w:tc>
          <w:tcPr>
            <w:tcW w:w="297" w:type="pct"/>
          </w:tcPr>
          <w:p w14:paraId="318D2ADD"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14.</w:t>
            </w:r>
          </w:p>
        </w:tc>
        <w:tc>
          <w:tcPr>
            <w:tcW w:w="2295" w:type="pct"/>
            <w:shd w:val="clear" w:color="auto" w:fill="auto"/>
          </w:tcPr>
          <w:p w14:paraId="0FB23316"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425E7B74" w14:textId="77777777" w:rsidR="004D393D" w:rsidRPr="004D393D" w:rsidRDefault="004D393D" w:rsidP="004D393D">
            <w:pPr>
              <w:spacing w:before="0"/>
              <w:jc w:val="center"/>
              <w:rPr>
                <w:rFonts w:cs="Arial"/>
                <w:sz w:val="20"/>
                <w:szCs w:val="20"/>
                <w:lang w:val="ru-RU"/>
              </w:rPr>
            </w:pPr>
            <w:r w:rsidRPr="004D393D">
              <w:rPr>
                <w:sz w:val="20"/>
                <w:szCs w:val="20"/>
              </w:rPr>
              <w:t>BG201-CT</w:t>
            </w:r>
          </w:p>
        </w:tc>
        <w:tc>
          <w:tcPr>
            <w:tcW w:w="349" w:type="pct"/>
            <w:shd w:val="clear" w:color="auto" w:fill="auto"/>
            <w:vAlign w:val="center"/>
          </w:tcPr>
          <w:p w14:paraId="146BEB2B"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E3B9CCA" w14:textId="77777777" w:rsidR="004D393D" w:rsidRPr="004D393D" w:rsidRDefault="004D393D" w:rsidP="004D393D">
            <w:pPr>
              <w:spacing w:before="0"/>
              <w:jc w:val="center"/>
              <w:rPr>
                <w:rFonts w:cs="Arial"/>
                <w:bCs/>
                <w:i/>
                <w:iCs/>
                <w:sz w:val="20"/>
                <w:szCs w:val="20"/>
                <w:lang w:val="sr-Cyrl-RS"/>
              </w:rPr>
            </w:pPr>
          </w:p>
        </w:tc>
        <w:tc>
          <w:tcPr>
            <w:tcW w:w="612" w:type="pct"/>
          </w:tcPr>
          <w:p w14:paraId="6FFAAF59" w14:textId="77777777" w:rsidR="004D393D" w:rsidRPr="004D393D" w:rsidRDefault="004D393D" w:rsidP="004D393D">
            <w:pPr>
              <w:spacing w:before="0"/>
              <w:jc w:val="center"/>
              <w:rPr>
                <w:rFonts w:cs="Arial"/>
                <w:bCs/>
                <w:i/>
                <w:iCs/>
                <w:sz w:val="20"/>
                <w:szCs w:val="20"/>
                <w:lang w:val="sr-Cyrl-RS"/>
              </w:rPr>
            </w:pPr>
          </w:p>
        </w:tc>
      </w:tr>
      <w:tr w:rsidR="00B16DB5" w:rsidRPr="004D393D" w14:paraId="780ED362" w14:textId="0FBCEB13" w:rsidTr="00B16DB5">
        <w:trPr>
          <w:trHeight w:val="368"/>
        </w:trPr>
        <w:tc>
          <w:tcPr>
            <w:tcW w:w="297" w:type="pct"/>
          </w:tcPr>
          <w:p w14:paraId="543EB36C"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15.</w:t>
            </w:r>
          </w:p>
        </w:tc>
        <w:tc>
          <w:tcPr>
            <w:tcW w:w="2295" w:type="pct"/>
            <w:shd w:val="clear" w:color="auto" w:fill="auto"/>
          </w:tcPr>
          <w:p w14:paraId="047626DB"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43BD5342" w14:textId="77777777" w:rsidR="004D393D" w:rsidRPr="004D393D" w:rsidRDefault="004D393D" w:rsidP="004D393D">
            <w:pPr>
              <w:spacing w:before="0"/>
              <w:jc w:val="center"/>
              <w:rPr>
                <w:rFonts w:cs="Arial"/>
                <w:sz w:val="20"/>
                <w:szCs w:val="20"/>
                <w:lang w:val="ru-RU"/>
              </w:rPr>
            </w:pPr>
            <w:r w:rsidRPr="004D393D">
              <w:rPr>
                <w:sz w:val="20"/>
                <w:szCs w:val="20"/>
              </w:rPr>
              <w:t>BG362-MZ</w:t>
            </w:r>
          </w:p>
        </w:tc>
        <w:tc>
          <w:tcPr>
            <w:tcW w:w="349" w:type="pct"/>
            <w:shd w:val="clear" w:color="auto" w:fill="auto"/>
            <w:vAlign w:val="center"/>
          </w:tcPr>
          <w:p w14:paraId="3752A19D"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7FC5273" w14:textId="77777777" w:rsidR="004D393D" w:rsidRPr="004D393D" w:rsidRDefault="004D393D" w:rsidP="004D393D">
            <w:pPr>
              <w:spacing w:before="0"/>
              <w:jc w:val="center"/>
              <w:rPr>
                <w:rFonts w:cs="Arial"/>
                <w:bCs/>
                <w:i/>
                <w:iCs/>
                <w:sz w:val="20"/>
                <w:szCs w:val="20"/>
                <w:lang w:val="sr-Cyrl-RS"/>
              </w:rPr>
            </w:pPr>
          </w:p>
        </w:tc>
        <w:tc>
          <w:tcPr>
            <w:tcW w:w="612" w:type="pct"/>
          </w:tcPr>
          <w:p w14:paraId="55F3F019" w14:textId="77777777" w:rsidR="004D393D" w:rsidRPr="004D393D" w:rsidRDefault="004D393D" w:rsidP="004D393D">
            <w:pPr>
              <w:spacing w:before="0"/>
              <w:jc w:val="center"/>
              <w:rPr>
                <w:rFonts w:cs="Arial"/>
                <w:bCs/>
                <w:i/>
                <w:iCs/>
                <w:sz w:val="20"/>
                <w:szCs w:val="20"/>
                <w:lang w:val="sr-Cyrl-RS"/>
              </w:rPr>
            </w:pPr>
          </w:p>
        </w:tc>
      </w:tr>
      <w:tr w:rsidR="00B16DB5" w:rsidRPr="004D393D" w14:paraId="00219C71" w14:textId="6A792198" w:rsidTr="00B16DB5">
        <w:trPr>
          <w:trHeight w:val="368"/>
        </w:trPr>
        <w:tc>
          <w:tcPr>
            <w:tcW w:w="297" w:type="pct"/>
          </w:tcPr>
          <w:p w14:paraId="6BD03E26"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16.</w:t>
            </w:r>
          </w:p>
        </w:tc>
        <w:tc>
          <w:tcPr>
            <w:tcW w:w="2295" w:type="pct"/>
            <w:shd w:val="clear" w:color="auto" w:fill="auto"/>
          </w:tcPr>
          <w:p w14:paraId="2EED3935"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5DB87467" w14:textId="77777777" w:rsidR="004D393D" w:rsidRPr="004D393D" w:rsidRDefault="004D393D" w:rsidP="004D393D">
            <w:pPr>
              <w:spacing w:before="0"/>
              <w:jc w:val="center"/>
              <w:rPr>
                <w:rFonts w:cs="Arial"/>
                <w:sz w:val="20"/>
                <w:szCs w:val="20"/>
                <w:lang w:val="ru-RU"/>
              </w:rPr>
            </w:pPr>
            <w:r w:rsidRPr="004D393D">
              <w:rPr>
                <w:sz w:val="20"/>
                <w:szCs w:val="20"/>
              </w:rPr>
              <w:t>BG387-OĆ</w:t>
            </w:r>
          </w:p>
        </w:tc>
        <w:tc>
          <w:tcPr>
            <w:tcW w:w="349" w:type="pct"/>
            <w:shd w:val="clear" w:color="auto" w:fill="auto"/>
            <w:vAlign w:val="center"/>
          </w:tcPr>
          <w:p w14:paraId="794250C5"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FCBC5E1" w14:textId="77777777" w:rsidR="004D393D" w:rsidRPr="004D393D" w:rsidRDefault="004D393D" w:rsidP="004D393D">
            <w:pPr>
              <w:spacing w:before="0"/>
              <w:jc w:val="center"/>
              <w:rPr>
                <w:rFonts w:cs="Arial"/>
                <w:bCs/>
                <w:i/>
                <w:iCs/>
                <w:sz w:val="20"/>
                <w:szCs w:val="20"/>
                <w:lang w:val="sr-Cyrl-RS"/>
              </w:rPr>
            </w:pPr>
          </w:p>
        </w:tc>
        <w:tc>
          <w:tcPr>
            <w:tcW w:w="612" w:type="pct"/>
          </w:tcPr>
          <w:p w14:paraId="1772F64C" w14:textId="77777777" w:rsidR="004D393D" w:rsidRPr="004D393D" w:rsidRDefault="004D393D" w:rsidP="004D393D">
            <w:pPr>
              <w:spacing w:before="0"/>
              <w:jc w:val="center"/>
              <w:rPr>
                <w:rFonts w:cs="Arial"/>
                <w:bCs/>
                <w:i/>
                <w:iCs/>
                <w:sz w:val="20"/>
                <w:szCs w:val="20"/>
                <w:lang w:val="sr-Cyrl-RS"/>
              </w:rPr>
            </w:pPr>
          </w:p>
        </w:tc>
      </w:tr>
      <w:tr w:rsidR="00B16DB5" w:rsidRPr="004D393D" w14:paraId="0796AD2A" w14:textId="6AED829D" w:rsidTr="00B16DB5">
        <w:trPr>
          <w:trHeight w:val="368"/>
        </w:trPr>
        <w:tc>
          <w:tcPr>
            <w:tcW w:w="297" w:type="pct"/>
          </w:tcPr>
          <w:p w14:paraId="247B4CB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17.</w:t>
            </w:r>
          </w:p>
        </w:tc>
        <w:tc>
          <w:tcPr>
            <w:tcW w:w="2295" w:type="pct"/>
            <w:shd w:val="clear" w:color="auto" w:fill="auto"/>
          </w:tcPr>
          <w:p w14:paraId="293B65D2"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66BE00E1" w14:textId="77777777" w:rsidR="004D393D" w:rsidRPr="004D393D" w:rsidRDefault="004D393D" w:rsidP="004D393D">
            <w:pPr>
              <w:spacing w:before="0"/>
              <w:jc w:val="center"/>
              <w:rPr>
                <w:rFonts w:cs="Arial"/>
                <w:sz w:val="20"/>
                <w:szCs w:val="20"/>
                <w:lang w:val="ru-RU"/>
              </w:rPr>
            </w:pPr>
            <w:r w:rsidRPr="004D393D">
              <w:rPr>
                <w:sz w:val="20"/>
                <w:szCs w:val="20"/>
              </w:rPr>
              <w:t>BG321-GA</w:t>
            </w:r>
          </w:p>
        </w:tc>
        <w:tc>
          <w:tcPr>
            <w:tcW w:w="349" w:type="pct"/>
            <w:shd w:val="clear" w:color="auto" w:fill="auto"/>
            <w:vAlign w:val="center"/>
          </w:tcPr>
          <w:p w14:paraId="57B2F610"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B9F81B2" w14:textId="77777777" w:rsidR="004D393D" w:rsidRPr="004D393D" w:rsidRDefault="004D393D" w:rsidP="004D393D">
            <w:pPr>
              <w:spacing w:before="0"/>
              <w:jc w:val="center"/>
              <w:rPr>
                <w:rFonts w:cs="Arial"/>
                <w:bCs/>
                <w:i/>
                <w:iCs/>
                <w:sz w:val="20"/>
                <w:szCs w:val="20"/>
                <w:lang w:val="sr-Cyrl-RS"/>
              </w:rPr>
            </w:pPr>
          </w:p>
        </w:tc>
        <w:tc>
          <w:tcPr>
            <w:tcW w:w="612" w:type="pct"/>
          </w:tcPr>
          <w:p w14:paraId="113F60A9" w14:textId="77777777" w:rsidR="004D393D" w:rsidRPr="004D393D" w:rsidRDefault="004D393D" w:rsidP="004D393D">
            <w:pPr>
              <w:spacing w:before="0"/>
              <w:jc w:val="center"/>
              <w:rPr>
                <w:rFonts w:cs="Arial"/>
                <w:bCs/>
                <w:i/>
                <w:iCs/>
                <w:sz w:val="20"/>
                <w:szCs w:val="20"/>
                <w:lang w:val="sr-Cyrl-RS"/>
              </w:rPr>
            </w:pPr>
          </w:p>
        </w:tc>
      </w:tr>
      <w:tr w:rsidR="00B16DB5" w:rsidRPr="004D393D" w14:paraId="4B2A7D9A" w14:textId="2B423C4B" w:rsidTr="00B16DB5">
        <w:trPr>
          <w:trHeight w:val="368"/>
        </w:trPr>
        <w:tc>
          <w:tcPr>
            <w:tcW w:w="297" w:type="pct"/>
          </w:tcPr>
          <w:p w14:paraId="3A7DE692"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18.</w:t>
            </w:r>
          </w:p>
        </w:tc>
        <w:tc>
          <w:tcPr>
            <w:tcW w:w="2295" w:type="pct"/>
            <w:shd w:val="clear" w:color="auto" w:fill="auto"/>
          </w:tcPr>
          <w:p w14:paraId="0B033F5E"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16A2A1D6" w14:textId="77777777" w:rsidR="004D393D" w:rsidRPr="004D393D" w:rsidRDefault="004D393D" w:rsidP="004D393D">
            <w:pPr>
              <w:spacing w:before="0"/>
              <w:jc w:val="center"/>
              <w:rPr>
                <w:rFonts w:cs="Arial"/>
                <w:sz w:val="20"/>
                <w:szCs w:val="20"/>
                <w:lang w:val="ru-RU"/>
              </w:rPr>
            </w:pPr>
            <w:r w:rsidRPr="004D393D">
              <w:rPr>
                <w:sz w:val="20"/>
                <w:szCs w:val="20"/>
              </w:rPr>
              <w:t>BG362-XM</w:t>
            </w:r>
          </w:p>
        </w:tc>
        <w:tc>
          <w:tcPr>
            <w:tcW w:w="349" w:type="pct"/>
            <w:shd w:val="clear" w:color="auto" w:fill="auto"/>
            <w:vAlign w:val="center"/>
          </w:tcPr>
          <w:p w14:paraId="18C4A63F"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0DB3251" w14:textId="77777777" w:rsidR="004D393D" w:rsidRPr="004D393D" w:rsidRDefault="004D393D" w:rsidP="004D393D">
            <w:pPr>
              <w:spacing w:before="0"/>
              <w:jc w:val="center"/>
              <w:rPr>
                <w:rFonts w:cs="Arial"/>
                <w:bCs/>
                <w:i/>
                <w:iCs/>
                <w:sz w:val="20"/>
                <w:szCs w:val="20"/>
                <w:lang w:val="sr-Cyrl-RS"/>
              </w:rPr>
            </w:pPr>
          </w:p>
        </w:tc>
        <w:tc>
          <w:tcPr>
            <w:tcW w:w="612" w:type="pct"/>
          </w:tcPr>
          <w:p w14:paraId="44260D6A" w14:textId="77777777" w:rsidR="004D393D" w:rsidRPr="004D393D" w:rsidRDefault="004D393D" w:rsidP="004D393D">
            <w:pPr>
              <w:spacing w:before="0"/>
              <w:jc w:val="center"/>
              <w:rPr>
                <w:rFonts w:cs="Arial"/>
                <w:bCs/>
                <w:i/>
                <w:iCs/>
                <w:sz w:val="20"/>
                <w:szCs w:val="20"/>
                <w:lang w:val="sr-Cyrl-RS"/>
              </w:rPr>
            </w:pPr>
          </w:p>
        </w:tc>
      </w:tr>
      <w:tr w:rsidR="00B16DB5" w:rsidRPr="004D393D" w14:paraId="00EA2E48" w14:textId="24E9D2CD" w:rsidTr="00B16DB5">
        <w:trPr>
          <w:trHeight w:val="368"/>
        </w:trPr>
        <w:tc>
          <w:tcPr>
            <w:tcW w:w="297" w:type="pct"/>
          </w:tcPr>
          <w:p w14:paraId="3821580F"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19.</w:t>
            </w:r>
          </w:p>
        </w:tc>
        <w:tc>
          <w:tcPr>
            <w:tcW w:w="2295" w:type="pct"/>
            <w:shd w:val="clear" w:color="auto" w:fill="auto"/>
          </w:tcPr>
          <w:p w14:paraId="723C0C7D"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04B81DD6" w14:textId="77777777" w:rsidR="004D393D" w:rsidRPr="004D393D" w:rsidRDefault="004D393D" w:rsidP="004D393D">
            <w:pPr>
              <w:spacing w:before="0"/>
              <w:jc w:val="center"/>
              <w:rPr>
                <w:rFonts w:cs="Arial"/>
                <w:sz w:val="20"/>
                <w:szCs w:val="20"/>
                <w:lang w:val="ru-RU"/>
              </w:rPr>
            </w:pPr>
            <w:r w:rsidRPr="004D393D">
              <w:rPr>
                <w:sz w:val="20"/>
                <w:szCs w:val="20"/>
              </w:rPr>
              <w:t>BG321-GB</w:t>
            </w:r>
          </w:p>
        </w:tc>
        <w:tc>
          <w:tcPr>
            <w:tcW w:w="349" w:type="pct"/>
            <w:shd w:val="clear" w:color="auto" w:fill="auto"/>
            <w:vAlign w:val="center"/>
          </w:tcPr>
          <w:p w14:paraId="63CB14CF"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59DE0FD" w14:textId="77777777" w:rsidR="004D393D" w:rsidRPr="004D393D" w:rsidRDefault="004D393D" w:rsidP="004D393D">
            <w:pPr>
              <w:spacing w:before="0"/>
              <w:jc w:val="center"/>
              <w:rPr>
                <w:rFonts w:cs="Arial"/>
                <w:bCs/>
                <w:i/>
                <w:iCs/>
                <w:sz w:val="20"/>
                <w:szCs w:val="20"/>
                <w:lang w:val="sr-Cyrl-RS"/>
              </w:rPr>
            </w:pPr>
          </w:p>
        </w:tc>
        <w:tc>
          <w:tcPr>
            <w:tcW w:w="612" w:type="pct"/>
          </w:tcPr>
          <w:p w14:paraId="14CD09FB" w14:textId="77777777" w:rsidR="004D393D" w:rsidRPr="004D393D" w:rsidRDefault="004D393D" w:rsidP="004D393D">
            <w:pPr>
              <w:spacing w:before="0"/>
              <w:jc w:val="center"/>
              <w:rPr>
                <w:rFonts w:cs="Arial"/>
                <w:bCs/>
                <w:i/>
                <w:iCs/>
                <w:sz w:val="20"/>
                <w:szCs w:val="20"/>
                <w:lang w:val="sr-Cyrl-RS"/>
              </w:rPr>
            </w:pPr>
          </w:p>
        </w:tc>
      </w:tr>
      <w:tr w:rsidR="00B16DB5" w:rsidRPr="004D393D" w14:paraId="4CA20D92" w14:textId="3592DBC9" w:rsidTr="00B16DB5">
        <w:trPr>
          <w:trHeight w:val="368"/>
        </w:trPr>
        <w:tc>
          <w:tcPr>
            <w:tcW w:w="297" w:type="pct"/>
          </w:tcPr>
          <w:p w14:paraId="32FE34E8"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20.</w:t>
            </w:r>
          </w:p>
        </w:tc>
        <w:tc>
          <w:tcPr>
            <w:tcW w:w="2295" w:type="pct"/>
            <w:shd w:val="clear" w:color="auto" w:fill="auto"/>
          </w:tcPr>
          <w:p w14:paraId="5D407D53"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0E14C4B7" w14:textId="77777777" w:rsidR="004D393D" w:rsidRPr="004D393D" w:rsidRDefault="004D393D" w:rsidP="004D393D">
            <w:pPr>
              <w:spacing w:before="0"/>
              <w:jc w:val="center"/>
              <w:rPr>
                <w:rFonts w:cs="Arial"/>
                <w:sz w:val="20"/>
                <w:szCs w:val="20"/>
                <w:lang w:val="ru-RU"/>
              </w:rPr>
            </w:pPr>
            <w:r w:rsidRPr="004D393D">
              <w:rPr>
                <w:sz w:val="20"/>
                <w:szCs w:val="20"/>
              </w:rPr>
              <w:t>BG321-NM</w:t>
            </w:r>
          </w:p>
        </w:tc>
        <w:tc>
          <w:tcPr>
            <w:tcW w:w="349" w:type="pct"/>
            <w:shd w:val="clear" w:color="auto" w:fill="auto"/>
            <w:vAlign w:val="center"/>
          </w:tcPr>
          <w:p w14:paraId="0DC7FF83"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5F5E308E" w14:textId="77777777" w:rsidR="004D393D" w:rsidRPr="004D393D" w:rsidRDefault="004D393D" w:rsidP="004D393D">
            <w:pPr>
              <w:spacing w:before="0"/>
              <w:jc w:val="center"/>
              <w:rPr>
                <w:rFonts w:cs="Arial"/>
                <w:bCs/>
                <w:i/>
                <w:iCs/>
                <w:sz w:val="20"/>
                <w:szCs w:val="20"/>
                <w:lang w:val="sr-Cyrl-RS"/>
              </w:rPr>
            </w:pPr>
          </w:p>
        </w:tc>
        <w:tc>
          <w:tcPr>
            <w:tcW w:w="612" w:type="pct"/>
          </w:tcPr>
          <w:p w14:paraId="3B79B3C8" w14:textId="77777777" w:rsidR="004D393D" w:rsidRPr="004D393D" w:rsidRDefault="004D393D" w:rsidP="004D393D">
            <w:pPr>
              <w:spacing w:before="0"/>
              <w:jc w:val="center"/>
              <w:rPr>
                <w:rFonts w:cs="Arial"/>
                <w:bCs/>
                <w:i/>
                <w:iCs/>
                <w:sz w:val="20"/>
                <w:szCs w:val="20"/>
                <w:lang w:val="sr-Cyrl-RS"/>
              </w:rPr>
            </w:pPr>
          </w:p>
        </w:tc>
      </w:tr>
      <w:tr w:rsidR="00B16DB5" w:rsidRPr="004D393D" w14:paraId="2A4A7E50" w14:textId="3BB6732C" w:rsidTr="00B16DB5">
        <w:trPr>
          <w:trHeight w:val="368"/>
        </w:trPr>
        <w:tc>
          <w:tcPr>
            <w:tcW w:w="297" w:type="pct"/>
          </w:tcPr>
          <w:p w14:paraId="7FEF70B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21.</w:t>
            </w:r>
          </w:p>
        </w:tc>
        <w:tc>
          <w:tcPr>
            <w:tcW w:w="2295" w:type="pct"/>
            <w:shd w:val="clear" w:color="auto" w:fill="auto"/>
          </w:tcPr>
          <w:p w14:paraId="1FC495D8" w14:textId="77777777" w:rsidR="004D393D" w:rsidRPr="004D393D" w:rsidRDefault="004D393D" w:rsidP="004D393D">
            <w:pPr>
              <w:spacing w:before="0"/>
              <w:rPr>
                <w:rFonts w:cs="Arial"/>
                <w:sz w:val="20"/>
                <w:szCs w:val="20"/>
                <w:lang w:val="ru-RU"/>
              </w:rPr>
            </w:pPr>
            <w:r w:rsidRPr="004D393D">
              <w:rPr>
                <w:rFonts w:cs="Arial"/>
                <w:bCs/>
                <w:sz w:val="20"/>
                <w:szCs w:val="20"/>
              </w:rPr>
              <w:t>ŠKODA OCTAVIA ELEGANCE 2.0 TDI</w:t>
            </w:r>
          </w:p>
        </w:tc>
        <w:tc>
          <w:tcPr>
            <w:tcW w:w="699" w:type="pct"/>
          </w:tcPr>
          <w:p w14:paraId="53B54620" w14:textId="77777777" w:rsidR="004D393D" w:rsidRPr="004D393D" w:rsidRDefault="004D393D" w:rsidP="004D393D">
            <w:pPr>
              <w:spacing w:before="0"/>
              <w:jc w:val="center"/>
              <w:rPr>
                <w:rFonts w:cs="Arial"/>
                <w:sz w:val="20"/>
                <w:szCs w:val="20"/>
                <w:lang w:val="ru-RU"/>
              </w:rPr>
            </w:pPr>
            <w:r w:rsidRPr="004D393D">
              <w:rPr>
                <w:sz w:val="20"/>
                <w:szCs w:val="20"/>
              </w:rPr>
              <w:t>BG550-EĐ</w:t>
            </w:r>
          </w:p>
        </w:tc>
        <w:tc>
          <w:tcPr>
            <w:tcW w:w="349" w:type="pct"/>
            <w:shd w:val="clear" w:color="auto" w:fill="auto"/>
            <w:vAlign w:val="center"/>
          </w:tcPr>
          <w:p w14:paraId="58AE1AE4"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B136B63" w14:textId="77777777" w:rsidR="004D393D" w:rsidRPr="004D393D" w:rsidRDefault="004D393D" w:rsidP="004D393D">
            <w:pPr>
              <w:spacing w:before="0"/>
              <w:jc w:val="center"/>
              <w:rPr>
                <w:rFonts w:cs="Arial"/>
                <w:bCs/>
                <w:i/>
                <w:iCs/>
                <w:sz w:val="20"/>
                <w:szCs w:val="20"/>
                <w:lang w:val="sr-Cyrl-RS"/>
              </w:rPr>
            </w:pPr>
          </w:p>
        </w:tc>
        <w:tc>
          <w:tcPr>
            <w:tcW w:w="612" w:type="pct"/>
          </w:tcPr>
          <w:p w14:paraId="630BAAC0" w14:textId="77777777" w:rsidR="004D393D" w:rsidRPr="004D393D" w:rsidRDefault="004D393D" w:rsidP="004D393D">
            <w:pPr>
              <w:spacing w:before="0"/>
              <w:jc w:val="center"/>
              <w:rPr>
                <w:rFonts w:cs="Arial"/>
                <w:bCs/>
                <w:i/>
                <w:iCs/>
                <w:sz w:val="20"/>
                <w:szCs w:val="20"/>
                <w:lang w:val="sr-Cyrl-RS"/>
              </w:rPr>
            </w:pPr>
          </w:p>
        </w:tc>
      </w:tr>
      <w:tr w:rsidR="00B16DB5" w:rsidRPr="004D393D" w14:paraId="42A1FEA5" w14:textId="350D3521" w:rsidTr="00B16DB5">
        <w:trPr>
          <w:trHeight w:val="368"/>
        </w:trPr>
        <w:tc>
          <w:tcPr>
            <w:tcW w:w="297" w:type="pct"/>
          </w:tcPr>
          <w:p w14:paraId="06DC829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lastRenderedPageBreak/>
              <w:t>22.</w:t>
            </w:r>
          </w:p>
        </w:tc>
        <w:tc>
          <w:tcPr>
            <w:tcW w:w="2295" w:type="pct"/>
            <w:shd w:val="clear" w:color="auto" w:fill="auto"/>
          </w:tcPr>
          <w:p w14:paraId="548B28FB" w14:textId="77777777" w:rsidR="004D393D" w:rsidRPr="004D393D" w:rsidRDefault="004D393D" w:rsidP="004D393D">
            <w:pPr>
              <w:spacing w:before="0"/>
              <w:rPr>
                <w:rFonts w:cs="Arial"/>
                <w:sz w:val="20"/>
                <w:szCs w:val="20"/>
                <w:lang w:val="ru-RU"/>
              </w:rPr>
            </w:pPr>
            <w:r w:rsidRPr="004D393D">
              <w:rPr>
                <w:rFonts w:cs="Arial"/>
                <w:bCs/>
                <w:sz w:val="20"/>
                <w:szCs w:val="20"/>
              </w:rPr>
              <w:t>ŠKODA FABIA CLASSIC 1.2 HTP</w:t>
            </w:r>
          </w:p>
        </w:tc>
        <w:tc>
          <w:tcPr>
            <w:tcW w:w="699" w:type="pct"/>
          </w:tcPr>
          <w:p w14:paraId="79B0199E" w14:textId="77777777" w:rsidR="004D393D" w:rsidRPr="004D393D" w:rsidRDefault="004D393D" w:rsidP="004D393D">
            <w:pPr>
              <w:spacing w:before="0"/>
              <w:jc w:val="center"/>
              <w:rPr>
                <w:rFonts w:cs="Arial"/>
                <w:sz w:val="20"/>
                <w:szCs w:val="20"/>
                <w:lang w:val="ru-RU"/>
              </w:rPr>
            </w:pPr>
            <w:r w:rsidRPr="004D393D">
              <w:rPr>
                <w:sz w:val="20"/>
                <w:szCs w:val="20"/>
              </w:rPr>
              <w:t>BG201-WH</w:t>
            </w:r>
          </w:p>
        </w:tc>
        <w:tc>
          <w:tcPr>
            <w:tcW w:w="349" w:type="pct"/>
            <w:shd w:val="clear" w:color="auto" w:fill="auto"/>
            <w:vAlign w:val="center"/>
          </w:tcPr>
          <w:p w14:paraId="1F6A0DD9"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0A00BD5" w14:textId="77777777" w:rsidR="004D393D" w:rsidRPr="004D393D" w:rsidRDefault="004D393D" w:rsidP="004D393D">
            <w:pPr>
              <w:spacing w:before="0"/>
              <w:jc w:val="center"/>
              <w:rPr>
                <w:rFonts w:cs="Arial"/>
                <w:bCs/>
                <w:i/>
                <w:iCs/>
                <w:sz w:val="20"/>
                <w:szCs w:val="20"/>
                <w:lang w:val="sr-Cyrl-RS"/>
              </w:rPr>
            </w:pPr>
          </w:p>
        </w:tc>
        <w:tc>
          <w:tcPr>
            <w:tcW w:w="612" w:type="pct"/>
          </w:tcPr>
          <w:p w14:paraId="76F2D141" w14:textId="77777777" w:rsidR="004D393D" w:rsidRPr="004D393D" w:rsidRDefault="004D393D" w:rsidP="004D393D">
            <w:pPr>
              <w:spacing w:before="0"/>
              <w:jc w:val="center"/>
              <w:rPr>
                <w:rFonts w:cs="Arial"/>
                <w:bCs/>
                <w:i/>
                <w:iCs/>
                <w:sz w:val="20"/>
                <w:szCs w:val="20"/>
                <w:lang w:val="sr-Cyrl-RS"/>
              </w:rPr>
            </w:pPr>
          </w:p>
        </w:tc>
      </w:tr>
      <w:tr w:rsidR="00B16DB5" w:rsidRPr="004D393D" w14:paraId="04B9383D" w14:textId="051A2BA7" w:rsidTr="00B16DB5">
        <w:trPr>
          <w:trHeight w:val="368"/>
        </w:trPr>
        <w:tc>
          <w:tcPr>
            <w:tcW w:w="297" w:type="pct"/>
          </w:tcPr>
          <w:p w14:paraId="5BB2DE5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23.</w:t>
            </w:r>
          </w:p>
        </w:tc>
        <w:tc>
          <w:tcPr>
            <w:tcW w:w="2295" w:type="pct"/>
            <w:shd w:val="clear" w:color="auto" w:fill="auto"/>
          </w:tcPr>
          <w:p w14:paraId="7808F770"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0B096E3D" w14:textId="77777777" w:rsidR="004D393D" w:rsidRPr="004D393D" w:rsidRDefault="004D393D" w:rsidP="004D393D">
            <w:pPr>
              <w:spacing w:before="0"/>
              <w:jc w:val="center"/>
              <w:rPr>
                <w:rFonts w:cs="Arial"/>
                <w:sz w:val="20"/>
                <w:szCs w:val="20"/>
                <w:lang w:val="ru-RU"/>
              </w:rPr>
            </w:pPr>
            <w:r w:rsidRPr="004D393D">
              <w:rPr>
                <w:sz w:val="20"/>
                <w:szCs w:val="20"/>
              </w:rPr>
              <w:t>BG521-OD</w:t>
            </w:r>
          </w:p>
        </w:tc>
        <w:tc>
          <w:tcPr>
            <w:tcW w:w="349" w:type="pct"/>
            <w:shd w:val="clear" w:color="auto" w:fill="auto"/>
            <w:vAlign w:val="center"/>
          </w:tcPr>
          <w:p w14:paraId="6450A43A"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6F1EDD1" w14:textId="77777777" w:rsidR="004D393D" w:rsidRPr="004D393D" w:rsidRDefault="004D393D" w:rsidP="004D393D">
            <w:pPr>
              <w:spacing w:before="0"/>
              <w:jc w:val="center"/>
              <w:rPr>
                <w:rFonts w:cs="Arial"/>
                <w:bCs/>
                <w:i/>
                <w:iCs/>
                <w:sz w:val="20"/>
                <w:szCs w:val="20"/>
                <w:lang w:val="sr-Cyrl-RS"/>
              </w:rPr>
            </w:pPr>
          </w:p>
        </w:tc>
        <w:tc>
          <w:tcPr>
            <w:tcW w:w="612" w:type="pct"/>
          </w:tcPr>
          <w:p w14:paraId="6A3D53F9" w14:textId="77777777" w:rsidR="004D393D" w:rsidRPr="004D393D" w:rsidRDefault="004D393D" w:rsidP="004D393D">
            <w:pPr>
              <w:spacing w:before="0"/>
              <w:jc w:val="center"/>
              <w:rPr>
                <w:rFonts w:cs="Arial"/>
                <w:bCs/>
                <w:i/>
                <w:iCs/>
                <w:sz w:val="20"/>
                <w:szCs w:val="20"/>
                <w:lang w:val="sr-Cyrl-RS"/>
              </w:rPr>
            </w:pPr>
          </w:p>
        </w:tc>
      </w:tr>
      <w:tr w:rsidR="00B16DB5" w:rsidRPr="004D393D" w14:paraId="2403E4FD" w14:textId="7812A49B" w:rsidTr="00B16DB5">
        <w:trPr>
          <w:trHeight w:val="368"/>
        </w:trPr>
        <w:tc>
          <w:tcPr>
            <w:tcW w:w="297" w:type="pct"/>
          </w:tcPr>
          <w:p w14:paraId="50AF369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24.</w:t>
            </w:r>
          </w:p>
        </w:tc>
        <w:tc>
          <w:tcPr>
            <w:tcW w:w="2295" w:type="pct"/>
            <w:shd w:val="clear" w:color="auto" w:fill="auto"/>
          </w:tcPr>
          <w:p w14:paraId="6CCEA5DB"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4EBDC2AF" w14:textId="77777777" w:rsidR="004D393D" w:rsidRPr="004D393D" w:rsidRDefault="004D393D" w:rsidP="004D393D">
            <w:pPr>
              <w:spacing w:before="0"/>
              <w:jc w:val="center"/>
              <w:rPr>
                <w:rFonts w:cs="Arial"/>
                <w:sz w:val="20"/>
                <w:szCs w:val="20"/>
                <w:lang w:val="ru-RU"/>
              </w:rPr>
            </w:pPr>
            <w:r w:rsidRPr="004D393D">
              <w:rPr>
                <w:sz w:val="20"/>
                <w:szCs w:val="20"/>
              </w:rPr>
              <w:t>BG521-VČ</w:t>
            </w:r>
          </w:p>
        </w:tc>
        <w:tc>
          <w:tcPr>
            <w:tcW w:w="349" w:type="pct"/>
            <w:shd w:val="clear" w:color="auto" w:fill="auto"/>
            <w:vAlign w:val="center"/>
          </w:tcPr>
          <w:p w14:paraId="71D8C4D4"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FC63693" w14:textId="77777777" w:rsidR="004D393D" w:rsidRPr="004D393D" w:rsidRDefault="004D393D" w:rsidP="004D393D">
            <w:pPr>
              <w:spacing w:before="0"/>
              <w:jc w:val="center"/>
              <w:rPr>
                <w:rFonts w:cs="Arial"/>
                <w:bCs/>
                <w:i/>
                <w:iCs/>
                <w:sz w:val="20"/>
                <w:szCs w:val="20"/>
                <w:lang w:val="sr-Cyrl-RS"/>
              </w:rPr>
            </w:pPr>
          </w:p>
        </w:tc>
        <w:tc>
          <w:tcPr>
            <w:tcW w:w="612" w:type="pct"/>
          </w:tcPr>
          <w:p w14:paraId="42284C97" w14:textId="77777777" w:rsidR="004D393D" w:rsidRPr="004D393D" w:rsidRDefault="004D393D" w:rsidP="004D393D">
            <w:pPr>
              <w:spacing w:before="0"/>
              <w:jc w:val="center"/>
              <w:rPr>
                <w:rFonts w:cs="Arial"/>
                <w:bCs/>
                <w:i/>
                <w:iCs/>
                <w:sz w:val="20"/>
                <w:szCs w:val="20"/>
                <w:lang w:val="sr-Cyrl-RS"/>
              </w:rPr>
            </w:pPr>
          </w:p>
        </w:tc>
      </w:tr>
      <w:tr w:rsidR="00B16DB5" w:rsidRPr="004D393D" w14:paraId="7D4F77EA" w14:textId="39DF147A" w:rsidTr="00B16DB5">
        <w:trPr>
          <w:trHeight w:val="368"/>
        </w:trPr>
        <w:tc>
          <w:tcPr>
            <w:tcW w:w="297" w:type="pct"/>
          </w:tcPr>
          <w:p w14:paraId="44748E02"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25.</w:t>
            </w:r>
          </w:p>
        </w:tc>
        <w:tc>
          <w:tcPr>
            <w:tcW w:w="2295" w:type="pct"/>
            <w:shd w:val="clear" w:color="auto" w:fill="auto"/>
          </w:tcPr>
          <w:p w14:paraId="4678C33C"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21E6ACD7" w14:textId="77777777" w:rsidR="004D393D" w:rsidRPr="004D393D" w:rsidRDefault="004D393D" w:rsidP="004D393D">
            <w:pPr>
              <w:spacing w:before="0"/>
              <w:jc w:val="center"/>
              <w:rPr>
                <w:rFonts w:cs="Arial"/>
                <w:sz w:val="20"/>
                <w:szCs w:val="20"/>
                <w:lang w:val="ru-RU"/>
              </w:rPr>
            </w:pPr>
            <w:r w:rsidRPr="004D393D">
              <w:rPr>
                <w:sz w:val="20"/>
                <w:szCs w:val="20"/>
              </w:rPr>
              <w:t>BG521-JŽ</w:t>
            </w:r>
          </w:p>
        </w:tc>
        <w:tc>
          <w:tcPr>
            <w:tcW w:w="349" w:type="pct"/>
            <w:shd w:val="clear" w:color="auto" w:fill="auto"/>
            <w:vAlign w:val="center"/>
          </w:tcPr>
          <w:p w14:paraId="66E5147A"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20E39C78" w14:textId="77777777" w:rsidR="004D393D" w:rsidRPr="004D393D" w:rsidRDefault="004D393D" w:rsidP="004D393D">
            <w:pPr>
              <w:spacing w:before="0"/>
              <w:jc w:val="center"/>
              <w:rPr>
                <w:rFonts w:cs="Arial"/>
                <w:bCs/>
                <w:i/>
                <w:iCs/>
                <w:sz w:val="20"/>
                <w:szCs w:val="20"/>
                <w:lang w:val="sr-Cyrl-RS"/>
              </w:rPr>
            </w:pPr>
          </w:p>
        </w:tc>
        <w:tc>
          <w:tcPr>
            <w:tcW w:w="612" w:type="pct"/>
          </w:tcPr>
          <w:p w14:paraId="56F65EBD" w14:textId="77777777" w:rsidR="004D393D" w:rsidRPr="004D393D" w:rsidRDefault="004D393D" w:rsidP="004D393D">
            <w:pPr>
              <w:spacing w:before="0"/>
              <w:jc w:val="center"/>
              <w:rPr>
                <w:rFonts w:cs="Arial"/>
                <w:bCs/>
                <w:i/>
                <w:iCs/>
                <w:sz w:val="20"/>
                <w:szCs w:val="20"/>
                <w:lang w:val="sr-Cyrl-RS"/>
              </w:rPr>
            </w:pPr>
          </w:p>
        </w:tc>
      </w:tr>
      <w:tr w:rsidR="00B16DB5" w:rsidRPr="004D393D" w14:paraId="154EA831" w14:textId="2310FC4B" w:rsidTr="00B16DB5">
        <w:trPr>
          <w:trHeight w:val="368"/>
        </w:trPr>
        <w:tc>
          <w:tcPr>
            <w:tcW w:w="297" w:type="pct"/>
          </w:tcPr>
          <w:p w14:paraId="6CB845E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26.</w:t>
            </w:r>
          </w:p>
        </w:tc>
        <w:tc>
          <w:tcPr>
            <w:tcW w:w="2295" w:type="pct"/>
            <w:shd w:val="clear" w:color="auto" w:fill="auto"/>
          </w:tcPr>
          <w:p w14:paraId="745F1039"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7DFE6266" w14:textId="77777777" w:rsidR="004D393D" w:rsidRPr="004D393D" w:rsidRDefault="004D393D" w:rsidP="004D393D">
            <w:pPr>
              <w:spacing w:before="0"/>
              <w:jc w:val="center"/>
              <w:rPr>
                <w:rFonts w:cs="Arial"/>
                <w:sz w:val="20"/>
                <w:szCs w:val="20"/>
                <w:lang w:val="ru-RU"/>
              </w:rPr>
            </w:pPr>
            <w:r w:rsidRPr="004D393D">
              <w:rPr>
                <w:sz w:val="20"/>
                <w:szCs w:val="20"/>
              </w:rPr>
              <w:t>BG521-ŠL</w:t>
            </w:r>
          </w:p>
        </w:tc>
        <w:tc>
          <w:tcPr>
            <w:tcW w:w="349" w:type="pct"/>
            <w:shd w:val="clear" w:color="auto" w:fill="auto"/>
            <w:vAlign w:val="center"/>
          </w:tcPr>
          <w:p w14:paraId="00032FD5"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6669CA6" w14:textId="77777777" w:rsidR="004D393D" w:rsidRPr="004D393D" w:rsidRDefault="004D393D" w:rsidP="004D393D">
            <w:pPr>
              <w:spacing w:before="0"/>
              <w:jc w:val="center"/>
              <w:rPr>
                <w:rFonts w:cs="Arial"/>
                <w:bCs/>
                <w:i/>
                <w:iCs/>
                <w:sz w:val="20"/>
                <w:szCs w:val="20"/>
                <w:lang w:val="sr-Cyrl-RS"/>
              </w:rPr>
            </w:pPr>
          </w:p>
        </w:tc>
        <w:tc>
          <w:tcPr>
            <w:tcW w:w="612" w:type="pct"/>
          </w:tcPr>
          <w:p w14:paraId="09946CE4" w14:textId="77777777" w:rsidR="004D393D" w:rsidRPr="004D393D" w:rsidRDefault="004D393D" w:rsidP="004D393D">
            <w:pPr>
              <w:spacing w:before="0"/>
              <w:jc w:val="center"/>
              <w:rPr>
                <w:rFonts w:cs="Arial"/>
                <w:bCs/>
                <w:i/>
                <w:iCs/>
                <w:sz w:val="20"/>
                <w:szCs w:val="20"/>
                <w:lang w:val="sr-Cyrl-RS"/>
              </w:rPr>
            </w:pPr>
          </w:p>
        </w:tc>
      </w:tr>
      <w:tr w:rsidR="00B16DB5" w:rsidRPr="004D393D" w14:paraId="5D460A18" w14:textId="17834F61" w:rsidTr="00B16DB5">
        <w:trPr>
          <w:trHeight w:val="368"/>
        </w:trPr>
        <w:tc>
          <w:tcPr>
            <w:tcW w:w="297" w:type="pct"/>
          </w:tcPr>
          <w:p w14:paraId="059720E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27.</w:t>
            </w:r>
          </w:p>
        </w:tc>
        <w:tc>
          <w:tcPr>
            <w:tcW w:w="2295" w:type="pct"/>
            <w:shd w:val="clear" w:color="auto" w:fill="auto"/>
          </w:tcPr>
          <w:p w14:paraId="11D692C1"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6FC8BADB" w14:textId="77777777" w:rsidR="004D393D" w:rsidRPr="004D393D" w:rsidRDefault="004D393D" w:rsidP="004D393D">
            <w:pPr>
              <w:spacing w:before="0"/>
              <w:jc w:val="center"/>
              <w:rPr>
                <w:rFonts w:cs="Arial"/>
                <w:sz w:val="20"/>
                <w:szCs w:val="20"/>
                <w:lang w:val="ru-RU"/>
              </w:rPr>
            </w:pPr>
            <w:r w:rsidRPr="004D393D">
              <w:rPr>
                <w:sz w:val="20"/>
                <w:szCs w:val="20"/>
              </w:rPr>
              <w:t>BG521-RŠ</w:t>
            </w:r>
          </w:p>
        </w:tc>
        <w:tc>
          <w:tcPr>
            <w:tcW w:w="349" w:type="pct"/>
            <w:shd w:val="clear" w:color="auto" w:fill="auto"/>
            <w:vAlign w:val="center"/>
          </w:tcPr>
          <w:p w14:paraId="04A58759"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E1E4B16" w14:textId="77777777" w:rsidR="004D393D" w:rsidRPr="004D393D" w:rsidRDefault="004D393D" w:rsidP="004D393D">
            <w:pPr>
              <w:spacing w:before="0"/>
              <w:jc w:val="center"/>
              <w:rPr>
                <w:rFonts w:cs="Arial"/>
                <w:bCs/>
                <w:i/>
                <w:iCs/>
                <w:sz w:val="20"/>
                <w:szCs w:val="20"/>
                <w:lang w:val="sr-Cyrl-RS"/>
              </w:rPr>
            </w:pPr>
          </w:p>
        </w:tc>
        <w:tc>
          <w:tcPr>
            <w:tcW w:w="612" w:type="pct"/>
          </w:tcPr>
          <w:p w14:paraId="0B335493" w14:textId="77777777" w:rsidR="004D393D" w:rsidRPr="004D393D" w:rsidRDefault="004D393D" w:rsidP="004D393D">
            <w:pPr>
              <w:spacing w:before="0"/>
              <w:jc w:val="center"/>
              <w:rPr>
                <w:rFonts w:cs="Arial"/>
                <w:bCs/>
                <w:i/>
                <w:iCs/>
                <w:sz w:val="20"/>
                <w:szCs w:val="20"/>
                <w:lang w:val="sr-Cyrl-RS"/>
              </w:rPr>
            </w:pPr>
          </w:p>
        </w:tc>
      </w:tr>
      <w:tr w:rsidR="00B16DB5" w:rsidRPr="004D393D" w14:paraId="42A00D86" w14:textId="5BBC5EF9" w:rsidTr="00B16DB5">
        <w:trPr>
          <w:trHeight w:val="368"/>
        </w:trPr>
        <w:tc>
          <w:tcPr>
            <w:tcW w:w="297" w:type="pct"/>
          </w:tcPr>
          <w:p w14:paraId="62FE245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28.</w:t>
            </w:r>
          </w:p>
        </w:tc>
        <w:tc>
          <w:tcPr>
            <w:tcW w:w="2295" w:type="pct"/>
            <w:shd w:val="clear" w:color="auto" w:fill="auto"/>
          </w:tcPr>
          <w:p w14:paraId="4AC5AC52"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1C70A9E5" w14:textId="77777777" w:rsidR="004D393D" w:rsidRPr="004D393D" w:rsidRDefault="004D393D" w:rsidP="004D393D">
            <w:pPr>
              <w:spacing w:before="0"/>
              <w:jc w:val="center"/>
              <w:rPr>
                <w:rFonts w:cs="Arial"/>
                <w:sz w:val="20"/>
                <w:szCs w:val="20"/>
                <w:lang w:val="ru-RU"/>
              </w:rPr>
            </w:pPr>
            <w:r w:rsidRPr="004D393D">
              <w:rPr>
                <w:sz w:val="20"/>
                <w:szCs w:val="20"/>
              </w:rPr>
              <w:t>BG521-OB</w:t>
            </w:r>
          </w:p>
        </w:tc>
        <w:tc>
          <w:tcPr>
            <w:tcW w:w="349" w:type="pct"/>
            <w:shd w:val="clear" w:color="auto" w:fill="auto"/>
            <w:vAlign w:val="center"/>
          </w:tcPr>
          <w:p w14:paraId="11E96A4F"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7CDB36D6" w14:textId="77777777" w:rsidR="004D393D" w:rsidRPr="004D393D" w:rsidRDefault="004D393D" w:rsidP="004D393D">
            <w:pPr>
              <w:spacing w:before="0"/>
              <w:jc w:val="center"/>
              <w:rPr>
                <w:rFonts w:cs="Arial"/>
                <w:bCs/>
                <w:i/>
                <w:iCs/>
                <w:sz w:val="20"/>
                <w:szCs w:val="20"/>
                <w:lang w:val="sr-Cyrl-RS"/>
              </w:rPr>
            </w:pPr>
          </w:p>
        </w:tc>
        <w:tc>
          <w:tcPr>
            <w:tcW w:w="612" w:type="pct"/>
          </w:tcPr>
          <w:p w14:paraId="00D39FC4" w14:textId="77777777" w:rsidR="004D393D" w:rsidRPr="004D393D" w:rsidRDefault="004D393D" w:rsidP="004D393D">
            <w:pPr>
              <w:spacing w:before="0"/>
              <w:jc w:val="center"/>
              <w:rPr>
                <w:rFonts w:cs="Arial"/>
                <w:bCs/>
                <w:i/>
                <w:iCs/>
                <w:sz w:val="20"/>
                <w:szCs w:val="20"/>
                <w:lang w:val="sr-Cyrl-RS"/>
              </w:rPr>
            </w:pPr>
          </w:p>
        </w:tc>
      </w:tr>
      <w:tr w:rsidR="00B16DB5" w:rsidRPr="004D393D" w14:paraId="0E2F4B6C" w14:textId="2A9F70D9" w:rsidTr="00B16DB5">
        <w:trPr>
          <w:trHeight w:val="368"/>
        </w:trPr>
        <w:tc>
          <w:tcPr>
            <w:tcW w:w="297" w:type="pct"/>
          </w:tcPr>
          <w:p w14:paraId="1133A9B2"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29.</w:t>
            </w:r>
          </w:p>
        </w:tc>
        <w:tc>
          <w:tcPr>
            <w:tcW w:w="2295" w:type="pct"/>
            <w:shd w:val="clear" w:color="auto" w:fill="auto"/>
          </w:tcPr>
          <w:p w14:paraId="0601C73E" w14:textId="77777777" w:rsidR="004D393D" w:rsidRPr="004D393D" w:rsidRDefault="004D393D" w:rsidP="004D393D">
            <w:pPr>
              <w:spacing w:before="0"/>
              <w:rPr>
                <w:rFonts w:cs="Arial"/>
                <w:sz w:val="20"/>
                <w:szCs w:val="20"/>
                <w:lang w:val="ru-RU"/>
              </w:rPr>
            </w:pPr>
            <w:r w:rsidRPr="004D393D">
              <w:rPr>
                <w:rFonts w:cs="Arial"/>
                <w:bCs/>
                <w:sz w:val="20"/>
                <w:szCs w:val="20"/>
              </w:rPr>
              <w:t>ŠKODA FABIA AMBIENTE 1.4 TDI</w:t>
            </w:r>
          </w:p>
        </w:tc>
        <w:tc>
          <w:tcPr>
            <w:tcW w:w="699" w:type="pct"/>
          </w:tcPr>
          <w:p w14:paraId="0D454422" w14:textId="77777777" w:rsidR="004D393D" w:rsidRPr="004D393D" w:rsidRDefault="004D393D" w:rsidP="004D393D">
            <w:pPr>
              <w:spacing w:before="0"/>
              <w:jc w:val="center"/>
              <w:rPr>
                <w:rFonts w:cs="Arial"/>
                <w:sz w:val="20"/>
                <w:szCs w:val="20"/>
                <w:lang w:val="ru-RU"/>
              </w:rPr>
            </w:pPr>
            <w:r w:rsidRPr="004D393D">
              <w:rPr>
                <w:sz w:val="20"/>
                <w:szCs w:val="20"/>
              </w:rPr>
              <w:t>BG521-RŽ</w:t>
            </w:r>
          </w:p>
        </w:tc>
        <w:tc>
          <w:tcPr>
            <w:tcW w:w="349" w:type="pct"/>
            <w:shd w:val="clear" w:color="auto" w:fill="auto"/>
            <w:vAlign w:val="center"/>
          </w:tcPr>
          <w:p w14:paraId="5F3EFAFB"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3916E35F" w14:textId="77777777" w:rsidR="004D393D" w:rsidRPr="004D393D" w:rsidRDefault="004D393D" w:rsidP="004D393D">
            <w:pPr>
              <w:spacing w:before="0"/>
              <w:jc w:val="center"/>
              <w:rPr>
                <w:rFonts w:cs="Arial"/>
                <w:bCs/>
                <w:i/>
                <w:iCs/>
                <w:sz w:val="20"/>
                <w:szCs w:val="20"/>
                <w:lang w:val="sr-Cyrl-RS"/>
              </w:rPr>
            </w:pPr>
          </w:p>
        </w:tc>
        <w:tc>
          <w:tcPr>
            <w:tcW w:w="612" w:type="pct"/>
          </w:tcPr>
          <w:p w14:paraId="3E1D84E2" w14:textId="77777777" w:rsidR="004D393D" w:rsidRPr="004D393D" w:rsidRDefault="004D393D" w:rsidP="004D393D">
            <w:pPr>
              <w:spacing w:before="0"/>
              <w:jc w:val="center"/>
              <w:rPr>
                <w:rFonts w:cs="Arial"/>
                <w:bCs/>
                <w:i/>
                <w:iCs/>
                <w:sz w:val="20"/>
                <w:szCs w:val="20"/>
                <w:lang w:val="sr-Cyrl-RS"/>
              </w:rPr>
            </w:pPr>
          </w:p>
        </w:tc>
      </w:tr>
      <w:tr w:rsidR="00B16DB5" w:rsidRPr="004D393D" w14:paraId="147EEEA6" w14:textId="738BAD1E" w:rsidTr="00B16DB5">
        <w:trPr>
          <w:trHeight w:val="368"/>
        </w:trPr>
        <w:tc>
          <w:tcPr>
            <w:tcW w:w="297" w:type="pct"/>
          </w:tcPr>
          <w:p w14:paraId="476D38B7"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30.</w:t>
            </w:r>
          </w:p>
        </w:tc>
        <w:tc>
          <w:tcPr>
            <w:tcW w:w="2295" w:type="pct"/>
            <w:shd w:val="clear" w:color="auto" w:fill="auto"/>
          </w:tcPr>
          <w:p w14:paraId="44258D16" w14:textId="77777777" w:rsidR="004D393D" w:rsidRPr="004D393D" w:rsidRDefault="004D393D" w:rsidP="004D393D">
            <w:pPr>
              <w:spacing w:before="0"/>
              <w:rPr>
                <w:rFonts w:cs="Arial"/>
                <w:sz w:val="20"/>
                <w:szCs w:val="20"/>
                <w:lang w:val="ru-RU"/>
              </w:rPr>
            </w:pPr>
            <w:r w:rsidRPr="004D393D">
              <w:rPr>
                <w:rFonts w:cs="Arial"/>
                <w:bCs/>
                <w:sz w:val="20"/>
                <w:szCs w:val="20"/>
              </w:rPr>
              <w:t>BMW 525D XDRIVE</w:t>
            </w:r>
          </w:p>
        </w:tc>
        <w:tc>
          <w:tcPr>
            <w:tcW w:w="699" w:type="pct"/>
          </w:tcPr>
          <w:p w14:paraId="6FA25F34" w14:textId="77777777" w:rsidR="004D393D" w:rsidRPr="004D393D" w:rsidRDefault="004D393D" w:rsidP="004D393D">
            <w:pPr>
              <w:spacing w:before="0"/>
              <w:jc w:val="center"/>
              <w:rPr>
                <w:rFonts w:cs="Arial"/>
                <w:sz w:val="20"/>
                <w:szCs w:val="20"/>
                <w:lang w:val="ru-RU"/>
              </w:rPr>
            </w:pPr>
            <w:r w:rsidRPr="004D393D">
              <w:rPr>
                <w:sz w:val="20"/>
                <w:szCs w:val="20"/>
              </w:rPr>
              <w:t>UE056-SV</w:t>
            </w:r>
          </w:p>
        </w:tc>
        <w:tc>
          <w:tcPr>
            <w:tcW w:w="349" w:type="pct"/>
            <w:shd w:val="clear" w:color="auto" w:fill="auto"/>
            <w:vAlign w:val="center"/>
          </w:tcPr>
          <w:p w14:paraId="6D9F54A3"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77753CE4" w14:textId="77777777" w:rsidR="004D393D" w:rsidRPr="004D393D" w:rsidRDefault="004D393D" w:rsidP="004D393D">
            <w:pPr>
              <w:spacing w:before="0"/>
              <w:jc w:val="center"/>
              <w:rPr>
                <w:rFonts w:cs="Arial"/>
                <w:bCs/>
                <w:i/>
                <w:iCs/>
                <w:sz w:val="20"/>
                <w:szCs w:val="20"/>
                <w:lang w:val="sr-Cyrl-RS"/>
              </w:rPr>
            </w:pPr>
          </w:p>
        </w:tc>
        <w:tc>
          <w:tcPr>
            <w:tcW w:w="612" w:type="pct"/>
          </w:tcPr>
          <w:p w14:paraId="67ADE771" w14:textId="77777777" w:rsidR="004D393D" w:rsidRPr="004D393D" w:rsidRDefault="004D393D" w:rsidP="004D393D">
            <w:pPr>
              <w:spacing w:before="0"/>
              <w:jc w:val="center"/>
              <w:rPr>
                <w:rFonts w:cs="Arial"/>
                <w:bCs/>
                <w:i/>
                <w:iCs/>
                <w:sz w:val="20"/>
                <w:szCs w:val="20"/>
                <w:lang w:val="sr-Cyrl-RS"/>
              </w:rPr>
            </w:pPr>
          </w:p>
        </w:tc>
      </w:tr>
      <w:tr w:rsidR="00B16DB5" w:rsidRPr="004D393D" w14:paraId="3609B5AF" w14:textId="746766A7" w:rsidTr="00B16DB5">
        <w:trPr>
          <w:trHeight w:val="368"/>
        </w:trPr>
        <w:tc>
          <w:tcPr>
            <w:tcW w:w="297" w:type="pct"/>
          </w:tcPr>
          <w:p w14:paraId="64960C7A"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31.</w:t>
            </w:r>
          </w:p>
        </w:tc>
        <w:tc>
          <w:tcPr>
            <w:tcW w:w="2295" w:type="pct"/>
            <w:shd w:val="clear" w:color="auto" w:fill="auto"/>
          </w:tcPr>
          <w:p w14:paraId="6B698AAC" w14:textId="77777777" w:rsidR="004D393D" w:rsidRPr="004D393D" w:rsidRDefault="004D393D" w:rsidP="004D393D">
            <w:pPr>
              <w:spacing w:before="0"/>
              <w:rPr>
                <w:rFonts w:cs="Arial"/>
                <w:sz w:val="20"/>
                <w:szCs w:val="20"/>
                <w:lang w:val="ru-RU"/>
              </w:rPr>
            </w:pPr>
            <w:r w:rsidRPr="004D393D">
              <w:rPr>
                <w:rFonts w:cs="Arial"/>
                <w:bCs/>
                <w:sz w:val="20"/>
                <w:szCs w:val="20"/>
              </w:rPr>
              <w:t>LEXUS GS 450 LUXURY</w:t>
            </w:r>
          </w:p>
        </w:tc>
        <w:tc>
          <w:tcPr>
            <w:tcW w:w="699" w:type="pct"/>
          </w:tcPr>
          <w:p w14:paraId="4AF9C6F8" w14:textId="77777777" w:rsidR="004D393D" w:rsidRPr="004D393D" w:rsidRDefault="004D393D" w:rsidP="004D393D">
            <w:pPr>
              <w:spacing w:before="0"/>
              <w:jc w:val="center"/>
              <w:rPr>
                <w:rFonts w:cs="Arial"/>
                <w:sz w:val="20"/>
                <w:szCs w:val="20"/>
                <w:lang w:val="ru-RU"/>
              </w:rPr>
            </w:pPr>
            <w:r w:rsidRPr="004D393D">
              <w:rPr>
                <w:sz w:val="20"/>
                <w:szCs w:val="20"/>
              </w:rPr>
              <w:t>BG632-SS</w:t>
            </w:r>
          </w:p>
        </w:tc>
        <w:tc>
          <w:tcPr>
            <w:tcW w:w="349" w:type="pct"/>
            <w:shd w:val="clear" w:color="auto" w:fill="auto"/>
            <w:vAlign w:val="center"/>
          </w:tcPr>
          <w:p w14:paraId="6862EC22"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A9140C5" w14:textId="77777777" w:rsidR="004D393D" w:rsidRPr="004D393D" w:rsidRDefault="004D393D" w:rsidP="004D393D">
            <w:pPr>
              <w:spacing w:before="0"/>
              <w:jc w:val="center"/>
              <w:rPr>
                <w:rFonts w:cs="Arial"/>
                <w:bCs/>
                <w:i/>
                <w:iCs/>
                <w:sz w:val="20"/>
                <w:szCs w:val="20"/>
                <w:lang w:val="sr-Cyrl-RS"/>
              </w:rPr>
            </w:pPr>
          </w:p>
        </w:tc>
        <w:tc>
          <w:tcPr>
            <w:tcW w:w="612" w:type="pct"/>
          </w:tcPr>
          <w:p w14:paraId="016E8E7A" w14:textId="77777777" w:rsidR="004D393D" w:rsidRPr="004D393D" w:rsidRDefault="004D393D" w:rsidP="004D393D">
            <w:pPr>
              <w:spacing w:before="0"/>
              <w:jc w:val="center"/>
              <w:rPr>
                <w:rFonts w:cs="Arial"/>
                <w:bCs/>
                <w:i/>
                <w:iCs/>
                <w:sz w:val="20"/>
                <w:szCs w:val="20"/>
                <w:lang w:val="sr-Cyrl-RS"/>
              </w:rPr>
            </w:pPr>
          </w:p>
        </w:tc>
      </w:tr>
      <w:tr w:rsidR="00B16DB5" w:rsidRPr="004D393D" w14:paraId="6FDCEA79" w14:textId="72D55B61" w:rsidTr="00B16DB5">
        <w:trPr>
          <w:trHeight w:val="368"/>
        </w:trPr>
        <w:tc>
          <w:tcPr>
            <w:tcW w:w="297" w:type="pct"/>
          </w:tcPr>
          <w:p w14:paraId="2D8BD28B"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32.</w:t>
            </w:r>
          </w:p>
        </w:tc>
        <w:tc>
          <w:tcPr>
            <w:tcW w:w="2295" w:type="pct"/>
            <w:shd w:val="clear" w:color="auto" w:fill="auto"/>
          </w:tcPr>
          <w:p w14:paraId="6818DB69" w14:textId="77777777" w:rsidR="004D393D" w:rsidRPr="004D393D" w:rsidRDefault="004D393D" w:rsidP="004D393D">
            <w:pPr>
              <w:spacing w:before="0"/>
              <w:rPr>
                <w:rFonts w:cs="Arial"/>
                <w:sz w:val="20"/>
                <w:szCs w:val="20"/>
                <w:lang w:val="ru-RU"/>
              </w:rPr>
            </w:pPr>
            <w:r w:rsidRPr="004D393D">
              <w:rPr>
                <w:rFonts w:cs="Arial"/>
                <w:bCs/>
                <w:sz w:val="20"/>
                <w:szCs w:val="20"/>
              </w:rPr>
              <w:t>OPEL ASTRA 1.4</w:t>
            </w:r>
          </w:p>
        </w:tc>
        <w:tc>
          <w:tcPr>
            <w:tcW w:w="699" w:type="pct"/>
          </w:tcPr>
          <w:p w14:paraId="1CA63ED6" w14:textId="77777777" w:rsidR="004D393D" w:rsidRPr="004D393D" w:rsidRDefault="004D393D" w:rsidP="004D393D">
            <w:pPr>
              <w:spacing w:before="0"/>
              <w:jc w:val="center"/>
              <w:rPr>
                <w:rFonts w:cs="Arial"/>
                <w:sz w:val="20"/>
                <w:szCs w:val="20"/>
                <w:lang w:val="ru-RU"/>
              </w:rPr>
            </w:pPr>
            <w:r w:rsidRPr="004D393D">
              <w:rPr>
                <w:sz w:val="20"/>
                <w:szCs w:val="20"/>
              </w:rPr>
              <w:t>BG004-ZS</w:t>
            </w:r>
          </w:p>
        </w:tc>
        <w:tc>
          <w:tcPr>
            <w:tcW w:w="349" w:type="pct"/>
            <w:shd w:val="clear" w:color="auto" w:fill="auto"/>
            <w:vAlign w:val="center"/>
          </w:tcPr>
          <w:p w14:paraId="1E7E5704"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3DCE023E" w14:textId="77777777" w:rsidR="004D393D" w:rsidRPr="004D393D" w:rsidRDefault="004D393D" w:rsidP="004D393D">
            <w:pPr>
              <w:spacing w:before="0"/>
              <w:jc w:val="center"/>
              <w:rPr>
                <w:rFonts w:cs="Arial"/>
                <w:bCs/>
                <w:i/>
                <w:iCs/>
                <w:sz w:val="20"/>
                <w:szCs w:val="20"/>
                <w:lang w:val="sr-Cyrl-RS"/>
              </w:rPr>
            </w:pPr>
          </w:p>
        </w:tc>
        <w:tc>
          <w:tcPr>
            <w:tcW w:w="612" w:type="pct"/>
          </w:tcPr>
          <w:p w14:paraId="2338D64F" w14:textId="77777777" w:rsidR="004D393D" w:rsidRPr="004D393D" w:rsidRDefault="004D393D" w:rsidP="004D393D">
            <w:pPr>
              <w:spacing w:before="0"/>
              <w:jc w:val="center"/>
              <w:rPr>
                <w:rFonts w:cs="Arial"/>
                <w:bCs/>
                <w:i/>
                <w:iCs/>
                <w:sz w:val="20"/>
                <w:szCs w:val="20"/>
                <w:lang w:val="sr-Cyrl-RS"/>
              </w:rPr>
            </w:pPr>
          </w:p>
        </w:tc>
      </w:tr>
      <w:tr w:rsidR="00B16DB5" w:rsidRPr="004D393D" w14:paraId="143E93BE" w14:textId="1AC3B46C" w:rsidTr="00B16DB5">
        <w:trPr>
          <w:trHeight w:val="368"/>
        </w:trPr>
        <w:tc>
          <w:tcPr>
            <w:tcW w:w="297" w:type="pct"/>
          </w:tcPr>
          <w:p w14:paraId="091C22BD"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33.</w:t>
            </w:r>
          </w:p>
        </w:tc>
        <w:tc>
          <w:tcPr>
            <w:tcW w:w="2295" w:type="pct"/>
            <w:shd w:val="clear" w:color="auto" w:fill="auto"/>
          </w:tcPr>
          <w:p w14:paraId="176D6D07" w14:textId="77777777" w:rsidR="004D393D" w:rsidRPr="004D393D" w:rsidRDefault="004D393D" w:rsidP="004D393D">
            <w:pPr>
              <w:spacing w:before="0"/>
              <w:rPr>
                <w:rFonts w:cs="Arial"/>
                <w:sz w:val="20"/>
                <w:szCs w:val="20"/>
                <w:lang w:val="ru-RU"/>
              </w:rPr>
            </w:pPr>
            <w:r w:rsidRPr="004D393D">
              <w:rPr>
                <w:rFonts w:cs="Arial"/>
                <w:bCs/>
                <w:sz w:val="20"/>
                <w:szCs w:val="20"/>
              </w:rPr>
              <w:t>VW POLO 1.4 TDI</w:t>
            </w:r>
          </w:p>
        </w:tc>
        <w:tc>
          <w:tcPr>
            <w:tcW w:w="699" w:type="pct"/>
          </w:tcPr>
          <w:p w14:paraId="5BFC5A24" w14:textId="77777777" w:rsidR="004D393D" w:rsidRPr="004D393D" w:rsidRDefault="004D393D" w:rsidP="004D393D">
            <w:pPr>
              <w:spacing w:before="0"/>
              <w:jc w:val="center"/>
              <w:rPr>
                <w:rFonts w:cs="Arial"/>
                <w:sz w:val="20"/>
                <w:szCs w:val="20"/>
                <w:lang w:val="ru-RU"/>
              </w:rPr>
            </w:pPr>
            <w:r w:rsidRPr="004D393D">
              <w:rPr>
                <w:sz w:val="20"/>
                <w:szCs w:val="20"/>
              </w:rPr>
              <w:t>BG521-HG</w:t>
            </w:r>
          </w:p>
        </w:tc>
        <w:tc>
          <w:tcPr>
            <w:tcW w:w="349" w:type="pct"/>
            <w:shd w:val="clear" w:color="auto" w:fill="auto"/>
            <w:vAlign w:val="center"/>
          </w:tcPr>
          <w:p w14:paraId="568A5729"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6375E5B6" w14:textId="77777777" w:rsidR="004D393D" w:rsidRPr="004D393D" w:rsidRDefault="004D393D" w:rsidP="004D393D">
            <w:pPr>
              <w:spacing w:before="0"/>
              <w:jc w:val="center"/>
              <w:rPr>
                <w:rFonts w:cs="Arial"/>
                <w:bCs/>
                <w:i/>
                <w:iCs/>
                <w:sz w:val="20"/>
                <w:szCs w:val="20"/>
                <w:lang w:val="sr-Cyrl-RS"/>
              </w:rPr>
            </w:pPr>
          </w:p>
        </w:tc>
        <w:tc>
          <w:tcPr>
            <w:tcW w:w="612" w:type="pct"/>
          </w:tcPr>
          <w:p w14:paraId="3CFA58AD" w14:textId="77777777" w:rsidR="004D393D" w:rsidRPr="004D393D" w:rsidRDefault="004D393D" w:rsidP="004D393D">
            <w:pPr>
              <w:spacing w:before="0"/>
              <w:jc w:val="center"/>
              <w:rPr>
                <w:rFonts w:cs="Arial"/>
                <w:bCs/>
                <w:i/>
                <w:iCs/>
                <w:sz w:val="20"/>
                <w:szCs w:val="20"/>
                <w:lang w:val="sr-Cyrl-RS"/>
              </w:rPr>
            </w:pPr>
          </w:p>
        </w:tc>
      </w:tr>
      <w:tr w:rsidR="00B16DB5" w:rsidRPr="004D393D" w14:paraId="3B08BF66" w14:textId="0B177646" w:rsidTr="00B16DB5">
        <w:trPr>
          <w:trHeight w:val="368"/>
        </w:trPr>
        <w:tc>
          <w:tcPr>
            <w:tcW w:w="297" w:type="pct"/>
          </w:tcPr>
          <w:p w14:paraId="3FB69D51"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34.</w:t>
            </w:r>
          </w:p>
        </w:tc>
        <w:tc>
          <w:tcPr>
            <w:tcW w:w="2295" w:type="pct"/>
            <w:shd w:val="clear" w:color="auto" w:fill="auto"/>
          </w:tcPr>
          <w:p w14:paraId="5BBDF63B" w14:textId="77777777" w:rsidR="004D393D" w:rsidRPr="004D393D" w:rsidRDefault="004D393D" w:rsidP="004D393D">
            <w:pPr>
              <w:spacing w:before="0"/>
              <w:rPr>
                <w:rFonts w:cs="Arial"/>
                <w:sz w:val="20"/>
                <w:szCs w:val="20"/>
                <w:lang w:val="ru-RU"/>
              </w:rPr>
            </w:pPr>
            <w:r w:rsidRPr="004D393D">
              <w:rPr>
                <w:rFonts w:cs="Arial"/>
                <w:bCs/>
                <w:sz w:val="20"/>
                <w:szCs w:val="20"/>
              </w:rPr>
              <w:t>FORD FOCUS 1.6 16V</w:t>
            </w:r>
          </w:p>
        </w:tc>
        <w:tc>
          <w:tcPr>
            <w:tcW w:w="699" w:type="pct"/>
          </w:tcPr>
          <w:p w14:paraId="219C0C0E" w14:textId="77777777" w:rsidR="004D393D" w:rsidRPr="004D393D" w:rsidRDefault="004D393D" w:rsidP="004D393D">
            <w:pPr>
              <w:spacing w:before="0"/>
              <w:jc w:val="center"/>
              <w:rPr>
                <w:rFonts w:cs="Arial"/>
                <w:sz w:val="20"/>
                <w:szCs w:val="20"/>
                <w:lang w:val="ru-RU"/>
              </w:rPr>
            </w:pPr>
            <w:r w:rsidRPr="004D393D">
              <w:rPr>
                <w:sz w:val="20"/>
                <w:szCs w:val="20"/>
              </w:rPr>
              <w:t>BG574-OU</w:t>
            </w:r>
          </w:p>
        </w:tc>
        <w:tc>
          <w:tcPr>
            <w:tcW w:w="349" w:type="pct"/>
            <w:shd w:val="clear" w:color="auto" w:fill="auto"/>
            <w:vAlign w:val="center"/>
          </w:tcPr>
          <w:p w14:paraId="2E096F8A"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124298FB" w14:textId="77777777" w:rsidR="004D393D" w:rsidRPr="004D393D" w:rsidRDefault="004D393D" w:rsidP="004D393D">
            <w:pPr>
              <w:spacing w:before="0"/>
              <w:jc w:val="center"/>
              <w:rPr>
                <w:rFonts w:cs="Arial"/>
                <w:bCs/>
                <w:i/>
                <w:iCs/>
                <w:sz w:val="20"/>
                <w:szCs w:val="20"/>
                <w:lang w:val="sr-Cyrl-RS"/>
              </w:rPr>
            </w:pPr>
          </w:p>
        </w:tc>
        <w:tc>
          <w:tcPr>
            <w:tcW w:w="612" w:type="pct"/>
          </w:tcPr>
          <w:p w14:paraId="1FF37D46" w14:textId="77777777" w:rsidR="004D393D" w:rsidRPr="004D393D" w:rsidRDefault="004D393D" w:rsidP="004D393D">
            <w:pPr>
              <w:spacing w:before="0"/>
              <w:jc w:val="center"/>
              <w:rPr>
                <w:rFonts w:cs="Arial"/>
                <w:bCs/>
                <w:i/>
                <w:iCs/>
                <w:sz w:val="20"/>
                <w:szCs w:val="20"/>
                <w:lang w:val="sr-Cyrl-RS"/>
              </w:rPr>
            </w:pPr>
          </w:p>
        </w:tc>
      </w:tr>
      <w:tr w:rsidR="00B16DB5" w:rsidRPr="004D393D" w14:paraId="632381B8" w14:textId="75D5657C" w:rsidTr="00B16DB5">
        <w:trPr>
          <w:trHeight w:val="368"/>
        </w:trPr>
        <w:tc>
          <w:tcPr>
            <w:tcW w:w="297" w:type="pct"/>
          </w:tcPr>
          <w:p w14:paraId="59A383B8" w14:textId="77777777" w:rsidR="004D393D" w:rsidRPr="004D393D" w:rsidRDefault="004D393D" w:rsidP="004D393D">
            <w:pPr>
              <w:spacing w:before="0"/>
              <w:jc w:val="center"/>
              <w:rPr>
                <w:rFonts w:cs="Arial"/>
                <w:sz w:val="20"/>
                <w:szCs w:val="20"/>
                <w:lang w:val="ru-RU"/>
              </w:rPr>
            </w:pPr>
            <w:r w:rsidRPr="004D393D">
              <w:rPr>
                <w:rFonts w:cs="Arial"/>
                <w:sz w:val="20"/>
                <w:szCs w:val="20"/>
                <w:lang w:val="ru-RU"/>
              </w:rPr>
              <w:t>35.</w:t>
            </w:r>
          </w:p>
        </w:tc>
        <w:tc>
          <w:tcPr>
            <w:tcW w:w="2295" w:type="pct"/>
            <w:shd w:val="clear" w:color="auto" w:fill="auto"/>
          </w:tcPr>
          <w:p w14:paraId="7101179C" w14:textId="77777777" w:rsidR="004D393D" w:rsidRPr="004D393D" w:rsidRDefault="004D393D" w:rsidP="004D393D">
            <w:pPr>
              <w:spacing w:before="0"/>
              <w:rPr>
                <w:rFonts w:cs="Arial"/>
                <w:sz w:val="20"/>
                <w:szCs w:val="20"/>
                <w:lang w:val="ru-RU"/>
              </w:rPr>
            </w:pPr>
            <w:r w:rsidRPr="004D393D">
              <w:rPr>
                <w:rFonts w:cs="Arial"/>
                <w:bCs/>
                <w:sz w:val="20"/>
                <w:szCs w:val="20"/>
              </w:rPr>
              <w:t>VOLKSWAGEN CARAVELLE 2.5 TDI</w:t>
            </w:r>
          </w:p>
        </w:tc>
        <w:tc>
          <w:tcPr>
            <w:tcW w:w="699" w:type="pct"/>
          </w:tcPr>
          <w:p w14:paraId="51F3BFD8" w14:textId="77777777" w:rsidR="004D393D" w:rsidRPr="004D393D" w:rsidRDefault="004D393D" w:rsidP="004D393D">
            <w:pPr>
              <w:spacing w:before="0"/>
              <w:jc w:val="center"/>
              <w:rPr>
                <w:rFonts w:cs="Arial"/>
                <w:sz w:val="20"/>
                <w:szCs w:val="20"/>
                <w:lang w:val="ru-RU"/>
              </w:rPr>
            </w:pPr>
            <w:r w:rsidRPr="004D393D">
              <w:rPr>
                <w:sz w:val="20"/>
                <w:szCs w:val="20"/>
              </w:rPr>
              <w:t>BG472-PS</w:t>
            </w:r>
          </w:p>
        </w:tc>
        <w:tc>
          <w:tcPr>
            <w:tcW w:w="349" w:type="pct"/>
            <w:shd w:val="clear" w:color="auto" w:fill="auto"/>
            <w:vAlign w:val="center"/>
          </w:tcPr>
          <w:p w14:paraId="009B5BF5" w14:textId="77777777" w:rsidR="004D393D" w:rsidRPr="004D393D" w:rsidRDefault="004D393D" w:rsidP="004D393D">
            <w:pPr>
              <w:spacing w:before="0"/>
              <w:jc w:val="center"/>
              <w:rPr>
                <w:sz w:val="20"/>
                <w:szCs w:val="20"/>
              </w:rPr>
            </w:pPr>
            <w:r w:rsidRPr="004D393D">
              <w:rPr>
                <w:rFonts w:cs="Arial"/>
                <w:bCs/>
                <w:i/>
                <w:iCs/>
                <w:sz w:val="20"/>
                <w:szCs w:val="20"/>
                <w:lang w:val="sr-Cyrl-RS"/>
              </w:rPr>
              <w:t>1</w:t>
            </w:r>
          </w:p>
        </w:tc>
        <w:tc>
          <w:tcPr>
            <w:tcW w:w="748" w:type="pct"/>
          </w:tcPr>
          <w:p w14:paraId="0137BF30" w14:textId="77777777" w:rsidR="004D393D" w:rsidRPr="004D393D" w:rsidRDefault="004D393D" w:rsidP="004D393D">
            <w:pPr>
              <w:spacing w:before="0"/>
              <w:jc w:val="center"/>
              <w:rPr>
                <w:rFonts w:cs="Arial"/>
                <w:bCs/>
                <w:i/>
                <w:iCs/>
                <w:sz w:val="20"/>
                <w:szCs w:val="20"/>
                <w:lang w:val="sr-Cyrl-RS"/>
              </w:rPr>
            </w:pPr>
          </w:p>
        </w:tc>
        <w:tc>
          <w:tcPr>
            <w:tcW w:w="612" w:type="pct"/>
          </w:tcPr>
          <w:p w14:paraId="52AE5014" w14:textId="77777777" w:rsidR="004D393D" w:rsidRPr="004D393D" w:rsidRDefault="004D393D" w:rsidP="004D393D">
            <w:pPr>
              <w:spacing w:before="0"/>
              <w:jc w:val="center"/>
              <w:rPr>
                <w:rFonts w:cs="Arial"/>
                <w:bCs/>
                <w:i/>
                <w:iCs/>
                <w:sz w:val="20"/>
                <w:szCs w:val="20"/>
                <w:lang w:val="sr-Cyrl-RS"/>
              </w:rPr>
            </w:pPr>
          </w:p>
        </w:tc>
      </w:tr>
      <w:tr w:rsidR="004D393D" w:rsidRPr="004D393D" w14:paraId="42DE3681" w14:textId="77777777" w:rsidTr="00B16DB5">
        <w:trPr>
          <w:trHeight w:val="368"/>
        </w:trPr>
        <w:tc>
          <w:tcPr>
            <w:tcW w:w="3290" w:type="pct"/>
            <w:gridSpan w:val="3"/>
          </w:tcPr>
          <w:p w14:paraId="1E114374" w14:textId="1F452F81" w:rsidR="004D393D" w:rsidRPr="004D393D" w:rsidRDefault="00B16DB5" w:rsidP="004D393D">
            <w:pPr>
              <w:spacing w:before="0"/>
              <w:jc w:val="right"/>
              <w:rPr>
                <w:sz w:val="20"/>
                <w:szCs w:val="20"/>
                <w:lang w:val="sr-Cyrl-RS"/>
              </w:rPr>
            </w:pPr>
            <w:r>
              <w:rPr>
                <w:sz w:val="20"/>
                <w:szCs w:val="20"/>
                <w:lang w:val="sr-Cyrl-RS"/>
              </w:rPr>
              <w:t>У</w:t>
            </w:r>
            <w:r w:rsidR="004D393D" w:rsidRPr="004D393D">
              <w:rPr>
                <w:sz w:val="20"/>
                <w:szCs w:val="20"/>
                <w:lang w:val="sr-Cyrl-RS"/>
              </w:rPr>
              <w:t>купно:</w:t>
            </w:r>
          </w:p>
        </w:tc>
        <w:tc>
          <w:tcPr>
            <w:tcW w:w="349" w:type="pct"/>
            <w:shd w:val="clear" w:color="auto" w:fill="auto"/>
            <w:vAlign w:val="center"/>
          </w:tcPr>
          <w:p w14:paraId="175582B9" w14:textId="77777777" w:rsidR="004D393D" w:rsidRPr="004D393D" w:rsidRDefault="004D393D" w:rsidP="004D393D">
            <w:pPr>
              <w:spacing w:before="0"/>
              <w:jc w:val="center"/>
              <w:rPr>
                <w:rFonts w:cs="Arial"/>
                <w:bCs/>
                <w:i/>
                <w:iCs/>
                <w:sz w:val="20"/>
                <w:szCs w:val="20"/>
                <w:lang w:val="sr-Cyrl-RS"/>
              </w:rPr>
            </w:pPr>
          </w:p>
        </w:tc>
        <w:tc>
          <w:tcPr>
            <w:tcW w:w="748" w:type="pct"/>
          </w:tcPr>
          <w:p w14:paraId="4684B4EB" w14:textId="77777777" w:rsidR="004D393D" w:rsidRPr="004D393D" w:rsidRDefault="004D393D" w:rsidP="004D393D">
            <w:pPr>
              <w:spacing w:before="0"/>
              <w:jc w:val="center"/>
              <w:rPr>
                <w:rFonts w:cs="Arial"/>
                <w:bCs/>
                <w:i/>
                <w:iCs/>
                <w:sz w:val="20"/>
                <w:szCs w:val="20"/>
                <w:lang w:val="sr-Cyrl-RS"/>
              </w:rPr>
            </w:pPr>
          </w:p>
        </w:tc>
        <w:tc>
          <w:tcPr>
            <w:tcW w:w="612" w:type="pct"/>
          </w:tcPr>
          <w:p w14:paraId="6C1D80AC" w14:textId="77777777" w:rsidR="004D393D" w:rsidRPr="004D393D" w:rsidRDefault="004D393D" w:rsidP="004D393D">
            <w:pPr>
              <w:spacing w:before="0"/>
              <w:jc w:val="center"/>
              <w:rPr>
                <w:rFonts w:cs="Arial"/>
                <w:bCs/>
                <w:i/>
                <w:iCs/>
                <w:sz w:val="20"/>
                <w:szCs w:val="20"/>
                <w:lang w:val="sr-Cyrl-RS"/>
              </w:rPr>
            </w:pPr>
          </w:p>
        </w:tc>
      </w:tr>
    </w:tbl>
    <w:p w14:paraId="64346721" w14:textId="77777777" w:rsidR="0044136D" w:rsidRPr="0044136D" w:rsidRDefault="0044136D" w:rsidP="0044136D">
      <w:pPr>
        <w:spacing w:before="0"/>
        <w:ind w:left="426"/>
        <w:rPr>
          <w:rFonts w:cs="Arial"/>
          <w:lang w:val="ru-RU"/>
        </w:rPr>
      </w:pPr>
    </w:p>
    <w:p w14:paraId="496548E3" w14:textId="7FBD230E" w:rsidR="0044136D" w:rsidRPr="0044136D" w:rsidRDefault="0044136D" w:rsidP="0044136D">
      <w:pPr>
        <w:spacing w:before="0"/>
        <w:rPr>
          <w:rFonts w:cs="Arial"/>
          <w:lang w:val="ru-RU"/>
        </w:rPr>
      </w:pPr>
      <w:r w:rsidRPr="0044136D">
        <w:rPr>
          <w:rFonts w:cs="Arial"/>
          <w:lang w:val="ru-RU"/>
        </w:rPr>
        <w:t xml:space="preserve">Укупна вредност предатих </w:t>
      </w:r>
      <w:r w:rsidR="00B16DB5">
        <w:rPr>
          <w:rFonts w:cs="Arial"/>
          <w:lang w:val="ru-RU"/>
        </w:rPr>
        <w:t>старих возила</w:t>
      </w:r>
      <w:r w:rsidRPr="0044136D">
        <w:rPr>
          <w:rFonts w:cs="Arial"/>
          <w:lang w:val="ru-RU"/>
        </w:rPr>
        <w:t xml:space="preserve"> по спецификацији (без </w:t>
      </w:r>
      <w:r w:rsidR="00E45FB6">
        <w:rPr>
          <w:rFonts w:cs="Arial"/>
          <w:lang w:val="ru-RU"/>
        </w:rPr>
        <w:t>пореза/</w:t>
      </w:r>
      <w:r w:rsidRPr="0044136D">
        <w:rPr>
          <w:rFonts w:cs="Arial"/>
          <w:lang w:val="ru-RU"/>
        </w:rPr>
        <w:t>ПДВ):</w:t>
      </w:r>
    </w:p>
    <w:p w14:paraId="4DA9F585" w14:textId="77777777" w:rsidR="0044136D" w:rsidRPr="0044136D" w:rsidRDefault="0044136D" w:rsidP="0044136D">
      <w:pPr>
        <w:spacing w:before="0"/>
        <w:rPr>
          <w:rFonts w:cs="Arial"/>
          <w:lang w:val="ru-RU"/>
        </w:rPr>
      </w:pPr>
      <w:r w:rsidRPr="0044136D">
        <w:rPr>
          <w:rFonts w:cs="Arial"/>
          <w:lang w:val="ru-RU"/>
        </w:rPr>
        <w:t xml:space="preserve">_________________________________________________________________________ </w:t>
      </w:r>
    </w:p>
    <w:tbl>
      <w:tblPr>
        <w:tblW w:w="0" w:type="auto"/>
        <w:tblLook w:val="04A0" w:firstRow="1" w:lastRow="0" w:firstColumn="1" w:lastColumn="0" w:noHBand="0" w:noVBand="1"/>
      </w:tblPr>
      <w:tblGrid>
        <w:gridCol w:w="7966"/>
        <w:gridCol w:w="1063"/>
      </w:tblGrid>
      <w:tr w:rsidR="0044136D" w:rsidRPr="0044136D" w14:paraId="5DEE882C" w14:textId="77777777" w:rsidTr="0044136D">
        <w:tc>
          <w:tcPr>
            <w:tcW w:w="7966" w:type="dxa"/>
            <w:tcBorders>
              <w:top w:val="nil"/>
              <w:left w:val="nil"/>
              <w:bottom w:val="single" w:sz="4" w:space="0" w:color="auto"/>
              <w:right w:val="nil"/>
            </w:tcBorders>
            <w:vAlign w:val="center"/>
          </w:tcPr>
          <w:p w14:paraId="0C3CCCFB" w14:textId="04C9581F" w:rsidR="0044136D" w:rsidRPr="0044136D" w:rsidRDefault="0044136D" w:rsidP="00B16DB5">
            <w:pPr>
              <w:tabs>
                <w:tab w:val="left" w:pos="420"/>
              </w:tabs>
              <w:spacing w:before="0"/>
              <w:rPr>
                <w:rFonts w:cs="Arial"/>
                <w:lang w:val="sr-Cyrl-CS"/>
              </w:rPr>
            </w:pPr>
            <w:r w:rsidRPr="0044136D">
              <w:rPr>
                <w:rFonts w:cs="Arial"/>
                <w:lang w:val="sr-Cyrl-CS"/>
              </w:rPr>
              <w:t xml:space="preserve">Предата </w:t>
            </w:r>
            <w:r w:rsidR="00B16DB5">
              <w:rPr>
                <w:rFonts w:cs="Arial"/>
                <w:lang w:val="sr-Cyrl-CS"/>
              </w:rPr>
              <w:t>возила су купљена у виђеном стању, па продавац не сноси одговорност за евентуалне недостатке</w:t>
            </w:r>
            <w:r w:rsidRPr="0044136D">
              <w:rPr>
                <w:rFonts w:cs="Arial"/>
                <w:lang w:val="sr-Cyrl-CS"/>
              </w:rPr>
              <w:t>.</w:t>
            </w:r>
          </w:p>
        </w:tc>
        <w:tc>
          <w:tcPr>
            <w:tcW w:w="1063" w:type="dxa"/>
            <w:tcBorders>
              <w:top w:val="nil"/>
              <w:left w:val="nil"/>
              <w:bottom w:val="single" w:sz="4" w:space="0" w:color="auto"/>
              <w:right w:val="nil"/>
            </w:tcBorders>
            <w:vAlign w:val="center"/>
          </w:tcPr>
          <w:p w14:paraId="13906E9C" w14:textId="77777777" w:rsidR="0044136D" w:rsidRPr="0044136D" w:rsidRDefault="0044136D" w:rsidP="0044136D">
            <w:pPr>
              <w:spacing w:before="0"/>
              <w:rPr>
                <w:rFonts w:cs="Arial"/>
                <w:lang w:val="sr-Cyrl-CS"/>
              </w:rPr>
            </w:pPr>
          </w:p>
          <w:p w14:paraId="26F01DB5" w14:textId="77777777" w:rsidR="0044136D" w:rsidRPr="0044136D" w:rsidRDefault="0044136D" w:rsidP="0044136D">
            <w:pPr>
              <w:spacing w:before="0"/>
              <w:rPr>
                <w:rFonts w:cs="Arial"/>
                <w:lang w:val="sr-Cyrl-CS"/>
              </w:rPr>
            </w:pPr>
            <w:r w:rsidRPr="0044136D">
              <w:rPr>
                <w:rFonts w:cs="Arial"/>
                <w:lang w:val="sr-Cyrl-CS"/>
              </w:rPr>
              <w:t>□ ДА</w:t>
            </w:r>
          </w:p>
          <w:p w14:paraId="64B063B8" w14:textId="77777777" w:rsidR="0044136D" w:rsidRPr="0044136D" w:rsidRDefault="0044136D" w:rsidP="0044136D">
            <w:pPr>
              <w:spacing w:before="0"/>
              <w:rPr>
                <w:rFonts w:cs="Arial"/>
                <w:lang w:val="sr-Cyrl-CS"/>
              </w:rPr>
            </w:pPr>
            <w:r w:rsidRPr="0044136D">
              <w:rPr>
                <w:rFonts w:cs="Arial"/>
                <w:lang w:val="sr-Cyrl-CS"/>
              </w:rPr>
              <w:t>□ НЕ</w:t>
            </w:r>
          </w:p>
        </w:tc>
      </w:tr>
    </w:tbl>
    <w:p w14:paraId="4EBE0974" w14:textId="77777777" w:rsidR="0044136D" w:rsidRPr="0044136D" w:rsidRDefault="0044136D" w:rsidP="0044136D">
      <w:pPr>
        <w:spacing w:before="0"/>
        <w:rPr>
          <w:rFonts w:cs="Arial"/>
          <w:highlight w:val="yellow"/>
          <w:lang w:val="sr-Cyrl-CS"/>
        </w:rPr>
      </w:pPr>
    </w:p>
    <w:p w14:paraId="56A34519" w14:textId="16D53F2F" w:rsidR="0044136D" w:rsidRPr="0044136D" w:rsidRDefault="0044136D" w:rsidP="0044136D">
      <w:pPr>
        <w:spacing w:before="0"/>
        <w:rPr>
          <w:rFonts w:cs="Arial"/>
          <w:lang w:val="ru-RU"/>
        </w:rPr>
      </w:pPr>
      <w:r w:rsidRPr="0044136D">
        <w:rPr>
          <w:rFonts w:cs="Arial"/>
          <w:lang w:val="ru-RU"/>
        </w:rPr>
        <w:t>Б) Да су</w:t>
      </w:r>
      <w:r w:rsidR="00B16DB5">
        <w:rPr>
          <w:rFonts w:cs="Arial"/>
          <w:lang w:val="ru-RU"/>
        </w:rPr>
        <w:t xml:space="preserve"> стара</w:t>
      </w:r>
      <w:r w:rsidRPr="0044136D">
        <w:rPr>
          <w:rFonts w:cs="Arial"/>
          <w:lang w:val="ru-RU"/>
        </w:rPr>
        <w:t xml:space="preserve"> </w:t>
      </w:r>
      <w:r w:rsidR="00B16DB5">
        <w:rPr>
          <w:rFonts w:cs="Arial"/>
          <w:lang w:val="ru-RU"/>
        </w:rPr>
        <w:t xml:space="preserve">возила предата у обиму и </w:t>
      </w:r>
      <w:r w:rsidRPr="0044136D">
        <w:rPr>
          <w:rFonts w:cs="Arial"/>
          <w:lang w:val="ru-RU"/>
        </w:rPr>
        <w:t>уговореном року и сагласно уговору потврђују:</w:t>
      </w:r>
    </w:p>
    <w:p w14:paraId="509EC485" w14:textId="77777777" w:rsidR="0044136D" w:rsidRPr="0044136D" w:rsidRDefault="0044136D" w:rsidP="0044136D">
      <w:pPr>
        <w:spacing w:before="0"/>
        <w:rPr>
          <w:rFonts w:cs="Arial"/>
          <w:lang w:val="ru-RU"/>
        </w:rPr>
      </w:pPr>
    </w:p>
    <w:p w14:paraId="75E6067E" w14:textId="77777777" w:rsidR="0044136D" w:rsidRPr="0044136D" w:rsidRDefault="0044136D" w:rsidP="0044136D">
      <w:pPr>
        <w:spacing w:before="0"/>
        <w:rPr>
          <w:rFonts w:cs="Arial"/>
          <w:vertAlign w:val="superscript"/>
          <w:lang w:val="ru-RU"/>
        </w:rPr>
      </w:pPr>
      <w:r w:rsidRPr="0044136D">
        <w:rPr>
          <w:rFonts w:cs="Arial"/>
          <w:lang w:val="ru-RU"/>
        </w:rPr>
        <w:t xml:space="preserve">       ПРОДАВАЦ:</w:t>
      </w:r>
      <w:r w:rsidRPr="0044136D">
        <w:rPr>
          <w:rFonts w:cs="Arial"/>
          <w:lang w:val="ru-RU"/>
        </w:rPr>
        <w:tab/>
        <w:t xml:space="preserve">                                                                                     КУПАЦ:                      </w:t>
      </w:r>
    </w:p>
    <w:p w14:paraId="14940A5C" w14:textId="77777777" w:rsidR="0044136D" w:rsidRPr="0044136D" w:rsidRDefault="0044136D" w:rsidP="0044136D">
      <w:pPr>
        <w:spacing w:before="0"/>
        <w:rPr>
          <w:rFonts w:cs="Arial"/>
          <w:lang w:val="ru-RU"/>
        </w:rPr>
      </w:pPr>
    </w:p>
    <w:p w14:paraId="0E5E2532" w14:textId="77777777"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   </w:t>
      </w:r>
    </w:p>
    <w:p w14:paraId="4CC5A45D" w14:textId="77777777" w:rsidR="0044136D" w:rsidRPr="0044136D" w:rsidRDefault="0044136D" w:rsidP="0044136D">
      <w:pPr>
        <w:spacing w:before="0"/>
        <w:rPr>
          <w:rFonts w:cs="Arial"/>
          <w:lang w:val="ru-RU"/>
        </w:rPr>
      </w:pPr>
      <w:r w:rsidRPr="0044136D">
        <w:rPr>
          <w:rFonts w:cs="Arial"/>
          <w:lang w:val="ru-RU"/>
        </w:rPr>
        <w:t xml:space="preserve">    (Име и презиме)</w:t>
      </w:r>
      <w:r w:rsidRPr="0044136D">
        <w:rPr>
          <w:rFonts w:cs="Arial"/>
          <w:lang w:val="ru-RU"/>
        </w:rPr>
        <w:tab/>
      </w:r>
      <w:r w:rsidRPr="0044136D">
        <w:rPr>
          <w:rFonts w:cs="Arial"/>
          <w:lang w:val="ru-RU"/>
        </w:rPr>
        <w:tab/>
        <w:t xml:space="preserve">                                                                  (Име и презиме)</w:t>
      </w:r>
    </w:p>
    <w:p w14:paraId="553F5C46" w14:textId="77777777" w:rsidR="0044136D" w:rsidRPr="0044136D" w:rsidRDefault="0044136D" w:rsidP="0044136D">
      <w:pPr>
        <w:spacing w:before="0"/>
        <w:rPr>
          <w:rFonts w:cs="Arial"/>
          <w:lang w:val="ru-RU"/>
        </w:rPr>
      </w:pPr>
      <w:r w:rsidRPr="0044136D">
        <w:rPr>
          <w:rFonts w:cs="Arial"/>
        </w:rPr>
        <w:t xml:space="preserve">                                                      </w:t>
      </w:r>
    </w:p>
    <w:p w14:paraId="7AC3D71F" w14:textId="77777777" w:rsidR="0044136D" w:rsidRPr="0044136D" w:rsidRDefault="0044136D" w:rsidP="0044136D">
      <w:pPr>
        <w:spacing w:before="0"/>
        <w:rPr>
          <w:rFonts w:cs="Arial"/>
          <w:lang w:val="ru-RU"/>
        </w:rPr>
      </w:pPr>
    </w:p>
    <w:p w14:paraId="4620BD78" w14:textId="77777777"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_____________________</w:t>
      </w:r>
      <w:r w:rsidRPr="0044136D">
        <w:rPr>
          <w:rFonts w:cs="Arial"/>
        </w:rPr>
        <w:t xml:space="preserve">    </w:t>
      </w:r>
    </w:p>
    <w:p w14:paraId="71116C26" w14:textId="77777777" w:rsidR="0044136D" w:rsidRPr="00177271" w:rsidRDefault="0044136D" w:rsidP="000A0C74">
      <w:r w:rsidRPr="0044136D">
        <w:rPr>
          <w:lang w:val="ru-RU"/>
        </w:rPr>
        <w:t xml:space="preserve">          (Потпис)</w:t>
      </w:r>
      <w:r w:rsidRPr="0044136D">
        <w:rPr>
          <w:lang w:val="ru-RU"/>
        </w:rPr>
        <w:tab/>
      </w:r>
      <w:r w:rsidRPr="0044136D">
        <w:rPr>
          <w:lang w:val="ru-RU"/>
        </w:rPr>
        <w:tab/>
      </w:r>
      <w:r w:rsidRPr="0044136D">
        <w:rPr>
          <w:lang w:val="ru-RU"/>
        </w:rPr>
        <w:tab/>
        <w:t xml:space="preserve">                                                              (Потпис)</w:t>
      </w:r>
      <w:r w:rsidRPr="0044136D">
        <w:t xml:space="preserve">        </w:t>
      </w:r>
      <w:r w:rsidRPr="0044136D">
        <w:rPr>
          <w:lang w:val="ru-RU"/>
        </w:rPr>
        <w:t xml:space="preserve">  </w:t>
      </w:r>
      <w:r w:rsidRPr="0044136D">
        <w:t xml:space="preserve">                </w:t>
      </w:r>
      <w:r w:rsidRPr="00177271">
        <w:rPr>
          <w:rFonts w:eastAsia="Arial Unicode MS"/>
        </w:rPr>
        <w:br w:type="page"/>
      </w:r>
      <w:bookmarkStart w:id="254" w:name="_Toc442559948"/>
    </w:p>
    <w:p w14:paraId="446ED98D" w14:textId="35BFCC85" w:rsidR="0044136D" w:rsidRPr="00177271" w:rsidRDefault="0044136D" w:rsidP="009D2ADD">
      <w:pPr>
        <w:pStyle w:val="KDPodnaslov1"/>
        <w:numPr>
          <w:ilvl w:val="0"/>
          <w:numId w:val="45"/>
        </w:numPr>
        <w:spacing w:before="0"/>
        <w:rPr>
          <w:rFonts w:cs="Arial"/>
        </w:rPr>
      </w:pPr>
      <w:r w:rsidRPr="00177271">
        <w:rPr>
          <w:rFonts w:cs="Arial"/>
        </w:rPr>
        <w:lastRenderedPageBreak/>
        <w:t>МОДЕЛ УГОВОРА</w:t>
      </w:r>
      <w:bookmarkEnd w:id="254"/>
    </w:p>
    <w:p w14:paraId="38DFA5E0" w14:textId="77777777" w:rsidR="00343A18" w:rsidRPr="00177271" w:rsidRDefault="00343A18" w:rsidP="00177271">
      <w:pPr>
        <w:spacing w:before="0"/>
        <w:rPr>
          <w:rFonts w:eastAsia="Arial Unicode MS" w:cs="Arial"/>
        </w:rPr>
      </w:pPr>
    </w:p>
    <w:p w14:paraId="76EB626E" w14:textId="77777777" w:rsidR="00343A18" w:rsidRPr="00177271" w:rsidRDefault="00343A18" w:rsidP="00177271">
      <w:pPr>
        <w:pStyle w:val="KDParagraf"/>
        <w:spacing w:before="0"/>
        <w:rPr>
          <w:rFonts w:cs="Arial"/>
        </w:rPr>
      </w:pPr>
    </w:p>
    <w:p w14:paraId="3F2C10EB" w14:textId="77777777" w:rsidR="00343A18" w:rsidRPr="00177271" w:rsidRDefault="00343A18" w:rsidP="00177271">
      <w:pPr>
        <w:pStyle w:val="KDParagraf"/>
        <w:spacing w:before="0"/>
        <w:rPr>
          <w:rFonts w:cs="Arial"/>
          <w:i/>
        </w:rPr>
      </w:pPr>
      <w:r w:rsidRPr="0017727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177271" w:rsidRDefault="00343A18" w:rsidP="00177271">
      <w:pPr>
        <w:pStyle w:val="KDParagraf"/>
        <w:spacing w:before="0"/>
        <w:rPr>
          <w:rFonts w:cs="Arial"/>
          <w:i/>
        </w:rPr>
      </w:pPr>
    </w:p>
    <w:p w14:paraId="2FE6E160" w14:textId="77777777" w:rsidR="00343A18" w:rsidRPr="00177271" w:rsidRDefault="00343A18" w:rsidP="00177271">
      <w:pPr>
        <w:pStyle w:val="KDParagraf"/>
        <w:spacing w:before="0"/>
        <w:rPr>
          <w:rFonts w:cs="Arial"/>
          <w:color w:val="000000"/>
        </w:rPr>
      </w:pPr>
    </w:p>
    <w:p w14:paraId="4760F61E" w14:textId="77777777" w:rsidR="00343A18" w:rsidRPr="00177271" w:rsidRDefault="00343A18" w:rsidP="00177271">
      <w:pPr>
        <w:pStyle w:val="KDParagraf"/>
        <w:spacing w:before="0"/>
        <w:rPr>
          <w:rFonts w:cs="Arial"/>
          <w:b/>
        </w:rPr>
      </w:pPr>
      <w:r w:rsidRPr="00177271">
        <w:rPr>
          <w:rFonts w:cs="Arial"/>
          <w:b/>
        </w:rPr>
        <w:t>УГОВОРНЕ СТРАНЕ:</w:t>
      </w:r>
    </w:p>
    <w:p w14:paraId="6DCEB95C" w14:textId="77777777" w:rsidR="00343A18" w:rsidRPr="00177271" w:rsidRDefault="00343A18" w:rsidP="00177271">
      <w:pPr>
        <w:pStyle w:val="KDParagraf"/>
        <w:spacing w:before="0"/>
        <w:rPr>
          <w:rFonts w:cs="Arial"/>
          <w:b/>
        </w:rPr>
      </w:pPr>
    </w:p>
    <w:p w14:paraId="2EA9DDCF" w14:textId="1B84ED29" w:rsidR="00343A18" w:rsidRPr="00177271"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Јавно предузеће „Електропривреда Србије</w:t>
      </w:r>
      <w:proofErr w:type="gramStart"/>
      <w:r w:rsidRPr="00177271">
        <w:rPr>
          <w:rFonts w:ascii="Arial" w:hAnsi="Arial" w:cs="Arial"/>
        </w:rPr>
        <w:t>“ из</w:t>
      </w:r>
      <w:proofErr w:type="gramEnd"/>
      <w:r w:rsidRPr="00177271">
        <w:rPr>
          <w:rFonts w:ascii="Arial" w:hAnsi="Arial" w:cs="Arial"/>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B16DB5">
        <w:rPr>
          <w:rFonts w:ascii="Arial" w:hAnsi="Arial" w:cs="Arial"/>
          <w:lang w:val="sr-Cyrl-RS"/>
        </w:rPr>
        <w:t>Милорад Грчић</w:t>
      </w:r>
      <w:r w:rsidRPr="00177271">
        <w:rPr>
          <w:rFonts w:ascii="Arial" w:hAnsi="Arial" w:cs="Arial"/>
        </w:rPr>
        <w:t>,</w:t>
      </w:r>
      <w:r w:rsidR="00B16DB5">
        <w:rPr>
          <w:rFonts w:ascii="Arial" w:hAnsi="Arial" w:cs="Arial"/>
          <w:lang w:val="sr-Cyrl-RS"/>
        </w:rPr>
        <w:t xml:space="preserve"> в.д.</w:t>
      </w:r>
      <w:r w:rsidRPr="00177271">
        <w:rPr>
          <w:rFonts w:ascii="Arial" w:hAnsi="Arial" w:cs="Arial"/>
        </w:rPr>
        <w:t xml:space="preserve"> директор</w:t>
      </w:r>
      <w:r w:rsidR="00B16DB5">
        <w:rPr>
          <w:rFonts w:ascii="Arial" w:hAnsi="Arial" w:cs="Arial"/>
          <w:lang w:val="sr-Cyrl-RS"/>
        </w:rPr>
        <w:t>а</w:t>
      </w:r>
      <w:r w:rsidRPr="00177271">
        <w:rPr>
          <w:rFonts w:ascii="Arial" w:hAnsi="Arial" w:cs="Arial"/>
        </w:rPr>
        <w:t xml:space="preserve"> (у даљем тексту: Купац)</w:t>
      </w:r>
    </w:p>
    <w:p w14:paraId="45AF0A84" w14:textId="77777777" w:rsidR="00343A18" w:rsidRPr="00177271" w:rsidRDefault="00343A18" w:rsidP="00177271">
      <w:pPr>
        <w:spacing w:before="0"/>
        <w:rPr>
          <w:rFonts w:cs="Arial"/>
        </w:rPr>
      </w:pPr>
    </w:p>
    <w:p w14:paraId="67334C42" w14:textId="77777777" w:rsidR="00343A18" w:rsidRPr="00177271" w:rsidRDefault="00343A18" w:rsidP="00177271">
      <w:pPr>
        <w:spacing w:before="0"/>
        <w:rPr>
          <w:rFonts w:cs="Arial"/>
        </w:rPr>
      </w:pPr>
      <w:proofErr w:type="gramStart"/>
      <w:r w:rsidRPr="00177271">
        <w:rPr>
          <w:rFonts w:cs="Arial"/>
        </w:rPr>
        <w:t>и</w:t>
      </w:r>
      <w:proofErr w:type="gramEnd"/>
    </w:p>
    <w:p w14:paraId="360165CE" w14:textId="77777777" w:rsidR="00343A18" w:rsidRPr="00177271" w:rsidRDefault="00343A18" w:rsidP="00177271">
      <w:pPr>
        <w:spacing w:before="0"/>
        <w:rPr>
          <w:rFonts w:cs="Arial"/>
        </w:rPr>
      </w:pPr>
    </w:p>
    <w:p w14:paraId="6EAB63E7" w14:textId="77777777" w:rsidR="00343A18" w:rsidRPr="00B47ABF"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 xml:space="preserve">_________________ </w:t>
      </w:r>
      <w:proofErr w:type="gramStart"/>
      <w:r w:rsidRPr="00177271">
        <w:rPr>
          <w:rFonts w:ascii="Arial" w:hAnsi="Arial" w:cs="Arial"/>
        </w:rPr>
        <w:t>из</w:t>
      </w:r>
      <w:proofErr w:type="gramEnd"/>
      <w:r w:rsidRPr="00177271">
        <w:rPr>
          <w:rFonts w:ascii="Arial" w:hAnsi="Arial" w:cs="Arial"/>
        </w:rPr>
        <w:t xml:space="preserve"> ________, ул. ____________, бр.____, матични број: ___________, ПИБ: ___________, </w:t>
      </w:r>
      <w:r w:rsidR="00F67A55" w:rsidRPr="00177271">
        <w:rPr>
          <w:rFonts w:ascii="Arial" w:hAnsi="Arial" w:cs="Arial"/>
        </w:rPr>
        <w:t xml:space="preserve">Текући рачун </w:t>
      </w:r>
      <w:r w:rsidR="00F67A55" w:rsidRPr="00177271">
        <w:rPr>
          <w:rFonts w:ascii="Arial" w:hAnsi="Arial" w:cs="Arial"/>
          <w:lang w:val="sr-Latn-RS"/>
        </w:rPr>
        <w:t>____________,</w:t>
      </w:r>
      <w:r w:rsidR="00F67A55" w:rsidRPr="00177271">
        <w:rPr>
          <w:rFonts w:ascii="Arial" w:hAnsi="Arial" w:cs="Arial"/>
        </w:rPr>
        <w:t xml:space="preserve"> </w:t>
      </w:r>
      <w:r w:rsidR="00F67A55" w:rsidRPr="00177271">
        <w:rPr>
          <w:rFonts w:ascii="Arial" w:hAnsi="Arial" w:cs="Arial"/>
          <w:lang w:val="sr-Cyrl-RS"/>
        </w:rPr>
        <w:t xml:space="preserve">банка </w:t>
      </w:r>
      <w:r w:rsidR="00F67A55" w:rsidRPr="00177271">
        <w:rPr>
          <w:rFonts w:ascii="Arial" w:hAnsi="Arial" w:cs="Arial"/>
        </w:rPr>
        <w:t xml:space="preserve">______________ </w:t>
      </w:r>
      <w:r w:rsidRPr="00177271">
        <w:rPr>
          <w:rFonts w:ascii="Arial" w:hAnsi="Arial" w:cs="Arial"/>
        </w:rPr>
        <w:t>кога заступа __________________, _____________, (</w:t>
      </w:r>
      <w:r w:rsidRPr="00B47ABF">
        <w:rPr>
          <w:rFonts w:ascii="Arial" w:hAnsi="Arial" w:cs="Arial"/>
        </w:rPr>
        <w:t xml:space="preserve">као лидер у име и за рачун групе понуђача)(у даљем тексту: Продавац) </w:t>
      </w:r>
    </w:p>
    <w:p w14:paraId="40248D7A" w14:textId="77777777" w:rsidR="00343A18" w:rsidRPr="00B47ABF" w:rsidRDefault="00343A18" w:rsidP="00177271">
      <w:pPr>
        <w:spacing w:before="0"/>
        <w:ind w:left="360"/>
        <w:rPr>
          <w:rFonts w:cs="Arial"/>
        </w:rPr>
      </w:pPr>
    </w:p>
    <w:p w14:paraId="55546533" w14:textId="77777777" w:rsidR="00343A18" w:rsidRPr="00B47ABF" w:rsidRDefault="00343A18" w:rsidP="00177271">
      <w:pPr>
        <w:spacing w:before="0"/>
        <w:rPr>
          <w:rFonts w:eastAsia="Calibri" w:cs="Arial"/>
          <w:lang w:val="sr-Cyrl-BA"/>
        </w:rPr>
      </w:pPr>
      <w:r w:rsidRPr="00B47ABF">
        <w:rPr>
          <w:rFonts w:eastAsia="Calibri" w:cs="Arial"/>
        </w:rPr>
        <w:t>2а</w:t>
      </w:r>
      <w:proofErr w:type="gramStart"/>
      <w:r w:rsidRPr="00B47ABF">
        <w:rPr>
          <w:rFonts w:eastAsia="Calibri" w:cs="Arial"/>
        </w:rPr>
        <w:t>)_</w:t>
      </w:r>
      <w:proofErr w:type="gramEnd"/>
      <w:r w:rsidRPr="00B47ABF">
        <w:rPr>
          <w:rFonts w:eastAsia="Calibri" w:cs="Arial"/>
        </w:rPr>
        <w:t>_______________________________________из</w:t>
      </w:r>
      <w:r w:rsidRPr="00B47ABF">
        <w:rPr>
          <w:rFonts w:eastAsia="Calibri" w:cs="Arial"/>
        </w:rPr>
        <w:tab/>
        <w:t>_____________, улица</w:t>
      </w:r>
    </w:p>
    <w:p w14:paraId="21BB343D" w14:textId="77777777" w:rsidR="00343A18" w:rsidRPr="00B47ABF" w:rsidRDefault="00343A18" w:rsidP="00177271">
      <w:pPr>
        <w:spacing w:before="0"/>
        <w:rPr>
          <w:rFonts w:eastAsia="Calibri" w:cs="Arial"/>
          <w:i/>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r w:rsidR="00F67A55" w:rsidRPr="00B47ABF">
        <w:rPr>
          <w:rFonts w:cs="Arial"/>
        </w:rPr>
        <w:t xml:space="preserve">Текући рачун </w:t>
      </w:r>
      <w:r w:rsidR="00F67A55" w:rsidRPr="00B47ABF">
        <w:rPr>
          <w:rFonts w:cs="Arial"/>
          <w:lang w:val="sr-Latn-RS"/>
        </w:rPr>
        <w:t>____________,</w:t>
      </w:r>
      <w:r w:rsidR="00F67A55" w:rsidRPr="00B47ABF">
        <w:rPr>
          <w:rFonts w:cs="Arial"/>
        </w:rPr>
        <w:t xml:space="preserve"> </w:t>
      </w:r>
      <w:r w:rsidR="00F67A55" w:rsidRPr="00B47ABF">
        <w:rPr>
          <w:rFonts w:cs="Arial"/>
          <w:lang w:val="sr-Cyrl-RS"/>
        </w:rPr>
        <w:t xml:space="preserve">банка </w:t>
      </w:r>
      <w:r w:rsidR="00F67A55" w:rsidRPr="00B47ABF">
        <w:rPr>
          <w:rFonts w:cs="Arial"/>
        </w:rPr>
        <w:t>_____________</w:t>
      </w:r>
      <w:proofErr w:type="gramStart"/>
      <w:r w:rsidR="00F67A55" w:rsidRPr="00B47ABF">
        <w:rPr>
          <w:rFonts w:cs="Arial"/>
        </w:rPr>
        <w:t xml:space="preserve">_ </w:t>
      </w:r>
      <w:r w:rsidR="00F67A55" w:rsidRPr="00B47ABF">
        <w:rPr>
          <w:rFonts w:cs="Arial"/>
          <w:lang w:val="sr-Cyrl-RS"/>
        </w:rPr>
        <w:t>,</w:t>
      </w:r>
      <w:r w:rsidRPr="00B47ABF">
        <w:rPr>
          <w:rFonts w:eastAsia="Calibri" w:cs="Arial"/>
        </w:rPr>
        <w:t>кога</w:t>
      </w:r>
      <w:proofErr w:type="gramEnd"/>
      <w:r w:rsidRPr="00B47ABF">
        <w:rPr>
          <w:rFonts w:eastAsia="Calibri" w:cs="Arial"/>
        </w:rPr>
        <w:t xml:space="preserve"> заступа __________________________, </w:t>
      </w:r>
      <w:r w:rsidRPr="00B47ABF">
        <w:rPr>
          <w:rFonts w:eastAsia="Calibri" w:cs="Arial"/>
          <w:i/>
        </w:rPr>
        <w:t>(члан групе понуђача или подизвођач)</w:t>
      </w:r>
    </w:p>
    <w:p w14:paraId="25CFD26B" w14:textId="77777777" w:rsidR="00343A18" w:rsidRPr="00B47ABF" w:rsidRDefault="00343A18" w:rsidP="00177271">
      <w:pPr>
        <w:spacing w:before="0"/>
        <w:rPr>
          <w:rFonts w:eastAsia="Calibri" w:cs="Arial"/>
          <w:lang w:val="sr-Cyrl-BA"/>
        </w:rPr>
      </w:pPr>
      <w:r w:rsidRPr="00B47ABF">
        <w:rPr>
          <w:rFonts w:eastAsia="Calibri" w:cs="Arial"/>
        </w:rPr>
        <w:t>2б</w:t>
      </w:r>
      <w:proofErr w:type="gramStart"/>
      <w:r w:rsidRPr="00B47ABF">
        <w:rPr>
          <w:rFonts w:eastAsia="Calibri" w:cs="Arial"/>
        </w:rPr>
        <w:t>)_</w:t>
      </w:r>
      <w:proofErr w:type="gramEnd"/>
      <w:r w:rsidRPr="00B47ABF">
        <w:rPr>
          <w:rFonts w:eastAsia="Calibri" w:cs="Arial"/>
        </w:rPr>
        <w:t>______________________________________из</w:t>
      </w:r>
      <w:r w:rsidRPr="00B47ABF">
        <w:rPr>
          <w:rFonts w:eastAsia="Calibri" w:cs="Arial"/>
        </w:rPr>
        <w:tab/>
        <w:t>_____________, улица</w:t>
      </w:r>
    </w:p>
    <w:p w14:paraId="30C80693" w14:textId="77777777" w:rsidR="00343A18" w:rsidRPr="00B47ABF" w:rsidRDefault="00343A18" w:rsidP="00177271">
      <w:pPr>
        <w:spacing w:before="0"/>
        <w:rPr>
          <w:rFonts w:eastAsia="Calibri" w:cs="Arial"/>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p>
    <w:p w14:paraId="04B0F59F" w14:textId="77777777" w:rsidR="00343A18" w:rsidRPr="00B47ABF" w:rsidRDefault="00F67A55" w:rsidP="00177271">
      <w:pPr>
        <w:spacing w:before="0"/>
        <w:rPr>
          <w:rFonts w:eastAsia="Calibri" w:cs="Arial"/>
        </w:rPr>
      </w:pPr>
      <w:r w:rsidRPr="00B47ABF">
        <w:rPr>
          <w:rFonts w:cs="Arial"/>
        </w:rPr>
        <w:t xml:space="preserve">Текући рачун </w:t>
      </w:r>
      <w:r w:rsidRPr="00B47ABF">
        <w:rPr>
          <w:rFonts w:cs="Arial"/>
          <w:lang w:val="sr-Latn-RS"/>
        </w:rPr>
        <w:t>____________,</w:t>
      </w:r>
      <w:r w:rsidRPr="00B47ABF">
        <w:rPr>
          <w:rFonts w:cs="Arial"/>
        </w:rPr>
        <w:t xml:space="preserve"> </w:t>
      </w:r>
      <w:r w:rsidRPr="00B47ABF">
        <w:rPr>
          <w:rFonts w:cs="Arial"/>
          <w:lang w:val="sr-Cyrl-RS"/>
        </w:rPr>
        <w:t xml:space="preserve">банка </w:t>
      </w:r>
      <w:r w:rsidRPr="00B47ABF">
        <w:rPr>
          <w:rFonts w:cs="Arial"/>
        </w:rPr>
        <w:t>_____________</w:t>
      </w:r>
      <w:proofErr w:type="gramStart"/>
      <w:r w:rsidRPr="00B47ABF">
        <w:rPr>
          <w:rFonts w:cs="Arial"/>
        </w:rPr>
        <w:t xml:space="preserve">_ </w:t>
      </w:r>
      <w:r w:rsidRPr="00B47ABF">
        <w:rPr>
          <w:rFonts w:cs="Arial"/>
          <w:lang w:val="sr-Cyrl-RS"/>
        </w:rPr>
        <w:t>,</w:t>
      </w:r>
      <w:r w:rsidR="00343A18" w:rsidRPr="00B47ABF">
        <w:rPr>
          <w:rFonts w:eastAsia="Calibri" w:cs="Arial"/>
        </w:rPr>
        <w:t>кога</w:t>
      </w:r>
      <w:proofErr w:type="gramEnd"/>
      <w:r w:rsidR="00343A18" w:rsidRPr="00B47ABF">
        <w:rPr>
          <w:rFonts w:eastAsia="Calibri" w:cs="Arial"/>
        </w:rPr>
        <w:t xml:space="preserve">  заступа _______________________, </w:t>
      </w:r>
      <w:r w:rsidR="00343A18" w:rsidRPr="00B47ABF">
        <w:rPr>
          <w:rFonts w:eastAsia="Calibri" w:cs="Arial"/>
          <w:i/>
        </w:rPr>
        <w:t>(члан групе понуђача или подизвођач)</w:t>
      </w:r>
    </w:p>
    <w:p w14:paraId="13CB7B6E" w14:textId="77777777" w:rsidR="00343A18" w:rsidRPr="00177271" w:rsidRDefault="00343A18" w:rsidP="00177271">
      <w:pPr>
        <w:pStyle w:val="KDParagraf"/>
        <w:spacing w:before="0"/>
        <w:rPr>
          <w:rFonts w:cs="Arial"/>
        </w:rPr>
      </w:pPr>
    </w:p>
    <w:p w14:paraId="004AD3F3" w14:textId="77777777" w:rsidR="00343A18" w:rsidRPr="00177271" w:rsidRDefault="00343A18" w:rsidP="00177271">
      <w:pPr>
        <w:pStyle w:val="KDParagraf"/>
        <w:spacing w:before="0"/>
        <w:rPr>
          <w:rFonts w:cs="Arial"/>
        </w:rPr>
      </w:pPr>
      <w:r w:rsidRPr="00177271">
        <w:rPr>
          <w:rFonts w:cs="Arial"/>
        </w:rPr>
        <w:t>(</w:t>
      </w:r>
      <w:proofErr w:type="gramStart"/>
      <w:r w:rsidRPr="00177271">
        <w:rPr>
          <w:rFonts w:cs="Arial"/>
        </w:rPr>
        <w:t>у</w:t>
      </w:r>
      <w:proofErr w:type="gramEnd"/>
      <w:r w:rsidRPr="00177271">
        <w:rPr>
          <w:rFonts w:cs="Arial"/>
        </w:rPr>
        <w:t xml:space="preserve"> даљем тексту заједно: Уговорне стране)</w:t>
      </w:r>
    </w:p>
    <w:p w14:paraId="51B1D277" w14:textId="77777777" w:rsidR="00343A18" w:rsidRPr="00177271" w:rsidRDefault="00343A18" w:rsidP="00177271">
      <w:pPr>
        <w:pStyle w:val="KDParagraf"/>
        <w:spacing w:before="0"/>
        <w:rPr>
          <w:rFonts w:cs="Arial"/>
        </w:rPr>
      </w:pPr>
    </w:p>
    <w:p w14:paraId="2DE3FA1F" w14:textId="77777777" w:rsidR="00343A18" w:rsidRPr="00177271" w:rsidRDefault="00343A18" w:rsidP="00177271">
      <w:pPr>
        <w:pStyle w:val="KDParagraf"/>
        <w:spacing w:before="0"/>
        <w:rPr>
          <w:rFonts w:cs="Arial"/>
        </w:rPr>
      </w:pPr>
    </w:p>
    <w:p w14:paraId="1DFF45CA" w14:textId="77777777" w:rsidR="00343A18" w:rsidRPr="00177271" w:rsidRDefault="00343A18" w:rsidP="00177271">
      <w:pPr>
        <w:pStyle w:val="KDParagraf"/>
        <w:spacing w:before="0"/>
        <w:rPr>
          <w:rFonts w:cs="Arial"/>
          <w:bCs/>
        </w:rPr>
      </w:pPr>
      <w:proofErr w:type="gramStart"/>
      <w:r w:rsidRPr="00177271">
        <w:rPr>
          <w:rFonts w:cs="Arial"/>
        </w:rPr>
        <w:t>закључиле</w:t>
      </w:r>
      <w:proofErr w:type="gramEnd"/>
      <w:r w:rsidRPr="00177271">
        <w:rPr>
          <w:rFonts w:cs="Arial"/>
        </w:rPr>
        <w:t xml:space="preserve"> су у Београду, дана __________.године следећи:</w:t>
      </w:r>
    </w:p>
    <w:p w14:paraId="652517A5" w14:textId="77777777" w:rsidR="00343A18" w:rsidRPr="00177271" w:rsidRDefault="00343A18" w:rsidP="00177271">
      <w:pPr>
        <w:pStyle w:val="KDParagraf"/>
        <w:spacing w:before="0"/>
        <w:rPr>
          <w:rFonts w:cs="Arial"/>
        </w:rPr>
      </w:pPr>
    </w:p>
    <w:p w14:paraId="01F0D27F" w14:textId="31205B58" w:rsidR="00343A18" w:rsidRPr="00B16DB5" w:rsidRDefault="00343A18" w:rsidP="00177271">
      <w:pPr>
        <w:spacing w:before="0"/>
        <w:jc w:val="center"/>
        <w:rPr>
          <w:rFonts w:cs="Arial"/>
          <w:b/>
          <w:lang w:val="sr-Cyrl-RS"/>
        </w:rPr>
      </w:pPr>
      <w:bookmarkStart w:id="255" w:name="_Toc442559949"/>
      <w:r w:rsidRPr="00177271">
        <w:rPr>
          <w:rFonts w:cs="Arial"/>
          <w:b/>
        </w:rPr>
        <w:t>УГОВОР О</w:t>
      </w:r>
      <w:bookmarkEnd w:id="255"/>
      <w:r w:rsidR="00B16DB5">
        <w:rPr>
          <w:rFonts w:cs="Arial"/>
          <w:b/>
          <w:lang w:val="sr-Cyrl-RS"/>
        </w:rPr>
        <w:t xml:space="preserve"> ЈАВНОЈ НАБАВЦИ </w:t>
      </w:r>
      <w:r w:rsidR="00AC3731">
        <w:rPr>
          <w:rFonts w:cs="Arial"/>
          <w:b/>
          <w:lang w:val="sr-Cyrl-RS"/>
        </w:rPr>
        <w:t xml:space="preserve">НОВИХ </w:t>
      </w:r>
      <w:r w:rsidR="00B16DB5">
        <w:rPr>
          <w:rFonts w:cs="Arial"/>
          <w:b/>
          <w:lang w:val="sr-Cyrl-RS"/>
        </w:rPr>
        <w:t>ВОЗИЛА</w:t>
      </w:r>
    </w:p>
    <w:p w14:paraId="27A3AB35" w14:textId="6B194B50" w:rsidR="00343A18" w:rsidRPr="00B16DB5" w:rsidRDefault="00AC3731" w:rsidP="00B16DB5">
      <w:pPr>
        <w:pStyle w:val="KDParagraf"/>
        <w:spacing w:before="0"/>
        <w:jc w:val="center"/>
        <w:rPr>
          <w:rFonts w:cs="Arial"/>
          <w:b/>
          <w:strike/>
        </w:rPr>
      </w:pPr>
      <w:r>
        <w:rPr>
          <w:lang w:val="sr-Cyrl-RS"/>
        </w:rPr>
        <w:t xml:space="preserve">по </w:t>
      </w:r>
      <w:r w:rsidR="00B47ABF" w:rsidRPr="00B16DB5">
        <w:t>принципу старо за ново</w:t>
      </w:r>
    </w:p>
    <w:p w14:paraId="4CEBD377" w14:textId="77777777" w:rsidR="00343A18" w:rsidRPr="00177271" w:rsidRDefault="00343A18" w:rsidP="00177271">
      <w:pPr>
        <w:pStyle w:val="KDParagraf"/>
        <w:spacing w:before="0"/>
        <w:rPr>
          <w:rFonts w:cs="Arial"/>
        </w:rPr>
      </w:pPr>
    </w:p>
    <w:p w14:paraId="0E1C5373" w14:textId="77777777" w:rsidR="00343A18" w:rsidRPr="00177271" w:rsidRDefault="00343A18" w:rsidP="00177271">
      <w:pPr>
        <w:pStyle w:val="KDParagraf"/>
        <w:spacing w:before="0"/>
        <w:rPr>
          <w:rFonts w:cs="Arial"/>
        </w:rPr>
      </w:pPr>
      <w:r w:rsidRPr="00177271">
        <w:rPr>
          <w:rFonts w:cs="Arial"/>
        </w:rPr>
        <w:t>Уговорне стране констатују:</w:t>
      </w:r>
    </w:p>
    <w:p w14:paraId="3E586AAE" w14:textId="4C999381" w:rsidR="00844E30" w:rsidRPr="00177271" w:rsidRDefault="00844E30" w:rsidP="00844E30">
      <w:pPr>
        <w:pStyle w:val="KDNabrajanje"/>
        <w:spacing w:before="0"/>
        <w:rPr>
          <w:rFonts w:cs="Arial"/>
        </w:rPr>
      </w:pPr>
      <w:r w:rsidRPr="00177271">
        <w:rPr>
          <w:rFonts w:cs="Arial"/>
        </w:rPr>
        <w:t>да је Наручилац</w:t>
      </w:r>
      <w:r>
        <w:rPr>
          <w:rFonts w:cs="Arial"/>
          <w:lang w:val="sr-Cyrl-RS"/>
        </w:rPr>
        <w:t xml:space="preserve"> ( у даљем тексту:Купац)</w:t>
      </w:r>
      <w:r w:rsidRPr="00177271">
        <w:rPr>
          <w:rFonts w:cs="Arial"/>
        </w:rPr>
        <w:t xml:space="preserve"> у складу са Конкурсном документацијом а сагласно члану 3</w:t>
      </w:r>
      <w:r w:rsidRPr="00177271">
        <w:rPr>
          <w:rFonts w:cs="Arial"/>
          <w:lang w:val="sr-Cyrl-RS"/>
        </w:rPr>
        <w:t>2</w:t>
      </w:r>
      <w:r w:rsidRPr="00177271">
        <w:rPr>
          <w:rFonts w:cs="Arial"/>
        </w:rPr>
        <w:t xml:space="preserve">. Закона о јавним набавкама („Сл.гласник РС“, бр.124/2012,14/2015 и 68/2015) (даље Закон) спровео </w:t>
      </w:r>
      <w:r w:rsidRPr="00177271">
        <w:rPr>
          <w:rFonts w:cs="Arial"/>
          <w:lang w:val="sr-Cyrl-RS"/>
        </w:rPr>
        <w:t xml:space="preserve">отворени </w:t>
      </w:r>
      <w:r w:rsidRPr="00177271">
        <w:rPr>
          <w:rFonts w:cs="Arial"/>
        </w:rPr>
        <w:t>поступак</w:t>
      </w:r>
      <w:r w:rsidRPr="00177271">
        <w:rPr>
          <w:rFonts w:cs="Arial"/>
          <w:lang w:val="sr-Cyrl-RS"/>
        </w:rPr>
        <w:t xml:space="preserve"> </w:t>
      </w:r>
      <w:r w:rsidRPr="00177271">
        <w:rPr>
          <w:rFonts w:cs="Arial"/>
        </w:rPr>
        <w:t>јавне набавке бр.</w:t>
      </w:r>
      <w:r w:rsidR="00FF7922">
        <w:rPr>
          <w:rFonts w:cs="Arial"/>
          <w:lang w:val="sr-Cyrl-RS"/>
        </w:rPr>
        <w:t xml:space="preserve"> </w:t>
      </w:r>
      <w:r w:rsidRPr="00177271">
        <w:rPr>
          <w:rFonts w:cs="Arial"/>
        </w:rPr>
        <w:t>ЈН</w:t>
      </w:r>
      <w:r>
        <w:rPr>
          <w:rFonts w:cs="Arial"/>
          <w:lang w:val="sr-Cyrl-RS"/>
        </w:rPr>
        <w:t xml:space="preserve">О/1000/0034/2016 </w:t>
      </w:r>
      <w:r w:rsidRPr="00177271">
        <w:rPr>
          <w:rFonts w:cs="Arial"/>
        </w:rPr>
        <w:t xml:space="preserve">ради набавке </w:t>
      </w:r>
      <w:r>
        <w:rPr>
          <w:rFonts w:cs="Arial"/>
          <w:lang w:val="sr-Cyrl-RS"/>
        </w:rPr>
        <w:t>возила – замена по принципу старо за ново</w:t>
      </w:r>
    </w:p>
    <w:p w14:paraId="610169BA" w14:textId="77777777" w:rsidR="00844E30" w:rsidRPr="00177271" w:rsidRDefault="00844E30" w:rsidP="00844E30">
      <w:pPr>
        <w:pStyle w:val="KDNabrajanje"/>
        <w:spacing w:before="0"/>
        <w:rPr>
          <w:rFonts w:cs="Arial"/>
        </w:rPr>
      </w:pPr>
      <w:r w:rsidRPr="00177271">
        <w:rPr>
          <w:rFonts w:cs="Arial"/>
        </w:rPr>
        <w:t xml:space="preserve">да је Позив за подношење понуда у вези предметне јавне набавке објављен на Порталу </w:t>
      </w:r>
      <w:r w:rsidRPr="003B35D7">
        <w:rPr>
          <w:rFonts w:cs="Arial"/>
        </w:rPr>
        <w:t xml:space="preserve">јавних набавки дана_____________, као и на интернет страници </w:t>
      </w:r>
      <w:r>
        <w:rPr>
          <w:rFonts w:cs="Arial"/>
          <w:lang w:val="sr-Cyrl-RS"/>
        </w:rPr>
        <w:t>Купца</w:t>
      </w:r>
    </w:p>
    <w:p w14:paraId="0E420094" w14:textId="77777777" w:rsidR="00844E30" w:rsidRPr="00177271" w:rsidRDefault="00844E30" w:rsidP="00844E30">
      <w:pPr>
        <w:pStyle w:val="KDNabrajanje"/>
        <w:spacing w:before="0"/>
        <w:rPr>
          <w:rFonts w:cs="Arial"/>
          <w:i/>
        </w:rPr>
      </w:pPr>
      <w:r w:rsidRPr="00177271">
        <w:rPr>
          <w:rFonts w:cs="Arial"/>
        </w:rPr>
        <w:t>да Понуда Понуђача,</w:t>
      </w:r>
      <w:r w:rsidRPr="005758B9">
        <w:rPr>
          <w:rFonts w:cs="Arial"/>
          <w:lang w:val="sr-Cyrl-RS"/>
        </w:rPr>
        <w:t xml:space="preserve"> </w:t>
      </w:r>
      <w:r>
        <w:rPr>
          <w:rFonts w:cs="Arial"/>
          <w:lang w:val="sr-Cyrl-RS"/>
        </w:rPr>
        <w:t>( у даљем тексту:Продавац)</w:t>
      </w:r>
      <w:r w:rsidRPr="00177271">
        <w:rPr>
          <w:rFonts w:cs="Arial"/>
        </w:rPr>
        <w:t xml:space="preserve">  која је заведена код </w:t>
      </w:r>
      <w:r>
        <w:rPr>
          <w:rFonts w:cs="Arial"/>
          <w:lang w:val="sr-Cyrl-RS"/>
        </w:rPr>
        <w:t xml:space="preserve">Купца </w:t>
      </w:r>
      <w:r w:rsidRPr="00177271">
        <w:rPr>
          <w:rFonts w:cs="Arial"/>
        </w:rPr>
        <w:t xml:space="preserve">под бројем ________ од ________2016.године, у потпуности одговара захтеву </w:t>
      </w:r>
      <w:r>
        <w:rPr>
          <w:rFonts w:cs="Arial"/>
          <w:lang w:val="sr-Cyrl-RS"/>
        </w:rPr>
        <w:t>Купца</w:t>
      </w:r>
      <w:r w:rsidRPr="00177271">
        <w:rPr>
          <w:rFonts w:cs="Arial"/>
        </w:rPr>
        <w:t xml:space="preserve"> из Позива за подношење понуда и Конкурсне документације</w:t>
      </w:r>
    </w:p>
    <w:p w14:paraId="151CF8D9" w14:textId="77777777" w:rsidR="00844E30" w:rsidRPr="00177271" w:rsidRDefault="00844E30" w:rsidP="00844E30">
      <w:pPr>
        <w:pStyle w:val="KDNabrajanje"/>
        <w:spacing w:before="0"/>
        <w:rPr>
          <w:rFonts w:cs="Arial"/>
          <w:b/>
        </w:rPr>
      </w:pPr>
      <w:r w:rsidRPr="00177271">
        <w:rPr>
          <w:rFonts w:cs="Arial"/>
        </w:rPr>
        <w:t xml:space="preserve">да је </w:t>
      </w:r>
      <w:r>
        <w:rPr>
          <w:rFonts w:cs="Arial"/>
          <w:lang w:val="sr-Cyrl-RS"/>
        </w:rPr>
        <w:t>Купац</w:t>
      </w:r>
      <w:r w:rsidRPr="00177271">
        <w:rPr>
          <w:rFonts w:cs="Arial"/>
        </w:rPr>
        <w:t xml:space="preserve"> својом Одлуком о додели уговора бр. ____________ од __.__.___. године изабрао понуду </w:t>
      </w:r>
      <w:r>
        <w:rPr>
          <w:rFonts w:cs="Arial"/>
          <w:lang w:val="sr-Cyrl-RS"/>
        </w:rPr>
        <w:t>Продавца</w:t>
      </w:r>
      <w:r w:rsidRPr="00177271">
        <w:rPr>
          <w:rFonts w:cs="Arial"/>
        </w:rPr>
        <w:t>.</w:t>
      </w:r>
    </w:p>
    <w:p w14:paraId="481FA3A6" w14:textId="77777777" w:rsidR="00B16DB5" w:rsidRDefault="00B16DB5" w:rsidP="00177271">
      <w:pPr>
        <w:pStyle w:val="KDParagraf"/>
        <w:spacing w:before="0"/>
        <w:rPr>
          <w:rFonts w:cs="Arial"/>
          <w:b/>
        </w:rPr>
      </w:pPr>
    </w:p>
    <w:p w14:paraId="0CD730A3" w14:textId="77777777" w:rsidR="00343A18" w:rsidRPr="00177271" w:rsidRDefault="00343A18" w:rsidP="00177271">
      <w:pPr>
        <w:pStyle w:val="KDParagraf"/>
        <w:spacing w:before="0"/>
        <w:rPr>
          <w:rFonts w:cs="Arial"/>
          <w:b/>
        </w:rPr>
      </w:pPr>
      <w:proofErr w:type="gramStart"/>
      <w:r w:rsidRPr="00177271">
        <w:rPr>
          <w:rFonts w:cs="Arial"/>
          <w:b/>
        </w:rPr>
        <w:lastRenderedPageBreak/>
        <w:t>ПРЕДМЕТ  УГОВОРА</w:t>
      </w:r>
      <w:proofErr w:type="gramEnd"/>
    </w:p>
    <w:p w14:paraId="36719749" w14:textId="77777777" w:rsidR="00343A18" w:rsidRPr="00177271" w:rsidRDefault="00343A18" w:rsidP="00177271">
      <w:pPr>
        <w:spacing w:before="0"/>
        <w:jc w:val="center"/>
        <w:rPr>
          <w:rFonts w:cs="Arial"/>
          <w:b/>
        </w:rPr>
      </w:pPr>
      <w:r w:rsidRPr="00177271">
        <w:rPr>
          <w:rFonts w:cs="Arial"/>
          <w:b/>
        </w:rPr>
        <w:t>Члан 1.</w:t>
      </w:r>
    </w:p>
    <w:p w14:paraId="6434C397" w14:textId="7259437E" w:rsidR="00AC3731" w:rsidRDefault="00343A18" w:rsidP="00177271">
      <w:pPr>
        <w:pStyle w:val="KDParagraf"/>
        <w:spacing w:before="0"/>
        <w:rPr>
          <w:rFonts w:eastAsia="Calibri" w:cs="Arial"/>
          <w:lang w:val="sr-Cyrl-RS"/>
        </w:rPr>
      </w:pPr>
      <w:r w:rsidRPr="00177271">
        <w:rPr>
          <w:rFonts w:eastAsia="Calibri" w:cs="Arial"/>
          <w:lang w:val="ru-RU"/>
        </w:rPr>
        <w:t xml:space="preserve">Предмет овог Уговора (даље: Уговор) је </w:t>
      </w:r>
      <w:r w:rsidR="00B47ABF" w:rsidRPr="000A0C74">
        <w:t>набавка</w:t>
      </w:r>
      <w:r w:rsidR="00AC3731">
        <w:rPr>
          <w:lang w:val="sr-Cyrl-RS"/>
        </w:rPr>
        <w:t xml:space="preserve"> нових</w:t>
      </w:r>
      <w:r w:rsidR="00B47ABF" w:rsidRPr="000A0C74">
        <w:t xml:space="preserve"> </w:t>
      </w:r>
      <w:r w:rsidR="00AC3731">
        <w:rPr>
          <w:lang w:val="sr-Cyrl-RS"/>
        </w:rPr>
        <w:t xml:space="preserve">путничких </w:t>
      </w:r>
      <w:r w:rsidR="00AC3731">
        <w:t xml:space="preserve">возила </w:t>
      </w:r>
      <w:r w:rsidR="00B47ABF" w:rsidRPr="000A0C74">
        <w:t>по принципу</w:t>
      </w:r>
      <w:r w:rsidR="00CA1FB0">
        <w:rPr>
          <w:lang w:val="sr-Cyrl-RS"/>
        </w:rPr>
        <w:t xml:space="preserve"> </w:t>
      </w:r>
      <w:r w:rsidR="00B47ABF" w:rsidRPr="000A0C74">
        <w:t>старо за ново</w:t>
      </w:r>
      <w:r w:rsidR="00844E30">
        <w:t xml:space="preserve"> </w:t>
      </w:r>
      <w:r w:rsidR="00844E30">
        <w:rPr>
          <w:lang w:val="sr-Cyrl-RS"/>
        </w:rPr>
        <w:t>(у даљем тексту: Добра)</w:t>
      </w:r>
      <w:r w:rsidR="00AC3731">
        <w:rPr>
          <w:rFonts w:eastAsia="Calibri" w:cs="Arial"/>
          <w:lang w:val="sr-Cyrl-RS"/>
        </w:rPr>
        <w:t xml:space="preserve">. </w:t>
      </w:r>
      <w:r w:rsidR="00F6543D">
        <w:rPr>
          <w:rFonts w:eastAsia="Calibri" w:cs="Arial"/>
          <w:lang w:val="sr-Cyrl-RS"/>
        </w:rPr>
        <w:t xml:space="preserve">Купац купује нова возила, а Продавац </w:t>
      </w:r>
      <w:r w:rsidR="00646B06">
        <w:rPr>
          <w:rFonts w:eastAsia="Calibri" w:cs="Arial"/>
          <w:lang w:val="sr-Cyrl-RS"/>
        </w:rPr>
        <w:t>откупљује</w:t>
      </w:r>
      <w:r w:rsidR="00F6543D">
        <w:rPr>
          <w:rFonts w:eastAsia="Calibri" w:cs="Arial"/>
          <w:lang w:val="sr-Cyrl-RS"/>
        </w:rPr>
        <w:t xml:space="preserve"> стара возила у виђеном стању.</w:t>
      </w:r>
    </w:p>
    <w:p w14:paraId="3E153B3A" w14:textId="454FD190" w:rsidR="00343A18" w:rsidRPr="00177271" w:rsidRDefault="00343A18" w:rsidP="00177271">
      <w:pPr>
        <w:pStyle w:val="KDParagraf"/>
        <w:spacing w:before="0"/>
        <w:rPr>
          <w:rFonts w:eastAsia="Calibri" w:cs="Arial"/>
        </w:rPr>
      </w:pPr>
      <w:r w:rsidRPr="000A0C74">
        <w:rPr>
          <w:rFonts w:eastAsia="Calibri" w:cs="Arial"/>
        </w:rPr>
        <w:t xml:space="preserve">Продавац </w:t>
      </w:r>
      <w:r w:rsidR="0018406A" w:rsidRPr="000A0C74">
        <w:rPr>
          <w:rFonts w:eastAsia="Calibri" w:cs="Arial"/>
          <w:lang w:val="sr-Cyrl-RS"/>
        </w:rPr>
        <w:t xml:space="preserve">и </w:t>
      </w:r>
      <w:r w:rsidR="00844E30">
        <w:rPr>
          <w:rFonts w:eastAsia="Calibri" w:cs="Arial"/>
          <w:lang w:val="sr-Cyrl-RS"/>
        </w:rPr>
        <w:t>К</w:t>
      </w:r>
      <w:r w:rsidR="0018406A" w:rsidRPr="000A0C74">
        <w:rPr>
          <w:rFonts w:eastAsia="Calibri" w:cs="Arial"/>
          <w:lang w:val="sr-Cyrl-RS"/>
        </w:rPr>
        <w:t xml:space="preserve">упац </w:t>
      </w:r>
      <w:r w:rsidRPr="000A0C74">
        <w:rPr>
          <w:rFonts w:eastAsia="Calibri" w:cs="Arial"/>
        </w:rPr>
        <w:t>се обавезуј</w:t>
      </w:r>
      <w:r w:rsidR="00AC3731" w:rsidRPr="00AC3731">
        <w:rPr>
          <w:rFonts w:eastAsia="Calibri" w:cs="Arial"/>
          <w:lang w:val="sr-Cyrl-RS"/>
        </w:rPr>
        <w:t>у</w:t>
      </w:r>
      <w:r w:rsidRPr="000A0C74">
        <w:rPr>
          <w:rFonts w:eastAsia="Calibri" w:cs="Arial"/>
        </w:rPr>
        <w:t xml:space="preserve"> да </w:t>
      </w:r>
      <w:r w:rsidR="0018406A" w:rsidRPr="000A0C74">
        <w:rPr>
          <w:rFonts w:eastAsia="Calibri" w:cs="Arial"/>
          <w:lang w:val="sr-Cyrl-RS"/>
        </w:rPr>
        <w:t xml:space="preserve">међусобно </w:t>
      </w:r>
      <w:r w:rsidRPr="000A0C74">
        <w:rPr>
          <w:rFonts w:eastAsia="Calibri" w:cs="Arial"/>
        </w:rPr>
        <w:t>испоруч</w:t>
      </w:r>
      <w:r w:rsidR="0018406A" w:rsidRPr="000A0C74">
        <w:rPr>
          <w:rFonts w:eastAsia="Calibri" w:cs="Arial"/>
          <w:lang w:val="sr-Cyrl-RS"/>
        </w:rPr>
        <w:t>е</w:t>
      </w:r>
      <w:r w:rsidRPr="000A0C74">
        <w:rPr>
          <w:rFonts w:eastAsia="Calibri" w:cs="Arial"/>
        </w:rPr>
        <w:t xml:space="preserve"> </w:t>
      </w:r>
      <w:r w:rsidRPr="00177271">
        <w:rPr>
          <w:rFonts w:eastAsia="Calibri" w:cs="Arial"/>
        </w:rPr>
        <w:t xml:space="preserve">уговорена </w:t>
      </w:r>
      <w:r w:rsidR="00F6543D">
        <w:rPr>
          <w:rFonts w:eastAsia="Calibri" w:cs="Arial"/>
          <w:lang w:val="sr-Cyrl-RS"/>
        </w:rPr>
        <w:t>возила</w:t>
      </w:r>
      <w:r w:rsidRPr="00177271">
        <w:rPr>
          <w:rFonts w:eastAsia="Calibri" w:cs="Arial"/>
        </w:rPr>
        <w:t xml:space="preserve"> из става 1.</w:t>
      </w:r>
      <w:r w:rsidR="00AC3731">
        <w:rPr>
          <w:rFonts w:eastAsia="Calibri" w:cs="Arial"/>
          <w:lang w:val="sr-Cyrl-RS"/>
        </w:rPr>
        <w:t xml:space="preserve"> </w:t>
      </w:r>
      <w:r w:rsidRPr="00177271">
        <w:rPr>
          <w:rFonts w:eastAsia="Calibri" w:cs="Arial"/>
        </w:rPr>
        <w:t xml:space="preserve">овог члана у уговореном року, на паритету испоручено у </w:t>
      </w:r>
      <w:r w:rsidR="008F5947" w:rsidRPr="000A0C74">
        <w:rPr>
          <w:rFonts w:cs="Arial"/>
          <w:lang w:val="sr-Cyrl-RS" w:eastAsia="zh-CN"/>
        </w:rPr>
        <w:t>пословном простору</w:t>
      </w:r>
      <w:r w:rsidR="008F5947" w:rsidRPr="000A0C74">
        <w:rPr>
          <w:rFonts w:cs="Arial"/>
          <w:lang w:val="sr-Latn-RS" w:eastAsia="zh-CN"/>
        </w:rPr>
        <w:t xml:space="preserve"> - </w:t>
      </w:r>
      <w:r w:rsidR="008F5947" w:rsidRPr="000A0C74">
        <w:rPr>
          <w:rFonts w:cs="Arial"/>
          <w:lang w:val="sr-Cyrl-RS" w:eastAsia="zh-CN"/>
        </w:rPr>
        <w:t xml:space="preserve">локацији </w:t>
      </w:r>
      <w:r w:rsidR="00844E30">
        <w:rPr>
          <w:rFonts w:cs="Arial"/>
          <w:lang w:val="sr-Cyrl-RS" w:eastAsia="zh-CN"/>
        </w:rPr>
        <w:t>П</w:t>
      </w:r>
      <w:r w:rsidR="008F5947" w:rsidRPr="000A0C74">
        <w:rPr>
          <w:rFonts w:cs="Arial"/>
          <w:lang w:val="sr-Cyrl-RS" w:eastAsia="zh-CN"/>
        </w:rPr>
        <w:t>родавца</w:t>
      </w:r>
      <w:r w:rsidRPr="000A0C74">
        <w:rPr>
          <w:rFonts w:eastAsia="Calibri" w:cs="Arial"/>
        </w:rPr>
        <w:t xml:space="preserve"> </w:t>
      </w:r>
      <w:r w:rsidR="00AC3731">
        <w:rPr>
          <w:rFonts w:eastAsia="Calibri" w:cs="Arial"/>
          <w:lang w:val="sr-Cyrl-RS"/>
        </w:rPr>
        <w:t xml:space="preserve">______________________ </w:t>
      </w:r>
      <w:r w:rsidRPr="000A0C74">
        <w:rPr>
          <w:rFonts w:eastAsia="Calibri" w:cs="Arial"/>
        </w:rPr>
        <w:t>у</w:t>
      </w:r>
      <w:r w:rsidRPr="00177271">
        <w:rPr>
          <w:rFonts w:eastAsia="Calibri" w:cs="Arial"/>
        </w:rPr>
        <w:t xml:space="preserve"> свему према Понуди Продавца број_______ од _____године,</w:t>
      </w:r>
      <w:r w:rsidR="00AC3731">
        <w:rPr>
          <w:rFonts w:eastAsia="Calibri" w:cs="Arial"/>
          <w:lang w:val="sr-Cyrl-RS"/>
        </w:rPr>
        <w:t xml:space="preserve"> </w:t>
      </w:r>
      <w:r w:rsidRPr="00177271">
        <w:rPr>
          <w:rFonts w:eastAsia="Calibri" w:cs="Arial"/>
        </w:rPr>
        <w:t>Обрасцу структуре цене, Конкурсној документацији за предметну јавну набавку и Техничкој спецификаци</w:t>
      </w:r>
      <w:r w:rsidR="000A0C74">
        <w:rPr>
          <w:rFonts w:eastAsia="Calibri" w:cs="Arial"/>
        </w:rPr>
        <w:t>ји, који као Прилог 1, Прилог 2 и</w:t>
      </w:r>
      <w:r w:rsidRPr="00177271">
        <w:rPr>
          <w:rFonts w:eastAsia="Calibri" w:cs="Arial"/>
        </w:rPr>
        <w:t xml:space="preserve"> Прилог 3</w:t>
      </w:r>
      <w:r w:rsidR="000A0C74">
        <w:rPr>
          <w:rFonts w:eastAsia="Calibri" w:cs="Arial"/>
        </w:rPr>
        <w:t xml:space="preserve">, </w:t>
      </w:r>
      <w:r w:rsidR="00AC3731">
        <w:rPr>
          <w:rFonts w:eastAsia="Calibri" w:cs="Arial"/>
          <w:lang w:val="sr-Cyrl-RS"/>
        </w:rPr>
        <w:t xml:space="preserve">Прилог 4 </w:t>
      </w:r>
      <w:r w:rsidRPr="00177271">
        <w:rPr>
          <w:rFonts w:eastAsia="Calibri" w:cs="Arial"/>
        </w:rPr>
        <w:t>чине саставни део овог Уговора.</w:t>
      </w:r>
    </w:p>
    <w:p w14:paraId="4F8DE8E6" w14:textId="77777777" w:rsidR="00343A18" w:rsidRPr="00177271" w:rsidRDefault="00343A18" w:rsidP="00177271">
      <w:pPr>
        <w:pStyle w:val="KDParagraf"/>
        <w:spacing w:before="0"/>
        <w:rPr>
          <w:rFonts w:eastAsia="Calibri" w:cs="Arial"/>
        </w:rPr>
      </w:pPr>
    </w:p>
    <w:p w14:paraId="122CAEAD" w14:textId="77777777" w:rsidR="00343A18" w:rsidRPr="00177271" w:rsidRDefault="00343A18" w:rsidP="00177271">
      <w:pPr>
        <w:spacing w:before="0"/>
        <w:jc w:val="center"/>
        <w:rPr>
          <w:rFonts w:cs="Arial"/>
          <w:b/>
        </w:rPr>
      </w:pPr>
      <w:r w:rsidRPr="00177271">
        <w:rPr>
          <w:rFonts w:cs="Arial"/>
          <w:b/>
        </w:rPr>
        <w:t>Члан 2.</w:t>
      </w:r>
    </w:p>
    <w:p w14:paraId="4991071F" w14:textId="77777777" w:rsidR="00343A18" w:rsidRDefault="00343A18" w:rsidP="00177271">
      <w:pPr>
        <w:pStyle w:val="KDParagraf"/>
        <w:spacing w:before="0"/>
        <w:rPr>
          <w:rFonts w:eastAsia="Calibri" w:cs="Arial"/>
        </w:rPr>
      </w:pPr>
      <w:r w:rsidRPr="00177271">
        <w:rPr>
          <w:rFonts w:eastAsia="Calibri" w:cs="Arial"/>
        </w:rPr>
        <w:t>Овај Уговор и његови прилози сачињени су на српском језику.</w:t>
      </w:r>
    </w:p>
    <w:p w14:paraId="3E5B56D6" w14:textId="77777777" w:rsidR="00AC3731" w:rsidRPr="00177271" w:rsidRDefault="00AC3731" w:rsidP="00177271">
      <w:pPr>
        <w:pStyle w:val="KDParagraf"/>
        <w:spacing w:before="0"/>
        <w:rPr>
          <w:rFonts w:eastAsia="Calibri" w:cs="Arial"/>
        </w:rPr>
      </w:pPr>
    </w:p>
    <w:p w14:paraId="5BCB1C28" w14:textId="31F5BD09" w:rsidR="00343A18" w:rsidRPr="00177271" w:rsidRDefault="00343A18" w:rsidP="00177271">
      <w:pPr>
        <w:pStyle w:val="KDParagraf"/>
        <w:spacing w:before="0"/>
        <w:rPr>
          <w:rFonts w:eastAsia="Calibri" w:cs="Arial"/>
        </w:rPr>
      </w:pPr>
      <w:r w:rsidRPr="00177271">
        <w:rPr>
          <w:rFonts w:eastAsia="Calibri" w:cs="Arial"/>
        </w:rPr>
        <w:t xml:space="preserve">На овај Уговор примењују се закони Републике Србије, </w:t>
      </w:r>
      <w:r w:rsidR="00AC3731">
        <w:rPr>
          <w:rFonts w:eastAsia="Calibri" w:cs="Arial"/>
          <w:lang w:val="sr-Cyrl-RS"/>
        </w:rPr>
        <w:t>у</w:t>
      </w:r>
      <w:r w:rsidRPr="00177271">
        <w:rPr>
          <w:rFonts w:eastAsia="Calibri" w:cs="Arial"/>
        </w:rPr>
        <w:t xml:space="preserve"> случају спора меродавно је право Републике Србије.</w:t>
      </w:r>
    </w:p>
    <w:p w14:paraId="1A0419F4" w14:textId="77777777" w:rsidR="00343A18" w:rsidRPr="00177271" w:rsidRDefault="00343A18" w:rsidP="00177271">
      <w:pPr>
        <w:pStyle w:val="KDParagraf"/>
        <w:spacing w:before="0"/>
        <w:rPr>
          <w:rFonts w:eastAsia="Calibri" w:cs="Arial"/>
        </w:rPr>
      </w:pPr>
    </w:p>
    <w:p w14:paraId="2A645CF0" w14:textId="39017C05" w:rsidR="00343A18" w:rsidRPr="00177271" w:rsidRDefault="00343A18" w:rsidP="00177271">
      <w:pPr>
        <w:pStyle w:val="KDParagraf"/>
        <w:spacing w:before="0"/>
        <w:rPr>
          <w:rFonts w:cs="Arial"/>
          <w:b/>
        </w:rPr>
      </w:pPr>
      <w:r w:rsidRPr="00177271">
        <w:rPr>
          <w:rFonts w:cs="Arial"/>
          <w:b/>
        </w:rPr>
        <w:t xml:space="preserve">УГОВОРЕНА </w:t>
      </w:r>
      <w:r w:rsidR="00DD7B26" w:rsidRPr="00177271">
        <w:rPr>
          <w:rFonts w:cs="Arial"/>
          <w:b/>
          <w:lang w:val="sr-Cyrl-RS"/>
        </w:rPr>
        <w:t>ВРЕДНОСТ</w:t>
      </w:r>
      <w:r w:rsidRPr="00177271">
        <w:rPr>
          <w:rFonts w:cs="Arial"/>
          <w:b/>
        </w:rPr>
        <w:t xml:space="preserve"> </w:t>
      </w:r>
    </w:p>
    <w:p w14:paraId="674E3EF9" w14:textId="77777777" w:rsidR="00343A18" w:rsidRPr="00177271" w:rsidRDefault="00343A18" w:rsidP="00177271">
      <w:pPr>
        <w:spacing w:before="0"/>
        <w:jc w:val="center"/>
        <w:rPr>
          <w:rFonts w:cs="Arial"/>
          <w:b/>
        </w:rPr>
      </w:pPr>
      <w:r w:rsidRPr="00177271">
        <w:rPr>
          <w:rFonts w:cs="Arial"/>
          <w:b/>
        </w:rPr>
        <w:t>Члан 3.</w:t>
      </w:r>
    </w:p>
    <w:p w14:paraId="13B06388" w14:textId="32C50855" w:rsidR="00343A18" w:rsidRPr="00177271" w:rsidRDefault="00343A18" w:rsidP="00177271">
      <w:pPr>
        <w:pStyle w:val="KDParagraf"/>
        <w:spacing w:before="0"/>
        <w:rPr>
          <w:rFonts w:cs="Arial"/>
          <w:color w:val="00B0F0"/>
        </w:rPr>
      </w:pPr>
      <w:r w:rsidRPr="00177271">
        <w:rPr>
          <w:rFonts w:cs="Arial"/>
        </w:rPr>
        <w:t xml:space="preserve">Укупна вредност </w:t>
      </w:r>
      <w:r w:rsidR="00AC3731">
        <w:rPr>
          <w:rFonts w:cs="Arial"/>
          <w:lang w:val="sr-Cyrl-RS"/>
        </w:rPr>
        <w:t xml:space="preserve">нових возила </w:t>
      </w:r>
      <w:r w:rsidRPr="00177271">
        <w:rPr>
          <w:rFonts w:cs="Arial"/>
        </w:rPr>
        <w:t>из члана 1.</w:t>
      </w:r>
      <w:r w:rsidR="00AC3731">
        <w:rPr>
          <w:rFonts w:cs="Arial"/>
          <w:lang w:val="sr-Cyrl-RS"/>
        </w:rPr>
        <w:t xml:space="preserve"> </w:t>
      </w:r>
      <w:proofErr w:type="gramStart"/>
      <w:r w:rsidRPr="00177271">
        <w:rPr>
          <w:rFonts w:cs="Arial"/>
        </w:rPr>
        <w:t>овог</w:t>
      </w:r>
      <w:proofErr w:type="gramEnd"/>
      <w:r w:rsidRPr="00177271">
        <w:rPr>
          <w:rFonts w:cs="Arial"/>
        </w:rPr>
        <w:t xml:space="preserve"> Уговора износи _________________(словима:____________________)</w:t>
      </w:r>
      <w:r w:rsidR="00B47ABF">
        <w:rPr>
          <w:rFonts w:cs="Arial"/>
          <w:lang w:val="sr-Cyrl-RS"/>
        </w:rPr>
        <w:t xml:space="preserve"> </w:t>
      </w:r>
      <w:r w:rsidR="00AC3731">
        <w:rPr>
          <w:rFonts w:cs="Arial"/>
          <w:lang w:val="sr-Cyrl-RS"/>
        </w:rPr>
        <w:t>ДИН</w:t>
      </w:r>
      <w:r w:rsidR="00AC3731" w:rsidRPr="007A0FE1">
        <w:rPr>
          <w:rFonts w:cs="Arial"/>
          <w:color w:val="548DD4" w:themeColor="text2" w:themeTint="99"/>
          <w:lang w:val="sr-Cyrl-RS"/>
        </w:rPr>
        <w:t>/</w:t>
      </w:r>
      <w:r w:rsidRPr="007A0FE1">
        <w:rPr>
          <w:rFonts w:cs="Arial"/>
          <w:color w:val="548DD4" w:themeColor="text2" w:themeTint="99"/>
        </w:rPr>
        <w:t>EUR</w:t>
      </w:r>
      <w:r w:rsidR="007A0FE1">
        <w:rPr>
          <w:rFonts w:cs="Arial"/>
          <w:color w:val="548DD4" w:themeColor="text2" w:themeTint="99"/>
          <w:lang w:val="sr-Cyrl-RS"/>
        </w:rPr>
        <w:t xml:space="preserve">, што по </w:t>
      </w:r>
      <w:r w:rsidR="007A0FE1">
        <w:rPr>
          <w:rFonts w:cs="Arial"/>
          <w:i/>
          <w:color w:val="548DD4" w:themeColor="text2" w:themeTint="99"/>
          <w:lang w:val="sr-Cyrl-RS"/>
        </w:rPr>
        <w:t>з</w:t>
      </w:r>
      <w:r w:rsidR="007A0FE1" w:rsidRPr="00844E30">
        <w:rPr>
          <w:rFonts w:cs="Arial"/>
          <w:i/>
          <w:color w:val="548DD4" w:themeColor="text2" w:themeTint="99"/>
          <w:lang w:val="sr-Cyrl-RS"/>
        </w:rPr>
        <w:t>ваничн</w:t>
      </w:r>
      <w:r w:rsidR="007A0FE1">
        <w:rPr>
          <w:rFonts w:cs="Arial"/>
          <w:i/>
          <w:color w:val="548DD4" w:themeColor="text2" w:themeTint="99"/>
          <w:lang w:val="sr-Cyrl-RS"/>
        </w:rPr>
        <w:t>ом</w:t>
      </w:r>
      <w:r w:rsidR="007A0FE1" w:rsidRPr="00844E30">
        <w:rPr>
          <w:rFonts w:cs="Arial"/>
          <w:i/>
          <w:color w:val="548DD4" w:themeColor="text2" w:themeTint="99"/>
          <w:lang w:val="sr-Cyrl-RS"/>
        </w:rPr>
        <w:t xml:space="preserve"> средњ</w:t>
      </w:r>
      <w:r w:rsidR="007A0FE1">
        <w:rPr>
          <w:rFonts w:cs="Arial"/>
          <w:i/>
          <w:color w:val="548DD4" w:themeColor="text2" w:themeTint="99"/>
          <w:lang w:val="sr-Cyrl-RS"/>
        </w:rPr>
        <w:t xml:space="preserve">ем </w:t>
      </w:r>
      <w:r w:rsidR="007A0FE1" w:rsidRPr="00844E30">
        <w:rPr>
          <w:rFonts w:cs="Arial"/>
          <w:i/>
          <w:color w:val="548DD4" w:themeColor="text2" w:themeTint="99"/>
          <w:lang w:val="sr-Cyrl-RS"/>
        </w:rPr>
        <w:t>курс</w:t>
      </w:r>
      <w:r w:rsidR="007A0FE1">
        <w:rPr>
          <w:rFonts w:cs="Arial"/>
          <w:i/>
          <w:color w:val="548DD4" w:themeColor="text2" w:themeTint="99"/>
          <w:lang w:val="sr-Cyrl-RS"/>
        </w:rPr>
        <w:t>у</w:t>
      </w:r>
      <w:r w:rsidR="007A0FE1" w:rsidRPr="00844E30">
        <w:rPr>
          <w:rFonts w:cs="Arial"/>
          <w:i/>
          <w:color w:val="548DD4" w:themeColor="text2" w:themeTint="99"/>
          <w:lang w:val="sr-Cyrl-RS"/>
        </w:rPr>
        <w:t xml:space="preserve"> евра на дан отварања понуда, курсна листа НБС бр. ___, износи ________ динара</w:t>
      </w:r>
      <w:r w:rsidR="00CF1E85" w:rsidRPr="007A0FE1">
        <w:rPr>
          <w:rFonts w:cs="Arial"/>
          <w:color w:val="548DD4" w:themeColor="text2" w:themeTint="99"/>
          <w:lang w:val="sr-Cyrl-RS"/>
        </w:rPr>
        <w:t xml:space="preserve"> </w:t>
      </w:r>
      <w:r w:rsidR="00CF1E85">
        <w:rPr>
          <w:rFonts w:cs="Arial"/>
          <w:lang w:val="sr-Cyrl-RS"/>
        </w:rPr>
        <w:t>без пореза.</w:t>
      </w:r>
    </w:p>
    <w:p w14:paraId="5AD98874" w14:textId="77777777" w:rsidR="00FB51D5" w:rsidRPr="00177271" w:rsidRDefault="00FB51D5" w:rsidP="00177271">
      <w:pPr>
        <w:pStyle w:val="KDParagraf"/>
        <w:spacing w:before="0"/>
        <w:rPr>
          <w:rFonts w:cs="Arial"/>
          <w:lang w:val="sr-Cyrl-RS"/>
        </w:rPr>
      </w:pPr>
    </w:p>
    <w:p w14:paraId="451EC9F1" w14:textId="77777777" w:rsidR="00DC091F" w:rsidRPr="00177271" w:rsidRDefault="00AC3731" w:rsidP="00DC091F">
      <w:pPr>
        <w:pStyle w:val="KDParagraf"/>
        <w:spacing w:before="0"/>
        <w:rPr>
          <w:rFonts w:cs="Arial"/>
          <w:color w:val="00B0F0"/>
        </w:rPr>
      </w:pPr>
      <w:r w:rsidRPr="00177271">
        <w:rPr>
          <w:rFonts w:cs="Arial"/>
        </w:rPr>
        <w:t xml:space="preserve">Укупна вредност </w:t>
      </w:r>
      <w:r>
        <w:rPr>
          <w:rFonts w:cs="Arial"/>
          <w:lang w:val="sr-Cyrl-RS"/>
        </w:rPr>
        <w:t xml:space="preserve">старих возила </w:t>
      </w:r>
      <w:r w:rsidRPr="00177271">
        <w:rPr>
          <w:rFonts w:cs="Arial"/>
        </w:rPr>
        <w:t>из члана 1.</w:t>
      </w:r>
      <w:r>
        <w:rPr>
          <w:rFonts w:cs="Arial"/>
          <w:lang w:val="sr-Cyrl-RS"/>
        </w:rPr>
        <w:t xml:space="preserve"> </w:t>
      </w:r>
      <w:proofErr w:type="gramStart"/>
      <w:r w:rsidRPr="00177271">
        <w:rPr>
          <w:rFonts w:cs="Arial"/>
        </w:rPr>
        <w:t>овог</w:t>
      </w:r>
      <w:proofErr w:type="gramEnd"/>
      <w:r w:rsidRPr="00177271">
        <w:rPr>
          <w:rFonts w:cs="Arial"/>
        </w:rPr>
        <w:t xml:space="preserve"> Уговора износи _________________</w:t>
      </w:r>
      <w:r>
        <w:rPr>
          <w:rFonts w:cs="Arial"/>
          <w:lang w:val="sr-Cyrl-RS"/>
        </w:rPr>
        <w:t xml:space="preserve"> </w:t>
      </w:r>
      <w:r w:rsidRPr="00177271">
        <w:rPr>
          <w:rFonts w:cs="Arial"/>
        </w:rPr>
        <w:t>(словима:____________________)</w:t>
      </w:r>
      <w:r>
        <w:rPr>
          <w:rFonts w:cs="Arial"/>
          <w:lang w:val="sr-Cyrl-RS"/>
        </w:rPr>
        <w:t xml:space="preserve"> ДИН/</w:t>
      </w:r>
      <w:r w:rsidRPr="007A0FE1">
        <w:rPr>
          <w:rFonts w:cs="Arial"/>
          <w:color w:val="548DD4" w:themeColor="text2" w:themeTint="99"/>
          <w:lang w:val="sr-Cyrl-RS"/>
        </w:rPr>
        <w:t>EUR</w:t>
      </w:r>
      <w:r w:rsidR="00DC091F">
        <w:rPr>
          <w:rFonts w:cs="Arial"/>
          <w:lang w:val="sr-Cyrl-RS"/>
        </w:rPr>
        <w:t xml:space="preserve">, </w:t>
      </w:r>
      <w:r w:rsidR="00DC091F">
        <w:rPr>
          <w:rFonts w:cs="Arial"/>
          <w:color w:val="548DD4" w:themeColor="text2" w:themeTint="99"/>
          <w:lang w:val="sr-Cyrl-RS"/>
        </w:rPr>
        <w:t xml:space="preserve">што по </w:t>
      </w:r>
      <w:r w:rsidR="00DC091F">
        <w:rPr>
          <w:rFonts w:cs="Arial"/>
          <w:i/>
          <w:color w:val="548DD4" w:themeColor="text2" w:themeTint="99"/>
          <w:lang w:val="sr-Cyrl-RS"/>
        </w:rPr>
        <w:t>з</w:t>
      </w:r>
      <w:r w:rsidR="00DC091F" w:rsidRPr="00844E30">
        <w:rPr>
          <w:rFonts w:cs="Arial"/>
          <w:i/>
          <w:color w:val="548DD4" w:themeColor="text2" w:themeTint="99"/>
          <w:lang w:val="sr-Cyrl-RS"/>
        </w:rPr>
        <w:t>ваничн</w:t>
      </w:r>
      <w:r w:rsidR="00DC091F">
        <w:rPr>
          <w:rFonts w:cs="Arial"/>
          <w:i/>
          <w:color w:val="548DD4" w:themeColor="text2" w:themeTint="99"/>
          <w:lang w:val="sr-Cyrl-RS"/>
        </w:rPr>
        <w:t>ом</w:t>
      </w:r>
      <w:r w:rsidR="00DC091F" w:rsidRPr="00844E30">
        <w:rPr>
          <w:rFonts w:cs="Arial"/>
          <w:i/>
          <w:color w:val="548DD4" w:themeColor="text2" w:themeTint="99"/>
          <w:lang w:val="sr-Cyrl-RS"/>
        </w:rPr>
        <w:t xml:space="preserve"> средњ</w:t>
      </w:r>
      <w:r w:rsidR="00DC091F">
        <w:rPr>
          <w:rFonts w:cs="Arial"/>
          <w:i/>
          <w:color w:val="548DD4" w:themeColor="text2" w:themeTint="99"/>
          <w:lang w:val="sr-Cyrl-RS"/>
        </w:rPr>
        <w:t xml:space="preserve">ем </w:t>
      </w:r>
      <w:r w:rsidR="00DC091F" w:rsidRPr="00844E30">
        <w:rPr>
          <w:rFonts w:cs="Arial"/>
          <w:i/>
          <w:color w:val="548DD4" w:themeColor="text2" w:themeTint="99"/>
          <w:lang w:val="sr-Cyrl-RS"/>
        </w:rPr>
        <w:t>курс</w:t>
      </w:r>
      <w:r w:rsidR="00DC091F">
        <w:rPr>
          <w:rFonts w:cs="Arial"/>
          <w:i/>
          <w:color w:val="548DD4" w:themeColor="text2" w:themeTint="99"/>
          <w:lang w:val="sr-Cyrl-RS"/>
        </w:rPr>
        <w:t>у</w:t>
      </w:r>
      <w:r w:rsidR="00DC091F" w:rsidRPr="00844E30">
        <w:rPr>
          <w:rFonts w:cs="Arial"/>
          <w:i/>
          <w:color w:val="548DD4" w:themeColor="text2" w:themeTint="99"/>
          <w:lang w:val="sr-Cyrl-RS"/>
        </w:rPr>
        <w:t xml:space="preserve"> евра на дан отварања понуда, курсна листа НБС бр. ___, износи ________ динара</w:t>
      </w:r>
      <w:r w:rsidR="00DC091F" w:rsidRPr="007A0FE1">
        <w:rPr>
          <w:rFonts w:cs="Arial"/>
          <w:color w:val="548DD4" w:themeColor="text2" w:themeTint="99"/>
          <w:lang w:val="sr-Cyrl-RS"/>
        </w:rPr>
        <w:t xml:space="preserve"> </w:t>
      </w:r>
      <w:r w:rsidR="00DC091F">
        <w:rPr>
          <w:rFonts w:cs="Arial"/>
          <w:lang w:val="sr-Cyrl-RS"/>
        </w:rPr>
        <w:t>без пореза.</w:t>
      </w:r>
    </w:p>
    <w:p w14:paraId="42E72D20" w14:textId="77777777" w:rsidR="00DC091F" w:rsidRDefault="00DC091F" w:rsidP="00DC091F">
      <w:pPr>
        <w:rPr>
          <w:rFonts w:cs="Arial"/>
          <w:szCs w:val="24"/>
          <w:lang w:val="sr-Cyrl-RS"/>
        </w:rPr>
      </w:pPr>
    </w:p>
    <w:p w14:paraId="36F07C8E" w14:textId="77777777" w:rsidR="00DC091F" w:rsidRDefault="00DC091F" w:rsidP="00DC091F">
      <w:pPr>
        <w:rPr>
          <w:rFonts w:cs="Arial"/>
          <w:szCs w:val="24"/>
          <w:lang w:val="sr-Cyrl-RS"/>
        </w:rPr>
      </w:pPr>
      <w:r w:rsidRPr="00E40BDF">
        <w:rPr>
          <w:rFonts w:cs="Arial"/>
          <w:szCs w:val="24"/>
          <w:lang w:val="sr-Cyrl-RS"/>
        </w:rPr>
        <w:t xml:space="preserve">Укупна </w:t>
      </w:r>
      <w:r>
        <w:rPr>
          <w:rFonts w:cs="Arial"/>
          <w:szCs w:val="24"/>
          <w:lang w:val="sr-Cyrl-RS"/>
        </w:rPr>
        <w:t xml:space="preserve">вредност уговора је </w:t>
      </w:r>
      <w:r w:rsidRPr="00E40BDF">
        <w:rPr>
          <w:rFonts w:cs="Arial"/>
          <w:szCs w:val="24"/>
          <w:lang w:val="sr-Cyrl-RS"/>
        </w:rPr>
        <w:t>обрачуна</w:t>
      </w:r>
      <w:r>
        <w:rPr>
          <w:rFonts w:cs="Arial"/>
          <w:szCs w:val="24"/>
          <w:lang w:val="sr-Cyrl-RS"/>
        </w:rPr>
        <w:t>т</w:t>
      </w:r>
      <w:r w:rsidRPr="00E40BDF">
        <w:rPr>
          <w:rFonts w:cs="Arial"/>
          <w:szCs w:val="24"/>
          <w:lang w:val="sr-Cyrl-RS"/>
        </w:rPr>
        <w:t xml:space="preserve">а </w:t>
      </w:r>
      <w:r>
        <w:rPr>
          <w:rFonts w:cs="Arial"/>
          <w:szCs w:val="24"/>
          <w:lang w:val="sr-Cyrl-RS"/>
        </w:rPr>
        <w:t>тако што је</w:t>
      </w:r>
      <w:r w:rsidRPr="00E40BDF">
        <w:rPr>
          <w:rFonts w:cs="Arial"/>
          <w:szCs w:val="24"/>
          <w:lang w:val="sr-Cyrl-RS"/>
        </w:rPr>
        <w:t xml:space="preserve"> </w:t>
      </w:r>
      <w:r>
        <w:rPr>
          <w:rFonts w:cs="Arial"/>
          <w:szCs w:val="24"/>
          <w:lang w:val="sr-Cyrl-RS"/>
        </w:rPr>
        <w:t>износ укупне вредности нових возила из става 1. овог члана умањена за износ</w:t>
      </w:r>
      <w:r w:rsidRPr="00E40BDF">
        <w:rPr>
          <w:rFonts w:cs="Arial"/>
          <w:szCs w:val="24"/>
          <w:lang w:val="sr-Cyrl-RS"/>
        </w:rPr>
        <w:t xml:space="preserve"> </w:t>
      </w:r>
      <w:r>
        <w:rPr>
          <w:rFonts w:cs="Arial"/>
          <w:szCs w:val="24"/>
          <w:lang w:val="sr-Cyrl-RS"/>
        </w:rPr>
        <w:t>укупне вредности старих</w:t>
      </w:r>
      <w:r w:rsidRPr="00E40BDF">
        <w:rPr>
          <w:rFonts w:cs="Arial"/>
          <w:szCs w:val="24"/>
          <w:lang w:val="sr-Cyrl-RS"/>
        </w:rPr>
        <w:t xml:space="preserve"> возила</w:t>
      </w:r>
      <w:r>
        <w:rPr>
          <w:rFonts w:cs="Arial"/>
          <w:szCs w:val="24"/>
          <w:lang w:val="sr-Cyrl-RS"/>
        </w:rPr>
        <w:t xml:space="preserve"> из става 2. овог члана и износи _____________ динара без ПДВ.</w:t>
      </w:r>
    </w:p>
    <w:p w14:paraId="6ED45B16" w14:textId="77777777" w:rsidR="00425CA4" w:rsidRDefault="00425CA4" w:rsidP="00425CA4">
      <w:pPr>
        <w:pStyle w:val="KDParagraf"/>
        <w:spacing w:before="0"/>
        <w:rPr>
          <w:rFonts w:eastAsia="Calibri" w:cs="Arial"/>
          <w:color w:val="4F81BD" w:themeColor="accent1"/>
        </w:rPr>
      </w:pPr>
    </w:p>
    <w:p w14:paraId="65960476" w14:textId="7CF275DE" w:rsidR="007A0FE1" w:rsidRPr="00252E4A" w:rsidRDefault="007A0FE1" w:rsidP="007A0FE1">
      <w:pPr>
        <w:rPr>
          <w:rFonts w:cs="Arial"/>
          <w:lang w:val="sr-Cyrl-RS"/>
        </w:rPr>
      </w:pPr>
      <w:r w:rsidRPr="00252E4A">
        <w:rPr>
          <w:rFonts w:cs="Arial"/>
          <w:lang w:val="sr-Cyrl-RS"/>
        </w:rPr>
        <w:t>Трошкове пореза на пренос апсолутних права</w:t>
      </w:r>
      <w:r w:rsidR="00DC091F">
        <w:rPr>
          <w:rFonts w:cs="Arial"/>
          <w:lang w:val="sr-Cyrl-RS"/>
        </w:rPr>
        <w:t xml:space="preserve"> на стара возила </w:t>
      </w:r>
      <w:r>
        <w:rPr>
          <w:rFonts w:cs="Arial"/>
          <w:lang w:val="sr-Cyrl-RS"/>
        </w:rPr>
        <w:t>сноси</w:t>
      </w:r>
      <w:r w:rsidRPr="00252E4A">
        <w:rPr>
          <w:rFonts w:cs="Arial"/>
          <w:lang w:val="sr-Cyrl-RS"/>
        </w:rPr>
        <w:t xml:space="preserve"> </w:t>
      </w:r>
      <w:r>
        <w:rPr>
          <w:rFonts w:cs="Arial"/>
          <w:lang w:val="sr-Cyrl-RS"/>
        </w:rPr>
        <w:t>к</w:t>
      </w:r>
      <w:r w:rsidRPr="00252E4A">
        <w:rPr>
          <w:rFonts w:cs="Arial"/>
          <w:lang w:val="sr-Cyrl-RS"/>
        </w:rPr>
        <w:t xml:space="preserve">упац </w:t>
      </w:r>
      <w:r>
        <w:rPr>
          <w:rFonts w:cs="Arial"/>
          <w:lang w:val="sr-Cyrl-RS"/>
        </w:rPr>
        <w:t xml:space="preserve">старих возила (овде назван Продавац) </w:t>
      </w:r>
      <w:r w:rsidRPr="00252E4A">
        <w:rPr>
          <w:rFonts w:cs="Arial"/>
          <w:lang w:val="sr-Cyrl-RS"/>
        </w:rPr>
        <w:t>у целости.</w:t>
      </w:r>
    </w:p>
    <w:p w14:paraId="4736192E" w14:textId="7BB4C719" w:rsidR="007A0FE1" w:rsidRPr="00252E4A" w:rsidRDefault="007A0FE1" w:rsidP="007A0FE1">
      <w:pPr>
        <w:rPr>
          <w:rFonts w:cs="Arial"/>
        </w:rPr>
      </w:pPr>
      <w:r w:rsidRPr="00252E4A">
        <w:rPr>
          <w:rFonts w:cs="Arial"/>
        </w:rPr>
        <w:t>Kупaц</w:t>
      </w:r>
      <w:r w:rsidRPr="00252E4A">
        <w:rPr>
          <w:rFonts w:cs="Arial"/>
          <w:lang w:val="sr-Cyrl-RS"/>
        </w:rPr>
        <w:t xml:space="preserve"> </w:t>
      </w:r>
      <w:r>
        <w:rPr>
          <w:rFonts w:cs="Arial"/>
          <w:lang w:val="sr-Cyrl-RS"/>
        </w:rPr>
        <w:t xml:space="preserve">старих возила </w:t>
      </w:r>
      <w:r w:rsidRPr="00252E4A">
        <w:rPr>
          <w:rFonts w:cs="Arial"/>
          <w:lang w:val="sr-Cyrl-RS"/>
        </w:rPr>
        <w:t>се овлашћује</w:t>
      </w:r>
      <w:r w:rsidRPr="00252E4A">
        <w:rPr>
          <w:rFonts w:cs="Arial"/>
        </w:rPr>
        <w:t>,</w:t>
      </w:r>
      <w:r w:rsidRPr="00252E4A">
        <w:rPr>
          <w:rFonts w:cs="Arial"/>
          <w:lang w:val="sr-Cyrl-RS"/>
        </w:rPr>
        <w:t xml:space="preserve"> да без било какве даље сагласности </w:t>
      </w:r>
      <w:r>
        <w:rPr>
          <w:rFonts w:cs="Arial"/>
          <w:lang w:val="sr-Cyrl-RS"/>
        </w:rPr>
        <w:t>ЈП ЕПС-а</w:t>
      </w:r>
      <w:r w:rsidRPr="00252E4A">
        <w:rPr>
          <w:rFonts w:cs="Arial"/>
          <w:lang w:val="sr-Cyrl-RS"/>
        </w:rPr>
        <w:t xml:space="preserve">, поднесе пореске пријаве ППИ-4 надлежној филијали Пореске управе у року од </w:t>
      </w:r>
      <w:r w:rsidRPr="00252E4A">
        <w:rPr>
          <w:rFonts w:cs="Arial"/>
        </w:rPr>
        <w:t xml:space="preserve">5 </w:t>
      </w:r>
      <w:r w:rsidRPr="00252E4A">
        <w:rPr>
          <w:rFonts w:cs="Arial"/>
          <w:lang w:val="sr-Cyrl-RS"/>
        </w:rPr>
        <w:t>(</w:t>
      </w:r>
      <w:r w:rsidR="00DC091F">
        <w:rPr>
          <w:rFonts w:cs="Arial"/>
          <w:lang w:val="sr-Cyrl-RS"/>
        </w:rPr>
        <w:t xml:space="preserve">словима: </w:t>
      </w:r>
      <w:r w:rsidRPr="00252E4A">
        <w:rPr>
          <w:rFonts w:cs="Arial"/>
          <w:lang w:val="sr-Cyrl-RS"/>
        </w:rPr>
        <w:t xml:space="preserve">пет) радних дана од дана закључења овог Уговора, да преузме решење </w:t>
      </w:r>
      <w:r w:rsidRPr="00252E4A">
        <w:rPr>
          <w:rFonts w:cs="Arial"/>
        </w:rPr>
        <w:t xml:space="preserve">o </w:t>
      </w:r>
      <w:r w:rsidRPr="00252E4A">
        <w:rPr>
          <w:rFonts w:cs="Arial"/>
          <w:lang w:val="sr-Cyrl-RS"/>
        </w:rPr>
        <w:t>утврђеном порезу на пренос апсолутних права, изврши уплату пореза на пренос апсолутних права у року од 5 (</w:t>
      </w:r>
      <w:r w:rsidR="00DC091F">
        <w:rPr>
          <w:rFonts w:cs="Arial"/>
          <w:lang w:val="sr-Cyrl-RS"/>
        </w:rPr>
        <w:t xml:space="preserve">словима: </w:t>
      </w:r>
      <w:r w:rsidRPr="00252E4A">
        <w:rPr>
          <w:rFonts w:cs="Arial"/>
          <w:lang w:val="sr-Cyrl-RS"/>
        </w:rPr>
        <w:t xml:space="preserve">пет) радних дана од дана пријема решења и овај Уговор снабде пореском клаузулом о плаћеном </w:t>
      </w:r>
      <w:proofErr w:type="gramStart"/>
      <w:r w:rsidRPr="00252E4A">
        <w:rPr>
          <w:rFonts w:cs="Arial"/>
          <w:lang w:val="sr-Cyrl-RS"/>
        </w:rPr>
        <w:t>порезу .</w:t>
      </w:r>
      <w:proofErr w:type="gramEnd"/>
    </w:p>
    <w:p w14:paraId="0170CC49" w14:textId="77777777" w:rsidR="007A0FE1" w:rsidRDefault="007A0FE1" w:rsidP="007A0FE1">
      <w:pPr>
        <w:rPr>
          <w:rFonts w:cs="Arial"/>
          <w:color w:val="1F4E79"/>
          <w:lang w:val="sr-Cyrl-RS"/>
        </w:rPr>
      </w:pPr>
      <w:r w:rsidRPr="00252E4A">
        <w:rPr>
          <w:rFonts w:cs="Arial"/>
          <w:lang w:val="sr-Cyrl-RS"/>
        </w:rPr>
        <w:t xml:space="preserve">Купац </w:t>
      </w:r>
      <w:r>
        <w:rPr>
          <w:rFonts w:cs="Arial"/>
          <w:lang w:val="sr-Cyrl-RS"/>
        </w:rPr>
        <w:t xml:space="preserve">старих возила </w:t>
      </w:r>
      <w:r w:rsidRPr="00252E4A">
        <w:rPr>
          <w:rFonts w:cs="Arial"/>
          <w:lang w:val="sr-Cyrl-RS"/>
        </w:rPr>
        <w:t xml:space="preserve">се обавезује да </w:t>
      </w:r>
      <w:r>
        <w:rPr>
          <w:rFonts w:cs="Arial"/>
          <w:lang w:val="sr-Cyrl-RS"/>
        </w:rPr>
        <w:t>ЈП ЕПС-у</w:t>
      </w:r>
      <w:r w:rsidRPr="00252E4A">
        <w:rPr>
          <w:rFonts w:cs="Arial"/>
          <w:lang w:val="sr-Cyrl-RS"/>
        </w:rPr>
        <w:t xml:space="preserve"> достави Решење </w:t>
      </w:r>
      <w:r w:rsidRPr="00252E4A">
        <w:rPr>
          <w:rFonts w:cs="Arial"/>
        </w:rPr>
        <w:t xml:space="preserve">o </w:t>
      </w:r>
      <w:r w:rsidRPr="00252E4A">
        <w:rPr>
          <w:rFonts w:cs="Arial"/>
          <w:lang w:val="sr-Cyrl-RS"/>
        </w:rPr>
        <w:t>утврђеном порезу на пренос апсолутних права, са доказом о  уплати пореза на пренос апсолутних права и један примерак фотокопије Уговора о купопродаји моторног возила снабде</w:t>
      </w:r>
      <w:r w:rsidRPr="00864ABF">
        <w:rPr>
          <w:rFonts w:cs="Arial"/>
          <w:lang w:val="sr-Cyrl-RS"/>
        </w:rPr>
        <w:t>вен</w:t>
      </w:r>
      <w:r w:rsidRPr="00252E4A">
        <w:rPr>
          <w:rFonts w:cs="Arial"/>
          <w:lang w:val="sr-Cyrl-RS"/>
        </w:rPr>
        <w:t xml:space="preserve"> пореском клаузулом одмах без одлагања, након предузимања свих наведених радњи из става 2 овог члана.</w:t>
      </w:r>
      <w:r w:rsidRPr="00252E4A">
        <w:rPr>
          <w:rFonts w:cs="Arial"/>
          <w:color w:val="1F4E79"/>
          <w:lang w:val="sr-Cyrl-RS"/>
        </w:rPr>
        <w:t xml:space="preserve"> </w:t>
      </w:r>
    </w:p>
    <w:p w14:paraId="7CA0C9D2" w14:textId="667F08F8" w:rsidR="00DC091F" w:rsidRPr="00252E4A" w:rsidRDefault="00DC091F" w:rsidP="007A0FE1">
      <w:pPr>
        <w:rPr>
          <w:rFonts w:cs="Arial"/>
          <w:i/>
          <w:color w:val="1F4E79"/>
          <w:lang w:val="sr-Cyrl-RS"/>
        </w:rPr>
      </w:pPr>
      <w:r w:rsidRPr="00252E4A">
        <w:rPr>
          <w:rFonts w:cs="Arial"/>
          <w:lang w:val="sr-Cyrl-RS"/>
        </w:rPr>
        <w:t>Трошкове пореза на</w:t>
      </w:r>
      <w:r>
        <w:rPr>
          <w:rFonts w:cs="Arial"/>
          <w:lang w:val="sr-Cyrl-RS"/>
        </w:rPr>
        <w:t xml:space="preserve"> додату вредност за нова возила сноси</w:t>
      </w:r>
      <w:r w:rsidRPr="00252E4A">
        <w:rPr>
          <w:rFonts w:cs="Arial"/>
          <w:lang w:val="sr-Cyrl-RS"/>
        </w:rPr>
        <w:t xml:space="preserve"> </w:t>
      </w:r>
      <w:r>
        <w:rPr>
          <w:rFonts w:cs="Arial"/>
          <w:lang w:val="sr-Cyrl-RS"/>
        </w:rPr>
        <w:t>Купац нових возила у целости, у складу са прописима Републике Србије</w:t>
      </w:r>
    </w:p>
    <w:p w14:paraId="729436D7" w14:textId="77777777" w:rsidR="007B615B" w:rsidRDefault="007B615B" w:rsidP="007B615B">
      <w:pPr>
        <w:autoSpaceDE w:val="0"/>
        <w:autoSpaceDN w:val="0"/>
        <w:adjustRightInd w:val="0"/>
        <w:spacing w:before="0"/>
        <w:rPr>
          <w:rFonts w:cs="Arial"/>
        </w:rPr>
      </w:pPr>
    </w:p>
    <w:p w14:paraId="1C124387" w14:textId="76D0DE54" w:rsidR="00425CA4" w:rsidRPr="00425CA4" w:rsidRDefault="00425CA4" w:rsidP="00DC091F">
      <w:pPr>
        <w:autoSpaceDE w:val="0"/>
        <w:autoSpaceDN w:val="0"/>
        <w:adjustRightInd w:val="0"/>
        <w:spacing w:before="0"/>
        <w:rPr>
          <w:rFonts w:cs="Arial"/>
          <w:szCs w:val="24"/>
          <w:lang w:val="sr-Cyrl-RS"/>
        </w:rPr>
      </w:pPr>
      <w:r w:rsidRPr="00425CA4">
        <w:rPr>
          <w:rFonts w:cs="Arial"/>
          <w:szCs w:val="24"/>
          <w:lang w:val="sr-Cyrl-RS"/>
        </w:rPr>
        <w:t>Цене из ст</w:t>
      </w:r>
      <w:r w:rsidR="00DC091F">
        <w:rPr>
          <w:rFonts w:cs="Arial"/>
          <w:szCs w:val="24"/>
          <w:lang w:val="sr-Cyrl-RS"/>
        </w:rPr>
        <w:t>.</w:t>
      </w:r>
      <w:r w:rsidRPr="00425CA4">
        <w:rPr>
          <w:rFonts w:cs="Arial"/>
          <w:szCs w:val="24"/>
          <w:lang w:val="sr-Cyrl-RS"/>
        </w:rPr>
        <w:t xml:space="preserve"> 1</w:t>
      </w:r>
      <w:r w:rsidR="00DC091F">
        <w:rPr>
          <w:rFonts w:cs="Arial"/>
          <w:szCs w:val="24"/>
          <w:lang w:val="sr-Cyrl-RS"/>
        </w:rPr>
        <w:t>,</w:t>
      </w:r>
      <w:r w:rsidRPr="00425CA4">
        <w:rPr>
          <w:rFonts w:cs="Arial"/>
          <w:szCs w:val="24"/>
          <w:lang w:val="sr-Cyrl-RS"/>
        </w:rPr>
        <w:t xml:space="preserve"> 2.</w:t>
      </w:r>
      <w:r w:rsidR="00DC091F">
        <w:rPr>
          <w:rFonts w:cs="Arial"/>
          <w:szCs w:val="24"/>
          <w:lang w:val="sr-Cyrl-RS"/>
        </w:rPr>
        <w:t xml:space="preserve"> и 3.</w:t>
      </w:r>
      <w:r w:rsidRPr="00425CA4">
        <w:rPr>
          <w:rFonts w:cs="Arial"/>
          <w:szCs w:val="24"/>
          <w:lang w:val="sr-Cyrl-RS"/>
        </w:rPr>
        <w:t xml:space="preserve"> овог члана су фиксне и не могу се мењати за све време </w:t>
      </w:r>
      <w:r>
        <w:rPr>
          <w:rFonts w:cs="Arial"/>
          <w:szCs w:val="24"/>
          <w:lang w:val="sr-Cyrl-RS"/>
        </w:rPr>
        <w:t xml:space="preserve">важења овог </w:t>
      </w:r>
      <w:r w:rsidRPr="00425CA4">
        <w:rPr>
          <w:rFonts w:cs="Arial"/>
          <w:szCs w:val="24"/>
          <w:lang w:val="sr-Cyrl-RS"/>
        </w:rPr>
        <w:t>уговора.</w:t>
      </w:r>
    </w:p>
    <w:p w14:paraId="11C06421" w14:textId="04323CBF" w:rsidR="00343A18" w:rsidRDefault="00343A18" w:rsidP="00177271">
      <w:pPr>
        <w:pStyle w:val="KDParagraf"/>
        <w:spacing w:before="0"/>
        <w:rPr>
          <w:rFonts w:cs="Arial"/>
        </w:rPr>
      </w:pPr>
      <w:r w:rsidRPr="000A0C74">
        <w:rPr>
          <w:rFonts w:cs="Arial"/>
        </w:rPr>
        <w:lastRenderedPageBreak/>
        <w:t xml:space="preserve">У цену су урачунати сви трошкови који се односе на предмет </w:t>
      </w:r>
      <w:r w:rsidR="00844E30">
        <w:rPr>
          <w:rFonts w:cs="Arial"/>
          <w:lang w:val="sr-Cyrl-RS"/>
        </w:rPr>
        <w:t>уговора</w:t>
      </w:r>
      <w:r w:rsidRPr="000A0C74">
        <w:rPr>
          <w:rFonts w:cs="Arial"/>
        </w:rPr>
        <w:t xml:space="preserve"> и који су одређени Конкурсном документацијом.</w:t>
      </w:r>
    </w:p>
    <w:p w14:paraId="40FFF2FB" w14:textId="77777777" w:rsidR="007B615B" w:rsidRPr="000A0C74" w:rsidRDefault="007B615B" w:rsidP="00177271">
      <w:pPr>
        <w:pStyle w:val="KDParagraf"/>
        <w:spacing w:before="0"/>
        <w:rPr>
          <w:rFonts w:cs="Arial"/>
        </w:rPr>
      </w:pPr>
    </w:p>
    <w:p w14:paraId="1CCE11D1" w14:textId="40FD1740" w:rsidR="00343A18" w:rsidRPr="00177271" w:rsidRDefault="00343A18" w:rsidP="00177271">
      <w:pPr>
        <w:pStyle w:val="KDParagraf"/>
        <w:spacing w:before="0"/>
        <w:rPr>
          <w:rFonts w:cs="Arial"/>
        </w:rPr>
      </w:pPr>
      <w:r w:rsidRPr="000A0C74">
        <w:rPr>
          <w:rFonts w:cs="Arial"/>
        </w:rPr>
        <w:t>Цена добара из става 1.</w:t>
      </w:r>
      <w:r w:rsidR="007B615B">
        <w:rPr>
          <w:rFonts w:cs="Arial"/>
          <w:lang w:val="sr-Cyrl-RS"/>
        </w:rPr>
        <w:t xml:space="preserve"> </w:t>
      </w:r>
      <w:proofErr w:type="gramStart"/>
      <w:r w:rsidRPr="000A0C74">
        <w:rPr>
          <w:rFonts w:cs="Arial"/>
        </w:rPr>
        <w:t>овог</w:t>
      </w:r>
      <w:proofErr w:type="gramEnd"/>
      <w:r w:rsidRPr="000A0C74">
        <w:rPr>
          <w:rFonts w:cs="Arial"/>
        </w:rPr>
        <w:t xml:space="preserve"> члана утврђена је на паритету испоручено </w:t>
      </w:r>
      <w:r w:rsidR="008F5947" w:rsidRPr="000A0C74">
        <w:rPr>
          <w:rFonts w:cs="Arial"/>
          <w:lang w:val="sr-Cyrl-RS" w:eastAsia="zh-CN"/>
        </w:rPr>
        <w:t>пословном простору</w:t>
      </w:r>
      <w:r w:rsidR="008F5947" w:rsidRPr="000A0C74">
        <w:rPr>
          <w:rFonts w:cs="Arial"/>
          <w:lang w:val="sr-Latn-RS" w:eastAsia="zh-CN"/>
        </w:rPr>
        <w:t xml:space="preserve"> - </w:t>
      </w:r>
      <w:r w:rsidR="008F5947" w:rsidRPr="000A0C74">
        <w:rPr>
          <w:rFonts w:cs="Arial"/>
          <w:lang w:val="sr-Cyrl-RS" w:eastAsia="zh-CN"/>
        </w:rPr>
        <w:t xml:space="preserve">локацији </w:t>
      </w:r>
      <w:r w:rsidR="00844E30">
        <w:rPr>
          <w:rFonts w:cs="Arial"/>
          <w:lang w:val="sr-Cyrl-RS" w:eastAsia="zh-CN"/>
        </w:rPr>
        <w:t>П</w:t>
      </w:r>
      <w:r w:rsidR="008F5947" w:rsidRPr="000A0C74">
        <w:rPr>
          <w:rFonts w:cs="Arial"/>
          <w:lang w:val="sr-Cyrl-RS" w:eastAsia="zh-CN"/>
        </w:rPr>
        <w:t>родавца</w:t>
      </w:r>
      <w:r w:rsidR="007B615B">
        <w:rPr>
          <w:rFonts w:cs="Arial"/>
          <w:lang w:val="sr-Cyrl-RS" w:eastAsia="zh-CN"/>
        </w:rPr>
        <w:t xml:space="preserve"> _______________</w:t>
      </w:r>
      <w:r w:rsidR="008F5947" w:rsidRPr="000A0C74">
        <w:rPr>
          <w:rFonts w:cs="Arial"/>
        </w:rPr>
        <w:t xml:space="preserve"> </w:t>
      </w:r>
      <w:r w:rsidRPr="000A0C74">
        <w:rPr>
          <w:rFonts w:cs="Arial"/>
        </w:rPr>
        <w:t xml:space="preserve">и </w:t>
      </w:r>
      <w:r w:rsidRPr="00177271">
        <w:rPr>
          <w:rFonts w:cs="Arial"/>
        </w:rPr>
        <w:t>обухвата трошкове које Продавац има у вези испоруке на начин како је регулисано овим Уговором.</w:t>
      </w:r>
    </w:p>
    <w:p w14:paraId="288E51E0" w14:textId="77777777" w:rsidR="00343A18" w:rsidRPr="00177271" w:rsidRDefault="00343A18" w:rsidP="00177271">
      <w:pPr>
        <w:pStyle w:val="KDParagraf"/>
        <w:spacing w:before="0"/>
        <w:rPr>
          <w:rFonts w:cs="Arial"/>
        </w:rPr>
      </w:pPr>
    </w:p>
    <w:p w14:paraId="6988673B" w14:textId="77777777" w:rsidR="00343A18" w:rsidRPr="00F6543D" w:rsidRDefault="00343A18" w:rsidP="00177271">
      <w:pPr>
        <w:pStyle w:val="KDParagraf"/>
        <w:spacing w:before="0"/>
        <w:rPr>
          <w:rFonts w:cs="Arial"/>
          <w:b/>
        </w:rPr>
      </w:pPr>
      <w:r w:rsidRPr="00F6543D">
        <w:rPr>
          <w:rFonts w:cs="Arial"/>
          <w:b/>
        </w:rPr>
        <w:t>ИЗДАВАЊЕ РАЧУНА И ПЛАЋАЊЕ</w:t>
      </w:r>
    </w:p>
    <w:p w14:paraId="170B90F2" w14:textId="77777777" w:rsidR="00343A18" w:rsidRPr="00F6543D" w:rsidRDefault="00343A18" w:rsidP="00177271">
      <w:pPr>
        <w:spacing w:before="0"/>
        <w:jc w:val="center"/>
        <w:rPr>
          <w:rFonts w:cs="Arial"/>
          <w:b/>
        </w:rPr>
      </w:pPr>
      <w:r w:rsidRPr="00F6543D">
        <w:rPr>
          <w:rFonts w:cs="Arial"/>
          <w:b/>
        </w:rPr>
        <w:t>Члан 4.</w:t>
      </w:r>
    </w:p>
    <w:p w14:paraId="73D66749" w14:textId="306144E6" w:rsidR="00DC091F" w:rsidRPr="00F6543D" w:rsidRDefault="00DC091F" w:rsidP="00DC091F">
      <w:pPr>
        <w:pStyle w:val="KDParagraf"/>
        <w:spacing w:before="0"/>
        <w:rPr>
          <w:rFonts w:eastAsia="Calibri" w:cs="Arial"/>
        </w:rPr>
      </w:pPr>
      <w:r w:rsidRPr="00F6543D">
        <w:rPr>
          <w:rFonts w:eastAsia="Calibri" w:cs="Arial"/>
        </w:rPr>
        <w:t xml:space="preserve">Продавац </w:t>
      </w:r>
      <w:r>
        <w:rPr>
          <w:rFonts w:eastAsia="Calibri" w:cs="Arial"/>
          <w:lang w:val="sr-Cyrl-RS"/>
        </w:rPr>
        <w:t xml:space="preserve">и Купац </w:t>
      </w:r>
      <w:r w:rsidRPr="00F6543D">
        <w:rPr>
          <w:rFonts w:eastAsia="Calibri" w:cs="Arial"/>
        </w:rPr>
        <w:t>се обавезуј</w:t>
      </w:r>
      <w:r>
        <w:rPr>
          <w:rFonts w:eastAsia="Calibri" w:cs="Arial"/>
          <w:lang w:val="sr-Cyrl-RS"/>
        </w:rPr>
        <w:t>у</w:t>
      </w:r>
      <w:r w:rsidRPr="00F6543D">
        <w:rPr>
          <w:rFonts w:eastAsia="Calibri" w:cs="Arial"/>
        </w:rPr>
        <w:t xml:space="preserve"> да, по извршеној испоруци </w:t>
      </w:r>
      <w:r>
        <w:rPr>
          <w:rFonts w:eastAsia="Calibri" w:cs="Arial"/>
          <w:lang w:val="sr-Cyrl-RS"/>
        </w:rPr>
        <w:t>возила</w:t>
      </w:r>
      <w:r w:rsidRPr="00F6543D">
        <w:rPr>
          <w:rFonts w:eastAsia="Calibri" w:cs="Arial"/>
        </w:rPr>
        <w:t xml:space="preserve"> из члана 1. </w:t>
      </w:r>
      <w:proofErr w:type="gramStart"/>
      <w:r w:rsidRPr="00F6543D">
        <w:rPr>
          <w:rFonts w:eastAsia="Calibri" w:cs="Arial"/>
        </w:rPr>
        <w:t>овог</w:t>
      </w:r>
      <w:proofErr w:type="gramEnd"/>
      <w:r w:rsidRPr="00F6543D">
        <w:rPr>
          <w:rFonts w:eastAsia="Calibri" w:cs="Arial"/>
        </w:rPr>
        <w:t xml:space="preserve"> Уговора, испостав</w:t>
      </w:r>
      <w:r>
        <w:rPr>
          <w:rFonts w:eastAsia="Calibri" w:cs="Arial"/>
          <w:lang w:val="sr-Cyrl-RS"/>
        </w:rPr>
        <w:t>е</w:t>
      </w:r>
      <w:r w:rsidRPr="00F6543D">
        <w:rPr>
          <w:rFonts w:eastAsia="Calibri" w:cs="Arial"/>
        </w:rPr>
        <w:t xml:space="preserve"> исправ</w:t>
      </w:r>
      <w:r>
        <w:rPr>
          <w:rFonts w:eastAsia="Calibri" w:cs="Arial"/>
          <w:lang w:val="sr-Cyrl-RS"/>
        </w:rPr>
        <w:t>не</w:t>
      </w:r>
      <w:r w:rsidRPr="00F6543D">
        <w:rPr>
          <w:rFonts w:eastAsia="Calibri" w:cs="Arial"/>
        </w:rPr>
        <w:t xml:space="preserve"> </w:t>
      </w:r>
      <w:r w:rsidRPr="00F6543D">
        <w:rPr>
          <w:rFonts w:eastAsia="Calibri" w:cs="Arial"/>
          <w:lang w:val="sr-Cyrl-RS"/>
        </w:rPr>
        <w:t>рачун</w:t>
      </w:r>
      <w:r>
        <w:rPr>
          <w:rFonts w:eastAsia="Calibri" w:cs="Arial"/>
          <w:lang w:val="sr-Cyrl-RS"/>
        </w:rPr>
        <w:t>е</w:t>
      </w:r>
      <w:r w:rsidRPr="00F6543D">
        <w:rPr>
          <w:rFonts w:eastAsia="Calibri" w:cs="Arial"/>
        </w:rPr>
        <w:t xml:space="preserve"> Купцу</w:t>
      </w:r>
      <w:r>
        <w:rPr>
          <w:rFonts w:eastAsia="Calibri" w:cs="Arial"/>
          <w:lang w:val="sr-Cyrl-RS"/>
        </w:rPr>
        <w:t xml:space="preserve"> односно Продавцу</w:t>
      </w:r>
      <w:r w:rsidRPr="00F6543D">
        <w:rPr>
          <w:rFonts w:eastAsia="Calibri" w:cs="Arial"/>
        </w:rPr>
        <w:t>, у року од 3 (</w:t>
      </w:r>
      <w:r>
        <w:rPr>
          <w:rFonts w:eastAsia="Calibri" w:cs="Arial"/>
          <w:lang w:val="sr-Cyrl-RS"/>
        </w:rPr>
        <w:t xml:space="preserve">словима: </w:t>
      </w:r>
      <w:r w:rsidRPr="00F6543D">
        <w:rPr>
          <w:rFonts w:eastAsia="Calibri" w:cs="Arial"/>
        </w:rPr>
        <w:t>три) дана, од дана извршене испоруке</w:t>
      </w:r>
      <w:r w:rsidRPr="00F6543D">
        <w:rPr>
          <w:rFonts w:eastAsia="Calibri" w:cs="Arial"/>
          <w:lang w:val="sr-Cyrl-RS"/>
        </w:rPr>
        <w:t xml:space="preserve"> </w:t>
      </w:r>
      <w:r w:rsidRPr="00F6543D">
        <w:rPr>
          <w:rFonts w:cs="Arial"/>
          <w:lang w:val="sr-Cyrl-RS"/>
        </w:rPr>
        <w:t>нових возила</w:t>
      </w:r>
      <w:r w:rsidRPr="00F6543D">
        <w:rPr>
          <w:rFonts w:cs="Arial"/>
          <w:lang w:val="sr-Latn-CS"/>
        </w:rPr>
        <w:t xml:space="preserve"> и </w:t>
      </w:r>
      <w:r>
        <w:rPr>
          <w:rFonts w:cs="Arial"/>
          <w:lang w:val="sr-Cyrl-RS"/>
        </w:rPr>
        <w:t xml:space="preserve">предаје старих возила, а на основу </w:t>
      </w:r>
      <w:r w:rsidRPr="00F6543D">
        <w:rPr>
          <w:rFonts w:cs="Arial"/>
          <w:lang w:val="sr-Latn-CS"/>
        </w:rPr>
        <w:t>потпис</w:t>
      </w:r>
      <w:r>
        <w:rPr>
          <w:rFonts w:cs="Arial"/>
          <w:lang w:val="sr-Cyrl-RS"/>
        </w:rPr>
        <w:t>аних</w:t>
      </w:r>
      <w:r w:rsidRPr="00F6543D">
        <w:rPr>
          <w:rFonts w:cs="Arial"/>
          <w:lang w:val="sr-Latn-CS"/>
        </w:rPr>
        <w:t xml:space="preserve"> </w:t>
      </w:r>
      <w:r w:rsidRPr="00F6543D">
        <w:rPr>
          <w:rFonts w:eastAsia="Calibri" w:cs="Arial"/>
          <w:lang w:val="sr-Cyrl-RS"/>
        </w:rPr>
        <w:t>Записника о пријему нових возила и Записника о предаји старих возила</w:t>
      </w:r>
      <w:r w:rsidRPr="00F6543D">
        <w:rPr>
          <w:rFonts w:eastAsia="Calibri" w:cs="Arial"/>
        </w:rPr>
        <w:t xml:space="preserve">. </w:t>
      </w:r>
    </w:p>
    <w:p w14:paraId="6304D3C6" w14:textId="77777777" w:rsidR="007A0FE1" w:rsidRDefault="007A0FE1" w:rsidP="00177271">
      <w:pPr>
        <w:pStyle w:val="KDParagraf"/>
        <w:spacing w:before="0"/>
        <w:rPr>
          <w:rFonts w:cs="Arial"/>
        </w:rPr>
      </w:pPr>
    </w:p>
    <w:p w14:paraId="79EB474C" w14:textId="3D83BBD7" w:rsidR="00FB51D5" w:rsidRDefault="00FB51D5" w:rsidP="00177271">
      <w:pPr>
        <w:pStyle w:val="KDParagraf"/>
        <w:spacing w:before="0"/>
        <w:rPr>
          <w:rFonts w:cs="Arial"/>
        </w:rPr>
      </w:pPr>
      <w:r w:rsidRPr="00F6543D">
        <w:rPr>
          <w:rFonts w:cs="Arial"/>
        </w:rPr>
        <w:t>Рачун</w:t>
      </w:r>
      <w:r w:rsidR="007A0FE1">
        <w:rPr>
          <w:rFonts w:cs="Arial"/>
          <w:lang w:val="sr-Cyrl-RS"/>
        </w:rPr>
        <w:t>и</w:t>
      </w:r>
      <w:r w:rsidRPr="00F6543D">
        <w:rPr>
          <w:rFonts w:cs="Arial"/>
        </w:rPr>
        <w:t xml:space="preserve"> мора</w:t>
      </w:r>
      <w:r w:rsidR="007A0FE1">
        <w:rPr>
          <w:rFonts w:cs="Arial"/>
          <w:lang w:val="sr-Cyrl-RS"/>
        </w:rPr>
        <w:t>ју</w:t>
      </w:r>
      <w:r w:rsidRPr="00F6543D">
        <w:rPr>
          <w:rFonts w:cs="Arial"/>
        </w:rPr>
        <w:t xml:space="preserve"> бити достављен</w:t>
      </w:r>
      <w:r w:rsidR="007A0FE1">
        <w:rPr>
          <w:rFonts w:cs="Arial"/>
          <w:lang w:val="sr-Cyrl-RS"/>
        </w:rPr>
        <w:t>и</w:t>
      </w:r>
      <w:r w:rsidRPr="00F6543D">
        <w:rPr>
          <w:rFonts w:cs="Arial"/>
        </w:rPr>
        <w:t xml:space="preserve"> на адресу </w:t>
      </w:r>
      <w:r w:rsidR="00DD7B26" w:rsidRPr="00F6543D">
        <w:rPr>
          <w:rFonts w:cs="Arial"/>
          <w:lang w:val="sr-Cyrl-RS"/>
        </w:rPr>
        <w:t>Купца</w:t>
      </w:r>
      <w:r w:rsidRPr="00F6543D">
        <w:rPr>
          <w:rFonts w:cs="Arial"/>
        </w:rPr>
        <w:t>: Јавно предузеће „Електропривреда Србије</w:t>
      </w:r>
      <w:proofErr w:type="gramStart"/>
      <w:r w:rsidRPr="00F6543D">
        <w:rPr>
          <w:rFonts w:cs="Arial"/>
        </w:rPr>
        <w:t>“ Београд</w:t>
      </w:r>
      <w:proofErr w:type="gramEnd"/>
      <w:r w:rsidRPr="00F6543D">
        <w:rPr>
          <w:rFonts w:cs="Arial"/>
        </w:rPr>
        <w:t xml:space="preserve">, ПИБ </w:t>
      </w:r>
      <w:r w:rsidRPr="00F6543D">
        <w:rPr>
          <w:rFonts w:cs="Arial"/>
          <w:lang w:val="sr-Cyrl-BA"/>
        </w:rPr>
        <w:t>(</w:t>
      </w:r>
      <w:r w:rsidR="00F6543D" w:rsidRPr="00F6543D">
        <w:rPr>
          <w:rFonts w:cs="Arial"/>
          <w:lang w:val="sr-Cyrl-BA"/>
        </w:rPr>
        <w:t>103920327</w:t>
      </w:r>
      <w:r w:rsidRPr="00F6543D">
        <w:rPr>
          <w:rFonts w:cs="Arial"/>
          <w:lang w:val="sr-Cyrl-BA"/>
        </w:rPr>
        <w:t>)</w:t>
      </w:r>
      <w:r w:rsidRPr="00F6543D">
        <w:rPr>
          <w:rFonts w:cs="Arial"/>
        </w:rPr>
        <w:t xml:space="preserve">, са обавезним прилозима и то: </w:t>
      </w:r>
      <w:r w:rsidR="00A32EE1" w:rsidRPr="00F6543D">
        <w:rPr>
          <w:rFonts w:eastAsia="Calibri" w:cs="Arial"/>
          <w:lang w:val="sr-Cyrl-RS"/>
        </w:rPr>
        <w:t xml:space="preserve">Записника о пријему </w:t>
      </w:r>
      <w:r w:rsidR="00F6543D" w:rsidRPr="00F6543D">
        <w:rPr>
          <w:rFonts w:eastAsia="Calibri" w:cs="Arial"/>
          <w:lang w:val="sr-Cyrl-RS"/>
        </w:rPr>
        <w:t xml:space="preserve">нових возила </w:t>
      </w:r>
      <w:r w:rsidR="00A32EE1" w:rsidRPr="00F6543D">
        <w:rPr>
          <w:rFonts w:eastAsia="Calibri" w:cs="Arial"/>
          <w:lang w:val="sr-Cyrl-RS"/>
        </w:rPr>
        <w:t xml:space="preserve">и Записника о предаји </w:t>
      </w:r>
      <w:r w:rsidR="00F6543D" w:rsidRPr="00F6543D">
        <w:rPr>
          <w:rFonts w:eastAsia="Calibri" w:cs="Arial"/>
          <w:lang w:val="sr-Cyrl-RS"/>
        </w:rPr>
        <w:t xml:space="preserve">старих возила </w:t>
      </w:r>
      <w:r w:rsidRPr="00F6543D">
        <w:rPr>
          <w:rFonts w:cs="Arial"/>
        </w:rPr>
        <w:t xml:space="preserve">и отпремница на којој је наведен датум испоруке добара, са читко написаним именом и презименом и потписом овлашћеног лица </w:t>
      </w:r>
      <w:r w:rsidRPr="00F6543D">
        <w:rPr>
          <w:rFonts w:cs="Arial"/>
          <w:lang w:val="sr-Latn-CS"/>
        </w:rPr>
        <w:t>Купца</w:t>
      </w:r>
      <w:r w:rsidRPr="00F6543D">
        <w:rPr>
          <w:rFonts w:cs="Arial"/>
        </w:rPr>
        <w:t xml:space="preserve">, које је примило </w:t>
      </w:r>
      <w:r w:rsidR="00F6543D">
        <w:rPr>
          <w:rFonts w:cs="Arial"/>
          <w:lang w:val="sr-Cyrl-RS"/>
        </w:rPr>
        <w:t>нова возила</w:t>
      </w:r>
      <w:r w:rsidRPr="00F6543D">
        <w:rPr>
          <w:rFonts w:cs="Arial"/>
        </w:rPr>
        <w:t>.</w:t>
      </w:r>
    </w:p>
    <w:p w14:paraId="59DFA952" w14:textId="77777777" w:rsidR="00F6543D" w:rsidRPr="00F6543D" w:rsidRDefault="00F6543D" w:rsidP="00177271">
      <w:pPr>
        <w:pStyle w:val="KDParagraf"/>
        <w:spacing w:before="0"/>
        <w:rPr>
          <w:rFonts w:cs="Arial"/>
        </w:rPr>
      </w:pPr>
    </w:p>
    <w:p w14:paraId="66586212" w14:textId="52EFD03F" w:rsidR="00FB51D5" w:rsidRDefault="007A0FE1" w:rsidP="00177271">
      <w:pPr>
        <w:pStyle w:val="KDParagraf"/>
        <w:spacing w:before="0"/>
        <w:rPr>
          <w:rFonts w:cs="Arial"/>
          <w:lang w:val="sr-Cyrl-RS"/>
        </w:rPr>
      </w:pPr>
      <w:r>
        <w:rPr>
          <w:rFonts w:cs="Arial"/>
          <w:lang w:val="sr-Cyrl-RS"/>
        </w:rPr>
        <w:t>У испостављеним</w:t>
      </w:r>
      <w:r w:rsidR="00FB51D5" w:rsidRPr="00F6543D">
        <w:rPr>
          <w:rFonts w:cs="Arial"/>
          <w:lang w:val="sr-Cyrl-RS"/>
        </w:rPr>
        <w:t xml:space="preserve"> рачун</w:t>
      </w:r>
      <w:r>
        <w:rPr>
          <w:rFonts w:cs="Arial"/>
          <w:lang w:val="sr-Cyrl-RS"/>
        </w:rPr>
        <w:t>има и отпремницама</w:t>
      </w:r>
      <w:r w:rsidR="00290BFB" w:rsidRPr="00F6543D">
        <w:rPr>
          <w:rFonts w:cs="Arial"/>
          <w:lang w:val="sr-Cyrl-RS"/>
        </w:rPr>
        <w:t>, Продавац</w:t>
      </w:r>
      <w:r w:rsidR="00FB51D5" w:rsidRPr="00F6543D">
        <w:rPr>
          <w:rFonts w:cs="Arial"/>
          <w:lang w:val="sr-Cyrl-RS"/>
        </w:rPr>
        <w:t xml:space="preserve"> је дужан да се придржава тачно дефинисаних назива </w:t>
      </w:r>
      <w:r w:rsidR="00F6543D">
        <w:rPr>
          <w:rFonts w:cs="Arial"/>
          <w:lang w:val="sr-Cyrl-RS"/>
        </w:rPr>
        <w:t xml:space="preserve">нових </w:t>
      </w:r>
      <w:r w:rsidR="00D711D9">
        <w:rPr>
          <w:rFonts w:cs="Arial"/>
          <w:lang w:val="sr-Cyrl-RS"/>
        </w:rPr>
        <w:t xml:space="preserve">и старих </w:t>
      </w:r>
      <w:r w:rsidR="00F6543D">
        <w:rPr>
          <w:rFonts w:cs="Arial"/>
          <w:lang w:val="sr-Cyrl-RS"/>
        </w:rPr>
        <w:t>возила</w:t>
      </w:r>
      <w:r w:rsidR="00FB51D5" w:rsidRPr="00F6543D">
        <w:rPr>
          <w:rFonts w:cs="Arial"/>
          <w:lang w:val="sr-Cyrl-RS"/>
        </w:rPr>
        <w:t xml:space="preserve"> и</w:t>
      </w:r>
      <w:r w:rsidR="00F6543D">
        <w:rPr>
          <w:rFonts w:cs="Arial"/>
          <w:lang w:val="sr-Cyrl-RS"/>
        </w:rPr>
        <w:t>з</w:t>
      </w:r>
      <w:r w:rsidR="00FB51D5" w:rsidRPr="00F6543D">
        <w:rPr>
          <w:rFonts w:cs="Arial"/>
          <w:lang w:val="sr-Cyrl-RS"/>
        </w:rPr>
        <w:t xml:space="preserve"> прихваћене понуде </w:t>
      </w:r>
      <w:r w:rsidR="00F6543D">
        <w:rPr>
          <w:rFonts w:cs="Arial"/>
          <w:lang w:val="sr-Cyrl-RS"/>
        </w:rPr>
        <w:t>и</w:t>
      </w:r>
      <w:r w:rsidR="00FB51D5" w:rsidRPr="00F6543D">
        <w:rPr>
          <w:rFonts w:cs="Arial"/>
          <w:lang w:val="sr-Cyrl-RS"/>
        </w:rPr>
        <w:t xml:space="preserve"> Обрасца структуре цене. </w:t>
      </w:r>
      <w:r w:rsidR="00CF0E9D" w:rsidRPr="00F6543D">
        <w:rPr>
          <w:rFonts w:cs="Arial"/>
          <w:lang w:val="sr-Cyrl-RS"/>
        </w:rPr>
        <w:t>Рачуни који</w:t>
      </w:r>
      <w:r w:rsidR="00FB51D5" w:rsidRPr="00F6543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F6543D">
        <w:rPr>
          <w:rFonts w:cs="Arial"/>
          <w:lang w:val="sr-Cyrl-RS"/>
        </w:rPr>
        <w:t>ни тачан назив, Продавац</w:t>
      </w:r>
      <w:r w:rsidR="00FB51D5" w:rsidRPr="00F6543D">
        <w:rPr>
          <w:rFonts w:cs="Arial"/>
          <w:lang w:val="sr-Cyrl-RS"/>
        </w:rPr>
        <w:t xml:space="preserve"> је обавезан да уз рачун достави прилог са упоре</w:t>
      </w:r>
      <w:r w:rsidR="00CF0E9D" w:rsidRPr="00F6543D">
        <w:rPr>
          <w:rFonts w:cs="Arial"/>
          <w:lang w:val="sr-Cyrl-RS"/>
        </w:rPr>
        <w:t>дним прегледом назива из рачуна</w:t>
      </w:r>
      <w:r w:rsidR="00FB51D5" w:rsidRPr="00F6543D">
        <w:rPr>
          <w:rFonts w:cs="Arial"/>
          <w:lang w:val="sr-Cyrl-RS"/>
        </w:rPr>
        <w:t xml:space="preserve"> са захтеваним називима из конкурсне документације и прихваћене понуде.</w:t>
      </w:r>
    </w:p>
    <w:p w14:paraId="668B3F00" w14:textId="77777777" w:rsidR="00F6543D" w:rsidRPr="00177271" w:rsidRDefault="00F6543D" w:rsidP="00177271">
      <w:pPr>
        <w:pStyle w:val="KDParagraf"/>
        <w:spacing w:before="0"/>
        <w:rPr>
          <w:rFonts w:cs="Arial"/>
          <w:i/>
          <w:lang w:val="sr-Cyrl-RS"/>
        </w:rPr>
      </w:pPr>
    </w:p>
    <w:p w14:paraId="23806EE3" w14:textId="748C8710" w:rsidR="004C29D8" w:rsidRDefault="004C29D8" w:rsidP="00177271">
      <w:pPr>
        <w:pStyle w:val="KDParagraf"/>
        <w:spacing w:before="0"/>
        <w:rPr>
          <w:rFonts w:eastAsia="Calibri" w:cs="Arial"/>
        </w:rPr>
      </w:pPr>
      <w:r w:rsidRPr="00844E30">
        <w:rPr>
          <w:rFonts w:eastAsia="Calibri" w:cs="Arial"/>
        </w:rPr>
        <w:t>Рок плаћања почиње да тече од дана пријема исправн</w:t>
      </w:r>
      <w:r w:rsidR="00D711D9">
        <w:rPr>
          <w:rFonts w:eastAsia="Calibri" w:cs="Arial"/>
          <w:lang w:val="sr-Cyrl-RS"/>
        </w:rPr>
        <w:t>их</w:t>
      </w:r>
      <w:r w:rsidRPr="00844E30">
        <w:rPr>
          <w:rFonts w:eastAsia="Calibri" w:cs="Arial"/>
        </w:rPr>
        <w:t xml:space="preserve"> </w:t>
      </w:r>
      <w:r w:rsidR="00DD7B26" w:rsidRPr="00844E30">
        <w:rPr>
          <w:rFonts w:eastAsia="Calibri" w:cs="Arial"/>
        </w:rPr>
        <w:t>рачуна</w:t>
      </w:r>
      <w:r w:rsidRPr="00844E30">
        <w:rPr>
          <w:rFonts w:eastAsia="Calibri" w:cs="Arial"/>
        </w:rPr>
        <w:t xml:space="preserve"> са захтеваном пратећом документацијом. </w:t>
      </w:r>
    </w:p>
    <w:p w14:paraId="4E265896" w14:textId="77777777" w:rsidR="00D711D9" w:rsidRPr="00844E30" w:rsidRDefault="00D711D9" w:rsidP="00177271">
      <w:pPr>
        <w:pStyle w:val="KDParagraf"/>
        <w:spacing w:before="0"/>
        <w:rPr>
          <w:rFonts w:eastAsia="Calibri" w:cs="Arial"/>
        </w:rPr>
      </w:pPr>
    </w:p>
    <w:p w14:paraId="796FBD4E" w14:textId="14A564FF" w:rsidR="00343A18" w:rsidRPr="00844E30" w:rsidRDefault="00343A18" w:rsidP="00177271">
      <w:pPr>
        <w:pStyle w:val="KDParagraf"/>
        <w:spacing w:before="0"/>
        <w:rPr>
          <w:rFonts w:eastAsia="Calibri" w:cs="Arial"/>
        </w:rPr>
      </w:pPr>
      <w:r w:rsidRPr="00844E30">
        <w:rPr>
          <w:rFonts w:eastAsia="Calibri" w:cs="Arial"/>
        </w:rPr>
        <w:t>Плаћање укупно уговорене цене извршиће се у динарима, на рачун Продавца бр____________________ који се води код _________ банке у це</w:t>
      </w:r>
      <w:r w:rsidR="00646B06" w:rsidRPr="00844E30">
        <w:rPr>
          <w:rFonts w:eastAsia="Calibri" w:cs="Arial"/>
        </w:rPr>
        <w:t xml:space="preserve">лости, након закључења Уговора </w:t>
      </w:r>
      <w:r w:rsidRPr="00844E30">
        <w:rPr>
          <w:rFonts w:eastAsia="Calibri" w:cs="Arial"/>
        </w:rPr>
        <w:t xml:space="preserve">и након испоруке предмета Уговора и успешно извршеног квалитативног и квантитативног пријема предмета Уговора, у </w:t>
      </w:r>
      <w:r w:rsidR="00DD7B26" w:rsidRPr="00844E30">
        <w:rPr>
          <w:rFonts w:eastAsia="Calibri" w:cs="Arial"/>
        </w:rPr>
        <w:t>року о</w:t>
      </w:r>
      <w:r w:rsidR="00844E30" w:rsidRPr="00844E30">
        <w:rPr>
          <w:rFonts w:eastAsia="Calibri" w:cs="Arial"/>
        </w:rPr>
        <w:t>д</w:t>
      </w:r>
      <w:r w:rsidR="00DD7B26" w:rsidRPr="00844E30">
        <w:rPr>
          <w:rFonts w:eastAsia="Calibri" w:cs="Arial"/>
        </w:rPr>
        <w:t xml:space="preserve"> 45 дана од</w:t>
      </w:r>
      <w:r w:rsidRPr="00844E30">
        <w:rPr>
          <w:rFonts w:eastAsia="Calibri" w:cs="Arial"/>
        </w:rPr>
        <w:t xml:space="preserve"> пријема </w:t>
      </w:r>
      <w:r w:rsidR="007A0FE1">
        <w:rPr>
          <w:rFonts w:eastAsia="Calibri" w:cs="Arial"/>
          <w:lang w:val="sr-Cyrl-RS"/>
        </w:rPr>
        <w:t xml:space="preserve">сваког појединачног </w:t>
      </w:r>
      <w:r w:rsidRPr="00844E30">
        <w:rPr>
          <w:rFonts w:eastAsia="Calibri" w:cs="Arial"/>
        </w:rPr>
        <w:t>исправног рачуна.</w:t>
      </w:r>
    </w:p>
    <w:p w14:paraId="68D9C2E4" w14:textId="7F27EAD4" w:rsidR="00343A18" w:rsidRPr="00177271" w:rsidRDefault="00343A18" w:rsidP="00177271">
      <w:pPr>
        <w:pStyle w:val="KDParagraf"/>
        <w:spacing w:before="0"/>
        <w:rPr>
          <w:rFonts w:eastAsia="Calibri" w:cs="Arial"/>
          <w:i/>
          <w:color w:val="00B0F0"/>
        </w:rPr>
      </w:pPr>
    </w:p>
    <w:p w14:paraId="4CFA614A" w14:textId="77777777" w:rsidR="00343A18" w:rsidRPr="00177271" w:rsidRDefault="00343A18" w:rsidP="00177271">
      <w:pPr>
        <w:pStyle w:val="KDParagraf"/>
        <w:spacing w:before="0"/>
        <w:rPr>
          <w:rFonts w:cs="Arial"/>
          <w:b/>
        </w:rPr>
      </w:pPr>
      <w:r w:rsidRPr="00177271">
        <w:rPr>
          <w:rFonts w:cs="Arial"/>
          <w:b/>
        </w:rPr>
        <w:t>РОК И МЕСТО ИСПОРУКЕ</w:t>
      </w:r>
    </w:p>
    <w:p w14:paraId="2B62D039" w14:textId="77777777" w:rsidR="00343A18" w:rsidRPr="00177271" w:rsidRDefault="00343A18" w:rsidP="00177271">
      <w:pPr>
        <w:spacing w:before="0"/>
        <w:jc w:val="center"/>
        <w:rPr>
          <w:rFonts w:cs="Arial"/>
          <w:b/>
        </w:rPr>
      </w:pPr>
      <w:r w:rsidRPr="00177271">
        <w:rPr>
          <w:rFonts w:cs="Arial"/>
          <w:b/>
        </w:rPr>
        <w:t>Члан 5.</w:t>
      </w:r>
    </w:p>
    <w:p w14:paraId="08DAE783" w14:textId="7C0088BC" w:rsidR="00343A18" w:rsidRPr="008F5947" w:rsidRDefault="00343A18" w:rsidP="00177271">
      <w:pPr>
        <w:pStyle w:val="KDParagraf"/>
        <w:spacing w:before="0"/>
        <w:rPr>
          <w:rFonts w:cs="Arial"/>
        </w:rPr>
      </w:pPr>
      <w:r w:rsidRPr="008F5947">
        <w:rPr>
          <w:rFonts w:cs="Arial"/>
        </w:rPr>
        <w:t>Продавац се обавезује да испоруку предмета Уговора изврши у року од ____ дана</w:t>
      </w:r>
      <w:r w:rsidR="00BB407A">
        <w:rPr>
          <w:rFonts w:cs="Arial"/>
        </w:rPr>
        <w:t>,</w:t>
      </w:r>
      <w:r w:rsidR="00646B06">
        <w:rPr>
          <w:rFonts w:cs="Arial"/>
        </w:rPr>
        <w:t xml:space="preserve"> од дана </w:t>
      </w:r>
      <w:r w:rsidR="00DD7B26" w:rsidRPr="008F5947">
        <w:rPr>
          <w:rFonts w:cs="Arial"/>
          <w:lang w:val="sr-Cyrl-RS"/>
        </w:rPr>
        <w:t>закључења Уговора</w:t>
      </w:r>
      <w:r w:rsidRPr="008F5947">
        <w:rPr>
          <w:rFonts w:cs="Arial"/>
        </w:rPr>
        <w:t>.</w:t>
      </w:r>
    </w:p>
    <w:p w14:paraId="7306DF0D" w14:textId="2F3B4639" w:rsidR="00343A18" w:rsidRPr="00177271" w:rsidRDefault="00343A18" w:rsidP="00177271">
      <w:pPr>
        <w:pStyle w:val="KDParagraf"/>
        <w:spacing w:before="0"/>
        <w:rPr>
          <w:rFonts w:cs="Arial"/>
        </w:rPr>
      </w:pPr>
      <w:r w:rsidRPr="00177271">
        <w:rPr>
          <w:rFonts w:cs="Arial"/>
        </w:rPr>
        <w:t xml:space="preserve">Место испоруке је на адреси </w:t>
      </w:r>
      <w:r w:rsidR="00646B06">
        <w:rPr>
          <w:rFonts w:cs="Arial"/>
          <w:lang w:val="sr-Cyrl-RS"/>
        </w:rPr>
        <w:t>Продавца</w:t>
      </w:r>
      <w:r w:rsidR="00646B06" w:rsidRPr="00177271">
        <w:rPr>
          <w:rFonts w:cs="Arial"/>
        </w:rPr>
        <w:t xml:space="preserve"> </w:t>
      </w:r>
      <w:r w:rsidRPr="00177271">
        <w:rPr>
          <w:rFonts w:cs="Arial"/>
        </w:rPr>
        <w:t>_______________</w:t>
      </w:r>
      <w:proofErr w:type="gramStart"/>
      <w:r w:rsidRPr="00177271">
        <w:rPr>
          <w:rFonts w:cs="Arial"/>
        </w:rPr>
        <w:t>_(</w:t>
      </w:r>
      <w:proofErr w:type="gramEnd"/>
      <w:r w:rsidRPr="00177271">
        <w:rPr>
          <w:rFonts w:cs="Arial"/>
        </w:rPr>
        <w:t xml:space="preserve">адреса и место испоруке). </w:t>
      </w:r>
    </w:p>
    <w:p w14:paraId="69A7E6CA" w14:textId="43732E70" w:rsidR="00343A18" w:rsidRPr="00844E30" w:rsidRDefault="00343A18" w:rsidP="006F318E">
      <w:pPr>
        <w:spacing w:before="0"/>
        <w:rPr>
          <w:rFonts w:cs="Arial"/>
          <w:lang w:val="sr-Cyrl-RS" w:eastAsia="zh-CN"/>
        </w:rPr>
      </w:pPr>
      <w:r w:rsidRPr="00177271">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00646B06">
        <w:rPr>
          <w:rFonts w:cs="Arial"/>
        </w:rPr>
        <w:t>ра</w:t>
      </w:r>
      <w:r w:rsidR="006F318E" w:rsidRPr="00FF122F">
        <w:rPr>
          <w:rFonts w:cs="Arial"/>
          <w:color w:val="FF0000"/>
          <w:lang w:val="sr-Cyrl-RS" w:eastAsia="zh-CN"/>
        </w:rPr>
        <w:t xml:space="preserve"> </w:t>
      </w:r>
      <w:r w:rsidR="006F318E" w:rsidRPr="00844E30">
        <w:rPr>
          <w:rFonts w:cs="Arial"/>
          <w:lang w:val="sr-Cyrl-RS" w:eastAsia="zh-CN"/>
        </w:rPr>
        <w:t>пословном простору</w:t>
      </w:r>
      <w:r w:rsidR="006F318E" w:rsidRPr="00844E30">
        <w:rPr>
          <w:rFonts w:cs="Arial"/>
          <w:lang w:val="sr-Latn-RS" w:eastAsia="zh-CN"/>
        </w:rPr>
        <w:t xml:space="preserve"> - </w:t>
      </w:r>
      <w:r w:rsidR="006F318E" w:rsidRPr="00844E30">
        <w:rPr>
          <w:rFonts w:cs="Arial"/>
          <w:lang w:val="sr-Cyrl-RS" w:eastAsia="zh-CN"/>
        </w:rPr>
        <w:t xml:space="preserve">локацији </w:t>
      </w:r>
      <w:r w:rsidR="00844E30" w:rsidRPr="00844E30">
        <w:rPr>
          <w:rFonts w:cs="Arial"/>
          <w:lang w:val="sr-Cyrl-RS" w:eastAsia="zh-CN"/>
        </w:rPr>
        <w:t xml:space="preserve">Продавца </w:t>
      </w:r>
      <w:r w:rsidR="00646B06" w:rsidRPr="00844E30">
        <w:rPr>
          <w:rFonts w:cs="Arial"/>
          <w:lang w:val="sr-Cyrl-RS" w:eastAsia="zh-CN"/>
        </w:rPr>
        <w:t>______________ (</w:t>
      </w:r>
      <w:r w:rsidR="00FE3025" w:rsidRPr="00844E30">
        <w:rPr>
          <w:rFonts w:cs="Arial"/>
          <w:lang w:val="sr-Cyrl-RS" w:eastAsia="zh-CN"/>
        </w:rPr>
        <w:t xml:space="preserve">адреса </w:t>
      </w:r>
      <w:r w:rsidR="00646B06" w:rsidRPr="00844E30">
        <w:rPr>
          <w:rFonts w:cs="Arial"/>
          <w:lang w:val="sr-Cyrl-RS" w:eastAsia="zh-CN"/>
        </w:rPr>
        <w:t>Продавца)</w:t>
      </w:r>
      <w:r w:rsidR="006F318E" w:rsidRPr="00844E30">
        <w:rPr>
          <w:rFonts w:cs="Arial"/>
          <w:lang w:val="sr-Cyrl-RS" w:eastAsia="zh-CN"/>
        </w:rPr>
        <w:t>.</w:t>
      </w:r>
    </w:p>
    <w:p w14:paraId="648AEEE9" w14:textId="77777777" w:rsidR="00343A18" w:rsidRPr="00844E30" w:rsidRDefault="00343A18" w:rsidP="00177271">
      <w:pPr>
        <w:pStyle w:val="KDParagraf"/>
        <w:spacing w:before="0"/>
        <w:rPr>
          <w:rFonts w:cs="Arial"/>
        </w:rPr>
      </w:pPr>
      <w:r w:rsidRPr="00844E30">
        <w:rPr>
          <w:rFonts w:cs="Arial"/>
        </w:rPr>
        <w:t>Евентуално настала штета приликом транспорта предметних добара до места испоруке пада на терет Продавца.</w:t>
      </w:r>
    </w:p>
    <w:p w14:paraId="537AE648" w14:textId="2D3FE420" w:rsidR="0018406A" w:rsidRPr="00844E30" w:rsidRDefault="00343A18" w:rsidP="00177271">
      <w:pPr>
        <w:pStyle w:val="KDParagraf"/>
        <w:spacing w:before="0"/>
        <w:rPr>
          <w:rFonts w:cs="Arial"/>
        </w:rPr>
      </w:pPr>
      <w:r w:rsidRPr="00844E30">
        <w:rPr>
          <w:rFonts w:cs="Arial"/>
        </w:rPr>
        <w:t>У случају да Продавац не изврши испоруку добара у уговореном/им року/овима, Купац има право на наплату уговорне казне, као и право на раскид Уговора.</w:t>
      </w:r>
    </w:p>
    <w:p w14:paraId="315C404C" w14:textId="77777777" w:rsidR="00CE4D80" w:rsidRPr="00844E30" w:rsidRDefault="0018406A" w:rsidP="00177271">
      <w:pPr>
        <w:pStyle w:val="KDParagraf"/>
        <w:spacing w:before="0"/>
        <w:rPr>
          <w:rFonts w:cs="Arial"/>
          <w:lang w:val="sr-Cyrl-RS"/>
        </w:rPr>
      </w:pPr>
      <w:r w:rsidRPr="00844E30">
        <w:rPr>
          <w:rFonts w:cs="Arial"/>
          <w:lang w:val="sr-Cyrl-RS"/>
        </w:rPr>
        <w:t xml:space="preserve">Купац се обавезује да испоруку </w:t>
      </w:r>
      <w:r w:rsidR="00CE4D80" w:rsidRPr="00844E30">
        <w:rPr>
          <w:rFonts w:cs="Arial"/>
          <w:lang w:val="sr-Cyrl-RS"/>
        </w:rPr>
        <w:t xml:space="preserve">старих возила изврши продавцу у </w:t>
      </w:r>
      <w:r w:rsidRPr="00844E30">
        <w:rPr>
          <w:rFonts w:cs="Arial"/>
          <w:lang w:val="sr-Cyrl-RS"/>
        </w:rPr>
        <w:t xml:space="preserve">року </w:t>
      </w:r>
      <w:r w:rsidR="00CE4D80" w:rsidRPr="00844E30">
        <w:rPr>
          <w:rFonts w:cs="Arial"/>
          <w:lang w:val="sr-Cyrl-RS"/>
        </w:rPr>
        <w:t>наведеном у ставу 1. овог члана.</w:t>
      </w:r>
    </w:p>
    <w:p w14:paraId="5A444766" w14:textId="251EFF30" w:rsidR="0018406A" w:rsidRPr="00844E30" w:rsidRDefault="0018406A" w:rsidP="00177271">
      <w:pPr>
        <w:pStyle w:val="KDParagraf"/>
        <w:spacing w:before="0"/>
        <w:rPr>
          <w:rFonts w:cs="Arial"/>
          <w:lang w:val="sr-Cyrl-RS"/>
        </w:rPr>
      </w:pPr>
      <w:r w:rsidRPr="00844E30">
        <w:rPr>
          <w:rFonts w:cs="Arial"/>
          <w:lang w:val="sr-Cyrl-RS"/>
        </w:rPr>
        <w:t>Место испоруке старих возила је у месту где се преузимају нова возила.</w:t>
      </w:r>
    </w:p>
    <w:p w14:paraId="6BD5091D" w14:textId="0FD6E0A4" w:rsidR="0018406A" w:rsidRPr="00844E30" w:rsidRDefault="0018406A" w:rsidP="0018406A">
      <w:pPr>
        <w:spacing w:before="0"/>
        <w:rPr>
          <w:rFonts w:cs="Arial"/>
          <w:lang w:val="sr-Cyrl-RS" w:eastAsia="zh-CN"/>
        </w:rPr>
      </w:pPr>
      <w:r w:rsidRPr="00844E30">
        <w:rPr>
          <w:rFonts w:cs="Arial"/>
        </w:rPr>
        <w:lastRenderedPageBreak/>
        <w:t xml:space="preserve">Прелазак својине и ризика на испорученим </w:t>
      </w:r>
      <w:r w:rsidRPr="00844E30">
        <w:rPr>
          <w:rFonts w:cs="Arial"/>
          <w:lang w:val="sr-Cyrl-RS"/>
        </w:rPr>
        <w:t xml:space="preserve">старим </w:t>
      </w:r>
      <w:r w:rsidR="00646B06" w:rsidRPr="00844E30">
        <w:rPr>
          <w:rFonts w:cs="Arial"/>
          <w:lang w:val="sr-Cyrl-RS"/>
        </w:rPr>
        <w:t>возилима</w:t>
      </w:r>
      <w:r w:rsidRPr="00844E30">
        <w:rPr>
          <w:rFonts w:cs="Arial"/>
        </w:rPr>
        <w:t xml:space="preserve"> која се испоручују по овом Уговору, са </w:t>
      </w:r>
      <w:r w:rsidRPr="00844E30">
        <w:rPr>
          <w:rFonts w:cs="Arial"/>
          <w:lang w:val="sr-Cyrl-RS"/>
        </w:rPr>
        <w:t>Купца</w:t>
      </w:r>
      <w:r w:rsidRPr="00844E30">
        <w:rPr>
          <w:rFonts w:cs="Arial"/>
        </w:rPr>
        <w:t xml:space="preserve"> на </w:t>
      </w:r>
      <w:r w:rsidRPr="00844E30">
        <w:rPr>
          <w:rFonts w:cs="Arial"/>
          <w:lang w:val="sr-Cyrl-RS"/>
        </w:rPr>
        <w:t>Продавца</w:t>
      </w:r>
      <w:r w:rsidRPr="00844E30">
        <w:rPr>
          <w:rFonts w:cs="Arial"/>
        </w:rPr>
        <w:t xml:space="preserve">, прелази на дан испоруке. Као датум испоруке сматра се датум пријема добра у </w:t>
      </w:r>
      <w:r w:rsidRPr="00844E30">
        <w:rPr>
          <w:rFonts w:cs="Arial"/>
          <w:lang w:val="sr-Cyrl-RS" w:eastAsia="zh-CN"/>
        </w:rPr>
        <w:t>пословном простору</w:t>
      </w:r>
      <w:r w:rsidRPr="00844E30">
        <w:rPr>
          <w:rFonts w:cs="Arial"/>
          <w:lang w:val="sr-Latn-RS" w:eastAsia="zh-CN"/>
        </w:rPr>
        <w:t xml:space="preserve"> - </w:t>
      </w:r>
      <w:r w:rsidRPr="00844E30">
        <w:rPr>
          <w:rFonts w:cs="Arial"/>
          <w:lang w:val="sr-Cyrl-RS" w:eastAsia="zh-CN"/>
        </w:rPr>
        <w:t>локацији продавца</w:t>
      </w:r>
      <w:r w:rsidR="00646B06" w:rsidRPr="00844E30">
        <w:rPr>
          <w:rFonts w:cs="Arial"/>
          <w:lang w:val="sr-Cyrl-RS" w:eastAsia="zh-CN"/>
        </w:rPr>
        <w:t xml:space="preserve"> ________________</w:t>
      </w:r>
      <w:r w:rsidRPr="00844E30">
        <w:rPr>
          <w:rFonts w:cs="Arial"/>
          <w:lang w:val="sr-Cyrl-RS" w:eastAsia="zh-CN"/>
        </w:rPr>
        <w:t>.</w:t>
      </w:r>
    </w:p>
    <w:p w14:paraId="4F5E32F0" w14:textId="77777777" w:rsidR="0018406A" w:rsidRPr="00844E30" w:rsidRDefault="0018406A" w:rsidP="00177271">
      <w:pPr>
        <w:pStyle w:val="KDParagraf"/>
        <w:spacing w:before="0"/>
        <w:rPr>
          <w:rFonts w:cs="Arial"/>
          <w:lang w:val="sr-Cyrl-RS"/>
        </w:rPr>
      </w:pPr>
    </w:p>
    <w:p w14:paraId="6BA4E973" w14:textId="77777777" w:rsidR="00343A18" w:rsidRPr="00177271" w:rsidRDefault="00343A18" w:rsidP="00177271">
      <w:pPr>
        <w:spacing w:before="0"/>
        <w:rPr>
          <w:rFonts w:cs="Arial"/>
          <w:b/>
        </w:rPr>
      </w:pPr>
      <w:r w:rsidRPr="00177271">
        <w:rPr>
          <w:rFonts w:cs="Arial"/>
          <w:b/>
        </w:rPr>
        <w:t>КВАЛИТАТИВНИ И КВАНТИТАТИВНИ ПРИЈЕМ</w:t>
      </w:r>
    </w:p>
    <w:p w14:paraId="309CD9A3" w14:textId="77777777" w:rsidR="00343A18" w:rsidRPr="00177271" w:rsidRDefault="00343A18" w:rsidP="00177271">
      <w:pPr>
        <w:spacing w:before="0"/>
        <w:jc w:val="center"/>
        <w:rPr>
          <w:rFonts w:cs="Arial"/>
          <w:b/>
        </w:rPr>
      </w:pPr>
      <w:r w:rsidRPr="00177271">
        <w:rPr>
          <w:rFonts w:cs="Arial"/>
          <w:b/>
        </w:rPr>
        <w:t>Члан 6.</w:t>
      </w:r>
    </w:p>
    <w:p w14:paraId="0C561B9C" w14:textId="77777777" w:rsidR="00343A18" w:rsidRPr="00177271" w:rsidRDefault="00343A18" w:rsidP="00177271">
      <w:pPr>
        <w:spacing w:before="0"/>
        <w:rPr>
          <w:rFonts w:cs="Arial"/>
          <w:b/>
        </w:rPr>
      </w:pPr>
      <w:r w:rsidRPr="00177271">
        <w:rPr>
          <w:rFonts w:cs="Arial"/>
          <w:b/>
        </w:rPr>
        <w:t>Квантитативни пријем</w:t>
      </w:r>
    </w:p>
    <w:p w14:paraId="5E6DD788" w14:textId="7D84D7E2" w:rsidR="00343A18" w:rsidRPr="00177271" w:rsidRDefault="00343A18" w:rsidP="00177271">
      <w:pPr>
        <w:pStyle w:val="KDParagraf"/>
        <w:spacing w:before="0"/>
        <w:rPr>
          <w:rFonts w:cs="Arial"/>
          <w:lang w:val="ru-RU"/>
        </w:rPr>
      </w:pPr>
      <w:r w:rsidRPr="00177271">
        <w:rPr>
          <w:rFonts w:cs="Arial"/>
          <w:lang w:val="ru-RU"/>
        </w:rPr>
        <w:t xml:space="preserve">Продавац се обавезује да писаним путем обавести Купца о тачном датуму испоруке </w:t>
      </w:r>
      <w:r w:rsidRPr="00646B06">
        <w:rPr>
          <w:rFonts w:cs="Arial"/>
          <w:lang w:val="ru-RU"/>
        </w:rPr>
        <w:t>најмање</w:t>
      </w:r>
      <w:r w:rsidR="00BB407A" w:rsidRPr="00646B06">
        <w:rPr>
          <w:rFonts w:cs="Arial"/>
          <w:lang w:val="sr-Latn-RS"/>
        </w:rPr>
        <w:t xml:space="preserve"> 2 (</w:t>
      </w:r>
      <w:r w:rsidR="00BB407A" w:rsidRPr="00646B06">
        <w:rPr>
          <w:rFonts w:cs="Arial"/>
          <w:lang w:val="sr-Cyrl-RS"/>
        </w:rPr>
        <w:t>два)</w:t>
      </w:r>
      <w:r w:rsidRPr="00646B06">
        <w:rPr>
          <w:rFonts w:cs="Arial"/>
          <w:lang w:val="ru-RU"/>
        </w:rPr>
        <w:t xml:space="preserve"> радна </w:t>
      </w:r>
      <w:r w:rsidRPr="00177271">
        <w:rPr>
          <w:rFonts w:cs="Arial"/>
          <w:lang w:val="ru-RU"/>
        </w:rPr>
        <w:t>дана пре планираног датума испоруке.</w:t>
      </w:r>
    </w:p>
    <w:p w14:paraId="0D86D6A9" w14:textId="77777777" w:rsidR="00343A18" w:rsidRPr="00646B06" w:rsidRDefault="00343A18" w:rsidP="00177271">
      <w:pPr>
        <w:pStyle w:val="KDParagraf"/>
        <w:spacing w:before="0"/>
        <w:rPr>
          <w:rFonts w:cs="Arial"/>
        </w:rPr>
      </w:pPr>
      <w:r w:rsidRPr="00646B06">
        <w:rPr>
          <w:rFonts w:cs="Arial"/>
        </w:rPr>
        <w:t>Купац је дужан да, у складу са обавештењем Продавца, организује благовремено преузимање добра у времену од 08</w:t>
      </w:r>
      <w:proofErr w:type="gramStart"/>
      <w:r w:rsidRPr="00646B06">
        <w:rPr>
          <w:rFonts w:cs="Arial"/>
        </w:rPr>
        <w:t>,00</w:t>
      </w:r>
      <w:proofErr w:type="gramEnd"/>
      <w:r w:rsidRPr="00646B06">
        <w:rPr>
          <w:rFonts w:cs="Arial"/>
        </w:rPr>
        <w:t xml:space="preserve"> до 14,00 часова.</w:t>
      </w:r>
    </w:p>
    <w:p w14:paraId="08E5CBEB" w14:textId="5EC1D81F" w:rsidR="00343A18" w:rsidRPr="00646B06" w:rsidRDefault="00343A18" w:rsidP="00177271">
      <w:pPr>
        <w:pStyle w:val="KDParagraf"/>
        <w:spacing w:before="0"/>
        <w:rPr>
          <w:rFonts w:cs="Arial"/>
        </w:rPr>
      </w:pPr>
      <w:r w:rsidRPr="00646B06">
        <w:rPr>
          <w:rFonts w:cs="Arial"/>
        </w:rPr>
        <w:t xml:space="preserve">Пријем предмета уговора констатоваће се потписивањем </w:t>
      </w:r>
      <w:r w:rsidR="00A32EE1" w:rsidRPr="00646B06">
        <w:rPr>
          <w:rFonts w:eastAsia="Calibri" w:cs="Arial"/>
          <w:lang w:val="sr-Cyrl-RS"/>
        </w:rPr>
        <w:t>Записника о пријему</w:t>
      </w:r>
      <w:r w:rsidR="00646B06" w:rsidRPr="00646B06">
        <w:rPr>
          <w:rFonts w:eastAsia="Calibri" w:cs="Arial"/>
          <w:lang w:val="sr-Cyrl-RS"/>
        </w:rPr>
        <w:t xml:space="preserve"> нових возила</w:t>
      </w:r>
      <w:r w:rsidR="00A32EE1" w:rsidRPr="00646B06">
        <w:rPr>
          <w:rFonts w:eastAsia="Calibri" w:cs="Arial"/>
          <w:lang w:val="sr-Cyrl-RS"/>
        </w:rPr>
        <w:t xml:space="preserve"> и Записника о предаји </w:t>
      </w:r>
      <w:r w:rsidR="00646B06" w:rsidRPr="00646B06">
        <w:rPr>
          <w:rFonts w:eastAsia="Calibri" w:cs="Arial"/>
          <w:lang w:val="sr-Cyrl-RS"/>
        </w:rPr>
        <w:t>старих возила</w:t>
      </w:r>
      <w:r w:rsidR="00A32EE1" w:rsidRPr="00646B06">
        <w:rPr>
          <w:rFonts w:cs="Arial"/>
        </w:rPr>
        <w:t xml:space="preserve"> </w:t>
      </w:r>
      <w:r w:rsidRPr="00646B06">
        <w:rPr>
          <w:rFonts w:cs="Arial"/>
        </w:rPr>
        <w:t>– без примедби и Отпремнице</w:t>
      </w:r>
      <w:r w:rsidR="00F2064D" w:rsidRPr="00646B06">
        <w:rPr>
          <w:rFonts w:cs="Arial"/>
          <w:lang w:val="sr-Cyrl-RS"/>
        </w:rPr>
        <w:t xml:space="preserve"> </w:t>
      </w:r>
      <w:r w:rsidRPr="00646B06">
        <w:rPr>
          <w:rFonts w:cs="Arial"/>
        </w:rPr>
        <w:t>и</w:t>
      </w:r>
      <w:r w:rsidR="00F2064D" w:rsidRPr="00646B06">
        <w:rPr>
          <w:rFonts w:cs="Arial"/>
          <w:lang w:val="sr-Cyrl-RS"/>
        </w:rPr>
        <w:t xml:space="preserve"> </w:t>
      </w:r>
      <w:r w:rsidRPr="00646B06">
        <w:rPr>
          <w:rFonts w:cs="Arial"/>
        </w:rPr>
        <w:t>провером</w:t>
      </w:r>
      <w:r w:rsidRPr="00646B06">
        <w:rPr>
          <w:rFonts w:cs="Arial"/>
          <w:lang w:val="sr-Latn-CS"/>
        </w:rPr>
        <w:t>:</w:t>
      </w:r>
    </w:p>
    <w:p w14:paraId="72CCA486" w14:textId="77777777" w:rsidR="00343A18" w:rsidRPr="00646B06" w:rsidRDefault="00343A18" w:rsidP="00177271">
      <w:pPr>
        <w:pStyle w:val="KDNabrajanje"/>
        <w:spacing w:before="0"/>
        <w:rPr>
          <w:rFonts w:cs="Arial"/>
        </w:rPr>
      </w:pPr>
      <w:r w:rsidRPr="00646B06">
        <w:rPr>
          <w:rFonts w:cs="Arial"/>
        </w:rPr>
        <w:t>да ли је испоручена уговорена  количина</w:t>
      </w:r>
    </w:p>
    <w:p w14:paraId="724ABF16" w14:textId="77777777" w:rsidR="00343A18" w:rsidRPr="00177271" w:rsidRDefault="00343A18" w:rsidP="00177271">
      <w:pPr>
        <w:pStyle w:val="KDNabrajanje"/>
        <w:spacing w:before="0"/>
        <w:rPr>
          <w:rFonts w:cs="Arial"/>
        </w:rPr>
      </w:pPr>
      <w:r w:rsidRPr="00177271">
        <w:rPr>
          <w:rFonts w:cs="Arial"/>
        </w:rPr>
        <w:t>да ли су добра без видљивог оштећења</w:t>
      </w:r>
    </w:p>
    <w:p w14:paraId="3891B650" w14:textId="77777777" w:rsidR="00343A18" w:rsidRPr="00177271" w:rsidRDefault="00343A18" w:rsidP="00177271">
      <w:pPr>
        <w:pStyle w:val="KDNabrajanje"/>
        <w:spacing w:before="0"/>
        <w:rPr>
          <w:rFonts w:cs="Arial"/>
        </w:rPr>
      </w:pPr>
      <w:r w:rsidRPr="00177271">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177271" w:rsidRDefault="00343A18" w:rsidP="00177271">
      <w:pPr>
        <w:pStyle w:val="KDParagraf"/>
        <w:spacing w:before="0"/>
        <w:rPr>
          <w:rFonts w:cs="Arial"/>
          <w:lang w:val="sr-Cyrl-BA"/>
        </w:rPr>
      </w:pPr>
      <w:r w:rsidRPr="0017727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7271">
        <w:rPr>
          <w:rFonts w:cs="Arial"/>
        </w:rPr>
        <w:t xml:space="preserve"> а</w:t>
      </w:r>
      <w:r w:rsidRPr="00177271">
        <w:rPr>
          <w:rFonts w:cs="Arial"/>
          <w:lang w:val="ru-RU"/>
        </w:rPr>
        <w:t xml:space="preserve"> док се </w:t>
      </w:r>
      <w:r w:rsidRPr="00177271">
        <w:rPr>
          <w:rFonts w:cs="Arial"/>
        </w:rPr>
        <w:t xml:space="preserve">ти недостаци не </w:t>
      </w:r>
      <w:r w:rsidRPr="00177271">
        <w:rPr>
          <w:rFonts w:cs="Arial"/>
          <w:lang w:val="ru-RU"/>
        </w:rPr>
        <w:t>отклон</w:t>
      </w:r>
      <w:r w:rsidRPr="00177271">
        <w:rPr>
          <w:rFonts w:cs="Arial"/>
        </w:rPr>
        <w:t>е</w:t>
      </w:r>
      <w:r w:rsidRPr="00177271">
        <w:rPr>
          <w:rFonts w:cs="Arial"/>
          <w:lang w:val="ru-RU"/>
        </w:rPr>
        <w:t xml:space="preserve">, </w:t>
      </w:r>
      <w:r w:rsidRPr="00177271">
        <w:rPr>
          <w:rFonts w:cs="Arial"/>
        </w:rPr>
        <w:t xml:space="preserve">сматраће се да </w:t>
      </w:r>
      <w:r w:rsidRPr="00177271">
        <w:rPr>
          <w:rFonts w:cs="Arial"/>
          <w:lang w:val="ru-RU"/>
        </w:rPr>
        <w:t>испорук</w:t>
      </w:r>
      <w:r w:rsidRPr="00177271">
        <w:rPr>
          <w:rFonts w:cs="Arial"/>
        </w:rPr>
        <w:t>а</w:t>
      </w:r>
      <w:r w:rsidRPr="00177271">
        <w:rPr>
          <w:rFonts w:cs="Arial"/>
          <w:lang w:val="ru-RU"/>
        </w:rPr>
        <w:t xml:space="preserve"> није </w:t>
      </w:r>
      <w:r w:rsidRPr="00177271">
        <w:rPr>
          <w:rFonts w:cs="Arial"/>
        </w:rPr>
        <w:t>извршена у року</w:t>
      </w:r>
      <w:r w:rsidRPr="00177271">
        <w:rPr>
          <w:rFonts w:cs="Arial"/>
          <w:lang w:val="ru-RU"/>
        </w:rPr>
        <w:t xml:space="preserve">. </w:t>
      </w:r>
    </w:p>
    <w:p w14:paraId="6B04107C" w14:textId="77777777" w:rsidR="00343A18" w:rsidRPr="00177271" w:rsidRDefault="00343A18" w:rsidP="00177271">
      <w:pPr>
        <w:spacing w:before="0"/>
        <w:rPr>
          <w:rFonts w:cs="Arial"/>
          <w:b/>
        </w:rPr>
      </w:pPr>
    </w:p>
    <w:p w14:paraId="15F94EA0" w14:textId="77777777" w:rsidR="00343A18" w:rsidRPr="00177271" w:rsidRDefault="00343A18" w:rsidP="00177271">
      <w:pPr>
        <w:spacing w:before="0"/>
        <w:jc w:val="center"/>
        <w:rPr>
          <w:rFonts w:cs="Arial"/>
          <w:b/>
        </w:rPr>
      </w:pPr>
      <w:r w:rsidRPr="00177271">
        <w:rPr>
          <w:rFonts w:cs="Arial"/>
          <w:b/>
        </w:rPr>
        <w:t>Члан 7.</w:t>
      </w:r>
    </w:p>
    <w:p w14:paraId="184A010E" w14:textId="77777777" w:rsidR="00343A18" w:rsidRPr="00177271" w:rsidRDefault="00343A18" w:rsidP="00177271">
      <w:pPr>
        <w:spacing w:before="0"/>
        <w:rPr>
          <w:rFonts w:cs="Arial"/>
          <w:b/>
        </w:rPr>
      </w:pPr>
      <w:r w:rsidRPr="00177271">
        <w:rPr>
          <w:rFonts w:cs="Arial"/>
          <w:b/>
        </w:rPr>
        <w:t>Квалитативни пријем</w:t>
      </w:r>
    </w:p>
    <w:p w14:paraId="6A174103" w14:textId="14EE44CA" w:rsidR="00343A18" w:rsidRPr="00177271" w:rsidRDefault="00343A18" w:rsidP="00177271">
      <w:pPr>
        <w:tabs>
          <w:tab w:val="left" w:pos="9090"/>
        </w:tabs>
        <w:spacing w:before="0"/>
        <w:rPr>
          <w:rFonts w:cs="Arial"/>
          <w:lang w:val="sr-Cyrl-CS"/>
        </w:rPr>
      </w:pPr>
      <w:r w:rsidRPr="00177271">
        <w:rPr>
          <w:rFonts w:cs="Arial"/>
        </w:rPr>
        <w:t>Купац</w:t>
      </w:r>
      <w:r w:rsidR="00290BFB" w:rsidRPr="00177271">
        <w:rPr>
          <w:rFonts w:cs="Arial"/>
          <w:lang w:val="sr-Cyrl-RS"/>
        </w:rPr>
        <w:t xml:space="preserve"> </w:t>
      </w:r>
      <w:r w:rsidRPr="00177271">
        <w:rPr>
          <w:rFonts w:cs="Arial"/>
          <w:lang w:val="sr-Cyrl-CS"/>
        </w:rPr>
        <w:t>је обавез</w:t>
      </w:r>
      <w:r w:rsidRPr="00177271">
        <w:rPr>
          <w:rFonts w:cs="Arial"/>
        </w:rPr>
        <w:t>ан</w:t>
      </w:r>
      <w:r w:rsidRPr="00177271">
        <w:rPr>
          <w:rFonts w:cs="Arial"/>
          <w:lang w:val="sr-Cyrl-CS"/>
        </w:rPr>
        <w:t xml:space="preserve"> да по квантитативном пријему испоруке</w:t>
      </w:r>
      <w:r w:rsidR="00646B06">
        <w:rPr>
          <w:rFonts w:cs="Arial"/>
          <w:lang w:val="sr-Cyrl-CS"/>
        </w:rPr>
        <w:t xml:space="preserve"> </w:t>
      </w:r>
      <w:r w:rsidR="00646B06">
        <w:rPr>
          <w:rFonts w:cs="Arial"/>
          <w:bCs/>
          <w:lang w:val="sr-Cyrl-CS"/>
        </w:rPr>
        <w:t>нових возила</w:t>
      </w:r>
      <w:r w:rsidRPr="00177271">
        <w:rPr>
          <w:rFonts w:cs="Arial"/>
          <w:lang w:val="sr-Cyrl-CS"/>
        </w:rPr>
        <w:t>,</w:t>
      </w:r>
      <w:r w:rsidR="00646B06">
        <w:rPr>
          <w:rFonts w:cs="Arial"/>
          <w:lang w:val="sr-Cyrl-CS"/>
        </w:rPr>
        <w:t xml:space="preserve"> </w:t>
      </w:r>
      <w:r w:rsidRPr="00177271">
        <w:rPr>
          <w:rFonts w:cs="Arial"/>
          <w:lang w:val="sr-Cyrl-CS"/>
        </w:rPr>
        <w:t>без одлагања, утврди квалитет испоручен</w:t>
      </w:r>
      <w:r w:rsidR="00646B06">
        <w:rPr>
          <w:rFonts w:cs="Arial"/>
          <w:lang w:val="sr-Cyrl-CS"/>
        </w:rPr>
        <w:t xml:space="preserve">их нових возила </w:t>
      </w:r>
      <w:r w:rsidRPr="00177271">
        <w:rPr>
          <w:rFonts w:cs="Arial"/>
          <w:lang w:val="sr-Cyrl-CS"/>
        </w:rPr>
        <w:t>чим је то према редовном току ствари и околностима могуће, а најкасније у року од 8 (осам) дана.</w:t>
      </w:r>
    </w:p>
    <w:p w14:paraId="19260282" w14:textId="18D970C1" w:rsidR="00343A18" w:rsidRPr="00177271" w:rsidRDefault="00343A18" w:rsidP="00177271">
      <w:pPr>
        <w:tabs>
          <w:tab w:val="left" w:pos="9090"/>
        </w:tabs>
        <w:spacing w:before="0"/>
        <w:rPr>
          <w:rFonts w:cs="Arial"/>
        </w:rPr>
      </w:pPr>
      <w:r w:rsidRPr="00177271">
        <w:rPr>
          <w:rFonts w:cs="Arial"/>
        </w:rPr>
        <w:t>Купац</w:t>
      </w:r>
      <w:r w:rsidR="00DD7B26" w:rsidRPr="00177271">
        <w:rPr>
          <w:rFonts w:cs="Arial"/>
          <w:lang w:val="sr-Cyrl-RS"/>
        </w:rPr>
        <w:t xml:space="preserve"> </w:t>
      </w:r>
      <w:r w:rsidRPr="00177271">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301A0D1B" w:rsidR="00343A18" w:rsidRPr="00177271" w:rsidRDefault="00343A18" w:rsidP="00177271">
      <w:pPr>
        <w:tabs>
          <w:tab w:val="left" w:pos="9090"/>
        </w:tabs>
        <w:spacing w:before="0"/>
        <w:rPr>
          <w:rFonts w:cs="Arial"/>
        </w:rPr>
      </w:pPr>
      <w:r w:rsidRPr="00177271">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844E30">
        <w:rPr>
          <w:rFonts w:cs="Arial"/>
          <w:lang w:val="sr-Cyrl-RS"/>
        </w:rPr>
        <w:t xml:space="preserve">словима: </w:t>
      </w:r>
      <w:r w:rsidRPr="00177271">
        <w:rPr>
          <w:rFonts w:cs="Arial"/>
        </w:rPr>
        <w:t>три) дана од дана кадa је утврдио да квалитет испорученог добра не одговара уговореном.</w:t>
      </w:r>
    </w:p>
    <w:p w14:paraId="0B179AE2" w14:textId="13D1ADB0" w:rsidR="00343A18" w:rsidRPr="00177271" w:rsidRDefault="00343A18" w:rsidP="00177271">
      <w:pPr>
        <w:tabs>
          <w:tab w:val="left" w:pos="9090"/>
        </w:tabs>
        <w:spacing w:before="0"/>
        <w:rPr>
          <w:rFonts w:cs="Arial"/>
        </w:rPr>
      </w:pPr>
      <w:r w:rsidRPr="00177271">
        <w:rPr>
          <w:rFonts w:cs="Arial"/>
        </w:rPr>
        <w:t xml:space="preserve">Када се, после извршеног </w:t>
      </w:r>
      <w:proofErr w:type="gramStart"/>
      <w:r w:rsidRPr="00177271">
        <w:rPr>
          <w:rFonts w:cs="Arial"/>
        </w:rPr>
        <w:t>квалитативног  пријема</w:t>
      </w:r>
      <w:proofErr w:type="gramEnd"/>
      <w:r w:rsidRPr="00177271">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38718D59" w:rsidR="00343A18" w:rsidRPr="00177271" w:rsidRDefault="00343A18" w:rsidP="00177271">
      <w:pPr>
        <w:tabs>
          <w:tab w:val="left" w:pos="9090"/>
        </w:tabs>
        <w:spacing w:before="0"/>
        <w:rPr>
          <w:rFonts w:cs="Arial"/>
        </w:rPr>
      </w:pPr>
      <w:r w:rsidRPr="00177271">
        <w:rPr>
          <w:rFonts w:cs="Arial"/>
        </w:rPr>
        <w:t>Продавац је обавезан да у року од 7 (</w:t>
      </w:r>
      <w:r w:rsidR="00844E30">
        <w:rPr>
          <w:rFonts w:cs="Arial"/>
          <w:lang w:val="sr-Cyrl-RS"/>
        </w:rPr>
        <w:t xml:space="preserve">словима: </w:t>
      </w:r>
      <w:r w:rsidRPr="00177271">
        <w:rPr>
          <w:rFonts w:cs="Arial"/>
        </w:rPr>
        <w:t xml:space="preserve">седам) дана од дана пријема приговора из става 3. </w:t>
      </w:r>
      <w:proofErr w:type="gramStart"/>
      <w:r w:rsidRPr="00177271">
        <w:rPr>
          <w:rFonts w:cs="Arial"/>
        </w:rPr>
        <w:t>и</w:t>
      </w:r>
      <w:proofErr w:type="gramEnd"/>
      <w:r w:rsidRPr="00177271">
        <w:rPr>
          <w:rFonts w:cs="Arial"/>
        </w:rPr>
        <w:t xml:space="preserve"> става 4. </w:t>
      </w:r>
      <w:proofErr w:type="gramStart"/>
      <w:r w:rsidRPr="00177271">
        <w:rPr>
          <w:rFonts w:cs="Arial"/>
        </w:rPr>
        <w:t>овог</w:t>
      </w:r>
      <w:proofErr w:type="gramEnd"/>
      <w:r w:rsidRPr="00177271">
        <w:rPr>
          <w:rFonts w:cs="Arial"/>
        </w:rPr>
        <w:t xml:space="preserve"> члана, писмено обавести Купца о исходу рекламације.</w:t>
      </w:r>
    </w:p>
    <w:p w14:paraId="6C3AFD08" w14:textId="77777777" w:rsidR="00343A18" w:rsidRPr="00177271" w:rsidRDefault="00343A18" w:rsidP="00177271">
      <w:pPr>
        <w:tabs>
          <w:tab w:val="left" w:pos="9090"/>
        </w:tabs>
        <w:spacing w:before="0"/>
        <w:rPr>
          <w:rFonts w:cs="Arial"/>
        </w:rPr>
      </w:pPr>
      <w:r w:rsidRPr="0017727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177271" w:rsidRDefault="00343A18" w:rsidP="00177271">
      <w:pPr>
        <w:pStyle w:val="KDNabrajanje"/>
        <w:spacing w:before="0"/>
        <w:rPr>
          <w:rFonts w:cs="Arial"/>
        </w:rPr>
      </w:pPr>
      <w:r w:rsidRPr="00177271">
        <w:rPr>
          <w:rFonts w:cs="Arial"/>
        </w:rPr>
        <w:t xml:space="preserve">да отклони недостатке о свом трошку, ако су мане на добрима отклоњиве, или </w:t>
      </w:r>
    </w:p>
    <w:p w14:paraId="51D4734C" w14:textId="77777777" w:rsidR="00343A18" w:rsidRPr="00177271" w:rsidRDefault="00343A18" w:rsidP="00177271">
      <w:pPr>
        <w:pStyle w:val="KDNabrajanje"/>
        <w:spacing w:before="0"/>
        <w:rPr>
          <w:rFonts w:cs="Arial"/>
        </w:rPr>
      </w:pPr>
      <w:r w:rsidRPr="00177271">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177271" w:rsidRDefault="00343A18" w:rsidP="00177271">
      <w:pPr>
        <w:pStyle w:val="KDNabrajanje"/>
        <w:spacing w:before="0"/>
        <w:rPr>
          <w:rFonts w:cs="Arial"/>
        </w:rPr>
      </w:pPr>
      <w:r w:rsidRPr="00177271">
        <w:rPr>
          <w:rFonts w:cs="Arial"/>
        </w:rPr>
        <w:t>да одбије пријем добра са недостацима.</w:t>
      </w:r>
    </w:p>
    <w:p w14:paraId="7594F492" w14:textId="77777777" w:rsidR="00343A18" w:rsidRPr="00177271" w:rsidRDefault="00343A18" w:rsidP="00177271">
      <w:pPr>
        <w:tabs>
          <w:tab w:val="left" w:pos="9090"/>
        </w:tabs>
        <w:spacing w:before="0"/>
        <w:rPr>
          <w:rFonts w:cs="Arial"/>
        </w:rPr>
      </w:pPr>
      <w:r w:rsidRPr="0017727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177271" w:rsidRDefault="00343A18" w:rsidP="00177271">
      <w:pPr>
        <w:tabs>
          <w:tab w:val="left" w:pos="9090"/>
        </w:tabs>
        <w:spacing w:before="0"/>
        <w:rPr>
          <w:rFonts w:cs="Arial"/>
        </w:rPr>
      </w:pPr>
      <w:r w:rsidRPr="0017727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BB407A" w:rsidRDefault="006619FB" w:rsidP="00177271">
      <w:pPr>
        <w:pStyle w:val="KDParagraf"/>
        <w:spacing w:before="0"/>
        <w:rPr>
          <w:rFonts w:cs="Arial"/>
          <w:i/>
          <w:strike/>
          <w:color w:val="FF0000"/>
        </w:rPr>
      </w:pPr>
    </w:p>
    <w:p w14:paraId="694F9B8A" w14:textId="77777777" w:rsidR="00343A18" w:rsidRPr="00177271" w:rsidRDefault="00343A18" w:rsidP="00177271">
      <w:pPr>
        <w:spacing w:before="0"/>
        <w:rPr>
          <w:rFonts w:cs="Arial"/>
          <w:b/>
        </w:rPr>
      </w:pPr>
      <w:r w:rsidRPr="00177271">
        <w:rPr>
          <w:rFonts w:cs="Arial"/>
          <w:b/>
        </w:rPr>
        <w:lastRenderedPageBreak/>
        <w:t>ГАРАНТНИ РОК</w:t>
      </w:r>
    </w:p>
    <w:p w14:paraId="2E0EFB2A" w14:textId="77777777" w:rsidR="00343A18" w:rsidRPr="00177271" w:rsidRDefault="00343A18" w:rsidP="00177271">
      <w:pPr>
        <w:spacing w:before="0"/>
        <w:jc w:val="center"/>
        <w:rPr>
          <w:rFonts w:cs="Arial"/>
        </w:rPr>
      </w:pPr>
      <w:r w:rsidRPr="00177271">
        <w:rPr>
          <w:rFonts w:cs="Arial"/>
          <w:b/>
        </w:rPr>
        <w:t>Члан 8.</w:t>
      </w:r>
    </w:p>
    <w:p w14:paraId="0BC2DACB" w14:textId="77777777" w:rsidR="00BB407A" w:rsidRPr="00646B06" w:rsidRDefault="00343A18" w:rsidP="00AE02EE">
      <w:pPr>
        <w:tabs>
          <w:tab w:val="left" w:pos="9090"/>
        </w:tabs>
        <w:spacing w:before="0"/>
        <w:rPr>
          <w:rFonts w:cs="Arial"/>
        </w:rPr>
      </w:pPr>
      <w:r w:rsidRPr="00646B06">
        <w:rPr>
          <w:rFonts w:cs="Arial"/>
        </w:rPr>
        <w:t>Гарантни рок за испоручена добра и</w:t>
      </w:r>
      <w:r w:rsidR="00BB407A" w:rsidRPr="00646B06">
        <w:rPr>
          <w:rFonts w:cs="Arial"/>
        </w:rPr>
        <w:t xml:space="preserve">з члана 1, износи: </w:t>
      </w:r>
    </w:p>
    <w:p w14:paraId="23564BB0" w14:textId="099C1B11" w:rsidR="00AE02EE"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 (</w:t>
      </w:r>
      <w:r w:rsidRPr="00AE02EE">
        <w:rPr>
          <w:rFonts w:cs="Arial"/>
          <w:b/>
          <w:u w:val="single"/>
          <w:lang w:val="sr-Cyrl-RS"/>
        </w:rPr>
        <w:t>Табела 1.</w:t>
      </w:r>
      <w:r w:rsidRPr="00AE02EE">
        <w:rPr>
          <w:rFonts w:cs="Arial"/>
          <w:b/>
          <w:u w:val="single"/>
          <w:lang w:val="sr-Latn-RS"/>
        </w:rPr>
        <w:t>)</w:t>
      </w:r>
      <w:r w:rsidRPr="00AE02EE">
        <w:rPr>
          <w:rFonts w:cs="Arial"/>
          <w:b/>
          <w:u w:val="single"/>
          <w:lang w:val="sr-Cyrl-RS"/>
        </w:rPr>
        <w:t xml:space="preserve"> </w:t>
      </w:r>
    </w:p>
    <w:p w14:paraId="61A22385"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100.000 пређених километара</w:t>
      </w:r>
      <w:r>
        <w:rPr>
          <w:rFonts w:ascii="Arial" w:eastAsia="Times New Roman" w:hAnsi="Arial" w:cs="Arial"/>
          <w:lang w:val="sr-Cyrl-RS" w:eastAsia="zh-CN"/>
        </w:rPr>
        <w:t xml:space="preserve"> на цело возило</w:t>
      </w:r>
    </w:p>
    <w:p w14:paraId="24399509"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14:paraId="50174D70"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14:paraId="2E3D67AF" w14:textId="77777777" w:rsidR="00AE02EE" w:rsidRDefault="00AE02EE" w:rsidP="00AE02EE">
      <w:pPr>
        <w:spacing w:before="0"/>
        <w:rPr>
          <w:rFonts w:cs="Arial"/>
          <w:b/>
          <w:lang w:val="sr-Cyrl-RS"/>
        </w:rPr>
      </w:pPr>
    </w:p>
    <w:p w14:paraId="4278F2CD" w14:textId="2902B35B" w:rsidR="00BB407A"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II (</w:t>
      </w:r>
      <w:r w:rsidRPr="00AE02EE">
        <w:rPr>
          <w:rFonts w:cs="Arial"/>
          <w:b/>
          <w:u w:val="single"/>
          <w:lang w:val="sr-Cyrl-RS"/>
        </w:rPr>
        <w:t>Табела 2.</w:t>
      </w:r>
      <w:r w:rsidRPr="00AE02EE">
        <w:rPr>
          <w:rFonts w:cs="Arial"/>
          <w:b/>
          <w:u w:val="single"/>
          <w:lang w:val="sr-Latn-RS"/>
        </w:rPr>
        <w:t>)</w:t>
      </w:r>
      <w:r w:rsidRPr="00AE02EE">
        <w:rPr>
          <w:rFonts w:cs="Arial"/>
          <w:b/>
          <w:u w:val="single"/>
          <w:lang w:val="sr-Cyrl-RS"/>
        </w:rPr>
        <w:t xml:space="preserve"> </w:t>
      </w:r>
    </w:p>
    <w:p w14:paraId="2AC6313C"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100.000 пређених километара</w:t>
      </w:r>
      <w:r w:rsidRPr="00FC3E54">
        <w:rPr>
          <w:rFonts w:ascii="Arial" w:eastAsia="Times New Roman" w:hAnsi="Arial" w:cs="Arial"/>
          <w:lang w:val="sr-Cyrl-RS" w:eastAsia="zh-CN"/>
        </w:rPr>
        <w:t xml:space="preserve"> </w:t>
      </w:r>
      <w:r>
        <w:rPr>
          <w:rFonts w:ascii="Arial" w:eastAsia="Times New Roman" w:hAnsi="Arial" w:cs="Arial"/>
          <w:lang w:val="sr-Cyrl-RS" w:eastAsia="zh-CN"/>
        </w:rPr>
        <w:t>на цело возило</w:t>
      </w:r>
    </w:p>
    <w:p w14:paraId="105B998D"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14:paraId="251E6607"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14:paraId="67A77296" w14:textId="77777777" w:rsidR="00AE02EE" w:rsidRPr="00646B06" w:rsidRDefault="00AE02EE" w:rsidP="00AE02EE">
      <w:pPr>
        <w:spacing w:before="0"/>
        <w:rPr>
          <w:rFonts w:cs="Arial"/>
          <w:b/>
          <w:lang w:val="sr-Cyrl-RS"/>
        </w:rPr>
      </w:pPr>
    </w:p>
    <w:p w14:paraId="3DC665C1" w14:textId="77777777" w:rsidR="00AE02EE"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III (</w:t>
      </w:r>
      <w:r w:rsidRPr="00AE02EE">
        <w:rPr>
          <w:rFonts w:cs="Arial"/>
          <w:b/>
          <w:u w:val="single"/>
          <w:lang w:val="sr-Cyrl-RS"/>
        </w:rPr>
        <w:t>Табела 3.</w:t>
      </w:r>
      <w:r w:rsidRPr="00AE02EE">
        <w:rPr>
          <w:rFonts w:cs="Arial"/>
          <w:b/>
          <w:u w:val="single"/>
          <w:lang w:val="sr-Latn-RS"/>
        </w:rPr>
        <w:t>)</w:t>
      </w:r>
      <w:r w:rsidRPr="00AE02EE">
        <w:rPr>
          <w:rFonts w:cs="Arial"/>
          <w:b/>
          <w:u w:val="single"/>
          <w:lang w:val="sr-Cyrl-RS"/>
        </w:rPr>
        <w:t xml:space="preserve"> </w:t>
      </w:r>
    </w:p>
    <w:p w14:paraId="15DF502E"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w:t>
      </w:r>
      <w:r w:rsidRPr="005342E5">
        <w:rPr>
          <w:rFonts w:ascii="Arial" w:eastAsia="Times New Roman" w:hAnsi="Arial" w:cs="Arial"/>
          <w:lang w:val="sr-Cyrl-RS" w:eastAsia="zh-CN"/>
        </w:rPr>
        <w:t xml:space="preserve">(словима: четрдесетосам) </w:t>
      </w:r>
      <w:r w:rsidRPr="005342E5">
        <w:rPr>
          <w:rFonts w:ascii="Arial" w:eastAsia="Times New Roman" w:hAnsi="Arial" w:cs="Arial"/>
          <w:lang w:eastAsia="zh-CN"/>
        </w:rPr>
        <w:t xml:space="preserve">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w:t>
      </w:r>
      <w:r w:rsidRPr="005342E5">
        <w:rPr>
          <w:rFonts w:ascii="Arial" w:eastAsia="Times New Roman" w:hAnsi="Arial" w:cs="Arial"/>
          <w:lang w:val="sr-Cyrl-RS" w:eastAsia="zh-CN"/>
        </w:rPr>
        <w:t xml:space="preserve">имум </w:t>
      </w:r>
      <w:r w:rsidRPr="005342E5">
        <w:rPr>
          <w:rFonts w:ascii="Arial" w:eastAsia="Times New Roman" w:hAnsi="Arial" w:cs="Arial"/>
          <w:lang w:eastAsia="zh-CN"/>
        </w:rPr>
        <w:t xml:space="preserve">120.000 </w:t>
      </w:r>
      <w:r w:rsidRPr="005342E5">
        <w:rPr>
          <w:rFonts w:ascii="Arial" w:eastAsia="Times New Roman" w:hAnsi="Arial" w:cs="Arial"/>
          <w:lang w:val="sr-Cyrl-RS" w:eastAsia="zh-CN"/>
        </w:rPr>
        <w:t>пређених километара</w:t>
      </w:r>
      <w:r w:rsidRPr="00FC3E54">
        <w:rPr>
          <w:rFonts w:ascii="Arial" w:eastAsia="Times New Roman" w:hAnsi="Arial" w:cs="Arial"/>
          <w:lang w:val="sr-Cyrl-RS" w:eastAsia="zh-CN"/>
        </w:rPr>
        <w:t xml:space="preserve"> </w:t>
      </w:r>
      <w:r>
        <w:rPr>
          <w:rFonts w:ascii="Arial" w:eastAsia="Times New Roman" w:hAnsi="Arial" w:cs="Arial"/>
          <w:lang w:val="sr-Cyrl-RS" w:eastAsia="zh-CN"/>
        </w:rPr>
        <w:t>на цело возило</w:t>
      </w:r>
    </w:p>
    <w:p w14:paraId="33139F32"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Pr="005342E5">
        <w:rPr>
          <w:rFonts w:ascii="Arial" w:eastAsia="Times New Roman" w:hAnsi="Arial" w:cs="Arial"/>
          <w:lang w:val="sr-Cyrl-RS" w:eastAsia="zh-CN"/>
        </w:rPr>
        <w:t xml:space="preserve">(словима: дванаест) </w:t>
      </w:r>
      <w:r w:rsidRPr="005342E5">
        <w:rPr>
          <w:rFonts w:ascii="Arial" w:eastAsia="Times New Roman" w:hAnsi="Arial" w:cs="Arial"/>
          <w:lang w:eastAsia="zh-CN"/>
        </w:rPr>
        <w:t>год</w:t>
      </w:r>
      <w:r w:rsidRPr="005342E5">
        <w:rPr>
          <w:rFonts w:ascii="Arial" w:eastAsia="Times New Roman" w:hAnsi="Arial" w:cs="Arial"/>
          <w:lang w:val="sr-Cyrl-RS" w:eastAsia="zh-CN"/>
        </w:rPr>
        <w:t>ина од датума примопредаје</w:t>
      </w:r>
      <w:r>
        <w:rPr>
          <w:rFonts w:ascii="Arial" w:eastAsia="Times New Roman" w:hAnsi="Arial" w:cs="Arial"/>
          <w:lang w:val="sr-Cyrl-RS" w:eastAsia="zh-CN"/>
        </w:rPr>
        <w:t xml:space="preserve"> </w:t>
      </w:r>
      <w:r w:rsidRPr="005342E5">
        <w:rPr>
          <w:rFonts w:ascii="Arial" w:eastAsia="Times New Roman" w:hAnsi="Arial" w:cs="Arial"/>
          <w:lang w:val="sr-Cyrl-RS" w:eastAsia="zh-CN"/>
        </w:rPr>
        <w:t>возила</w:t>
      </w:r>
    </w:p>
    <w:p w14:paraId="12CF1AA2" w14:textId="77777777" w:rsidR="00AE02EE" w:rsidRPr="005342E5" w:rsidRDefault="00AE02EE" w:rsidP="00AE02EE">
      <w:pPr>
        <w:pStyle w:val="ListParagraph"/>
        <w:numPr>
          <w:ilvl w:val="0"/>
          <w:numId w:val="35"/>
        </w:numPr>
        <w:tabs>
          <w:tab w:val="left" w:pos="540"/>
        </w:tabs>
        <w:spacing w:before="0" w:after="0" w:line="240" w:lineRule="auto"/>
        <w:rPr>
          <w:rFonts w:ascii="Arial" w:eastAsia="Times New Roman" w:hAnsi="Arial" w:cs="Arial"/>
          <w:lang w:eastAsia="zh-CN"/>
        </w:rPr>
      </w:pPr>
      <w:r w:rsidRPr="005342E5">
        <w:rPr>
          <w:rFonts w:ascii="Arial" w:eastAsia="Times New Roman" w:hAnsi="Arial" w:cs="Arial"/>
          <w:lang w:eastAsia="zh-CN"/>
        </w:rPr>
        <w:t xml:space="preserve">На боју и лак је минимум 3 </w:t>
      </w:r>
      <w:r w:rsidRPr="005342E5">
        <w:rPr>
          <w:rFonts w:ascii="Arial" w:eastAsia="Times New Roman" w:hAnsi="Arial" w:cs="Arial"/>
          <w:lang w:val="sr-Cyrl-RS" w:eastAsia="zh-CN"/>
        </w:rPr>
        <w:t xml:space="preserve">(словима: три) </w:t>
      </w:r>
      <w:r w:rsidRPr="005342E5">
        <w:rPr>
          <w:rFonts w:ascii="Arial" w:eastAsia="Times New Roman" w:hAnsi="Arial" w:cs="Arial"/>
          <w:lang w:eastAsia="zh-CN"/>
        </w:rPr>
        <w:t>године</w:t>
      </w:r>
      <w:r w:rsidRPr="005342E5">
        <w:rPr>
          <w:rFonts w:ascii="Arial" w:eastAsia="Times New Roman" w:hAnsi="Arial" w:cs="Arial"/>
          <w:lang w:val="sr-Cyrl-RS" w:eastAsia="zh-CN"/>
        </w:rPr>
        <w:t xml:space="preserve"> од датума примопредаје возила</w:t>
      </w:r>
    </w:p>
    <w:p w14:paraId="7B80B77F" w14:textId="79323319" w:rsidR="00BB407A" w:rsidRPr="00646B06" w:rsidRDefault="00BB407A" w:rsidP="00BB407A">
      <w:pPr>
        <w:rPr>
          <w:rFonts w:cs="Arial"/>
          <w:b/>
          <w:lang w:val="sr-Cyrl-RS"/>
        </w:rPr>
      </w:pPr>
    </w:p>
    <w:p w14:paraId="0FC641AB" w14:textId="2C59CBFB" w:rsidR="00343A18" w:rsidRPr="00646B06" w:rsidRDefault="00BB407A" w:rsidP="00177271">
      <w:pPr>
        <w:tabs>
          <w:tab w:val="left" w:pos="9090"/>
        </w:tabs>
        <w:spacing w:before="0"/>
        <w:rPr>
          <w:rFonts w:cs="Arial"/>
          <w:lang w:val="sr-Cyrl-RS"/>
        </w:rPr>
      </w:pPr>
      <w:r w:rsidRPr="00646B06">
        <w:rPr>
          <w:rFonts w:cs="Arial"/>
          <w:b/>
          <w:lang w:val="sr-Cyrl-RS"/>
        </w:rPr>
        <w:t xml:space="preserve">Гарантни рок се рачуна </w:t>
      </w:r>
      <w:r w:rsidR="00C90FDB" w:rsidRPr="00646B06">
        <w:rPr>
          <w:rFonts w:cs="Arial"/>
          <w:lang w:val="sr-Cyrl-RS"/>
        </w:rPr>
        <w:t xml:space="preserve">од дана </w:t>
      </w:r>
      <w:r w:rsidR="00844E30">
        <w:rPr>
          <w:rFonts w:cs="Arial"/>
          <w:lang w:val="sr-Cyrl-RS"/>
        </w:rPr>
        <w:t xml:space="preserve">примопредаје </w:t>
      </w:r>
      <w:r w:rsidR="00C90FDB" w:rsidRPr="00646B06">
        <w:rPr>
          <w:rFonts w:cs="Arial"/>
          <w:lang w:val="sr-Cyrl-RS"/>
        </w:rPr>
        <w:t xml:space="preserve">испоруке </w:t>
      </w:r>
      <w:r w:rsidR="00343A18" w:rsidRPr="00646B06">
        <w:rPr>
          <w:rFonts w:cs="Arial"/>
        </w:rPr>
        <w:t xml:space="preserve">и </w:t>
      </w:r>
      <w:r w:rsidR="00C90FDB" w:rsidRPr="00646B06">
        <w:rPr>
          <w:rFonts w:cs="Arial"/>
          <w:lang w:val="sr-Cyrl-RS"/>
        </w:rPr>
        <w:t xml:space="preserve">потписивања </w:t>
      </w:r>
      <w:r w:rsidR="00A32EE1" w:rsidRPr="00646B06">
        <w:rPr>
          <w:rFonts w:eastAsia="Calibri" w:cs="Arial"/>
          <w:lang w:val="sr-Cyrl-RS"/>
        </w:rPr>
        <w:t>Записника о пријему</w:t>
      </w:r>
      <w:r w:rsidR="00646B06" w:rsidRPr="00646B06">
        <w:rPr>
          <w:rFonts w:eastAsia="Calibri" w:cs="Arial"/>
          <w:lang w:val="sr-Cyrl-RS"/>
        </w:rPr>
        <w:t xml:space="preserve"> нових возила</w:t>
      </w:r>
      <w:r w:rsidR="00A32EE1" w:rsidRPr="00646B06">
        <w:rPr>
          <w:rFonts w:eastAsia="Calibri" w:cs="Arial"/>
          <w:lang w:val="sr-Cyrl-RS"/>
        </w:rPr>
        <w:t xml:space="preserve"> и Записника о предаји </w:t>
      </w:r>
      <w:r w:rsidR="00646B06" w:rsidRPr="00646B06">
        <w:rPr>
          <w:rFonts w:eastAsia="Calibri" w:cs="Arial"/>
          <w:lang w:val="sr-Cyrl-RS"/>
        </w:rPr>
        <w:t>старих возила</w:t>
      </w:r>
    </w:p>
    <w:p w14:paraId="06D2555B" w14:textId="77777777"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У гарантном периоду гаранција подразумева евентуалну поправку или замену делова/склопова оригиналним или замену комплетних возила и то све о трошку</w:t>
      </w:r>
      <w:r w:rsidRPr="00F02D67">
        <w:rPr>
          <w:rFonts w:eastAsia="Calibri" w:cs="Arial"/>
          <w:color w:val="FF0000"/>
          <w:szCs w:val="24"/>
          <w:lang w:val="sr-Latn-RS"/>
        </w:rPr>
        <w:t xml:space="preserve"> Понуђача</w:t>
      </w:r>
      <w:r w:rsidRPr="00F02D67">
        <w:rPr>
          <w:rFonts w:eastAsia="Calibri" w:cs="Arial"/>
          <w:color w:val="FF0000"/>
          <w:szCs w:val="24"/>
          <w:lang w:val="sr-Cyrl-RS"/>
        </w:rPr>
        <w:t>, уколико се Наручилац придржавао упутства у вези са коришћењем и одржавањем/сервисирањем возила.</w:t>
      </w:r>
    </w:p>
    <w:p w14:paraId="4E21343D" w14:textId="3DD38927" w:rsidR="00F20DEA"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 xml:space="preserve">Периодични сервиси у гарантном периоду се обављају о трошку </w:t>
      </w:r>
      <w:r w:rsidR="00646B06">
        <w:rPr>
          <w:rFonts w:eastAsia="Calibri" w:cs="Arial"/>
          <w:color w:val="FF0000"/>
          <w:szCs w:val="24"/>
          <w:lang w:val="sr-Cyrl-RS"/>
        </w:rPr>
        <w:t>Купца,</w:t>
      </w:r>
      <w:r w:rsidRPr="00F02D67">
        <w:rPr>
          <w:rFonts w:eastAsia="Calibri" w:cs="Arial"/>
          <w:color w:val="FF0000"/>
          <w:szCs w:val="24"/>
          <w:lang w:val="sr-Cyrl-RS"/>
        </w:rPr>
        <w:t xml:space="preserve"> али ис</w:t>
      </w:r>
      <w:r>
        <w:rPr>
          <w:rFonts w:eastAsia="Calibri" w:cs="Arial"/>
          <w:color w:val="FF0000"/>
          <w:szCs w:val="24"/>
          <w:lang w:val="sr-Cyrl-RS"/>
        </w:rPr>
        <w:t>кључиво код овлашћених сервисера (Понуђач уписује назив и адресу овлашћених сервиса)</w:t>
      </w:r>
    </w:p>
    <w:p w14:paraId="694065CE" w14:textId="3C2DAF83" w:rsid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1. _______________________________</w:t>
      </w:r>
    </w:p>
    <w:p w14:paraId="3FB31A1E" w14:textId="280C9E30" w:rsid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2. _______________________________</w:t>
      </w:r>
    </w:p>
    <w:p w14:paraId="54FDCF75" w14:textId="0A60DCEA" w:rsidR="00F20DEA" w:rsidRP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3._______________________________</w:t>
      </w:r>
    </w:p>
    <w:p w14:paraId="6ADDDA21" w14:textId="2847DC1D"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Latn-RS"/>
        </w:rPr>
        <w:t xml:space="preserve">Уколико је овлашћени сервис наведен у понуди удаљен више од </w:t>
      </w:r>
      <w:r w:rsidRPr="00F02D67">
        <w:rPr>
          <w:rFonts w:eastAsia="Calibri" w:cs="Arial"/>
          <w:color w:val="FF0000"/>
          <w:szCs w:val="24"/>
          <w:lang w:val="sr-Cyrl-RS"/>
        </w:rPr>
        <w:t>50</w:t>
      </w:r>
      <w:r w:rsidRPr="00F02D67">
        <w:rPr>
          <w:rFonts w:eastAsia="Calibri" w:cs="Arial"/>
          <w:color w:val="FF0000"/>
          <w:szCs w:val="24"/>
          <w:lang w:val="sr-Latn-RS"/>
        </w:rPr>
        <w:t xml:space="preserve"> км од седишта </w:t>
      </w:r>
      <w:r w:rsidR="00646B06">
        <w:rPr>
          <w:rFonts w:eastAsia="Calibri" w:cs="Arial"/>
          <w:color w:val="FF0000"/>
          <w:szCs w:val="24"/>
          <w:lang w:val="sr-Cyrl-RS"/>
        </w:rPr>
        <w:t>Купца</w:t>
      </w:r>
      <w:r w:rsidRPr="00F02D67">
        <w:rPr>
          <w:rFonts w:eastAsia="Calibri" w:cs="Arial"/>
          <w:color w:val="FF0000"/>
          <w:szCs w:val="24"/>
          <w:lang w:val="sr-Latn-RS"/>
        </w:rPr>
        <w:t xml:space="preserve">, </w:t>
      </w:r>
      <w:r w:rsidR="00646B06">
        <w:rPr>
          <w:rFonts w:eastAsia="Calibri" w:cs="Arial"/>
          <w:color w:val="FF0000"/>
          <w:szCs w:val="24"/>
          <w:lang w:val="sr-Cyrl-RS"/>
        </w:rPr>
        <w:t>Продавац</w:t>
      </w:r>
      <w:r w:rsidRPr="00F02D67">
        <w:rPr>
          <w:rFonts w:eastAsia="Calibri" w:cs="Arial"/>
          <w:color w:val="FF0000"/>
          <w:szCs w:val="24"/>
          <w:lang w:val="sr-Latn-RS"/>
        </w:rPr>
        <w:t xml:space="preserve"> је дужан да обезбеди превоз возила (шлеповање) до понуђеног сервиса (сервиса наведеног у понуди).</w:t>
      </w:r>
    </w:p>
    <w:p w14:paraId="5C061940" w14:textId="77777777"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У гарантном периоду одазив на евентуалне интервенције или поправке не може бити дужи од 1 дана од позива Наручиоца.</w:t>
      </w:r>
    </w:p>
    <w:p w14:paraId="7103906D" w14:textId="77777777"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 xml:space="preserve">Резервни делови за возила морају бити обезбеђени у периоду од најмање 5 год. од дана </w:t>
      </w:r>
      <w:r w:rsidRPr="00F02D67">
        <w:rPr>
          <w:rFonts w:eastAsia="Calibri" w:cs="Arial"/>
          <w:color w:val="FF0000"/>
          <w:szCs w:val="24"/>
          <w:lang w:val="sr-Latn-RS"/>
        </w:rPr>
        <w:t>истека гарантног периода</w:t>
      </w:r>
      <w:r w:rsidRPr="00F02D67">
        <w:rPr>
          <w:rFonts w:eastAsia="Calibri" w:cs="Arial"/>
          <w:color w:val="FF0000"/>
          <w:szCs w:val="24"/>
          <w:lang w:val="sr-Cyrl-RS"/>
        </w:rPr>
        <w:t xml:space="preserve">. </w:t>
      </w:r>
    </w:p>
    <w:p w14:paraId="713E871D" w14:textId="77777777" w:rsidR="00F20DEA" w:rsidRPr="00177271" w:rsidRDefault="00F20DEA" w:rsidP="00177271">
      <w:pPr>
        <w:tabs>
          <w:tab w:val="left" w:pos="9090"/>
        </w:tabs>
        <w:spacing w:before="0"/>
        <w:rPr>
          <w:rFonts w:cs="Arial"/>
        </w:rPr>
      </w:pPr>
    </w:p>
    <w:p w14:paraId="43D1F491" w14:textId="77777777" w:rsidR="00343A18" w:rsidRPr="00177271" w:rsidRDefault="00343A18" w:rsidP="00177271">
      <w:pPr>
        <w:tabs>
          <w:tab w:val="left" w:pos="9090"/>
        </w:tabs>
        <w:spacing w:before="0"/>
        <w:rPr>
          <w:rFonts w:cs="Arial"/>
        </w:rPr>
      </w:pPr>
      <w:proofErr w:type="gramStart"/>
      <w:r w:rsidRPr="00177271">
        <w:rPr>
          <w:rFonts w:cs="Arial"/>
        </w:rPr>
        <w:t>Купац  има</w:t>
      </w:r>
      <w:proofErr w:type="gramEnd"/>
      <w:r w:rsidRPr="00177271">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177271" w:rsidRDefault="00343A18" w:rsidP="00177271">
      <w:pPr>
        <w:tabs>
          <w:tab w:val="left" w:pos="9090"/>
        </w:tabs>
        <w:spacing w:before="0"/>
        <w:rPr>
          <w:rFonts w:cs="Arial"/>
        </w:rPr>
      </w:pPr>
      <w:r w:rsidRPr="00177271">
        <w:rPr>
          <w:rFonts w:cs="Arial"/>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177271" w:rsidRDefault="00343A18" w:rsidP="00177271">
      <w:pPr>
        <w:tabs>
          <w:tab w:val="left" w:pos="9090"/>
        </w:tabs>
        <w:spacing w:before="0"/>
        <w:rPr>
          <w:rFonts w:cs="Arial"/>
        </w:rPr>
      </w:pPr>
      <w:r w:rsidRPr="00177271">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16356395" w:rsidR="00343A18" w:rsidRPr="00177271" w:rsidRDefault="00343A18" w:rsidP="00177271">
      <w:pPr>
        <w:tabs>
          <w:tab w:val="left" w:pos="9090"/>
        </w:tabs>
        <w:spacing w:before="0"/>
        <w:rPr>
          <w:rFonts w:cs="Arial"/>
        </w:rPr>
      </w:pPr>
      <w:r w:rsidRPr="00177271">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од датума замене.</w:t>
      </w:r>
    </w:p>
    <w:p w14:paraId="0D73E12B" w14:textId="77777777" w:rsidR="00343A18" w:rsidRPr="00177271" w:rsidRDefault="00343A18" w:rsidP="00177271">
      <w:pPr>
        <w:tabs>
          <w:tab w:val="left" w:pos="9090"/>
        </w:tabs>
        <w:spacing w:before="0"/>
        <w:rPr>
          <w:rFonts w:cs="Arial"/>
        </w:rPr>
      </w:pPr>
      <w:r w:rsidRPr="00177271">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7132D28" w14:textId="77777777" w:rsidR="003B35D7" w:rsidRPr="00177271" w:rsidRDefault="003B35D7" w:rsidP="00177271">
      <w:pPr>
        <w:pStyle w:val="KDParagraf"/>
        <w:spacing w:before="0"/>
        <w:rPr>
          <w:rFonts w:eastAsia="TimesNewRomanPSMT" w:cs="Arial"/>
          <w:i/>
        </w:rPr>
      </w:pPr>
    </w:p>
    <w:p w14:paraId="0CE16412" w14:textId="77777777" w:rsidR="00343A18" w:rsidRPr="00177271" w:rsidRDefault="00343A18" w:rsidP="00177271">
      <w:pPr>
        <w:spacing w:before="0"/>
        <w:rPr>
          <w:rFonts w:cs="Arial"/>
          <w:b/>
        </w:rPr>
      </w:pPr>
      <w:r w:rsidRPr="00177271">
        <w:rPr>
          <w:rFonts w:cs="Arial"/>
          <w:b/>
        </w:rPr>
        <w:t>УГОВОРНА КАЗНА ЗБОГ ЗАКАШЊЕЊА У ИСПОРУЦИ</w:t>
      </w:r>
    </w:p>
    <w:p w14:paraId="594CF4D9" w14:textId="7D22A00A" w:rsidR="00343A18" w:rsidRPr="00646B06" w:rsidRDefault="00343A18" w:rsidP="00177271">
      <w:pPr>
        <w:spacing w:before="0"/>
        <w:jc w:val="center"/>
        <w:rPr>
          <w:rFonts w:cs="Arial"/>
          <w:b/>
        </w:rPr>
      </w:pPr>
      <w:r w:rsidRPr="00646B06">
        <w:rPr>
          <w:rFonts w:cs="Arial"/>
          <w:b/>
        </w:rPr>
        <w:t xml:space="preserve">Члан </w:t>
      </w:r>
      <w:r w:rsidR="00844E30">
        <w:rPr>
          <w:rFonts w:cs="Arial"/>
          <w:b/>
          <w:lang w:val="sr-Cyrl-RS"/>
        </w:rPr>
        <w:t>9</w:t>
      </w:r>
      <w:r w:rsidRPr="00646B06">
        <w:rPr>
          <w:rFonts w:cs="Arial"/>
          <w:b/>
        </w:rPr>
        <w:t>.</w:t>
      </w:r>
    </w:p>
    <w:p w14:paraId="785A0704" w14:textId="2B48FE60" w:rsidR="00343A18" w:rsidRPr="00177271" w:rsidRDefault="00343A18" w:rsidP="00177271">
      <w:pPr>
        <w:tabs>
          <w:tab w:val="left" w:pos="9090"/>
        </w:tabs>
        <w:spacing w:before="0"/>
        <w:rPr>
          <w:rFonts w:cs="Arial"/>
          <w:bCs/>
          <w:lang w:val="sr-Cyrl-CS"/>
        </w:rPr>
      </w:pPr>
      <w:r w:rsidRPr="00177271">
        <w:rPr>
          <w:rFonts w:cs="Arial"/>
          <w:bCs/>
          <w:lang w:val="sr-Cyrl-CS"/>
        </w:rPr>
        <w:t xml:space="preserve">Уколико Продавац не испуни своје обавезе или не испоручи </w:t>
      </w:r>
      <w:r w:rsidR="00646B06">
        <w:rPr>
          <w:rFonts w:cs="Arial"/>
          <w:bCs/>
          <w:lang w:val="sr-Cyrl-CS"/>
        </w:rPr>
        <w:t>нова возила</w:t>
      </w:r>
      <w:r w:rsidRPr="0017727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8050D63" w14:textId="09FC91EB" w:rsidR="001353DA" w:rsidRPr="00CA413B" w:rsidRDefault="001353DA" w:rsidP="00177271">
      <w:pPr>
        <w:tabs>
          <w:tab w:val="left" w:pos="9090"/>
        </w:tabs>
        <w:spacing w:before="0"/>
        <w:rPr>
          <w:rFonts w:cs="Arial"/>
          <w:lang w:val="sr-Cyrl-RS"/>
        </w:rPr>
      </w:pPr>
      <w:r w:rsidRPr="00564AFE">
        <w:rPr>
          <w:rFonts w:cs="Arial"/>
          <w:bCs/>
        </w:rPr>
        <w:t xml:space="preserve">Уговорна казна се обрачунава од </w:t>
      </w:r>
      <w:r w:rsidRPr="00646B06">
        <w:rPr>
          <w:rFonts w:cs="Arial"/>
          <w:bCs/>
        </w:rPr>
        <w:t>првог дана од истека уговореног рока испоруке из члана 5</w:t>
      </w:r>
      <w:r w:rsidRPr="00646B06">
        <w:rPr>
          <w:rFonts w:cs="Arial"/>
          <w:bCs/>
          <w:lang w:val="sr-Latn-CS"/>
        </w:rPr>
        <w:t>.</w:t>
      </w:r>
      <w:r w:rsidRPr="00646B06">
        <w:rPr>
          <w:rFonts w:cs="Arial"/>
          <w:bCs/>
        </w:rPr>
        <w:t xml:space="preserve"> </w:t>
      </w:r>
      <w:proofErr w:type="gramStart"/>
      <w:r w:rsidRPr="00646B06">
        <w:rPr>
          <w:rFonts w:cs="Arial"/>
          <w:bCs/>
        </w:rPr>
        <w:t>овог</w:t>
      </w:r>
      <w:proofErr w:type="gramEnd"/>
      <w:r w:rsidRPr="00646B06">
        <w:rPr>
          <w:rFonts w:cs="Arial"/>
          <w:bCs/>
        </w:rPr>
        <w:t xml:space="preserve"> Уговора и износи </w:t>
      </w:r>
      <w:r w:rsidR="004E3039" w:rsidRPr="00646B06">
        <w:rPr>
          <w:rFonts w:cs="Arial"/>
          <w:bCs/>
        </w:rPr>
        <w:t xml:space="preserve">0,2% </w:t>
      </w:r>
      <w:r w:rsidR="00CA413B">
        <w:rPr>
          <w:rFonts w:cs="Arial"/>
          <w:bCs/>
          <w:lang w:val="sr-Cyrl-RS"/>
        </w:rPr>
        <w:t xml:space="preserve">вредности из члана 3. став 1. овог уговора </w:t>
      </w:r>
      <w:r w:rsidR="004E3039" w:rsidRPr="00646B06">
        <w:rPr>
          <w:rFonts w:cs="Arial"/>
          <w:bCs/>
          <w:lang w:val="sr-Cyrl-RS"/>
        </w:rPr>
        <w:t>дневно</w:t>
      </w:r>
      <w:r w:rsidRPr="00646B06">
        <w:rPr>
          <w:rFonts w:cs="Arial"/>
          <w:bCs/>
        </w:rPr>
        <w:t xml:space="preserve">, </w:t>
      </w:r>
      <w:r w:rsidRPr="00564AFE">
        <w:rPr>
          <w:rFonts w:cs="Arial"/>
          <w:bCs/>
        </w:rPr>
        <w:t xml:space="preserve">а највише до 10% </w:t>
      </w:r>
      <w:r w:rsidR="00CA413B">
        <w:rPr>
          <w:rFonts w:cs="Arial"/>
          <w:bCs/>
          <w:lang w:val="sr-Cyrl-RS"/>
        </w:rPr>
        <w:t>вредности из члана 3. став 1. овог уговора</w:t>
      </w:r>
      <w:r w:rsidR="00844E30">
        <w:rPr>
          <w:rFonts w:cs="Arial"/>
          <w:bCs/>
          <w:lang w:val="sr-Cyrl-RS"/>
        </w:rPr>
        <w:t xml:space="preserve"> без ПДВ.</w:t>
      </w:r>
    </w:p>
    <w:p w14:paraId="1EC19F95" w14:textId="6315FFCF" w:rsidR="00343A18" w:rsidRPr="00564AFE" w:rsidRDefault="00343A18" w:rsidP="00177271">
      <w:pPr>
        <w:tabs>
          <w:tab w:val="left" w:pos="9090"/>
        </w:tabs>
        <w:spacing w:before="0"/>
        <w:rPr>
          <w:rFonts w:cs="Arial"/>
        </w:rPr>
      </w:pPr>
      <w:r w:rsidRPr="00177271">
        <w:rPr>
          <w:rFonts w:cs="Arial"/>
          <w:bCs/>
        </w:rPr>
        <w:t>Плаћање уговорне казне</w:t>
      </w:r>
      <w:r w:rsidRPr="00177271">
        <w:rPr>
          <w:rFonts w:cs="Arial"/>
        </w:rPr>
        <w:t xml:space="preserve">, из става 1. </w:t>
      </w:r>
      <w:proofErr w:type="gramStart"/>
      <w:r w:rsidRPr="00177271">
        <w:rPr>
          <w:rFonts w:cs="Arial"/>
        </w:rPr>
        <w:t>овог</w:t>
      </w:r>
      <w:proofErr w:type="gramEnd"/>
      <w:r w:rsidRPr="00177271">
        <w:rPr>
          <w:rFonts w:cs="Arial"/>
        </w:rPr>
        <w:t xml:space="preserve"> члана, дoспeвa у рoку до </w:t>
      </w:r>
      <w:r w:rsidRPr="00564AFE">
        <w:rPr>
          <w:rFonts w:cs="Arial"/>
        </w:rPr>
        <w:t>45</w:t>
      </w:r>
      <w:r w:rsidR="000D6ACE" w:rsidRPr="00564AFE">
        <w:rPr>
          <w:rFonts w:cs="Arial"/>
          <w:lang w:val="sr-Cyrl-RS"/>
        </w:rPr>
        <w:t xml:space="preserve"> </w:t>
      </w:r>
      <w:r w:rsidRPr="00564AFE">
        <w:rPr>
          <w:rFonts w:cs="Arial"/>
        </w:rPr>
        <w:t>(</w:t>
      </w:r>
      <w:r w:rsidR="00CA413B">
        <w:rPr>
          <w:rFonts w:cs="Arial"/>
          <w:lang w:val="sr-Cyrl-RS"/>
        </w:rPr>
        <w:t xml:space="preserve">словима: </w:t>
      </w:r>
      <w:r w:rsidRPr="00564AFE">
        <w:rPr>
          <w:rFonts w:cs="Arial"/>
        </w:rPr>
        <w:t>четрдесетпет) дaнa oд дaнa</w:t>
      </w:r>
      <w:r w:rsidR="006619FB" w:rsidRPr="00564AFE">
        <w:rPr>
          <w:rFonts w:cs="Arial"/>
          <w:lang w:val="sr-Cyrl-RS"/>
        </w:rPr>
        <w:t xml:space="preserve"> </w:t>
      </w:r>
      <w:r w:rsidRPr="00564AFE">
        <w:rPr>
          <w:rFonts w:cs="Arial"/>
        </w:rPr>
        <w:t xml:space="preserve">пријема од стране Продавца, </w:t>
      </w:r>
      <w:r w:rsidR="000E0FC1" w:rsidRPr="00564AFE">
        <w:rPr>
          <w:rFonts w:cs="Arial"/>
          <w:lang w:val="sr-Cyrl-RS"/>
        </w:rPr>
        <w:t xml:space="preserve">рачуни </w:t>
      </w:r>
      <w:r w:rsidRPr="00564AFE">
        <w:rPr>
          <w:rFonts w:cs="Arial"/>
        </w:rPr>
        <w:t xml:space="preserve"> </w:t>
      </w:r>
      <w:r w:rsidRPr="00564AFE">
        <w:rPr>
          <w:rFonts w:cs="Arial"/>
          <w:bCs/>
        </w:rPr>
        <w:t>Купца</w:t>
      </w:r>
      <w:r w:rsidR="000E0FC1" w:rsidRPr="00564AFE">
        <w:rPr>
          <w:rFonts w:cs="Arial"/>
          <w:bCs/>
          <w:lang w:val="sr-Cyrl-RS"/>
        </w:rPr>
        <w:t xml:space="preserve"> </w:t>
      </w:r>
      <w:r w:rsidRPr="00564AFE">
        <w:rPr>
          <w:rFonts w:cs="Arial"/>
        </w:rPr>
        <w:t>испостављене по овом основу.</w:t>
      </w:r>
    </w:p>
    <w:p w14:paraId="0513D4B9" w14:textId="77777777" w:rsidR="00343A18" w:rsidRPr="00177271" w:rsidRDefault="00343A18" w:rsidP="00177271">
      <w:pPr>
        <w:tabs>
          <w:tab w:val="left" w:pos="9090"/>
        </w:tabs>
        <w:spacing w:before="0"/>
        <w:rPr>
          <w:rFonts w:cs="Arial"/>
          <w:bCs/>
        </w:rPr>
      </w:pPr>
      <w:r w:rsidRPr="00564AFE">
        <w:rPr>
          <w:rFonts w:cs="Arial"/>
          <w:bCs/>
          <w:lang w:val="sr-Cyrl-CS"/>
        </w:rPr>
        <w:t xml:space="preserve">У случају закашњења са испоруком дужег од 20 (двадесет) дана, </w:t>
      </w:r>
      <w:r w:rsidRPr="00564AFE">
        <w:rPr>
          <w:rFonts w:cs="Arial"/>
          <w:bCs/>
        </w:rPr>
        <w:t>Купац</w:t>
      </w:r>
      <w:r w:rsidRPr="00564AFE">
        <w:rPr>
          <w:rFonts w:cs="Arial"/>
          <w:bCs/>
          <w:lang w:val="sr-Cyrl-CS"/>
        </w:rPr>
        <w:t xml:space="preserve"> има </w:t>
      </w:r>
      <w:r w:rsidRPr="00177271">
        <w:rPr>
          <w:rFonts w:cs="Arial"/>
          <w:bCs/>
          <w:lang w:val="sr-Cyrl-CS"/>
        </w:rPr>
        <w:t xml:space="preserve">право да једнострано раскине овај Уговор и од Продавца захтева накнаду штете и измакле добити. </w:t>
      </w:r>
    </w:p>
    <w:p w14:paraId="64D47C85" w14:textId="77777777" w:rsidR="00343A18" w:rsidRDefault="00343A18" w:rsidP="00177271">
      <w:pPr>
        <w:pStyle w:val="KDParagraf"/>
        <w:spacing w:before="0"/>
        <w:rPr>
          <w:rFonts w:cs="Arial"/>
        </w:rPr>
      </w:pPr>
    </w:p>
    <w:p w14:paraId="64D89400" w14:textId="77777777" w:rsidR="00343A18" w:rsidRPr="00177271" w:rsidRDefault="00343A18" w:rsidP="00177271">
      <w:pPr>
        <w:autoSpaceDE w:val="0"/>
        <w:autoSpaceDN w:val="0"/>
        <w:adjustRightInd w:val="0"/>
        <w:spacing w:before="0"/>
        <w:rPr>
          <w:rFonts w:cs="Arial"/>
          <w:b/>
        </w:rPr>
      </w:pPr>
      <w:r w:rsidRPr="00177271">
        <w:rPr>
          <w:rFonts w:cs="Arial"/>
          <w:b/>
        </w:rPr>
        <w:t xml:space="preserve">ВИША СИЛА </w:t>
      </w:r>
    </w:p>
    <w:p w14:paraId="63B2A70E" w14:textId="34629978" w:rsidR="00343A18" w:rsidRPr="00646B06" w:rsidRDefault="00343A18" w:rsidP="00177271">
      <w:pPr>
        <w:autoSpaceDE w:val="0"/>
        <w:autoSpaceDN w:val="0"/>
        <w:adjustRightInd w:val="0"/>
        <w:spacing w:before="0"/>
        <w:jc w:val="center"/>
        <w:rPr>
          <w:rFonts w:cs="Arial"/>
          <w:b/>
          <w:lang w:val="sr-Cyrl-RS"/>
        </w:rPr>
      </w:pPr>
      <w:r w:rsidRPr="00646B06">
        <w:rPr>
          <w:rFonts w:cs="Arial"/>
          <w:b/>
        </w:rPr>
        <w:t xml:space="preserve">Члан </w:t>
      </w:r>
      <w:r w:rsidR="00646B06" w:rsidRPr="00646B06">
        <w:rPr>
          <w:rFonts w:cs="Arial"/>
          <w:b/>
          <w:lang w:val="sr-Cyrl-RS"/>
        </w:rPr>
        <w:t>1</w:t>
      </w:r>
      <w:r w:rsidR="00844E30">
        <w:rPr>
          <w:rFonts w:cs="Arial"/>
          <w:b/>
          <w:lang w:val="sr-Cyrl-RS"/>
        </w:rPr>
        <w:t>0</w:t>
      </w:r>
      <w:r w:rsidR="00646B06" w:rsidRPr="00646B06">
        <w:rPr>
          <w:rFonts w:cs="Arial"/>
          <w:b/>
          <w:lang w:val="sr-Cyrl-RS"/>
        </w:rPr>
        <w:t>.</w:t>
      </w:r>
    </w:p>
    <w:p w14:paraId="57BFA2DE" w14:textId="77777777" w:rsidR="00343A18" w:rsidRPr="00177271" w:rsidRDefault="00343A18" w:rsidP="00177271">
      <w:pPr>
        <w:tabs>
          <w:tab w:val="left" w:pos="1512"/>
          <w:tab w:val="left" w:pos="9090"/>
        </w:tabs>
        <w:spacing w:before="0"/>
        <w:rPr>
          <w:rFonts w:cs="Arial"/>
        </w:rPr>
      </w:pPr>
      <w:r w:rsidRPr="0017727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7271">
        <w:rPr>
          <w:rFonts w:cs="Arial"/>
          <w:lang w:val="sr-Cyrl-CS"/>
        </w:rPr>
        <w:t>за</w:t>
      </w:r>
      <w:r w:rsidRPr="00177271">
        <w:rPr>
          <w:rFonts w:cs="Arial"/>
        </w:rPr>
        <w:t xml:space="preserve"> накнаду штете за делимично или потпуно неизвршење уговорених обавеза</w:t>
      </w:r>
      <w:proofErr w:type="gramStart"/>
      <w:r w:rsidRPr="00177271">
        <w:rPr>
          <w:rFonts w:cs="Arial"/>
          <w:lang w:val="sr-Cyrl-CS"/>
        </w:rPr>
        <w:t>,за</w:t>
      </w:r>
      <w:r w:rsidRPr="00177271">
        <w:rPr>
          <w:rFonts w:cs="Arial"/>
        </w:rPr>
        <w:t>ону</w:t>
      </w:r>
      <w:proofErr w:type="gramEnd"/>
      <w:r w:rsidRPr="0017727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7271">
        <w:rPr>
          <w:rFonts w:cs="Arial"/>
          <w:lang w:val="sr-Cyrl-CS"/>
        </w:rPr>
        <w:t>,</w:t>
      </w:r>
      <w:r w:rsidRPr="00177271">
        <w:rPr>
          <w:rFonts w:cs="Arial"/>
        </w:rPr>
        <w:t xml:space="preserve"> одлаже се за време њеног трајања. </w:t>
      </w:r>
    </w:p>
    <w:p w14:paraId="6DD8163B" w14:textId="77777777" w:rsidR="00343A18" w:rsidRPr="00177271" w:rsidRDefault="00343A18" w:rsidP="00177271">
      <w:pPr>
        <w:tabs>
          <w:tab w:val="left" w:pos="1512"/>
          <w:tab w:val="left" w:pos="9090"/>
        </w:tabs>
        <w:spacing w:before="0"/>
        <w:rPr>
          <w:rFonts w:cs="Arial"/>
          <w:lang w:val="hr-HR"/>
        </w:rPr>
      </w:pPr>
      <w:r w:rsidRPr="00177271">
        <w:rPr>
          <w:rFonts w:cs="Arial"/>
        </w:rPr>
        <w:t>Уговорна страна којој је извршавање уговорних обавеза онемогућено услед дејства више силе је у обавези да одмах</w:t>
      </w:r>
      <w:r w:rsidRPr="00177271">
        <w:rPr>
          <w:rFonts w:cs="Arial"/>
          <w:lang w:val="hr-HR"/>
        </w:rPr>
        <w:t xml:space="preserve">, </w:t>
      </w:r>
      <w:r w:rsidRPr="00177271">
        <w:rPr>
          <w:rFonts w:cs="Arial"/>
        </w:rPr>
        <w:t>без одлагања</w:t>
      </w:r>
      <w:r w:rsidRPr="00177271">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77271">
        <w:rPr>
          <w:rFonts w:cs="Arial"/>
        </w:rPr>
        <w:t>страну о настанку</w:t>
      </w:r>
      <w:r w:rsidRPr="00177271">
        <w:rPr>
          <w:rFonts w:cs="Arial"/>
          <w:lang w:val="hr-HR"/>
        </w:rPr>
        <w:t xml:space="preserve"> више силе</w:t>
      </w:r>
      <w:r w:rsidRPr="00177271">
        <w:rPr>
          <w:rFonts w:cs="Arial"/>
        </w:rPr>
        <w:t xml:space="preserve"> и њеном процењеном или очекиваном трајању</w:t>
      </w:r>
      <w:r w:rsidRPr="00177271">
        <w:rPr>
          <w:rFonts w:cs="Arial"/>
          <w:lang w:val="hr-HR"/>
        </w:rPr>
        <w:t>, уз достављање доказа о постојању више силе.</w:t>
      </w:r>
    </w:p>
    <w:p w14:paraId="15D9D1BE" w14:textId="1184DE8E" w:rsidR="00343A18" w:rsidRPr="00177271" w:rsidRDefault="00343A18" w:rsidP="00177271">
      <w:pPr>
        <w:tabs>
          <w:tab w:val="left" w:pos="1512"/>
          <w:tab w:val="left" w:pos="9090"/>
        </w:tabs>
        <w:spacing w:before="0"/>
        <w:rPr>
          <w:rFonts w:cs="Arial"/>
        </w:rPr>
      </w:pPr>
      <w:r w:rsidRPr="00177271">
        <w:rPr>
          <w:rFonts w:cs="Arial"/>
        </w:rPr>
        <w:t>За</w:t>
      </w:r>
      <w:r w:rsidR="00C90FDB" w:rsidRPr="00177271">
        <w:rPr>
          <w:rFonts w:cs="Arial"/>
        </w:rPr>
        <w:t xml:space="preserve"> време трајања више силе свака У</w:t>
      </w:r>
      <w:r w:rsidRPr="00177271">
        <w:rPr>
          <w:rFonts w:cs="Arial"/>
        </w:rPr>
        <w:t>говорна страна сноси своје трошкове</w:t>
      </w:r>
      <w:r w:rsidRPr="0017727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7271">
        <w:rPr>
          <w:rFonts w:cs="Arial"/>
        </w:rPr>
        <w:t>.</w:t>
      </w:r>
    </w:p>
    <w:p w14:paraId="605026AF" w14:textId="77777777" w:rsidR="00343A18" w:rsidRPr="00177271" w:rsidRDefault="00343A18" w:rsidP="00177271">
      <w:pPr>
        <w:tabs>
          <w:tab w:val="left" w:pos="1512"/>
          <w:tab w:val="left" w:pos="9090"/>
        </w:tabs>
        <w:spacing w:before="0"/>
        <w:rPr>
          <w:rFonts w:cs="Arial"/>
          <w:lang w:val="sr-Cyrl-CS"/>
        </w:rPr>
      </w:pPr>
      <w:r w:rsidRPr="00177271">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77271">
        <w:rPr>
          <w:rFonts w:cs="Arial"/>
          <w:lang w:val="sr-Cyrl-CS"/>
        </w:rPr>
        <w:t xml:space="preserve">по овом основу – </w:t>
      </w:r>
      <w:r w:rsidRPr="00177271">
        <w:rPr>
          <w:rFonts w:cs="Arial"/>
        </w:rPr>
        <w:t>ни једна од Уговорних страна не стиче право на накнаду било какве штете.</w:t>
      </w:r>
    </w:p>
    <w:p w14:paraId="7DE8FE68" w14:textId="77777777" w:rsidR="00343A18" w:rsidRPr="00177271" w:rsidRDefault="00343A18" w:rsidP="00177271">
      <w:pPr>
        <w:pStyle w:val="KDParagraf"/>
        <w:spacing w:before="0"/>
        <w:rPr>
          <w:rFonts w:cs="Arial"/>
          <w:b/>
        </w:rPr>
      </w:pPr>
    </w:p>
    <w:p w14:paraId="6E74DF21" w14:textId="77777777" w:rsidR="00343A18" w:rsidRPr="00177271" w:rsidRDefault="00343A18" w:rsidP="00177271">
      <w:pPr>
        <w:spacing w:before="0"/>
        <w:rPr>
          <w:rFonts w:cs="Arial"/>
          <w:b/>
        </w:rPr>
      </w:pPr>
      <w:r w:rsidRPr="00177271">
        <w:rPr>
          <w:rFonts w:cs="Arial"/>
          <w:b/>
        </w:rPr>
        <w:lastRenderedPageBreak/>
        <w:t>РАСКИД УГОВОРА</w:t>
      </w:r>
    </w:p>
    <w:p w14:paraId="14A0DEDD" w14:textId="45A6518E" w:rsidR="00343A18" w:rsidRPr="00177271" w:rsidRDefault="00343A18" w:rsidP="00177271">
      <w:pPr>
        <w:spacing w:before="0"/>
        <w:jc w:val="center"/>
        <w:rPr>
          <w:rFonts w:cs="Arial"/>
        </w:rPr>
      </w:pPr>
      <w:r w:rsidRPr="00177271">
        <w:rPr>
          <w:rFonts w:cs="Arial"/>
          <w:b/>
        </w:rPr>
        <w:t xml:space="preserve">Члан </w:t>
      </w:r>
      <w:r w:rsidR="00564AFE">
        <w:rPr>
          <w:rFonts w:cs="Arial"/>
          <w:b/>
          <w:lang w:val="sr-Cyrl-RS"/>
        </w:rPr>
        <w:t>1</w:t>
      </w:r>
      <w:r w:rsidR="00844E30">
        <w:rPr>
          <w:rFonts w:cs="Arial"/>
          <w:b/>
          <w:lang w:val="sr-Cyrl-RS"/>
        </w:rPr>
        <w:t>1</w:t>
      </w:r>
      <w:r w:rsidRPr="00177271">
        <w:rPr>
          <w:rFonts w:cs="Arial"/>
          <w:b/>
        </w:rPr>
        <w:t>.</w:t>
      </w:r>
    </w:p>
    <w:p w14:paraId="7A929115" w14:textId="4095332A"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w:t>
      </w:r>
      <w:r w:rsidR="000E0FC1" w:rsidRPr="00177271">
        <w:rPr>
          <w:rFonts w:cs="Arial"/>
          <w:bCs/>
          <w:lang w:val="sr-Cyrl-CS"/>
        </w:rPr>
        <w:t xml:space="preserve"> не испуни</w:t>
      </w:r>
      <w:r w:rsidRPr="00177271">
        <w:rPr>
          <w:rFonts w:cs="Arial"/>
          <w:bCs/>
          <w:lang w:val="sr-Cyrl-CS"/>
        </w:rPr>
        <w:t xml:space="preserve"> овај Уговор, или ако не буде квалитетно и о року</w:t>
      </w:r>
      <w:r w:rsidR="000E0FC1" w:rsidRPr="00177271">
        <w:rPr>
          <w:rFonts w:cs="Arial"/>
          <w:bCs/>
          <w:lang w:val="sr-Cyrl-CS"/>
        </w:rPr>
        <w:t xml:space="preserve"> испуњавао своје обавезе</w:t>
      </w:r>
      <w:r w:rsidRPr="00177271">
        <w:rPr>
          <w:rFonts w:cs="Arial"/>
          <w:bCs/>
          <w:lang w:val="sr-Cyrl-CS"/>
        </w:rPr>
        <w:t xml:space="preserve">, или упркос писмене опомене </w:t>
      </w:r>
      <w:r w:rsidRPr="00177271">
        <w:rPr>
          <w:rFonts w:cs="Arial"/>
          <w:lang w:val="sr-Cyrl-CS"/>
        </w:rPr>
        <w:t>Купца</w:t>
      </w:r>
      <w:r w:rsidRPr="00177271">
        <w:rPr>
          <w:rFonts w:cs="Arial"/>
          <w:bCs/>
          <w:lang w:val="sr-Cyrl-CS"/>
        </w:rPr>
        <w:t xml:space="preserve">, крши одредбе овог уговора, </w:t>
      </w:r>
      <w:r w:rsidRPr="00177271">
        <w:rPr>
          <w:rFonts w:cs="Arial"/>
          <w:lang w:val="sr-Cyrl-CS"/>
        </w:rPr>
        <w:t>Купац</w:t>
      </w:r>
      <w:r w:rsidRPr="00177271">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588A02E4"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 не предузме мере за извршење овог Уговора, које се од њега захтевају, у року од 8 (</w:t>
      </w:r>
      <w:r w:rsidR="00CA413B">
        <w:rPr>
          <w:rFonts w:cs="Arial"/>
          <w:bCs/>
          <w:lang w:val="sr-Cyrl-CS"/>
        </w:rPr>
        <w:t xml:space="preserve">словима: </w:t>
      </w:r>
      <w:r w:rsidRPr="00177271">
        <w:rPr>
          <w:rFonts w:cs="Arial"/>
          <w:bCs/>
          <w:lang w:val="sr-Cyrl-CS"/>
        </w:rPr>
        <w:t xml:space="preserve">осам) дана по пријему писане опомене, </w:t>
      </w:r>
      <w:r w:rsidRPr="00177271">
        <w:rPr>
          <w:rFonts w:cs="Arial"/>
          <w:lang w:val="sr-Cyrl-CS"/>
        </w:rPr>
        <w:t>Купац</w:t>
      </w:r>
      <w:r w:rsidRPr="00177271">
        <w:rPr>
          <w:rFonts w:cs="Arial"/>
          <w:bCs/>
          <w:lang w:val="sr-Cyrl-CS"/>
        </w:rPr>
        <w:t xml:space="preserve"> може у року од наредних 5 (</w:t>
      </w:r>
      <w:r w:rsidR="00CA413B">
        <w:rPr>
          <w:rFonts w:cs="Arial"/>
          <w:bCs/>
          <w:lang w:val="sr-Cyrl-CS"/>
        </w:rPr>
        <w:t xml:space="preserve">словима: </w:t>
      </w:r>
      <w:r w:rsidRPr="00177271">
        <w:rPr>
          <w:rFonts w:cs="Arial"/>
          <w:bCs/>
          <w:lang w:val="sr-Cyrl-CS"/>
        </w:rPr>
        <w:t>пет) дана да једнострано раскине овој Уговор по правилима о раскиду Уговора због неиспуњења.</w:t>
      </w:r>
    </w:p>
    <w:p w14:paraId="77B45B05" w14:textId="77777777" w:rsidR="00343A18" w:rsidRPr="00177271" w:rsidRDefault="00343A18" w:rsidP="00177271">
      <w:pPr>
        <w:tabs>
          <w:tab w:val="left" w:pos="9090"/>
        </w:tabs>
        <w:spacing w:before="0"/>
        <w:rPr>
          <w:rFonts w:cs="Arial"/>
          <w:bCs/>
          <w:lang w:val="sr-Cyrl-CS"/>
        </w:rPr>
      </w:pPr>
      <w:r w:rsidRPr="00177271">
        <w:rPr>
          <w:rFonts w:cs="Arial"/>
          <w:bCs/>
          <w:lang w:val="sr-Cyrl-CS"/>
        </w:rPr>
        <w:t xml:space="preserve">У случају раскида овог </w:t>
      </w:r>
      <w:r w:rsidRPr="00177271">
        <w:rPr>
          <w:rFonts w:cs="Arial"/>
          <w:bCs/>
        </w:rPr>
        <w:t>У</w:t>
      </w:r>
      <w:r w:rsidRPr="00177271">
        <w:rPr>
          <w:rFonts w:cs="Arial"/>
          <w:bCs/>
          <w:lang w:val="sr-Cyrl-CS"/>
        </w:rPr>
        <w:t>говора, у смислу овог члана, Уговорне стране ће измирити своје обавезе настале до дана раскида.</w:t>
      </w:r>
    </w:p>
    <w:p w14:paraId="5D14CEF1" w14:textId="77777777" w:rsidR="00343A18" w:rsidRPr="00177271" w:rsidRDefault="00343A18" w:rsidP="00177271">
      <w:pPr>
        <w:tabs>
          <w:tab w:val="left" w:pos="9090"/>
        </w:tabs>
        <w:spacing w:before="0"/>
        <w:rPr>
          <w:rFonts w:cs="Arial"/>
          <w:bCs/>
          <w:lang w:val="sr-Cyrl-CS"/>
        </w:rPr>
      </w:pPr>
      <w:r w:rsidRPr="0017727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DB94AC8" w14:textId="77777777" w:rsidR="00C90FDB" w:rsidRDefault="00C90FDB" w:rsidP="00177271">
      <w:pPr>
        <w:tabs>
          <w:tab w:val="left" w:pos="9090"/>
        </w:tabs>
        <w:spacing w:before="0"/>
        <w:rPr>
          <w:rFonts w:cs="Arial"/>
          <w:bCs/>
          <w:lang w:val="sr-Cyrl-CS"/>
        </w:rPr>
      </w:pPr>
    </w:p>
    <w:p w14:paraId="1918CE33" w14:textId="67AB3019" w:rsidR="00844E30" w:rsidRPr="00844E30" w:rsidRDefault="00844E30" w:rsidP="00177271">
      <w:pPr>
        <w:tabs>
          <w:tab w:val="left" w:pos="9090"/>
        </w:tabs>
        <w:spacing w:before="0"/>
        <w:rPr>
          <w:rFonts w:cs="Arial"/>
          <w:b/>
          <w:bCs/>
          <w:lang w:val="sr-Cyrl-CS"/>
        </w:rPr>
      </w:pPr>
      <w:r w:rsidRPr="00844E30">
        <w:rPr>
          <w:rFonts w:cs="Arial"/>
          <w:b/>
          <w:bCs/>
          <w:lang w:val="sr-Cyrl-CS"/>
        </w:rPr>
        <w:t>НАКНАДА ШТЕТЕ</w:t>
      </w:r>
    </w:p>
    <w:p w14:paraId="3976A350" w14:textId="1893A0EF" w:rsidR="00844E30" w:rsidRDefault="00844E30" w:rsidP="00177271">
      <w:pPr>
        <w:spacing w:before="0"/>
        <w:jc w:val="center"/>
        <w:rPr>
          <w:rFonts w:cs="Arial"/>
          <w:b/>
          <w:lang w:val="sr-Cyrl-RS"/>
        </w:rPr>
      </w:pPr>
      <w:r>
        <w:rPr>
          <w:rFonts w:cs="Arial"/>
          <w:b/>
          <w:lang w:val="sr-Cyrl-RS"/>
        </w:rPr>
        <w:t>Члан 12.</w:t>
      </w:r>
    </w:p>
    <w:p w14:paraId="0D9453B8" w14:textId="77777777" w:rsidR="00844E30" w:rsidRPr="000B2FA6" w:rsidRDefault="00844E30" w:rsidP="00844E30">
      <w:pPr>
        <w:pStyle w:val="KDParagraf"/>
        <w:spacing w:before="0"/>
        <w:rPr>
          <w:rFonts w:cs="Arial"/>
          <w:sz w:val="24"/>
          <w:szCs w:val="24"/>
        </w:rPr>
      </w:pPr>
      <w:r>
        <w:rPr>
          <w:rFonts w:cs="Arial"/>
          <w:sz w:val="24"/>
          <w:szCs w:val="24"/>
          <w:lang w:val="sr-Cyrl-RS"/>
        </w:rPr>
        <w:t>Продавац</w:t>
      </w:r>
      <w:r w:rsidRPr="000B2FA6">
        <w:rPr>
          <w:rFonts w:cs="Arial"/>
          <w:sz w:val="24"/>
          <w:szCs w:val="24"/>
        </w:rPr>
        <w:t xml:space="preserve"> је у складу са </w:t>
      </w:r>
      <w:r w:rsidRPr="00620F36">
        <w:rPr>
          <w:rFonts w:cs="Arial"/>
          <w:sz w:val="24"/>
          <w:szCs w:val="24"/>
        </w:rPr>
        <w:t xml:space="preserve">Законом о облигационим односима ("Сл. </w:t>
      </w:r>
      <w:proofErr w:type="gramStart"/>
      <w:r w:rsidRPr="00620F36">
        <w:rPr>
          <w:rFonts w:cs="Arial"/>
          <w:sz w:val="24"/>
          <w:szCs w:val="24"/>
        </w:rPr>
        <w:t>лист</w:t>
      </w:r>
      <w:proofErr w:type="gramEnd"/>
      <w:r w:rsidRPr="00620F36">
        <w:rPr>
          <w:rFonts w:cs="Arial"/>
          <w:sz w:val="24"/>
          <w:szCs w:val="24"/>
        </w:rPr>
        <w:t xml:space="preserve"> СФРЈ", бр. 29/78, 39/85, 45/89 - одлука УСЈ и 57/89, "Сл. лист СРЈ", бр. 31/93 и "Сл. лист СЦГ", бр. 1/2003 - Уставна повеља), (даље: ЗОО),</w:t>
      </w:r>
      <w:r w:rsidRPr="000B2FA6">
        <w:rPr>
          <w:rFonts w:cs="Arial"/>
          <w:sz w:val="24"/>
          <w:szCs w:val="24"/>
        </w:rPr>
        <w:t xml:space="preserve"> одговоран за штету коју је претрпео </w:t>
      </w:r>
      <w:r>
        <w:rPr>
          <w:rFonts w:cs="Arial"/>
          <w:sz w:val="24"/>
          <w:szCs w:val="24"/>
          <w:lang w:val="sr-Cyrl-RS"/>
        </w:rPr>
        <w:t>Купац</w:t>
      </w:r>
      <w:r w:rsidRPr="000B2FA6">
        <w:rPr>
          <w:rFonts w:cs="Arial"/>
          <w:sz w:val="24"/>
          <w:szCs w:val="24"/>
        </w:rPr>
        <w:t xml:space="preserve"> неиспуњењем, делимичним испуњењем или задоцњењем у испуњењу обавеза преузетих овим Уговором.</w:t>
      </w:r>
    </w:p>
    <w:p w14:paraId="0E5C7797" w14:textId="77777777" w:rsidR="00844E30" w:rsidRPr="000B2FA6" w:rsidRDefault="00844E30" w:rsidP="00844E30">
      <w:pPr>
        <w:pStyle w:val="KDParagraf"/>
        <w:spacing w:before="0"/>
        <w:rPr>
          <w:rFonts w:cs="Arial"/>
          <w:sz w:val="24"/>
          <w:szCs w:val="24"/>
        </w:rPr>
      </w:pPr>
    </w:p>
    <w:p w14:paraId="0C6482BF" w14:textId="77777777" w:rsidR="00844E30" w:rsidRPr="000B2FA6" w:rsidRDefault="00844E30" w:rsidP="00844E30">
      <w:pPr>
        <w:pStyle w:val="KDParagraf"/>
        <w:spacing w:before="0"/>
        <w:rPr>
          <w:rFonts w:cs="Arial"/>
          <w:sz w:val="24"/>
          <w:szCs w:val="24"/>
        </w:rPr>
      </w:pPr>
      <w:r w:rsidRPr="000B2FA6">
        <w:rPr>
          <w:rFonts w:cs="Arial"/>
          <w:sz w:val="24"/>
          <w:szCs w:val="24"/>
        </w:rPr>
        <w:t xml:space="preserve">Уколико </w:t>
      </w:r>
      <w:r>
        <w:rPr>
          <w:rFonts w:cs="Arial"/>
          <w:sz w:val="24"/>
          <w:szCs w:val="24"/>
          <w:lang w:val="sr-Cyrl-RS"/>
        </w:rPr>
        <w:t>Купац</w:t>
      </w:r>
      <w:r w:rsidRPr="000B2FA6">
        <w:rPr>
          <w:rFonts w:cs="Arial"/>
          <w:sz w:val="24"/>
          <w:szCs w:val="24"/>
        </w:rPr>
        <w:t xml:space="preserve"> претрпи штету због чињења или нечињења </w:t>
      </w:r>
      <w:r>
        <w:rPr>
          <w:rFonts w:cs="Arial"/>
          <w:sz w:val="24"/>
          <w:szCs w:val="24"/>
          <w:lang w:val="sr-Cyrl-RS"/>
        </w:rPr>
        <w:t>Продавца</w:t>
      </w:r>
      <w:r w:rsidRPr="000B2FA6">
        <w:rPr>
          <w:rFonts w:cs="Arial"/>
          <w:sz w:val="24"/>
          <w:szCs w:val="24"/>
        </w:rPr>
        <w:t xml:space="preserve"> и уколико се Уговорне стране сагласе око основа и висине претрпљене штете, </w:t>
      </w:r>
      <w:r>
        <w:rPr>
          <w:rFonts w:cs="Arial"/>
          <w:sz w:val="24"/>
          <w:szCs w:val="24"/>
          <w:lang w:val="sr-Cyrl-RS"/>
        </w:rPr>
        <w:t>продавац</w:t>
      </w:r>
      <w:r w:rsidRPr="000B2FA6">
        <w:rPr>
          <w:rFonts w:cs="Arial"/>
          <w:sz w:val="24"/>
          <w:szCs w:val="24"/>
        </w:rPr>
        <w:t xml:space="preserve"> је сагласан да </w:t>
      </w:r>
      <w:r>
        <w:rPr>
          <w:rFonts w:cs="Arial"/>
          <w:sz w:val="24"/>
          <w:szCs w:val="24"/>
          <w:lang w:val="sr-Cyrl-RS"/>
        </w:rPr>
        <w:t>Купцу</w:t>
      </w:r>
      <w:r w:rsidRPr="000B2FA6">
        <w:rPr>
          <w:rFonts w:cs="Arial"/>
          <w:sz w:val="24"/>
          <w:szCs w:val="24"/>
        </w:rPr>
        <w:t xml:space="preserve"> исту накнади, тако што </w:t>
      </w:r>
      <w:r>
        <w:rPr>
          <w:rFonts w:cs="Arial"/>
          <w:sz w:val="24"/>
          <w:szCs w:val="24"/>
          <w:lang w:val="sr-Cyrl-RS"/>
        </w:rPr>
        <w:t xml:space="preserve">Купац </w:t>
      </w:r>
      <w:r w:rsidRPr="000B2FA6">
        <w:rPr>
          <w:rFonts w:cs="Arial"/>
          <w:sz w:val="24"/>
          <w:szCs w:val="24"/>
        </w:rPr>
        <w:t xml:space="preserve">има право на наплату накнаде штете без посебног обавештења </w:t>
      </w:r>
      <w:r>
        <w:rPr>
          <w:rFonts w:cs="Arial"/>
          <w:sz w:val="24"/>
          <w:szCs w:val="24"/>
          <w:lang w:val="sr-Cyrl-RS"/>
        </w:rPr>
        <w:t>Продавцу</w:t>
      </w:r>
      <w:r w:rsidRPr="000B2FA6">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06F89748" w14:textId="77777777" w:rsidR="00844E30" w:rsidRPr="000B2FA6" w:rsidRDefault="00844E30" w:rsidP="00844E30">
      <w:pPr>
        <w:pStyle w:val="KDParagraf"/>
        <w:spacing w:before="0"/>
        <w:rPr>
          <w:rFonts w:cs="Arial"/>
          <w:sz w:val="24"/>
          <w:szCs w:val="24"/>
        </w:rPr>
      </w:pPr>
    </w:p>
    <w:p w14:paraId="72094485" w14:textId="09D059FC" w:rsidR="00844E30" w:rsidRPr="00844E30" w:rsidRDefault="00844E30" w:rsidP="00844E30">
      <w:pPr>
        <w:spacing w:before="0"/>
        <w:rPr>
          <w:rFonts w:cs="Arial"/>
          <w:b/>
          <w:lang w:val="sr-Cyrl-RS"/>
        </w:rPr>
      </w:pPr>
      <w:r w:rsidRPr="000B2FA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w:t>
      </w:r>
      <w:r>
        <w:rPr>
          <w:rFonts w:cs="Arial"/>
          <w:sz w:val="24"/>
          <w:szCs w:val="24"/>
          <w:lang w:val="sr-Cyrl-RS"/>
        </w:rPr>
        <w:t>продавца</w:t>
      </w:r>
    </w:p>
    <w:p w14:paraId="1763FDB8" w14:textId="77777777" w:rsidR="00844E30" w:rsidRDefault="00844E30" w:rsidP="00177271">
      <w:pPr>
        <w:spacing w:before="0"/>
        <w:jc w:val="center"/>
        <w:rPr>
          <w:rFonts w:cs="Arial"/>
          <w:b/>
        </w:rPr>
      </w:pPr>
    </w:p>
    <w:p w14:paraId="0253E4C6" w14:textId="7291BD53" w:rsidR="00343A18" w:rsidRPr="00CA413B" w:rsidRDefault="00343A18" w:rsidP="00177271">
      <w:pPr>
        <w:spacing w:before="0"/>
        <w:jc w:val="center"/>
        <w:rPr>
          <w:rFonts w:cs="Arial"/>
          <w:b/>
          <w:lang w:val="sr-Cyrl-RS"/>
        </w:rPr>
      </w:pPr>
      <w:r w:rsidRPr="00177271">
        <w:rPr>
          <w:rFonts w:cs="Arial"/>
          <w:b/>
        </w:rPr>
        <w:t>Члан</w:t>
      </w:r>
      <w:r w:rsidRPr="00CA413B">
        <w:rPr>
          <w:rFonts w:cs="Arial"/>
          <w:b/>
        </w:rPr>
        <w:t xml:space="preserve"> </w:t>
      </w:r>
      <w:r w:rsidR="00CA413B" w:rsidRPr="00CA413B">
        <w:rPr>
          <w:rFonts w:cs="Arial"/>
          <w:b/>
          <w:lang w:val="sr-Cyrl-RS"/>
        </w:rPr>
        <w:t>1</w:t>
      </w:r>
      <w:r w:rsidR="00844E30">
        <w:rPr>
          <w:rFonts w:cs="Arial"/>
          <w:b/>
          <w:lang w:val="sr-Cyrl-RS"/>
        </w:rPr>
        <w:t>3</w:t>
      </w:r>
      <w:r w:rsidR="00CA413B" w:rsidRPr="00CA413B">
        <w:rPr>
          <w:rFonts w:cs="Arial"/>
          <w:b/>
          <w:lang w:val="sr-Cyrl-RS"/>
        </w:rPr>
        <w:t>.</w:t>
      </w:r>
    </w:p>
    <w:p w14:paraId="677C1EA6" w14:textId="77777777" w:rsidR="00343A18" w:rsidRPr="00177271" w:rsidRDefault="00343A18" w:rsidP="00177271">
      <w:pPr>
        <w:spacing w:before="0"/>
        <w:rPr>
          <w:rFonts w:cs="Arial"/>
        </w:rPr>
      </w:pPr>
      <w:r w:rsidRPr="0017727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177271" w:rsidRDefault="00343A18" w:rsidP="00177271">
      <w:pPr>
        <w:pStyle w:val="KDParagraf"/>
        <w:spacing w:before="0"/>
        <w:rPr>
          <w:rFonts w:eastAsia="Calibri" w:cs="Arial"/>
          <w:noProof/>
          <w:color w:val="00B0F0"/>
        </w:rPr>
      </w:pPr>
    </w:p>
    <w:p w14:paraId="58B434D1" w14:textId="5C190473" w:rsidR="00343A18" w:rsidRPr="00CA413B" w:rsidRDefault="00343A18" w:rsidP="00177271">
      <w:pPr>
        <w:spacing w:before="0"/>
        <w:jc w:val="center"/>
        <w:rPr>
          <w:rFonts w:cs="Arial"/>
          <w:b/>
          <w:lang w:val="sr-Cyrl-RS"/>
        </w:rPr>
      </w:pPr>
      <w:r w:rsidRPr="00177271">
        <w:rPr>
          <w:rFonts w:cs="Arial"/>
          <w:b/>
        </w:rPr>
        <w:t xml:space="preserve">Члан </w:t>
      </w:r>
      <w:r w:rsidR="00CA413B" w:rsidRPr="00CA413B">
        <w:rPr>
          <w:rFonts w:cs="Arial"/>
          <w:b/>
          <w:lang w:val="sr-Cyrl-RS"/>
        </w:rPr>
        <w:t>1</w:t>
      </w:r>
      <w:r w:rsidR="00844E30">
        <w:rPr>
          <w:rFonts w:cs="Arial"/>
          <w:b/>
          <w:lang w:val="sr-Cyrl-RS"/>
        </w:rPr>
        <w:t>4</w:t>
      </w:r>
      <w:r w:rsidR="00CA413B" w:rsidRPr="00CA413B">
        <w:rPr>
          <w:rFonts w:cs="Arial"/>
          <w:b/>
          <w:lang w:val="sr-Cyrl-RS"/>
        </w:rPr>
        <w:t>.</w:t>
      </w:r>
    </w:p>
    <w:p w14:paraId="145B2CC4" w14:textId="2B7B495B" w:rsidR="00343A18" w:rsidRPr="00177271" w:rsidRDefault="00343A18" w:rsidP="00177271">
      <w:pPr>
        <w:spacing w:before="0"/>
        <w:rPr>
          <w:rFonts w:cs="Arial"/>
        </w:rPr>
      </w:pPr>
      <w:r w:rsidRPr="00177271">
        <w:rPr>
          <w:rFonts w:cs="Arial"/>
        </w:rPr>
        <w:t>Продавац је дужан</w:t>
      </w:r>
      <w:r w:rsidR="000E0FC1" w:rsidRPr="00177271">
        <w:rPr>
          <w:rFonts w:cs="Arial"/>
          <w:lang w:val="sr-Cyrl-RS"/>
        </w:rPr>
        <w:t xml:space="preserve"> </w:t>
      </w:r>
      <w:r w:rsidRPr="00177271">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177271">
        <w:rPr>
          <w:rFonts w:cs="Arial"/>
        </w:rPr>
        <w:t>,и</w:t>
      </w:r>
      <w:proofErr w:type="gramEnd"/>
      <w:r w:rsidRPr="00177271">
        <w:rPr>
          <w:rFonts w:cs="Arial"/>
        </w:rPr>
        <w:t xml:space="preserve"> да их користи искључиво у вези са реализацијом овог Уговора. </w:t>
      </w:r>
    </w:p>
    <w:p w14:paraId="08D111D4" w14:textId="01CFE299" w:rsidR="00343A18" w:rsidRPr="00177271" w:rsidRDefault="00343A18" w:rsidP="00177271">
      <w:pPr>
        <w:spacing w:before="0"/>
        <w:rPr>
          <w:rFonts w:cs="Arial"/>
        </w:rPr>
      </w:pPr>
      <w:r w:rsidRPr="00177271">
        <w:rPr>
          <w:rFonts w:cs="Arial"/>
        </w:rPr>
        <w:t xml:space="preserve">Информације, подаци и документација које је </w:t>
      </w:r>
      <w:r w:rsidRPr="00177271">
        <w:rPr>
          <w:rFonts w:cs="Arial"/>
          <w:color w:val="000000"/>
        </w:rPr>
        <w:t>Купац</w:t>
      </w:r>
      <w:r w:rsidRPr="00177271">
        <w:rPr>
          <w:rFonts w:cs="Arial"/>
        </w:rPr>
        <w:t xml:space="preserve"> доставио Продавцу у извршавању предмета овог Уговора</w:t>
      </w:r>
      <w:proofErr w:type="gramStart"/>
      <w:r w:rsidRPr="00177271">
        <w:rPr>
          <w:rFonts w:cs="Arial"/>
        </w:rPr>
        <w:t>,Продавац</w:t>
      </w:r>
      <w:proofErr w:type="gramEnd"/>
      <w:r w:rsidRPr="00177271">
        <w:rPr>
          <w:rFonts w:cs="Arial"/>
        </w:rPr>
        <w:t xml:space="preserve"> не може стављати на располагање трећим лицима, без претходне писане сагласности </w:t>
      </w:r>
      <w:r w:rsidRPr="00177271">
        <w:rPr>
          <w:rFonts w:cs="Arial"/>
          <w:color w:val="000000"/>
        </w:rPr>
        <w:t>Купца</w:t>
      </w:r>
      <w:r w:rsidR="000D6ACE" w:rsidRPr="00177271">
        <w:rPr>
          <w:rFonts w:cs="Arial"/>
          <w:color w:val="000000"/>
          <w:lang w:val="sr-Cyrl-RS"/>
        </w:rPr>
        <w:t>,осим у случајевима предвиђеним одговарајућим прописима</w:t>
      </w:r>
      <w:r w:rsidRPr="00177271">
        <w:rPr>
          <w:rFonts w:cs="Arial"/>
        </w:rPr>
        <w:t xml:space="preserve">. </w:t>
      </w:r>
    </w:p>
    <w:p w14:paraId="78A2FAA1" w14:textId="77777777" w:rsidR="006619FB" w:rsidRDefault="006619FB" w:rsidP="00177271">
      <w:pPr>
        <w:pStyle w:val="KDParagraf"/>
        <w:spacing w:before="0"/>
        <w:rPr>
          <w:rFonts w:eastAsia="Calibri" w:cs="Arial"/>
          <w:noProof/>
          <w:color w:val="00B0F0"/>
        </w:rPr>
      </w:pPr>
    </w:p>
    <w:p w14:paraId="0B2EE8E7" w14:textId="46CC8DD0" w:rsidR="00343A18" w:rsidRPr="00FE3025" w:rsidRDefault="00343A18" w:rsidP="00177271">
      <w:pPr>
        <w:spacing w:before="0"/>
        <w:jc w:val="center"/>
        <w:rPr>
          <w:rFonts w:cs="Arial"/>
          <w:b/>
        </w:rPr>
      </w:pPr>
      <w:r w:rsidRPr="00FE3025">
        <w:rPr>
          <w:rFonts w:cs="Arial"/>
          <w:b/>
        </w:rPr>
        <w:t xml:space="preserve">Члан </w:t>
      </w:r>
      <w:r w:rsidR="00844E30" w:rsidRPr="00FE3025">
        <w:rPr>
          <w:rFonts w:cs="Arial"/>
          <w:b/>
          <w:lang w:val="sr-Cyrl-RS"/>
        </w:rPr>
        <w:t>1</w:t>
      </w:r>
      <w:r w:rsidR="00844E30">
        <w:rPr>
          <w:rFonts w:cs="Arial"/>
          <w:b/>
          <w:lang w:val="sr-Cyrl-RS"/>
        </w:rPr>
        <w:t>5</w:t>
      </w:r>
      <w:r w:rsidRPr="00FE3025">
        <w:rPr>
          <w:rFonts w:cs="Arial"/>
          <w:b/>
        </w:rPr>
        <w:t>.</w:t>
      </w:r>
    </w:p>
    <w:p w14:paraId="21A99D84" w14:textId="77777777" w:rsidR="00343A18" w:rsidRPr="00FE3025" w:rsidRDefault="00343A18" w:rsidP="00177271">
      <w:pPr>
        <w:tabs>
          <w:tab w:val="left" w:pos="9090"/>
        </w:tabs>
        <w:spacing w:before="0"/>
        <w:rPr>
          <w:rFonts w:cs="Arial"/>
          <w:lang w:val="sr-Cyrl-CS"/>
        </w:rPr>
      </w:pPr>
      <w:r w:rsidRPr="00FE302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FE3025" w:rsidRDefault="00343A18" w:rsidP="00177271">
      <w:pPr>
        <w:tabs>
          <w:tab w:val="left" w:pos="9090"/>
        </w:tabs>
        <w:spacing w:before="0"/>
        <w:rPr>
          <w:rFonts w:cs="Arial"/>
          <w:lang w:val="ru-RU"/>
        </w:rPr>
      </w:pPr>
      <w:r w:rsidRPr="00FE3025">
        <w:rPr>
          <w:rFonts w:cs="Arial"/>
          <w:lang w:val="ru-RU"/>
        </w:rPr>
        <w:lastRenderedPageBreak/>
        <w:t xml:space="preserve">Након закључења </w:t>
      </w:r>
      <w:r w:rsidRPr="00FE3025">
        <w:rPr>
          <w:rFonts w:cs="Arial"/>
        </w:rPr>
        <w:t xml:space="preserve">и ступања на правну снагу </w:t>
      </w:r>
      <w:r w:rsidRPr="00FE3025">
        <w:rPr>
          <w:rFonts w:cs="Arial"/>
          <w:lang w:val="ru-RU"/>
        </w:rPr>
        <w:t xml:space="preserve">овог Уговора, Купац може да дозволи, а </w:t>
      </w:r>
      <w:r w:rsidRPr="00FE3025">
        <w:rPr>
          <w:rFonts w:cs="Arial"/>
        </w:rPr>
        <w:t>Продавац</w:t>
      </w:r>
      <w:r w:rsidRPr="00FE3025">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FE3025" w:rsidRDefault="00343A18" w:rsidP="00177271">
      <w:pPr>
        <w:tabs>
          <w:tab w:val="left" w:pos="9090"/>
        </w:tabs>
        <w:spacing w:before="0"/>
        <w:rPr>
          <w:rFonts w:cs="Arial"/>
          <w:smallCaps/>
        </w:rPr>
      </w:pPr>
    </w:p>
    <w:p w14:paraId="5DF85DBA" w14:textId="30693CD4" w:rsidR="00343A18" w:rsidRPr="00FE3025" w:rsidRDefault="00343A18" w:rsidP="00177271">
      <w:pPr>
        <w:spacing w:before="0"/>
        <w:jc w:val="center"/>
        <w:rPr>
          <w:rFonts w:cs="Arial"/>
          <w:b/>
        </w:rPr>
      </w:pPr>
      <w:r w:rsidRPr="00FE3025">
        <w:rPr>
          <w:rFonts w:cs="Arial"/>
          <w:b/>
        </w:rPr>
        <w:t xml:space="preserve">Члан </w:t>
      </w:r>
      <w:r w:rsidR="00844E30" w:rsidRPr="00FE3025">
        <w:rPr>
          <w:rFonts w:cs="Arial"/>
          <w:b/>
          <w:lang w:val="sr-Cyrl-RS"/>
        </w:rPr>
        <w:t>1</w:t>
      </w:r>
      <w:r w:rsidR="00844E30">
        <w:rPr>
          <w:rFonts w:cs="Arial"/>
          <w:b/>
          <w:lang w:val="sr-Cyrl-RS"/>
        </w:rPr>
        <w:t>6</w:t>
      </w:r>
      <w:r w:rsidRPr="00FE3025">
        <w:rPr>
          <w:rFonts w:cs="Arial"/>
          <w:b/>
        </w:rPr>
        <w:t>.</w:t>
      </w:r>
    </w:p>
    <w:p w14:paraId="1C308975" w14:textId="3BECBC9A" w:rsidR="00343A18" w:rsidRPr="00177271" w:rsidRDefault="00343A18" w:rsidP="00177271">
      <w:pPr>
        <w:pStyle w:val="KDParagraf"/>
        <w:spacing w:before="0"/>
        <w:rPr>
          <w:rFonts w:eastAsia="Calibri" w:cs="Arial"/>
          <w:noProof/>
          <w:lang w:val="ru-RU"/>
        </w:rPr>
      </w:pPr>
      <w:r w:rsidRPr="00FE3025">
        <w:rPr>
          <w:rFonts w:eastAsia="Calibri" w:cs="Arial"/>
          <w:noProof/>
        </w:rPr>
        <w:t>Продавац</w:t>
      </w:r>
      <w:r w:rsidRPr="00FE3025">
        <w:rPr>
          <w:rFonts w:eastAsia="Calibri" w:cs="Arial"/>
          <w:noProof/>
          <w:lang w:val="ru-RU"/>
        </w:rPr>
        <w:t xml:space="preserve"> је дужан да без одлагања, а најкасније у року од 5</w:t>
      </w:r>
      <w:r w:rsidR="00CA413B" w:rsidRPr="00FE3025">
        <w:rPr>
          <w:rFonts w:eastAsia="Calibri" w:cs="Arial"/>
          <w:noProof/>
          <w:lang w:val="ru-RU"/>
        </w:rPr>
        <w:t xml:space="preserve"> </w:t>
      </w:r>
      <w:r w:rsidRPr="00FE3025">
        <w:rPr>
          <w:rFonts w:eastAsia="Calibri" w:cs="Arial"/>
          <w:noProof/>
          <w:lang w:val="ru-RU"/>
        </w:rPr>
        <w:t>(</w:t>
      </w:r>
      <w:r w:rsidR="00CA413B" w:rsidRPr="00FE3025">
        <w:rPr>
          <w:rFonts w:cs="Arial"/>
          <w:bCs/>
          <w:lang w:val="sr-Cyrl-CS"/>
        </w:rPr>
        <w:t xml:space="preserve">словима: </w:t>
      </w:r>
      <w:r w:rsidRPr="00FE3025">
        <w:rPr>
          <w:rFonts w:eastAsia="Calibri" w:cs="Arial"/>
          <w:noProof/>
          <w:lang w:val="ru-RU"/>
        </w:rPr>
        <w:t xml:space="preserve">пет) дана од дана настанка промене у било којем од података </w:t>
      </w:r>
      <w:r w:rsidRPr="00FE3025">
        <w:rPr>
          <w:rFonts w:eastAsia="TimesNewRomanPSMT" w:cs="Arial"/>
          <w:bCs/>
          <w:lang w:val="ru-RU"/>
        </w:rPr>
        <w:t xml:space="preserve">у </w:t>
      </w:r>
      <w:r w:rsidRPr="00177271">
        <w:rPr>
          <w:rFonts w:eastAsia="TimesNewRomanPSMT" w:cs="Arial"/>
          <w:bCs/>
          <w:lang w:val="ru-RU"/>
        </w:rPr>
        <w:t>вези са испуњеношћу услова из поступка јавне набавке</w:t>
      </w:r>
      <w:r w:rsidRPr="00177271">
        <w:rPr>
          <w:rFonts w:eastAsia="Calibri" w:cs="Arial"/>
          <w:noProof/>
          <w:lang w:val="ru-RU"/>
        </w:rPr>
        <w:t xml:space="preserve">, о насталој промени писмено обавести </w:t>
      </w:r>
      <w:r w:rsidRPr="00177271">
        <w:rPr>
          <w:rFonts w:eastAsia="Calibri" w:cs="Arial"/>
          <w:noProof/>
        </w:rPr>
        <w:t>Купца</w:t>
      </w:r>
      <w:r w:rsidRPr="00177271">
        <w:rPr>
          <w:rFonts w:eastAsia="Calibri" w:cs="Arial"/>
          <w:noProof/>
          <w:lang w:val="ru-RU"/>
        </w:rPr>
        <w:t xml:space="preserve"> и да је документује на прописан начин.</w:t>
      </w:r>
    </w:p>
    <w:p w14:paraId="0D15FBAA" w14:textId="77777777" w:rsidR="00343A18" w:rsidRPr="00177271" w:rsidRDefault="00343A18" w:rsidP="00177271">
      <w:pPr>
        <w:pStyle w:val="KDParagraf"/>
        <w:spacing w:before="0"/>
        <w:rPr>
          <w:rFonts w:eastAsia="Calibri" w:cs="Arial"/>
          <w:noProof/>
        </w:rPr>
      </w:pPr>
      <w:r w:rsidRPr="0017727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177271" w:rsidRDefault="00343A18" w:rsidP="00177271">
      <w:pPr>
        <w:pStyle w:val="KDParagraf"/>
        <w:spacing w:before="0"/>
        <w:rPr>
          <w:rFonts w:cs="Arial"/>
          <w:b/>
          <w:lang w:val="sr-Cyrl-BA"/>
        </w:rPr>
      </w:pPr>
    </w:p>
    <w:p w14:paraId="679242B5" w14:textId="77777777" w:rsidR="00343A18" w:rsidRPr="00177271" w:rsidRDefault="00343A18" w:rsidP="00177271">
      <w:pPr>
        <w:pStyle w:val="KDParagraf"/>
        <w:spacing w:before="0"/>
        <w:rPr>
          <w:rFonts w:cs="Arial"/>
          <w:b/>
          <w:lang w:val="sr-Cyrl-BA"/>
        </w:rPr>
      </w:pPr>
      <w:r w:rsidRPr="00177271">
        <w:rPr>
          <w:rFonts w:cs="Arial"/>
          <w:b/>
          <w:lang w:val="sr-Cyrl-BA"/>
        </w:rPr>
        <w:t xml:space="preserve"> ВАЖНОСТ УГОВОРА</w:t>
      </w:r>
    </w:p>
    <w:p w14:paraId="71161A1A" w14:textId="504F69CE" w:rsidR="00343A18" w:rsidRPr="00CA413B" w:rsidRDefault="00343A18" w:rsidP="00177271">
      <w:pPr>
        <w:spacing w:before="0"/>
        <w:jc w:val="center"/>
        <w:rPr>
          <w:rFonts w:cs="Arial"/>
          <w:b/>
        </w:rPr>
      </w:pPr>
      <w:r w:rsidRPr="00CA413B">
        <w:rPr>
          <w:rFonts w:cs="Arial"/>
          <w:b/>
        </w:rPr>
        <w:t xml:space="preserve">Члан </w:t>
      </w:r>
      <w:r w:rsidR="00844E30" w:rsidRPr="00CA413B">
        <w:rPr>
          <w:rFonts w:cs="Arial"/>
          <w:b/>
          <w:lang w:val="sr-Cyrl-RS"/>
        </w:rPr>
        <w:t>1</w:t>
      </w:r>
      <w:r w:rsidR="00844E30">
        <w:rPr>
          <w:rFonts w:cs="Arial"/>
          <w:b/>
          <w:lang w:val="sr-Cyrl-RS"/>
        </w:rPr>
        <w:t>7</w:t>
      </w:r>
      <w:r w:rsidRPr="00CA413B">
        <w:rPr>
          <w:rFonts w:cs="Arial"/>
          <w:b/>
        </w:rPr>
        <w:t>.</w:t>
      </w:r>
    </w:p>
    <w:p w14:paraId="77F45D6A" w14:textId="374C7245" w:rsidR="00343A18" w:rsidRPr="00CA413B" w:rsidRDefault="00343A18" w:rsidP="00177271">
      <w:pPr>
        <w:pStyle w:val="KDParagraf"/>
        <w:spacing w:before="0"/>
        <w:rPr>
          <w:rFonts w:eastAsia="Calibri" w:cs="Arial"/>
          <w:lang w:val="sr-Cyrl-RS"/>
        </w:rPr>
      </w:pPr>
      <w:r w:rsidRPr="00177271">
        <w:rPr>
          <w:rFonts w:eastAsia="Calibri" w:cs="Arial"/>
        </w:rPr>
        <w:t xml:space="preserve">Уговор се сматра закљученим </w:t>
      </w:r>
      <w:r w:rsidR="00CA413B">
        <w:rPr>
          <w:rFonts w:eastAsia="Calibri" w:cs="Arial"/>
          <w:lang w:val="sr-Cyrl-RS"/>
        </w:rPr>
        <w:t xml:space="preserve">даном </w:t>
      </w:r>
      <w:r w:rsidRPr="00177271">
        <w:rPr>
          <w:rFonts w:eastAsia="Calibri" w:cs="Arial"/>
        </w:rPr>
        <w:t>потписивања од стране законс</w:t>
      </w:r>
      <w:r w:rsidR="00CA413B">
        <w:rPr>
          <w:rFonts w:eastAsia="Calibri" w:cs="Arial"/>
        </w:rPr>
        <w:t>ких заступника Уговорних страна</w:t>
      </w:r>
      <w:r w:rsidR="00CA413B">
        <w:rPr>
          <w:rFonts w:eastAsia="Calibri" w:cs="Arial"/>
          <w:lang w:val="sr-Cyrl-RS"/>
        </w:rPr>
        <w:t>.</w:t>
      </w:r>
    </w:p>
    <w:p w14:paraId="0C7DB303" w14:textId="70FFF30D" w:rsidR="001353DA" w:rsidRPr="00F77FA0" w:rsidRDefault="00C90FDB" w:rsidP="00177271">
      <w:pPr>
        <w:spacing w:before="0"/>
        <w:rPr>
          <w:rFonts w:cs="Arial"/>
          <w:spacing w:val="2"/>
          <w:lang w:val="sr-Cyrl-RS" w:eastAsia="sr-Latn-RS"/>
        </w:rPr>
      </w:pPr>
      <w:r w:rsidRPr="00F77FA0">
        <w:rPr>
          <w:rFonts w:cs="Arial"/>
          <w:spacing w:val="2"/>
          <w:lang w:val="sr-Cyrl-RS"/>
        </w:rPr>
        <w:t>Уколико У</w:t>
      </w:r>
      <w:r w:rsidR="001353DA" w:rsidRPr="00F77FA0">
        <w:rPr>
          <w:rFonts w:cs="Arial"/>
          <w:spacing w:val="2"/>
          <w:lang w:val="sr-Cyrl-RS"/>
        </w:rPr>
        <w:t>говор није извршен, раскинут или престао да важи на други начин у складу</w:t>
      </w:r>
      <w:r w:rsidRPr="00F77FA0">
        <w:rPr>
          <w:rFonts w:cs="Arial"/>
          <w:spacing w:val="2"/>
          <w:lang w:val="sr-Cyrl-RS"/>
        </w:rPr>
        <w:t xml:space="preserve"> са одредбама овог Уговора или Закона, У</w:t>
      </w:r>
      <w:r w:rsidR="001353DA" w:rsidRPr="00F77FA0">
        <w:rPr>
          <w:rFonts w:cs="Arial"/>
          <w:spacing w:val="2"/>
          <w:lang w:val="sr-Cyrl-RS"/>
        </w:rPr>
        <w:t xml:space="preserve">говор престаје да важи истеком рока од </w:t>
      </w:r>
      <w:r w:rsidR="00844E30">
        <w:rPr>
          <w:rFonts w:cs="Arial"/>
          <w:spacing w:val="2"/>
          <w:lang w:val="sr-Cyrl-RS"/>
        </w:rPr>
        <w:t xml:space="preserve">6 </w:t>
      </w:r>
      <w:r w:rsidR="00CA413B">
        <w:rPr>
          <w:rFonts w:cs="Arial"/>
          <w:spacing w:val="2"/>
          <w:lang w:val="sr-Cyrl-RS"/>
        </w:rPr>
        <w:t>(</w:t>
      </w:r>
      <w:r w:rsidR="00CA413B">
        <w:rPr>
          <w:rFonts w:cs="Arial"/>
          <w:bCs/>
          <w:lang w:val="sr-Cyrl-CS"/>
        </w:rPr>
        <w:t xml:space="preserve">словима: </w:t>
      </w:r>
      <w:r w:rsidR="00844E30">
        <w:rPr>
          <w:rFonts w:cs="Arial"/>
          <w:bCs/>
          <w:lang w:val="sr-Cyrl-CS"/>
        </w:rPr>
        <w:t>шест</w:t>
      </w:r>
      <w:r w:rsidR="00CA413B">
        <w:rPr>
          <w:rFonts w:cs="Arial"/>
          <w:spacing w:val="2"/>
          <w:lang w:val="sr-Cyrl-RS"/>
        </w:rPr>
        <w:t xml:space="preserve">) </w:t>
      </w:r>
      <w:r w:rsidR="001353DA" w:rsidRPr="00F77FA0">
        <w:rPr>
          <w:rFonts w:cs="Arial"/>
          <w:spacing w:val="2"/>
          <w:lang w:val="sr-Cyrl-RS"/>
        </w:rPr>
        <w:t>месеци од дана закључења</w:t>
      </w:r>
      <w:r w:rsidR="001353DA" w:rsidRPr="00F77FA0">
        <w:rPr>
          <w:rFonts w:cs="Arial"/>
          <w:i/>
          <w:iCs/>
          <w:spacing w:val="2"/>
          <w:lang w:val="sr-Cyrl-RS"/>
        </w:rPr>
        <w:t xml:space="preserve"> </w:t>
      </w:r>
      <w:r w:rsidRPr="00F77FA0">
        <w:rPr>
          <w:rFonts w:cs="Arial"/>
          <w:spacing w:val="2"/>
          <w:lang w:val="sr-Cyrl-RS"/>
        </w:rPr>
        <w:t>У</w:t>
      </w:r>
      <w:r w:rsidR="001353DA" w:rsidRPr="00F77FA0">
        <w:rPr>
          <w:rFonts w:cs="Arial"/>
          <w:spacing w:val="2"/>
          <w:lang w:val="sr-Cyrl-RS"/>
        </w:rPr>
        <w:t>говора, а што не утиче на одредбе о гарантном року и обавезама из гарантног рока.</w:t>
      </w:r>
    </w:p>
    <w:p w14:paraId="4D493BE1" w14:textId="789BCE66" w:rsidR="001353DA" w:rsidRPr="00F77FA0" w:rsidRDefault="00C90FDB" w:rsidP="00177271">
      <w:pPr>
        <w:spacing w:before="0"/>
        <w:rPr>
          <w:rFonts w:cs="Arial"/>
          <w:spacing w:val="2"/>
          <w:lang w:val="sr-Cyrl-RS"/>
        </w:rPr>
      </w:pPr>
      <w:r w:rsidRPr="00F77FA0">
        <w:rPr>
          <w:rFonts w:cs="Arial"/>
          <w:spacing w:val="2"/>
          <w:lang w:val="sr-Cyrl-RS"/>
        </w:rPr>
        <w:t>Уколико У</w:t>
      </w:r>
      <w:r w:rsidR="001353DA" w:rsidRPr="00F77FA0">
        <w:rPr>
          <w:rFonts w:cs="Arial"/>
          <w:spacing w:val="2"/>
          <w:lang w:val="sr-Cyrl-RS"/>
        </w:rPr>
        <w:t>говор није  раскинут или престао да важи на други начин у складу</w:t>
      </w:r>
      <w:r w:rsidRPr="00F77FA0">
        <w:rPr>
          <w:rFonts w:cs="Arial"/>
          <w:spacing w:val="2"/>
          <w:lang w:val="sr-Cyrl-RS"/>
        </w:rPr>
        <w:t xml:space="preserve"> са одредбама овог Уговора или Закона, У</w:t>
      </w:r>
      <w:r w:rsidR="001353DA" w:rsidRPr="00F77FA0">
        <w:rPr>
          <w:rFonts w:cs="Arial"/>
          <w:spacing w:val="2"/>
          <w:lang w:val="sr-Cyrl-RS"/>
        </w:rPr>
        <w:t xml:space="preserve">говор престаје да важи исплатом укупно </w:t>
      </w:r>
      <w:r w:rsidRPr="00F77FA0">
        <w:rPr>
          <w:rFonts w:cs="Arial"/>
          <w:spacing w:val="2"/>
          <w:lang w:val="sr-Cyrl-RS"/>
        </w:rPr>
        <w:t>уговорене вредности из овог У</w:t>
      </w:r>
      <w:r w:rsidR="001353DA" w:rsidRPr="00F77FA0">
        <w:rPr>
          <w:rFonts w:cs="Arial"/>
          <w:spacing w:val="2"/>
          <w:lang w:val="sr-Cyrl-RS"/>
        </w:rPr>
        <w:t xml:space="preserve">говора, а што не утиче на одредбе о гарантном року и обавезама из гарантног рока. </w:t>
      </w:r>
    </w:p>
    <w:p w14:paraId="7684AF82" w14:textId="77777777" w:rsidR="00343A18" w:rsidRPr="00177271" w:rsidRDefault="00343A18" w:rsidP="00177271">
      <w:pPr>
        <w:pStyle w:val="KDParagraf"/>
        <w:spacing w:before="0"/>
        <w:rPr>
          <w:rFonts w:cs="Arial"/>
          <w:i/>
          <w:color w:val="00B0F0"/>
        </w:rPr>
      </w:pPr>
    </w:p>
    <w:p w14:paraId="5B4E10FA" w14:textId="77777777" w:rsidR="00343A18" w:rsidRPr="00177271" w:rsidRDefault="00343A18" w:rsidP="00177271">
      <w:pPr>
        <w:spacing w:before="0"/>
        <w:rPr>
          <w:rFonts w:cs="Arial"/>
          <w:b/>
        </w:rPr>
      </w:pPr>
      <w:r w:rsidRPr="00177271">
        <w:rPr>
          <w:rFonts w:cs="Arial"/>
          <w:b/>
        </w:rPr>
        <w:t>ЗАВРШНЕ ОДРЕДБЕ</w:t>
      </w:r>
    </w:p>
    <w:p w14:paraId="36340765" w14:textId="119AE70B" w:rsidR="00343A18" w:rsidRPr="00CA413B" w:rsidRDefault="00343A18" w:rsidP="00177271">
      <w:pPr>
        <w:spacing w:before="0"/>
        <w:jc w:val="center"/>
        <w:rPr>
          <w:rFonts w:cs="Arial"/>
          <w:lang w:val="sr-Cyrl-RS"/>
        </w:rPr>
      </w:pPr>
      <w:r w:rsidRPr="00CA413B">
        <w:rPr>
          <w:rFonts w:cs="Arial"/>
          <w:b/>
        </w:rPr>
        <w:t xml:space="preserve">Члан </w:t>
      </w:r>
      <w:r w:rsidR="00844E30">
        <w:rPr>
          <w:rFonts w:cs="Arial"/>
          <w:b/>
          <w:lang w:val="sr-Cyrl-RS"/>
        </w:rPr>
        <w:t>18</w:t>
      </w:r>
      <w:r w:rsidR="00CA413B" w:rsidRPr="00CA413B">
        <w:rPr>
          <w:rFonts w:cs="Arial"/>
          <w:b/>
          <w:lang w:val="sr-Cyrl-RS"/>
        </w:rPr>
        <w:t>.</w:t>
      </w:r>
    </w:p>
    <w:p w14:paraId="050C848A" w14:textId="77777777" w:rsidR="00343A18" w:rsidRPr="00177271" w:rsidRDefault="00343A18" w:rsidP="00177271">
      <w:pPr>
        <w:tabs>
          <w:tab w:val="left" w:pos="9090"/>
        </w:tabs>
        <w:spacing w:before="0"/>
        <w:rPr>
          <w:rFonts w:cs="Arial"/>
          <w:lang w:val="sr-Cyrl-CS"/>
        </w:rPr>
      </w:pPr>
      <w:r w:rsidRPr="00177271">
        <w:rPr>
          <w:rFonts w:cs="Arial"/>
        </w:rPr>
        <w:t>На односе Уговорних страна</w:t>
      </w:r>
      <w:r w:rsidRPr="00177271">
        <w:rPr>
          <w:rFonts w:cs="Arial"/>
          <w:lang w:val="sr-Cyrl-CS"/>
        </w:rPr>
        <w:t>,</w:t>
      </w:r>
      <w:r w:rsidRPr="00177271">
        <w:rPr>
          <w:rFonts w:cs="Arial"/>
        </w:rPr>
        <w:t xml:space="preserve"> који нису уређени овим Уговором</w:t>
      </w:r>
      <w:r w:rsidRPr="00177271">
        <w:rPr>
          <w:rFonts w:cs="Arial"/>
          <w:lang w:val="sr-Cyrl-CS"/>
        </w:rPr>
        <w:t>,</w:t>
      </w:r>
      <w:r w:rsidRPr="00177271">
        <w:rPr>
          <w:rFonts w:cs="Arial"/>
        </w:rPr>
        <w:t xml:space="preserve"> примењују се одговарајуће одредбе ЗОО</w:t>
      </w:r>
      <w:r w:rsidRPr="00177271">
        <w:rPr>
          <w:rFonts w:cs="Arial"/>
          <w:lang w:val="pt-BR"/>
        </w:rPr>
        <w:t xml:space="preserve"> и других </w:t>
      </w:r>
      <w:r w:rsidRPr="00177271">
        <w:rPr>
          <w:rFonts w:cs="Arial"/>
          <w:lang w:val="sr-Cyrl-CS"/>
        </w:rPr>
        <w:t xml:space="preserve">закона, подзаконских аката, стандарда и </w:t>
      </w:r>
      <w:r w:rsidRPr="00177271">
        <w:rPr>
          <w:rFonts w:cs="Arial"/>
          <w:lang w:val="ru-RU"/>
        </w:rPr>
        <w:t>техни</w:t>
      </w:r>
      <w:r w:rsidRPr="00177271">
        <w:rPr>
          <w:rFonts w:cs="Arial"/>
          <w:lang w:val="sr-Cyrl-CS"/>
        </w:rPr>
        <w:t>ч</w:t>
      </w:r>
      <w:r w:rsidRPr="00177271">
        <w:rPr>
          <w:rFonts w:cs="Arial"/>
          <w:lang w:val="ru-RU"/>
        </w:rPr>
        <w:t>ки</w:t>
      </w:r>
      <w:r w:rsidRPr="00177271">
        <w:rPr>
          <w:rFonts w:cs="Arial"/>
          <w:lang w:val="sr-Cyrl-CS"/>
        </w:rPr>
        <w:t xml:space="preserve">х </w:t>
      </w:r>
      <w:r w:rsidRPr="00177271">
        <w:rPr>
          <w:rFonts w:cs="Arial"/>
          <w:lang w:val="ru-RU"/>
        </w:rPr>
        <w:t>норматива Републике Србије</w:t>
      </w:r>
      <w:r w:rsidRPr="00177271">
        <w:rPr>
          <w:rFonts w:cs="Arial"/>
          <w:lang w:val="sr-Cyrl-CS"/>
        </w:rPr>
        <w:t xml:space="preserve"> – примењивих с обзиром на предмет овог Уговора.</w:t>
      </w:r>
    </w:p>
    <w:p w14:paraId="3EB929F9" w14:textId="77777777" w:rsidR="003B35D7" w:rsidRDefault="003B35D7" w:rsidP="00177271">
      <w:pPr>
        <w:spacing w:before="0"/>
        <w:jc w:val="center"/>
        <w:rPr>
          <w:rFonts w:cs="Arial"/>
          <w:b/>
          <w:lang w:val="ru-RU"/>
        </w:rPr>
      </w:pPr>
    </w:p>
    <w:p w14:paraId="1831D308" w14:textId="1B8A070B" w:rsidR="00343A18" w:rsidRPr="00177271" w:rsidRDefault="00343A18" w:rsidP="00177271">
      <w:pPr>
        <w:spacing w:before="0"/>
        <w:jc w:val="center"/>
        <w:rPr>
          <w:rFonts w:cs="Arial"/>
          <w:b/>
        </w:rPr>
      </w:pPr>
      <w:r w:rsidRPr="00177271">
        <w:rPr>
          <w:rFonts w:cs="Arial"/>
          <w:b/>
          <w:lang w:val="ru-RU"/>
        </w:rPr>
        <w:t xml:space="preserve">Члан </w:t>
      </w:r>
      <w:r w:rsidR="00844E30">
        <w:rPr>
          <w:rFonts w:cs="Arial"/>
          <w:b/>
          <w:lang w:val="sr-Cyrl-RS"/>
        </w:rPr>
        <w:t>19</w:t>
      </w:r>
      <w:r w:rsidRPr="00CA413B">
        <w:rPr>
          <w:rFonts w:cs="Arial"/>
          <w:b/>
          <w:lang w:val="ru-RU"/>
        </w:rPr>
        <w:t>.</w:t>
      </w:r>
    </w:p>
    <w:p w14:paraId="4A799925" w14:textId="50826E71" w:rsidR="00343A18" w:rsidRPr="00CA413B" w:rsidRDefault="00343A18" w:rsidP="00177271">
      <w:pPr>
        <w:tabs>
          <w:tab w:val="left" w:pos="9090"/>
        </w:tabs>
        <w:spacing w:before="0"/>
        <w:rPr>
          <w:rFonts w:cs="Arial"/>
          <w:color w:val="00B0F0"/>
          <w:lang w:val="sr-Cyrl-RS"/>
        </w:rPr>
      </w:pPr>
      <w:r w:rsidRPr="00177271">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A413B">
        <w:rPr>
          <w:rFonts w:cs="Arial"/>
          <w:lang w:val="sr-Cyrl-RS"/>
        </w:rPr>
        <w:t>.</w:t>
      </w:r>
      <w:r w:rsidR="00844E30">
        <w:rPr>
          <w:rFonts w:cs="Arial"/>
          <w:lang w:val="sr-Cyrl-RS"/>
        </w:rPr>
        <w:t xml:space="preserve"> </w:t>
      </w:r>
      <w:r w:rsidR="00844E30" w:rsidRPr="00844E30">
        <w:rPr>
          <w:rFonts w:cs="Arial"/>
          <w:i/>
          <w:color w:val="548DD4" w:themeColor="text2" w:themeTint="99"/>
          <w:lang w:val="sr-Cyrl-RS"/>
        </w:rPr>
        <w:t>(Сталне</w:t>
      </w:r>
      <w:r w:rsidR="00844E30" w:rsidRPr="00844E30">
        <w:rPr>
          <w:rFonts w:cs="Arial"/>
          <w:i/>
          <w:color w:val="548DD4" w:themeColor="text2" w:themeTint="99"/>
        </w:rPr>
        <w:t xml:space="preserve"> арбитраже при Привредној комори Србије, уз примену њеног Правилника.</w:t>
      </w:r>
      <w:r w:rsidR="00844E30" w:rsidRPr="00844E30">
        <w:rPr>
          <w:rFonts w:cs="Arial"/>
          <w:i/>
          <w:noProof/>
          <w:color w:val="548DD4" w:themeColor="text2" w:themeTint="99"/>
          <w:sz w:val="24"/>
          <w:szCs w:val="24"/>
          <w:lang w:val="sr-Cyrl-CS" w:eastAsia="ar-SA"/>
        </w:rPr>
        <w:t xml:space="preserve"> [напомена: коначан текст у Уговору зависи од тога да ли је изабран домаћи или страни </w:t>
      </w:r>
      <w:r w:rsidR="00844E30" w:rsidRPr="00844E30">
        <w:rPr>
          <w:rFonts w:cs="Arial"/>
          <w:i/>
          <w:noProof/>
          <w:color w:val="548DD4" w:themeColor="text2" w:themeTint="99"/>
          <w:sz w:val="24"/>
          <w:szCs w:val="24"/>
          <w:lang w:val="sr-Cyrl-RS" w:eastAsia="ar-SA"/>
        </w:rPr>
        <w:t>Продавац</w:t>
      </w:r>
      <w:r w:rsidR="00844E30" w:rsidRPr="00844E30">
        <w:rPr>
          <w:rFonts w:cs="Arial"/>
          <w:i/>
          <w:noProof/>
          <w:color w:val="548DD4" w:themeColor="text2" w:themeTint="99"/>
          <w:sz w:val="24"/>
          <w:szCs w:val="24"/>
          <w:lang w:val="sr-Cyrl-CS" w:eastAsia="ar-SA"/>
        </w:rPr>
        <w:t>]).</w:t>
      </w:r>
    </w:p>
    <w:p w14:paraId="35F505F8" w14:textId="77777777" w:rsidR="00343A18" w:rsidRPr="00177271" w:rsidRDefault="00343A18" w:rsidP="00177271">
      <w:pPr>
        <w:tabs>
          <w:tab w:val="left" w:pos="9090"/>
        </w:tabs>
        <w:spacing w:before="0"/>
        <w:rPr>
          <w:rFonts w:cs="Arial"/>
        </w:rPr>
      </w:pPr>
      <w:r w:rsidRPr="00177271">
        <w:rPr>
          <w:rFonts w:cs="Arial"/>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177271" w:rsidRDefault="00343A18" w:rsidP="00177271">
      <w:pPr>
        <w:spacing w:before="0"/>
        <w:jc w:val="center"/>
        <w:rPr>
          <w:rFonts w:cs="Arial"/>
          <w:b/>
        </w:rPr>
      </w:pPr>
    </w:p>
    <w:p w14:paraId="6694BE59" w14:textId="4FA2CCCD" w:rsidR="00343A18" w:rsidRPr="00CA413B" w:rsidRDefault="00343A18" w:rsidP="00177271">
      <w:pPr>
        <w:spacing w:before="0"/>
        <w:jc w:val="center"/>
        <w:rPr>
          <w:rFonts w:cs="Arial"/>
          <w:b/>
        </w:rPr>
      </w:pPr>
      <w:r w:rsidRPr="00CA413B">
        <w:rPr>
          <w:rFonts w:cs="Arial"/>
          <w:b/>
        </w:rPr>
        <w:t xml:space="preserve">Члан </w:t>
      </w:r>
      <w:r w:rsidR="00844E30" w:rsidRPr="00CA413B">
        <w:rPr>
          <w:rFonts w:cs="Arial"/>
          <w:b/>
          <w:lang w:val="sr-Cyrl-RS"/>
        </w:rPr>
        <w:t>2</w:t>
      </w:r>
      <w:r w:rsidR="00844E30">
        <w:rPr>
          <w:rFonts w:cs="Arial"/>
          <w:b/>
          <w:lang w:val="sr-Cyrl-RS"/>
        </w:rPr>
        <w:t>0</w:t>
      </w:r>
      <w:r w:rsidRPr="00CA413B">
        <w:rPr>
          <w:rFonts w:cs="Arial"/>
          <w:b/>
        </w:rPr>
        <w:t>.</w:t>
      </w:r>
    </w:p>
    <w:p w14:paraId="25D9A96F" w14:textId="453B781D" w:rsidR="001353DA" w:rsidRDefault="001353DA" w:rsidP="00177271">
      <w:pPr>
        <w:spacing w:before="0"/>
        <w:rPr>
          <w:rFonts w:cs="Arial"/>
          <w:spacing w:val="2"/>
          <w:lang w:val="sr-Cyrl-CS"/>
        </w:rPr>
      </w:pPr>
      <w:r w:rsidRPr="00177271">
        <w:rPr>
          <w:rFonts w:cs="Arial"/>
          <w:spacing w:val="2"/>
          <w:lang w:val="sr-Cyrl-CS"/>
        </w:rPr>
        <w:t>За све</w:t>
      </w:r>
      <w:r w:rsidR="00F9636A" w:rsidRPr="00177271">
        <w:rPr>
          <w:rFonts w:cs="Arial"/>
          <w:spacing w:val="2"/>
          <w:lang w:val="sr-Cyrl-CS"/>
        </w:rPr>
        <w:t xml:space="preserve"> што није регулисано овим У</w:t>
      </w:r>
      <w:r w:rsidRPr="00177271">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7D5358CD" w14:textId="77777777" w:rsidR="00CA413B" w:rsidRDefault="00CA413B" w:rsidP="00CA413B">
      <w:pPr>
        <w:spacing w:before="0"/>
        <w:jc w:val="center"/>
        <w:rPr>
          <w:rFonts w:cs="Arial"/>
          <w:b/>
          <w:spacing w:val="2"/>
          <w:lang w:val="sr-Cyrl-CS"/>
        </w:rPr>
      </w:pPr>
    </w:p>
    <w:p w14:paraId="550AEA90" w14:textId="3397B941" w:rsidR="00CA413B" w:rsidRPr="00CA413B" w:rsidRDefault="00CA413B" w:rsidP="00CA413B">
      <w:pPr>
        <w:spacing w:before="0"/>
        <w:jc w:val="center"/>
        <w:rPr>
          <w:rFonts w:cs="Arial"/>
          <w:b/>
          <w:spacing w:val="2"/>
          <w:lang w:val="sr-Cyrl-CS"/>
        </w:rPr>
      </w:pPr>
      <w:r w:rsidRPr="00CA413B">
        <w:rPr>
          <w:rFonts w:cs="Arial"/>
          <w:b/>
          <w:spacing w:val="2"/>
          <w:lang w:val="sr-Cyrl-CS"/>
        </w:rPr>
        <w:t xml:space="preserve">Члан </w:t>
      </w:r>
      <w:r w:rsidR="00FE3025" w:rsidRPr="00CA413B">
        <w:rPr>
          <w:rFonts w:cs="Arial"/>
          <w:b/>
          <w:spacing w:val="2"/>
          <w:lang w:val="sr-Cyrl-CS"/>
        </w:rPr>
        <w:t>2</w:t>
      </w:r>
      <w:r w:rsidR="00844E30">
        <w:rPr>
          <w:rFonts w:cs="Arial"/>
          <w:b/>
          <w:spacing w:val="2"/>
          <w:lang w:val="sr-Cyrl-CS"/>
        </w:rPr>
        <w:t>1</w:t>
      </w:r>
      <w:r w:rsidRPr="00CA413B">
        <w:rPr>
          <w:rFonts w:cs="Arial"/>
          <w:b/>
          <w:spacing w:val="2"/>
          <w:lang w:val="sr-Cyrl-CS"/>
        </w:rPr>
        <w:t>.</w:t>
      </w:r>
    </w:p>
    <w:p w14:paraId="2A45DFE4" w14:textId="2E886EA1" w:rsidR="001353DA" w:rsidRPr="00177271" w:rsidRDefault="00F9636A" w:rsidP="00177271">
      <w:pPr>
        <w:spacing w:before="0"/>
        <w:rPr>
          <w:rFonts w:cs="Arial"/>
          <w:spacing w:val="2"/>
          <w:lang w:val="sr-Cyrl-CS"/>
        </w:rPr>
      </w:pPr>
      <w:r w:rsidRPr="00177271">
        <w:rPr>
          <w:rFonts w:cs="Arial"/>
          <w:spacing w:val="2"/>
          <w:lang w:val="sr-Cyrl-CS"/>
        </w:rPr>
        <w:t>Саставни део овог У</w:t>
      </w:r>
      <w:r w:rsidR="001353DA" w:rsidRPr="00177271">
        <w:rPr>
          <w:rFonts w:cs="Arial"/>
          <w:spacing w:val="2"/>
          <w:lang w:val="sr-Cyrl-CS"/>
        </w:rPr>
        <w:t>говора су и његови прилози, како следи:</w:t>
      </w:r>
    </w:p>
    <w:p w14:paraId="08290C6E" w14:textId="150A2C86" w:rsidR="000D6ACE" w:rsidRPr="00FE3025" w:rsidRDefault="000D6ACE" w:rsidP="00177271">
      <w:pPr>
        <w:tabs>
          <w:tab w:val="left" w:pos="9090"/>
        </w:tabs>
        <w:spacing w:before="0"/>
        <w:rPr>
          <w:rFonts w:cs="Arial"/>
          <w:lang w:val="sr-Cyrl-RS"/>
        </w:rPr>
      </w:pPr>
      <w:r w:rsidRPr="00177271">
        <w:rPr>
          <w:rFonts w:cs="Arial"/>
        </w:rPr>
        <w:t xml:space="preserve">Прилог 1 </w:t>
      </w:r>
      <w:r w:rsidR="00F9636A" w:rsidRPr="00177271">
        <w:rPr>
          <w:rFonts w:cs="Arial"/>
          <w:lang w:val="sr-Cyrl-RS"/>
        </w:rPr>
        <w:t xml:space="preserve">   </w:t>
      </w:r>
      <w:r w:rsidRPr="00177271">
        <w:rPr>
          <w:rFonts w:cs="Arial"/>
        </w:rPr>
        <w:t>Понуда</w:t>
      </w:r>
      <w:r w:rsidR="00AF324B">
        <w:rPr>
          <w:rFonts w:cs="Arial"/>
        </w:rPr>
        <w:t xml:space="preserve"> </w:t>
      </w:r>
      <w:r w:rsidR="00AF324B">
        <w:rPr>
          <w:rFonts w:cs="Arial"/>
          <w:lang w:val="sr-Cyrl-RS"/>
        </w:rPr>
        <w:t>Продавца број</w:t>
      </w:r>
      <w:r w:rsidR="00FE3025">
        <w:rPr>
          <w:rFonts w:cs="Arial"/>
          <w:lang w:val="sr-Cyrl-RS"/>
        </w:rPr>
        <w:t>_____</w:t>
      </w:r>
      <w:r w:rsidR="00AF324B">
        <w:rPr>
          <w:rFonts w:cs="Arial"/>
          <w:lang w:val="sr-Cyrl-RS"/>
        </w:rPr>
        <w:t xml:space="preserve">од                  </w:t>
      </w:r>
    </w:p>
    <w:p w14:paraId="29CE9E05" w14:textId="425AC2BB" w:rsidR="000D6ACE" w:rsidRPr="00177271" w:rsidRDefault="000D6ACE" w:rsidP="00177271">
      <w:pPr>
        <w:tabs>
          <w:tab w:val="left" w:pos="9090"/>
        </w:tabs>
        <w:spacing w:before="0"/>
        <w:rPr>
          <w:rFonts w:cs="Arial"/>
        </w:rPr>
      </w:pPr>
      <w:r w:rsidRPr="00177271">
        <w:rPr>
          <w:rFonts w:cs="Arial"/>
        </w:rPr>
        <w:t xml:space="preserve">Прилог 2 </w:t>
      </w:r>
      <w:r w:rsidR="00F9636A" w:rsidRPr="00177271">
        <w:rPr>
          <w:rFonts w:cs="Arial"/>
          <w:lang w:val="sr-Cyrl-RS"/>
        </w:rPr>
        <w:t xml:space="preserve">   </w:t>
      </w:r>
      <w:r w:rsidRPr="00177271">
        <w:rPr>
          <w:rFonts w:cs="Arial"/>
        </w:rPr>
        <w:t>Образац структуре цене</w:t>
      </w:r>
    </w:p>
    <w:p w14:paraId="7690F949" w14:textId="2C250E5C" w:rsidR="000D6ACE" w:rsidRPr="00177271" w:rsidRDefault="000D6ACE" w:rsidP="00177271">
      <w:pPr>
        <w:tabs>
          <w:tab w:val="left" w:pos="9090"/>
        </w:tabs>
        <w:spacing w:before="0"/>
        <w:rPr>
          <w:rFonts w:cs="Arial"/>
          <w:lang w:val="sr-Cyrl-RS"/>
        </w:rPr>
      </w:pPr>
      <w:r w:rsidRPr="00177271">
        <w:rPr>
          <w:rFonts w:cs="Arial"/>
        </w:rPr>
        <w:t>Прилог</w:t>
      </w:r>
      <w:r w:rsidR="00F9636A" w:rsidRPr="00177271">
        <w:rPr>
          <w:rFonts w:cs="Arial"/>
          <w:lang w:val="sr-Cyrl-RS"/>
        </w:rPr>
        <w:t xml:space="preserve"> </w:t>
      </w:r>
      <w:r w:rsidRPr="00177271">
        <w:rPr>
          <w:rFonts w:cs="Arial"/>
        </w:rPr>
        <w:t xml:space="preserve">3 </w:t>
      </w:r>
      <w:r w:rsidR="00FE3025">
        <w:rPr>
          <w:rFonts w:cs="Arial"/>
          <w:lang w:val="sr-Cyrl-RS"/>
        </w:rPr>
        <w:t xml:space="preserve">   </w:t>
      </w:r>
      <w:r w:rsidRPr="00177271">
        <w:rPr>
          <w:rFonts w:cs="Arial"/>
        </w:rPr>
        <w:t>Конкурсна документација</w:t>
      </w:r>
      <w:r w:rsidR="006619FB" w:rsidRPr="00177271">
        <w:rPr>
          <w:rFonts w:cs="Arial"/>
          <w:lang w:val="sr-Cyrl-RS"/>
        </w:rPr>
        <w:t xml:space="preserve"> (на Порталу јавних набавки под шифром_______)</w:t>
      </w:r>
    </w:p>
    <w:p w14:paraId="32B84CB2" w14:textId="2EED66A9" w:rsidR="000D6ACE" w:rsidRPr="00177271" w:rsidRDefault="000D6ACE" w:rsidP="00177271">
      <w:pPr>
        <w:tabs>
          <w:tab w:val="left" w:pos="9090"/>
        </w:tabs>
        <w:spacing w:before="0"/>
        <w:rPr>
          <w:rFonts w:cs="Arial"/>
        </w:rPr>
      </w:pPr>
      <w:r w:rsidRPr="00177271">
        <w:rPr>
          <w:rFonts w:cs="Arial"/>
        </w:rPr>
        <w:t xml:space="preserve">Прилог 4 </w:t>
      </w:r>
      <w:r w:rsidR="00F9636A" w:rsidRPr="00177271">
        <w:rPr>
          <w:rFonts w:cs="Arial"/>
          <w:lang w:val="sr-Cyrl-RS"/>
        </w:rPr>
        <w:t xml:space="preserve">   </w:t>
      </w:r>
      <w:r w:rsidRPr="00177271">
        <w:rPr>
          <w:rFonts w:cs="Arial"/>
        </w:rPr>
        <w:t>Техничка спецификација</w:t>
      </w:r>
    </w:p>
    <w:p w14:paraId="63632726" w14:textId="64883C5B" w:rsidR="000D6ACE" w:rsidRPr="00FE3025" w:rsidRDefault="000D6ACE" w:rsidP="00177271">
      <w:pPr>
        <w:tabs>
          <w:tab w:val="left" w:pos="9090"/>
        </w:tabs>
        <w:spacing w:before="0"/>
        <w:rPr>
          <w:rFonts w:cs="Arial"/>
          <w:lang w:val="sr-Cyrl-RS"/>
        </w:rPr>
      </w:pPr>
      <w:r w:rsidRPr="00634492">
        <w:rPr>
          <w:rFonts w:cs="Arial"/>
        </w:rPr>
        <w:t xml:space="preserve">Прилог 5 </w:t>
      </w:r>
      <w:r w:rsidR="00F9636A" w:rsidRPr="00634492">
        <w:rPr>
          <w:rFonts w:cs="Arial"/>
          <w:lang w:val="sr-Cyrl-RS"/>
        </w:rPr>
        <w:t xml:space="preserve">   </w:t>
      </w:r>
      <w:r w:rsidRPr="00634492">
        <w:rPr>
          <w:rFonts w:cs="Arial"/>
        </w:rPr>
        <w:t>Споразум о заједничком наступању</w:t>
      </w:r>
      <w:r w:rsidR="0021146E">
        <w:rPr>
          <w:rFonts w:cs="Arial"/>
          <w:lang w:val="sr-Cyrl-RS"/>
        </w:rPr>
        <w:t xml:space="preserve"> </w:t>
      </w:r>
      <w:r w:rsidR="00FE3025">
        <w:rPr>
          <w:rFonts w:cs="Arial"/>
          <w:lang w:val="sr-Cyrl-RS"/>
        </w:rPr>
        <w:t>број_____</w:t>
      </w:r>
      <w:r w:rsidR="0021146E">
        <w:rPr>
          <w:rFonts w:cs="Arial"/>
          <w:lang w:val="sr-Cyrl-RS"/>
        </w:rPr>
        <w:t xml:space="preserve">од </w:t>
      </w:r>
    </w:p>
    <w:p w14:paraId="02E01CC5" w14:textId="77777777" w:rsidR="000D6ACE" w:rsidRPr="00177271" w:rsidRDefault="000D6ACE" w:rsidP="00177271">
      <w:pPr>
        <w:tabs>
          <w:tab w:val="left" w:pos="9090"/>
        </w:tabs>
        <w:spacing w:before="0"/>
        <w:rPr>
          <w:rFonts w:cs="Arial"/>
          <w:color w:val="00B0F0"/>
        </w:rPr>
      </w:pPr>
    </w:p>
    <w:p w14:paraId="7A8ABAB6" w14:textId="7F96FE2C" w:rsidR="001353DA" w:rsidRPr="00177271" w:rsidRDefault="001353DA" w:rsidP="00177271">
      <w:pPr>
        <w:spacing w:before="0"/>
        <w:rPr>
          <w:rFonts w:cs="Arial"/>
          <w:spacing w:val="2"/>
          <w:lang w:val="sr-Cyrl-CS"/>
        </w:rPr>
      </w:pPr>
      <w:r w:rsidRPr="00177271">
        <w:rPr>
          <w:rFonts w:cs="Arial"/>
          <w:spacing w:val="2"/>
          <w:lang w:val="sr-Cyrl-CS"/>
        </w:rPr>
        <w:lastRenderedPageBreak/>
        <w:t>Уговорне с</w:t>
      </w:r>
      <w:r w:rsidR="00F9636A" w:rsidRPr="00177271">
        <w:rPr>
          <w:rFonts w:cs="Arial"/>
          <w:spacing w:val="2"/>
          <w:lang w:val="sr-Cyrl-CS"/>
        </w:rPr>
        <w:t>тране сагласно изјављују да су У</w:t>
      </w:r>
      <w:r w:rsidRPr="00177271">
        <w:rPr>
          <w:rFonts w:cs="Arial"/>
          <w:spacing w:val="2"/>
          <w:lang w:val="sr-Cyrl-CS"/>
        </w:rPr>
        <w:t>говор прочитале, разумеле и да уговорне одредбе у свему представљају израз њихове стварне воље.</w:t>
      </w:r>
    </w:p>
    <w:p w14:paraId="5EA1E89A" w14:textId="77777777" w:rsidR="00F9636A" w:rsidRPr="00177271" w:rsidRDefault="00F9636A" w:rsidP="00177271">
      <w:pPr>
        <w:spacing w:before="0"/>
        <w:rPr>
          <w:rFonts w:cs="Arial"/>
          <w:i/>
          <w:spacing w:val="2"/>
          <w:lang w:val="sr-Cyrl-CS"/>
        </w:rPr>
      </w:pPr>
    </w:p>
    <w:p w14:paraId="4CC1A19A" w14:textId="5EAAB1DA" w:rsidR="00343A18" w:rsidRPr="00CA413B" w:rsidRDefault="00343A18" w:rsidP="00177271">
      <w:pPr>
        <w:spacing w:before="0"/>
        <w:jc w:val="center"/>
        <w:rPr>
          <w:rFonts w:cs="Arial"/>
          <w:b/>
        </w:rPr>
      </w:pPr>
      <w:r w:rsidRPr="00CA413B">
        <w:rPr>
          <w:rFonts w:cs="Arial"/>
          <w:b/>
        </w:rPr>
        <w:t xml:space="preserve">Члан </w:t>
      </w:r>
      <w:r w:rsidR="00844E30" w:rsidRPr="00CA413B">
        <w:rPr>
          <w:rFonts w:cs="Arial"/>
          <w:b/>
          <w:lang w:val="sr-Cyrl-RS"/>
        </w:rPr>
        <w:t>2</w:t>
      </w:r>
      <w:r w:rsidR="00844E30">
        <w:rPr>
          <w:rFonts w:cs="Arial"/>
          <w:b/>
          <w:lang w:val="sr-Cyrl-RS"/>
        </w:rPr>
        <w:t>2</w:t>
      </w:r>
      <w:r w:rsidRPr="00CA413B">
        <w:rPr>
          <w:rFonts w:cs="Arial"/>
          <w:b/>
        </w:rPr>
        <w:t>.</w:t>
      </w:r>
    </w:p>
    <w:p w14:paraId="22EB96F6" w14:textId="1AE16198" w:rsidR="00343A18" w:rsidRPr="00177271" w:rsidRDefault="00343A18" w:rsidP="00177271">
      <w:pPr>
        <w:pStyle w:val="KDParagraf"/>
        <w:spacing w:before="0"/>
        <w:rPr>
          <w:rFonts w:cs="Arial"/>
        </w:rPr>
      </w:pPr>
      <w:r w:rsidRPr="00177271">
        <w:rPr>
          <w:rFonts w:cs="Arial"/>
        </w:rPr>
        <w:t xml:space="preserve">Уговор је сачињен у 6 </w:t>
      </w:r>
      <w:r w:rsidR="009D2ADD" w:rsidRPr="00177271">
        <w:rPr>
          <w:rFonts w:cs="Arial"/>
        </w:rPr>
        <w:t>(</w:t>
      </w:r>
      <w:r w:rsidR="009D2ADD">
        <w:rPr>
          <w:rFonts w:cs="Arial"/>
          <w:bCs/>
          <w:lang w:val="sr-Cyrl-CS"/>
        </w:rPr>
        <w:t xml:space="preserve">словима: </w:t>
      </w:r>
      <w:r w:rsidRPr="00177271">
        <w:rPr>
          <w:rFonts w:cs="Arial"/>
        </w:rPr>
        <w:t xml:space="preserve">шест) истоветних примерка, од којих </w:t>
      </w:r>
      <w:r w:rsidR="00CA413B">
        <w:rPr>
          <w:rFonts w:cs="Arial"/>
          <w:lang w:val="sr-Cyrl-RS"/>
        </w:rPr>
        <w:t>3</w:t>
      </w:r>
      <w:r w:rsidRPr="00177271">
        <w:rPr>
          <w:rFonts w:cs="Arial"/>
        </w:rPr>
        <w:t xml:space="preserve"> (</w:t>
      </w:r>
      <w:r w:rsidR="00CA413B">
        <w:rPr>
          <w:rFonts w:cs="Arial"/>
          <w:bCs/>
          <w:lang w:val="sr-Cyrl-CS"/>
        </w:rPr>
        <w:t>словима: три</w:t>
      </w:r>
      <w:r w:rsidRPr="00177271">
        <w:rPr>
          <w:rFonts w:cs="Arial"/>
        </w:rPr>
        <w:t xml:space="preserve">) примерка за Продавца а </w:t>
      </w:r>
      <w:r w:rsidR="00CA413B">
        <w:rPr>
          <w:rFonts w:cs="Arial"/>
          <w:lang w:val="sr-Cyrl-RS"/>
        </w:rPr>
        <w:t>3</w:t>
      </w:r>
      <w:r w:rsidR="00CA413B" w:rsidRPr="00177271">
        <w:rPr>
          <w:rFonts w:cs="Arial"/>
        </w:rPr>
        <w:t xml:space="preserve"> (</w:t>
      </w:r>
      <w:r w:rsidR="00CA413B">
        <w:rPr>
          <w:rFonts w:cs="Arial"/>
          <w:bCs/>
          <w:lang w:val="sr-Cyrl-CS"/>
        </w:rPr>
        <w:t>словима: три</w:t>
      </w:r>
      <w:r w:rsidR="00CA413B" w:rsidRPr="00177271">
        <w:rPr>
          <w:rFonts w:cs="Arial"/>
        </w:rPr>
        <w:t>)</w:t>
      </w:r>
      <w:r w:rsidR="00CA413B">
        <w:rPr>
          <w:rFonts w:cs="Arial"/>
          <w:lang w:val="sr-Cyrl-RS"/>
        </w:rPr>
        <w:t xml:space="preserve"> за Купца</w:t>
      </w:r>
      <w:r w:rsidRPr="00177271">
        <w:rPr>
          <w:rFonts w:cs="Arial"/>
        </w:rPr>
        <w:t>.</w:t>
      </w:r>
    </w:p>
    <w:p w14:paraId="1D5602D6" w14:textId="77777777" w:rsidR="00343A18" w:rsidRPr="00177271" w:rsidRDefault="00343A18" w:rsidP="00177271">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177271" w14:paraId="315CAC6F" w14:textId="77777777" w:rsidTr="00BC01DC">
        <w:tc>
          <w:tcPr>
            <w:tcW w:w="4503" w:type="dxa"/>
            <w:shd w:val="clear" w:color="auto" w:fill="auto"/>
            <w:vAlign w:val="center"/>
            <w:hideMark/>
          </w:tcPr>
          <w:p w14:paraId="07B7989F" w14:textId="77777777" w:rsidR="00343A18" w:rsidRPr="00177271" w:rsidRDefault="00343A18" w:rsidP="00177271">
            <w:pPr>
              <w:spacing w:before="0"/>
              <w:jc w:val="center"/>
              <w:rPr>
                <w:rFonts w:cs="Arial"/>
                <w:b/>
                <w:smallCaps/>
              </w:rPr>
            </w:pPr>
            <w:r w:rsidRPr="00177271">
              <w:rPr>
                <w:rFonts w:cs="Arial"/>
                <w:b/>
              </w:rPr>
              <w:t>КУПАЦ</w:t>
            </w:r>
          </w:p>
        </w:tc>
        <w:tc>
          <w:tcPr>
            <w:tcW w:w="1275" w:type="dxa"/>
            <w:shd w:val="clear" w:color="auto" w:fill="auto"/>
            <w:vAlign w:val="center"/>
          </w:tcPr>
          <w:p w14:paraId="2966CD2D" w14:textId="77777777" w:rsidR="00343A18" w:rsidRPr="00177271" w:rsidRDefault="00343A18" w:rsidP="00177271">
            <w:pPr>
              <w:spacing w:before="0"/>
              <w:jc w:val="center"/>
              <w:rPr>
                <w:rFonts w:cs="Arial"/>
                <w:b/>
                <w:smallCaps/>
              </w:rPr>
            </w:pPr>
          </w:p>
        </w:tc>
        <w:tc>
          <w:tcPr>
            <w:tcW w:w="4395" w:type="dxa"/>
            <w:shd w:val="clear" w:color="auto" w:fill="auto"/>
            <w:vAlign w:val="center"/>
            <w:hideMark/>
          </w:tcPr>
          <w:p w14:paraId="67DA00C6" w14:textId="77777777" w:rsidR="00343A18" w:rsidRPr="00177271" w:rsidRDefault="00343A18" w:rsidP="00177271">
            <w:pPr>
              <w:spacing w:before="0"/>
              <w:jc w:val="center"/>
              <w:rPr>
                <w:rFonts w:cs="Arial"/>
                <w:b/>
                <w:smallCaps/>
              </w:rPr>
            </w:pPr>
            <w:r w:rsidRPr="00177271">
              <w:rPr>
                <w:rFonts w:cs="Arial"/>
                <w:b/>
              </w:rPr>
              <w:t>ПРОДАВАЦ</w:t>
            </w:r>
          </w:p>
        </w:tc>
      </w:tr>
      <w:tr w:rsidR="00343A18" w:rsidRPr="00177271" w14:paraId="6145541B" w14:textId="77777777" w:rsidTr="00BC01DC">
        <w:tc>
          <w:tcPr>
            <w:tcW w:w="4503" w:type="dxa"/>
            <w:shd w:val="clear" w:color="auto" w:fill="auto"/>
            <w:vAlign w:val="center"/>
            <w:hideMark/>
          </w:tcPr>
          <w:p w14:paraId="4B4FE581" w14:textId="77777777" w:rsidR="00343A18" w:rsidRPr="00177271" w:rsidRDefault="00343A18" w:rsidP="00177271">
            <w:pPr>
              <w:spacing w:before="0"/>
              <w:jc w:val="center"/>
              <w:rPr>
                <w:rFonts w:cs="Arial"/>
                <w:b/>
              </w:rPr>
            </w:pPr>
            <w:r w:rsidRPr="00177271">
              <w:rPr>
                <w:rFonts w:cs="Arial"/>
                <w:b/>
              </w:rPr>
              <w:t>ЈП „Електропривреда Србије“Београд</w:t>
            </w:r>
          </w:p>
          <w:p w14:paraId="53247522" w14:textId="77777777" w:rsidR="00343A18" w:rsidRPr="00177271" w:rsidRDefault="00343A18" w:rsidP="00177271">
            <w:pPr>
              <w:spacing w:before="0"/>
              <w:jc w:val="center"/>
              <w:rPr>
                <w:rFonts w:cs="Arial"/>
                <w:b/>
              </w:rPr>
            </w:pPr>
          </w:p>
        </w:tc>
        <w:tc>
          <w:tcPr>
            <w:tcW w:w="1275" w:type="dxa"/>
            <w:shd w:val="clear" w:color="auto" w:fill="auto"/>
            <w:vAlign w:val="center"/>
          </w:tcPr>
          <w:p w14:paraId="38AE6913" w14:textId="77777777" w:rsidR="00343A18" w:rsidRPr="00177271" w:rsidRDefault="00343A18" w:rsidP="00177271">
            <w:pPr>
              <w:spacing w:before="0"/>
              <w:jc w:val="center"/>
              <w:rPr>
                <w:rFonts w:cs="Arial"/>
                <w:b/>
                <w:smallCaps/>
              </w:rPr>
            </w:pPr>
          </w:p>
        </w:tc>
        <w:tc>
          <w:tcPr>
            <w:tcW w:w="4395" w:type="dxa"/>
            <w:shd w:val="clear" w:color="auto" w:fill="auto"/>
            <w:vAlign w:val="center"/>
          </w:tcPr>
          <w:p w14:paraId="1601E1EF" w14:textId="77777777" w:rsidR="00343A18" w:rsidRPr="00177271" w:rsidRDefault="00343A18" w:rsidP="00177271">
            <w:pPr>
              <w:spacing w:before="0"/>
              <w:jc w:val="center"/>
              <w:rPr>
                <w:rFonts w:cs="Arial"/>
                <w:b/>
                <w:smallCaps/>
              </w:rPr>
            </w:pPr>
            <w:r w:rsidRPr="00177271">
              <w:rPr>
                <w:rFonts w:cs="Arial"/>
                <w:b/>
              </w:rPr>
              <w:t>Назив</w:t>
            </w:r>
          </w:p>
        </w:tc>
      </w:tr>
      <w:tr w:rsidR="00343A18" w:rsidRPr="00177271" w14:paraId="6EF7C32D" w14:textId="77777777" w:rsidTr="00BC01DC">
        <w:tc>
          <w:tcPr>
            <w:tcW w:w="4503" w:type="dxa"/>
            <w:shd w:val="clear" w:color="auto" w:fill="auto"/>
            <w:vAlign w:val="center"/>
            <w:hideMark/>
          </w:tcPr>
          <w:p w14:paraId="3BB8782F" w14:textId="04653749" w:rsidR="00343A18" w:rsidRPr="00177271" w:rsidRDefault="00343A18" w:rsidP="00177271">
            <w:pPr>
              <w:spacing w:before="0"/>
              <w:jc w:val="center"/>
              <w:rPr>
                <w:rFonts w:cs="Arial"/>
                <w:b/>
                <w:smallCaps/>
              </w:rPr>
            </w:pPr>
            <w:r w:rsidRPr="00177271">
              <w:rPr>
                <w:rFonts w:cs="Arial"/>
                <w:b/>
              </w:rPr>
              <w:t>_____________________________</w:t>
            </w:r>
          </w:p>
        </w:tc>
        <w:tc>
          <w:tcPr>
            <w:tcW w:w="1275" w:type="dxa"/>
            <w:shd w:val="clear" w:color="auto" w:fill="auto"/>
            <w:vAlign w:val="center"/>
            <w:hideMark/>
          </w:tcPr>
          <w:p w14:paraId="2EE77DE4" w14:textId="77777777" w:rsidR="00343A18" w:rsidRPr="00177271" w:rsidRDefault="00343A18" w:rsidP="00177271">
            <w:pPr>
              <w:spacing w:before="0"/>
              <w:jc w:val="center"/>
              <w:rPr>
                <w:rFonts w:cs="Arial"/>
                <w:smallCaps/>
              </w:rPr>
            </w:pPr>
            <w:r w:rsidRPr="00177271">
              <w:rPr>
                <w:rFonts w:cs="Arial"/>
              </w:rPr>
              <w:t>М.П.</w:t>
            </w:r>
          </w:p>
        </w:tc>
        <w:tc>
          <w:tcPr>
            <w:tcW w:w="4395" w:type="dxa"/>
            <w:shd w:val="clear" w:color="auto" w:fill="auto"/>
            <w:vAlign w:val="center"/>
            <w:hideMark/>
          </w:tcPr>
          <w:p w14:paraId="01D54D01" w14:textId="77777777" w:rsidR="00343A18" w:rsidRPr="00177271" w:rsidRDefault="00343A18" w:rsidP="00177271">
            <w:pPr>
              <w:spacing w:before="0"/>
              <w:jc w:val="center"/>
              <w:rPr>
                <w:rFonts w:cs="Arial"/>
                <w:b/>
                <w:smallCaps/>
              </w:rPr>
            </w:pPr>
            <w:r w:rsidRPr="00177271">
              <w:rPr>
                <w:rFonts w:cs="Arial"/>
                <w:b/>
              </w:rPr>
              <w:t>_____________________________</w:t>
            </w:r>
          </w:p>
        </w:tc>
      </w:tr>
      <w:tr w:rsidR="00343A18" w:rsidRPr="00177271" w14:paraId="31FD198A" w14:textId="77777777" w:rsidTr="00BC01DC">
        <w:tc>
          <w:tcPr>
            <w:tcW w:w="4503" w:type="dxa"/>
            <w:shd w:val="clear" w:color="auto" w:fill="auto"/>
            <w:vAlign w:val="center"/>
            <w:hideMark/>
          </w:tcPr>
          <w:p w14:paraId="32078ECF" w14:textId="735D658B" w:rsidR="00343A18" w:rsidRPr="00CA413B" w:rsidRDefault="00CA413B" w:rsidP="00CA413B">
            <w:r>
              <w:rPr>
                <w:lang w:val="sr-Cyrl-RS"/>
              </w:rPr>
              <w:t xml:space="preserve">                   </w:t>
            </w:r>
            <w:r w:rsidRPr="00CA413B">
              <w:t>Милорад Грчић</w:t>
            </w:r>
          </w:p>
        </w:tc>
        <w:tc>
          <w:tcPr>
            <w:tcW w:w="1275" w:type="dxa"/>
            <w:shd w:val="clear" w:color="auto" w:fill="auto"/>
            <w:vAlign w:val="center"/>
          </w:tcPr>
          <w:p w14:paraId="66FE7689" w14:textId="77777777" w:rsidR="00343A18" w:rsidRPr="00177271" w:rsidRDefault="00343A18" w:rsidP="00177271">
            <w:pPr>
              <w:spacing w:before="0"/>
              <w:jc w:val="center"/>
              <w:rPr>
                <w:rFonts w:cs="Arial"/>
                <w:b/>
                <w:smallCaps/>
              </w:rPr>
            </w:pPr>
          </w:p>
        </w:tc>
        <w:tc>
          <w:tcPr>
            <w:tcW w:w="4395" w:type="dxa"/>
            <w:shd w:val="clear" w:color="auto" w:fill="auto"/>
            <w:vAlign w:val="center"/>
            <w:hideMark/>
          </w:tcPr>
          <w:p w14:paraId="4B164FB8" w14:textId="77777777" w:rsidR="00343A18" w:rsidRPr="00177271" w:rsidRDefault="00343A18" w:rsidP="00177271">
            <w:pPr>
              <w:spacing w:before="0"/>
              <w:jc w:val="center"/>
              <w:rPr>
                <w:rFonts w:cs="Arial"/>
                <w:b/>
                <w:smallCaps/>
              </w:rPr>
            </w:pPr>
            <w:r w:rsidRPr="00177271">
              <w:rPr>
                <w:rFonts w:cs="Arial"/>
              </w:rPr>
              <w:t>име и презиме</w:t>
            </w:r>
          </w:p>
        </w:tc>
      </w:tr>
      <w:tr w:rsidR="00343A18" w:rsidRPr="00177271" w14:paraId="5D95994F" w14:textId="77777777" w:rsidTr="00BC01DC">
        <w:tc>
          <w:tcPr>
            <w:tcW w:w="4503" w:type="dxa"/>
            <w:shd w:val="clear" w:color="auto" w:fill="auto"/>
            <w:vAlign w:val="center"/>
            <w:hideMark/>
          </w:tcPr>
          <w:p w14:paraId="6ABC69C3" w14:textId="40C49768" w:rsidR="00343A18" w:rsidRPr="00CA413B" w:rsidRDefault="00CA413B" w:rsidP="00177271">
            <w:pPr>
              <w:spacing w:before="0"/>
              <w:jc w:val="center"/>
              <w:rPr>
                <w:rFonts w:cs="Arial"/>
                <w:lang w:val="sr-Cyrl-RS"/>
              </w:rPr>
            </w:pPr>
            <w:r>
              <w:rPr>
                <w:rFonts w:cs="Arial"/>
                <w:lang w:val="sr-Cyrl-RS"/>
              </w:rPr>
              <w:t>в.д. д</w:t>
            </w:r>
            <w:r w:rsidR="00343A18" w:rsidRPr="00177271">
              <w:rPr>
                <w:rFonts w:cs="Arial"/>
              </w:rPr>
              <w:t>иректор</w:t>
            </w:r>
            <w:r>
              <w:rPr>
                <w:rFonts w:cs="Arial"/>
                <w:lang w:val="sr-Cyrl-RS"/>
              </w:rPr>
              <w:t>а</w:t>
            </w:r>
          </w:p>
          <w:p w14:paraId="55C998DA" w14:textId="2F0720FE" w:rsidR="000D6ACE" w:rsidRPr="00177271" w:rsidRDefault="000D6ACE" w:rsidP="00177271">
            <w:pPr>
              <w:spacing w:before="0"/>
              <w:jc w:val="center"/>
              <w:rPr>
                <w:rFonts w:cs="Arial"/>
                <w:lang w:val="sr-Cyrl-RS"/>
              </w:rPr>
            </w:pPr>
          </w:p>
        </w:tc>
        <w:tc>
          <w:tcPr>
            <w:tcW w:w="1275" w:type="dxa"/>
            <w:shd w:val="clear" w:color="auto" w:fill="auto"/>
            <w:vAlign w:val="center"/>
          </w:tcPr>
          <w:p w14:paraId="31F9B53E" w14:textId="77777777" w:rsidR="00343A18" w:rsidRPr="00177271" w:rsidRDefault="00343A18" w:rsidP="00177271">
            <w:pPr>
              <w:spacing w:before="0"/>
              <w:jc w:val="center"/>
              <w:rPr>
                <w:rFonts w:cs="Arial"/>
                <w:b/>
                <w:smallCaps/>
              </w:rPr>
            </w:pPr>
          </w:p>
        </w:tc>
        <w:tc>
          <w:tcPr>
            <w:tcW w:w="4395" w:type="dxa"/>
            <w:shd w:val="clear" w:color="auto" w:fill="auto"/>
            <w:vAlign w:val="center"/>
          </w:tcPr>
          <w:p w14:paraId="53AAE164" w14:textId="77777777" w:rsidR="00343A18" w:rsidRPr="00177271" w:rsidRDefault="00343A18" w:rsidP="00177271">
            <w:pPr>
              <w:spacing w:before="0"/>
              <w:jc w:val="center"/>
              <w:rPr>
                <w:rFonts w:cs="Arial"/>
                <w:b/>
                <w:smallCaps/>
              </w:rPr>
            </w:pPr>
            <w:r w:rsidRPr="00177271">
              <w:rPr>
                <w:rFonts w:cs="Arial"/>
              </w:rPr>
              <w:t>функција</w:t>
            </w:r>
          </w:p>
        </w:tc>
      </w:tr>
    </w:tbl>
    <w:p w14:paraId="2A2DC3D8" w14:textId="77777777" w:rsidR="007E7BB8" w:rsidRPr="0044136D" w:rsidRDefault="007E7BB8" w:rsidP="00CA413B">
      <w:pPr>
        <w:pStyle w:val="KDParagraf"/>
        <w:spacing w:before="0"/>
        <w:rPr>
          <w:rFonts w:eastAsia="Calibri" w:cs="Arial"/>
          <w:strike/>
          <w:noProof/>
          <w:color w:val="FF0000"/>
        </w:rPr>
      </w:pPr>
    </w:p>
    <w:sectPr w:rsidR="007E7BB8" w:rsidRPr="0044136D" w:rsidSect="00191BD9">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C4A8E" w14:textId="77777777" w:rsidR="00D91D9E" w:rsidRDefault="00D91D9E">
      <w:r>
        <w:separator/>
      </w:r>
    </w:p>
    <w:p w14:paraId="2094EF92" w14:textId="77777777" w:rsidR="00D91D9E" w:rsidRDefault="00D91D9E"/>
  </w:endnote>
  <w:endnote w:type="continuationSeparator" w:id="0">
    <w:p w14:paraId="76CB196D" w14:textId="77777777" w:rsidR="00D91D9E" w:rsidRDefault="00D91D9E">
      <w:r>
        <w:continuationSeparator/>
      </w:r>
    </w:p>
    <w:p w14:paraId="689B6EFE" w14:textId="77777777" w:rsidR="00D91D9E" w:rsidRDefault="00D9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D2ADD" w:rsidRDefault="009D2AD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D2ADD" w:rsidRDefault="009D2ADD" w:rsidP="00841BE7">
    <w:pPr>
      <w:pStyle w:val="Footer"/>
      <w:ind w:right="360"/>
    </w:pPr>
  </w:p>
  <w:p w14:paraId="340F1A55" w14:textId="77777777" w:rsidR="009D2ADD" w:rsidRDefault="009D2AD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9D2ADD" w:rsidRPr="00EC5BB4" w:rsidRDefault="009D2AD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E45EF">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E45EF">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9D2ADD" w:rsidRPr="00EC5BB4" w:rsidRDefault="009D2AD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E45EF">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E45EF">
      <w:rPr>
        <w:rStyle w:val="PageNumber"/>
        <w:rFonts w:cs="Arial"/>
        <w:b/>
        <w:noProof/>
        <w:szCs w:val="24"/>
      </w:rPr>
      <w:t>55</w:t>
    </w:r>
    <w:r w:rsidRPr="00EC5BB4">
      <w:rPr>
        <w:rStyle w:val="PageNumber"/>
        <w:rFonts w:cs="Arial"/>
        <w:b/>
        <w:szCs w:val="24"/>
      </w:rPr>
      <w:fldChar w:fldCharType="end"/>
    </w:r>
  </w:p>
  <w:p w14:paraId="7C7538CB" w14:textId="77777777" w:rsidR="009D2ADD" w:rsidRDefault="009D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B98B" w14:textId="77777777" w:rsidR="00D91D9E" w:rsidRDefault="00D91D9E">
      <w:r>
        <w:separator/>
      </w:r>
    </w:p>
    <w:p w14:paraId="67CBED00" w14:textId="77777777" w:rsidR="00D91D9E" w:rsidRDefault="00D91D9E"/>
  </w:footnote>
  <w:footnote w:type="continuationSeparator" w:id="0">
    <w:p w14:paraId="3865E54B" w14:textId="77777777" w:rsidR="00D91D9E" w:rsidRDefault="00D91D9E">
      <w:r>
        <w:continuationSeparator/>
      </w:r>
    </w:p>
    <w:p w14:paraId="381A4670" w14:textId="77777777" w:rsidR="00D91D9E" w:rsidRDefault="00D91D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D2ADD" w:rsidRDefault="009D2ADD" w:rsidP="004276AD">
    <w:pPr>
      <w:pStyle w:val="Header"/>
      <w:rPr>
        <w:sz w:val="20"/>
      </w:rPr>
    </w:pPr>
  </w:p>
  <w:p w14:paraId="09D8AACD" w14:textId="35A462C0" w:rsidR="009D2ADD" w:rsidRDefault="009D2ADD"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14:paraId="7E1D0458" w14:textId="581D3165" w:rsidR="009D2ADD" w:rsidRPr="00E86EBA" w:rsidRDefault="009D2ADD" w:rsidP="00E86EBA">
    <w:pPr>
      <w:pStyle w:val="Header"/>
      <w:jc w:val="right"/>
      <w:rPr>
        <w:szCs w:val="24"/>
        <w:lang w:val="sr-Cyrl-RS"/>
      </w:rPr>
    </w:pPr>
    <w:r w:rsidRPr="00EC5BB4">
      <w:rPr>
        <w:szCs w:val="24"/>
      </w:rPr>
      <w:t>Конкурсна документација ЈН</w:t>
    </w:r>
    <w:r>
      <w:rPr>
        <w:szCs w:val="24"/>
        <w:lang w:val="sr-Cyrl-RS"/>
      </w:rPr>
      <w:t>О/1000/0034/2016</w:t>
    </w:r>
  </w:p>
  <w:p w14:paraId="3A3C99C2" w14:textId="77777777" w:rsidR="009D2ADD" w:rsidRPr="004276AD" w:rsidRDefault="009D2AD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9D2ADD" w:rsidRDefault="009D2ADD" w:rsidP="004276AD">
    <w:pPr>
      <w:pStyle w:val="Header"/>
    </w:pPr>
  </w:p>
  <w:p w14:paraId="170C9D15" w14:textId="77777777" w:rsidR="009D2ADD" w:rsidRDefault="009D2ADD"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w:t>
    </w:r>
  </w:p>
  <w:p w14:paraId="21C09815" w14:textId="59F2E028" w:rsidR="009D2ADD" w:rsidRPr="00FF7922" w:rsidRDefault="009D2ADD" w:rsidP="00FF7922">
    <w:pPr>
      <w:pStyle w:val="Header"/>
      <w:jc w:val="right"/>
      <w:rPr>
        <w:szCs w:val="24"/>
      </w:rPr>
    </w:pPr>
    <w:r w:rsidRPr="00FF7922">
      <w:rPr>
        <w:szCs w:val="24"/>
      </w:rPr>
      <w:t>Конкурсна документација ЈН</w:t>
    </w:r>
    <w:r w:rsidRPr="00FF7922">
      <w:rPr>
        <w:szCs w:val="24"/>
        <w:lang w:val="sr-Cyrl-RS"/>
      </w:rPr>
      <w:t>О/1000/0034/2016</w:t>
    </w:r>
  </w:p>
  <w:p w14:paraId="74971107" w14:textId="77777777" w:rsidR="009D2ADD" w:rsidRPr="00210557" w:rsidRDefault="009D2AD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0449A9"/>
    <w:multiLevelType w:val="multilevel"/>
    <w:tmpl w:val="950A14BE"/>
    <w:lvl w:ilvl="0">
      <w:start w:val="6"/>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9286569"/>
    <w:multiLevelType w:val="hybridMultilevel"/>
    <w:tmpl w:val="5EFEA53A"/>
    <w:lvl w:ilvl="0" w:tplc="861AFA20">
      <w:start w:val="1"/>
      <w:numFmt w:val="bullet"/>
      <w:lvlText w:val=""/>
      <w:lvlJc w:val="left"/>
      <w:pPr>
        <w:ind w:left="2430" w:hanging="360"/>
      </w:pPr>
      <w:rPr>
        <w:rFonts w:ascii="Symbol" w:eastAsia="Times New Roman" w:hAnsi="Symbol"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22B4C7A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9575F2"/>
    <w:multiLevelType w:val="multilevel"/>
    <w:tmpl w:val="B642B054"/>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5F0D2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F7D3721"/>
    <w:multiLevelType w:val="multilevel"/>
    <w:tmpl w:val="305C9A4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15F25466"/>
    <w:lvl w:ilvl="0" w:tplc="543E5940">
      <w:start w:val="8"/>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395FB3"/>
    <w:multiLevelType w:val="hybridMultilevel"/>
    <w:tmpl w:val="9510050C"/>
    <w:lvl w:ilvl="0" w:tplc="F3C8D7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095849"/>
    <w:multiLevelType w:val="hybridMultilevel"/>
    <w:tmpl w:val="1A4E6B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4F64E2"/>
    <w:multiLevelType w:val="multilevel"/>
    <w:tmpl w:val="FCACEC60"/>
    <w:lvl w:ilvl="0">
      <w:start w:val="8"/>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D64BCD"/>
    <w:multiLevelType w:val="hybridMultilevel"/>
    <w:tmpl w:val="359AC2DC"/>
    <w:lvl w:ilvl="0" w:tplc="1374A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6"/>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2"/>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70"/>
  </w:num>
  <w:num w:numId="13">
    <w:abstractNumId w:val="61"/>
  </w:num>
  <w:num w:numId="14">
    <w:abstractNumId w:val="59"/>
  </w:num>
  <w:num w:numId="15">
    <w:abstractNumId w:val="103"/>
  </w:num>
  <w:num w:numId="16">
    <w:abstractNumId w:val="78"/>
  </w:num>
  <w:num w:numId="17">
    <w:abstractNumId w:val="71"/>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91"/>
  </w:num>
  <w:num w:numId="21">
    <w:abstractNumId w:val="95"/>
  </w:num>
  <w:num w:numId="22">
    <w:abstractNumId w:val="91"/>
  </w:num>
  <w:num w:numId="23">
    <w:abstractNumId w:val="52"/>
  </w:num>
  <w:num w:numId="24">
    <w:abstractNumId w:val="83"/>
  </w:num>
  <w:num w:numId="25">
    <w:abstractNumId w:val="69"/>
  </w:num>
  <w:num w:numId="26">
    <w:abstractNumId w:val="49"/>
  </w:num>
  <w:num w:numId="27">
    <w:abstractNumId w:val="53"/>
  </w:num>
  <w:num w:numId="28">
    <w:abstractNumId w:val="93"/>
  </w:num>
  <w:num w:numId="29">
    <w:abstractNumId w:val="79"/>
  </w:num>
  <w:num w:numId="30">
    <w:abstractNumId w:val="97"/>
  </w:num>
  <w:num w:numId="31">
    <w:abstractNumId w:val="84"/>
  </w:num>
  <w:num w:numId="32">
    <w:abstractNumId w:val="73"/>
  </w:num>
  <w:num w:numId="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num>
  <w:num w:numId="35">
    <w:abstractNumId w:val="74"/>
  </w:num>
  <w:num w:numId="36">
    <w:abstractNumId w:val="75"/>
  </w:num>
  <w:num w:numId="37">
    <w:abstractNumId w:val="51"/>
  </w:num>
  <w:num w:numId="38">
    <w:abstractNumId w:val="54"/>
  </w:num>
  <w:num w:numId="39">
    <w:abstractNumId w:val="50"/>
  </w:num>
  <w:num w:numId="40">
    <w:abstractNumId w:val="82"/>
  </w:num>
  <w:num w:numId="41">
    <w:abstractNumId w:val="88"/>
  </w:num>
  <w:num w:numId="42">
    <w:abstractNumId w:val="67"/>
  </w:num>
  <w:num w:numId="43">
    <w:abstractNumId w:val="68"/>
  </w:num>
  <w:num w:numId="44">
    <w:abstractNumId w:val="64"/>
  </w:num>
  <w:num w:numId="45">
    <w:abstractNumId w:val="8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B02"/>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3E"/>
    <w:rsid w:val="00066E57"/>
    <w:rsid w:val="000675CD"/>
    <w:rsid w:val="0006783E"/>
    <w:rsid w:val="00070234"/>
    <w:rsid w:val="00070240"/>
    <w:rsid w:val="000706CF"/>
    <w:rsid w:val="000706E1"/>
    <w:rsid w:val="00071074"/>
    <w:rsid w:val="000711DD"/>
    <w:rsid w:val="000718B1"/>
    <w:rsid w:val="00072ABE"/>
    <w:rsid w:val="00073409"/>
    <w:rsid w:val="00073D60"/>
    <w:rsid w:val="00073EC5"/>
    <w:rsid w:val="0007456F"/>
    <w:rsid w:val="00075EB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74"/>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245"/>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38"/>
    <w:rsid w:val="000C7024"/>
    <w:rsid w:val="000C7B91"/>
    <w:rsid w:val="000C7BB7"/>
    <w:rsid w:val="000D003F"/>
    <w:rsid w:val="000D02E0"/>
    <w:rsid w:val="000D0D30"/>
    <w:rsid w:val="000D1051"/>
    <w:rsid w:val="000D14F7"/>
    <w:rsid w:val="000D18B7"/>
    <w:rsid w:val="000D1D98"/>
    <w:rsid w:val="000D24F9"/>
    <w:rsid w:val="000D264E"/>
    <w:rsid w:val="000D298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99E"/>
    <w:rsid w:val="00104B87"/>
    <w:rsid w:val="00104FAA"/>
    <w:rsid w:val="00105121"/>
    <w:rsid w:val="001054E1"/>
    <w:rsid w:val="001056CC"/>
    <w:rsid w:val="0010570A"/>
    <w:rsid w:val="00105A35"/>
    <w:rsid w:val="001066B6"/>
    <w:rsid w:val="0010671F"/>
    <w:rsid w:val="00107098"/>
    <w:rsid w:val="001070C7"/>
    <w:rsid w:val="0010773D"/>
    <w:rsid w:val="00107C79"/>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D22"/>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1"/>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06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BD9"/>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25"/>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5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6E"/>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7F2"/>
    <w:rsid w:val="002A1887"/>
    <w:rsid w:val="002A2011"/>
    <w:rsid w:val="002A2488"/>
    <w:rsid w:val="002A28C9"/>
    <w:rsid w:val="002A2DD0"/>
    <w:rsid w:val="002A33AE"/>
    <w:rsid w:val="002A3C3F"/>
    <w:rsid w:val="002A3F56"/>
    <w:rsid w:val="002A42A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F1"/>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F3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72"/>
    <w:rsid w:val="002D4AD0"/>
    <w:rsid w:val="002D4AFD"/>
    <w:rsid w:val="002D4D6B"/>
    <w:rsid w:val="002D4E90"/>
    <w:rsid w:val="002D4F18"/>
    <w:rsid w:val="002D5217"/>
    <w:rsid w:val="002D5540"/>
    <w:rsid w:val="002D565B"/>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A9A"/>
    <w:rsid w:val="003003A5"/>
    <w:rsid w:val="00300AC5"/>
    <w:rsid w:val="00300AF6"/>
    <w:rsid w:val="0030144A"/>
    <w:rsid w:val="00301BF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40"/>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D0"/>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FDC"/>
    <w:rsid w:val="003B0703"/>
    <w:rsid w:val="003B0A49"/>
    <w:rsid w:val="003B0FEF"/>
    <w:rsid w:val="003B1316"/>
    <w:rsid w:val="003B17F1"/>
    <w:rsid w:val="003B1B5E"/>
    <w:rsid w:val="003B1E10"/>
    <w:rsid w:val="003B2544"/>
    <w:rsid w:val="003B2CDC"/>
    <w:rsid w:val="003B35D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20A"/>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1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4DA"/>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CA4"/>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90B"/>
    <w:rsid w:val="00436DA9"/>
    <w:rsid w:val="00436EE1"/>
    <w:rsid w:val="00437049"/>
    <w:rsid w:val="00437A68"/>
    <w:rsid w:val="00437B87"/>
    <w:rsid w:val="00437F73"/>
    <w:rsid w:val="00440A71"/>
    <w:rsid w:val="00440AD5"/>
    <w:rsid w:val="00441026"/>
    <w:rsid w:val="0044136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64"/>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A1"/>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AD"/>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93D"/>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39"/>
    <w:rsid w:val="004E3430"/>
    <w:rsid w:val="004E3B14"/>
    <w:rsid w:val="004E4047"/>
    <w:rsid w:val="004E45EF"/>
    <w:rsid w:val="004E465A"/>
    <w:rsid w:val="004E469E"/>
    <w:rsid w:val="004E496A"/>
    <w:rsid w:val="004E4985"/>
    <w:rsid w:val="004E4C8A"/>
    <w:rsid w:val="004E53C5"/>
    <w:rsid w:val="004E5460"/>
    <w:rsid w:val="004E5665"/>
    <w:rsid w:val="004E5985"/>
    <w:rsid w:val="004E5A97"/>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2E5"/>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2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AFE"/>
    <w:rsid w:val="00564E84"/>
    <w:rsid w:val="00565119"/>
    <w:rsid w:val="0056512C"/>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DF7"/>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84E"/>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653"/>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492"/>
    <w:rsid w:val="00634B08"/>
    <w:rsid w:val="00634B29"/>
    <w:rsid w:val="00634B35"/>
    <w:rsid w:val="00634C74"/>
    <w:rsid w:val="00635397"/>
    <w:rsid w:val="00635513"/>
    <w:rsid w:val="00635958"/>
    <w:rsid w:val="00635D19"/>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06"/>
    <w:rsid w:val="00647193"/>
    <w:rsid w:val="00647666"/>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4C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B8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18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975"/>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B99"/>
    <w:rsid w:val="00705C88"/>
    <w:rsid w:val="00706756"/>
    <w:rsid w:val="00706D83"/>
    <w:rsid w:val="00706E24"/>
    <w:rsid w:val="00706F57"/>
    <w:rsid w:val="007079CB"/>
    <w:rsid w:val="00707DD9"/>
    <w:rsid w:val="00707EEC"/>
    <w:rsid w:val="0071011B"/>
    <w:rsid w:val="00710304"/>
    <w:rsid w:val="00710339"/>
    <w:rsid w:val="007104D6"/>
    <w:rsid w:val="00710E89"/>
    <w:rsid w:val="0071137E"/>
    <w:rsid w:val="007116C0"/>
    <w:rsid w:val="007116E8"/>
    <w:rsid w:val="0071231D"/>
    <w:rsid w:val="00712A1E"/>
    <w:rsid w:val="00712D22"/>
    <w:rsid w:val="00713006"/>
    <w:rsid w:val="00713067"/>
    <w:rsid w:val="0071311C"/>
    <w:rsid w:val="00713279"/>
    <w:rsid w:val="00713A8C"/>
    <w:rsid w:val="00713B67"/>
    <w:rsid w:val="00713B6C"/>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4AA"/>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B"/>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FE1"/>
    <w:rsid w:val="007A163E"/>
    <w:rsid w:val="007A1734"/>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E7E"/>
    <w:rsid w:val="007B5554"/>
    <w:rsid w:val="007B615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E30"/>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00"/>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DE"/>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776"/>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947"/>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3C6"/>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DD"/>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3B"/>
    <w:rsid w:val="00A13B02"/>
    <w:rsid w:val="00A13C87"/>
    <w:rsid w:val="00A13CDA"/>
    <w:rsid w:val="00A14432"/>
    <w:rsid w:val="00A1452A"/>
    <w:rsid w:val="00A1486A"/>
    <w:rsid w:val="00A14F1F"/>
    <w:rsid w:val="00A14F4B"/>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E1"/>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2F"/>
    <w:rsid w:val="00A369B3"/>
    <w:rsid w:val="00A376F9"/>
    <w:rsid w:val="00A3774E"/>
    <w:rsid w:val="00A37CD6"/>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94A"/>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1"/>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73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EE"/>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4B"/>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F4D"/>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B5"/>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ABF"/>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1F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46A"/>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6D"/>
    <w:rsid w:val="00B80DC0"/>
    <w:rsid w:val="00B81082"/>
    <w:rsid w:val="00B81086"/>
    <w:rsid w:val="00B813CF"/>
    <w:rsid w:val="00B81477"/>
    <w:rsid w:val="00B817DB"/>
    <w:rsid w:val="00B81A96"/>
    <w:rsid w:val="00B8233F"/>
    <w:rsid w:val="00B8253B"/>
    <w:rsid w:val="00B82B06"/>
    <w:rsid w:val="00B82C2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F3B"/>
    <w:rsid w:val="00B9339B"/>
    <w:rsid w:val="00B93772"/>
    <w:rsid w:val="00B93C84"/>
    <w:rsid w:val="00B93C85"/>
    <w:rsid w:val="00B93D8F"/>
    <w:rsid w:val="00B93DD8"/>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C5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B0"/>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07A"/>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39"/>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6FFA"/>
    <w:rsid w:val="00BE71E5"/>
    <w:rsid w:val="00BE7425"/>
    <w:rsid w:val="00BE7496"/>
    <w:rsid w:val="00BE77E4"/>
    <w:rsid w:val="00BE789B"/>
    <w:rsid w:val="00BE7900"/>
    <w:rsid w:val="00BE7DA2"/>
    <w:rsid w:val="00BF016E"/>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22"/>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592"/>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E43"/>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9E5"/>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DFA"/>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B0"/>
    <w:rsid w:val="00C94F21"/>
    <w:rsid w:val="00C95595"/>
    <w:rsid w:val="00C95E86"/>
    <w:rsid w:val="00C97891"/>
    <w:rsid w:val="00C978BE"/>
    <w:rsid w:val="00CA028F"/>
    <w:rsid w:val="00CA0951"/>
    <w:rsid w:val="00CA0CE9"/>
    <w:rsid w:val="00CA107E"/>
    <w:rsid w:val="00CA15A2"/>
    <w:rsid w:val="00CA1883"/>
    <w:rsid w:val="00CA1AEE"/>
    <w:rsid w:val="00CA1FB0"/>
    <w:rsid w:val="00CA2059"/>
    <w:rsid w:val="00CA26BD"/>
    <w:rsid w:val="00CA283B"/>
    <w:rsid w:val="00CA2F5C"/>
    <w:rsid w:val="00CA302F"/>
    <w:rsid w:val="00CA35A0"/>
    <w:rsid w:val="00CA391C"/>
    <w:rsid w:val="00CA3AF5"/>
    <w:rsid w:val="00CA3DB6"/>
    <w:rsid w:val="00CA4099"/>
    <w:rsid w:val="00CA413B"/>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D80"/>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E85"/>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1D9"/>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2F"/>
    <w:rsid w:val="00D8753C"/>
    <w:rsid w:val="00D8789C"/>
    <w:rsid w:val="00D87A49"/>
    <w:rsid w:val="00D87CBD"/>
    <w:rsid w:val="00D9012C"/>
    <w:rsid w:val="00D902C0"/>
    <w:rsid w:val="00D90EFE"/>
    <w:rsid w:val="00D914AE"/>
    <w:rsid w:val="00D91C9F"/>
    <w:rsid w:val="00D91D9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91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B27"/>
    <w:rsid w:val="00DD2CD6"/>
    <w:rsid w:val="00DD2E7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E3"/>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80C"/>
    <w:rsid w:val="00DF6C38"/>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C1"/>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8D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DF"/>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E"/>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B6"/>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7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089"/>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EBA"/>
    <w:rsid w:val="00E876B2"/>
    <w:rsid w:val="00E90340"/>
    <w:rsid w:val="00E90551"/>
    <w:rsid w:val="00E9094B"/>
    <w:rsid w:val="00E90CE0"/>
    <w:rsid w:val="00E90FAC"/>
    <w:rsid w:val="00E9117D"/>
    <w:rsid w:val="00E91287"/>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A87"/>
    <w:rsid w:val="00EC6B1F"/>
    <w:rsid w:val="00EC6C01"/>
    <w:rsid w:val="00EC6DF1"/>
    <w:rsid w:val="00EC7099"/>
    <w:rsid w:val="00EC7547"/>
    <w:rsid w:val="00EC7ACB"/>
    <w:rsid w:val="00ED0014"/>
    <w:rsid w:val="00ED022F"/>
    <w:rsid w:val="00ED11CE"/>
    <w:rsid w:val="00ED13B2"/>
    <w:rsid w:val="00ED1C41"/>
    <w:rsid w:val="00ED2894"/>
    <w:rsid w:val="00ED2953"/>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B5C"/>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E5"/>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D67"/>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DC"/>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EA"/>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3D"/>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A0"/>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E54"/>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E6"/>
    <w:rsid w:val="00FE2554"/>
    <w:rsid w:val="00FE2971"/>
    <w:rsid w:val="00FE2E6D"/>
    <w:rsid w:val="00FE2EE1"/>
    <w:rsid w:val="00FE2F41"/>
    <w:rsid w:val="00FE302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22F"/>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92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018E761C-EED1-4445-82CD-1042ECA7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852559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____________@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A36F-C46A-4311-96EE-7E02EF21C693}"/>
</file>

<file path=customXml/itemProps10.xml><?xml version="1.0" encoding="utf-8"?>
<ds:datastoreItem xmlns:ds="http://schemas.openxmlformats.org/officeDocument/2006/customXml" ds:itemID="{C0C42A22-0C32-4054-9074-07511032F961}"/>
</file>

<file path=customXml/itemProps100.xml><?xml version="1.0" encoding="utf-8"?>
<ds:datastoreItem xmlns:ds="http://schemas.openxmlformats.org/officeDocument/2006/customXml" ds:itemID="{20907095-355C-4CEA-8985-F26594E675A5}"/>
</file>

<file path=customXml/itemProps101.xml><?xml version="1.0" encoding="utf-8"?>
<ds:datastoreItem xmlns:ds="http://schemas.openxmlformats.org/officeDocument/2006/customXml" ds:itemID="{81A451E6-1408-4751-942D-3C008143FE7D}"/>
</file>

<file path=customXml/itemProps102.xml><?xml version="1.0" encoding="utf-8"?>
<ds:datastoreItem xmlns:ds="http://schemas.openxmlformats.org/officeDocument/2006/customXml" ds:itemID="{EFFA828A-1B80-4010-9F8C-4B2B4DD27951}"/>
</file>

<file path=customXml/itemProps103.xml><?xml version="1.0" encoding="utf-8"?>
<ds:datastoreItem xmlns:ds="http://schemas.openxmlformats.org/officeDocument/2006/customXml" ds:itemID="{DF890F20-F8E0-43FB-8C7F-83136E2ECF61}"/>
</file>

<file path=customXml/itemProps104.xml><?xml version="1.0" encoding="utf-8"?>
<ds:datastoreItem xmlns:ds="http://schemas.openxmlformats.org/officeDocument/2006/customXml" ds:itemID="{13903917-F5F3-4BFD-8F48-6C1F1BF8EF82}"/>
</file>

<file path=customXml/itemProps105.xml><?xml version="1.0" encoding="utf-8"?>
<ds:datastoreItem xmlns:ds="http://schemas.openxmlformats.org/officeDocument/2006/customXml" ds:itemID="{28B07B35-D4FE-4E41-B4C5-522430C32F56}"/>
</file>

<file path=customXml/itemProps106.xml><?xml version="1.0" encoding="utf-8"?>
<ds:datastoreItem xmlns:ds="http://schemas.openxmlformats.org/officeDocument/2006/customXml" ds:itemID="{FA6CC789-856D-4560-9E38-8A142C856E45}"/>
</file>

<file path=customXml/itemProps107.xml><?xml version="1.0" encoding="utf-8"?>
<ds:datastoreItem xmlns:ds="http://schemas.openxmlformats.org/officeDocument/2006/customXml" ds:itemID="{E1A0388F-E1B0-43D5-9E78-28575A905515}"/>
</file>

<file path=customXml/itemProps108.xml><?xml version="1.0" encoding="utf-8"?>
<ds:datastoreItem xmlns:ds="http://schemas.openxmlformats.org/officeDocument/2006/customXml" ds:itemID="{44F668E8-BD28-4D46-9471-E509C4A2950C}"/>
</file>

<file path=customXml/itemProps109.xml><?xml version="1.0" encoding="utf-8"?>
<ds:datastoreItem xmlns:ds="http://schemas.openxmlformats.org/officeDocument/2006/customXml" ds:itemID="{B49F0BD6-3043-4E2D-9563-70869917E27A}"/>
</file>

<file path=customXml/itemProps11.xml><?xml version="1.0" encoding="utf-8"?>
<ds:datastoreItem xmlns:ds="http://schemas.openxmlformats.org/officeDocument/2006/customXml" ds:itemID="{2E3730E2-8F07-46C3-A507-A016CC20CB96}"/>
</file>

<file path=customXml/itemProps110.xml><?xml version="1.0" encoding="utf-8"?>
<ds:datastoreItem xmlns:ds="http://schemas.openxmlformats.org/officeDocument/2006/customXml" ds:itemID="{7B5FE21E-5E95-40F5-9BD0-13E5ED2E1CAC}"/>
</file>

<file path=customXml/itemProps111.xml><?xml version="1.0" encoding="utf-8"?>
<ds:datastoreItem xmlns:ds="http://schemas.openxmlformats.org/officeDocument/2006/customXml" ds:itemID="{3387AB96-6CE6-45BA-AA64-98A46C5FF8BA}"/>
</file>

<file path=customXml/itemProps112.xml><?xml version="1.0" encoding="utf-8"?>
<ds:datastoreItem xmlns:ds="http://schemas.openxmlformats.org/officeDocument/2006/customXml" ds:itemID="{F3408686-7E10-47AC-85BD-F422C313D125}"/>
</file>

<file path=customXml/itemProps113.xml><?xml version="1.0" encoding="utf-8"?>
<ds:datastoreItem xmlns:ds="http://schemas.openxmlformats.org/officeDocument/2006/customXml" ds:itemID="{D31F0E2B-F5ED-4166-8A2A-F76277EE19B4}"/>
</file>

<file path=customXml/itemProps114.xml><?xml version="1.0" encoding="utf-8"?>
<ds:datastoreItem xmlns:ds="http://schemas.openxmlformats.org/officeDocument/2006/customXml" ds:itemID="{29A7E02D-D3A0-4440-B51A-D7B0381F67A7}"/>
</file>

<file path=customXml/itemProps115.xml><?xml version="1.0" encoding="utf-8"?>
<ds:datastoreItem xmlns:ds="http://schemas.openxmlformats.org/officeDocument/2006/customXml" ds:itemID="{59B6B932-6AD9-4A70-B8BC-F6F68B3B48DD}"/>
</file>

<file path=customXml/itemProps116.xml><?xml version="1.0" encoding="utf-8"?>
<ds:datastoreItem xmlns:ds="http://schemas.openxmlformats.org/officeDocument/2006/customXml" ds:itemID="{7433027A-08B8-4E8A-B763-96A8C524A3E7}"/>
</file>

<file path=customXml/itemProps117.xml><?xml version="1.0" encoding="utf-8"?>
<ds:datastoreItem xmlns:ds="http://schemas.openxmlformats.org/officeDocument/2006/customXml" ds:itemID="{9C863052-F957-4E80-B480-359B4C1D556C}"/>
</file>

<file path=customXml/itemProps118.xml><?xml version="1.0" encoding="utf-8"?>
<ds:datastoreItem xmlns:ds="http://schemas.openxmlformats.org/officeDocument/2006/customXml" ds:itemID="{0897B55D-5CC5-4FD0-974F-E1BAFBCD7F8E}"/>
</file>

<file path=customXml/itemProps119.xml><?xml version="1.0" encoding="utf-8"?>
<ds:datastoreItem xmlns:ds="http://schemas.openxmlformats.org/officeDocument/2006/customXml" ds:itemID="{04CDDE1F-8999-41C7-9AB4-F3A8CB755E44}"/>
</file>

<file path=customXml/itemProps12.xml><?xml version="1.0" encoding="utf-8"?>
<ds:datastoreItem xmlns:ds="http://schemas.openxmlformats.org/officeDocument/2006/customXml" ds:itemID="{E95018B0-5115-43C0-94E7-88891BE49C0B}"/>
</file>

<file path=customXml/itemProps120.xml><?xml version="1.0" encoding="utf-8"?>
<ds:datastoreItem xmlns:ds="http://schemas.openxmlformats.org/officeDocument/2006/customXml" ds:itemID="{036BC079-804F-4336-B5CD-9A2B3F2245FD}"/>
</file>

<file path=customXml/itemProps121.xml><?xml version="1.0" encoding="utf-8"?>
<ds:datastoreItem xmlns:ds="http://schemas.openxmlformats.org/officeDocument/2006/customXml" ds:itemID="{59230638-0AA9-4582-9287-54FC98EB8ED3}"/>
</file>

<file path=customXml/itemProps122.xml><?xml version="1.0" encoding="utf-8"?>
<ds:datastoreItem xmlns:ds="http://schemas.openxmlformats.org/officeDocument/2006/customXml" ds:itemID="{5FB58DC4-2A9A-4C63-A018-D609ABA78B30}"/>
</file>

<file path=customXml/itemProps123.xml><?xml version="1.0" encoding="utf-8"?>
<ds:datastoreItem xmlns:ds="http://schemas.openxmlformats.org/officeDocument/2006/customXml" ds:itemID="{D8F445BF-AD3E-444D-AE4C-B35CC460BFB2}"/>
</file>

<file path=customXml/itemProps124.xml><?xml version="1.0" encoding="utf-8"?>
<ds:datastoreItem xmlns:ds="http://schemas.openxmlformats.org/officeDocument/2006/customXml" ds:itemID="{F67F22B5-1B10-406E-A2B7-317119D49EFF}"/>
</file>

<file path=customXml/itemProps125.xml><?xml version="1.0" encoding="utf-8"?>
<ds:datastoreItem xmlns:ds="http://schemas.openxmlformats.org/officeDocument/2006/customXml" ds:itemID="{2666AFF8-DBD9-4C0F-B032-059C1E585487}"/>
</file>

<file path=customXml/itemProps126.xml><?xml version="1.0" encoding="utf-8"?>
<ds:datastoreItem xmlns:ds="http://schemas.openxmlformats.org/officeDocument/2006/customXml" ds:itemID="{6E99BD0B-E135-408F-8518-335C77016318}"/>
</file>

<file path=customXml/itemProps127.xml><?xml version="1.0" encoding="utf-8"?>
<ds:datastoreItem xmlns:ds="http://schemas.openxmlformats.org/officeDocument/2006/customXml" ds:itemID="{6B9FA499-BA60-4B26-B25F-1162132C3FE3}"/>
</file>

<file path=customXml/itemProps128.xml><?xml version="1.0" encoding="utf-8"?>
<ds:datastoreItem xmlns:ds="http://schemas.openxmlformats.org/officeDocument/2006/customXml" ds:itemID="{49B40B6C-E715-4435-98BE-7CC1737C55BD}"/>
</file>

<file path=customXml/itemProps129.xml><?xml version="1.0" encoding="utf-8"?>
<ds:datastoreItem xmlns:ds="http://schemas.openxmlformats.org/officeDocument/2006/customXml" ds:itemID="{2CD79EC4-D5E0-4391-9AF5-13E9BA14B957}"/>
</file>

<file path=customXml/itemProps13.xml><?xml version="1.0" encoding="utf-8"?>
<ds:datastoreItem xmlns:ds="http://schemas.openxmlformats.org/officeDocument/2006/customXml" ds:itemID="{7156D310-3D7E-4B2F-AE81-088CC5D0D471}"/>
</file>

<file path=customXml/itemProps130.xml><?xml version="1.0" encoding="utf-8"?>
<ds:datastoreItem xmlns:ds="http://schemas.openxmlformats.org/officeDocument/2006/customXml" ds:itemID="{5EDE387E-C864-4D8D-9991-F17FAF7F86FD}"/>
</file>

<file path=customXml/itemProps131.xml><?xml version="1.0" encoding="utf-8"?>
<ds:datastoreItem xmlns:ds="http://schemas.openxmlformats.org/officeDocument/2006/customXml" ds:itemID="{DAAC0AA0-FA33-47CD-9C94-599E02605B3C}"/>
</file>

<file path=customXml/itemProps132.xml><?xml version="1.0" encoding="utf-8"?>
<ds:datastoreItem xmlns:ds="http://schemas.openxmlformats.org/officeDocument/2006/customXml" ds:itemID="{41AAC4E7-1255-4C4F-85A7-59B78646C8DC}"/>
</file>

<file path=customXml/itemProps133.xml><?xml version="1.0" encoding="utf-8"?>
<ds:datastoreItem xmlns:ds="http://schemas.openxmlformats.org/officeDocument/2006/customXml" ds:itemID="{6704B0D6-D753-477D-975C-743503CF064D}"/>
</file>

<file path=customXml/itemProps134.xml><?xml version="1.0" encoding="utf-8"?>
<ds:datastoreItem xmlns:ds="http://schemas.openxmlformats.org/officeDocument/2006/customXml" ds:itemID="{516B0057-653D-4FA0-BF71-9A3C874EC2E8}"/>
</file>

<file path=customXml/itemProps135.xml><?xml version="1.0" encoding="utf-8"?>
<ds:datastoreItem xmlns:ds="http://schemas.openxmlformats.org/officeDocument/2006/customXml" ds:itemID="{AA6617E9-FC10-4F86-9F1E-676972C406CD}"/>
</file>

<file path=customXml/itemProps136.xml><?xml version="1.0" encoding="utf-8"?>
<ds:datastoreItem xmlns:ds="http://schemas.openxmlformats.org/officeDocument/2006/customXml" ds:itemID="{B83E4A52-566B-4616-B4CE-CC0BC11E94C8}"/>
</file>

<file path=customXml/itemProps137.xml><?xml version="1.0" encoding="utf-8"?>
<ds:datastoreItem xmlns:ds="http://schemas.openxmlformats.org/officeDocument/2006/customXml" ds:itemID="{1A54A0EE-D72C-4BB9-B183-9452444DC699}"/>
</file>

<file path=customXml/itemProps138.xml><?xml version="1.0" encoding="utf-8"?>
<ds:datastoreItem xmlns:ds="http://schemas.openxmlformats.org/officeDocument/2006/customXml" ds:itemID="{19B11120-5E2B-4B7C-B9D1-EAE3AB5D0556}"/>
</file>

<file path=customXml/itemProps139.xml><?xml version="1.0" encoding="utf-8"?>
<ds:datastoreItem xmlns:ds="http://schemas.openxmlformats.org/officeDocument/2006/customXml" ds:itemID="{CCF3687D-2C20-456F-9CCA-96D711046476}"/>
</file>

<file path=customXml/itemProps14.xml><?xml version="1.0" encoding="utf-8"?>
<ds:datastoreItem xmlns:ds="http://schemas.openxmlformats.org/officeDocument/2006/customXml" ds:itemID="{0860F521-F9FD-46F4-908F-5D3EFFA5E863}"/>
</file>

<file path=customXml/itemProps140.xml><?xml version="1.0" encoding="utf-8"?>
<ds:datastoreItem xmlns:ds="http://schemas.openxmlformats.org/officeDocument/2006/customXml" ds:itemID="{534D024C-A154-4DD7-BF68-480F503FD0A7}"/>
</file>

<file path=customXml/itemProps141.xml><?xml version="1.0" encoding="utf-8"?>
<ds:datastoreItem xmlns:ds="http://schemas.openxmlformats.org/officeDocument/2006/customXml" ds:itemID="{BA0AAE97-0AD4-4C79-8D32-BABBA62864F7}"/>
</file>

<file path=customXml/itemProps142.xml><?xml version="1.0" encoding="utf-8"?>
<ds:datastoreItem xmlns:ds="http://schemas.openxmlformats.org/officeDocument/2006/customXml" ds:itemID="{7B9683B2-3547-4BB8-BE17-334CBBF67424}"/>
</file>

<file path=customXml/itemProps143.xml><?xml version="1.0" encoding="utf-8"?>
<ds:datastoreItem xmlns:ds="http://schemas.openxmlformats.org/officeDocument/2006/customXml" ds:itemID="{D96C1408-A050-476A-9AB6-C98E343A6320}"/>
</file>

<file path=customXml/itemProps144.xml><?xml version="1.0" encoding="utf-8"?>
<ds:datastoreItem xmlns:ds="http://schemas.openxmlformats.org/officeDocument/2006/customXml" ds:itemID="{DC4BB7C2-6261-471B-AC2F-5C642514F49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A883BED-753D-4175-9C61-FFE33BF09375}"/>
</file>

<file path=customXml/itemProps147.xml><?xml version="1.0" encoding="utf-8"?>
<ds:datastoreItem xmlns:ds="http://schemas.openxmlformats.org/officeDocument/2006/customXml" ds:itemID="{230282C5-93D1-48DE-9035-B22D5286122D}"/>
</file>

<file path=customXml/itemProps148.xml><?xml version="1.0" encoding="utf-8"?>
<ds:datastoreItem xmlns:ds="http://schemas.openxmlformats.org/officeDocument/2006/customXml" ds:itemID="{AB69CD81-2619-450E-AC95-12F1576586EB}"/>
</file>

<file path=customXml/itemProps149.xml><?xml version="1.0" encoding="utf-8"?>
<ds:datastoreItem xmlns:ds="http://schemas.openxmlformats.org/officeDocument/2006/customXml" ds:itemID="{1875B326-9EC1-4D9A-9A12-7E8C62F23C1B}"/>
</file>

<file path=customXml/itemProps15.xml><?xml version="1.0" encoding="utf-8"?>
<ds:datastoreItem xmlns:ds="http://schemas.openxmlformats.org/officeDocument/2006/customXml" ds:itemID="{86A90D12-40CE-4C9C-8D7A-393C5CB83BA4}"/>
</file>

<file path=customXml/itemProps150.xml><?xml version="1.0" encoding="utf-8"?>
<ds:datastoreItem xmlns:ds="http://schemas.openxmlformats.org/officeDocument/2006/customXml" ds:itemID="{380D50F0-57F6-4FF9-9E72-0C253BEC958E}"/>
</file>

<file path=customXml/itemProps151.xml><?xml version="1.0" encoding="utf-8"?>
<ds:datastoreItem xmlns:ds="http://schemas.openxmlformats.org/officeDocument/2006/customXml" ds:itemID="{1DE77C8B-6AF2-42F1-B14B-1B2EA2618CED}"/>
</file>

<file path=customXml/itemProps152.xml><?xml version="1.0" encoding="utf-8"?>
<ds:datastoreItem xmlns:ds="http://schemas.openxmlformats.org/officeDocument/2006/customXml" ds:itemID="{93180877-DC99-4558-BB2B-D3EB1C02BD06}"/>
</file>

<file path=customXml/itemProps153.xml><?xml version="1.0" encoding="utf-8"?>
<ds:datastoreItem xmlns:ds="http://schemas.openxmlformats.org/officeDocument/2006/customXml" ds:itemID="{CA620BC0-0559-41D8-A59D-A8D13CEBFFDD}"/>
</file>

<file path=customXml/itemProps154.xml><?xml version="1.0" encoding="utf-8"?>
<ds:datastoreItem xmlns:ds="http://schemas.openxmlformats.org/officeDocument/2006/customXml" ds:itemID="{406F1227-64FB-4504-B87E-53E9C41133EB}"/>
</file>

<file path=customXml/itemProps155.xml><?xml version="1.0" encoding="utf-8"?>
<ds:datastoreItem xmlns:ds="http://schemas.openxmlformats.org/officeDocument/2006/customXml" ds:itemID="{108EB42E-27DC-4D9D-B9D1-BDF5A45198A4}"/>
</file>

<file path=customXml/itemProps156.xml><?xml version="1.0" encoding="utf-8"?>
<ds:datastoreItem xmlns:ds="http://schemas.openxmlformats.org/officeDocument/2006/customXml" ds:itemID="{47FA6ED3-7BB2-4D16-BB99-552F034D3B0F}"/>
</file>

<file path=customXml/itemProps157.xml><?xml version="1.0" encoding="utf-8"?>
<ds:datastoreItem xmlns:ds="http://schemas.openxmlformats.org/officeDocument/2006/customXml" ds:itemID="{4F90C7B0-A777-412F-B559-C8397EB8077B}"/>
</file>

<file path=customXml/itemProps158.xml><?xml version="1.0" encoding="utf-8"?>
<ds:datastoreItem xmlns:ds="http://schemas.openxmlformats.org/officeDocument/2006/customXml" ds:itemID="{F036E4CC-FCA2-49C4-BDEB-0AD39DBBFA48}"/>
</file>

<file path=customXml/itemProps159.xml><?xml version="1.0" encoding="utf-8"?>
<ds:datastoreItem xmlns:ds="http://schemas.openxmlformats.org/officeDocument/2006/customXml" ds:itemID="{DBEBF5A8-6467-4D5A-83C8-9F7420DB1893}"/>
</file>

<file path=customXml/itemProps16.xml><?xml version="1.0" encoding="utf-8"?>
<ds:datastoreItem xmlns:ds="http://schemas.openxmlformats.org/officeDocument/2006/customXml" ds:itemID="{E922EF7C-A8D7-4129-8C2B-98C23E7C9F05}"/>
</file>

<file path=customXml/itemProps160.xml><?xml version="1.0" encoding="utf-8"?>
<ds:datastoreItem xmlns:ds="http://schemas.openxmlformats.org/officeDocument/2006/customXml" ds:itemID="{67D99AD7-9193-4885-B0D2-C3C1318EE504}"/>
</file>

<file path=customXml/itemProps17.xml><?xml version="1.0" encoding="utf-8"?>
<ds:datastoreItem xmlns:ds="http://schemas.openxmlformats.org/officeDocument/2006/customXml" ds:itemID="{7B7D80ED-A124-4869-9ED7-869DCD03F5F1}"/>
</file>

<file path=customXml/itemProps18.xml><?xml version="1.0" encoding="utf-8"?>
<ds:datastoreItem xmlns:ds="http://schemas.openxmlformats.org/officeDocument/2006/customXml" ds:itemID="{A62712CD-464E-4901-96A8-1932EAC94712}"/>
</file>

<file path=customXml/itemProps19.xml><?xml version="1.0" encoding="utf-8"?>
<ds:datastoreItem xmlns:ds="http://schemas.openxmlformats.org/officeDocument/2006/customXml" ds:itemID="{C2AABB78-4B0F-469D-B324-FDC957B2BAA4}"/>
</file>

<file path=customXml/itemProps2.xml><?xml version="1.0" encoding="utf-8"?>
<ds:datastoreItem xmlns:ds="http://schemas.openxmlformats.org/officeDocument/2006/customXml" ds:itemID="{0A0812EB-6EEE-4DD2-AEDB-4728A70134D6}"/>
</file>

<file path=customXml/itemProps20.xml><?xml version="1.0" encoding="utf-8"?>
<ds:datastoreItem xmlns:ds="http://schemas.openxmlformats.org/officeDocument/2006/customXml" ds:itemID="{02073C84-CE4F-4960-ABC7-2084C3AE227B}"/>
</file>

<file path=customXml/itemProps21.xml><?xml version="1.0" encoding="utf-8"?>
<ds:datastoreItem xmlns:ds="http://schemas.openxmlformats.org/officeDocument/2006/customXml" ds:itemID="{F27DC617-3A06-4F5A-A878-4D58E25590E3}"/>
</file>

<file path=customXml/itemProps22.xml><?xml version="1.0" encoding="utf-8"?>
<ds:datastoreItem xmlns:ds="http://schemas.openxmlformats.org/officeDocument/2006/customXml" ds:itemID="{2F4B81F9-087A-4E15-9619-401E4C8BFA6F}"/>
</file>

<file path=customXml/itemProps23.xml><?xml version="1.0" encoding="utf-8"?>
<ds:datastoreItem xmlns:ds="http://schemas.openxmlformats.org/officeDocument/2006/customXml" ds:itemID="{27F729F8-29C3-427A-900B-25263016E7C6}"/>
</file>

<file path=customXml/itemProps24.xml><?xml version="1.0" encoding="utf-8"?>
<ds:datastoreItem xmlns:ds="http://schemas.openxmlformats.org/officeDocument/2006/customXml" ds:itemID="{336B80E9-D334-4D04-A6B7-BCA631A962E2}"/>
</file>

<file path=customXml/itemProps25.xml><?xml version="1.0" encoding="utf-8"?>
<ds:datastoreItem xmlns:ds="http://schemas.openxmlformats.org/officeDocument/2006/customXml" ds:itemID="{AD03C4A4-7F0D-40DF-9DA1-99F3B97D73BD}"/>
</file>

<file path=customXml/itemProps26.xml><?xml version="1.0" encoding="utf-8"?>
<ds:datastoreItem xmlns:ds="http://schemas.openxmlformats.org/officeDocument/2006/customXml" ds:itemID="{72513FE0-CADE-401A-A14E-0A317EE7DA37}"/>
</file>

<file path=customXml/itemProps27.xml><?xml version="1.0" encoding="utf-8"?>
<ds:datastoreItem xmlns:ds="http://schemas.openxmlformats.org/officeDocument/2006/customXml" ds:itemID="{3DA5CFD6-2094-4034-ADD9-10500B02EBD3}"/>
</file>

<file path=customXml/itemProps28.xml><?xml version="1.0" encoding="utf-8"?>
<ds:datastoreItem xmlns:ds="http://schemas.openxmlformats.org/officeDocument/2006/customXml" ds:itemID="{EC8A9A39-4ACF-4EC8-9323-A74BCD19F67C}"/>
</file>

<file path=customXml/itemProps29.xml><?xml version="1.0" encoding="utf-8"?>
<ds:datastoreItem xmlns:ds="http://schemas.openxmlformats.org/officeDocument/2006/customXml" ds:itemID="{35DD370D-91FD-4CD6-B716-F1C9ABFC9F97}"/>
</file>

<file path=customXml/itemProps3.xml><?xml version="1.0" encoding="utf-8"?>
<ds:datastoreItem xmlns:ds="http://schemas.openxmlformats.org/officeDocument/2006/customXml" ds:itemID="{2D993861-476B-4CF3-99C1-B8B16BDE10D7}"/>
</file>

<file path=customXml/itemProps30.xml><?xml version="1.0" encoding="utf-8"?>
<ds:datastoreItem xmlns:ds="http://schemas.openxmlformats.org/officeDocument/2006/customXml" ds:itemID="{229EBF79-2110-4319-8B9F-7A3C6F3187BB}"/>
</file>

<file path=customXml/itemProps31.xml><?xml version="1.0" encoding="utf-8"?>
<ds:datastoreItem xmlns:ds="http://schemas.openxmlformats.org/officeDocument/2006/customXml" ds:itemID="{D5A44DB3-B8DF-441E-B5DA-7B8E4D1B6E3E}"/>
</file>

<file path=customXml/itemProps32.xml><?xml version="1.0" encoding="utf-8"?>
<ds:datastoreItem xmlns:ds="http://schemas.openxmlformats.org/officeDocument/2006/customXml" ds:itemID="{902E0121-7857-432B-BA7A-46F90F73AC6C}"/>
</file>

<file path=customXml/itemProps33.xml><?xml version="1.0" encoding="utf-8"?>
<ds:datastoreItem xmlns:ds="http://schemas.openxmlformats.org/officeDocument/2006/customXml" ds:itemID="{1B7CFF4B-55EC-44DA-8AC2-328F7CF928DD}"/>
</file>

<file path=customXml/itemProps34.xml><?xml version="1.0" encoding="utf-8"?>
<ds:datastoreItem xmlns:ds="http://schemas.openxmlformats.org/officeDocument/2006/customXml" ds:itemID="{52DB8E2D-74F6-47D0-9258-89A9A2BFED3C}"/>
</file>

<file path=customXml/itemProps35.xml><?xml version="1.0" encoding="utf-8"?>
<ds:datastoreItem xmlns:ds="http://schemas.openxmlformats.org/officeDocument/2006/customXml" ds:itemID="{1FF1E50D-6561-4FF8-B2A9-57588869DF80}"/>
</file>

<file path=customXml/itemProps36.xml><?xml version="1.0" encoding="utf-8"?>
<ds:datastoreItem xmlns:ds="http://schemas.openxmlformats.org/officeDocument/2006/customXml" ds:itemID="{87F52D79-2C17-4E34-A095-B2FBFEBF8BB0}"/>
</file>

<file path=customXml/itemProps37.xml><?xml version="1.0" encoding="utf-8"?>
<ds:datastoreItem xmlns:ds="http://schemas.openxmlformats.org/officeDocument/2006/customXml" ds:itemID="{E50FE32F-A9B3-41A0-8F0C-73DE2050E0B2}"/>
</file>

<file path=customXml/itemProps38.xml><?xml version="1.0" encoding="utf-8"?>
<ds:datastoreItem xmlns:ds="http://schemas.openxmlformats.org/officeDocument/2006/customXml" ds:itemID="{D9E5BD7D-6A77-4B1D-8710-8866349DEAAA}"/>
</file>

<file path=customXml/itemProps39.xml><?xml version="1.0" encoding="utf-8"?>
<ds:datastoreItem xmlns:ds="http://schemas.openxmlformats.org/officeDocument/2006/customXml" ds:itemID="{DDC8534A-016A-49C7-81B7-2567153EA44D}"/>
</file>

<file path=customXml/itemProps4.xml><?xml version="1.0" encoding="utf-8"?>
<ds:datastoreItem xmlns:ds="http://schemas.openxmlformats.org/officeDocument/2006/customXml" ds:itemID="{57A6DEB0-3335-4EC4-A059-170CC0F4519A}"/>
</file>

<file path=customXml/itemProps40.xml><?xml version="1.0" encoding="utf-8"?>
<ds:datastoreItem xmlns:ds="http://schemas.openxmlformats.org/officeDocument/2006/customXml" ds:itemID="{45F4DDB4-BD5D-4A86-86B8-C8448D34B810}"/>
</file>

<file path=customXml/itemProps41.xml><?xml version="1.0" encoding="utf-8"?>
<ds:datastoreItem xmlns:ds="http://schemas.openxmlformats.org/officeDocument/2006/customXml" ds:itemID="{4C06CD59-B3DA-4AD9-8CA2-4F99371FB0C8}"/>
</file>

<file path=customXml/itemProps42.xml><?xml version="1.0" encoding="utf-8"?>
<ds:datastoreItem xmlns:ds="http://schemas.openxmlformats.org/officeDocument/2006/customXml" ds:itemID="{5C5B00E4-0FE9-4085-ADE1-EC820F74604E}"/>
</file>

<file path=customXml/itemProps43.xml><?xml version="1.0" encoding="utf-8"?>
<ds:datastoreItem xmlns:ds="http://schemas.openxmlformats.org/officeDocument/2006/customXml" ds:itemID="{7ED58C5A-58AB-4D35-98EB-208555261676}"/>
</file>

<file path=customXml/itemProps44.xml><?xml version="1.0" encoding="utf-8"?>
<ds:datastoreItem xmlns:ds="http://schemas.openxmlformats.org/officeDocument/2006/customXml" ds:itemID="{6E072F9F-3F80-416D-AEF6-1D35A802F407}"/>
</file>

<file path=customXml/itemProps45.xml><?xml version="1.0" encoding="utf-8"?>
<ds:datastoreItem xmlns:ds="http://schemas.openxmlformats.org/officeDocument/2006/customXml" ds:itemID="{0FB01A4E-860F-4395-B50F-F1AA0450B33B}"/>
</file>

<file path=customXml/itemProps46.xml><?xml version="1.0" encoding="utf-8"?>
<ds:datastoreItem xmlns:ds="http://schemas.openxmlformats.org/officeDocument/2006/customXml" ds:itemID="{EA89067C-C3CB-4069-AF25-00D22AF094FE}"/>
</file>

<file path=customXml/itemProps47.xml><?xml version="1.0" encoding="utf-8"?>
<ds:datastoreItem xmlns:ds="http://schemas.openxmlformats.org/officeDocument/2006/customXml" ds:itemID="{1EEED363-2D23-4940-BB17-F666D46EE1D9}"/>
</file>

<file path=customXml/itemProps48.xml><?xml version="1.0" encoding="utf-8"?>
<ds:datastoreItem xmlns:ds="http://schemas.openxmlformats.org/officeDocument/2006/customXml" ds:itemID="{A2E9BA1F-E391-4559-8F0A-818A5A937E08}"/>
</file>

<file path=customXml/itemProps49.xml><?xml version="1.0" encoding="utf-8"?>
<ds:datastoreItem xmlns:ds="http://schemas.openxmlformats.org/officeDocument/2006/customXml" ds:itemID="{E36E91E6-5995-436B-9F16-02025026E362}"/>
</file>

<file path=customXml/itemProps5.xml><?xml version="1.0" encoding="utf-8"?>
<ds:datastoreItem xmlns:ds="http://schemas.openxmlformats.org/officeDocument/2006/customXml" ds:itemID="{741636E6-EB8B-4759-9E00-BD40A43E54DA}"/>
</file>

<file path=customXml/itemProps50.xml><?xml version="1.0" encoding="utf-8"?>
<ds:datastoreItem xmlns:ds="http://schemas.openxmlformats.org/officeDocument/2006/customXml" ds:itemID="{0C04BA2F-7372-4086-9A40-DDB5D8F2BFEB}"/>
</file>

<file path=customXml/itemProps51.xml><?xml version="1.0" encoding="utf-8"?>
<ds:datastoreItem xmlns:ds="http://schemas.openxmlformats.org/officeDocument/2006/customXml" ds:itemID="{BDE4915A-F6DC-4AAF-AE37-C7EA3F2263FF}"/>
</file>

<file path=customXml/itemProps52.xml><?xml version="1.0" encoding="utf-8"?>
<ds:datastoreItem xmlns:ds="http://schemas.openxmlformats.org/officeDocument/2006/customXml" ds:itemID="{36F99DCB-3F1F-4C28-85A7-FB3D62F8D28D}"/>
</file>

<file path=customXml/itemProps53.xml><?xml version="1.0" encoding="utf-8"?>
<ds:datastoreItem xmlns:ds="http://schemas.openxmlformats.org/officeDocument/2006/customXml" ds:itemID="{61F4B473-CD52-4359-A001-633B5A2DC0C5}"/>
</file>

<file path=customXml/itemProps54.xml><?xml version="1.0" encoding="utf-8"?>
<ds:datastoreItem xmlns:ds="http://schemas.openxmlformats.org/officeDocument/2006/customXml" ds:itemID="{05E8835E-ECA3-40D5-9E5F-AF81832312E4}"/>
</file>

<file path=customXml/itemProps55.xml><?xml version="1.0" encoding="utf-8"?>
<ds:datastoreItem xmlns:ds="http://schemas.openxmlformats.org/officeDocument/2006/customXml" ds:itemID="{81EFD209-7BB6-4D0C-9AE4-85BCF4854A0B}"/>
</file>

<file path=customXml/itemProps56.xml><?xml version="1.0" encoding="utf-8"?>
<ds:datastoreItem xmlns:ds="http://schemas.openxmlformats.org/officeDocument/2006/customXml" ds:itemID="{A62F7A0F-4013-49BE-A208-87F62CFA1904}"/>
</file>

<file path=customXml/itemProps57.xml><?xml version="1.0" encoding="utf-8"?>
<ds:datastoreItem xmlns:ds="http://schemas.openxmlformats.org/officeDocument/2006/customXml" ds:itemID="{C9AD3FA0-66BE-4B12-A362-265F153087E8}"/>
</file>

<file path=customXml/itemProps58.xml><?xml version="1.0" encoding="utf-8"?>
<ds:datastoreItem xmlns:ds="http://schemas.openxmlformats.org/officeDocument/2006/customXml" ds:itemID="{42E1BFAF-4862-4A48-A338-3F4D094A9BA9}"/>
</file>

<file path=customXml/itemProps59.xml><?xml version="1.0" encoding="utf-8"?>
<ds:datastoreItem xmlns:ds="http://schemas.openxmlformats.org/officeDocument/2006/customXml" ds:itemID="{167E4ADB-5DBA-4204-BE53-8A4D1818290C}"/>
</file>

<file path=customXml/itemProps6.xml><?xml version="1.0" encoding="utf-8"?>
<ds:datastoreItem xmlns:ds="http://schemas.openxmlformats.org/officeDocument/2006/customXml" ds:itemID="{AF986053-D870-4504-B58F-00B915DBB0E6}"/>
</file>

<file path=customXml/itemProps60.xml><?xml version="1.0" encoding="utf-8"?>
<ds:datastoreItem xmlns:ds="http://schemas.openxmlformats.org/officeDocument/2006/customXml" ds:itemID="{3ECF3A81-B0AC-411C-A055-85779B064B39}"/>
</file>

<file path=customXml/itemProps61.xml><?xml version="1.0" encoding="utf-8"?>
<ds:datastoreItem xmlns:ds="http://schemas.openxmlformats.org/officeDocument/2006/customXml" ds:itemID="{EFA87E31-0640-4C46-A522-7C5911F2B440}"/>
</file>

<file path=customXml/itemProps62.xml><?xml version="1.0" encoding="utf-8"?>
<ds:datastoreItem xmlns:ds="http://schemas.openxmlformats.org/officeDocument/2006/customXml" ds:itemID="{297BED08-896C-4B05-91EA-5D40E333D239}"/>
</file>

<file path=customXml/itemProps63.xml><?xml version="1.0" encoding="utf-8"?>
<ds:datastoreItem xmlns:ds="http://schemas.openxmlformats.org/officeDocument/2006/customXml" ds:itemID="{007B983F-494D-43AE-9504-FB7CEECA12EF}"/>
</file>

<file path=customXml/itemProps64.xml><?xml version="1.0" encoding="utf-8"?>
<ds:datastoreItem xmlns:ds="http://schemas.openxmlformats.org/officeDocument/2006/customXml" ds:itemID="{51242CBE-ABCD-4FAD-A709-B1E46EAA9ADA}"/>
</file>

<file path=customXml/itemProps65.xml><?xml version="1.0" encoding="utf-8"?>
<ds:datastoreItem xmlns:ds="http://schemas.openxmlformats.org/officeDocument/2006/customXml" ds:itemID="{58A1305F-F18F-412D-A83D-28CD7737F5F2}"/>
</file>

<file path=customXml/itemProps66.xml><?xml version="1.0" encoding="utf-8"?>
<ds:datastoreItem xmlns:ds="http://schemas.openxmlformats.org/officeDocument/2006/customXml" ds:itemID="{F2F89D01-B72D-45CC-B9BA-AE6C12605C14}"/>
</file>

<file path=customXml/itemProps67.xml><?xml version="1.0" encoding="utf-8"?>
<ds:datastoreItem xmlns:ds="http://schemas.openxmlformats.org/officeDocument/2006/customXml" ds:itemID="{347B6605-C858-426D-BD6D-7F599F7E473C}"/>
</file>

<file path=customXml/itemProps68.xml><?xml version="1.0" encoding="utf-8"?>
<ds:datastoreItem xmlns:ds="http://schemas.openxmlformats.org/officeDocument/2006/customXml" ds:itemID="{B8E4847A-4B5E-45B9-8750-7477E6E84CC9}"/>
</file>

<file path=customXml/itemProps69.xml><?xml version="1.0" encoding="utf-8"?>
<ds:datastoreItem xmlns:ds="http://schemas.openxmlformats.org/officeDocument/2006/customXml" ds:itemID="{3C9F0660-61F3-43A5-927B-2B425F00D447}"/>
</file>

<file path=customXml/itemProps7.xml><?xml version="1.0" encoding="utf-8"?>
<ds:datastoreItem xmlns:ds="http://schemas.openxmlformats.org/officeDocument/2006/customXml" ds:itemID="{94160FC1-BD5B-4DC3-BA69-97FD0A46D9A4}"/>
</file>

<file path=customXml/itemProps70.xml><?xml version="1.0" encoding="utf-8"?>
<ds:datastoreItem xmlns:ds="http://schemas.openxmlformats.org/officeDocument/2006/customXml" ds:itemID="{7E7C3BC4-9183-4C5C-9A93-86A558843E4E}"/>
</file>

<file path=customXml/itemProps71.xml><?xml version="1.0" encoding="utf-8"?>
<ds:datastoreItem xmlns:ds="http://schemas.openxmlformats.org/officeDocument/2006/customXml" ds:itemID="{8F8BE253-DE18-4596-95D4-22C4A6AA31E8}"/>
</file>

<file path=customXml/itemProps72.xml><?xml version="1.0" encoding="utf-8"?>
<ds:datastoreItem xmlns:ds="http://schemas.openxmlformats.org/officeDocument/2006/customXml" ds:itemID="{149BB30B-C188-406F-A217-4DB508B43AAB}"/>
</file>

<file path=customXml/itemProps73.xml><?xml version="1.0" encoding="utf-8"?>
<ds:datastoreItem xmlns:ds="http://schemas.openxmlformats.org/officeDocument/2006/customXml" ds:itemID="{7AA0D4DE-4362-4987-AD28-47BD73051C9C}"/>
</file>

<file path=customXml/itemProps74.xml><?xml version="1.0" encoding="utf-8"?>
<ds:datastoreItem xmlns:ds="http://schemas.openxmlformats.org/officeDocument/2006/customXml" ds:itemID="{A7970F7C-1112-4FB3-8569-81136FE21BB0}"/>
</file>

<file path=customXml/itemProps75.xml><?xml version="1.0" encoding="utf-8"?>
<ds:datastoreItem xmlns:ds="http://schemas.openxmlformats.org/officeDocument/2006/customXml" ds:itemID="{1AF6098A-4146-4A2A-A98B-0B35A794856A}"/>
</file>

<file path=customXml/itemProps76.xml><?xml version="1.0" encoding="utf-8"?>
<ds:datastoreItem xmlns:ds="http://schemas.openxmlformats.org/officeDocument/2006/customXml" ds:itemID="{CA295661-DEE2-4FE8-BC69-B2DA651651FB}"/>
</file>

<file path=customXml/itemProps77.xml><?xml version="1.0" encoding="utf-8"?>
<ds:datastoreItem xmlns:ds="http://schemas.openxmlformats.org/officeDocument/2006/customXml" ds:itemID="{78775AED-2559-4BB1-853E-8302981551B2}"/>
</file>

<file path=customXml/itemProps78.xml><?xml version="1.0" encoding="utf-8"?>
<ds:datastoreItem xmlns:ds="http://schemas.openxmlformats.org/officeDocument/2006/customXml" ds:itemID="{4E6AA618-A071-4162-A050-4637E5A54363}"/>
</file>

<file path=customXml/itemProps79.xml><?xml version="1.0" encoding="utf-8"?>
<ds:datastoreItem xmlns:ds="http://schemas.openxmlformats.org/officeDocument/2006/customXml" ds:itemID="{A9D1C33B-5FB9-49E5-A045-5A9E5D1136F3}"/>
</file>

<file path=customXml/itemProps8.xml><?xml version="1.0" encoding="utf-8"?>
<ds:datastoreItem xmlns:ds="http://schemas.openxmlformats.org/officeDocument/2006/customXml" ds:itemID="{4AD442EE-BCFD-49E1-B2C5-F10AF086F98D}"/>
</file>

<file path=customXml/itemProps80.xml><?xml version="1.0" encoding="utf-8"?>
<ds:datastoreItem xmlns:ds="http://schemas.openxmlformats.org/officeDocument/2006/customXml" ds:itemID="{2D21C8F4-169D-42E2-8440-4B7E8E867E5E}"/>
</file>

<file path=customXml/itemProps81.xml><?xml version="1.0" encoding="utf-8"?>
<ds:datastoreItem xmlns:ds="http://schemas.openxmlformats.org/officeDocument/2006/customXml" ds:itemID="{EDAF2C0D-FA84-4338-BBEC-581A0DD1C4B9}"/>
</file>

<file path=customXml/itemProps82.xml><?xml version="1.0" encoding="utf-8"?>
<ds:datastoreItem xmlns:ds="http://schemas.openxmlformats.org/officeDocument/2006/customXml" ds:itemID="{FB282FA5-058B-4223-A231-A0EEA58A8F8C}"/>
</file>

<file path=customXml/itemProps83.xml><?xml version="1.0" encoding="utf-8"?>
<ds:datastoreItem xmlns:ds="http://schemas.openxmlformats.org/officeDocument/2006/customXml" ds:itemID="{FBFD90E5-B34B-40C5-A72E-170845A11675}"/>
</file>

<file path=customXml/itemProps84.xml><?xml version="1.0" encoding="utf-8"?>
<ds:datastoreItem xmlns:ds="http://schemas.openxmlformats.org/officeDocument/2006/customXml" ds:itemID="{A1277520-3418-4F3A-9E26-68CAC33EBEF4}"/>
</file>

<file path=customXml/itemProps85.xml><?xml version="1.0" encoding="utf-8"?>
<ds:datastoreItem xmlns:ds="http://schemas.openxmlformats.org/officeDocument/2006/customXml" ds:itemID="{9B9742EF-ECF3-486C-9FA7-9976F7804CD3}"/>
</file>

<file path=customXml/itemProps86.xml><?xml version="1.0" encoding="utf-8"?>
<ds:datastoreItem xmlns:ds="http://schemas.openxmlformats.org/officeDocument/2006/customXml" ds:itemID="{444B841B-ED7A-4F93-99F6-131C9B48870D}"/>
</file>

<file path=customXml/itemProps87.xml><?xml version="1.0" encoding="utf-8"?>
<ds:datastoreItem xmlns:ds="http://schemas.openxmlformats.org/officeDocument/2006/customXml" ds:itemID="{665AD2BF-9689-4E8A-A387-34801AF660CA}"/>
</file>

<file path=customXml/itemProps88.xml><?xml version="1.0" encoding="utf-8"?>
<ds:datastoreItem xmlns:ds="http://schemas.openxmlformats.org/officeDocument/2006/customXml" ds:itemID="{FFE66969-DB9E-4E7D-84A3-A3301F3640ED}"/>
</file>

<file path=customXml/itemProps89.xml><?xml version="1.0" encoding="utf-8"?>
<ds:datastoreItem xmlns:ds="http://schemas.openxmlformats.org/officeDocument/2006/customXml" ds:itemID="{91EDAD8D-FA56-43A7-91CD-3E7AB78F800F}"/>
</file>

<file path=customXml/itemProps9.xml><?xml version="1.0" encoding="utf-8"?>
<ds:datastoreItem xmlns:ds="http://schemas.openxmlformats.org/officeDocument/2006/customXml" ds:itemID="{D617D60C-126E-4D15-B881-94AA03AF0BD2}"/>
</file>

<file path=customXml/itemProps90.xml><?xml version="1.0" encoding="utf-8"?>
<ds:datastoreItem xmlns:ds="http://schemas.openxmlformats.org/officeDocument/2006/customXml" ds:itemID="{3D0132F2-6355-4624-B84E-61421ABA9831}"/>
</file>

<file path=customXml/itemProps91.xml><?xml version="1.0" encoding="utf-8"?>
<ds:datastoreItem xmlns:ds="http://schemas.openxmlformats.org/officeDocument/2006/customXml" ds:itemID="{C8DFA6B3-683D-4C12-BEC3-F4D27CC4B5CB}"/>
</file>

<file path=customXml/itemProps92.xml><?xml version="1.0" encoding="utf-8"?>
<ds:datastoreItem xmlns:ds="http://schemas.openxmlformats.org/officeDocument/2006/customXml" ds:itemID="{BBD5D131-7163-4343-94D2-E1F33821B385}"/>
</file>

<file path=customXml/itemProps93.xml><?xml version="1.0" encoding="utf-8"?>
<ds:datastoreItem xmlns:ds="http://schemas.openxmlformats.org/officeDocument/2006/customXml" ds:itemID="{5313DD74-F558-473F-B0DC-25A2618787BC}"/>
</file>

<file path=customXml/itemProps94.xml><?xml version="1.0" encoding="utf-8"?>
<ds:datastoreItem xmlns:ds="http://schemas.openxmlformats.org/officeDocument/2006/customXml" ds:itemID="{A8D8C820-02E8-4B5C-8436-9ED54CEC1B67}"/>
</file>

<file path=customXml/itemProps95.xml><?xml version="1.0" encoding="utf-8"?>
<ds:datastoreItem xmlns:ds="http://schemas.openxmlformats.org/officeDocument/2006/customXml" ds:itemID="{424EFCE8-94C8-4B9A-88B9-D9B4E0E81CAB}"/>
</file>

<file path=customXml/itemProps96.xml><?xml version="1.0" encoding="utf-8"?>
<ds:datastoreItem xmlns:ds="http://schemas.openxmlformats.org/officeDocument/2006/customXml" ds:itemID="{FE566560-8F4E-496F-81A7-37FEAF81B89D}"/>
</file>

<file path=customXml/itemProps97.xml><?xml version="1.0" encoding="utf-8"?>
<ds:datastoreItem xmlns:ds="http://schemas.openxmlformats.org/officeDocument/2006/customXml" ds:itemID="{6BA99B6E-79F9-48A0-8601-9FA7DBE3A2A2}"/>
</file>

<file path=customXml/itemProps98.xml><?xml version="1.0" encoding="utf-8"?>
<ds:datastoreItem xmlns:ds="http://schemas.openxmlformats.org/officeDocument/2006/customXml" ds:itemID="{FD714C1C-97A4-42EE-908D-40755B6F3EA9}"/>
</file>

<file path=customXml/itemProps99.xml><?xml version="1.0" encoding="utf-8"?>
<ds:datastoreItem xmlns:ds="http://schemas.openxmlformats.org/officeDocument/2006/customXml" ds:itemID="{CC75A114-FDB9-48C6-A38B-713518E771CA}"/>
</file>

<file path=docProps/app.xml><?xml version="1.0" encoding="utf-8"?>
<Properties xmlns="http://schemas.openxmlformats.org/officeDocument/2006/extended-properties" xmlns:vt="http://schemas.openxmlformats.org/officeDocument/2006/docPropsVTypes">
  <Template>Normal</Template>
  <TotalTime>6</TotalTime>
  <Pages>55</Pages>
  <Words>16339</Words>
  <Characters>93138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109259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4</cp:revision>
  <cp:lastPrinted>2016-11-03T08:51:00Z</cp:lastPrinted>
  <dcterms:created xsi:type="dcterms:W3CDTF">2016-11-03T08:54:00Z</dcterms:created>
  <dcterms:modified xsi:type="dcterms:W3CDTF">2016-11-03T10:35:00Z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