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58001A" w:rsidRDefault="00B91291" w:rsidP="0058001A">
      <w:pPr>
        <w:suppressAutoHyphens/>
        <w:spacing w:before="0"/>
        <w:jc w:val="center"/>
        <w:rPr>
          <w:rFonts w:eastAsia="Arial Unicode MS" w:cs="Arial"/>
          <w:b/>
          <w:color w:val="000000"/>
          <w:kern w:val="1"/>
          <w:sz w:val="24"/>
          <w:szCs w:val="24"/>
          <w:lang w:val="sr-Cyrl-RS" w:eastAsia="ar-SA"/>
        </w:rPr>
      </w:pPr>
      <w:r w:rsidRPr="0058001A">
        <w:rPr>
          <w:rFonts w:eastAsia="Arial Unicode MS" w:cs="Arial"/>
          <w:b/>
          <w:color w:val="000000"/>
          <w:kern w:val="1"/>
          <w:sz w:val="24"/>
          <w:szCs w:val="24"/>
          <w:lang w:eastAsia="ar-SA"/>
        </w:rPr>
        <w:t xml:space="preserve"> </w:t>
      </w:r>
      <w:r w:rsidR="00AE60CF" w:rsidRPr="0058001A">
        <w:rPr>
          <w:rFonts w:eastAsia="Arial Unicode MS" w:cs="Arial"/>
          <w:b/>
          <w:color w:val="000000"/>
          <w:kern w:val="1"/>
          <w:sz w:val="24"/>
          <w:szCs w:val="24"/>
          <w:lang w:eastAsia="ar-SA"/>
        </w:rPr>
        <w:t>ЈАВНО ПРЕДУЗЕЋЕ “ЕЛЕКТРОПРИВРЕДА СРБИЈЕ”</w:t>
      </w:r>
      <w:r w:rsidR="00113B84" w:rsidRPr="0058001A">
        <w:rPr>
          <w:rFonts w:eastAsia="Arial Unicode MS" w:cs="Arial"/>
          <w:b/>
          <w:color w:val="000000"/>
          <w:kern w:val="1"/>
          <w:sz w:val="24"/>
          <w:szCs w:val="24"/>
          <w:lang w:val="sr-Cyrl-RS" w:eastAsia="ar-SA"/>
        </w:rPr>
        <w:t xml:space="preserve"> БЕОГРАД</w:t>
      </w:r>
    </w:p>
    <w:p w:rsidR="003E2653" w:rsidRPr="0058001A" w:rsidRDefault="003E2653" w:rsidP="0058001A">
      <w:pPr>
        <w:tabs>
          <w:tab w:val="left" w:pos="8640"/>
        </w:tabs>
        <w:spacing w:before="0"/>
        <w:ind w:right="-19"/>
        <w:jc w:val="center"/>
        <w:rPr>
          <w:rFonts w:cs="Arial"/>
          <w:b/>
          <w:sz w:val="24"/>
          <w:szCs w:val="24"/>
          <w:lang w:val="sr-Cyrl-RS"/>
        </w:rPr>
      </w:pPr>
      <w:r w:rsidRPr="0058001A">
        <w:rPr>
          <w:rFonts w:cs="Arial"/>
          <w:b/>
          <w:sz w:val="24"/>
          <w:szCs w:val="24"/>
        </w:rPr>
        <w:t>ОГРАНАК</w:t>
      </w:r>
      <w:r w:rsidRPr="0058001A">
        <w:rPr>
          <w:rFonts w:cs="Arial"/>
          <w:b/>
          <w:sz w:val="24"/>
          <w:szCs w:val="24"/>
          <w:lang w:val="sr-Cyrl-RS"/>
        </w:rPr>
        <w:t xml:space="preserve"> ХЕ </w:t>
      </w:r>
      <w:r w:rsidR="00AE60CF" w:rsidRPr="0058001A">
        <w:rPr>
          <w:rFonts w:cs="Arial"/>
          <w:b/>
          <w:sz w:val="24"/>
          <w:szCs w:val="24"/>
          <w:lang w:val="sr-Cyrl-RS"/>
        </w:rPr>
        <w:t>ЂЕРДАП КЛАДОВО</w:t>
      </w:r>
    </w:p>
    <w:p w:rsidR="00210557" w:rsidRPr="0058001A" w:rsidRDefault="00210557" w:rsidP="0058001A">
      <w:pPr>
        <w:spacing w:before="0"/>
        <w:jc w:val="center"/>
        <w:rPr>
          <w:rFonts w:cs="Arial"/>
          <w:b/>
          <w:sz w:val="24"/>
          <w:szCs w:val="24"/>
        </w:rPr>
      </w:pPr>
    </w:p>
    <w:p w:rsidR="00A82FE2" w:rsidRPr="0058001A" w:rsidRDefault="00A82FE2" w:rsidP="0058001A">
      <w:pPr>
        <w:spacing w:before="0"/>
        <w:jc w:val="center"/>
        <w:rPr>
          <w:rFonts w:cs="Arial"/>
          <w:sz w:val="24"/>
          <w:szCs w:val="24"/>
        </w:rPr>
      </w:pPr>
    </w:p>
    <w:p w:rsidR="00210557" w:rsidRPr="0058001A" w:rsidRDefault="00B67C02" w:rsidP="0058001A">
      <w:pPr>
        <w:spacing w:before="0"/>
        <w:jc w:val="center"/>
        <w:rPr>
          <w:rFonts w:cs="Arial"/>
          <w:sz w:val="24"/>
          <w:szCs w:val="24"/>
          <w:lang w:val="sr-Latn-CS"/>
        </w:rPr>
      </w:pPr>
      <w:r w:rsidRPr="0058001A">
        <w:rPr>
          <w:rFonts w:cs="Arial"/>
          <w:noProof/>
          <w:sz w:val="24"/>
          <w:szCs w:val="24"/>
        </w:rPr>
        <w:drawing>
          <wp:inline distT="0" distB="0" distL="0" distR="0" wp14:anchorId="554517C3" wp14:editId="56AD6BF4">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58001A" w:rsidRDefault="00210557" w:rsidP="0058001A">
      <w:pPr>
        <w:spacing w:before="0"/>
        <w:jc w:val="center"/>
        <w:rPr>
          <w:rFonts w:cs="Arial"/>
          <w:sz w:val="24"/>
          <w:szCs w:val="24"/>
          <w:lang w:val="sr-Latn-CS"/>
        </w:rPr>
      </w:pPr>
    </w:p>
    <w:p w:rsidR="00210557" w:rsidRPr="00791D2F" w:rsidRDefault="00210557" w:rsidP="00791D2F">
      <w:pPr>
        <w:spacing w:before="0"/>
        <w:jc w:val="center"/>
        <w:rPr>
          <w:rFonts w:cs="Arial"/>
          <w:b/>
          <w:sz w:val="24"/>
          <w:szCs w:val="24"/>
          <w:lang w:val="sr-Latn-CS"/>
        </w:rPr>
      </w:pPr>
    </w:p>
    <w:p w:rsidR="00210557" w:rsidRPr="00791D2F" w:rsidRDefault="00210557" w:rsidP="00791D2F">
      <w:pPr>
        <w:spacing w:before="0"/>
        <w:jc w:val="center"/>
        <w:rPr>
          <w:rFonts w:cs="Arial"/>
          <w:b/>
          <w:sz w:val="24"/>
          <w:szCs w:val="24"/>
        </w:rPr>
      </w:pPr>
      <w:bookmarkStart w:id="0" w:name="_Toc441215596"/>
      <w:bookmarkStart w:id="1" w:name="_Toc441651535"/>
      <w:bookmarkStart w:id="2" w:name="_Toc442559872"/>
      <w:r w:rsidRPr="00791D2F">
        <w:rPr>
          <w:rFonts w:cs="Arial"/>
          <w:b/>
          <w:sz w:val="24"/>
          <w:szCs w:val="24"/>
        </w:rPr>
        <w:t>КОНКУРСНА ДОКУМЕНТАЦИЈА</w:t>
      </w:r>
      <w:bookmarkEnd w:id="0"/>
      <w:bookmarkEnd w:id="1"/>
      <w:bookmarkEnd w:id="2"/>
    </w:p>
    <w:p w:rsidR="00210557" w:rsidRPr="00791D2F" w:rsidRDefault="00210557" w:rsidP="00791D2F">
      <w:pPr>
        <w:spacing w:before="0"/>
        <w:jc w:val="center"/>
        <w:rPr>
          <w:rFonts w:cs="Arial"/>
          <w:sz w:val="24"/>
          <w:szCs w:val="24"/>
        </w:rPr>
      </w:pPr>
    </w:p>
    <w:p w:rsidR="00210557" w:rsidRPr="00791D2F" w:rsidRDefault="00791D2F" w:rsidP="00791D2F">
      <w:pPr>
        <w:pStyle w:val="Title"/>
        <w:spacing w:before="0"/>
        <w:rPr>
          <w:rFonts w:cs="Arial"/>
          <w:szCs w:val="24"/>
          <w:lang w:val="sr-Latn-RS"/>
        </w:rPr>
      </w:pPr>
      <w:r w:rsidRPr="00791D2F">
        <w:rPr>
          <w:rFonts w:cs="Arial"/>
          <w:szCs w:val="24"/>
          <w:lang w:val="sr-Cyrl-RS"/>
        </w:rPr>
        <w:t>НАБАВКА И УГРАДЊА РЕГУЛАЦИОНЕ СКЛОПКЕ ЗА МОНОФАЗНИ БЛОК ТРАНСФОРМАТОРА 110/6,3 КВ</w:t>
      </w:r>
    </w:p>
    <w:p w:rsidR="00210557" w:rsidRPr="00791D2F" w:rsidRDefault="00210557" w:rsidP="00791D2F">
      <w:pPr>
        <w:pStyle w:val="Title"/>
        <w:spacing w:before="0"/>
        <w:rPr>
          <w:rFonts w:cs="Arial"/>
          <w:b w:val="0"/>
          <w:color w:val="FF0000"/>
          <w:szCs w:val="24"/>
        </w:rPr>
      </w:pPr>
    </w:p>
    <w:p w:rsidR="00791D2F" w:rsidRPr="00791D2F" w:rsidRDefault="00791D2F" w:rsidP="009D2DF9">
      <w:pPr>
        <w:pStyle w:val="ListParagraph"/>
        <w:numPr>
          <w:ilvl w:val="0"/>
          <w:numId w:val="29"/>
        </w:numPr>
        <w:spacing w:before="0"/>
        <w:jc w:val="center"/>
        <w:rPr>
          <w:rFonts w:ascii="Arial" w:hAnsi="Arial" w:cs="Arial"/>
          <w:b/>
          <w:sz w:val="24"/>
          <w:szCs w:val="24"/>
        </w:rPr>
      </w:pPr>
      <w:r w:rsidRPr="00791D2F">
        <w:rPr>
          <w:rFonts w:ascii="Arial" w:hAnsi="Arial" w:cs="Arial"/>
          <w:b/>
          <w:sz w:val="24"/>
          <w:szCs w:val="24"/>
          <w:lang w:val="sr-Latn-RS"/>
        </w:rPr>
        <w:t>O</w:t>
      </w:r>
      <w:r w:rsidRPr="00791D2F">
        <w:rPr>
          <w:rFonts w:ascii="Arial" w:hAnsi="Arial" w:cs="Arial"/>
          <w:b/>
          <w:sz w:val="24"/>
          <w:szCs w:val="24"/>
          <w:lang w:val="sr-Cyrl-RS"/>
        </w:rPr>
        <w:t xml:space="preserve">ТВОРЕНИ </w:t>
      </w:r>
      <w:r w:rsidRPr="00791D2F">
        <w:rPr>
          <w:rFonts w:ascii="Arial" w:hAnsi="Arial" w:cs="Arial"/>
          <w:b/>
          <w:sz w:val="24"/>
          <w:szCs w:val="24"/>
        </w:rPr>
        <w:t>ПОСТУПАК-</w:t>
      </w:r>
      <w:bookmarkStart w:id="3" w:name="_GoBack"/>
    </w:p>
    <w:p w:rsidR="001420D1" w:rsidRPr="0058001A" w:rsidRDefault="001420D1" w:rsidP="0058001A">
      <w:pPr>
        <w:pStyle w:val="Subtitle"/>
        <w:spacing w:before="0"/>
        <w:rPr>
          <w:rFonts w:cs="Arial"/>
          <w:sz w:val="24"/>
          <w:szCs w:val="24"/>
        </w:rPr>
      </w:pPr>
    </w:p>
    <w:bookmarkEnd w:id="3"/>
    <w:p w:rsidR="001420D1" w:rsidRPr="0058001A" w:rsidRDefault="001420D1" w:rsidP="0058001A">
      <w:pPr>
        <w:pStyle w:val="BodyText"/>
        <w:spacing w:before="0"/>
        <w:rPr>
          <w:rFonts w:cs="Arial"/>
          <w:szCs w:val="24"/>
        </w:rPr>
      </w:pPr>
    </w:p>
    <w:p w:rsidR="009642F1" w:rsidRPr="0058001A" w:rsidRDefault="009642F1" w:rsidP="0058001A">
      <w:pPr>
        <w:spacing w:before="0"/>
        <w:rPr>
          <w:rFonts w:eastAsia="Arial Unicode MS" w:cs="Arial"/>
          <w:b/>
          <w:kern w:val="2"/>
          <w:sz w:val="24"/>
          <w:szCs w:val="24"/>
          <w:lang w:val="ru-RU"/>
        </w:rPr>
      </w:pPr>
      <w:r w:rsidRPr="0058001A">
        <w:rPr>
          <w:rFonts w:eastAsia="Arial Unicode MS" w:cs="Arial"/>
          <w:b/>
          <w:kern w:val="2"/>
          <w:sz w:val="24"/>
          <w:szCs w:val="24"/>
          <w:lang w:val="ru-RU"/>
        </w:rPr>
        <w:t xml:space="preserve">                                                                                    К О М И С И Ј А</w:t>
      </w:r>
    </w:p>
    <w:p w:rsidR="009642F1" w:rsidRPr="0058001A" w:rsidRDefault="009642F1" w:rsidP="0058001A">
      <w:pPr>
        <w:spacing w:before="0"/>
        <w:rPr>
          <w:rFonts w:eastAsia="Arial Unicode MS" w:cs="Arial"/>
          <w:kern w:val="2"/>
          <w:sz w:val="24"/>
          <w:szCs w:val="24"/>
        </w:rPr>
      </w:pPr>
      <w:r w:rsidRPr="0058001A">
        <w:rPr>
          <w:rFonts w:eastAsia="Arial Unicode MS" w:cs="Arial"/>
          <w:kern w:val="2"/>
          <w:sz w:val="24"/>
          <w:szCs w:val="24"/>
          <w:lang w:val="ru-RU"/>
        </w:rPr>
        <w:t xml:space="preserve">                                                      </w:t>
      </w:r>
      <w:r w:rsidR="003E2653" w:rsidRPr="0058001A">
        <w:rPr>
          <w:rFonts w:eastAsia="Arial Unicode MS" w:cs="Arial"/>
          <w:kern w:val="2"/>
          <w:sz w:val="24"/>
          <w:szCs w:val="24"/>
          <w:lang w:val="ru-RU"/>
        </w:rPr>
        <w:t xml:space="preserve">                за спровођење ЈН/</w:t>
      </w:r>
      <w:r w:rsidR="00791D2F">
        <w:rPr>
          <w:rFonts w:eastAsia="Arial Unicode MS" w:cs="Arial"/>
          <w:kern w:val="2"/>
          <w:sz w:val="24"/>
          <w:szCs w:val="24"/>
          <w:lang w:val="ru-RU"/>
        </w:rPr>
        <w:t>2000/0355/2016</w:t>
      </w:r>
    </w:p>
    <w:p w:rsidR="009642F1" w:rsidRPr="00B72DBF" w:rsidRDefault="009642F1" w:rsidP="0058001A">
      <w:pPr>
        <w:spacing w:before="0"/>
        <w:rPr>
          <w:rFonts w:eastAsia="Arial Unicode MS" w:cs="Arial"/>
          <w:kern w:val="2"/>
          <w:sz w:val="24"/>
          <w:szCs w:val="24"/>
        </w:rPr>
      </w:pPr>
      <w:r w:rsidRPr="0058001A">
        <w:rPr>
          <w:rFonts w:eastAsia="Arial Unicode MS" w:cs="Arial"/>
          <w:kern w:val="2"/>
          <w:sz w:val="24"/>
          <w:szCs w:val="24"/>
          <w:lang w:val="ru-RU"/>
        </w:rPr>
        <w:t xml:space="preserve">                                                       формирана</w:t>
      </w:r>
      <w:r w:rsidR="003E2653" w:rsidRPr="0058001A">
        <w:rPr>
          <w:rFonts w:eastAsia="Arial Unicode MS" w:cs="Arial"/>
          <w:kern w:val="2"/>
          <w:sz w:val="24"/>
          <w:szCs w:val="24"/>
          <w:lang w:val="ru-RU"/>
        </w:rPr>
        <w:t xml:space="preserve"> Решењем бр.01.01</w:t>
      </w:r>
      <w:r w:rsidR="00AE60CF" w:rsidRPr="0058001A">
        <w:rPr>
          <w:rFonts w:eastAsia="Arial Unicode MS" w:cs="Arial"/>
          <w:kern w:val="2"/>
          <w:sz w:val="24"/>
          <w:szCs w:val="24"/>
          <w:lang w:val="ru-RU"/>
        </w:rPr>
        <w:t>.</w:t>
      </w:r>
      <w:r w:rsidR="003E2653" w:rsidRPr="0058001A">
        <w:rPr>
          <w:rFonts w:eastAsia="Arial Unicode MS" w:cs="Arial"/>
          <w:kern w:val="2"/>
          <w:sz w:val="24"/>
          <w:szCs w:val="24"/>
          <w:lang w:val="ru-RU"/>
        </w:rPr>
        <w:t>-</w:t>
      </w:r>
      <w:r w:rsidR="00791D2F">
        <w:rPr>
          <w:rFonts w:eastAsia="Arial Unicode MS" w:cs="Arial"/>
          <w:kern w:val="2"/>
          <w:sz w:val="24"/>
          <w:szCs w:val="24"/>
          <w:lang w:val="ru-RU"/>
        </w:rPr>
        <w:t>330764/</w:t>
      </w:r>
      <w:r w:rsidR="00B72DBF">
        <w:rPr>
          <w:rFonts w:eastAsia="Arial Unicode MS" w:cs="Arial"/>
          <w:kern w:val="2"/>
          <w:sz w:val="24"/>
          <w:szCs w:val="24"/>
        </w:rPr>
        <w:t>3-16</w:t>
      </w:r>
    </w:p>
    <w:p w:rsidR="009642F1" w:rsidRPr="0058001A" w:rsidRDefault="009642F1" w:rsidP="0058001A">
      <w:pPr>
        <w:pStyle w:val="Title"/>
        <w:spacing w:before="0"/>
        <w:rPr>
          <w:rFonts w:cs="Arial"/>
          <w:b w:val="0"/>
          <w:color w:val="FF0000"/>
          <w:szCs w:val="24"/>
        </w:rPr>
      </w:pPr>
    </w:p>
    <w:p w:rsidR="00210557" w:rsidRPr="0058001A" w:rsidRDefault="009642F1" w:rsidP="00B72DBF">
      <w:pPr>
        <w:pStyle w:val="Title"/>
        <w:tabs>
          <w:tab w:val="left" w:pos="7035"/>
        </w:tabs>
        <w:spacing w:before="0"/>
        <w:jc w:val="left"/>
        <w:rPr>
          <w:rFonts w:cs="Arial"/>
          <w:b w:val="0"/>
          <w:color w:val="000000" w:themeColor="text1"/>
          <w:szCs w:val="24"/>
          <w:lang w:val="sr-Cyrl-RS"/>
        </w:rPr>
      </w:pPr>
      <w:r w:rsidRPr="0058001A">
        <w:rPr>
          <w:rFonts w:cs="Arial"/>
          <w:b w:val="0"/>
          <w:color w:val="FF0000"/>
          <w:szCs w:val="24"/>
        </w:rPr>
        <w:t xml:space="preserve">                           </w:t>
      </w:r>
      <w:r w:rsidR="00113B84" w:rsidRPr="0058001A">
        <w:rPr>
          <w:rFonts w:cs="Arial"/>
          <w:b w:val="0"/>
          <w:color w:val="FF0000"/>
          <w:szCs w:val="24"/>
        </w:rPr>
        <w:t xml:space="preserve">                             </w:t>
      </w:r>
      <w:r w:rsidR="00113B84" w:rsidRPr="0058001A">
        <w:rPr>
          <w:rFonts w:cs="Arial"/>
          <w:b w:val="0"/>
          <w:color w:val="FF0000"/>
          <w:szCs w:val="24"/>
          <w:lang w:val="sr-Cyrl-RS"/>
        </w:rPr>
        <w:t xml:space="preserve">           </w:t>
      </w:r>
      <w:r w:rsidR="00113B84" w:rsidRPr="0058001A">
        <w:rPr>
          <w:rFonts w:cs="Arial"/>
          <w:b w:val="0"/>
          <w:color w:val="FF0000"/>
          <w:szCs w:val="24"/>
        </w:rPr>
        <w:t xml:space="preserve"> </w:t>
      </w:r>
    </w:p>
    <w:p w:rsidR="00210557" w:rsidRPr="0058001A" w:rsidRDefault="00210557" w:rsidP="0058001A">
      <w:pPr>
        <w:pStyle w:val="Title"/>
        <w:spacing w:before="0"/>
        <w:rPr>
          <w:rFonts w:cs="Arial"/>
          <w:b w:val="0"/>
          <w:color w:val="FF0000"/>
          <w:szCs w:val="24"/>
        </w:rPr>
      </w:pPr>
    </w:p>
    <w:p w:rsidR="00150FCE" w:rsidRPr="0058001A" w:rsidRDefault="00150FCE" w:rsidP="0058001A">
      <w:pPr>
        <w:pStyle w:val="BodyText"/>
        <w:spacing w:before="0"/>
        <w:jc w:val="center"/>
        <w:rPr>
          <w:rFonts w:cs="Arial"/>
          <w:szCs w:val="24"/>
          <w:lang w:val="ru-RU"/>
        </w:rPr>
      </w:pPr>
    </w:p>
    <w:p w:rsidR="00150FCE" w:rsidRPr="0058001A" w:rsidRDefault="00150FCE" w:rsidP="0058001A">
      <w:pPr>
        <w:pStyle w:val="BodyText"/>
        <w:spacing w:before="0"/>
        <w:jc w:val="center"/>
        <w:rPr>
          <w:rFonts w:cs="Arial"/>
          <w:szCs w:val="24"/>
          <w:lang w:val="ru-RU"/>
        </w:rPr>
      </w:pPr>
    </w:p>
    <w:p w:rsidR="00150FCE" w:rsidRPr="0058001A" w:rsidRDefault="00150FCE" w:rsidP="0058001A">
      <w:pPr>
        <w:pStyle w:val="BodyText"/>
        <w:spacing w:before="0"/>
        <w:jc w:val="center"/>
        <w:rPr>
          <w:rFonts w:cs="Arial"/>
          <w:szCs w:val="24"/>
          <w:lang w:val="ru-RU"/>
        </w:rPr>
      </w:pPr>
    </w:p>
    <w:p w:rsidR="00EB2C6E" w:rsidRPr="0058001A" w:rsidRDefault="00EB2C6E" w:rsidP="0058001A">
      <w:pPr>
        <w:spacing w:before="0"/>
        <w:jc w:val="center"/>
        <w:rPr>
          <w:rFonts w:eastAsia="Arial Unicode MS" w:cs="Arial"/>
          <w:kern w:val="2"/>
          <w:sz w:val="24"/>
          <w:szCs w:val="24"/>
          <w:lang w:val="ru-RU"/>
        </w:rPr>
      </w:pPr>
      <w:r w:rsidRPr="0058001A">
        <w:rPr>
          <w:rFonts w:eastAsia="Arial Unicode MS" w:cs="Arial"/>
          <w:kern w:val="2"/>
          <w:sz w:val="24"/>
          <w:szCs w:val="24"/>
          <w:lang w:val="ru-RU"/>
        </w:rPr>
        <w:t xml:space="preserve">(заведено у ЈП ЕПС број </w:t>
      </w:r>
      <w:r w:rsidR="0081688E" w:rsidRPr="0058001A">
        <w:rPr>
          <w:rFonts w:eastAsia="Arial Unicode MS" w:cs="Arial"/>
          <w:kern w:val="2"/>
          <w:sz w:val="24"/>
          <w:szCs w:val="24"/>
          <w:lang w:val="ru-RU"/>
        </w:rPr>
        <w:t>01.01.-</w:t>
      </w:r>
      <w:r w:rsidR="0081688E">
        <w:rPr>
          <w:rFonts w:eastAsia="Arial Unicode MS" w:cs="Arial"/>
          <w:kern w:val="2"/>
          <w:sz w:val="24"/>
          <w:szCs w:val="24"/>
          <w:lang w:val="ru-RU"/>
        </w:rPr>
        <w:t>330764/</w:t>
      </w:r>
      <w:r w:rsidR="0081688E">
        <w:rPr>
          <w:rFonts w:eastAsia="Arial Unicode MS" w:cs="Arial"/>
          <w:kern w:val="2"/>
          <w:sz w:val="24"/>
          <w:szCs w:val="24"/>
        </w:rPr>
        <w:t>15</w:t>
      </w:r>
      <w:r w:rsidR="0081688E">
        <w:rPr>
          <w:rFonts w:eastAsia="Arial Unicode MS" w:cs="Arial"/>
          <w:kern w:val="2"/>
          <w:sz w:val="24"/>
          <w:szCs w:val="24"/>
        </w:rPr>
        <w:t>-16</w:t>
      </w:r>
      <w:r w:rsidR="0081688E">
        <w:rPr>
          <w:rFonts w:eastAsia="Arial Unicode MS" w:cs="Arial"/>
          <w:kern w:val="2"/>
          <w:sz w:val="24"/>
          <w:szCs w:val="24"/>
          <w:lang w:val="sr-Cyrl-RS"/>
        </w:rPr>
        <w:t xml:space="preserve"> </w:t>
      </w:r>
      <w:r w:rsidRPr="0058001A">
        <w:rPr>
          <w:rFonts w:eastAsia="Arial Unicode MS" w:cs="Arial"/>
          <w:kern w:val="2"/>
          <w:sz w:val="24"/>
          <w:szCs w:val="24"/>
          <w:lang w:val="ru-RU"/>
        </w:rPr>
        <w:t xml:space="preserve">од </w:t>
      </w:r>
      <w:r w:rsidR="0081688E">
        <w:rPr>
          <w:rFonts w:eastAsia="Arial Unicode MS" w:cs="Arial"/>
          <w:kern w:val="2"/>
          <w:sz w:val="24"/>
          <w:szCs w:val="24"/>
          <w:lang w:val="ru-RU"/>
        </w:rPr>
        <w:t>23.09.</w:t>
      </w:r>
      <w:r w:rsidR="00413BCE" w:rsidRPr="0058001A">
        <w:rPr>
          <w:rFonts w:eastAsia="Arial Unicode MS" w:cs="Arial"/>
          <w:kern w:val="2"/>
          <w:sz w:val="24"/>
          <w:szCs w:val="24"/>
          <w:lang w:val="ru-RU"/>
        </w:rPr>
        <w:t>201</w:t>
      </w:r>
      <w:r w:rsidR="00210557" w:rsidRPr="0058001A">
        <w:rPr>
          <w:rFonts w:eastAsia="Arial Unicode MS" w:cs="Arial"/>
          <w:kern w:val="2"/>
          <w:sz w:val="24"/>
          <w:szCs w:val="24"/>
          <w:lang w:val="ru-RU"/>
        </w:rPr>
        <w:t>6</w:t>
      </w:r>
      <w:r w:rsidR="00413BCE" w:rsidRPr="0058001A">
        <w:rPr>
          <w:rFonts w:eastAsia="Arial Unicode MS" w:cs="Arial"/>
          <w:kern w:val="2"/>
          <w:sz w:val="24"/>
          <w:szCs w:val="24"/>
          <w:lang w:val="ru-RU"/>
        </w:rPr>
        <w:t>.</w:t>
      </w:r>
      <w:r w:rsidRPr="0058001A">
        <w:rPr>
          <w:rFonts w:eastAsia="Arial Unicode MS" w:cs="Arial"/>
          <w:kern w:val="2"/>
          <w:sz w:val="24"/>
          <w:szCs w:val="24"/>
          <w:lang w:val="ru-RU"/>
        </w:rPr>
        <w:t xml:space="preserve"> године)</w:t>
      </w:r>
    </w:p>
    <w:p w:rsidR="000C50A0" w:rsidRPr="0058001A" w:rsidRDefault="000C50A0" w:rsidP="0058001A">
      <w:pPr>
        <w:spacing w:before="0"/>
        <w:jc w:val="center"/>
        <w:rPr>
          <w:rFonts w:eastAsia="Arial Unicode MS" w:cs="Arial"/>
          <w:kern w:val="2"/>
          <w:sz w:val="24"/>
          <w:szCs w:val="24"/>
          <w:lang w:val="ru-RU"/>
        </w:rPr>
      </w:pPr>
    </w:p>
    <w:p w:rsidR="00A3774E" w:rsidRPr="0058001A" w:rsidRDefault="00A3774E" w:rsidP="0058001A">
      <w:pPr>
        <w:pStyle w:val="BodyText"/>
        <w:spacing w:before="0"/>
        <w:jc w:val="center"/>
        <w:rPr>
          <w:rFonts w:cs="Arial"/>
          <w:szCs w:val="24"/>
        </w:rPr>
      </w:pPr>
    </w:p>
    <w:p w:rsidR="00C53AC6" w:rsidRPr="0058001A" w:rsidRDefault="00C53AC6" w:rsidP="0058001A">
      <w:pPr>
        <w:pStyle w:val="BodyText"/>
        <w:spacing w:before="0"/>
        <w:jc w:val="center"/>
        <w:rPr>
          <w:rFonts w:cs="Arial"/>
          <w:szCs w:val="24"/>
        </w:rPr>
      </w:pPr>
    </w:p>
    <w:p w:rsidR="00C53AC6" w:rsidRPr="0058001A" w:rsidRDefault="00C53AC6" w:rsidP="0058001A">
      <w:pPr>
        <w:pStyle w:val="BodyText"/>
        <w:spacing w:before="0"/>
        <w:jc w:val="center"/>
        <w:rPr>
          <w:rFonts w:cs="Arial"/>
          <w:szCs w:val="24"/>
        </w:rPr>
      </w:pPr>
    </w:p>
    <w:p w:rsidR="00C53AC6" w:rsidRPr="0058001A" w:rsidRDefault="00C53AC6" w:rsidP="0058001A">
      <w:pPr>
        <w:pStyle w:val="BodyText"/>
        <w:spacing w:before="0"/>
        <w:jc w:val="center"/>
        <w:rPr>
          <w:rFonts w:cs="Arial"/>
          <w:szCs w:val="24"/>
          <w:lang w:val="en-US"/>
        </w:rPr>
      </w:pPr>
    </w:p>
    <w:p w:rsidR="000C50A0" w:rsidRPr="0058001A" w:rsidRDefault="000C50A0" w:rsidP="0058001A">
      <w:pPr>
        <w:pStyle w:val="BodyText"/>
        <w:spacing w:before="0"/>
        <w:jc w:val="center"/>
        <w:rPr>
          <w:rFonts w:cs="Arial"/>
          <w:szCs w:val="24"/>
          <w:lang w:val="ru-RU"/>
        </w:rPr>
      </w:pPr>
    </w:p>
    <w:p w:rsidR="00B37917" w:rsidRPr="0058001A" w:rsidRDefault="003E2653" w:rsidP="0058001A">
      <w:pPr>
        <w:spacing w:before="0"/>
        <w:jc w:val="center"/>
        <w:rPr>
          <w:rFonts w:cs="Arial"/>
          <w:sz w:val="24"/>
          <w:szCs w:val="24"/>
          <w:lang w:val="ru-RU"/>
        </w:rPr>
      </w:pPr>
      <w:r w:rsidRPr="0058001A">
        <w:rPr>
          <w:rFonts w:cs="Arial"/>
          <w:sz w:val="24"/>
          <w:szCs w:val="24"/>
          <w:lang w:val="ru-RU"/>
        </w:rPr>
        <w:t>Београд,</w:t>
      </w:r>
      <w:r w:rsidR="001420D1" w:rsidRPr="0058001A">
        <w:rPr>
          <w:rFonts w:cs="Arial"/>
          <w:sz w:val="24"/>
          <w:szCs w:val="24"/>
          <w:lang w:val="sr-Latn-RS"/>
        </w:rPr>
        <w:t xml:space="preserve"> </w:t>
      </w:r>
      <w:r w:rsidR="00791D2F">
        <w:rPr>
          <w:rFonts w:cs="Arial"/>
          <w:sz w:val="24"/>
          <w:szCs w:val="24"/>
          <w:lang w:val="ru-RU"/>
        </w:rPr>
        <w:t>септембар</w:t>
      </w:r>
      <w:r w:rsidR="004276AD" w:rsidRPr="0058001A">
        <w:rPr>
          <w:rFonts w:cs="Arial"/>
          <w:i/>
          <w:color w:val="00B0F0"/>
          <w:sz w:val="24"/>
          <w:szCs w:val="24"/>
        </w:rPr>
        <w:t xml:space="preserve"> </w:t>
      </w:r>
      <w:r w:rsidR="001F62BF" w:rsidRPr="0058001A">
        <w:rPr>
          <w:rFonts w:cs="Arial"/>
          <w:sz w:val="24"/>
          <w:szCs w:val="24"/>
          <w:lang w:val="ru-RU"/>
        </w:rPr>
        <w:t>201</w:t>
      </w:r>
      <w:r w:rsidR="00210557" w:rsidRPr="0058001A">
        <w:rPr>
          <w:rFonts w:cs="Arial"/>
          <w:sz w:val="24"/>
          <w:szCs w:val="24"/>
          <w:lang w:val="ru-RU"/>
        </w:rPr>
        <w:t>6</w:t>
      </w:r>
      <w:r w:rsidR="001F62BF" w:rsidRPr="0058001A">
        <w:rPr>
          <w:rFonts w:cs="Arial"/>
          <w:sz w:val="24"/>
          <w:szCs w:val="24"/>
          <w:lang w:val="ru-RU"/>
        </w:rPr>
        <w:t xml:space="preserve">. </w:t>
      </w:r>
      <w:r w:rsidR="00210557" w:rsidRPr="0058001A">
        <w:rPr>
          <w:rFonts w:cs="Arial"/>
          <w:sz w:val="24"/>
          <w:szCs w:val="24"/>
          <w:lang w:val="ru-RU"/>
        </w:rPr>
        <w:t>г</w:t>
      </w:r>
      <w:r w:rsidR="001F62BF" w:rsidRPr="0058001A">
        <w:rPr>
          <w:rFonts w:cs="Arial"/>
          <w:sz w:val="24"/>
          <w:szCs w:val="24"/>
          <w:lang w:val="ru-RU"/>
        </w:rPr>
        <w:t>одине</w:t>
      </w:r>
    </w:p>
    <w:p w:rsidR="00113B84" w:rsidRPr="0058001A" w:rsidRDefault="00113B84" w:rsidP="0058001A">
      <w:pPr>
        <w:pStyle w:val="Title"/>
        <w:spacing w:before="0"/>
        <w:jc w:val="both"/>
        <w:rPr>
          <w:rFonts w:cs="Arial"/>
          <w:b w:val="0"/>
          <w:color w:val="FF0000"/>
          <w:szCs w:val="24"/>
          <w:lang w:val="sr-Cyrl-RS"/>
        </w:rPr>
      </w:pPr>
      <w:r w:rsidRPr="0058001A">
        <w:rPr>
          <w:rFonts w:cs="Arial"/>
          <w:i/>
          <w:color w:val="00B0F0"/>
          <w:szCs w:val="24"/>
          <w:lang w:val="sr-Cyrl-RS"/>
        </w:rPr>
        <w:t xml:space="preserve">                                           </w:t>
      </w:r>
    </w:p>
    <w:p w:rsidR="00261778" w:rsidRPr="0058001A" w:rsidRDefault="000C50A0" w:rsidP="0058001A">
      <w:pPr>
        <w:spacing w:before="0"/>
        <w:rPr>
          <w:rFonts w:eastAsia="TimesNewRomanPSMT" w:cs="Arial"/>
          <w:color w:val="000000"/>
          <w:kern w:val="2"/>
          <w:sz w:val="24"/>
          <w:szCs w:val="24"/>
          <w:lang w:val="ru-RU"/>
        </w:rPr>
      </w:pPr>
      <w:r w:rsidRPr="0058001A">
        <w:rPr>
          <w:rFonts w:eastAsia="TimesNewRomanPSMT" w:cs="Arial"/>
          <w:color w:val="000000"/>
          <w:kern w:val="2"/>
          <w:sz w:val="24"/>
          <w:szCs w:val="24"/>
          <w:lang w:val="ru-RU"/>
        </w:rPr>
        <w:br w:type="page"/>
      </w:r>
      <w:r w:rsidR="00261778" w:rsidRPr="0058001A">
        <w:rPr>
          <w:rFonts w:eastAsia="TimesNewRomanPSMT" w:cs="Arial"/>
          <w:color w:val="000000"/>
          <w:kern w:val="2"/>
          <w:sz w:val="24"/>
          <w:szCs w:val="24"/>
          <w:lang w:val="ru-RU"/>
        </w:rPr>
        <w:lastRenderedPageBreak/>
        <w:t>На основу чл</w:t>
      </w:r>
      <w:r w:rsidR="00472BF8" w:rsidRPr="0058001A">
        <w:rPr>
          <w:rFonts w:eastAsia="TimesNewRomanPSMT" w:cs="Arial"/>
          <w:color w:val="000000"/>
          <w:kern w:val="2"/>
          <w:sz w:val="24"/>
          <w:szCs w:val="24"/>
          <w:lang w:val="ru-RU"/>
        </w:rPr>
        <w:t>ана</w:t>
      </w:r>
      <w:r w:rsidR="00261778" w:rsidRPr="0058001A">
        <w:rPr>
          <w:rFonts w:eastAsia="TimesNewRomanPSMT" w:cs="Arial"/>
          <w:color w:val="000000"/>
          <w:kern w:val="2"/>
          <w:sz w:val="24"/>
          <w:szCs w:val="24"/>
          <w:lang w:val="ru-RU"/>
        </w:rPr>
        <w:t xml:space="preserve"> 3</w:t>
      </w:r>
      <w:r w:rsidR="00D34466" w:rsidRPr="0058001A">
        <w:rPr>
          <w:rFonts w:eastAsia="TimesNewRomanPSMT" w:cs="Arial"/>
          <w:color w:val="000000"/>
          <w:kern w:val="2"/>
          <w:sz w:val="24"/>
          <w:szCs w:val="24"/>
          <w:lang w:val="ru-RU"/>
        </w:rPr>
        <w:t>2</w:t>
      </w:r>
      <w:r w:rsidR="009D3699" w:rsidRPr="0058001A">
        <w:rPr>
          <w:rFonts w:eastAsia="TimesNewRomanPSMT" w:cs="Arial"/>
          <w:color w:val="000000"/>
          <w:kern w:val="2"/>
          <w:sz w:val="24"/>
          <w:szCs w:val="24"/>
          <w:lang w:val="ru-RU"/>
        </w:rPr>
        <w:t xml:space="preserve"> и </w:t>
      </w:r>
      <w:r w:rsidR="00D34466" w:rsidRPr="0058001A">
        <w:rPr>
          <w:rFonts w:eastAsia="TimesNewRomanPSMT" w:cs="Arial"/>
          <w:color w:val="000000"/>
          <w:kern w:val="2"/>
          <w:sz w:val="24"/>
          <w:szCs w:val="24"/>
          <w:lang w:val="ru-RU"/>
        </w:rPr>
        <w:t>61</w:t>
      </w:r>
      <w:r w:rsidR="009D3699" w:rsidRPr="0058001A">
        <w:rPr>
          <w:rFonts w:eastAsia="TimesNewRomanPSMT" w:cs="Arial"/>
          <w:color w:val="000000"/>
          <w:kern w:val="2"/>
          <w:sz w:val="24"/>
          <w:szCs w:val="24"/>
          <w:lang w:val="ru-RU"/>
        </w:rPr>
        <w:t>.</w:t>
      </w:r>
      <w:r w:rsidR="00261778" w:rsidRPr="0058001A">
        <w:rPr>
          <w:rFonts w:eastAsia="TimesNewRomanPSMT" w:cs="Arial"/>
          <w:color w:val="000000"/>
          <w:kern w:val="2"/>
          <w:sz w:val="24"/>
          <w:szCs w:val="24"/>
          <w:lang w:val="ru-RU"/>
        </w:rPr>
        <w:t xml:space="preserve"> Закона о јавним набавкама („Сл. гласник РС” бр. </w:t>
      </w:r>
      <w:r w:rsidR="00750519" w:rsidRPr="0058001A">
        <w:rPr>
          <w:rFonts w:eastAsia="TimesNewRomanPSMT" w:cs="Arial"/>
          <w:color w:val="000000"/>
          <w:kern w:val="2"/>
          <w:sz w:val="24"/>
          <w:szCs w:val="24"/>
          <w:lang w:val="ru-RU"/>
        </w:rPr>
        <w:t>124/</w:t>
      </w:r>
      <w:r w:rsidR="009060E7" w:rsidRPr="0058001A">
        <w:rPr>
          <w:rFonts w:eastAsia="TimesNewRomanPSMT" w:cs="Arial"/>
          <w:color w:val="000000"/>
          <w:kern w:val="2"/>
          <w:sz w:val="24"/>
          <w:szCs w:val="24"/>
          <w:lang w:val="ru-RU"/>
        </w:rPr>
        <w:t>12, 14/15 и 68/15</w:t>
      </w:r>
      <w:r w:rsidR="000F57ED" w:rsidRPr="0058001A">
        <w:rPr>
          <w:rFonts w:eastAsia="TimesNewRomanPSMT" w:cs="Arial"/>
          <w:color w:val="000000"/>
          <w:kern w:val="2"/>
          <w:sz w:val="24"/>
          <w:szCs w:val="24"/>
          <w:lang w:val="ru-RU"/>
        </w:rPr>
        <w:t>, у даљем тексту</w:t>
      </w:r>
      <w:r w:rsidR="005C7CDE" w:rsidRPr="0058001A">
        <w:rPr>
          <w:rFonts w:eastAsia="TimesNewRomanPSMT" w:cs="Arial"/>
          <w:color w:val="000000"/>
          <w:kern w:val="2"/>
          <w:sz w:val="24"/>
          <w:szCs w:val="24"/>
          <w:lang w:val="ru-RU"/>
        </w:rPr>
        <w:t xml:space="preserve"> </w:t>
      </w:r>
      <w:r w:rsidR="00BA1E63" w:rsidRPr="0058001A">
        <w:rPr>
          <w:rFonts w:eastAsia="Calibri" w:cs="Arial"/>
          <w:bCs/>
          <w:sz w:val="24"/>
          <w:szCs w:val="24"/>
        </w:rPr>
        <w:t>Закон</w:t>
      </w:r>
      <w:r w:rsidR="00261778" w:rsidRPr="0058001A">
        <w:rPr>
          <w:rFonts w:eastAsia="TimesNewRomanPSMT" w:cs="Arial"/>
          <w:color w:val="000000"/>
          <w:kern w:val="2"/>
          <w:sz w:val="24"/>
          <w:szCs w:val="24"/>
          <w:lang w:val="ru-RU"/>
        </w:rPr>
        <w:t>),</w:t>
      </w:r>
      <w:r w:rsidR="0058001A" w:rsidRPr="0058001A">
        <w:rPr>
          <w:rFonts w:eastAsia="TimesNewRomanPSMT" w:cs="Arial"/>
          <w:color w:val="000000"/>
          <w:kern w:val="2"/>
          <w:sz w:val="24"/>
          <w:szCs w:val="24"/>
          <w:lang w:val="ru-RU"/>
        </w:rPr>
        <w:t xml:space="preserve"> </w:t>
      </w:r>
      <w:r w:rsidR="00261778" w:rsidRPr="0058001A">
        <w:rPr>
          <w:rFonts w:eastAsia="TimesNewRomanPSMT" w:cs="Arial"/>
          <w:color w:val="000000"/>
          <w:kern w:val="2"/>
          <w:sz w:val="24"/>
          <w:szCs w:val="24"/>
          <w:lang w:val="ru-RU"/>
        </w:rPr>
        <w:t>чл</w:t>
      </w:r>
      <w:r w:rsidR="00472BF8" w:rsidRPr="0058001A">
        <w:rPr>
          <w:rFonts w:eastAsia="TimesNewRomanPSMT" w:cs="Arial"/>
          <w:color w:val="000000"/>
          <w:kern w:val="2"/>
          <w:sz w:val="24"/>
          <w:szCs w:val="24"/>
          <w:lang w:val="ru-RU"/>
        </w:rPr>
        <w:t>ана</w:t>
      </w:r>
      <w:r w:rsidR="00EC5BB4" w:rsidRPr="0058001A">
        <w:rPr>
          <w:rFonts w:eastAsia="TimesNewRomanPSMT" w:cs="Arial"/>
          <w:color w:val="000000"/>
          <w:kern w:val="2"/>
          <w:sz w:val="24"/>
          <w:szCs w:val="24"/>
          <w:lang w:val="ru-RU"/>
        </w:rPr>
        <w:t xml:space="preserve"> </w:t>
      </w:r>
      <w:r w:rsidR="00D34466" w:rsidRPr="0058001A">
        <w:rPr>
          <w:rFonts w:eastAsia="TimesNewRomanPSMT" w:cs="Arial"/>
          <w:color w:val="000000"/>
          <w:kern w:val="2"/>
          <w:sz w:val="24"/>
          <w:szCs w:val="24"/>
          <w:lang w:val="ru-RU"/>
        </w:rPr>
        <w:t>2</w:t>
      </w:r>
      <w:r w:rsidR="00261778" w:rsidRPr="0058001A">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58001A">
        <w:rPr>
          <w:rFonts w:eastAsia="TimesNewRomanPSMT" w:cs="Arial"/>
          <w:color w:val="000000"/>
          <w:kern w:val="2"/>
          <w:sz w:val="24"/>
          <w:szCs w:val="24"/>
          <w:lang w:val="ru-RU"/>
        </w:rPr>
        <w:t xml:space="preserve">лова („Сл. гласник РС” бр. </w:t>
      </w:r>
      <w:r w:rsidR="00DB369C" w:rsidRPr="0058001A">
        <w:rPr>
          <w:rFonts w:eastAsia="TimesNewRomanPSMT" w:cs="Arial"/>
          <w:color w:val="000000"/>
          <w:kern w:val="2"/>
          <w:sz w:val="24"/>
          <w:szCs w:val="24"/>
        </w:rPr>
        <w:t>86/15</w:t>
      </w:r>
      <w:r w:rsidR="00261778" w:rsidRPr="0058001A">
        <w:rPr>
          <w:rFonts w:eastAsia="TimesNewRomanPSMT" w:cs="Arial"/>
          <w:color w:val="000000"/>
          <w:kern w:val="2"/>
          <w:sz w:val="24"/>
          <w:szCs w:val="24"/>
          <w:lang w:val="ru-RU"/>
        </w:rPr>
        <w:t xml:space="preserve">), </w:t>
      </w:r>
      <w:r w:rsidR="00261778" w:rsidRPr="0058001A">
        <w:rPr>
          <w:rFonts w:eastAsia="Arial Unicode MS" w:cs="Arial"/>
          <w:color w:val="000000"/>
          <w:kern w:val="2"/>
          <w:sz w:val="24"/>
          <w:szCs w:val="24"/>
          <w:lang w:val="ru-RU"/>
        </w:rPr>
        <w:t xml:space="preserve">Одлуке о покретању поступка јавне набавке број </w:t>
      </w:r>
      <w:r w:rsidR="003E2653" w:rsidRPr="0058001A">
        <w:rPr>
          <w:rFonts w:eastAsia="Arial Unicode MS" w:cs="Arial"/>
          <w:color w:val="000000"/>
          <w:kern w:val="2"/>
          <w:sz w:val="24"/>
          <w:szCs w:val="24"/>
          <w:lang w:val="ru-RU"/>
        </w:rPr>
        <w:t>01.01</w:t>
      </w:r>
      <w:r w:rsidR="00A82FE2" w:rsidRPr="0058001A">
        <w:rPr>
          <w:rFonts w:eastAsia="Arial Unicode MS" w:cs="Arial"/>
          <w:color w:val="000000"/>
          <w:kern w:val="2"/>
          <w:sz w:val="24"/>
          <w:szCs w:val="24"/>
          <w:lang w:val="ru-RU"/>
        </w:rPr>
        <w:t>.</w:t>
      </w:r>
      <w:r w:rsidR="003E2653" w:rsidRPr="0058001A">
        <w:rPr>
          <w:rFonts w:eastAsia="Arial Unicode MS" w:cs="Arial"/>
          <w:color w:val="000000"/>
          <w:kern w:val="2"/>
          <w:sz w:val="24"/>
          <w:szCs w:val="24"/>
          <w:lang w:val="ru-RU"/>
        </w:rPr>
        <w:t>-</w:t>
      </w:r>
      <w:r w:rsidR="00791D2F">
        <w:rPr>
          <w:rFonts w:eastAsia="Arial Unicode MS" w:cs="Arial"/>
          <w:color w:val="000000"/>
          <w:kern w:val="2"/>
          <w:sz w:val="24"/>
          <w:szCs w:val="24"/>
          <w:lang w:val="ru-RU"/>
        </w:rPr>
        <w:t>330764/</w:t>
      </w:r>
      <w:r w:rsidR="00B72DBF">
        <w:rPr>
          <w:rFonts w:eastAsia="Arial Unicode MS" w:cs="Arial"/>
          <w:color w:val="000000"/>
          <w:kern w:val="2"/>
          <w:sz w:val="24"/>
          <w:szCs w:val="24"/>
        </w:rPr>
        <w:t>2-2016</w:t>
      </w:r>
      <w:r w:rsidR="003E2653" w:rsidRPr="0058001A">
        <w:rPr>
          <w:rFonts w:eastAsia="Arial Unicode MS" w:cs="Arial"/>
          <w:color w:val="000000"/>
          <w:kern w:val="2"/>
          <w:sz w:val="24"/>
          <w:szCs w:val="24"/>
          <w:lang w:val="ru-RU"/>
        </w:rPr>
        <w:t xml:space="preserve"> </w:t>
      </w:r>
      <w:r w:rsidR="00F14109" w:rsidRPr="0058001A">
        <w:rPr>
          <w:rFonts w:eastAsia="Arial Unicode MS" w:cs="Arial"/>
          <w:color w:val="000000"/>
          <w:kern w:val="2"/>
          <w:sz w:val="24"/>
          <w:szCs w:val="24"/>
        </w:rPr>
        <w:t>o</w:t>
      </w:r>
      <w:r w:rsidR="00F14109" w:rsidRPr="0058001A">
        <w:rPr>
          <w:rFonts w:eastAsia="Arial Unicode MS" w:cs="Arial"/>
          <w:color w:val="000000"/>
          <w:kern w:val="2"/>
          <w:sz w:val="24"/>
          <w:szCs w:val="24"/>
          <w:lang w:val="ru-RU"/>
        </w:rPr>
        <w:t>д</w:t>
      </w:r>
      <w:r w:rsidR="003E2653" w:rsidRPr="0058001A">
        <w:rPr>
          <w:rFonts w:eastAsia="Arial Unicode MS" w:cs="Arial"/>
          <w:color w:val="000000"/>
          <w:kern w:val="2"/>
          <w:sz w:val="24"/>
          <w:szCs w:val="24"/>
          <w:lang w:val="ru-RU"/>
        </w:rPr>
        <w:t xml:space="preserve"> </w:t>
      </w:r>
      <w:r w:rsidR="00B72DBF">
        <w:rPr>
          <w:rFonts w:eastAsia="Arial Unicode MS" w:cs="Arial"/>
          <w:color w:val="000000"/>
          <w:kern w:val="2"/>
          <w:sz w:val="24"/>
          <w:szCs w:val="24"/>
        </w:rPr>
        <w:t>13.09.</w:t>
      </w:r>
      <w:r w:rsidR="00413BCE" w:rsidRPr="0058001A">
        <w:rPr>
          <w:rFonts w:eastAsia="Arial Unicode MS" w:cs="Arial"/>
          <w:color w:val="000000"/>
          <w:kern w:val="2"/>
          <w:sz w:val="24"/>
          <w:szCs w:val="24"/>
          <w:lang w:val="ru-RU"/>
        </w:rPr>
        <w:t>201</w:t>
      </w:r>
      <w:r w:rsidR="00210557" w:rsidRPr="0058001A">
        <w:rPr>
          <w:rFonts w:eastAsia="Arial Unicode MS" w:cs="Arial"/>
          <w:color w:val="000000"/>
          <w:kern w:val="2"/>
          <w:sz w:val="24"/>
          <w:szCs w:val="24"/>
          <w:lang w:val="ru-RU"/>
        </w:rPr>
        <w:t>6</w:t>
      </w:r>
      <w:r w:rsidR="00413BCE" w:rsidRPr="0058001A">
        <w:rPr>
          <w:rFonts w:eastAsia="Arial Unicode MS" w:cs="Arial"/>
          <w:color w:val="000000"/>
          <w:kern w:val="2"/>
          <w:sz w:val="24"/>
          <w:szCs w:val="24"/>
          <w:lang w:val="ru-RU"/>
        </w:rPr>
        <w:t>.</w:t>
      </w:r>
      <w:r w:rsidR="00261778" w:rsidRPr="0058001A">
        <w:rPr>
          <w:rFonts w:eastAsia="Arial Unicode MS" w:cs="Arial"/>
          <w:color w:val="000000"/>
          <w:kern w:val="2"/>
          <w:sz w:val="24"/>
          <w:szCs w:val="24"/>
          <w:lang w:val="ru-RU"/>
        </w:rPr>
        <w:t xml:space="preserve"> године и Решења о образовању комисије за јавну абавку број </w:t>
      </w:r>
      <w:r w:rsidR="003E2653" w:rsidRPr="0058001A">
        <w:rPr>
          <w:rFonts w:eastAsia="Arial Unicode MS" w:cs="Arial"/>
          <w:color w:val="000000"/>
          <w:kern w:val="2"/>
          <w:sz w:val="24"/>
          <w:szCs w:val="24"/>
          <w:lang w:val="ru-RU"/>
        </w:rPr>
        <w:t>01.01</w:t>
      </w:r>
      <w:r w:rsidR="00A82FE2" w:rsidRPr="0058001A">
        <w:rPr>
          <w:rFonts w:eastAsia="Arial Unicode MS" w:cs="Arial"/>
          <w:color w:val="000000"/>
          <w:kern w:val="2"/>
          <w:sz w:val="24"/>
          <w:szCs w:val="24"/>
          <w:lang w:val="ru-RU"/>
        </w:rPr>
        <w:t>.</w:t>
      </w:r>
      <w:r w:rsidR="003E2653" w:rsidRPr="0058001A">
        <w:rPr>
          <w:rFonts w:eastAsia="Arial Unicode MS" w:cs="Arial"/>
          <w:color w:val="000000"/>
          <w:kern w:val="2"/>
          <w:sz w:val="24"/>
          <w:szCs w:val="24"/>
          <w:lang w:val="ru-RU"/>
        </w:rPr>
        <w:t>-</w:t>
      </w:r>
      <w:r w:rsidR="00791D2F">
        <w:rPr>
          <w:rFonts w:eastAsia="Arial Unicode MS" w:cs="Arial"/>
          <w:color w:val="000000"/>
          <w:kern w:val="2"/>
          <w:sz w:val="24"/>
          <w:szCs w:val="24"/>
          <w:lang w:val="ru-RU"/>
        </w:rPr>
        <w:t>330764</w:t>
      </w:r>
      <w:r w:rsidR="00B72DBF">
        <w:rPr>
          <w:rFonts w:eastAsia="Arial Unicode MS" w:cs="Arial"/>
          <w:color w:val="000000"/>
          <w:kern w:val="2"/>
          <w:sz w:val="24"/>
          <w:szCs w:val="24"/>
        </w:rPr>
        <w:t>/3-2016</w:t>
      </w:r>
      <w:r w:rsidR="00791D2F">
        <w:rPr>
          <w:rFonts w:eastAsia="Arial Unicode MS" w:cs="Arial"/>
          <w:color w:val="000000"/>
          <w:kern w:val="2"/>
          <w:sz w:val="24"/>
          <w:szCs w:val="24"/>
          <w:lang w:val="ru-RU"/>
        </w:rPr>
        <w:t xml:space="preserve"> о</w:t>
      </w:r>
      <w:r w:rsidR="00005800" w:rsidRPr="0058001A">
        <w:rPr>
          <w:rFonts w:eastAsia="Arial Unicode MS" w:cs="Arial"/>
          <w:color w:val="000000"/>
          <w:kern w:val="2"/>
          <w:sz w:val="24"/>
          <w:szCs w:val="24"/>
          <w:lang w:val="ru-RU"/>
        </w:rPr>
        <w:t xml:space="preserve">д </w:t>
      </w:r>
      <w:r w:rsidR="00B72DBF">
        <w:rPr>
          <w:rFonts w:eastAsia="Arial Unicode MS" w:cs="Arial"/>
          <w:color w:val="000000"/>
          <w:kern w:val="2"/>
          <w:sz w:val="24"/>
          <w:szCs w:val="24"/>
        </w:rPr>
        <w:t xml:space="preserve">13.09.2016. </w:t>
      </w:r>
      <w:r w:rsidR="00261778" w:rsidRPr="0058001A">
        <w:rPr>
          <w:rFonts w:eastAsia="Arial Unicode MS" w:cs="Arial"/>
          <w:color w:val="000000"/>
          <w:kern w:val="2"/>
          <w:sz w:val="24"/>
          <w:szCs w:val="24"/>
          <w:lang w:val="ru-RU"/>
        </w:rPr>
        <w:t>године припремљена је:</w:t>
      </w:r>
    </w:p>
    <w:p w:rsidR="000C50A0" w:rsidRPr="0058001A" w:rsidRDefault="000C50A0" w:rsidP="0058001A">
      <w:pPr>
        <w:pStyle w:val="BodyText"/>
        <w:spacing w:before="0"/>
        <w:rPr>
          <w:rFonts w:cs="Arial"/>
          <w:b/>
          <w:spacing w:val="80"/>
          <w:szCs w:val="24"/>
          <w:lang w:val="ru-RU"/>
        </w:rPr>
      </w:pPr>
    </w:p>
    <w:p w:rsidR="00210557" w:rsidRPr="0058001A" w:rsidRDefault="00210557" w:rsidP="0058001A">
      <w:pPr>
        <w:spacing w:before="0"/>
        <w:jc w:val="center"/>
        <w:rPr>
          <w:rFonts w:cs="Arial"/>
          <w:b/>
          <w:sz w:val="24"/>
          <w:szCs w:val="24"/>
        </w:rPr>
      </w:pPr>
      <w:bookmarkStart w:id="4" w:name="_Toc441215598"/>
      <w:bookmarkStart w:id="5" w:name="_Toc441651537"/>
      <w:bookmarkStart w:id="6" w:name="_Toc442559874"/>
      <w:r w:rsidRPr="0058001A">
        <w:rPr>
          <w:rFonts w:cs="Arial"/>
          <w:b/>
          <w:sz w:val="24"/>
          <w:szCs w:val="24"/>
        </w:rPr>
        <w:t>КОНКУРСНА ДОКУМЕНТАЦИЈА</w:t>
      </w:r>
      <w:bookmarkEnd w:id="4"/>
      <w:bookmarkEnd w:id="5"/>
      <w:bookmarkEnd w:id="6"/>
    </w:p>
    <w:p w:rsidR="00210557" w:rsidRPr="0058001A" w:rsidRDefault="00D516F7" w:rsidP="0058001A">
      <w:pPr>
        <w:spacing w:before="0"/>
        <w:jc w:val="center"/>
        <w:rPr>
          <w:rFonts w:cs="Arial"/>
          <w:b/>
          <w:sz w:val="24"/>
          <w:szCs w:val="24"/>
        </w:rPr>
      </w:pPr>
      <w:r w:rsidRPr="0058001A">
        <w:rPr>
          <w:rFonts w:cs="Arial"/>
          <w:b/>
          <w:sz w:val="24"/>
          <w:szCs w:val="24"/>
          <w:lang w:val="sr-Cyrl-CS"/>
        </w:rPr>
        <w:t xml:space="preserve">за подношење понуда </w:t>
      </w:r>
      <w:r w:rsidR="00210557" w:rsidRPr="0058001A">
        <w:rPr>
          <w:rFonts w:cs="Arial"/>
          <w:b/>
          <w:sz w:val="24"/>
          <w:szCs w:val="24"/>
        </w:rPr>
        <w:t xml:space="preserve">у </w:t>
      </w:r>
      <w:r w:rsidR="00D34466" w:rsidRPr="0058001A">
        <w:rPr>
          <w:rFonts w:cs="Arial"/>
          <w:b/>
          <w:sz w:val="24"/>
          <w:szCs w:val="24"/>
          <w:lang w:val="sr-Cyrl-RS"/>
        </w:rPr>
        <w:t xml:space="preserve">отвореном </w:t>
      </w:r>
      <w:r w:rsidR="00210557" w:rsidRPr="0058001A">
        <w:rPr>
          <w:rFonts w:cs="Arial"/>
          <w:b/>
          <w:sz w:val="24"/>
          <w:szCs w:val="24"/>
        </w:rPr>
        <w:t>посту</w:t>
      </w:r>
      <w:r w:rsidR="00D34466" w:rsidRPr="0058001A">
        <w:rPr>
          <w:rFonts w:cs="Arial"/>
          <w:b/>
          <w:sz w:val="24"/>
          <w:szCs w:val="24"/>
        </w:rPr>
        <w:t xml:space="preserve">пку </w:t>
      </w:r>
    </w:p>
    <w:p w:rsidR="00210557" w:rsidRPr="0058001A" w:rsidRDefault="00210557" w:rsidP="0058001A">
      <w:pPr>
        <w:spacing w:before="0"/>
        <w:jc w:val="center"/>
        <w:rPr>
          <w:rFonts w:cs="Arial"/>
          <w:b/>
          <w:sz w:val="24"/>
          <w:szCs w:val="24"/>
        </w:rPr>
      </w:pPr>
      <w:bookmarkStart w:id="7" w:name="_Toc441215599"/>
      <w:bookmarkStart w:id="8" w:name="_Toc441651538"/>
      <w:bookmarkStart w:id="9" w:name="_Toc442559875"/>
      <w:r w:rsidRPr="0058001A">
        <w:rPr>
          <w:rFonts w:cs="Arial"/>
          <w:b/>
          <w:sz w:val="24"/>
          <w:szCs w:val="24"/>
        </w:rPr>
        <w:t>за јавну набавку добара бр</w:t>
      </w:r>
      <w:bookmarkEnd w:id="7"/>
      <w:bookmarkEnd w:id="8"/>
      <w:bookmarkEnd w:id="9"/>
      <w:r w:rsidR="003E2653" w:rsidRPr="0058001A">
        <w:rPr>
          <w:rFonts w:cs="Arial"/>
          <w:b/>
          <w:sz w:val="24"/>
          <w:szCs w:val="24"/>
        </w:rPr>
        <w:t xml:space="preserve"> ЈН/</w:t>
      </w:r>
      <w:r w:rsidR="00791D2F">
        <w:rPr>
          <w:rFonts w:cs="Arial"/>
          <w:b/>
          <w:sz w:val="24"/>
          <w:szCs w:val="24"/>
        </w:rPr>
        <w:t>2000/0355/2016</w:t>
      </w:r>
    </w:p>
    <w:p w:rsidR="009D3699" w:rsidRPr="0058001A" w:rsidRDefault="009D3699" w:rsidP="0058001A">
      <w:pPr>
        <w:pStyle w:val="BodyText"/>
        <w:spacing w:before="0"/>
        <w:rPr>
          <w:rFonts w:cs="Arial"/>
          <w:i/>
          <w:color w:val="00B0F0"/>
          <w:szCs w:val="24"/>
          <w:lang w:val="sr-Latn-CS"/>
        </w:rPr>
      </w:pPr>
    </w:p>
    <w:p w:rsidR="009D3699" w:rsidRPr="0058001A" w:rsidRDefault="009D3699" w:rsidP="0058001A">
      <w:pPr>
        <w:pStyle w:val="BodyText"/>
        <w:spacing w:before="0"/>
        <w:rPr>
          <w:rFonts w:cs="Arial"/>
          <w:i/>
          <w:color w:val="00B0F0"/>
          <w:szCs w:val="24"/>
          <w:lang w:val="sr-Latn-CS"/>
        </w:rPr>
      </w:pPr>
    </w:p>
    <w:p w:rsidR="00C62AA7" w:rsidRPr="0058001A" w:rsidRDefault="00C62AA7" w:rsidP="0058001A">
      <w:pPr>
        <w:pStyle w:val="Title"/>
        <w:spacing w:before="0"/>
        <w:rPr>
          <w:rFonts w:cs="Arial"/>
          <w:szCs w:val="24"/>
          <w:lang w:val="de-DE"/>
        </w:rPr>
      </w:pPr>
      <w:r w:rsidRPr="0058001A">
        <w:rPr>
          <w:rFonts w:cs="Arial"/>
          <w:szCs w:val="24"/>
          <w:lang w:val="de-DE"/>
        </w:rPr>
        <w:t>Садр</w:t>
      </w:r>
      <w:r w:rsidRPr="0058001A">
        <w:rPr>
          <w:rFonts w:cs="Arial"/>
          <w:szCs w:val="24"/>
          <w:lang w:val="ru-RU"/>
        </w:rPr>
        <w:t>ж</w:t>
      </w:r>
      <w:r w:rsidRPr="0058001A">
        <w:rPr>
          <w:rFonts w:cs="Arial"/>
          <w:szCs w:val="24"/>
          <w:lang w:val="de-DE"/>
        </w:rPr>
        <w:t>ај</w:t>
      </w:r>
      <w:r w:rsidRPr="0058001A">
        <w:rPr>
          <w:rFonts w:cs="Arial"/>
          <w:szCs w:val="24"/>
          <w:lang w:val="ru-RU"/>
        </w:rPr>
        <w:t xml:space="preserve"> к</w:t>
      </w:r>
      <w:r w:rsidRPr="0058001A">
        <w:rPr>
          <w:rFonts w:cs="Arial"/>
          <w:szCs w:val="24"/>
          <w:lang w:val="de-DE"/>
        </w:rPr>
        <w:t>онкурсне</w:t>
      </w:r>
      <w:r w:rsidRPr="0058001A">
        <w:rPr>
          <w:rFonts w:cs="Arial"/>
          <w:szCs w:val="24"/>
          <w:lang w:val="ru-RU"/>
        </w:rPr>
        <w:t xml:space="preserve"> </w:t>
      </w:r>
      <w:r w:rsidRPr="0058001A">
        <w:rPr>
          <w:rFonts w:cs="Arial"/>
          <w:szCs w:val="24"/>
          <w:lang w:val="de-DE"/>
        </w:rPr>
        <w:t>документације:</w:t>
      </w:r>
    </w:p>
    <w:p w:rsidR="00C62AA7" w:rsidRPr="0058001A" w:rsidRDefault="00C62AA7" w:rsidP="0058001A">
      <w:pPr>
        <w:pStyle w:val="Title"/>
        <w:spacing w:before="0"/>
        <w:rPr>
          <w:rFonts w:cs="Arial"/>
          <w:b w:val="0"/>
          <w:szCs w:val="24"/>
          <w:lang w:val="ru-RU"/>
        </w:rPr>
      </w:pPr>
      <w:r w:rsidRPr="0058001A">
        <w:rPr>
          <w:rFonts w:cs="Arial"/>
          <w:szCs w:val="24"/>
          <w:lang w:val="ru-RU"/>
        </w:rPr>
        <w:tab/>
      </w:r>
      <w:r w:rsidRPr="0058001A">
        <w:rPr>
          <w:rFonts w:cs="Arial"/>
          <w:szCs w:val="24"/>
          <w:lang w:val="ru-RU"/>
        </w:rPr>
        <w:tab/>
      </w:r>
      <w:r w:rsidRPr="0058001A">
        <w:rPr>
          <w:rFonts w:cs="Arial"/>
          <w:szCs w:val="24"/>
          <w:lang w:val="ru-RU"/>
        </w:rPr>
        <w:tab/>
      </w:r>
      <w:r w:rsidRPr="0058001A">
        <w:rPr>
          <w:rFonts w:cs="Arial"/>
          <w:szCs w:val="24"/>
          <w:lang w:val="ru-RU"/>
        </w:rPr>
        <w:tab/>
      </w:r>
      <w:r w:rsidRPr="0058001A">
        <w:rPr>
          <w:rFonts w:cs="Arial"/>
          <w:szCs w:val="24"/>
          <w:lang w:val="ru-RU"/>
        </w:rPr>
        <w:tab/>
      </w:r>
      <w:r w:rsidRPr="0058001A">
        <w:rPr>
          <w:rFonts w:cs="Arial"/>
          <w:szCs w:val="24"/>
          <w:lang w:val="ru-RU"/>
        </w:rPr>
        <w:tab/>
      </w:r>
      <w:r w:rsidRPr="0058001A">
        <w:rPr>
          <w:rFonts w:cs="Arial"/>
          <w:szCs w:val="24"/>
          <w:lang w:val="ru-RU"/>
        </w:rPr>
        <w:tab/>
      </w:r>
      <w:r w:rsidRPr="0058001A">
        <w:rPr>
          <w:rFonts w:cs="Arial"/>
          <w:szCs w:val="24"/>
          <w:lang w:val="ru-RU"/>
        </w:rPr>
        <w:tab/>
      </w:r>
      <w:r w:rsidRPr="0058001A">
        <w:rPr>
          <w:rFonts w:cs="Arial"/>
          <w:szCs w:val="24"/>
          <w:lang w:val="ru-RU"/>
        </w:rPr>
        <w:tab/>
      </w:r>
      <w:r w:rsidRPr="0058001A">
        <w:rPr>
          <w:rFonts w:cs="Arial"/>
          <w:szCs w:val="24"/>
          <w:lang w:val="ru-RU"/>
        </w:rPr>
        <w:tab/>
      </w:r>
      <w:r w:rsidRPr="0058001A">
        <w:rPr>
          <w:rFonts w:cs="Arial"/>
          <w:szCs w:val="24"/>
          <w:lang w:val="ru-RU"/>
        </w:rPr>
        <w:tab/>
      </w:r>
      <w:r w:rsidRPr="0058001A">
        <w:rPr>
          <w:rFonts w:cs="Arial"/>
          <w:b w:val="0"/>
          <w:szCs w:val="24"/>
          <w:lang w:val="ru-RU"/>
        </w:rPr>
        <w:tab/>
        <w:t xml:space="preserve">                              </w:t>
      </w:r>
    </w:p>
    <w:tbl>
      <w:tblPr>
        <w:tblW w:w="8598" w:type="dxa"/>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17"/>
        <w:gridCol w:w="7530"/>
        <w:gridCol w:w="651"/>
      </w:tblGrid>
      <w:tr w:rsidR="009D6BB8" w:rsidRPr="0058001A" w:rsidTr="00C037C0">
        <w:trPr>
          <w:trHeight w:val="377"/>
        </w:trPr>
        <w:tc>
          <w:tcPr>
            <w:tcW w:w="315" w:type="dxa"/>
          </w:tcPr>
          <w:p w:rsidR="009D6BB8" w:rsidRPr="0058001A" w:rsidRDefault="009D6BB8" w:rsidP="0058001A">
            <w:pPr>
              <w:tabs>
                <w:tab w:val="left" w:pos="360"/>
                <w:tab w:val="left" w:pos="567"/>
                <w:tab w:val="right" w:leader="dot" w:pos="9639"/>
              </w:tabs>
              <w:spacing w:before="0"/>
              <w:jc w:val="center"/>
              <w:rPr>
                <w:rFonts w:cs="Arial"/>
                <w:sz w:val="24"/>
                <w:szCs w:val="24"/>
              </w:rPr>
            </w:pPr>
            <w:r w:rsidRPr="0058001A">
              <w:rPr>
                <w:rFonts w:cs="Arial"/>
                <w:sz w:val="24"/>
                <w:szCs w:val="24"/>
              </w:rPr>
              <w:t>1.</w:t>
            </w:r>
          </w:p>
        </w:tc>
        <w:tc>
          <w:tcPr>
            <w:tcW w:w="7629" w:type="dxa"/>
          </w:tcPr>
          <w:p w:rsidR="009D6BB8" w:rsidRPr="0058001A" w:rsidRDefault="009D6BB8" w:rsidP="0058001A">
            <w:pPr>
              <w:tabs>
                <w:tab w:val="left" w:pos="360"/>
                <w:tab w:val="left" w:pos="567"/>
                <w:tab w:val="right" w:leader="dot" w:pos="9639"/>
              </w:tabs>
              <w:spacing w:before="0"/>
              <w:rPr>
                <w:rFonts w:cs="Arial"/>
                <w:sz w:val="24"/>
                <w:szCs w:val="24"/>
                <w:lang w:val="sr-Cyrl-RS"/>
              </w:rPr>
            </w:pPr>
            <w:r w:rsidRPr="0058001A">
              <w:rPr>
                <w:rFonts w:cs="Arial"/>
                <w:sz w:val="24"/>
                <w:szCs w:val="24"/>
                <w:lang w:val="sr-Cyrl-RS"/>
              </w:rPr>
              <w:t>Општи подаци о јавној набавци</w:t>
            </w:r>
          </w:p>
        </w:tc>
        <w:tc>
          <w:tcPr>
            <w:tcW w:w="654" w:type="dxa"/>
          </w:tcPr>
          <w:p w:rsidR="009D6BB8" w:rsidRPr="0058001A" w:rsidRDefault="009D6BB8" w:rsidP="0058001A">
            <w:pPr>
              <w:tabs>
                <w:tab w:val="left" w:pos="360"/>
                <w:tab w:val="left" w:pos="567"/>
                <w:tab w:val="right" w:leader="dot" w:pos="9639"/>
              </w:tabs>
              <w:spacing w:before="0"/>
              <w:jc w:val="center"/>
              <w:rPr>
                <w:rFonts w:cs="Arial"/>
                <w:sz w:val="24"/>
                <w:szCs w:val="24"/>
              </w:rPr>
            </w:pPr>
            <w:r w:rsidRPr="0058001A">
              <w:rPr>
                <w:rFonts w:cs="Arial"/>
                <w:sz w:val="24"/>
                <w:szCs w:val="24"/>
              </w:rPr>
              <w:t>3</w:t>
            </w:r>
          </w:p>
        </w:tc>
      </w:tr>
      <w:tr w:rsidR="009D6BB8" w:rsidRPr="0058001A" w:rsidTr="00C037C0">
        <w:tc>
          <w:tcPr>
            <w:tcW w:w="315" w:type="dxa"/>
          </w:tcPr>
          <w:p w:rsidR="009D6BB8" w:rsidRPr="0058001A" w:rsidRDefault="009D6BB8" w:rsidP="0058001A">
            <w:pPr>
              <w:tabs>
                <w:tab w:val="left" w:pos="360"/>
                <w:tab w:val="left" w:pos="567"/>
                <w:tab w:val="right" w:leader="dot" w:pos="9639"/>
              </w:tabs>
              <w:spacing w:before="0"/>
              <w:jc w:val="center"/>
              <w:rPr>
                <w:rFonts w:cs="Arial"/>
                <w:sz w:val="24"/>
                <w:szCs w:val="24"/>
                <w:lang w:val="sr-Cyrl-RS"/>
              </w:rPr>
            </w:pPr>
            <w:r w:rsidRPr="0058001A">
              <w:rPr>
                <w:rFonts w:cs="Arial"/>
                <w:sz w:val="24"/>
                <w:szCs w:val="24"/>
                <w:lang w:val="sr-Cyrl-RS"/>
              </w:rPr>
              <w:t>2.</w:t>
            </w:r>
          </w:p>
        </w:tc>
        <w:tc>
          <w:tcPr>
            <w:tcW w:w="7629" w:type="dxa"/>
          </w:tcPr>
          <w:p w:rsidR="009D6BB8" w:rsidRPr="0058001A" w:rsidRDefault="009D6BB8" w:rsidP="0058001A">
            <w:pPr>
              <w:tabs>
                <w:tab w:val="left" w:pos="317"/>
                <w:tab w:val="left" w:pos="360"/>
                <w:tab w:val="right" w:leader="dot" w:pos="9639"/>
              </w:tabs>
              <w:spacing w:before="0"/>
              <w:rPr>
                <w:rFonts w:cs="Arial"/>
                <w:sz w:val="24"/>
                <w:szCs w:val="24"/>
                <w:lang w:val="sr-Cyrl-RS"/>
              </w:rPr>
            </w:pPr>
            <w:r w:rsidRPr="0058001A">
              <w:rPr>
                <w:rFonts w:cs="Arial"/>
                <w:sz w:val="24"/>
                <w:szCs w:val="24"/>
                <w:lang w:val="sr-Cyrl-RS"/>
              </w:rPr>
              <w:t>Подаци о предмету набавке</w:t>
            </w:r>
          </w:p>
        </w:tc>
        <w:tc>
          <w:tcPr>
            <w:tcW w:w="654" w:type="dxa"/>
          </w:tcPr>
          <w:p w:rsidR="009D6BB8" w:rsidRPr="0058001A" w:rsidRDefault="009D6BB8" w:rsidP="0058001A">
            <w:pPr>
              <w:tabs>
                <w:tab w:val="left" w:pos="317"/>
                <w:tab w:val="left" w:pos="360"/>
                <w:tab w:val="right" w:leader="dot" w:pos="9639"/>
              </w:tabs>
              <w:spacing w:before="0"/>
              <w:jc w:val="center"/>
              <w:rPr>
                <w:rFonts w:cs="Arial"/>
                <w:sz w:val="24"/>
                <w:szCs w:val="24"/>
              </w:rPr>
            </w:pPr>
            <w:r w:rsidRPr="0058001A">
              <w:rPr>
                <w:rFonts w:cs="Arial"/>
                <w:sz w:val="24"/>
                <w:szCs w:val="24"/>
              </w:rPr>
              <w:t>4</w:t>
            </w:r>
          </w:p>
        </w:tc>
      </w:tr>
      <w:tr w:rsidR="009D6BB8" w:rsidRPr="0058001A" w:rsidTr="00C037C0">
        <w:tc>
          <w:tcPr>
            <w:tcW w:w="315" w:type="dxa"/>
          </w:tcPr>
          <w:p w:rsidR="009D6BB8" w:rsidRPr="0058001A" w:rsidRDefault="009D6BB8" w:rsidP="0058001A">
            <w:pPr>
              <w:tabs>
                <w:tab w:val="left" w:pos="360"/>
                <w:tab w:val="left" w:pos="567"/>
                <w:tab w:val="right" w:leader="dot" w:pos="9639"/>
              </w:tabs>
              <w:spacing w:before="0"/>
              <w:jc w:val="center"/>
              <w:rPr>
                <w:rFonts w:cs="Arial"/>
                <w:sz w:val="24"/>
                <w:szCs w:val="24"/>
                <w:lang w:val="sr-Cyrl-RS"/>
              </w:rPr>
            </w:pPr>
            <w:r w:rsidRPr="0058001A">
              <w:rPr>
                <w:rFonts w:cs="Arial"/>
                <w:sz w:val="24"/>
                <w:szCs w:val="24"/>
                <w:lang w:val="sr-Cyrl-RS"/>
              </w:rPr>
              <w:t>3.</w:t>
            </w:r>
          </w:p>
        </w:tc>
        <w:tc>
          <w:tcPr>
            <w:tcW w:w="7629" w:type="dxa"/>
          </w:tcPr>
          <w:p w:rsidR="009D6BB8" w:rsidRPr="0058001A" w:rsidRDefault="009D6BB8" w:rsidP="0058001A">
            <w:pPr>
              <w:tabs>
                <w:tab w:val="left" w:pos="317"/>
                <w:tab w:val="left" w:pos="360"/>
                <w:tab w:val="right" w:leader="dot" w:pos="9639"/>
              </w:tabs>
              <w:spacing w:before="0"/>
              <w:rPr>
                <w:rFonts w:cs="Arial"/>
                <w:sz w:val="24"/>
                <w:szCs w:val="24"/>
                <w:lang w:val="sr-Cyrl-RS"/>
              </w:rPr>
            </w:pPr>
            <w:r w:rsidRPr="0058001A">
              <w:rPr>
                <w:rFonts w:cs="Arial"/>
                <w:sz w:val="24"/>
                <w:szCs w:val="24"/>
                <w:lang w:val="sr-Cyrl-RS"/>
              </w:rPr>
              <w:t>Спецификација добара</w:t>
            </w:r>
          </w:p>
        </w:tc>
        <w:tc>
          <w:tcPr>
            <w:tcW w:w="654" w:type="dxa"/>
          </w:tcPr>
          <w:p w:rsidR="009D6BB8" w:rsidRPr="0058001A" w:rsidRDefault="009D6BB8" w:rsidP="0058001A">
            <w:pPr>
              <w:tabs>
                <w:tab w:val="left" w:pos="317"/>
                <w:tab w:val="left" w:pos="360"/>
                <w:tab w:val="right" w:leader="dot" w:pos="9639"/>
              </w:tabs>
              <w:spacing w:before="0"/>
              <w:jc w:val="center"/>
              <w:rPr>
                <w:rFonts w:cs="Arial"/>
                <w:sz w:val="24"/>
                <w:szCs w:val="24"/>
              </w:rPr>
            </w:pPr>
            <w:r w:rsidRPr="0058001A">
              <w:rPr>
                <w:rFonts w:cs="Arial"/>
                <w:sz w:val="24"/>
                <w:szCs w:val="24"/>
              </w:rPr>
              <w:t>5</w:t>
            </w:r>
          </w:p>
        </w:tc>
      </w:tr>
      <w:tr w:rsidR="009D6BB8" w:rsidRPr="0058001A" w:rsidTr="00C037C0">
        <w:tc>
          <w:tcPr>
            <w:tcW w:w="315" w:type="dxa"/>
          </w:tcPr>
          <w:p w:rsidR="009D6BB8" w:rsidRPr="0058001A" w:rsidRDefault="009D6BB8" w:rsidP="0058001A">
            <w:pPr>
              <w:tabs>
                <w:tab w:val="left" w:pos="360"/>
                <w:tab w:val="left" w:pos="567"/>
                <w:tab w:val="right" w:leader="dot" w:pos="9639"/>
              </w:tabs>
              <w:spacing w:before="0"/>
              <w:jc w:val="center"/>
              <w:rPr>
                <w:rFonts w:cs="Arial"/>
                <w:sz w:val="24"/>
                <w:szCs w:val="24"/>
                <w:lang w:val="sr-Cyrl-RS"/>
              </w:rPr>
            </w:pPr>
            <w:r w:rsidRPr="0058001A">
              <w:rPr>
                <w:rFonts w:cs="Arial"/>
                <w:sz w:val="24"/>
                <w:szCs w:val="24"/>
              </w:rPr>
              <w:t>4</w:t>
            </w:r>
            <w:r w:rsidRPr="0058001A">
              <w:rPr>
                <w:rFonts w:cs="Arial"/>
                <w:sz w:val="24"/>
                <w:szCs w:val="24"/>
                <w:lang w:val="sr-Cyrl-RS"/>
              </w:rPr>
              <w:t>.</w:t>
            </w:r>
          </w:p>
        </w:tc>
        <w:tc>
          <w:tcPr>
            <w:tcW w:w="7629" w:type="dxa"/>
          </w:tcPr>
          <w:p w:rsidR="009D6BB8" w:rsidRPr="0058001A" w:rsidRDefault="009D6BB8" w:rsidP="0058001A">
            <w:pPr>
              <w:tabs>
                <w:tab w:val="left" w:pos="317"/>
                <w:tab w:val="left" w:pos="360"/>
                <w:tab w:val="right" w:leader="dot" w:pos="9639"/>
              </w:tabs>
              <w:spacing w:before="0"/>
              <w:rPr>
                <w:rFonts w:cs="Arial"/>
                <w:sz w:val="24"/>
                <w:szCs w:val="24"/>
              </w:rPr>
            </w:pPr>
            <w:r w:rsidRPr="0058001A">
              <w:rPr>
                <w:rFonts w:cs="Arial"/>
                <w:sz w:val="24"/>
                <w:szCs w:val="24"/>
                <w:lang w:val="sr-Cyrl-RS"/>
              </w:rPr>
              <w:t>Услови за учешће у поступку ЈН и упутство како се доказује испуњеност услова</w:t>
            </w:r>
          </w:p>
        </w:tc>
        <w:tc>
          <w:tcPr>
            <w:tcW w:w="654" w:type="dxa"/>
          </w:tcPr>
          <w:p w:rsidR="009D6BB8" w:rsidRPr="000735A1" w:rsidRDefault="0083260D" w:rsidP="0058001A">
            <w:pPr>
              <w:tabs>
                <w:tab w:val="left" w:pos="317"/>
                <w:tab w:val="left" w:pos="360"/>
                <w:tab w:val="right" w:leader="dot" w:pos="9639"/>
              </w:tabs>
              <w:spacing w:before="0"/>
              <w:jc w:val="center"/>
              <w:rPr>
                <w:rFonts w:cs="Arial"/>
                <w:sz w:val="24"/>
                <w:szCs w:val="24"/>
                <w:lang w:val="sr-Cyrl-RS"/>
              </w:rPr>
            </w:pPr>
            <w:r>
              <w:rPr>
                <w:rFonts w:cs="Arial"/>
                <w:sz w:val="24"/>
                <w:szCs w:val="24"/>
                <w:lang w:val="sr-Cyrl-RS"/>
              </w:rPr>
              <w:t>6</w:t>
            </w:r>
          </w:p>
        </w:tc>
      </w:tr>
      <w:tr w:rsidR="009D6BB8" w:rsidRPr="0058001A" w:rsidTr="00C037C0">
        <w:tc>
          <w:tcPr>
            <w:tcW w:w="315" w:type="dxa"/>
          </w:tcPr>
          <w:p w:rsidR="009D6BB8" w:rsidRPr="0058001A" w:rsidRDefault="009D6BB8" w:rsidP="0058001A">
            <w:pPr>
              <w:tabs>
                <w:tab w:val="left" w:pos="360"/>
                <w:tab w:val="left" w:pos="567"/>
                <w:tab w:val="right" w:leader="dot" w:pos="9639"/>
              </w:tabs>
              <w:spacing w:before="0"/>
              <w:jc w:val="center"/>
              <w:rPr>
                <w:rFonts w:cs="Arial"/>
                <w:sz w:val="24"/>
                <w:szCs w:val="24"/>
                <w:lang w:val="sr-Cyrl-RS"/>
              </w:rPr>
            </w:pPr>
            <w:r w:rsidRPr="0058001A">
              <w:rPr>
                <w:rFonts w:cs="Arial"/>
                <w:sz w:val="24"/>
                <w:szCs w:val="24"/>
                <w:lang w:val="sr-Cyrl-RS"/>
              </w:rPr>
              <w:t>5.</w:t>
            </w:r>
          </w:p>
        </w:tc>
        <w:tc>
          <w:tcPr>
            <w:tcW w:w="7629" w:type="dxa"/>
          </w:tcPr>
          <w:p w:rsidR="009D6BB8" w:rsidRPr="0058001A" w:rsidRDefault="009D6BB8" w:rsidP="0058001A">
            <w:pPr>
              <w:tabs>
                <w:tab w:val="left" w:pos="317"/>
                <w:tab w:val="left" w:pos="360"/>
                <w:tab w:val="right" w:leader="dot" w:pos="9639"/>
              </w:tabs>
              <w:spacing w:before="0"/>
              <w:rPr>
                <w:rFonts w:cs="Arial"/>
                <w:sz w:val="24"/>
                <w:szCs w:val="24"/>
                <w:lang w:val="sr-Cyrl-RS"/>
              </w:rPr>
            </w:pPr>
            <w:r w:rsidRPr="0058001A">
              <w:rPr>
                <w:rFonts w:cs="Arial"/>
                <w:sz w:val="24"/>
                <w:szCs w:val="24"/>
                <w:lang w:val="sr-Cyrl-RS"/>
              </w:rPr>
              <w:t>Критеријум за доделу уговора</w:t>
            </w:r>
          </w:p>
        </w:tc>
        <w:tc>
          <w:tcPr>
            <w:tcW w:w="654" w:type="dxa"/>
          </w:tcPr>
          <w:p w:rsidR="009D6BB8" w:rsidRPr="000735A1" w:rsidRDefault="0083260D" w:rsidP="0083260D">
            <w:pPr>
              <w:tabs>
                <w:tab w:val="left" w:pos="317"/>
                <w:tab w:val="left" w:pos="360"/>
                <w:tab w:val="right" w:leader="dot" w:pos="9639"/>
              </w:tabs>
              <w:spacing w:before="0"/>
              <w:jc w:val="center"/>
              <w:rPr>
                <w:rFonts w:cs="Arial"/>
                <w:sz w:val="24"/>
                <w:szCs w:val="24"/>
                <w:lang w:val="sr-Cyrl-RS"/>
              </w:rPr>
            </w:pPr>
            <w:r>
              <w:rPr>
                <w:rFonts w:cs="Arial"/>
                <w:sz w:val="24"/>
                <w:szCs w:val="24"/>
                <w:lang w:val="sr-Cyrl-RS"/>
              </w:rPr>
              <w:t>11</w:t>
            </w:r>
          </w:p>
        </w:tc>
      </w:tr>
      <w:tr w:rsidR="009D6BB8" w:rsidRPr="0058001A" w:rsidTr="00C037C0">
        <w:tc>
          <w:tcPr>
            <w:tcW w:w="315" w:type="dxa"/>
          </w:tcPr>
          <w:p w:rsidR="009D6BB8" w:rsidRPr="0058001A" w:rsidRDefault="009D6BB8" w:rsidP="0058001A">
            <w:pPr>
              <w:tabs>
                <w:tab w:val="left" w:pos="360"/>
                <w:tab w:val="left" w:pos="567"/>
                <w:tab w:val="right" w:leader="dot" w:pos="9639"/>
              </w:tabs>
              <w:spacing w:before="0"/>
              <w:jc w:val="center"/>
              <w:rPr>
                <w:rFonts w:cs="Arial"/>
                <w:sz w:val="24"/>
                <w:szCs w:val="24"/>
              </w:rPr>
            </w:pPr>
            <w:r w:rsidRPr="0058001A">
              <w:rPr>
                <w:rFonts w:cs="Arial"/>
                <w:sz w:val="24"/>
                <w:szCs w:val="24"/>
                <w:lang w:val="sr-Cyrl-RS"/>
              </w:rPr>
              <w:t>6</w:t>
            </w:r>
            <w:r w:rsidRPr="0058001A">
              <w:rPr>
                <w:rFonts w:cs="Arial"/>
                <w:sz w:val="24"/>
                <w:szCs w:val="24"/>
              </w:rPr>
              <w:t>.</w:t>
            </w:r>
          </w:p>
        </w:tc>
        <w:tc>
          <w:tcPr>
            <w:tcW w:w="7629" w:type="dxa"/>
          </w:tcPr>
          <w:p w:rsidR="009D6BB8" w:rsidRPr="0058001A" w:rsidRDefault="009D6BB8" w:rsidP="0058001A">
            <w:pPr>
              <w:tabs>
                <w:tab w:val="left" w:pos="360"/>
                <w:tab w:val="left" w:pos="567"/>
                <w:tab w:val="right" w:leader="dot" w:pos="9639"/>
              </w:tabs>
              <w:spacing w:before="0"/>
              <w:rPr>
                <w:rFonts w:cs="Arial"/>
                <w:sz w:val="24"/>
                <w:szCs w:val="24"/>
                <w:lang w:val="sr-Cyrl-RS"/>
              </w:rPr>
            </w:pPr>
            <w:r w:rsidRPr="0058001A">
              <w:rPr>
                <w:rFonts w:cs="Arial"/>
                <w:sz w:val="24"/>
                <w:szCs w:val="24"/>
                <w:lang w:val="sr-Cyrl-RS"/>
              </w:rPr>
              <w:t>Упутство понуђачима како да сачине понуду</w:t>
            </w:r>
          </w:p>
        </w:tc>
        <w:tc>
          <w:tcPr>
            <w:tcW w:w="654" w:type="dxa"/>
          </w:tcPr>
          <w:p w:rsidR="009D6BB8" w:rsidRPr="000735A1" w:rsidRDefault="0083260D" w:rsidP="0058001A">
            <w:pPr>
              <w:tabs>
                <w:tab w:val="left" w:pos="360"/>
                <w:tab w:val="left" w:pos="567"/>
                <w:tab w:val="right" w:leader="dot" w:pos="9639"/>
              </w:tabs>
              <w:spacing w:before="0"/>
              <w:jc w:val="center"/>
              <w:rPr>
                <w:rFonts w:cs="Arial"/>
                <w:sz w:val="24"/>
                <w:szCs w:val="24"/>
                <w:lang w:val="sr-Cyrl-RS"/>
              </w:rPr>
            </w:pPr>
            <w:r>
              <w:rPr>
                <w:rFonts w:cs="Arial"/>
                <w:sz w:val="24"/>
                <w:szCs w:val="24"/>
                <w:lang w:val="sr-Cyrl-RS"/>
              </w:rPr>
              <w:t>12</w:t>
            </w:r>
          </w:p>
        </w:tc>
      </w:tr>
      <w:tr w:rsidR="009D6BB8" w:rsidRPr="0058001A" w:rsidTr="00C037C0">
        <w:tc>
          <w:tcPr>
            <w:tcW w:w="315" w:type="dxa"/>
          </w:tcPr>
          <w:p w:rsidR="009D6BB8" w:rsidRPr="0058001A" w:rsidRDefault="009D6BB8" w:rsidP="0058001A">
            <w:pPr>
              <w:tabs>
                <w:tab w:val="left" w:pos="360"/>
                <w:tab w:val="left" w:pos="567"/>
                <w:tab w:val="right" w:leader="dot" w:pos="9639"/>
              </w:tabs>
              <w:spacing w:before="0"/>
              <w:jc w:val="center"/>
              <w:rPr>
                <w:rFonts w:cs="Arial"/>
                <w:sz w:val="24"/>
                <w:szCs w:val="24"/>
              </w:rPr>
            </w:pPr>
            <w:r w:rsidRPr="0058001A">
              <w:rPr>
                <w:rFonts w:cs="Arial"/>
                <w:sz w:val="24"/>
                <w:szCs w:val="24"/>
                <w:lang w:val="sr-Cyrl-RS"/>
              </w:rPr>
              <w:t>7</w:t>
            </w:r>
            <w:r w:rsidRPr="0058001A">
              <w:rPr>
                <w:rFonts w:cs="Arial"/>
                <w:sz w:val="24"/>
                <w:szCs w:val="24"/>
              </w:rPr>
              <w:t>.</w:t>
            </w:r>
          </w:p>
        </w:tc>
        <w:tc>
          <w:tcPr>
            <w:tcW w:w="7629" w:type="dxa"/>
          </w:tcPr>
          <w:p w:rsidR="009D6BB8" w:rsidRPr="0058001A" w:rsidRDefault="009D6BB8" w:rsidP="0058001A">
            <w:pPr>
              <w:tabs>
                <w:tab w:val="left" w:pos="360"/>
                <w:tab w:val="left" w:pos="567"/>
                <w:tab w:val="right" w:leader="dot" w:pos="9639"/>
              </w:tabs>
              <w:spacing w:before="0"/>
              <w:rPr>
                <w:rFonts w:cs="Arial"/>
                <w:sz w:val="24"/>
                <w:szCs w:val="24"/>
                <w:lang w:val="sr-Cyrl-RS"/>
              </w:rPr>
            </w:pPr>
            <w:r w:rsidRPr="0058001A">
              <w:rPr>
                <w:rFonts w:cs="Arial"/>
                <w:sz w:val="24"/>
                <w:szCs w:val="24"/>
                <w:lang w:val="sr-Cyrl-RS"/>
              </w:rPr>
              <w:t xml:space="preserve">Обрасци </w:t>
            </w:r>
          </w:p>
        </w:tc>
        <w:tc>
          <w:tcPr>
            <w:tcW w:w="654" w:type="dxa"/>
          </w:tcPr>
          <w:p w:rsidR="009D6BB8" w:rsidRPr="000735A1" w:rsidRDefault="0083260D" w:rsidP="0058001A">
            <w:pPr>
              <w:tabs>
                <w:tab w:val="left" w:pos="360"/>
                <w:tab w:val="left" w:pos="567"/>
                <w:tab w:val="right" w:leader="dot" w:pos="9639"/>
              </w:tabs>
              <w:spacing w:before="0"/>
              <w:jc w:val="center"/>
              <w:rPr>
                <w:rFonts w:cs="Arial"/>
                <w:sz w:val="24"/>
                <w:szCs w:val="24"/>
                <w:lang w:val="sr-Cyrl-RS"/>
              </w:rPr>
            </w:pPr>
            <w:r>
              <w:rPr>
                <w:rFonts w:cs="Arial"/>
                <w:sz w:val="24"/>
                <w:szCs w:val="24"/>
                <w:lang w:val="sr-Cyrl-RS"/>
              </w:rPr>
              <w:t>27</w:t>
            </w:r>
          </w:p>
        </w:tc>
      </w:tr>
      <w:tr w:rsidR="009D6BB8" w:rsidRPr="0058001A" w:rsidTr="00C037C0">
        <w:tc>
          <w:tcPr>
            <w:tcW w:w="315" w:type="dxa"/>
          </w:tcPr>
          <w:p w:rsidR="009D6BB8" w:rsidRPr="0058001A" w:rsidRDefault="009D6BB8" w:rsidP="0058001A">
            <w:pPr>
              <w:tabs>
                <w:tab w:val="left" w:pos="360"/>
                <w:tab w:val="left" w:pos="567"/>
                <w:tab w:val="right" w:leader="dot" w:pos="9639"/>
              </w:tabs>
              <w:spacing w:before="0"/>
              <w:jc w:val="center"/>
              <w:rPr>
                <w:rFonts w:cs="Arial"/>
                <w:sz w:val="24"/>
                <w:szCs w:val="24"/>
                <w:lang w:val="sr-Cyrl-RS"/>
              </w:rPr>
            </w:pPr>
            <w:r w:rsidRPr="0058001A">
              <w:rPr>
                <w:rFonts w:cs="Arial"/>
                <w:sz w:val="24"/>
                <w:szCs w:val="24"/>
                <w:lang w:val="sr-Cyrl-RS"/>
              </w:rPr>
              <w:t>8.</w:t>
            </w:r>
          </w:p>
        </w:tc>
        <w:tc>
          <w:tcPr>
            <w:tcW w:w="7629" w:type="dxa"/>
          </w:tcPr>
          <w:p w:rsidR="009D6BB8" w:rsidRPr="0058001A" w:rsidRDefault="009D6BB8" w:rsidP="0058001A">
            <w:pPr>
              <w:tabs>
                <w:tab w:val="left" w:pos="360"/>
                <w:tab w:val="left" w:pos="567"/>
                <w:tab w:val="right" w:leader="dot" w:pos="9639"/>
              </w:tabs>
              <w:spacing w:before="0"/>
              <w:rPr>
                <w:rFonts w:cs="Arial"/>
                <w:sz w:val="24"/>
                <w:szCs w:val="24"/>
                <w:lang w:val="sr-Cyrl-RS"/>
              </w:rPr>
            </w:pPr>
            <w:r w:rsidRPr="0058001A">
              <w:rPr>
                <w:rFonts w:cs="Arial"/>
                <w:sz w:val="24"/>
                <w:szCs w:val="24"/>
                <w:lang w:val="sr-Cyrl-RS"/>
              </w:rPr>
              <w:t>Модел уговора</w:t>
            </w:r>
          </w:p>
        </w:tc>
        <w:tc>
          <w:tcPr>
            <w:tcW w:w="654" w:type="dxa"/>
          </w:tcPr>
          <w:p w:rsidR="009D6BB8" w:rsidRPr="000735A1" w:rsidRDefault="0083260D" w:rsidP="0058001A">
            <w:pPr>
              <w:tabs>
                <w:tab w:val="left" w:pos="360"/>
                <w:tab w:val="left" w:pos="567"/>
                <w:tab w:val="right" w:leader="dot" w:pos="9639"/>
              </w:tabs>
              <w:spacing w:before="0"/>
              <w:jc w:val="center"/>
              <w:rPr>
                <w:rFonts w:cs="Arial"/>
                <w:sz w:val="24"/>
                <w:szCs w:val="24"/>
                <w:lang w:val="sr-Cyrl-RS"/>
              </w:rPr>
            </w:pPr>
            <w:r>
              <w:rPr>
                <w:rFonts w:cs="Arial"/>
                <w:sz w:val="24"/>
                <w:szCs w:val="24"/>
                <w:lang w:val="sr-Cyrl-RS"/>
              </w:rPr>
              <w:t>49</w:t>
            </w:r>
          </w:p>
        </w:tc>
      </w:tr>
      <w:tr w:rsidR="007B0582" w:rsidRPr="0058001A" w:rsidTr="00C037C0">
        <w:tc>
          <w:tcPr>
            <w:tcW w:w="315" w:type="dxa"/>
          </w:tcPr>
          <w:p w:rsidR="007B0582" w:rsidRPr="0058001A" w:rsidRDefault="007B0582" w:rsidP="0058001A">
            <w:pPr>
              <w:tabs>
                <w:tab w:val="left" w:pos="360"/>
                <w:tab w:val="left" w:pos="567"/>
                <w:tab w:val="right" w:leader="dot" w:pos="9639"/>
              </w:tabs>
              <w:spacing w:before="0"/>
              <w:jc w:val="center"/>
              <w:rPr>
                <w:rFonts w:cs="Arial"/>
                <w:sz w:val="24"/>
                <w:szCs w:val="24"/>
                <w:lang w:val="sr-Cyrl-RS"/>
              </w:rPr>
            </w:pPr>
            <w:r>
              <w:rPr>
                <w:rFonts w:cs="Arial"/>
                <w:sz w:val="24"/>
                <w:szCs w:val="24"/>
                <w:lang w:val="sr-Cyrl-RS"/>
              </w:rPr>
              <w:t xml:space="preserve">9. </w:t>
            </w:r>
          </w:p>
        </w:tc>
        <w:tc>
          <w:tcPr>
            <w:tcW w:w="7629" w:type="dxa"/>
          </w:tcPr>
          <w:p w:rsidR="007B0582" w:rsidRPr="0058001A" w:rsidRDefault="007B0582" w:rsidP="0058001A">
            <w:pPr>
              <w:tabs>
                <w:tab w:val="left" w:pos="360"/>
                <w:tab w:val="left" w:pos="567"/>
                <w:tab w:val="right" w:leader="dot" w:pos="9639"/>
              </w:tabs>
              <w:spacing w:before="0"/>
              <w:rPr>
                <w:rFonts w:cs="Arial"/>
                <w:sz w:val="24"/>
                <w:szCs w:val="24"/>
                <w:lang w:val="sr-Cyrl-RS"/>
              </w:rPr>
            </w:pPr>
            <w:r>
              <w:rPr>
                <w:rFonts w:cs="Arial"/>
                <w:sz w:val="24"/>
                <w:szCs w:val="24"/>
                <w:lang w:val="sr-Cyrl-RS"/>
              </w:rPr>
              <w:t>Прилог о безбедности здравља на раду</w:t>
            </w:r>
          </w:p>
        </w:tc>
        <w:tc>
          <w:tcPr>
            <w:tcW w:w="654" w:type="dxa"/>
          </w:tcPr>
          <w:p w:rsidR="007B0582" w:rsidRDefault="0083260D" w:rsidP="0058001A">
            <w:pPr>
              <w:tabs>
                <w:tab w:val="left" w:pos="360"/>
                <w:tab w:val="left" w:pos="567"/>
                <w:tab w:val="right" w:leader="dot" w:pos="9639"/>
              </w:tabs>
              <w:spacing w:before="0"/>
              <w:jc w:val="center"/>
              <w:rPr>
                <w:rFonts w:cs="Arial"/>
                <w:sz w:val="24"/>
                <w:szCs w:val="24"/>
                <w:lang w:val="sr-Cyrl-RS"/>
              </w:rPr>
            </w:pPr>
            <w:r>
              <w:rPr>
                <w:rFonts w:cs="Arial"/>
                <w:sz w:val="24"/>
                <w:szCs w:val="24"/>
                <w:lang w:val="sr-Cyrl-RS"/>
              </w:rPr>
              <w:t>5</w:t>
            </w:r>
            <w:r w:rsidR="007B0582">
              <w:rPr>
                <w:rFonts w:cs="Arial"/>
                <w:sz w:val="24"/>
                <w:szCs w:val="24"/>
                <w:lang w:val="sr-Cyrl-RS"/>
              </w:rPr>
              <w:t>9</w:t>
            </w:r>
          </w:p>
        </w:tc>
      </w:tr>
    </w:tbl>
    <w:p w:rsidR="009D3699" w:rsidRPr="0058001A" w:rsidRDefault="009D3699" w:rsidP="0058001A">
      <w:pPr>
        <w:pStyle w:val="BodyText"/>
        <w:spacing w:before="0"/>
        <w:rPr>
          <w:rFonts w:cs="Arial"/>
          <w:b/>
          <w:spacing w:val="80"/>
          <w:szCs w:val="24"/>
          <w:highlight w:val="yellow"/>
        </w:rPr>
      </w:pPr>
    </w:p>
    <w:p w:rsidR="001853E1" w:rsidRPr="0058001A" w:rsidRDefault="00C53AC6" w:rsidP="0058001A">
      <w:pPr>
        <w:spacing w:before="0"/>
        <w:jc w:val="right"/>
        <w:rPr>
          <w:rFonts w:cs="Arial"/>
          <w:bCs/>
          <w:noProof/>
          <w:color w:val="000000" w:themeColor="text1"/>
          <w:sz w:val="24"/>
          <w:szCs w:val="24"/>
          <w:lang w:val="sr-Cyrl-CS"/>
        </w:rPr>
      </w:pPr>
      <w:r w:rsidRPr="0058001A">
        <w:rPr>
          <w:rFonts w:cs="Arial"/>
          <w:bCs/>
          <w:noProof/>
          <w:sz w:val="24"/>
          <w:szCs w:val="24"/>
          <w:lang w:val="sr-Cyrl-CS"/>
        </w:rPr>
        <w:t xml:space="preserve">Укупан број страна документације: </w:t>
      </w:r>
      <w:r w:rsidR="0083260D">
        <w:rPr>
          <w:rFonts w:cs="Arial"/>
          <w:bCs/>
          <w:noProof/>
          <w:sz w:val="24"/>
          <w:szCs w:val="24"/>
          <w:lang w:val="sr-Cyrl-CS"/>
        </w:rPr>
        <w:t>62</w:t>
      </w:r>
    </w:p>
    <w:p w:rsidR="001420D1" w:rsidRPr="0058001A" w:rsidRDefault="001420D1" w:rsidP="0058001A">
      <w:pPr>
        <w:spacing w:before="0"/>
        <w:jc w:val="right"/>
        <w:rPr>
          <w:rFonts w:cs="Arial"/>
          <w:bCs/>
          <w:noProof/>
          <w:color w:val="000000" w:themeColor="text1"/>
          <w:sz w:val="24"/>
          <w:szCs w:val="24"/>
          <w:lang w:val="sr-Cyrl-CS"/>
        </w:rPr>
      </w:pPr>
    </w:p>
    <w:p w:rsidR="001420D1" w:rsidRPr="0058001A" w:rsidRDefault="001420D1" w:rsidP="0058001A">
      <w:pPr>
        <w:spacing w:before="0"/>
        <w:jc w:val="right"/>
        <w:rPr>
          <w:rFonts w:cs="Arial"/>
          <w:bCs/>
          <w:noProof/>
          <w:color w:val="000000" w:themeColor="text1"/>
          <w:sz w:val="24"/>
          <w:szCs w:val="24"/>
          <w:lang w:val="sr-Cyrl-CS"/>
        </w:rPr>
      </w:pPr>
    </w:p>
    <w:p w:rsidR="001420D1" w:rsidRPr="0058001A" w:rsidRDefault="001420D1" w:rsidP="0058001A">
      <w:pPr>
        <w:spacing w:before="0"/>
        <w:jc w:val="right"/>
        <w:rPr>
          <w:rFonts w:cs="Arial"/>
          <w:bCs/>
          <w:noProof/>
          <w:color w:val="000000" w:themeColor="text1"/>
          <w:sz w:val="24"/>
          <w:szCs w:val="24"/>
          <w:lang w:val="sr-Cyrl-CS"/>
        </w:rPr>
      </w:pPr>
    </w:p>
    <w:p w:rsidR="001420D1" w:rsidRPr="0058001A" w:rsidRDefault="001420D1" w:rsidP="0058001A">
      <w:pPr>
        <w:spacing w:before="0"/>
        <w:jc w:val="right"/>
        <w:rPr>
          <w:rFonts w:cs="Arial"/>
          <w:bCs/>
          <w:noProof/>
          <w:color w:val="000000" w:themeColor="text1"/>
          <w:sz w:val="24"/>
          <w:szCs w:val="24"/>
          <w:lang w:val="sr-Cyrl-CS"/>
        </w:rPr>
      </w:pPr>
    </w:p>
    <w:p w:rsidR="001420D1" w:rsidRPr="0058001A" w:rsidRDefault="001420D1" w:rsidP="0058001A">
      <w:pPr>
        <w:spacing w:before="0"/>
        <w:jc w:val="right"/>
        <w:rPr>
          <w:rFonts w:cs="Arial"/>
          <w:bCs/>
          <w:noProof/>
          <w:color w:val="000000" w:themeColor="text1"/>
          <w:sz w:val="24"/>
          <w:szCs w:val="24"/>
          <w:lang w:val="sr-Cyrl-CS"/>
        </w:rPr>
      </w:pPr>
    </w:p>
    <w:p w:rsidR="001420D1" w:rsidRPr="0058001A" w:rsidRDefault="001420D1" w:rsidP="0058001A">
      <w:pPr>
        <w:spacing w:before="0"/>
        <w:jc w:val="right"/>
        <w:rPr>
          <w:rFonts w:cs="Arial"/>
          <w:bCs/>
          <w:noProof/>
          <w:color w:val="000000" w:themeColor="text1"/>
          <w:sz w:val="24"/>
          <w:szCs w:val="24"/>
          <w:lang w:val="sr-Cyrl-CS"/>
        </w:rPr>
      </w:pPr>
    </w:p>
    <w:p w:rsidR="001420D1" w:rsidRPr="0058001A" w:rsidRDefault="001420D1" w:rsidP="0058001A">
      <w:pPr>
        <w:spacing w:before="0"/>
        <w:jc w:val="right"/>
        <w:rPr>
          <w:rFonts w:cs="Arial"/>
          <w:bCs/>
          <w:noProof/>
          <w:color w:val="000000" w:themeColor="text1"/>
          <w:sz w:val="24"/>
          <w:szCs w:val="24"/>
          <w:lang w:val="sr-Cyrl-CS"/>
        </w:rPr>
      </w:pPr>
    </w:p>
    <w:p w:rsidR="001420D1" w:rsidRPr="0058001A" w:rsidRDefault="001420D1" w:rsidP="0058001A">
      <w:pPr>
        <w:spacing w:before="0"/>
        <w:jc w:val="right"/>
        <w:rPr>
          <w:rFonts w:cs="Arial"/>
          <w:bCs/>
          <w:noProof/>
          <w:color w:val="000000" w:themeColor="text1"/>
          <w:sz w:val="24"/>
          <w:szCs w:val="24"/>
          <w:lang w:val="sr-Cyrl-CS"/>
        </w:rPr>
      </w:pPr>
    </w:p>
    <w:p w:rsidR="001420D1" w:rsidRPr="0058001A" w:rsidRDefault="001420D1" w:rsidP="0058001A">
      <w:pPr>
        <w:spacing w:before="0"/>
        <w:jc w:val="right"/>
        <w:rPr>
          <w:rFonts w:cs="Arial"/>
          <w:bCs/>
          <w:noProof/>
          <w:color w:val="000000" w:themeColor="text1"/>
          <w:sz w:val="24"/>
          <w:szCs w:val="24"/>
          <w:lang w:val="sr-Cyrl-CS"/>
        </w:rPr>
      </w:pPr>
    </w:p>
    <w:p w:rsidR="001420D1" w:rsidRPr="0058001A" w:rsidRDefault="001420D1" w:rsidP="0058001A">
      <w:pPr>
        <w:spacing w:before="0"/>
        <w:jc w:val="right"/>
        <w:rPr>
          <w:rFonts w:cs="Arial"/>
          <w:bCs/>
          <w:noProof/>
          <w:color w:val="000000" w:themeColor="text1"/>
          <w:sz w:val="24"/>
          <w:szCs w:val="24"/>
          <w:lang w:val="sr-Cyrl-CS"/>
        </w:rPr>
      </w:pPr>
    </w:p>
    <w:p w:rsidR="001420D1" w:rsidRPr="0058001A" w:rsidRDefault="001420D1" w:rsidP="0058001A">
      <w:pPr>
        <w:spacing w:before="0"/>
        <w:jc w:val="right"/>
        <w:rPr>
          <w:rFonts w:cs="Arial"/>
          <w:bCs/>
          <w:noProof/>
          <w:color w:val="000000" w:themeColor="text1"/>
          <w:sz w:val="24"/>
          <w:szCs w:val="24"/>
          <w:lang w:val="sr-Cyrl-CS"/>
        </w:rPr>
      </w:pPr>
    </w:p>
    <w:p w:rsidR="00FA0E61" w:rsidRPr="0058001A" w:rsidRDefault="00473AD5" w:rsidP="009D2DF9">
      <w:pPr>
        <w:pStyle w:val="Heading10"/>
        <w:numPr>
          <w:ilvl w:val="0"/>
          <w:numId w:val="16"/>
        </w:numPr>
        <w:spacing w:before="0"/>
        <w:rPr>
          <w:rFonts w:cs="Arial"/>
          <w:sz w:val="24"/>
          <w:szCs w:val="24"/>
          <w:lang w:val="en-US"/>
        </w:rPr>
      </w:pPr>
      <w:r w:rsidRPr="0058001A">
        <w:rPr>
          <w:rFonts w:cs="Arial"/>
          <w:sz w:val="24"/>
          <w:szCs w:val="24"/>
          <w:lang w:val="ru-RU"/>
        </w:rPr>
        <w:br w:type="page"/>
      </w:r>
      <w:bookmarkStart w:id="10" w:name="_Toc430335136"/>
      <w:bookmarkStart w:id="11" w:name="_Toc442559876"/>
      <w:bookmarkStart w:id="12" w:name="_Toc427817447"/>
      <w:r w:rsidR="00FA0E61" w:rsidRPr="0058001A">
        <w:rPr>
          <w:rFonts w:cs="Arial"/>
          <w:sz w:val="24"/>
          <w:szCs w:val="24"/>
        </w:rPr>
        <w:lastRenderedPageBreak/>
        <w:t>ОПШТИ ПОДАЦИ О ЈАВНОЈ НАБАВЦИ</w:t>
      </w:r>
      <w:bookmarkEnd w:id="10"/>
      <w:bookmarkEnd w:id="11"/>
    </w:p>
    <w:p w:rsidR="004276AD" w:rsidRPr="0058001A" w:rsidRDefault="004276AD" w:rsidP="0058001A">
      <w:pPr>
        <w:tabs>
          <w:tab w:val="left" w:pos="1134"/>
        </w:tabs>
        <w:spacing w:before="0"/>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276AD" w:rsidRPr="0058001A" w:rsidTr="00791D2F">
        <w:trPr>
          <w:trHeight w:val="1241"/>
        </w:trPr>
        <w:tc>
          <w:tcPr>
            <w:tcW w:w="3032" w:type="dxa"/>
            <w:shd w:val="clear" w:color="auto" w:fill="auto"/>
          </w:tcPr>
          <w:p w:rsidR="002E12CC" w:rsidRPr="0058001A" w:rsidRDefault="002E12CC" w:rsidP="0058001A">
            <w:pPr>
              <w:autoSpaceDE w:val="0"/>
              <w:autoSpaceDN w:val="0"/>
              <w:adjustRightInd w:val="0"/>
              <w:spacing w:before="0"/>
              <w:jc w:val="center"/>
              <w:rPr>
                <w:rFonts w:eastAsia="TimesNewRomanPSMT" w:cs="Arial"/>
                <w:bCs/>
                <w:sz w:val="24"/>
                <w:szCs w:val="24"/>
              </w:rPr>
            </w:pPr>
          </w:p>
          <w:p w:rsidR="002E12CC" w:rsidRPr="0058001A" w:rsidRDefault="002E12CC" w:rsidP="0058001A">
            <w:pPr>
              <w:autoSpaceDE w:val="0"/>
              <w:autoSpaceDN w:val="0"/>
              <w:adjustRightInd w:val="0"/>
              <w:spacing w:before="0"/>
              <w:jc w:val="center"/>
              <w:rPr>
                <w:rFonts w:eastAsia="TimesNewRomanPSMT" w:cs="Arial"/>
                <w:bCs/>
                <w:sz w:val="24"/>
                <w:szCs w:val="24"/>
              </w:rPr>
            </w:pPr>
          </w:p>
          <w:p w:rsidR="004276AD" w:rsidRPr="0058001A" w:rsidRDefault="004276AD" w:rsidP="0058001A">
            <w:pPr>
              <w:autoSpaceDE w:val="0"/>
              <w:autoSpaceDN w:val="0"/>
              <w:adjustRightInd w:val="0"/>
              <w:spacing w:before="0"/>
              <w:jc w:val="center"/>
              <w:rPr>
                <w:rFonts w:eastAsia="TimesNewRomanPSMT" w:cs="Arial"/>
                <w:bCs/>
                <w:sz w:val="24"/>
                <w:szCs w:val="24"/>
              </w:rPr>
            </w:pPr>
            <w:r w:rsidRPr="0058001A">
              <w:rPr>
                <w:rFonts w:eastAsia="TimesNewRomanPSMT" w:cs="Arial"/>
                <w:bCs/>
                <w:sz w:val="24"/>
                <w:szCs w:val="24"/>
              </w:rPr>
              <w:t>Назив и адреса Наручиоца</w:t>
            </w:r>
          </w:p>
        </w:tc>
        <w:tc>
          <w:tcPr>
            <w:tcW w:w="6213" w:type="dxa"/>
            <w:shd w:val="clear" w:color="auto" w:fill="auto"/>
          </w:tcPr>
          <w:p w:rsidR="004276AD" w:rsidRPr="0058001A" w:rsidRDefault="004276AD" w:rsidP="0058001A">
            <w:pPr>
              <w:suppressAutoHyphens/>
              <w:spacing w:before="0"/>
              <w:jc w:val="center"/>
              <w:rPr>
                <w:rFonts w:cs="Arial"/>
                <w:sz w:val="24"/>
                <w:szCs w:val="24"/>
              </w:rPr>
            </w:pPr>
            <w:r w:rsidRPr="0058001A">
              <w:rPr>
                <w:rFonts w:cs="Arial"/>
                <w:sz w:val="24"/>
                <w:szCs w:val="24"/>
              </w:rPr>
              <w:t>Јавно предузеће „Електропривреда Србије“ Београд,</w:t>
            </w:r>
          </w:p>
          <w:p w:rsidR="004276AD" w:rsidRPr="0058001A" w:rsidRDefault="004276AD" w:rsidP="0058001A">
            <w:pPr>
              <w:suppressAutoHyphens/>
              <w:spacing w:before="0"/>
              <w:jc w:val="center"/>
              <w:rPr>
                <w:rFonts w:cs="Arial"/>
                <w:sz w:val="24"/>
                <w:szCs w:val="24"/>
              </w:rPr>
            </w:pPr>
            <w:r w:rsidRPr="0058001A">
              <w:rPr>
                <w:rFonts w:cs="Arial"/>
                <w:sz w:val="24"/>
                <w:szCs w:val="24"/>
              </w:rPr>
              <w:t>Улица царице Милице бр.2, 11000 Београд</w:t>
            </w:r>
          </w:p>
          <w:p w:rsidR="00B72DBF" w:rsidRDefault="003E2653" w:rsidP="0058001A">
            <w:pPr>
              <w:suppressAutoHyphens/>
              <w:spacing w:before="0"/>
              <w:jc w:val="center"/>
              <w:rPr>
                <w:rFonts w:cs="Arial"/>
                <w:sz w:val="24"/>
                <w:szCs w:val="24"/>
                <w:lang w:val="sr-Cyrl-RS"/>
              </w:rPr>
            </w:pPr>
            <w:r w:rsidRPr="0058001A">
              <w:rPr>
                <w:rFonts w:cs="Arial"/>
                <w:sz w:val="24"/>
                <w:szCs w:val="24"/>
                <w:lang w:val="sr-Cyrl-RS"/>
              </w:rPr>
              <w:t xml:space="preserve">Огранак ХЕ Ђердап Кладово, </w:t>
            </w:r>
          </w:p>
          <w:p w:rsidR="002E12CC" w:rsidRPr="0058001A" w:rsidRDefault="003E2653" w:rsidP="0058001A">
            <w:pPr>
              <w:suppressAutoHyphens/>
              <w:spacing w:before="0"/>
              <w:jc w:val="center"/>
              <w:rPr>
                <w:rFonts w:cs="Arial"/>
                <w:sz w:val="24"/>
                <w:szCs w:val="24"/>
                <w:lang w:val="sr-Cyrl-RS"/>
              </w:rPr>
            </w:pPr>
            <w:r w:rsidRPr="0058001A">
              <w:rPr>
                <w:rFonts w:cs="Arial"/>
                <w:sz w:val="24"/>
                <w:szCs w:val="24"/>
                <w:lang w:val="sr-Cyrl-RS"/>
              </w:rPr>
              <w:t>Трг Краља Петра 1,19320 Кладово</w:t>
            </w:r>
          </w:p>
        </w:tc>
      </w:tr>
      <w:tr w:rsidR="004276AD" w:rsidRPr="0058001A" w:rsidTr="002E12CC">
        <w:tc>
          <w:tcPr>
            <w:tcW w:w="3032" w:type="dxa"/>
            <w:shd w:val="clear" w:color="auto" w:fill="auto"/>
          </w:tcPr>
          <w:p w:rsidR="004276AD" w:rsidRPr="0058001A" w:rsidRDefault="004276AD" w:rsidP="0058001A">
            <w:pPr>
              <w:autoSpaceDE w:val="0"/>
              <w:autoSpaceDN w:val="0"/>
              <w:adjustRightInd w:val="0"/>
              <w:spacing w:before="0"/>
              <w:jc w:val="center"/>
              <w:rPr>
                <w:rFonts w:eastAsia="TimesNewRomanPSMT" w:cs="Arial"/>
                <w:bCs/>
                <w:sz w:val="24"/>
                <w:szCs w:val="24"/>
              </w:rPr>
            </w:pPr>
            <w:r w:rsidRPr="0058001A">
              <w:rPr>
                <w:rFonts w:eastAsia="TimesNewRomanPSMT" w:cs="Arial"/>
                <w:bCs/>
                <w:sz w:val="24"/>
                <w:szCs w:val="24"/>
              </w:rPr>
              <w:t>Интернет страница Наручиоца</w:t>
            </w:r>
          </w:p>
        </w:tc>
        <w:tc>
          <w:tcPr>
            <w:tcW w:w="6213" w:type="dxa"/>
            <w:shd w:val="clear" w:color="auto" w:fill="auto"/>
          </w:tcPr>
          <w:p w:rsidR="002E12CC" w:rsidRPr="0058001A" w:rsidRDefault="00DD0A47" w:rsidP="00791D2F">
            <w:pPr>
              <w:autoSpaceDE w:val="0"/>
              <w:autoSpaceDN w:val="0"/>
              <w:adjustRightInd w:val="0"/>
              <w:spacing w:before="0"/>
              <w:jc w:val="center"/>
              <w:rPr>
                <w:rFonts w:eastAsia="Arial Unicode MS" w:cs="Arial"/>
                <w:kern w:val="1"/>
                <w:sz w:val="24"/>
                <w:szCs w:val="24"/>
                <w:u w:val="single"/>
                <w:lang w:eastAsia="ar-SA"/>
              </w:rPr>
            </w:pPr>
            <w:hyperlink r:id="rId165" w:history="1">
              <w:r w:rsidR="00791D2F" w:rsidRPr="00161294">
                <w:rPr>
                  <w:rStyle w:val="Hyperlink"/>
                  <w:rFonts w:eastAsia="Arial Unicode MS" w:cs="Arial"/>
                  <w:kern w:val="1"/>
                  <w:sz w:val="24"/>
                  <w:szCs w:val="24"/>
                  <w:lang w:eastAsia="ar-SA"/>
                </w:rPr>
                <w:t>www.eps.rs</w:t>
              </w:r>
            </w:hyperlink>
          </w:p>
        </w:tc>
      </w:tr>
      <w:tr w:rsidR="004276AD" w:rsidRPr="0058001A" w:rsidTr="002E12CC">
        <w:tc>
          <w:tcPr>
            <w:tcW w:w="3032" w:type="dxa"/>
            <w:shd w:val="clear" w:color="auto" w:fill="auto"/>
          </w:tcPr>
          <w:p w:rsidR="004276AD" w:rsidRPr="0058001A" w:rsidRDefault="004276AD" w:rsidP="0058001A">
            <w:pPr>
              <w:autoSpaceDE w:val="0"/>
              <w:autoSpaceDN w:val="0"/>
              <w:adjustRightInd w:val="0"/>
              <w:spacing w:before="0"/>
              <w:jc w:val="center"/>
              <w:rPr>
                <w:rFonts w:eastAsia="TimesNewRomanPSMT" w:cs="Arial"/>
                <w:bCs/>
                <w:sz w:val="24"/>
                <w:szCs w:val="24"/>
              </w:rPr>
            </w:pPr>
            <w:r w:rsidRPr="0058001A">
              <w:rPr>
                <w:rFonts w:eastAsia="TimesNewRomanPSMT" w:cs="Arial"/>
                <w:bCs/>
                <w:sz w:val="24"/>
                <w:szCs w:val="24"/>
              </w:rPr>
              <w:t>Врста поступка</w:t>
            </w:r>
          </w:p>
        </w:tc>
        <w:tc>
          <w:tcPr>
            <w:tcW w:w="6213" w:type="dxa"/>
            <w:shd w:val="clear" w:color="auto" w:fill="auto"/>
            <w:vAlign w:val="center"/>
          </w:tcPr>
          <w:p w:rsidR="004276AD" w:rsidRPr="0058001A" w:rsidRDefault="004276AD" w:rsidP="0058001A">
            <w:pPr>
              <w:autoSpaceDE w:val="0"/>
              <w:autoSpaceDN w:val="0"/>
              <w:adjustRightInd w:val="0"/>
              <w:spacing w:before="0"/>
              <w:jc w:val="center"/>
              <w:rPr>
                <w:rFonts w:eastAsia="TimesNewRomanPSMT" w:cs="Arial"/>
                <w:bCs/>
                <w:sz w:val="24"/>
                <w:szCs w:val="24"/>
                <w:lang w:val="sr-Cyrl-RS"/>
              </w:rPr>
            </w:pPr>
            <w:r w:rsidRPr="0058001A">
              <w:rPr>
                <w:rFonts w:eastAsia="TimesNewRomanPSMT" w:cs="Arial"/>
                <w:bCs/>
                <w:sz w:val="24"/>
                <w:szCs w:val="24"/>
              </w:rPr>
              <w:t xml:space="preserve">   </w:t>
            </w:r>
            <w:r w:rsidR="00D34466" w:rsidRPr="0058001A">
              <w:rPr>
                <w:rFonts w:eastAsia="TimesNewRomanPSMT" w:cs="Arial"/>
                <w:bCs/>
                <w:sz w:val="24"/>
                <w:szCs w:val="24"/>
                <w:lang w:val="sr-Cyrl-RS"/>
              </w:rPr>
              <w:t>Отворени поступак</w:t>
            </w:r>
          </w:p>
        </w:tc>
      </w:tr>
      <w:tr w:rsidR="004276AD" w:rsidRPr="0058001A" w:rsidTr="002E12CC">
        <w:trPr>
          <w:trHeight w:val="575"/>
        </w:trPr>
        <w:tc>
          <w:tcPr>
            <w:tcW w:w="3032" w:type="dxa"/>
            <w:shd w:val="clear" w:color="auto" w:fill="auto"/>
          </w:tcPr>
          <w:p w:rsidR="004276AD" w:rsidRPr="0058001A" w:rsidRDefault="004276AD" w:rsidP="0058001A">
            <w:pPr>
              <w:autoSpaceDE w:val="0"/>
              <w:autoSpaceDN w:val="0"/>
              <w:adjustRightInd w:val="0"/>
              <w:spacing w:before="0"/>
              <w:jc w:val="center"/>
              <w:rPr>
                <w:rFonts w:eastAsia="TimesNewRomanPSMT" w:cs="Arial"/>
                <w:bCs/>
                <w:sz w:val="24"/>
                <w:szCs w:val="24"/>
              </w:rPr>
            </w:pPr>
            <w:r w:rsidRPr="0058001A">
              <w:rPr>
                <w:rFonts w:eastAsia="TimesNewRomanPSMT" w:cs="Arial"/>
                <w:bCs/>
                <w:sz w:val="24"/>
                <w:szCs w:val="24"/>
              </w:rPr>
              <w:t>Предмет јавне набавке</w:t>
            </w:r>
          </w:p>
        </w:tc>
        <w:tc>
          <w:tcPr>
            <w:tcW w:w="6213" w:type="dxa"/>
            <w:shd w:val="clear" w:color="auto" w:fill="auto"/>
          </w:tcPr>
          <w:p w:rsidR="004276AD" w:rsidRPr="00791D2F" w:rsidRDefault="004276AD" w:rsidP="0058001A">
            <w:pPr>
              <w:pStyle w:val="Heading10"/>
              <w:spacing w:before="0"/>
              <w:jc w:val="center"/>
              <w:rPr>
                <w:rFonts w:cs="Arial"/>
                <w:b w:val="0"/>
                <w:sz w:val="24"/>
                <w:szCs w:val="24"/>
                <w:lang w:val="sr-Cyrl-RS"/>
              </w:rPr>
            </w:pPr>
            <w:bookmarkStart w:id="13" w:name="_Toc442559877"/>
            <w:r w:rsidRPr="00791D2F">
              <w:rPr>
                <w:rFonts w:cs="Arial"/>
                <w:b w:val="0"/>
                <w:sz w:val="24"/>
                <w:szCs w:val="24"/>
              </w:rPr>
              <w:t>Набавка добара:</w:t>
            </w:r>
            <w:bookmarkEnd w:id="13"/>
            <w:r w:rsidR="003E2653" w:rsidRPr="00791D2F">
              <w:rPr>
                <w:rFonts w:cs="Arial"/>
                <w:b w:val="0"/>
                <w:sz w:val="24"/>
                <w:szCs w:val="24"/>
                <w:lang w:val="en-US"/>
              </w:rPr>
              <w:t xml:space="preserve"> </w:t>
            </w:r>
            <w:r w:rsidR="00791D2F" w:rsidRPr="00791D2F">
              <w:rPr>
                <w:rFonts w:cs="Arial"/>
                <w:b w:val="0"/>
                <w:sz w:val="24"/>
                <w:szCs w:val="24"/>
                <w:lang w:val="ru-RU"/>
              </w:rPr>
              <w:t>Набавка и уградња регулационе склопке за монофазни блок трансформатор 110/6 КВ</w:t>
            </w:r>
          </w:p>
        </w:tc>
      </w:tr>
      <w:tr w:rsidR="002E12CC" w:rsidRPr="0058001A" w:rsidTr="00E51D8E">
        <w:trPr>
          <w:trHeight w:val="638"/>
        </w:trPr>
        <w:tc>
          <w:tcPr>
            <w:tcW w:w="3032" w:type="dxa"/>
            <w:shd w:val="clear" w:color="auto" w:fill="auto"/>
          </w:tcPr>
          <w:p w:rsidR="002E12CC" w:rsidRPr="0058001A" w:rsidRDefault="002E12CC" w:rsidP="0058001A">
            <w:pPr>
              <w:autoSpaceDE w:val="0"/>
              <w:autoSpaceDN w:val="0"/>
              <w:adjustRightInd w:val="0"/>
              <w:spacing w:before="0"/>
              <w:jc w:val="center"/>
              <w:rPr>
                <w:rFonts w:eastAsia="TimesNewRomanPSMT" w:cs="Arial"/>
                <w:bCs/>
                <w:sz w:val="24"/>
                <w:szCs w:val="24"/>
              </w:rPr>
            </w:pPr>
            <w:r w:rsidRPr="0058001A">
              <w:rPr>
                <w:rFonts w:cs="Arial"/>
                <w:sz w:val="24"/>
                <w:szCs w:val="24"/>
              </w:rPr>
              <w:t>Опис сваке партије</w:t>
            </w:r>
          </w:p>
        </w:tc>
        <w:tc>
          <w:tcPr>
            <w:tcW w:w="6213" w:type="dxa"/>
            <w:shd w:val="clear" w:color="auto" w:fill="auto"/>
            <w:vAlign w:val="center"/>
          </w:tcPr>
          <w:p w:rsidR="00A0238B" w:rsidRPr="0058001A" w:rsidRDefault="002E12CC" w:rsidP="00791D2F">
            <w:pPr>
              <w:pStyle w:val="ListParagraph"/>
              <w:widowControl w:val="0"/>
              <w:spacing w:before="0" w:line="240" w:lineRule="auto"/>
              <w:ind w:left="0"/>
              <w:jc w:val="center"/>
              <w:rPr>
                <w:rFonts w:ascii="Arial" w:hAnsi="Arial" w:cs="Arial"/>
                <w:sz w:val="24"/>
                <w:szCs w:val="24"/>
                <w:lang w:val="sr-Cyrl-CS"/>
              </w:rPr>
            </w:pPr>
            <w:r w:rsidRPr="0058001A">
              <w:rPr>
                <w:rFonts w:ascii="Arial" w:hAnsi="Arial" w:cs="Arial"/>
                <w:sz w:val="24"/>
                <w:szCs w:val="24"/>
              </w:rPr>
              <w:t xml:space="preserve">Jавна набавка </w:t>
            </w:r>
            <w:r w:rsidR="00791D2F">
              <w:rPr>
                <w:rFonts w:ascii="Arial" w:hAnsi="Arial" w:cs="Arial"/>
                <w:sz w:val="24"/>
                <w:szCs w:val="24"/>
                <w:lang w:val="sr-Cyrl-RS"/>
              </w:rPr>
              <w:t>ни</w:t>
            </w:r>
            <w:r w:rsidRPr="0058001A">
              <w:rPr>
                <w:rFonts w:ascii="Arial" w:hAnsi="Arial" w:cs="Arial"/>
                <w:sz w:val="24"/>
                <w:szCs w:val="24"/>
              </w:rPr>
              <w:t>је обликована по партијама</w:t>
            </w:r>
            <w:r w:rsidR="00A0238B" w:rsidRPr="0058001A">
              <w:rPr>
                <w:rFonts w:ascii="Arial" w:hAnsi="Arial" w:cs="Arial"/>
                <w:sz w:val="24"/>
                <w:szCs w:val="24"/>
                <w:lang w:val="sr-Cyrl-CS"/>
              </w:rPr>
              <w:t>:</w:t>
            </w:r>
          </w:p>
        </w:tc>
      </w:tr>
      <w:tr w:rsidR="004276AD" w:rsidRPr="0058001A" w:rsidTr="002E12CC">
        <w:trPr>
          <w:trHeight w:val="594"/>
        </w:trPr>
        <w:tc>
          <w:tcPr>
            <w:tcW w:w="3032" w:type="dxa"/>
            <w:shd w:val="clear" w:color="auto" w:fill="auto"/>
          </w:tcPr>
          <w:p w:rsidR="004276AD" w:rsidRPr="0058001A" w:rsidRDefault="004276AD" w:rsidP="0058001A">
            <w:pPr>
              <w:autoSpaceDE w:val="0"/>
              <w:autoSpaceDN w:val="0"/>
              <w:adjustRightInd w:val="0"/>
              <w:spacing w:before="0"/>
              <w:jc w:val="center"/>
              <w:rPr>
                <w:rFonts w:eastAsia="TimesNewRomanPSMT" w:cs="Arial"/>
                <w:bCs/>
                <w:sz w:val="24"/>
                <w:szCs w:val="24"/>
              </w:rPr>
            </w:pPr>
            <w:r w:rsidRPr="0058001A">
              <w:rPr>
                <w:rFonts w:eastAsia="TimesNewRomanPSMT" w:cs="Arial"/>
                <w:bCs/>
                <w:sz w:val="24"/>
                <w:szCs w:val="24"/>
              </w:rPr>
              <w:t>Циљ поступка</w:t>
            </w:r>
          </w:p>
        </w:tc>
        <w:tc>
          <w:tcPr>
            <w:tcW w:w="6213" w:type="dxa"/>
            <w:shd w:val="clear" w:color="auto" w:fill="auto"/>
          </w:tcPr>
          <w:p w:rsidR="002E12CC" w:rsidRPr="0058001A" w:rsidRDefault="004276AD" w:rsidP="0058001A">
            <w:pPr>
              <w:autoSpaceDE w:val="0"/>
              <w:autoSpaceDN w:val="0"/>
              <w:adjustRightInd w:val="0"/>
              <w:spacing w:before="0"/>
              <w:jc w:val="center"/>
              <w:rPr>
                <w:rFonts w:eastAsia="TimesNewRomanPSMT" w:cs="Arial"/>
                <w:bCs/>
                <w:sz w:val="24"/>
                <w:szCs w:val="24"/>
              </w:rPr>
            </w:pPr>
            <w:r w:rsidRPr="0058001A">
              <w:rPr>
                <w:rFonts w:eastAsia="TimesNewRomanPSMT" w:cs="Arial"/>
                <w:bCs/>
                <w:sz w:val="24"/>
                <w:szCs w:val="24"/>
              </w:rPr>
              <w:t xml:space="preserve"> Закључење Уговора о јавној набавци </w:t>
            </w:r>
          </w:p>
        </w:tc>
      </w:tr>
      <w:tr w:rsidR="004276AD" w:rsidRPr="0058001A" w:rsidTr="002E12CC">
        <w:trPr>
          <w:trHeight w:val="1057"/>
        </w:trPr>
        <w:tc>
          <w:tcPr>
            <w:tcW w:w="3032" w:type="dxa"/>
            <w:shd w:val="clear" w:color="auto" w:fill="auto"/>
          </w:tcPr>
          <w:p w:rsidR="004276AD" w:rsidRPr="0058001A" w:rsidRDefault="004276AD" w:rsidP="0058001A">
            <w:pPr>
              <w:autoSpaceDE w:val="0"/>
              <w:autoSpaceDN w:val="0"/>
              <w:adjustRightInd w:val="0"/>
              <w:spacing w:before="0"/>
              <w:jc w:val="center"/>
              <w:rPr>
                <w:rFonts w:eastAsia="TimesNewRomanPSMT" w:cs="Arial"/>
                <w:bCs/>
                <w:sz w:val="24"/>
                <w:szCs w:val="24"/>
              </w:rPr>
            </w:pPr>
          </w:p>
          <w:p w:rsidR="004276AD" w:rsidRPr="0058001A" w:rsidRDefault="004276AD" w:rsidP="0058001A">
            <w:pPr>
              <w:autoSpaceDE w:val="0"/>
              <w:autoSpaceDN w:val="0"/>
              <w:adjustRightInd w:val="0"/>
              <w:spacing w:before="0"/>
              <w:jc w:val="center"/>
              <w:rPr>
                <w:rFonts w:eastAsia="TimesNewRomanPSMT" w:cs="Arial"/>
                <w:bCs/>
                <w:sz w:val="24"/>
                <w:szCs w:val="24"/>
              </w:rPr>
            </w:pPr>
            <w:r w:rsidRPr="0058001A">
              <w:rPr>
                <w:rFonts w:eastAsia="TimesNewRomanPSMT" w:cs="Arial"/>
                <w:bCs/>
                <w:sz w:val="24"/>
                <w:szCs w:val="24"/>
              </w:rPr>
              <w:t>Контакт</w:t>
            </w:r>
          </w:p>
        </w:tc>
        <w:tc>
          <w:tcPr>
            <w:tcW w:w="6213" w:type="dxa"/>
            <w:shd w:val="clear" w:color="auto" w:fill="auto"/>
            <w:vAlign w:val="center"/>
          </w:tcPr>
          <w:p w:rsidR="004276AD" w:rsidRPr="0058001A" w:rsidRDefault="00A0238B" w:rsidP="0058001A">
            <w:pPr>
              <w:spacing w:before="0"/>
              <w:jc w:val="center"/>
              <w:rPr>
                <w:rFonts w:cs="Arial"/>
                <w:sz w:val="24"/>
                <w:szCs w:val="24"/>
                <w:lang w:val="sr-Cyrl-RS"/>
              </w:rPr>
            </w:pPr>
            <w:r w:rsidRPr="0058001A">
              <w:rPr>
                <w:rFonts w:cs="Arial"/>
                <w:sz w:val="24"/>
                <w:szCs w:val="24"/>
                <w:lang w:val="sr-Cyrl-RS"/>
              </w:rPr>
              <w:t>Катарина Гајић Росић, маст.екон</w:t>
            </w:r>
          </w:p>
          <w:p w:rsidR="004276AD" w:rsidRPr="005B504F" w:rsidRDefault="00DD0A47" w:rsidP="005B504F">
            <w:pPr>
              <w:spacing w:before="0"/>
              <w:jc w:val="center"/>
              <w:rPr>
                <w:rFonts w:cs="Arial"/>
                <w:sz w:val="24"/>
                <w:szCs w:val="24"/>
                <w:lang w:val="sr-Latn-CS"/>
              </w:rPr>
            </w:pPr>
            <w:hyperlink r:id="rId166" w:history="1">
              <w:r w:rsidR="00791D2F" w:rsidRPr="00161294">
                <w:rPr>
                  <w:rStyle w:val="Hyperlink"/>
                  <w:rFonts w:cs="Arial"/>
                  <w:sz w:val="24"/>
                  <w:szCs w:val="24"/>
                  <w:lang w:val="sr-Latn-CS"/>
                </w:rPr>
                <w:t>katarina.gajic@eps.rs</w:t>
              </w:r>
            </w:hyperlink>
            <w:r w:rsidR="00A0238B" w:rsidRPr="0058001A">
              <w:rPr>
                <w:rFonts w:cs="Arial"/>
                <w:sz w:val="24"/>
                <w:szCs w:val="24"/>
                <w:lang w:val="sr-Latn-CS"/>
              </w:rPr>
              <w:t xml:space="preserve"> </w:t>
            </w:r>
          </w:p>
        </w:tc>
      </w:tr>
    </w:tbl>
    <w:p w:rsidR="00FA0E61" w:rsidRPr="0058001A" w:rsidRDefault="00FA0E61" w:rsidP="0058001A">
      <w:pPr>
        <w:spacing w:before="0"/>
        <w:rPr>
          <w:rFonts w:cs="Arial"/>
          <w:sz w:val="24"/>
          <w:szCs w:val="24"/>
        </w:rPr>
      </w:pPr>
    </w:p>
    <w:p w:rsidR="002E12CC" w:rsidRPr="0058001A" w:rsidRDefault="002E12CC" w:rsidP="0058001A">
      <w:pPr>
        <w:spacing w:before="0"/>
        <w:rPr>
          <w:rFonts w:cs="Arial"/>
          <w:sz w:val="24"/>
          <w:szCs w:val="24"/>
        </w:rPr>
      </w:pPr>
    </w:p>
    <w:p w:rsidR="002E12CC" w:rsidRPr="0058001A" w:rsidRDefault="002E12CC" w:rsidP="0058001A">
      <w:pPr>
        <w:spacing w:before="0"/>
        <w:rPr>
          <w:rFonts w:cs="Arial"/>
          <w:sz w:val="24"/>
          <w:szCs w:val="24"/>
        </w:rPr>
      </w:pPr>
    </w:p>
    <w:p w:rsidR="002E12CC" w:rsidRPr="0058001A" w:rsidRDefault="002E12CC" w:rsidP="0058001A">
      <w:pPr>
        <w:spacing w:before="0"/>
        <w:rPr>
          <w:rFonts w:cs="Arial"/>
          <w:sz w:val="24"/>
          <w:szCs w:val="24"/>
        </w:rPr>
      </w:pPr>
    </w:p>
    <w:p w:rsidR="002E12CC" w:rsidRPr="0058001A" w:rsidRDefault="002E12CC" w:rsidP="0058001A">
      <w:pPr>
        <w:spacing w:before="0"/>
        <w:rPr>
          <w:rFonts w:cs="Arial"/>
          <w:sz w:val="24"/>
          <w:szCs w:val="24"/>
        </w:rPr>
      </w:pPr>
    </w:p>
    <w:p w:rsidR="002E12CC" w:rsidRPr="0058001A" w:rsidRDefault="002E12CC" w:rsidP="0058001A">
      <w:pPr>
        <w:spacing w:before="0"/>
        <w:rPr>
          <w:rFonts w:cs="Arial"/>
          <w:sz w:val="24"/>
          <w:szCs w:val="24"/>
        </w:rPr>
      </w:pPr>
    </w:p>
    <w:p w:rsidR="002E12CC" w:rsidRPr="0058001A" w:rsidRDefault="002E12CC" w:rsidP="0058001A">
      <w:pPr>
        <w:spacing w:before="0"/>
        <w:rPr>
          <w:rFonts w:cs="Arial"/>
          <w:sz w:val="24"/>
          <w:szCs w:val="24"/>
        </w:rPr>
      </w:pPr>
    </w:p>
    <w:p w:rsidR="006B0EEC" w:rsidRPr="0058001A" w:rsidRDefault="006B0EEC" w:rsidP="0058001A">
      <w:pPr>
        <w:spacing w:before="0"/>
        <w:rPr>
          <w:rFonts w:cs="Arial"/>
          <w:sz w:val="24"/>
          <w:szCs w:val="24"/>
        </w:rPr>
      </w:pPr>
    </w:p>
    <w:p w:rsidR="006B0EEC" w:rsidRPr="0058001A" w:rsidRDefault="006B0EEC" w:rsidP="0058001A">
      <w:pPr>
        <w:spacing w:before="0"/>
        <w:rPr>
          <w:rFonts w:cs="Arial"/>
          <w:sz w:val="24"/>
          <w:szCs w:val="24"/>
        </w:rPr>
      </w:pPr>
    </w:p>
    <w:p w:rsidR="006B0EEC" w:rsidRPr="0058001A" w:rsidRDefault="006B0EEC" w:rsidP="0058001A">
      <w:pPr>
        <w:spacing w:before="0"/>
        <w:rPr>
          <w:rFonts w:cs="Arial"/>
          <w:sz w:val="24"/>
          <w:szCs w:val="24"/>
        </w:rPr>
      </w:pPr>
    </w:p>
    <w:p w:rsidR="006B0EEC" w:rsidRPr="0058001A" w:rsidRDefault="006B0EEC" w:rsidP="0058001A">
      <w:pPr>
        <w:spacing w:before="0"/>
        <w:rPr>
          <w:rFonts w:cs="Arial"/>
          <w:sz w:val="24"/>
          <w:szCs w:val="24"/>
        </w:rPr>
      </w:pPr>
    </w:p>
    <w:p w:rsidR="006B0EEC" w:rsidRPr="0058001A" w:rsidRDefault="006B0EEC" w:rsidP="0058001A">
      <w:pPr>
        <w:spacing w:before="0"/>
        <w:rPr>
          <w:rFonts w:cs="Arial"/>
          <w:sz w:val="24"/>
          <w:szCs w:val="24"/>
        </w:rPr>
      </w:pPr>
    </w:p>
    <w:p w:rsidR="006B0EEC" w:rsidRDefault="006B0EEC" w:rsidP="0058001A">
      <w:pPr>
        <w:spacing w:before="0"/>
        <w:rPr>
          <w:rFonts w:cs="Arial"/>
          <w:sz w:val="24"/>
          <w:szCs w:val="24"/>
        </w:rPr>
      </w:pPr>
    </w:p>
    <w:p w:rsidR="00C037C0" w:rsidRDefault="00C037C0" w:rsidP="0058001A">
      <w:pPr>
        <w:spacing w:before="0"/>
        <w:rPr>
          <w:rFonts w:cs="Arial"/>
          <w:sz w:val="24"/>
          <w:szCs w:val="24"/>
        </w:rPr>
      </w:pPr>
    </w:p>
    <w:p w:rsidR="00C037C0" w:rsidRDefault="00C037C0" w:rsidP="0058001A">
      <w:pPr>
        <w:spacing w:before="0"/>
        <w:rPr>
          <w:rFonts w:cs="Arial"/>
          <w:sz w:val="24"/>
          <w:szCs w:val="24"/>
        </w:rPr>
      </w:pPr>
    </w:p>
    <w:p w:rsidR="00C037C0" w:rsidRDefault="00C037C0" w:rsidP="0058001A">
      <w:pPr>
        <w:spacing w:before="0"/>
        <w:rPr>
          <w:rFonts w:cs="Arial"/>
          <w:sz w:val="24"/>
          <w:szCs w:val="24"/>
        </w:rPr>
      </w:pPr>
    </w:p>
    <w:p w:rsidR="00C037C0" w:rsidRDefault="00C037C0" w:rsidP="0058001A">
      <w:pPr>
        <w:spacing w:before="0"/>
        <w:rPr>
          <w:rFonts w:cs="Arial"/>
          <w:sz w:val="24"/>
          <w:szCs w:val="24"/>
        </w:rPr>
      </w:pPr>
    </w:p>
    <w:p w:rsidR="00C037C0" w:rsidRDefault="00C037C0" w:rsidP="0058001A">
      <w:pPr>
        <w:spacing w:before="0"/>
        <w:rPr>
          <w:rFonts w:cs="Arial"/>
          <w:sz w:val="24"/>
          <w:szCs w:val="24"/>
        </w:rPr>
      </w:pPr>
    </w:p>
    <w:p w:rsidR="00C037C0" w:rsidRDefault="00C037C0" w:rsidP="0058001A">
      <w:pPr>
        <w:spacing w:before="0"/>
        <w:rPr>
          <w:rFonts w:cs="Arial"/>
          <w:sz w:val="24"/>
          <w:szCs w:val="24"/>
        </w:rPr>
      </w:pPr>
    </w:p>
    <w:p w:rsidR="00C037C0" w:rsidRDefault="00C037C0" w:rsidP="0058001A">
      <w:pPr>
        <w:spacing w:before="0"/>
        <w:rPr>
          <w:rFonts w:cs="Arial"/>
          <w:sz w:val="24"/>
          <w:szCs w:val="24"/>
        </w:rPr>
      </w:pPr>
    </w:p>
    <w:p w:rsidR="00C037C0" w:rsidRDefault="00C037C0" w:rsidP="0058001A">
      <w:pPr>
        <w:spacing w:before="0"/>
        <w:rPr>
          <w:rFonts w:cs="Arial"/>
          <w:sz w:val="24"/>
          <w:szCs w:val="24"/>
        </w:rPr>
      </w:pPr>
    </w:p>
    <w:p w:rsidR="00791D2F" w:rsidRDefault="00791D2F" w:rsidP="0058001A">
      <w:pPr>
        <w:spacing w:before="0"/>
        <w:rPr>
          <w:rFonts w:cs="Arial"/>
          <w:sz w:val="24"/>
          <w:szCs w:val="24"/>
        </w:rPr>
      </w:pPr>
    </w:p>
    <w:p w:rsidR="00791D2F" w:rsidRDefault="00791D2F" w:rsidP="0058001A">
      <w:pPr>
        <w:spacing w:before="0"/>
        <w:rPr>
          <w:rFonts w:cs="Arial"/>
          <w:sz w:val="24"/>
          <w:szCs w:val="24"/>
        </w:rPr>
      </w:pPr>
    </w:p>
    <w:p w:rsidR="00791D2F" w:rsidRDefault="00791D2F" w:rsidP="0058001A">
      <w:pPr>
        <w:spacing w:before="0"/>
        <w:rPr>
          <w:rFonts w:cs="Arial"/>
          <w:sz w:val="24"/>
          <w:szCs w:val="24"/>
        </w:rPr>
      </w:pPr>
    </w:p>
    <w:p w:rsidR="00791D2F" w:rsidRDefault="00791D2F" w:rsidP="0058001A">
      <w:pPr>
        <w:spacing w:before="0"/>
        <w:rPr>
          <w:rFonts w:cs="Arial"/>
          <w:sz w:val="24"/>
          <w:szCs w:val="24"/>
        </w:rPr>
      </w:pPr>
    </w:p>
    <w:p w:rsidR="00791D2F" w:rsidRDefault="00791D2F" w:rsidP="0058001A">
      <w:pPr>
        <w:spacing w:before="0"/>
        <w:rPr>
          <w:rFonts w:cs="Arial"/>
          <w:sz w:val="24"/>
          <w:szCs w:val="24"/>
        </w:rPr>
      </w:pPr>
    </w:p>
    <w:p w:rsidR="00791D2F" w:rsidRDefault="00791D2F" w:rsidP="0058001A">
      <w:pPr>
        <w:spacing w:before="0"/>
        <w:rPr>
          <w:rFonts w:cs="Arial"/>
          <w:sz w:val="24"/>
          <w:szCs w:val="24"/>
        </w:rPr>
      </w:pPr>
    </w:p>
    <w:p w:rsidR="00791D2F" w:rsidRDefault="00791D2F" w:rsidP="0058001A">
      <w:pPr>
        <w:spacing w:before="0"/>
        <w:rPr>
          <w:rFonts w:cs="Arial"/>
          <w:sz w:val="24"/>
          <w:szCs w:val="24"/>
        </w:rPr>
      </w:pPr>
    </w:p>
    <w:p w:rsidR="00791D2F" w:rsidRPr="00791D2F" w:rsidRDefault="00791D2F" w:rsidP="0058001A">
      <w:pPr>
        <w:spacing w:before="0"/>
        <w:rPr>
          <w:rFonts w:cs="Arial"/>
          <w:sz w:val="24"/>
          <w:szCs w:val="24"/>
          <w:lang w:val="sr-Cyrl-RS"/>
        </w:rPr>
      </w:pPr>
    </w:p>
    <w:p w:rsidR="00C037C0" w:rsidRPr="0058001A" w:rsidRDefault="00C037C0" w:rsidP="0058001A">
      <w:pPr>
        <w:spacing w:before="0"/>
        <w:rPr>
          <w:rFonts w:cs="Arial"/>
          <w:sz w:val="24"/>
          <w:szCs w:val="24"/>
        </w:rPr>
      </w:pPr>
    </w:p>
    <w:p w:rsidR="006B0EEC" w:rsidRPr="0058001A" w:rsidRDefault="006B0EEC" w:rsidP="0058001A">
      <w:pPr>
        <w:spacing w:before="0"/>
        <w:rPr>
          <w:rFonts w:cs="Arial"/>
          <w:sz w:val="24"/>
          <w:szCs w:val="24"/>
        </w:rPr>
      </w:pPr>
    </w:p>
    <w:p w:rsidR="006B0EEC" w:rsidRPr="0058001A" w:rsidRDefault="006B0EEC" w:rsidP="0058001A">
      <w:pPr>
        <w:spacing w:before="0"/>
        <w:rPr>
          <w:rFonts w:cs="Arial"/>
          <w:sz w:val="24"/>
          <w:szCs w:val="24"/>
        </w:rPr>
      </w:pPr>
    </w:p>
    <w:p w:rsidR="002E12CC" w:rsidRPr="0058001A" w:rsidRDefault="002E12CC" w:rsidP="009D2DF9">
      <w:pPr>
        <w:pStyle w:val="Heading10"/>
        <w:numPr>
          <w:ilvl w:val="0"/>
          <w:numId w:val="16"/>
        </w:numPr>
        <w:spacing w:before="0"/>
        <w:jc w:val="both"/>
        <w:rPr>
          <w:rFonts w:cs="Arial"/>
          <w:sz w:val="24"/>
          <w:szCs w:val="24"/>
          <w:lang w:val="sr-Cyrl-RS"/>
        </w:rPr>
      </w:pPr>
      <w:bookmarkStart w:id="14" w:name="_Toc442559878"/>
      <w:bookmarkStart w:id="15" w:name="_Toc427817448"/>
      <w:r w:rsidRPr="0058001A">
        <w:rPr>
          <w:rFonts w:cs="Arial"/>
          <w:sz w:val="24"/>
          <w:szCs w:val="24"/>
          <w:lang w:val="sr-Cyrl-RS"/>
        </w:rPr>
        <w:t>ПОДАЦИ О ПРЕДМЕТУ ЈАВНЕ НАБАВКЕ</w:t>
      </w:r>
    </w:p>
    <w:p w:rsidR="001420D1" w:rsidRPr="0058001A" w:rsidRDefault="001420D1" w:rsidP="0058001A">
      <w:pPr>
        <w:spacing w:before="0"/>
        <w:rPr>
          <w:rFonts w:cs="Arial"/>
          <w:sz w:val="24"/>
          <w:szCs w:val="24"/>
          <w:lang w:val="sr-Cyrl-RS" w:eastAsia="ar-SA"/>
        </w:rPr>
      </w:pPr>
    </w:p>
    <w:p w:rsidR="002E12CC" w:rsidRPr="00791D2F" w:rsidRDefault="002E12CC" w:rsidP="0058001A">
      <w:pPr>
        <w:pStyle w:val="Heading10"/>
        <w:spacing w:before="0"/>
        <w:ind w:left="0" w:firstLine="0"/>
        <w:jc w:val="both"/>
        <w:rPr>
          <w:rFonts w:cs="Arial"/>
          <w:sz w:val="24"/>
          <w:szCs w:val="24"/>
          <w:lang w:val="sr-Cyrl-RS"/>
        </w:rPr>
      </w:pPr>
      <w:r w:rsidRPr="0058001A">
        <w:rPr>
          <w:rFonts w:cs="Arial"/>
          <w:sz w:val="24"/>
          <w:szCs w:val="24"/>
          <w:lang w:val="sr-Cyrl-RS"/>
        </w:rPr>
        <w:t xml:space="preserve">2.1 </w:t>
      </w:r>
      <w:r w:rsidRPr="00791D2F">
        <w:rPr>
          <w:rFonts w:cs="Arial"/>
          <w:sz w:val="24"/>
          <w:szCs w:val="24"/>
          <w:lang w:val="sr-Cyrl-RS"/>
        </w:rPr>
        <w:t xml:space="preserve">Опис предмета јавне набавке, назив и ознака из општег речника </w:t>
      </w:r>
      <w:r w:rsidR="0032186E" w:rsidRPr="00791D2F">
        <w:rPr>
          <w:rFonts w:cs="Arial"/>
          <w:sz w:val="24"/>
          <w:szCs w:val="24"/>
          <w:lang w:val="sr-Cyrl-RS"/>
        </w:rPr>
        <w:t xml:space="preserve"> </w:t>
      </w:r>
      <w:r w:rsidRPr="00791D2F">
        <w:rPr>
          <w:rFonts w:cs="Arial"/>
          <w:sz w:val="24"/>
          <w:szCs w:val="24"/>
          <w:lang w:val="sr-Cyrl-RS"/>
        </w:rPr>
        <w:t>набавке</w:t>
      </w:r>
    </w:p>
    <w:p w:rsidR="0032186E" w:rsidRPr="00791D2F" w:rsidRDefault="0032186E" w:rsidP="0058001A">
      <w:pPr>
        <w:spacing w:before="0"/>
        <w:rPr>
          <w:rFonts w:cs="Arial"/>
          <w:sz w:val="24"/>
          <w:szCs w:val="24"/>
          <w:lang w:val="sr-Cyrl-RS" w:eastAsia="ar-SA"/>
        </w:rPr>
      </w:pPr>
    </w:p>
    <w:p w:rsidR="00C037C0" w:rsidRPr="00791D2F" w:rsidRDefault="002E12CC" w:rsidP="0058001A">
      <w:pPr>
        <w:spacing w:before="0"/>
        <w:rPr>
          <w:rFonts w:cs="Arial"/>
          <w:sz w:val="24"/>
          <w:szCs w:val="24"/>
          <w:lang w:val="ru-RU"/>
        </w:rPr>
      </w:pPr>
      <w:r w:rsidRPr="00791D2F">
        <w:rPr>
          <w:rFonts w:cs="Arial"/>
          <w:b/>
          <w:sz w:val="24"/>
          <w:szCs w:val="24"/>
          <w:lang w:eastAsia="zh-CN"/>
        </w:rPr>
        <w:t>Опис предмета јавне набавке</w:t>
      </w:r>
      <w:r w:rsidRPr="00791D2F">
        <w:rPr>
          <w:rFonts w:cs="Arial"/>
          <w:sz w:val="24"/>
          <w:szCs w:val="24"/>
          <w:lang w:eastAsia="zh-CN"/>
        </w:rPr>
        <w:t xml:space="preserve">: </w:t>
      </w:r>
      <w:r w:rsidR="00791D2F" w:rsidRPr="00791D2F">
        <w:rPr>
          <w:rFonts w:cs="Arial"/>
          <w:sz w:val="24"/>
          <w:szCs w:val="24"/>
          <w:lang w:val="ru-RU"/>
        </w:rPr>
        <w:t>Набавка и уградња регулационе склопке за монофазни блок трансформатор 110/6 КВ</w:t>
      </w:r>
    </w:p>
    <w:p w:rsidR="00791D2F" w:rsidRPr="00791D2F" w:rsidRDefault="00791D2F" w:rsidP="0058001A">
      <w:pPr>
        <w:spacing w:before="0"/>
        <w:rPr>
          <w:rFonts w:cs="Arial"/>
          <w:b/>
          <w:sz w:val="24"/>
          <w:szCs w:val="24"/>
          <w:lang w:eastAsia="zh-CN"/>
        </w:rPr>
      </w:pPr>
    </w:p>
    <w:p w:rsidR="00791D2F" w:rsidRPr="00791D2F" w:rsidRDefault="002E12CC" w:rsidP="00791D2F">
      <w:pPr>
        <w:pStyle w:val="ListParagraph"/>
        <w:spacing w:after="0" w:line="240" w:lineRule="auto"/>
        <w:ind w:left="-360" w:right="-14" w:firstLine="360"/>
        <w:rPr>
          <w:rFonts w:ascii="Arial" w:hAnsi="Arial" w:cs="Arial"/>
          <w:sz w:val="24"/>
          <w:szCs w:val="24"/>
          <w:lang w:val="ru-RU"/>
        </w:rPr>
      </w:pPr>
      <w:r w:rsidRPr="00791D2F">
        <w:rPr>
          <w:rFonts w:ascii="Arial" w:hAnsi="Arial" w:cs="Arial"/>
          <w:b/>
          <w:sz w:val="24"/>
          <w:szCs w:val="24"/>
          <w:lang w:eastAsia="zh-CN"/>
        </w:rPr>
        <w:t>Назив из општег речника набавке</w:t>
      </w:r>
      <w:r w:rsidRPr="00791D2F">
        <w:rPr>
          <w:rFonts w:ascii="Arial" w:hAnsi="Arial" w:cs="Arial"/>
          <w:sz w:val="24"/>
          <w:szCs w:val="24"/>
          <w:lang w:eastAsia="zh-CN"/>
        </w:rPr>
        <w:t>:</w:t>
      </w:r>
      <w:r w:rsidR="001420D1" w:rsidRPr="00791D2F">
        <w:rPr>
          <w:rFonts w:ascii="Arial" w:hAnsi="Arial" w:cs="Arial"/>
          <w:sz w:val="24"/>
          <w:szCs w:val="24"/>
          <w:lang w:eastAsia="zh-CN"/>
        </w:rPr>
        <w:t xml:space="preserve"> </w:t>
      </w:r>
      <w:r w:rsidR="00791D2F" w:rsidRPr="00791D2F">
        <w:rPr>
          <w:rFonts w:ascii="Arial" w:hAnsi="Arial" w:cs="Arial"/>
          <w:sz w:val="24"/>
          <w:szCs w:val="24"/>
          <w:lang w:val="ru-RU"/>
        </w:rPr>
        <w:t xml:space="preserve">Склопке </w:t>
      </w:r>
    </w:p>
    <w:p w:rsidR="00C037C0" w:rsidRPr="00791D2F" w:rsidRDefault="00C037C0" w:rsidP="0058001A">
      <w:pPr>
        <w:spacing w:before="0"/>
        <w:rPr>
          <w:rFonts w:cs="Arial"/>
          <w:b/>
          <w:sz w:val="24"/>
          <w:szCs w:val="24"/>
          <w:lang w:eastAsia="zh-CN"/>
        </w:rPr>
      </w:pPr>
    </w:p>
    <w:p w:rsidR="0032186E" w:rsidRPr="00791D2F" w:rsidRDefault="002E12CC" w:rsidP="0058001A">
      <w:pPr>
        <w:spacing w:before="0"/>
        <w:rPr>
          <w:rFonts w:cs="Arial"/>
          <w:sz w:val="24"/>
          <w:szCs w:val="24"/>
          <w:lang w:val="sr-Cyrl-RS" w:eastAsia="zh-CN"/>
        </w:rPr>
      </w:pPr>
      <w:r w:rsidRPr="00791D2F">
        <w:rPr>
          <w:rFonts w:cs="Arial"/>
          <w:b/>
          <w:sz w:val="24"/>
          <w:szCs w:val="24"/>
          <w:lang w:eastAsia="zh-CN"/>
        </w:rPr>
        <w:t>Ознака из општег речника набавке</w:t>
      </w:r>
      <w:r w:rsidRPr="00791D2F">
        <w:rPr>
          <w:rFonts w:cs="Arial"/>
          <w:sz w:val="24"/>
          <w:szCs w:val="24"/>
          <w:lang w:eastAsia="zh-CN"/>
        </w:rPr>
        <w:t xml:space="preserve">: </w:t>
      </w:r>
      <w:r w:rsidR="00791D2F" w:rsidRPr="00791D2F">
        <w:rPr>
          <w:rFonts w:cs="Arial"/>
          <w:sz w:val="24"/>
          <w:szCs w:val="24"/>
          <w:lang w:val="ru-RU"/>
        </w:rPr>
        <w:t>31214100</w:t>
      </w:r>
    </w:p>
    <w:p w:rsidR="0058001A" w:rsidRPr="00791D2F" w:rsidRDefault="0058001A" w:rsidP="0058001A">
      <w:pPr>
        <w:spacing w:before="0"/>
        <w:rPr>
          <w:rFonts w:cs="Arial"/>
          <w:sz w:val="24"/>
          <w:szCs w:val="24"/>
          <w:lang w:val="sr-Cyrl-RS" w:eastAsia="zh-CN"/>
        </w:rPr>
      </w:pPr>
    </w:p>
    <w:p w:rsidR="00062DE3" w:rsidRPr="00791D2F" w:rsidRDefault="002921FD" w:rsidP="0058001A">
      <w:pPr>
        <w:tabs>
          <w:tab w:val="left" w:pos="1134"/>
        </w:tabs>
        <w:spacing w:before="0"/>
        <w:jc w:val="left"/>
        <w:rPr>
          <w:rFonts w:cs="Arial"/>
          <w:sz w:val="24"/>
          <w:szCs w:val="24"/>
          <w:lang w:val="sr-Cyrl-RS" w:eastAsia="zh-CN"/>
        </w:rPr>
      </w:pPr>
      <w:r w:rsidRPr="00791D2F">
        <w:rPr>
          <w:rFonts w:cs="Arial"/>
          <w:sz w:val="24"/>
          <w:szCs w:val="24"/>
          <w:lang w:eastAsia="zh-CN"/>
        </w:rPr>
        <w:t xml:space="preserve">Детаљани подаци о предмету набавке наведени су у </w:t>
      </w:r>
      <w:r w:rsidR="00807062" w:rsidRPr="00791D2F">
        <w:rPr>
          <w:rFonts w:cs="Arial"/>
          <w:sz w:val="24"/>
          <w:szCs w:val="24"/>
          <w:lang w:val="sr-Cyrl-RS" w:eastAsia="zh-CN"/>
        </w:rPr>
        <w:t>С</w:t>
      </w:r>
      <w:r w:rsidRPr="00791D2F">
        <w:rPr>
          <w:rFonts w:cs="Arial"/>
          <w:sz w:val="24"/>
          <w:szCs w:val="24"/>
          <w:lang w:eastAsia="zh-CN"/>
        </w:rPr>
        <w:t>пецификацији</w:t>
      </w:r>
      <w:r w:rsidR="00807062" w:rsidRPr="00791D2F">
        <w:rPr>
          <w:rFonts w:cs="Arial"/>
          <w:sz w:val="24"/>
          <w:szCs w:val="24"/>
          <w:lang w:val="sr-Cyrl-RS" w:eastAsia="zh-CN"/>
        </w:rPr>
        <w:t xml:space="preserve"> добара</w:t>
      </w:r>
      <w:r w:rsidRPr="00791D2F">
        <w:rPr>
          <w:rFonts w:cs="Arial"/>
          <w:sz w:val="24"/>
          <w:szCs w:val="24"/>
          <w:lang w:eastAsia="zh-CN"/>
        </w:rPr>
        <w:t xml:space="preserve"> (погл</w:t>
      </w:r>
      <w:r w:rsidR="005B3358" w:rsidRPr="00791D2F">
        <w:rPr>
          <w:rFonts w:cs="Arial"/>
          <w:sz w:val="24"/>
          <w:szCs w:val="24"/>
          <w:lang w:eastAsia="zh-CN"/>
        </w:rPr>
        <w:t>авље 3. Конкурсне документације</w:t>
      </w:r>
      <w:r w:rsidR="0058001A" w:rsidRPr="00791D2F">
        <w:rPr>
          <w:rFonts w:cs="Arial"/>
          <w:sz w:val="24"/>
          <w:szCs w:val="24"/>
          <w:lang w:val="sr-Cyrl-RS" w:eastAsia="zh-CN"/>
        </w:rPr>
        <w:t>)</w:t>
      </w:r>
    </w:p>
    <w:p w:rsidR="0058001A" w:rsidRDefault="0058001A" w:rsidP="0058001A">
      <w:pPr>
        <w:tabs>
          <w:tab w:val="left" w:pos="1134"/>
        </w:tabs>
        <w:spacing w:before="0"/>
        <w:jc w:val="left"/>
        <w:rPr>
          <w:rFonts w:cs="Arial"/>
          <w:sz w:val="24"/>
          <w:szCs w:val="24"/>
          <w:lang w:val="sr-Cyrl-RS" w:eastAsia="zh-CN"/>
        </w:rPr>
      </w:pPr>
    </w:p>
    <w:p w:rsidR="0058001A" w:rsidRDefault="0058001A" w:rsidP="0058001A">
      <w:pPr>
        <w:tabs>
          <w:tab w:val="left" w:pos="1134"/>
        </w:tabs>
        <w:spacing w:before="0"/>
        <w:jc w:val="left"/>
        <w:rPr>
          <w:rFonts w:cs="Arial"/>
          <w:sz w:val="24"/>
          <w:szCs w:val="24"/>
          <w:lang w:val="sr-Cyrl-RS" w:eastAsia="zh-CN"/>
        </w:rPr>
      </w:pPr>
    </w:p>
    <w:p w:rsidR="0058001A" w:rsidRDefault="0058001A" w:rsidP="0058001A">
      <w:pPr>
        <w:tabs>
          <w:tab w:val="left" w:pos="1134"/>
        </w:tabs>
        <w:spacing w:before="0"/>
        <w:jc w:val="left"/>
        <w:rPr>
          <w:rFonts w:cs="Arial"/>
          <w:sz w:val="24"/>
          <w:szCs w:val="24"/>
          <w:lang w:val="sr-Cyrl-RS" w:eastAsia="zh-CN"/>
        </w:rPr>
      </w:pPr>
    </w:p>
    <w:p w:rsidR="0058001A" w:rsidRDefault="0058001A" w:rsidP="0058001A">
      <w:pPr>
        <w:tabs>
          <w:tab w:val="left" w:pos="1134"/>
        </w:tabs>
        <w:spacing w:before="0"/>
        <w:jc w:val="left"/>
        <w:rPr>
          <w:rFonts w:cs="Arial"/>
          <w:sz w:val="24"/>
          <w:szCs w:val="24"/>
          <w:lang w:val="sr-Cyrl-RS" w:eastAsia="zh-CN"/>
        </w:rPr>
      </w:pPr>
    </w:p>
    <w:p w:rsidR="0058001A" w:rsidRDefault="0058001A" w:rsidP="0058001A">
      <w:pPr>
        <w:tabs>
          <w:tab w:val="left" w:pos="1134"/>
        </w:tabs>
        <w:spacing w:before="0"/>
        <w:jc w:val="left"/>
        <w:rPr>
          <w:rFonts w:cs="Arial"/>
          <w:sz w:val="24"/>
          <w:szCs w:val="24"/>
          <w:lang w:val="sr-Cyrl-RS" w:eastAsia="zh-CN"/>
        </w:rPr>
      </w:pPr>
    </w:p>
    <w:p w:rsidR="0058001A" w:rsidRDefault="0058001A" w:rsidP="0058001A">
      <w:pPr>
        <w:tabs>
          <w:tab w:val="left" w:pos="1134"/>
        </w:tabs>
        <w:spacing w:before="0"/>
        <w:jc w:val="left"/>
        <w:rPr>
          <w:rFonts w:cs="Arial"/>
          <w:sz w:val="24"/>
          <w:szCs w:val="24"/>
          <w:lang w:val="sr-Cyrl-RS" w:eastAsia="zh-CN"/>
        </w:rPr>
      </w:pPr>
    </w:p>
    <w:p w:rsidR="0058001A" w:rsidRDefault="0058001A" w:rsidP="0058001A">
      <w:pPr>
        <w:tabs>
          <w:tab w:val="left" w:pos="1134"/>
        </w:tabs>
        <w:spacing w:before="0"/>
        <w:jc w:val="left"/>
        <w:rPr>
          <w:rFonts w:cs="Arial"/>
          <w:sz w:val="24"/>
          <w:szCs w:val="24"/>
          <w:lang w:val="sr-Cyrl-RS" w:eastAsia="zh-CN"/>
        </w:rPr>
      </w:pPr>
    </w:p>
    <w:p w:rsidR="0058001A" w:rsidRDefault="0058001A" w:rsidP="0058001A">
      <w:pPr>
        <w:tabs>
          <w:tab w:val="left" w:pos="1134"/>
        </w:tabs>
        <w:spacing w:before="0"/>
        <w:jc w:val="left"/>
        <w:rPr>
          <w:rFonts w:cs="Arial"/>
          <w:sz w:val="24"/>
          <w:szCs w:val="24"/>
          <w:lang w:val="sr-Cyrl-RS" w:eastAsia="zh-CN"/>
        </w:rPr>
      </w:pPr>
    </w:p>
    <w:p w:rsidR="0058001A" w:rsidRDefault="0058001A" w:rsidP="0058001A">
      <w:pPr>
        <w:tabs>
          <w:tab w:val="left" w:pos="1134"/>
        </w:tabs>
        <w:spacing w:before="0"/>
        <w:jc w:val="left"/>
        <w:rPr>
          <w:rFonts w:cs="Arial"/>
          <w:sz w:val="24"/>
          <w:szCs w:val="24"/>
          <w:lang w:val="sr-Cyrl-RS" w:eastAsia="zh-CN"/>
        </w:rPr>
      </w:pPr>
    </w:p>
    <w:p w:rsidR="0058001A" w:rsidRDefault="0058001A" w:rsidP="0058001A">
      <w:pPr>
        <w:tabs>
          <w:tab w:val="left" w:pos="1134"/>
        </w:tabs>
        <w:spacing w:before="0"/>
        <w:jc w:val="left"/>
        <w:rPr>
          <w:rFonts w:cs="Arial"/>
          <w:sz w:val="24"/>
          <w:szCs w:val="24"/>
          <w:lang w:val="sr-Cyrl-RS" w:eastAsia="zh-CN"/>
        </w:rPr>
      </w:pPr>
    </w:p>
    <w:p w:rsidR="0058001A" w:rsidRDefault="0058001A" w:rsidP="0058001A">
      <w:pPr>
        <w:tabs>
          <w:tab w:val="left" w:pos="1134"/>
        </w:tabs>
        <w:spacing w:before="0"/>
        <w:jc w:val="left"/>
        <w:rPr>
          <w:rFonts w:cs="Arial"/>
          <w:sz w:val="24"/>
          <w:szCs w:val="24"/>
          <w:lang w:val="sr-Cyrl-RS" w:eastAsia="zh-CN"/>
        </w:rPr>
      </w:pPr>
    </w:p>
    <w:p w:rsidR="0058001A" w:rsidRDefault="0058001A" w:rsidP="0058001A">
      <w:pPr>
        <w:tabs>
          <w:tab w:val="left" w:pos="1134"/>
        </w:tabs>
        <w:spacing w:before="0"/>
        <w:jc w:val="left"/>
        <w:rPr>
          <w:rFonts w:cs="Arial"/>
          <w:sz w:val="24"/>
          <w:szCs w:val="24"/>
          <w:lang w:val="sr-Cyrl-RS" w:eastAsia="zh-CN"/>
        </w:rPr>
      </w:pPr>
    </w:p>
    <w:p w:rsidR="0058001A" w:rsidRDefault="0058001A" w:rsidP="0058001A">
      <w:pPr>
        <w:tabs>
          <w:tab w:val="left" w:pos="1134"/>
        </w:tabs>
        <w:spacing w:before="0"/>
        <w:jc w:val="left"/>
        <w:rPr>
          <w:rFonts w:cs="Arial"/>
          <w:sz w:val="24"/>
          <w:szCs w:val="24"/>
          <w:lang w:val="sr-Cyrl-RS" w:eastAsia="zh-CN"/>
        </w:rPr>
      </w:pPr>
    </w:p>
    <w:p w:rsidR="0058001A" w:rsidRDefault="0058001A" w:rsidP="0058001A">
      <w:pPr>
        <w:tabs>
          <w:tab w:val="left" w:pos="1134"/>
        </w:tabs>
        <w:spacing w:before="0"/>
        <w:jc w:val="left"/>
        <w:rPr>
          <w:rFonts w:cs="Arial"/>
          <w:sz w:val="24"/>
          <w:szCs w:val="24"/>
          <w:lang w:val="sr-Cyrl-RS" w:eastAsia="zh-CN"/>
        </w:rPr>
      </w:pPr>
    </w:p>
    <w:p w:rsidR="0058001A" w:rsidRDefault="0058001A" w:rsidP="0058001A">
      <w:pPr>
        <w:tabs>
          <w:tab w:val="left" w:pos="1134"/>
        </w:tabs>
        <w:spacing w:before="0"/>
        <w:jc w:val="left"/>
        <w:rPr>
          <w:rFonts w:cs="Arial"/>
          <w:sz w:val="24"/>
          <w:szCs w:val="24"/>
          <w:lang w:val="sr-Cyrl-RS" w:eastAsia="zh-CN"/>
        </w:rPr>
      </w:pPr>
    </w:p>
    <w:p w:rsidR="0058001A" w:rsidRDefault="0058001A" w:rsidP="0058001A">
      <w:pPr>
        <w:tabs>
          <w:tab w:val="left" w:pos="1134"/>
        </w:tabs>
        <w:spacing w:before="0"/>
        <w:jc w:val="left"/>
        <w:rPr>
          <w:rFonts w:cs="Arial"/>
          <w:sz w:val="24"/>
          <w:szCs w:val="24"/>
          <w:lang w:val="sr-Cyrl-RS" w:eastAsia="zh-CN"/>
        </w:rPr>
      </w:pPr>
    </w:p>
    <w:p w:rsidR="0058001A" w:rsidRDefault="0058001A" w:rsidP="0058001A">
      <w:pPr>
        <w:tabs>
          <w:tab w:val="left" w:pos="1134"/>
        </w:tabs>
        <w:spacing w:before="0"/>
        <w:jc w:val="left"/>
        <w:rPr>
          <w:rFonts w:cs="Arial"/>
          <w:sz w:val="24"/>
          <w:szCs w:val="24"/>
          <w:lang w:val="sr-Cyrl-RS" w:eastAsia="zh-CN"/>
        </w:rPr>
      </w:pPr>
    </w:p>
    <w:p w:rsidR="0058001A" w:rsidRDefault="0058001A" w:rsidP="0058001A">
      <w:pPr>
        <w:tabs>
          <w:tab w:val="left" w:pos="1134"/>
        </w:tabs>
        <w:spacing w:before="0"/>
        <w:jc w:val="left"/>
        <w:rPr>
          <w:rFonts w:cs="Arial"/>
          <w:sz w:val="24"/>
          <w:szCs w:val="24"/>
          <w:lang w:val="sr-Cyrl-RS" w:eastAsia="zh-CN"/>
        </w:rPr>
      </w:pPr>
    </w:p>
    <w:p w:rsidR="0058001A" w:rsidRDefault="0058001A" w:rsidP="0058001A">
      <w:pPr>
        <w:tabs>
          <w:tab w:val="left" w:pos="1134"/>
        </w:tabs>
        <w:spacing w:before="0"/>
        <w:jc w:val="left"/>
        <w:rPr>
          <w:rFonts w:cs="Arial"/>
          <w:sz w:val="24"/>
          <w:szCs w:val="24"/>
          <w:lang w:val="sr-Cyrl-RS" w:eastAsia="zh-CN"/>
        </w:rPr>
      </w:pPr>
    </w:p>
    <w:p w:rsidR="0058001A" w:rsidRDefault="0058001A" w:rsidP="0058001A">
      <w:pPr>
        <w:tabs>
          <w:tab w:val="left" w:pos="1134"/>
        </w:tabs>
        <w:spacing w:before="0"/>
        <w:jc w:val="left"/>
        <w:rPr>
          <w:rFonts w:cs="Arial"/>
          <w:sz w:val="24"/>
          <w:szCs w:val="24"/>
          <w:lang w:val="sr-Cyrl-RS" w:eastAsia="zh-CN"/>
        </w:rPr>
      </w:pPr>
    </w:p>
    <w:p w:rsidR="0058001A" w:rsidRDefault="0058001A" w:rsidP="0058001A">
      <w:pPr>
        <w:tabs>
          <w:tab w:val="left" w:pos="1134"/>
        </w:tabs>
        <w:spacing w:before="0"/>
        <w:jc w:val="left"/>
        <w:rPr>
          <w:rFonts w:cs="Arial"/>
          <w:sz w:val="24"/>
          <w:szCs w:val="24"/>
          <w:lang w:val="sr-Cyrl-RS" w:eastAsia="zh-CN"/>
        </w:rPr>
      </w:pPr>
    </w:p>
    <w:p w:rsidR="0058001A" w:rsidRDefault="0058001A" w:rsidP="0058001A">
      <w:pPr>
        <w:tabs>
          <w:tab w:val="left" w:pos="1134"/>
        </w:tabs>
        <w:spacing w:before="0"/>
        <w:jc w:val="left"/>
        <w:rPr>
          <w:rFonts w:cs="Arial"/>
          <w:sz w:val="24"/>
          <w:szCs w:val="24"/>
          <w:lang w:val="sr-Cyrl-RS" w:eastAsia="zh-CN"/>
        </w:rPr>
      </w:pPr>
    </w:p>
    <w:p w:rsidR="0058001A" w:rsidRDefault="0058001A" w:rsidP="0058001A">
      <w:pPr>
        <w:tabs>
          <w:tab w:val="left" w:pos="1134"/>
        </w:tabs>
        <w:spacing w:before="0"/>
        <w:jc w:val="left"/>
        <w:rPr>
          <w:rFonts w:cs="Arial"/>
          <w:sz w:val="24"/>
          <w:szCs w:val="24"/>
          <w:lang w:val="sr-Cyrl-RS" w:eastAsia="zh-CN"/>
        </w:rPr>
      </w:pPr>
    </w:p>
    <w:p w:rsidR="0058001A" w:rsidRDefault="0058001A" w:rsidP="0058001A">
      <w:pPr>
        <w:tabs>
          <w:tab w:val="left" w:pos="1134"/>
        </w:tabs>
        <w:spacing w:before="0"/>
        <w:jc w:val="left"/>
        <w:rPr>
          <w:rFonts w:cs="Arial"/>
          <w:sz w:val="24"/>
          <w:szCs w:val="24"/>
          <w:lang w:val="sr-Cyrl-RS" w:eastAsia="zh-CN"/>
        </w:rPr>
      </w:pPr>
    </w:p>
    <w:p w:rsidR="0058001A" w:rsidRDefault="0058001A" w:rsidP="0058001A">
      <w:pPr>
        <w:tabs>
          <w:tab w:val="left" w:pos="1134"/>
        </w:tabs>
        <w:spacing w:before="0"/>
        <w:jc w:val="left"/>
        <w:rPr>
          <w:rFonts w:cs="Arial"/>
          <w:sz w:val="24"/>
          <w:szCs w:val="24"/>
          <w:lang w:val="sr-Cyrl-RS" w:eastAsia="zh-CN"/>
        </w:rPr>
      </w:pPr>
    </w:p>
    <w:p w:rsidR="0058001A" w:rsidRDefault="0058001A" w:rsidP="0058001A">
      <w:pPr>
        <w:tabs>
          <w:tab w:val="left" w:pos="1134"/>
        </w:tabs>
        <w:spacing w:before="0"/>
        <w:jc w:val="left"/>
        <w:rPr>
          <w:rFonts w:cs="Arial"/>
          <w:sz w:val="24"/>
          <w:szCs w:val="24"/>
          <w:lang w:val="sr-Cyrl-RS" w:eastAsia="zh-CN"/>
        </w:rPr>
      </w:pPr>
    </w:p>
    <w:p w:rsidR="0058001A" w:rsidRDefault="0058001A" w:rsidP="0058001A">
      <w:pPr>
        <w:tabs>
          <w:tab w:val="left" w:pos="1134"/>
        </w:tabs>
        <w:spacing w:before="0"/>
        <w:jc w:val="left"/>
        <w:rPr>
          <w:rFonts w:cs="Arial"/>
          <w:sz w:val="24"/>
          <w:szCs w:val="24"/>
          <w:lang w:val="sr-Cyrl-RS" w:eastAsia="zh-CN"/>
        </w:rPr>
      </w:pPr>
    </w:p>
    <w:p w:rsidR="0058001A" w:rsidRDefault="0058001A" w:rsidP="0058001A">
      <w:pPr>
        <w:tabs>
          <w:tab w:val="left" w:pos="1134"/>
        </w:tabs>
        <w:spacing w:before="0"/>
        <w:jc w:val="left"/>
        <w:rPr>
          <w:rFonts w:cs="Arial"/>
          <w:sz w:val="24"/>
          <w:szCs w:val="24"/>
          <w:lang w:val="sr-Cyrl-RS" w:eastAsia="zh-CN"/>
        </w:rPr>
      </w:pPr>
    </w:p>
    <w:p w:rsidR="0058001A" w:rsidRDefault="0058001A" w:rsidP="0058001A">
      <w:pPr>
        <w:tabs>
          <w:tab w:val="left" w:pos="1134"/>
        </w:tabs>
        <w:spacing w:before="0"/>
        <w:jc w:val="left"/>
        <w:rPr>
          <w:rFonts w:cs="Arial"/>
          <w:sz w:val="24"/>
          <w:szCs w:val="24"/>
          <w:lang w:val="sr-Cyrl-RS" w:eastAsia="zh-CN"/>
        </w:rPr>
      </w:pPr>
    </w:p>
    <w:p w:rsidR="0058001A" w:rsidRDefault="0058001A" w:rsidP="0058001A">
      <w:pPr>
        <w:tabs>
          <w:tab w:val="left" w:pos="1134"/>
        </w:tabs>
        <w:spacing w:before="0"/>
        <w:jc w:val="left"/>
        <w:rPr>
          <w:rFonts w:cs="Arial"/>
          <w:sz w:val="24"/>
          <w:szCs w:val="24"/>
          <w:lang w:val="sr-Cyrl-RS" w:eastAsia="zh-CN"/>
        </w:rPr>
      </w:pPr>
    </w:p>
    <w:p w:rsidR="0058001A" w:rsidRDefault="0058001A" w:rsidP="0058001A">
      <w:pPr>
        <w:tabs>
          <w:tab w:val="left" w:pos="1134"/>
        </w:tabs>
        <w:spacing w:before="0"/>
        <w:jc w:val="left"/>
        <w:rPr>
          <w:rFonts w:cs="Arial"/>
          <w:sz w:val="24"/>
          <w:szCs w:val="24"/>
          <w:lang w:val="sr-Cyrl-RS" w:eastAsia="zh-CN"/>
        </w:rPr>
      </w:pPr>
    </w:p>
    <w:p w:rsidR="0058001A" w:rsidRDefault="0058001A" w:rsidP="0058001A">
      <w:pPr>
        <w:tabs>
          <w:tab w:val="left" w:pos="1134"/>
        </w:tabs>
        <w:spacing w:before="0"/>
        <w:jc w:val="left"/>
        <w:rPr>
          <w:rFonts w:cs="Arial"/>
          <w:sz w:val="24"/>
          <w:szCs w:val="24"/>
          <w:lang w:val="sr-Cyrl-RS" w:eastAsia="zh-CN"/>
        </w:rPr>
      </w:pPr>
    </w:p>
    <w:p w:rsidR="0058001A" w:rsidRDefault="0058001A" w:rsidP="0058001A">
      <w:pPr>
        <w:tabs>
          <w:tab w:val="left" w:pos="1134"/>
        </w:tabs>
        <w:spacing w:before="0"/>
        <w:jc w:val="left"/>
        <w:rPr>
          <w:rFonts w:cs="Arial"/>
          <w:sz w:val="24"/>
          <w:szCs w:val="24"/>
          <w:lang w:val="sr-Cyrl-RS" w:eastAsia="zh-CN"/>
        </w:rPr>
      </w:pPr>
    </w:p>
    <w:p w:rsidR="0058001A" w:rsidRDefault="0058001A" w:rsidP="0058001A">
      <w:pPr>
        <w:tabs>
          <w:tab w:val="left" w:pos="1134"/>
        </w:tabs>
        <w:spacing w:before="0"/>
        <w:jc w:val="left"/>
        <w:rPr>
          <w:rFonts w:cs="Arial"/>
          <w:sz w:val="24"/>
          <w:szCs w:val="24"/>
          <w:lang w:val="sr-Cyrl-RS" w:eastAsia="zh-CN"/>
        </w:rPr>
      </w:pPr>
    </w:p>
    <w:p w:rsidR="0058001A" w:rsidRDefault="0058001A" w:rsidP="0058001A">
      <w:pPr>
        <w:tabs>
          <w:tab w:val="left" w:pos="1134"/>
        </w:tabs>
        <w:spacing w:before="0"/>
        <w:jc w:val="left"/>
        <w:rPr>
          <w:rFonts w:cs="Arial"/>
          <w:sz w:val="24"/>
          <w:szCs w:val="24"/>
          <w:lang w:val="sr-Cyrl-RS" w:eastAsia="zh-CN"/>
        </w:rPr>
      </w:pPr>
    </w:p>
    <w:p w:rsidR="0058001A" w:rsidRPr="0058001A" w:rsidRDefault="0058001A" w:rsidP="000D5F05">
      <w:pPr>
        <w:tabs>
          <w:tab w:val="left" w:pos="1134"/>
        </w:tabs>
        <w:spacing w:before="0"/>
        <w:rPr>
          <w:rFonts w:cs="Arial"/>
          <w:sz w:val="24"/>
          <w:szCs w:val="24"/>
          <w:lang w:val="sr-Cyrl-RS" w:eastAsia="zh-CN"/>
        </w:rPr>
        <w:sectPr w:rsidR="0058001A" w:rsidRPr="0058001A" w:rsidSect="00C037C0">
          <w:headerReference w:type="default" r:id="rId167"/>
          <w:footerReference w:type="even" r:id="rId168"/>
          <w:footerReference w:type="default" r:id="rId169"/>
          <w:headerReference w:type="first" r:id="rId170"/>
          <w:footerReference w:type="first" r:id="rId171"/>
          <w:footnotePr>
            <w:pos w:val="beneathText"/>
          </w:footnotePr>
          <w:pgSz w:w="11909" w:h="16834" w:code="9"/>
          <w:pgMar w:top="1134" w:right="851" w:bottom="1134" w:left="1134" w:header="142" w:footer="437" w:gutter="0"/>
          <w:cols w:space="708"/>
          <w:titlePg/>
          <w:docGrid w:linePitch="360"/>
        </w:sectPr>
      </w:pPr>
    </w:p>
    <w:p w:rsidR="000D5F05" w:rsidRPr="000D5F05" w:rsidRDefault="00C10758" w:rsidP="009D2DF9">
      <w:pPr>
        <w:pStyle w:val="ListParagraph"/>
        <w:numPr>
          <w:ilvl w:val="0"/>
          <w:numId w:val="16"/>
        </w:numPr>
        <w:spacing w:before="0"/>
        <w:rPr>
          <w:rFonts w:ascii="Arial" w:hAnsi="Arial" w:cs="Arial"/>
          <w:b/>
          <w:sz w:val="24"/>
          <w:szCs w:val="24"/>
          <w:lang w:val="sr-Cyrl-RS"/>
        </w:rPr>
      </w:pPr>
      <w:r>
        <w:rPr>
          <w:rFonts w:ascii="Arial" w:hAnsi="Arial" w:cs="Arial"/>
          <w:b/>
          <w:sz w:val="24"/>
          <w:szCs w:val="24"/>
          <w:lang w:val="sr-Cyrl-RS"/>
        </w:rPr>
        <w:lastRenderedPageBreak/>
        <w:t>ТЕХНИЧКА СПЕЦИФИКАЦИЈА</w:t>
      </w:r>
    </w:p>
    <w:p w:rsidR="000D5F05" w:rsidRPr="00DA42FE" w:rsidRDefault="000D5F05" w:rsidP="000D5F05">
      <w:pPr>
        <w:spacing w:before="0"/>
        <w:rPr>
          <w:rFonts w:cs="Arial"/>
        </w:rPr>
      </w:pPr>
    </w:p>
    <w:tbl>
      <w:tblPr>
        <w:tblW w:w="5496"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6822"/>
        <w:gridCol w:w="1081"/>
        <w:gridCol w:w="1350"/>
      </w:tblGrid>
      <w:tr w:rsidR="000D5F05" w:rsidRPr="00DA42FE" w:rsidTr="000D5F05">
        <w:trPr>
          <w:trHeight w:val="850"/>
        </w:trPr>
        <w:tc>
          <w:tcPr>
            <w:tcW w:w="333" w:type="pct"/>
            <w:shd w:val="clear" w:color="auto" w:fill="C6D9F1" w:themeFill="text2" w:themeFillTint="33"/>
            <w:vAlign w:val="center"/>
          </w:tcPr>
          <w:p w:rsidR="000D5F05" w:rsidRPr="00DA42FE" w:rsidRDefault="000D5F05" w:rsidP="00611E1E">
            <w:pPr>
              <w:spacing w:before="0"/>
              <w:jc w:val="center"/>
              <w:rPr>
                <w:rFonts w:cs="Arial"/>
                <w:b/>
                <w:bCs/>
                <w:i/>
                <w:iCs/>
                <w:sz w:val="20"/>
                <w:szCs w:val="24"/>
                <w:lang w:val="sr-Cyrl-CS"/>
              </w:rPr>
            </w:pPr>
            <w:r w:rsidRPr="00DA42FE">
              <w:rPr>
                <w:rFonts w:cs="Arial"/>
                <w:b/>
                <w:bCs/>
                <w:i/>
                <w:iCs/>
                <w:sz w:val="20"/>
                <w:szCs w:val="24"/>
                <w:lang w:val="sr-Cyrl-CS"/>
              </w:rPr>
              <w:t>Рбр</w:t>
            </w:r>
          </w:p>
        </w:tc>
        <w:tc>
          <w:tcPr>
            <w:tcW w:w="3441" w:type="pct"/>
            <w:shd w:val="clear" w:color="auto" w:fill="C6D9F1" w:themeFill="text2" w:themeFillTint="33"/>
            <w:vAlign w:val="center"/>
          </w:tcPr>
          <w:p w:rsidR="000D5F05" w:rsidRPr="00DA42FE" w:rsidRDefault="000D5F05" w:rsidP="00611E1E">
            <w:pPr>
              <w:spacing w:before="0"/>
              <w:jc w:val="center"/>
              <w:rPr>
                <w:rFonts w:cs="Arial"/>
                <w:b/>
                <w:bCs/>
                <w:i/>
                <w:iCs/>
                <w:sz w:val="20"/>
                <w:szCs w:val="24"/>
                <w:lang w:val="sr-Cyrl-CS"/>
              </w:rPr>
            </w:pPr>
            <w:r w:rsidRPr="00DA42FE">
              <w:rPr>
                <w:rFonts w:cs="Arial"/>
                <w:b/>
                <w:bCs/>
                <w:i/>
                <w:iCs/>
                <w:sz w:val="20"/>
                <w:szCs w:val="24"/>
                <w:lang w:val="sr-Cyrl-RS"/>
              </w:rPr>
              <w:t>Врста</w:t>
            </w:r>
            <w:r w:rsidRPr="00DA42FE">
              <w:rPr>
                <w:rFonts w:cs="Arial"/>
                <w:b/>
                <w:bCs/>
                <w:i/>
                <w:iCs/>
                <w:sz w:val="20"/>
                <w:szCs w:val="24"/>
                <w:lang w:val="sr-Cyrl-CS"/>
              </w:rPr>
              <w:t xml:space="preserve"> </w:t>
            </w:r>
            <w:r w:rsidRPr="00DA42FE">
              <w:rPr>
                <w:rFonts w:cs="Arial"/>
                <w:b/>
                <w:bCs/>
                <w:i/>
                <w:iCs/>
                <w:sz w:val="20"/>
                <w:szCs w:val="24"/>
                <w:lang w:val="sr-Cyrl-RS"/>
              </w:rPr>
              <w:t>радова</w:t>
            </w:r>
          </w:p>
        </w:tc>
        <w:tc>
          <w:tcPr>
            <w:tcW w:w="545" w:type="pct"/>
            <w:shd w:val="clear" w:color="auto" w:fill="C6D9F1" w:themeFill="text2" w:themeFillTint="33"/>
            <w:vAlign w:val="center"/>
          </w:tcPr>
          <w:p w:rsidR="000D5F05" w:rsidRPr="00DA42FE" w:rsidRDefault="000D5F05" w:rsidP="00611E1E">
            <w:pPr>
              <w:spacing w:before="0"/>
              <w:jc w:val="center"/>
              <w:rPr>
                <w:rFonts w:cs="Arial"/>
                <w:b/>
                <w:bCs/>
                <w:i/>
                <w:iCs/>
                <w:sz w:val="20"/>
                <w:szCs w:val="24"/>
                <w:lang w:val="sr-Cyrl-CS"/>
              </w:rPr>
            </w:pPr>
            <w:r w:rsidRPr="00DA42FE">
              <w:rPr>
                <w:rFonts w:cs="Arial"/>
                <w:b/>
                <w:bCs/>
                <w:i/>
                <w:iCs/>
                <w:sz w:val="20"/>
                <w:szCs w:val="24"/>
                <w:lang w:val="sr-Cyrl-CS"/>
              </w:rPr>
              <w:t>Јед.</w:t>
            </w:r>
          </w:p>
          <w:p w:rsidR="000D5F05" w:rsidRPr="00DA42FE" w:rsidRDefault="000D5F05" w:rsidP="00611E1E">
            <w:pPr>
              <w:spacing w:before="0"/>
              <w:jc w:val="center"/>
              <w:rPr>
                <w:rFonts w:cs="Arial"/>
                <w:b/>
                <w:bCs/>
                <w:i/>
                <w:iCs/>
                <w:sz w:val="20"/>
                <w:szCs w:val="24"/>
                <w:lang w:val="sr-Cyrl-CS"/>
              </w:rPr>
            </w:pPr>
            <w:r w:rsidRPr="00DA42FE">
              <w:rPr>
                <w:rFonts w:cs="Arial"/>
                <w:b/>
                <w:bCs/>
                <w:i/>
                <w:iCs/>
                <w:sz w:val="20"/>
                <w:szCs w:val="24"/>
                <w:lang w:val="sr-Cyrl-CS"/>
              </w:rPr>
              <w:t>мере</w:t>
            </w:r>
          </w:p>
        </w:tc>
        <w:tc>
          <w:tcPr>
            <w:tcW w:w="681" w:type="pct"/>
            <w:shd w:val="clear" w:color="auto" w:fill="C6D9F1" w:themeFill="text2" w:themeFillTint="33"/>
            <w:vAlign w:val="center"/>
          </w:tcPr>
          <w:p w:rsidR="000D5F05" w:rsidRPr="00DA42FE" w:rsidRDefault="000D5F05" w:rsidP="00611E1E">
            <w:pPr>
              <w:spacing w:before="0"/>
              <w:jc w:val="center"/>
              <w:rPr>
                <w:rFonts w:cs="Arial"/>
                <w:b/>
                <w:bCs/>
                <w:i/>
                <w:iCs/>
                <w:sz w:val="20"/>
                <w:szCs w:val="24"/>
                <w:lang w:val="sr-Cyrl-RS"/>
              </w:rPr>
            </w:pPr>
            <w:r w:rsidRPr="00DA42FE">
              <w:rPr>
                <w:rFonts w:cs="Arial"/>
                <w:b/>
                <w:bCs/>
                <w:i/>
                <w:iCs/>
                <w:sz w:val="20"/>
                <w:szCs w:val="24"/>
                <w:lang w:val="sr-Cyrl-CS"/>
              </w:rPr>
              <w:t>Обим (Кол</w:t>
            </w:r>
            <w:r w:rsidRPr="00DA42FE">
              <w:rPr>
                <w:rFonts w:cs="Arial"/>
                <w:b/>
                <w:bCs/>
                <w:i/>
                <w:iCs/>
                <w:sz w:val="20"/>
                <w:szCs w:val="24"/>
              </w:rPr>
              <w:t>.</w:t>
            </w:r>
            <w:r w:rsidRPr="00DA42FE">
              <w:rPr>
                <w:rFonts w:cs="Arial"/>
                <w:b/>
                <w:bCs/>
                <w:i/>
                <w:iCs/>
                <w:sz w:val="20"/>
                <w:szCs w:val="24"/>
                <w:lang w:val="sr-Cyrl-RS"/>
              </w:rPr>
              <w:t>)</w:t>
            </w:r>
          </w:p>
        </w:tc>
      </w:tr>
      <w:tr w:rsidR="000D5F05" w:rsidRPr="00DA42FE" w:rsidTr="000D5F05">
        <w:trPr>
          <w:trHeight w:val="397"/>
        </w:trPr>
        <w:tc>
          <w:tcPr>
            <w:tcW w:w="333" w:type="pct"/>
            <w:shd w:val="clear" w:color="auto" w:fill="auto"/>
            <w:vAlign w:val="center"/>
          </w:tcPr>
          <w:p w:rsidR="000D5F05" w:rsidRPr="00DA42FE" w:rsidRDefault="000D5F05" w:rsidP="00611E1E">
            <w:pPr>
              <w:spacing w:before="0"/>
              <w:jc w:val="center"/>
              <w:rPr>
                <w:rFonts w:cs="Arial"/>
                <w:b/>
                <w:bCs/>
                <w:i/>
                <w:iCs/>
                <w:sz w:val="20"/>
                <w:szCs w:val="20"/>
                <w:lang w:val="sr-Cyrl-CS"/>
              </w:rPr>
            </w:pPr>
            <w:r w:rsidRPr="00DA42FE">
              <w:rPr>
                <w:rFonts w:cs="Arial"/>
                <w:b/>
                <w:bCs/>
                <w:i/>
                <w:iCs/>
                <w:sz w:val="20"/>
                <w:szCs w:val="20"/>
                <w:lang w:val="sr-Cyrl-CS"/>
              </w:rPr>
              <w:t>(1)</w:t>
            </w:r>
          </w:p>
        </w:tc>
        <w:tc>
          <w:tcPr>
            <w:tcW w:w="3441" w:type="pct"/>
            <w:shd w:val="clear" w:color="auto" w:fill="auto"/>
            <w:vAlign w:val="center"/>
          </w:tcPr>
          <w:p w:rsidR="000D5F05" w:rsidRPr="00DA42FE" w:rsidRDefault="000D5F05" w:rsidP="00611E1E">
            <w:pPr>
              <w:spacing w:before="0"/>
              <w:jc w:val="center"/>
              <w:rPr>
                <w:rFonts w:cs="Arial"/>
                <w:b/>
                <w:bCs/>
                <w:i/>
                <w:iCs/>
                <w:sz w:val="20"/>
                <w:szCs w:val="20"/>
                <w:lang w:val="sr-Cyrl-CS"/>
              </w:rPr>
            </w:pPr>
            <w:r w:rsidRPr="00DA42FE">
              <w:rPr>
                <w:rFonts w:cs="Arial"/>
                <w:b/>
                <w:bCs/>
                <w:i/>
                <w:iCs/>
                <w:sz w:val="20"/>
                <w:szCs w:val="20"/>
                <w:lang w:val="sr-Cyrl-CS"/>
              </w:rPr>
              <w:t>(2)</w:t>
            </w:r>
          </w:p>
        </w:tc>
        <w:tc>
          <w:tcPr>
            <w:tcW w:w="545" w:type="pct"/>
            <w:shd w:val="clear" w:color="auto" w:fill="auto"/>
            <w:vAlign w:val="center"/>
          </w:tcPr>
          <w:p w:rsidR="000D5F05" w:rsidRPr="00DA42FE" w:rsidRDefault="000D5F05" w:rsidP="00611E1E">
            <w:pPr>
              <w:spacing w:before="0"/>
              <w:jc w:val="center"/>
              <w:rPr>
                <w:rFonts w:cs="Arial"/>
                <w:b/>
                <w:bCs/>
                <w:i/>
                <w:iCs/>
                <w:sz w:val="20"/>
                <w:szCs w:val="20"/>
                <w:lang w:val="sr-Cyrl-CS"/>
              </w:rPr>
            </w:pPr>
            <w:r w:rsidRPr="00DA42FE">
              <w:rPr>
                <w:rFonts w:cs="Arial"/>
                <w:b/>
                <w:bCs/>
                <w:i/>
                <w:iCs/>
                <w:sz w:val="20"/>
                <w:szCs w:val="20"/>
                <w:lang w:val="sr-Cyrl-CS"/>
              </w:rPr>
              <w:t>(3)</w:t>
            </w:r>
          </w:p>
        </w:tc>
        <w:tc>
          <w:tcPr>
            <w:tcW w:w="681" w:type="pct"/>
            <w:shd w:val="clear" w:color="auto" w:fill="auto"/>
            <w:vAlign w:val="center"/>
          </w:tcPr>
          <w:p w:rsidR="000D5F05" w:rsidRPr="00DA42FE" w:rsidRDefault="000D5F05" w:rsidP="00611E1E">
            <w:pPr>
              <w:spacing w:before="0"/>
              <w:jc w:val="center"/>
              <w:rPr>
                <w:rFonts w:cs="Arial"/>
                <w:b/>
                <w:bCs/>
                <w:i/>
                <w:iCs/>
                <w:sz w:val="20"/>
                <w:szCs w:val="20"/>
                <w:lang w:val="sr-Cyrl-CS"/>
              </w:rPr>
            </w:pPr>
            <w:r w:rsidRPr="00DA42FE">
              <w:rPr>
                <w:rFonts w:cs="Arial"/>
                <w:b/>
                <w:bCs/>
                <w:i/>
                <w:iCs/>
                <w:sz w:val="20"/>
                <w:szCs w:val="20"/>
                <w:lang w:val="sr-Cyrl-CS"/>
              </w:rPr>
              <w:t>(4)</w:t>
            </w:r>
          </w:p>
        </w:tc>
      </w:tr>
      <w:tr w:rsidR="000D5F05" w:rsidRPr="00DA42FE" w:rsidTr="000D5F05">
        <w:trPr>
          <w:trHeight w:val="397"/>
        </w:trPr>
        <w:tc>
          <w:tcPr>
            <w:tcW w:w="333" w:type="pct"/>
            <w:vAlign w:val="center"/>
          </w:tcPr>
          <w:p w:rsidR="000D5F05" w:rsidRPr="00B02377" w:rsidRDefault="000D5F05" w:rsidP="00611E1E">
            <w:pPr>
              <w:spacing w:before="0"/>
              <w:jc w:val="center"/>
              <w:rPr>
                <w:rFonts w:cs="Arial"/>
                <w:sz w:val="20"/>
                <w:szCs w:val="20"/>
                <w:lang w:val="sr-Cyrl-CS" w:eastAsia="sr-Latn-CS"/>
              </w:rPr>
            </w:pPr>
            <w:r>
              <w:rPr>
                <w:rFonts w:cs="Arial"/>
                <w:sz w:val="20"/>
                <w:szCs w:val="20"/>
                <w:lang w:val="sr-Cyrl-CS" w:eastAsia="sr-Latn-CS"/>
              </w:rPr>
              <w:t>1</w:t>
            </w:r>
          </w:p>
        </w:tc>
        <w:tc>
          <w:tcPr>
            <w:tcW w:w="3441" w:type="pct"/>
            <w:vAlign w:val="center"/>
          </w:tcPr>
          <w:p w:rsidR="000D5F05" w:rsidRPr="00B02377" w:rsidRDefault="000D5F05" w:rsidP="00611E1E">
            <w:pPr>
              <w:autoSpaceDE w:val="0"/>
              <w:autoSpaceDN w:val="0"/>
              <w:adjustRightInd w:val="0"/>
              <w:jc w:val="left"/>
              <w:rPr>
                <w:rFonts w:cs="Arial"/>
                <w:b/>
                <w:bCs/>
                <w:color w:val="000000"/>
                <w:sz w:val="20"/>
                <w:lang w:val="ru-RU"/>
              </w:rPr>
            </w:pPr>
            <w:r w:rsidRPr="00B02377">
              <w:rPr>
                <w:rFonts w:cs="Arial"/>
                <w:b/>
                <w:bCs/>
                <w:color w:val="000000"/>
                <w:sz w:val="20"/>
                <w:lang w:val="sr-Latn-CS"/>
              </w:rPr>
              <w:t xml:space="preserve">КАРАКТЕРИСТИКЕ </w:t>
            </w:r>
            <w:r w:rsidRPr="00B02377">
              <w:rPr>
                <w:rFonts w:cs="Arial"/>
                <w:b/>
                <w:bCs/>
                <w:color w:val="000000"/>
                <w:sz w:val="20"/>
                <w:lang w:val="ru-RU"/>
              </w:rPr>
              <w:t>МОНОФАЗНОГ БЛОК ТРАНСФОРМАТОРА:</w:t>
            </w:r>
          </w:p>
          <w:p w:rsidR="000D5F05" w:rsidRPr="00B02377" w:rsidRDefault="000D5F05" w:rsidP="009D2DF9">
            <w:pPr>
              <w:numPr>
                <w:ilvl w:val="0"/>
                <w:numId w:val="30"/>
              </w:numPr>
              <w:tabs>
                <w:tab w:val="clear" w:pos="1080"/>
                <w:tab w:val="num" w:pos="500"/>
                <w:tab w:val="left" w:leader="dot" w:pos="6606"/>
              </w:tabs>
              <w:autoSpaceDE w:val="0"/>
              <w:autoSpaceDN w:val="0"/>
              <w:adjustRightInd w:val="0"/>
              <w:spacing w:before="0"/>
              <w:ind w:left="930" w:hanging="760"/>
              <w:jc w:val="left"/>
              <w:rPr>
                <w:rFonts w:cs="Arial"/>
                <w:color w:val="000000"/>
                <w:sz w:val="20"/>
                <w:lang w:val="ru-RU"/>
              </w:rPr>
            </w:pPr>
            <w:r w:rsidRPr="00B02377">
              <w:rPr>
                <w:rFonts w:cs="Arial"/>
                <w:color w:val="000000"/>
                <w:sz w:val="20"/>
                <w:lang w:val="ru-RU"/>
              </w:rPr>
              <w:t>Произвођач</w:t>
            </w:r>
            <w:r w:rsidRPr="00B02377">
              <w:rPr>
                <w:rFonts w:cs="Arial"/>
                <w:color w:val="000000"/>
                <w:sz w:val="20"/>
                <w:lang w:val="sr-Latn-CS"/>
              </w:rPr>
              <w:t>:</w:t>
            </w:r>
            <w:r>
              <w:rPr>
                <w:rFonts w:cs="Arial"/>
                <w:color w:val="000000"/>
                <w:sz w:val="20"/>
                <w:lang w:val="sr-Cyrl-RS"/>
              </w:rPr>
              <w:t>………………………………</w:t>
            </w:r>
            <w:r>
              <w:rPr>
                <w:rFonts w:cs="Arial"/>
                <w:color w:val="000000"/>
                <w:sz w:val="20"/>
              </w:rPr>
              <w:t>………</w:t>
            </w:r>
            <w:r>
              <w:rPr>
                <w:rFonts w:cs="Arial"/>
                <w:color w:val="000000"/>
                <w:sz w:val="20"/>
                <w:lang w:val="sr-Cyrl-RS"/>
              </w:rPr>
              <w:t>…</w:t>
            </w:r>
            <w:r>
              <w:rPr>
                <w:rFonts w:cs="Arial"/>
                <w:color w:val="000000"/>
                <w:sz w:val="20"/>
              </w:rPr>
              <w:t>.</w:t>
            </w:r>
            <w:r>
              <w:rPr>
                <w:rFonts w:cs="Arial"/>
                <w:color w:val="000000"/>
                <w:sz w:val="20"/>
                <w:lang w:val="sr-Cyrl-RS"/>
              </w:rPr>
              <w:t>...…</w:t>
            </w:r>
            <w:r w:rsidRPr="00B02377">
              <w:rPr>
                <w:rFonts w:cs="Arial"/>
                <w:color w:val="000000"/>
                <w:sz w:val="20"/>
                <w:lang w:val="ru-RU"/>
              </w:rPr>
              <w:t>BBC</w:t>
            </w:r>
          </w:p>
          <w:p w:rsidR="000D5F05" w:rsidRPr="00B02377" w:rsidRDefault="000D5F05" w:rsidP="009D2DF9">
            <w:pPr>
              <w:numPr>
                <w:ilvl w:val="0"/>
                <w:numId w:val="30"/>
              </w:numPr>
              <w:tabs>
                <w:tab w:val="clear" w:pos="1080"/>
                <w:tab w:val="num" w:pos="500"/>
                <w:tab w:val="left" w:leader="dot" w:pos="6606"/>
              </w:tabs>
              <w:autoSpaceDE w:val="0"/>
              <w:autoSpaceDN w:val="0"/>
              <w:adjustRightInd w:val="0"/>
              <w:spacing w:before="0"/>
              <w:ind w:left="930" w:hanging="760"/>
              <w:jc w:val="left"/>
              <w:rPr>
                <w:rFonts w:cs="Arial"/>
                <w:color w:val="000000"/>
                <w:sz w:val="20"/>
                <w:lang w:val="ru-RU"/>
              </w:rPr>
            </w:pPr>
            <w:r w:rsidRPr="00B02377">
              <w:rPr>
                <w:rFonts w:cs="Arial"/>
                <w:color w:val="000000"/>
                <w:sz w:val="20"/>
                <w:lang w:val="ru-RU"/>
              </w:rPr>
              <w:t>Тип</w:t>
            </w:r>
            <w:r w:rsidRPr="00B02377">
              <w:rPr>
                <w:rFonts w:cs="Arial"/>
                <w:color w:val="000000"/>
                <w:sz w:val="20"/>
                <w:lang w:val="sr-Latn-CS"/>
              </w:rPr>
              <w:t>:</w:t>
            </w:r>
            <w:r>
              <w:rPr>
                <w:rFonts w:cs="Arial"/>
                <w:color w:val="000000"/>
                <w:sz w:val="20"/>
                <w:lang w:val="sr-Latn-CS"/>
              </w:rPr>
              <w:t>………………………………….….</w:t>
            </w:r>
            <w:r w:rsidRPr="00B02377">
              <w:rPr>
                <w:rFonts w:cs="Arial"/>
                <w:color w:val="000000"/>
                <w:sz w:val="20"/>
                <w:lang w:val="ru-RU"/>
              </w:rPr>
              <w:t>TUWKа 10.000/110-1</w:t>
            </w:r>
          </w:p>
          <w:p w:rsidR="000D5F05" w:rsidRPr="00346B45" w:rsidRDefault="000D5F05" w:rsidP="009D2DF9">
            <w:pPr>
              <w:numPr>
                <w:ilvl w:val="0"/>
                <w:numId w:val="30"/>
              </w:numPr>
              <w:tabs>
                <w:tab w:val="clear" w:pos="1080"/>
                <w:tab w:val="num" w:pos="500"/>
                <w:tab w:val="left" w:leader="dot" w:pos="6606"/>
              </w:tabs>
              <w:autoSpaceDE w:val="0"/>
              <w:autoSpaceDN w:val="0"/>
              <w:adjustRightInd w:val="0"/>
              <w:spacing w:before="0"/>
              <w:ind w:left="930" w:hanging="760"/>
              <w:jc w:val="left"/>
              <w:rPr>
                <w:rFonts w:cs="Arial"/>
                <w:color w:val="000000"/>
                <w:sz w:val="20"/>
                <w:lang w:val="ru-RU"/>
              </w:rPr>
            </w:pPr>
            <w:r w:rsidRPr="00B02377">
              <w:rPr>
                <w:rFonts w:cs="Arial"/>
                <w:color w:val="000000"/>
                <w:sz w:val="20"/>
                <w:lang w:val="ru-RU"/>
              </w:rPr>
              <w:t>Фаб</w:t>
            </w:r>
            <w:r>
              <w:rPr>
                <w:rFonts w:cs="Arial"/>
                <w:color w:val="000000"/>
                <w:sz w:val="20"/>
                <w:lang w:val="ru-RU"/>
              </w:rPr>
              <w:t>рички бр. и год. производње….</w:t>
            </w:r>
            <w:r w:rsidRPr="00346B45">
              <w:rPr>
                <w:rFonts w:cs="Arial"/>
                <w:color w:val="000000"/>
                <w:sz w:val="20"/>
                <w:lang w:val="ru-RU"/>
              </w:rPr>
              <w:t>..</w:t>
            </w:r>
            <w:r w:rsidRPr="00346B45">
              <w:rPr>
                <w:rFonts w:cs="Arial"/>
                <w:sz w:val="20"/>
                <w:lang w:val="ru-RU"/>
              </w:rPr>
              <w:t>АW 577814-16/1974</w:t>
            </w:r>
          </w:p>
          <w:p w:rsidR="000D5F05" w:rsidRPr="00B02377" w:rsidRDefault="000D5F05" w:rsidP="009D2DF9">
            <w:pPr>
              <w:numPr>
                <w:ilvl w:val="0"/>
                <w:numId w:val="30"/>
              </w:numPr>
              <w:tabs>
                <w:tab w:val="clear" w:pos="1080"/>
                <w:tab w:val="num" w:pos="500"/>
                <w:tab w:val="left" w:leader="dot" w:pos="6606"/>
              </w:tabs>
              <w:autoSpaceDE w:val="0"/>
              <w:autoSpaceDN w:val="0"/>
              <w:adjustRightInd w:val="0"/>
              <w:spacing w:before="0"/>
              <w:ind w:left="930" w:hanging="760"/>
              <w:jc w:val="left"/>
              <w:rPr>
                <w:rFonts w:cs="Arial"/>
                <w:color w:val="000000"/>
                <w:sz w:val="20"/>
                <w:lang w:val="ru-RU"/>
              </w:rPr>
            </w:pPr>
            <w:r w:rsidRPr="00B02377">
              <w:rPr>
                <w:rFonts w:cs="Arial"/>
                <w:color w:val="000000"/>
                <w:sz w:val="20"/>
                <w:lang w:val="ru-RU"/>
              </w:rPr>
              <w:t>Учестаност</w:t>
            </w:r>
            <w:r>
              <w:rPr>
                <w:rFonts w:cs="Arial"/>
                <w:color w:val="000000"/>
                <w:sz w:val="20"/>
                <w:lang w:val="sr-Latn-CS"/>
              </w:rPr>
              <w:t>:…</w:t>
            </w:r>
            <w:r>
              <w:rPr>
                <w:rFonts w:cs="Arial"/>
                <w:color w:val="000000"/>
                <w:sz w:val="20"/>
                <w:lang w:val="sr-Cyrl-RS"/>
              </w:rPr>
              <w:t>……………………</w:t>
            </w:r>
            <w:r>
              <w:rPr>
                <w:rFonts w:cs="Arial"/>
                <w:color w:val="000000"/>
                <w:sz w:val="20"/>
              </w:rPr>
              <w:t>….……</w:t>
            </w:r>
            <w:r>
              <w:rPr>
                <w:rFonts w:cs="Arial"/>
                <w:color w:val="000000"/>
                <w:sz w:val="20"/>
                <w:lang w:val="sr-Cyrl-RS"/>
              </w:rPr>
              <w:t>………..……..</w:t>
            </w:r>
            <w:r w:rsidRPr="00B02377">
              <w:rPr>
                <w:rFonts w:cs="Arial"/>
                <w:color w:val="000000"/>
                <w:sz w:val="20"/>
                <w:lang w:val="ru-RU"/>
              </w:rPr>
              <w:t>50Hz</w:t>
            </w:r>
          </w:p>
          <w:p w:rsidR="000D5F05" w:rsidRPr="00B02377" w:rsidRDefault="000D5F05" w:rsidP="009D2DF9">
            <w:pPr>
              <w:numPr>
                <w:ilvl w:val="0"/>
                <w:numId w:val="30"/>
              </w:numPr>
              <w:tabs>
                <w:tab w:val="clear" w:pos="1080"/>
                <w:tab w:val="num" w:pos="500"/>
                <w:tab w:val="left" w:leader="dot" w:pos="6606"/>
              </w:tabs>
              <w:autoSpaceDE w:val="0"/>
              <w:autoSpaceDN w:val="0"/>
              <w:adjustRightInd w:val="0"/>
              <w:spacing w:before="0"/>
              <w:ind w:left="930" w:hanging="760"/>
              <w:jc w:val="left"/>
              <w:rPr>
                <w:rFonts w:cs="Arial"/>
                <w:color w:val="000000"/>
                <w:sz w:val="20"/>
                <w:lang w:val="ru-RU"/>
              </w:rPr>
            </w:pPr>
            <w:r>
              <w:rPr>
                <w:rFonts w:cs="Arial"/>
                <w:color w:val="000000"/>
                <w:sz w:val="20"/>
                <w:lang w:val="ru-RU"/>
              </w:rPr>
              <w:t>Врста хлађењ.............................</w:t>
            </w:r>
            <w:r>
              <w:rPr>
                <w:rFonts w:cs="Arial"/>
                <w:color w:val="000000"/>
                <w:sz w:val="20"/>
              </w:rPr>
              <w:t>...........</w:t>
            </w:r>
            <w:r>
              <w:rPr>
                <w:rFonts w:cs="Arial"/>
                <w:color w:val="000000"/>
                <w:sz w:val="20"/>
                <w:lang w:val="ru-RU"/>
              </w:rPr>
              <w:t>....................</w:t>
            </w:r>
            <w:r w:rsidRPr="00B02377">
              <w:rPr>
                <w:rFonts w:cs="Arial"/>
                <w:color w:val="000000"/>
                <w:sz w:val="20"/>
                <w:lang w:val="ru-RU"/>
              </w:rPr>
              <w:t>OFWF</w:t>
            </w:r>
          </w:p>
          <w:p w:rsidR="000D5F05" w:rsidRPr="00B02377" w:rsidRDefault="000D5F05" w:rsidP="009D2DF9">
            <w:pPr>
              <w:numPr>
                <w:ilvl w:val="0"/>
                <w:numId w:val="30"/>
              </w:numPr>
              <w:tabs>
                <w:tab w:val="clear" w:pos="1080"/>
                <w:tab w:val="num" w:pos="500"/>
                <w:tab w:val="left" w:leader="dot" w:pos="6606"/>
              </w:tabs>
              <w:autoSpaceDE w:val="0"/>
              <w:autoSpaceDN w:val="0"/>
              <w:adjustRightInd w:val="0"/>
              <w:spacing w:before="0"/>
              <w:ind w:left="930" w:hanging="760"/>
              <w:jc w:val="left"/>
              <w:rPr>
                <w:rFonts w:cs="Arial"/>
                <w:color w:val="000000"/>
                <w:sz w:val="20"/>
                <w:lang w:val="ru-RU"/>
              </w:rPr>
            </w:pPr>
            <w:r>
              <w:rPr>
                <w:rFonts w:cs="Arial"/>
                <w:color w:val="000000"/>
                <w:sz w:val="20"/>
                <w:lang w:val="ru-RU"/>
              </w:rPr>
              <w:t xml:space="preserve">Номинална </w:t>
            </w:r>
            <w:r w:rsidRPr="00B02377">
              <w:rPr>
                <w:rFonts w:cs="Arial"/>
                <w:color w:val="000000"/>
                <w:sz w:val="20"/>
                <w:lang w:val="ru-RU"/>
              </w:rPr>
              <w:t>снага</w:t>
            </w:r>
            <w:r w:rsidRPr="00B02377">
              <w:rPr>
                <w:rFonts w:cs="Arial"/>
                <w:color w:val="000000"/>
                <w:sz w:val="20"/>
                <w:lang w:val="sr-Latn-CS"/>
              </w:rPr>
              <w:t>:</w:t>
            </w:r>
            <w:r>
              <w:rPr>
                <w:rFonts w:cs="Arial"/>
                <w:color w:val="000000"/>
                <w:sz w:val="20"/>
                <w:lang w:val="sr-Cyrl-RS"/>
              </w:rPr>
              <w:t>.......</w:t>
            </w:r>
            <w:r w:rsidRPr="00B02377">
              <w:rPr>
                <w:rFonts w:cs="Arial"/>
                <w:color w:val="000000"/>
                <w:sz w:val="20"/>
                <w:lang w:val="sr-Cyrl-RS"/>
              </w:rPr>
              <w:t>...............</w:t>
            </w:r>
            <w:r>
              <w:rPr>
                <w:rFonts w:cs="Arial"/>
                <w:color w:val="000000"/>
                <w:sz w:val="20"/>
              </w:rPr>
              <w:t>...........</w:t>
            </w:r>
            <w:r w:rsidRPr="00B02377">
              <w:rPr>
                <w:rFonts w:cs="Arial"/>
                <w:color w:val="000000"/>
                <w:sz w:val="20"/>
                <w:lang w:val="sr-Cyrl-RS"/>
              </w:rPr>
              <w:t>.........</w:t>
            </w:r>
            <w:r>
              <w:rPr>
                <w:rFonts w:cs="Arial"/>
                <w:color w:val="000000"/>
                <w:sz w:val="20"/>
                <w:lang w:val="sr-Cyrl-RS"/>
              </w:rPr>
              <w:t>..</w:t>
            </w:r>
            <w:r w:rsidRPr="00B02377">
              <w:rPr>
                <w:rFonts w:cs="Arial"/>
                <w:color w:val="000000"/>
                <w:sz w:val="20"/>
                <w:lang w:val="sr-Cyrl-RS"/>
              </w:rPr>
              <w:t>..</w:t>
            </w:r>
            <w:r w:rsidRPr="00B02377">
              <w:rPr>
                <w:rFonts w:cs="Arial"/>
                <w:color w:val="000000"/>
                <w:sz w:val="20"/>
                <w:lang w:val="ru-RU"/>
              </w:rPr>
              <w:t>10.000k</w:t>
            </w:r>
            <w:r w:rsidRPr="00B02377">
              <w:rPr>
                <w:rFonts w:cs="Arial"/>
                <w:color w:val="000000"/>
                <w:sz w:val="20"/>
                <w:lang w:val="sr-Latn-CS"/>
              </w:rPr>
              <w:t>V</w:t>
            </w:r>
            <w:r w:rsidRPr="00B02377">
              <w:rPr>
                <w:rFonts w:cs="Arial"/>
                <w:color w:val="000000"/>
                <w:sz w:val="20"/>
                <w:lang w:val="ru-RU"/>
              </w:rPr>
              <w:t>A</w:t>
            </w:r>
          </w:p>
          <w:p w:rsidR="000D5F05" w:rsidRPr="00552DA6" w:rsidRDefault="000D5F05" w:rsidP="009D2DF9">
            <w:pPr>
              <w:numPr>
                <w:ilvl w:val="0"/>
                <w:numId w:val="30"/>
              </w:numPr>
              <w:tabs>
                <w:tab w:val="clear" w:pos="1080"/>
                <w:tab w:val="num" w:pos="500"/>
                <w:tab w:val="left" w:leader="dot" w:pos="6606"/>
              </w:tabs>
              <w:autoSpaceDE w:val="0"/>
              <w:autoSpaceDN w:val="0"/>
              <w:adjustRightInd w:val="0"/>
              <w:spacing w:before="0"/>
              <w:ind w:left="930" w:hanging="760"/>
              <w:jc w:val="left"/>
              <w:rPr>
                <w:rFonts w:cs="Arial"/>
                <w:color w:val="000000"/>
                <w:sz w:val="20"/>
                <w:lang w:val="ru-RU"/>
              </w:rPr>
            </w:pPr>
            <w:r w:rsidRPr="00B02377">
              <w:rPr>
                <w:rFonts w:cs="Arial"/>
                <w:color w:val="000000"/>
                <w:sz w:val="20"/>
                <w:lang w:val="ru-RU"/>
              </w:rPr>
              <w:t>Номинални преносни однос</w:t>
            </w:r>
            <w:r w:rsidRPr="00B02377">
              <w:rPr>
                <w:rFonts w:cs="Arial"/>
                <w:color w:val="000000"/>
                <w:sz w:val="20"/>
                <w:lang w:val="sr-Latn-CS"/>
              </w:rPr>
              <w:t>:</w:t>
            </w:r>
            <w:r>
              <w:rPr>
                <w:rFonts w:cs="Arial"/>
                <w:color w:val="000000"/>
                <w:sz w:val="20"/>
                <w:lang w:val="sr-Cyrl-RS"/>
              </w:rPr>
              <w:t>…………</w:t>
            </w:r>
            <w:r>
              <w:rPr>
                <w:rFonts w:cs="Arial"/>
                <w:color w:val="000000"/>
                <w:sz w:val="20"/>
              </w:rPr>
              <w:t>.……..</w:t>
            </w:r>
            <w:r>
              <w:rPr>
                <w:rFonts w:cs="Arial"/>
                <w:color w:val="000000"/>
                <w:sz w:val="20"/>
                <w:lang w:val="sr-Cyrl-RS"/>
              </w:rPr>
              <w:t>………………</w:t>
            </w:r>
          </w:p>
          <w:p w:rsidR="000D5F05" w:rsidRPr="00B02377" w:rsidRDefault="000D5F05" w:rsidP="000D5F05">
            <w:pPr>
              <w:tabs>
                <w:tab w:val="num" w:pos="500"/>
                <w:tab w:val="left" w:leader="dot" w:pos="6606"/>
              </w:tabs>
              <w:autoSpaceDE w:val="0"/>
              <w:autoSpaceDN w:val="0"/>
              <w:adjustRightInd w:val="0"/>
              <w:spacing w:before="0"/>
              <w:ind w:left="1080"/>
              <w:jc w:val="left"/>
              <w:rPr>
                <w:rFonts w:cs="Arial"/>
                <w:color w:val="000000"/>
                <w:sz w:val="20"/>
                <w:lang w:val="ru-RU"/>
              </w:rPr>
            </w:pPr>
            <w:r>
              <w:rPr>
                <w:rFonts w:cs="Arial"/>
                <w:color w:val="000000"/>
                <w:sz w:val="20"/>
                <w:lang w:val="sr-Cyrl-RS"/>
              </w:rPr>
              <w:t>…………………</w:t>
            </w:r>
            <w:r>
              <w:rPr>
                <w:rFonts w:cs="Arial"/>
                <w:color w:val="000000"/>
                <w:sz w:val="20"/>
              </w:rPr>
              <w:t>…….</w:t>
            </w:r>
            <w:r>
              <w:rPr>
                <w:rFonts w:cs="Arial"/>
                <w:color w:val="000000"/>
                <w:sz w:val="20"/>
                <w:lang w:val="sr-Cyrl-RS"/>
              </w:rPr>
              <w:t>.</w:t>
            </w:r>
            <w:r w:rsidRPr="00B02377">
              <w:rPr>
                <w:rFonts w:cs="Arial"/>
                <w:color w:val="000000"/>
                <w:sz w:val="20"/>
                <w:lang w:val="sr-Cyrl-RS"/>
              </w:rPr>
              <w:t>.</w:t>
            </w:r>
            <w:r w:rsidRPr="00B02377">
              <w:rPr>
                <w:rFonts w:cs="Arial"/>
                <w:color w:val="000000"/>
                <w:sz w:val="20"/>
                <w:lang w:val="ru-RU"/>
              </w:rPr>
              <w:t>115.000±2x3.750/</w:t>
            </w:r>
            <w:r w:rsidRPr="00B02377">
              <w:rPr>
                <w:rFonts w:cs="Arial"/>
                <w:color w:val="FF0000"/>
                <w:position w:val="-8"/>
                <w:sz w:val="20"/>
                <w:lang w:val="ru-RU"/>
              </w:rPr>
              <w:object w:dxaOrig="3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1.75pt" o:ole="">
                  <v:imagedata r:id="rId172" o:title=""/>
                </v:shape>
                <o:OLEObject Type="Embed" ProgID="Equation.3" ShapeID="_x0000_i1025" DrawAspect="Content" ObjectID="_1536149427" r:id="rId173"/>
              </w:object>
            </w:r>
            <w:r w:rsidRPr="00B02377">
              <w:rPr>
                <w:rFonts w:cs="Arial"/>
                <w:color w:val="000000"/>
                <w:sz w:val="20"/>
                <w:lang w:val="ru-RU"/>
              </w:rPr>
              <w:t>/</w:t>
            </w:r>
            <w:r w:rsidRPr="00B02377">
              <w:rPr>
                <w:rFonts w:cs="Arial"/>
                <w:color w:val="000000"/>
                <w:sz w:val="20"/>
                <w:lang w:val="sr-Latn-CS"/>
              </w:rPr>
              <w:t xml:space="preserve"> </w:t>
            </w:r>
            <w:r w:rsidRPr="00B02377">
              <w:rPr>
                <w:rFonts w:cs="Arial"/>
                <w:color w:val="000000"/>
                <w:sz w:val="20"/>
                <w:lang w:val="ru-RU"/>
              </w:rPr>
              <w:t>6.300</w:t>
            </w:r>
            <w:r w:rsidRPr="00B02377">
              <w:rPr>
                <w:rFonts w:cs="Arial"/>
                <w:color w:val="000000"/>
                <w:sz w:val="20"/>
                <w:lang w:val="sr-Latn-CS"/>
              </w:rPr>
              <w:t>V</w:t>
            </w:r>
          </w:p>
          <w:p w:rsidR="000D5F05" w:rsidRPr="00B02377" w:rsidRDefault="000D5F05" w:rsidP="009D2DF9">
            <w:pPr>
              <w:numPr>
                <w:ilvl w:val="0"/>
                <w:numId w:val="30"/>
              </w:numPr>
              <w:tabs>
                <w:tab w:val="clear" w:pos="1080"/>
                <w:tab w:val="num" w:pos="500"/>
                <w:tab w:val="left" w:leader="dot" w:pos="6606"/>
              </w:tabs>
              <w:autoSpaceDE w:val="0"/>
              <w:autoSpaceDN w:val="0"/>
              <w:adjustRightInd w:val="0"/>
              <w:spacing w:before="0"/>
              <w:ind w:left="930" w:hanging="760"/>
              <w:jc w:val="left"/>
              <w:rPr>
                <w:rFonts w:cs="Arial"/>
                <w:color w:val="000000"/>
                <w:sz w:val="20"/>
                <w:lang w:val="ru-RU"/>
              </w:rPr>
            </w:pPr>
            <w:r w:rsidRPr="00B02377">
              <w:rPr>
                <w:rFonts w:cs="Arial"/>
                <w:color w:val="000000"/>
                <w:sz w:val="20"/>
                <w:lang w:val="ru-RU"/>
              </w:rPr>
              <w:t>Номиналне струје</w:t>
            </w:r>
            <w:r w:rsidRPr="00B02377">
              <w:rPr>
                <w:rFonts w:cs="Arial"/>
                <w:color w:val="000000"/>
                <w:sz w:val="20"/>
                <w:lang w:val="sr-Latn-CS"/>
              </w:rPr>
              <w:t>:</w:t>
            </w:r>
            <w:r>
              <w:rPr>
                <w:rFonts w:cs="Arial"/>
                <w:color w:val="000000"/>
                <w:sz w:val="20"/>
                <w:lang w:val="sr-Latn-CS"/>
              </w:rPr>
              <w:t>………</w:t>
            </w:r>
            <w:r>
              <w:rPr>
                <w:rFonts w:cs="Arial"/>
                <w:color w:val="000000"/>
                <w:sz w:val="20"/>
                <w:lang w:val="sr-Cyrl-RS"/>
              </w:rPr>
              <w:t>…</w:t>
            </w:r>
            <w:r w:rsidRPr="00B02377">
              <w:rPr>
                <w:rFonts w:cs="Arial"/>
                <w:color w:val="000000"/>
                <w:sz w:val="20"/>
                <w:lang w:val="sr-Cyrl-RS"/>
              </w:rPr>
              <w:t>..</w:t>
            </w:r>
            <w:r w:rsidRPr="00B02377">
              <w:rPr>
                <w:rFonts w:cs="Arial"/>
                <w:color w:val="000000"/>
                <w:sz w:val="20"/>
                <w:lang w:val="ru-RU"/>
              </w:rPr>
              <w:t>141,4-150,6-161,6/2749</w:t>
            </w:r>
            <w:r w:rsidRPr="00B02377">
              <w:rPr>
                <w:rFonts w:cs="Arial"/>
                <w:color w:val="000000"/>
                <w:sz w:val="20"/>
                <w:lang w:val="sr-Latn-CS"/>
              </w:rPr>
              <w:t xml:space="preserve"> </w:t>
            </w:r>
            <w:r w:rsidRPr="00B02377">
              <w:rPr>
                <w:rFonts w:cs="Arial"/>
                <w:color w:val="000000"/>
                <w:sz w:val="20"/>
                <w:lang w:val="ru-RU"/>
              </w:rPr>
              <w:t>/ 3А</w:t>
            </w:r>
          </w:p>
          <w:p w:rsidR="000D5F05" w:rsidRPr="00B02377" w:rsidRDefault="000D5F05" w:rsidP="009D2DF9">
            <w:pPr>
              <w:numPr>
                <w:ilvl w:val="0"/>
                <w:numId w:val="30"/>
              </w:numPr>
              <w:tabs>
                <w:tab w:val="clear" w:pos="1080"/>
                <w:tab w:val="num" w:pos="500"/>
                <w:tab w:val="left" w:leader="dot" w:pos="6606"/>
              </w:tabs>
              <w:autoSpaceDE w:val="0"/>
              <w:autoSpaceDN w:val="0"/>
              <w:adjustRightInd w:val="0"/>
              <w:spacing w:before="0"/>
              <w:ind w:left="930" w:hanging="760"/>
              <w:jc w:val="left"/>
              <w:rPr>
                <w:rFonts w:cs="Arial"/>
                <w:color w:val="000000"/>
                <w:sz w:val="20"/>
                <w:lang w:val="ru-RU"/>
              </w:rPr>
            </w:pPr>
            <w:r w:rsidRPr="00B02377">
              <w:rPr>
                <w:rFonts w:cs="Arial"/>
                <w:color w:val="000000"/>
                <w:sz w:val="20"/>
                <w:lang w:val="ru-RU"/>
              </w:rPr>
              <w:t>Напон кратког споја</w:t>
            </w:r>
            <w:r w:rsidRPr="00B02377">
              <w:rPr>
                <w:rFonts w:cs="Arial"/>
                <w:color w:val="000000"/>
                <w:sz w:val="20"/>
                <w:lang w:val="sr-Latn-CS"/>
              </w:rPr>
              <w:t>:</w:t>
            </w:r>
            <w:r>
              <w:rPr>
                <w:rFonts w:cs="Arial"/>
                <w:color w:val="000000"/>
                <w:sz w:val="20"/>
                <w:lang w:val="sr-Cyrl-RS"/>
              </w:rPr>
              <w:t>…</w:t>
            </w:r>
            <w:r>
              <w:rPr>
                <w:rFonts w:cs="Arial"/>
                <w:color w:val="000000"/>
                <w:sz w:val="20"/>
              </w:rPr>
              <w:t>……….</w:t>
            </w:r>
            <w:r>
              <w:rPr>
                <w:rFonts w:cs="Arial"/>
                <w:color w:val="000000"/>
                <w:sz w:val="20"/>
                <w:lang w:val="sr-Cyrl-RS"/>
              </w:rPr>
              <w:t>…………………..……...</w:t>
            </w:r>
            <w:r w:rsidRPr="00B02377">
              <w:rPr>
                <w:rFonts w:cs="Arial"/>
                <w:color w:val="000000"/>
                <w:sz w:val="20"/>
                <w:lang w:val="ru-RU"/>
              </w:rPr>
              <w:t>13%</w:t>
            </w:r>
          </w:p>
          <w:p w:rsidR="000D5F05" w:rsidRPr="00B02377" w:rsidRDefault="000D5F05" w:rsidP="009D2DF9">
            <w:pPr>
              <w:numPr>
                <w:ilvl w:val="0"/>
                <w:numId w:val="30"/>
              </w:numPr>
              <w:tabs>
                <w:tab w:val="clear" w:pos="1080"/>
                <w:tab w:val="num" w:pos="500"/>
                <w:tab w:val="left" w:leader="dot" w:pos="6606"/>
              </w:tabs>
              <w:autoSpaceDE w:val="0"/>
              <w:autoSpaceDN w:val="0"/>
              <w:adjustRightInd w:val="0"/>
              <w:spacing w:before="0"/>
              <w:ind w:left="930" w:hanging="760"/>
              <w:jc w:val="left"/>
              <w:rPr>
                <w:rFonts w:cs="Arial"/>
                <w:color w:val="000000"/>
                <w:sz w:val="20"/>
                <w:lang w:val="ru-RU"/>
              </w:rPr>
            </w:pPr>
            <w:r w:rsidRPr="00B02377">
              <w:rPr>
                <w:rFonts w:cs="Arial"/>
                <w:color w:val="000000"/>
                <w:sz w:val="20"/>
                <w:lang w:val="ru-RU"/>
              </w:rPr>
              <w:t>Спрега</w:t>
            </w:r>
            <w:r>
              <w:rPr>
                <w:rFonts w:cs="Arial"/>
                <w:color w:val="000000"/>
                <w:sz w:val="20"/>
                <w:lang w:val="sr-Latn-CS"/>
              </w:rPr>
              <w:t>:…</w:t>
            </w:r>
            <w:r>
              <w:rPr>
                <w:rFonts w:cs="Arial"/>
                <w:color w:val="000000"/>
                <w:sz w:val="20"/>
                <w:lang w:val="sr-Cyrl-RS"/>
              </w:rPr>
              <w:t>………………</w:t>
            </w:r>
            <w:r>
              <w:rPr>
                <w:rFonts w:cs="Arial"/>
                <w:color w:val="000000"/>
                <w:sz w:val="20"/>
              </w:rPr>
              <w:t>………</w:t>
            </w:r>
            <w:r>
              <w:rPr>
                <w:rFonts w:cs="Arial"/>
                <w:color w:val="000000"/>
                <w:sz w:val="20"/>
                <w:lang w:val="sr-Cyrl-RS"/>
              </w:rPr>
              <w:t>…………………..………</w:t>
            </w:r>
            <w:r w:rsidRPr="00B02377">
              <w:rPr>
                <w:rFonts w:cs="Arial"/>
                <w:color w:val="000000"/>
                <w:sz w:val="20"/>
                <w:lang w:val="sr-Latn-CS"/>
              </w:rPr>
              <w:t>Yd5</w:t>
            </w:r>
          </w:p>
          <w:p w:rsidR="000D5F05" w:rsidRPr="00B02377" w:rsidRDefault="000D5F05" w:rsidP="009D2DF9">
            <w:pPr>
              <w:numPr>
                <w:ilvl w:val="0"/>
                <w:numId w:val="30"/>
              </w:numPr>
              <w:tabs>
                <w:tab w:val="clear" w:pos="1080"/>
                <w:tab w:val="num" w:pos="500"/>
                <w:tab w:val="left" w:leader="dot" w:pos="6606"/>
              </w:tabs>
              <w:autoSpaceDE w:val="0"/>
              <w:autoSpaceDN w:val="0"/>
              <w:adjustRightInd w:val="0"/>
              <w:spacing w:before="0"/>
              <w:ind w:left="930" w:hanging="760"/>
              <w:jc w:val="left"/>
              <w:rPr>
                <w:rFonts w:cs="Arial"/>
                <w:color w:val="000000"/>
                <w:sz w:val="20"/>
                <w:lang w:val="ru-RU"/>
              </w:rPr>
            </w:pPr>
            <w:r w:rsidRPr="00B02377">
              <w:rPr>
                <w:rFonts w:cs="Arial"/>
                <w:color w:val="000000"/>
                <w:sz w:val="20"/>
                <w:lang w:val="ru-RU"/>
              </w:rPr>
              <w:t>Губиц</w:t>
            </w:r>
            <w:r w:rsidRPr="00B02377">
              <w:rPr>
                <w:rFonts w:cs="Arial"/>
                <w:color w:val="000000"/>
                <w:sz w:val="20"/>
                <w:lang w:val="sr-Cyrl-CS"/>
              </w:rPr>
              <w:t>и</w:t>
            </w:r>
            <w:r w:rsidRPr="00B02377">
              <w:rPr>
                <w:rFonts w:cs="Arial"/>
                <w:color w:val="000000"/>
                <w:sz w:val="20"/>
                <w:lang w:val="ru-RU"/>
              </w:rPr>
              <w:t xml:space="preserve"> у Cu</w:t>
            </w:r>
            <w:r>
              <w:rPr>
                <w:rFonts w:cs="Arial"/>
                <w:color w:val="000000"/>
                <w:sz w:val="20"/>
                <w:lang w:val="sr-Latn-CS"/>
              </w:rPr>
              <w:t>:…</w:t>
            </w:r>
            <w:r>
              <w:rPr>
                <w:rFonts w:cs="Arial"/>
                <w:color w:val="000000"/>
                <w:sz w:val="20"/>
                <w:lang w:val="sr-Cyrl-RS"/>
              </w:rPr>
              <w:t>…………</w:t>
            </w:r>
            <w:r>
              <w:rPr>
                <w:rFonts w:cs="Arial"/>
                <w:color w:val="000000"/>
                <w:sz w:val="20"/>
              </w:rPr>
              <w:t>………</w:t>
            </w:r>
            <w:r>
              <w:rPr>
                <w:rFonts w:cs="Arial"/>
                <w:color w:val="000000"/>
                <w:sz w:val="20"/>
                <w:lang w:val="sr-Cyrl-RS"/>
              </w:rPr>
              <w:t>………………….…</w:t>
            </w:r>
            <w:r w:rsidRPr="00B02377">
              <w:rPr>
                <w:rFonts w:cs="Arial"/>
                <w:color w:val="000000"/>
                <w:sz w:val="20"/>
                <w:lang w:val="ru-RU"/>
              </w:rPr>
              <w:t>63,50кW</w:t>
            </w:r>
          </w:p>
          <w:p w:rsidR="000D5F05" w:rsidRPr="00B02377" w:rsidRDefault="000D5F05" w:rsidP="009D2DF9">
            <w:pPr>
              <w:numPr>
                <w:ilvl w:val="0"/>
                <w:numId w:val="30"/>
              </w:numPr>
              <w:tabs>
                <w:tab w:val="clear" w:pos="1080"/>
                <w:tab w:val="num" w:pos="500"/>
                <w:tab w:val="left" w:leader="dot" w:pos="6606"/>
              </w:tabs>
              <w:autoSpaceDE w:val="0"/>
              <w:autoSpaceDN w:val="0"/>
              <w:adjustRightInd w:val="0"/>
              <w:spacing w:before="0"/>
              <w:ind w:left="930" w:hanging="760"/>
              <w:jc w:val="left"/>
              <w:rPr>
                <w:rFonts w:cs="Arial"/>
                <w:color w:val="000000"/>
                <w:sz w:val="20"/>
                <w:lang w:val="ru-RU"/>
              </w:rPr>
            </w:pPr>
            <w:r w:rsidRPr="00B02377">
              <w:rPr>
                <w:rFonts w:cs="Arial"/>
                <w:color w:val="000000"/>
                <w:sz w:val="20"/>
                <w:lang w:val="ru-RU"/>
              </w:rPr>
              <w:t>Губиц</w:t>
            </w:r>
            <w:r w:rsidRPr="00B02377">
              <w:rPr>
                <w:rFonts w:cs="Arial"/>
                <w:color w:val="000000"/>
                <w:sz w:val="20"/>
                <w:lang w:val="sr-Cyrl-CS"/>
              </w:rPr>
              <w:t>и</w:t>
            </w:r>
            <w:r w:rsidRPr="00B02377">
              <w:rPr>
                <w:rFonts w:cs="Arial"/>
                <w:color w:val="000000"/>
                <w:sz w:val="20"/>
                <w:lang w:val="ru-RU"/>
              </w:rPr>
              <w:t xml:space="preserve"> у Fe</w:t>
            </w:r>
            <w:r>
              <w:rPr>
                <w:rFonts w:cs="Arial"/>
                <w:color w:val="000000"/>
                <w:sz w:val="20"/>
                <w:lang w:val="sr-Latn-CS"/>
              </w:rPr>
              <w:t>:…</w:t>
            </w:r>
            <w:r>
              <w:rPr>
                <w:rFonts w:cs="Arial"/>
                <w:color w:val="000000"/>
                <w:sz w:val="20"/>
                <w:lang w:val="sr-Cyrl-RS"/>
              </w:rPr>
              <w:t>……………</w:t>
            </w:r>
            <w:r>
              <w:rPr>
                <w:rFonts w:cs="Arial"/>
                <w:color w:val="000000"/>
                <w:sz w:val="20"/>
              </w:rPr>
              <w:t>………</w:t>
            </w:r>
            <w:r>
              <w:rPr>
                <w:rFonts w:cs="Arial"/>
                <w:color w:val="000000"/>
                <w:sz w:val="20"/>
                <w:lang w:val="sr-Cyrl-RS"/>
              </w:rPr>
              <w:t>………………..….</w:t>
            </w:r>
            <w:r w:rsidRPr="00B02377">
              <w:rPr>
                <w:rFonts w:cs="Arial"/>
                <w:color w:val="000000"/>
                <w:sz w:val="20"/>
                <w:lang w:val="ru-RU"/>
              </w:rPr>
              <w:t>5,30кW</w:t>
            </w:r>
          </w:p>
          <w:p w:rsidR="000D5F05" w:rsidRPr="00B02377" w:rsidRDefault="000D5F05" w:rsidP="009D2DF9">
            <w:pPr>
              <w:numPr>
                <w:ilvl w:val="0"/>
                <w:numId w:val="30"/>
              </w:numPr>
              <w:tabs>
                <w:tab w:val="clear" w:pos="1080"/>
                <w:tab w:val="num" w:pos="500"/>
                <w:tab w:val="left" w:leader="dot" w:pos="6606"/>
              </w:tabs>
              <w:autoSpaceDE w:val="0"/>
              <w:autoSpaceDN w:val="0"/>
              <w:adjustRightInd w:val="0"/>
              <w:spacing w:before="0"/>
              <w:ind w:left="930" w:hanging="760"/>
              <w:jc w:val="left"/>
              <w:rPr>
                <w:rFonts w:cs="Arial"/>
                <w:color w:val="000000"/>
                <w:sz w:val="20"/>
                <w:lang w:val="ru-RU"/>
              </w:rPr>
            </w:pPr>
            <w:r w:rsidRPr="00B02377">
              <w:rPr>
                <w:rFonts w:cs="Arial"/>
                <w:color w:val="000000"/>
                <w:sz w:val="20"/>
                <w:lang w:val="ru-RU"/>
              </w:rPr>
              <w:t>Промена преносног односа</w:t>
            </w:r>
            <w:r w:rsidRPr="00B02377">
              <w:rPr>
                <w:rFonts w:cs="Arial"/>
                <w:color w:val="000000"/>
                <w:sz w:val="20"/>
                <w:lang w:val="sr-Latn-CS"/>
              </w:rPr>
              <w:t>:</w:t>
            </w:r>
            <w:r>
              <w:rPr>
                <w:rFonts w:cs="Arial"/>
                <w:color w:val="000000"/>
                <w:sz w:val="20"/>
                <w:lang w:val="sr-Cyrl-RS"/>
              </w:rPr>
              <w:t>...</w:t>
            </w:r>
            <w:r>
              <w:rPr>
                <w:rFonts w:cs="Arial"/>
                <w:color w:val="000000"/>
                <w:sz w:val="20"/>
              </w:rPr>
              <w:t>...........</w:t>
            </w:r>
            <w:r>
              <w:rPr>
                <w:rFonts w:cs="Arial"/>
                <w:color w:val="000000"/>
                <w:sz w:val="20"/>
                <w:lang w:val="sr-Cyrl-RS"/>
              </w:rPr>
              <w:t>.........</w:t>
            </w:r>
            <w:r w:rsidRPr="00B02377">
              <w:rPr>
                <w:rFonts w:cs="Arial"/>
                <w:color w:val="000000"/>
                <w:sz w:val="20"/>
                <w:lang w:val="sr-Cyrl-RS"/>
              </w:rPr>
              <w:t>.....</w:t>
            </w:r>
            <w:r w:rsidRPr="00B02377">
              <w:rPr>
                <w:rFonts w:cs="Arial"/>
                <w:color w:val="000000"/>
                <w:sz w:val="20"/>
                <w:lang w:val="ru-RU"/>
              </w:rPr>
              <w:t>без напона</w:t>
            </w:r>
          </w:p>
          <w:p w:rsidR="000D5F05" w:rsidRPr="00B02377" w:rsidRDefault="000D5F05" w:rsidP="009D2DF9">
            <w:pPr>
              <w:numPr>
                <w:ilvl w:val="0"/>
                <w:numId w:val="30"/>
              </w:numPr>
              <w:tabs>
                <w:tab w:val="clear" w:pos="1080"/>
                <w:tab w:val="num" w:pos="500"/>
                <w:tab w:val="left" w:leader="dot" w:pos="5400"/>
              </w:tabs>
              <w:autoSpaceDE w:val="0"/>
              <w:autoSpaceDN w:val="0"/>
              <w:adjustRightInd w:val="0"/>
              <w:spacing w:before="0"/>
              <w:ind w:left="930" w:hanging="760"/>
              <w:jc w:val="left"/>
              <w:rPr>
                <w:rFonts w:cs="Arial"/>
                <w:color w:val="000000"/>
                <w:sz w:val="20"/>
                <w:lang w:val="ru-RU"/>
              </w:rPr>
            </w:pPr>
            <w:r w:rsidRPr="00B02377">
              <w:rPr>
                <w:rFonts w:cs="Arial"/>
                <w:color w:val="000000"/>
                <w:sz w:val="20"/>
                <w:lang w:val="ru-RU"/>
              </w:rPr>
              <w:t>Укупна тежина</w:t>
            </w:r>
            <w:r>
              <w:rPr>
                <w:rFonts w:cs="Arial"/>
                <w:color w:val="000000"/>
                <w:sz w:val="20"/>
                <w:lang w:val="sr-Latn-CS"/>
              </w:rPr>
              <w:t>:…</w:t>
            </w:r>
            <w:r>
              <w:rPr>
                <w:rFonts w:cs="Arial"/>
                <w:color w:val="000000"/>
                <w:sz w:val="20"/>
                <w:lang w:val="sr-Cyrl-RS"/>
              </w:rPr>
              <w:t>………………</w:t>
            </w:r>
            <w:r>
              <w:rPr>
                <w:rFonts w:cs="Arial"/>
                <w:color w:val="000000"/>
                <w:sz w:val="20"/>
              </w:rPr>
              <w:t>……….</w:t>
            </w:r>
            <w:r>
              <w:rPr>
                <w:rFonts w:cs="Arial"/>
                <w:color w:val="000000"/>
                <w:sz w:val="20"/>
                <w:lang w:val="sr-Cyrl-RS"/>
              </w:rPr>
              <w:t>………………….</w:t>
            </w:r>
            <w:r w:rsidRPr="00B02377">
              <w:rPr>
                <w:rFonts w:cs="Arial"/>
                <w:color w:val="000000"/>
                <w:sz w:val="20"/>
                <w:lang w:val="ru-RU"/>
              </w:rPr>
              <w:t>20</w:t>
            </w:r>
            <w:r w:rsidRPr="00B02377">
              <w:rPr>
                <w:rFonts w:cs="Arial"/>
                <w:color w:val="000000"/>
                <w:sz w:val="20"/>
                <w:lang w:val="sr-Latn-CS"/>
              </w:rPr>
              <w:t>t</w:t>
            </w:r>
          </w:p>
        </w:tc>
        <w:tc>
          <w:tcPr>
            <w:tcW w:w="545" w:type="pct"/>
            <w:vAlign w:val="center"/>
          </w:tcPr>
          <w:p w:rsidR="000D5F05" w:rsidRPr="00DA42FE" w:rsidRDefault="000D5F05" w:rsidP="00611E1E">
            <w:pPr>
              <w:spacing w:before="0"/>
              <w:jc w:val="center"/>
              <w:rPr>
                <w:rFonts w:cs="Arial"/>
                <w:sz w:val="20"/>
                <w:szCs w:val="20"/>
              </w:rPr>
            </w:pPr>
          </w:p>
        </w:tc>
        <w:tc>
          <w:tcPr>
            <w:tcW w:w="681" w:type="pct"/>
            <w:vAlign w:val="center"/>
          </w:tcPr>
          <w:p w:rsidR="000D5F05" w:rsidRPr="00DA42FE" w:rsidRDefault="000D5F05" w:rsidP="00611E1E">
            <w:pPr>
              <w:spacing w:before="0"/>
              <w:jc w:val="center"/>
              <w:rPr>
                <w:rFonts w:cs="Arial"/>
                <w:sz w:val="20"/>
                <w:szCs w:val="20"/>
              </w:rPr>
            </w:pPr>
          </w:p>
        </w:tc>
      </w:tr>
      <w:tr w:rsidR="000D5F05" w:rsidRPr="00DA42FE" w:rsidTr="000D5F05">
        <w:trPr>
          <w:trHeight w:val="397"/>
        </w:trPr>
        <w:tc>
          <w:tcPr>
            <w:tcW w:w="333" w:type="pct"/>
            <w:vAlign w:val="center"/>
          </w:tcPr>
          <w:p w:rsidR="000D5F05" w:rsidRPr="00B02377" w:rsidRDefault="000D5F05" w:rsidP="00611E1E">
            <w:pPr>
              <w:spacing w:before="0"/>
              <w:jc w:val="center"/>
              <w:rPr>
                <w:rFonts w:cs="Arial"/>
                <w:sz w:val="20"/>
                <w:szCs w:val="20"/>
                <w:lang w:val="sr-Cyrl-RS"/>
              </w:rPr>
            </w:pPr>
            <w:r w:rsidRPr="00B02377">
              <w:rPr>
                <w:rFonts w:cs="Arial"/>
                <w:sz w:val="20"/>
                <w:szCs w:val="20"/>
                <w:lang w:val="sr-Cyrl-RS"/>
              </w:rPr>
              <w:t>1.1.</w:t>
            </w:r>
          </w:p>
        </w:tc>
        <w:tc>
          <w:tcPr>
            <w:tcW w:w="3441" w:type="pct"/>
            <w:vAlign w:val="center"/>
          </w:tcPr>
          <w:p w:rsidR="000D5F05" w:rsidRPr="00B02377" w:rsidRDefault="000D5F05" w:rsidP="00611E1E">
            <w:pPr>
              <w:autoSpaceDE w:val="0"/>
              <w:autoSpaceDN w:val="0"/>
              <w:adjustRightInd w:val="0"/>
              <w:spacing w:before="0"/>
              <w:jc w:val="left"/>
              <w:rPr>
                <w:rFonts w:cs="Arial"/>
                <w:color w:val="000000"/>
                <w:sz w:val="20"/>
                <w:szCs w:val="20"/>
                <w:lang w:val="sr-Latn-CS"/>
              </w:rPr>
            </w:pPr>
            <w:r w:rsidRPr="00B02377">
              <w:rPr>
                <w:rFonts w:cs="Arial"/>
                <w:color w:val="000000"/>
                <w:sz w:val="20"/>
                <w:szCs w:val="20"/>
                <w:lang w:val="ru-RU"/>
              </w:rPr>
              <w:t>Транспорт ТР-а од ПАП „Лисина“ до</w:t>
            </w:r>
            <w:r w:rsidRPr="00B02377">
              <w:rPr>
                <w:rFonts w:cs="Arial"/>
                <w:color w:val="000000"/>
                <w:sz w:val="20"/>
                <w:szCs w:val="20"/>
                <w:lang w:val="sr-Latn-CS"/>
              </w:rPr>
              <w:t xml:space="preserve"> </w:t>
            </w:r>
            <w:r w:rsidRPr="00B02377">
              <w:rPr>
                <w:rFonts w:cs="Arial"/>
                <w:color w:val="000000"/>
                <w:sz w:val="20"/>
                <w:szCs w:val="20"/>
                <w:lang w:val="ru-RU"/>
              </w:rPr>
              <w:t>сервиса фабрике, са осигурањем од</w:t>
            </w:r>
            <w:r w:rsidRPr="00B02377">
              <w:rPr>
                <w:rFonts w:cs="Arial"/>
                <w:color w:val="000000"/>
                <w:sz w:val="20"/>
                <w:szCs w:val="20"/>
                <w:lang w:val="sr-Latn-CS"/>
              </w:rPr>
              <w:t xml:space="preserve"> </w:t>
            </w:r>
            <w:r w:rsidRPr="00B02377">
              <w:rPr>
                <w:rFonts w:cs="Arial"/>
                <w:color w:val="000000"/>
                <w:sz w:val="20"/>
                <w:szCs w:val="20"/>
                <w:lang w:val="ru-RU"/>
              </w:rPr>
              <w:t>лома при транспорту.</w:t>
            </w:r>
          </w:p>
        </w:tc>
        <w:tc>
          <w:tcPr>
            <w:tcW w:w="545" w:type="pct"/>
            <w:vAlign w:val="center"/>
          </w:tcPr>
          <w:p w:rsidR="000D5F05" w:rsidRPr="00B02377" w:rsidRDefault="000D5F05" w:rsidP="00611E1E">
            <w:pPr>
              <w:autoSpaceDE w:val="0"/>
              <w:autoSpaceDN w:val="0"/>
              <w:adjustRightInd w:val="0"/>
              <w:spacing w:before="0"/>
              <w:jc w:val="center"/>
              <w:rPr>
                <w:rFonts w:cs="Arial"/>
                <w:color w:val="000000"/>
                <w:sz w:val="20"/>
                <w:szCs w:val="20"/>
                <w:lang w:val="ru-RU"/>
              </w:rPr>
            </w:pPr>
            <w:r w:rsidRPr="00B02377">
              <w:rPr>
                <w:rFonts w:cs="Arial"/>
                <w:color w:val="000000"/>
                <w:sz w:val="20"/>
                <w:szCs w:val="20"/>
                <w:lang w:val="ru-RU"/>
              </w:rPr>
              <w:t>комплет</w:t>
            </w:r>
          </w:p>
        </w:tc>
        <w:tc>
          <w:tcPr>
            <w:tcW w:w="681" w:type="pct"/>
            <w:shd w:val="clear" w:color="auto" w:fill="auto"/>
            <w:vAlign w:val="center"/>
          </w:tcPr>
          <w:p w:rsidR="000D5F05" w:rsidRPr="00B02377" w:rsidRDefault="000D5F05" w:rsidP="00611E1E">
            <w:pPr>
              <w:autoSpaceDE w:val="0"/>
              <w:autoSpaceDN w:val="0"/>
              <w:adjustRightInd w:val="0"/>
              <w:spacing w:before="0"/>
              <w:jc w:val="center"/>
              <w:rPr>
                <w:rFonts w:cs="Arial"/>
                <w:color w:val="000000"/>
                <w:sz w:val="20"/>
                <w:szCs w:val="20"/>
                <w:lang w:val="sr-Latn-CS"/>
              </w:rPr>
            </w:pPr>
            <w:r w:rsidRPr="00B02377">
              <w:rPr>
                <w:rFonts w:cs="Arial"/>
                <w:color w:val="000000"/>
                <w:sz w:val="20"/>
                <w:szCs w:val="20"/>
                <w:lang w:val="ru-RU"/>
              </w:rPr>
              <w:t>1</w:t>
            </w:r>
          </w:p>
        </w:tc>
      </w:tr>
      <w:tr w:rsidR="000D5F05" w:rsidRPr="00DA42FE" w:rsidTr="000D5F05">
        <w:trPr>
          <w:trHeight w:val="397"/>
        </w:trPr>
        <w:tc>
          <w:tcPr>
            <w:tcW w:w="333" w:type="pct"/>
            <w:vAlign w:val="center"/>
          </w:tcPr>
          <w:p w:rsidR="000D5F05" w:rsidRPr="00B02377" w:rsidRDefault="000D5F05" w:rsidP="00611E1E">
            <w:pPr>
              <w:spacing w:before="0"/>
              <w:jc w:val="center"/>
              <w:rPr>
                <w:rFonts w:cs="Arial"/>
                <w:sz w:val="20"/>
                <w:szCs w:val="20"/>
                <w:lang w:val="sr-Cyrl-RS"/>
              </w:rPr>
            </w:pPr>
            <w:r w:rsidRPr="00B02377">
              <w:rPr>
                <w:rFonts w:cs="Arial"/>
                <w:sz w:val="20"/>
                <w:szCs w:val="20"/>
                <w:lang w:val="sr-Cyrl-RS"/>
              </w:rPr>
              <w:t>1.2.</w:t>
            </w:r>
          </w:p>
        </w:tc>
        <w:tc>
          <w:tcPr>
            <w:tcW w:w="3441" w:type="pct"/>
            <w:vAlign w:val="center"/>
          </w:tcPr>
          <w:p w:rsidR="000D5F05" w:rsidRPr="00B02377" w:rsidRDefault="000D5F05" w:rsidP="00611E1E">
            <w:pPr>
              <w:autoSpaceDE w:val="0"/>
              <w:autoSpaceDN w:val="0"/>
              <w:adjustRightInd w:val="0"/>
              <w:spacing w:before="0"/>
              <w:jc w:val="left"/>
              <w:rPr>
                <w:rFonts w:cs="Arial"/>
                <w:color w:val="000000"/>
                <w:sz w:val="20"/>
                <w:szCs w:val="20"/>
                <w:lang w:val="sr-Latn-CS"/>
              </w:rPr>
            </w:pPr>
            <w:r w:rsidRPr="00B02377">
              <w:rPr>
                <w:rFonts w:cs="Arial"/>
                <w:color w:val="000000"/>
                <w:sz w:val="20"/>
                <w:szCs w:val="20"/>
                <w:lang w:val="ru-RU"/>
              </w:rPr>
              <w:t>Истакање трафо уља, отварање и</w:t>
            </w:r>
            <w:r w:rsidRPr="00B02377">
              <w:rPr>
                <w:rFonts w:cs="Arial"/>
                <w:color w:val="000000"/>
                <w:sz w:val="20"/>
                <w:szCs w:val="20"/>
                <w:lang w:val="sr-Latn-CS"/>
              </w:rPr>
              <w:t xml:space="preserve"> </w:t>
            </w:r>
            <w:r w:rsidRPr="00B02377">
              <w:rPr>
                <w:rFonts w:cs="Arial"/>
                <w:color w:val="000000"/>
                <w:sz w:val="20"/>
                <w:szCs w:val="20"/>
                <w:lang w:val="ru-RU"/>
              </w:rPr>
              <w:t>вађење активног дела.</w:t>
            </w:r>
          </w:p>
        </w:tc>
        <w:tc>
          <w:tcPr>
            <w:tcW w:w="545" w:type="pct"/>
            <w:vAlign w:val="center"/>
          </w:tcPr>
          <w:p w:rsidR="000D5F05" w:rsidRPr="00B02377" w:rsidRDefault="000D5F05" w:rsidP="00611E1E">
            <w:pPr>
              <w:autoSpaceDE w:val="0"/>
              <w:autoSpaceDN w:val="0"/>
              <w:adjustRightInd w:val="0"/>
              <w:spacing w:before="0"/>
              <w:jc w:val="center"/>
              <w:rPr>
                <w:rFonts w:cs="Arial"/>
                <w:b/>
                <w:bCs/>
                <w:color w:val="000000"/>
                <w:sz w:val="20"/>
                <w:szCs w:val="20"/>
                <w:lang w:val="ru-RU"/>
              </w:rPr>
            </w:pPr>
            <w:r w:rsidRPr="00B02377">
              <w:rPr>
                <w:rFonts w:cs="Arial"/>
                <w:color w:val="000000"/>
                <w:sz w:val="20"/>
                <w:szCs w:val="20"/>
                <w:lang w:val="ru-RU"/>
              </w:rPr>
              <w:t>комплет</w:t>
            </w:r>
          </w:p>
        </w:tc>
        <w:tc>
          <w:tcPr>
            <w:tcW w:w="681" w:type="pct"/>
            <w:shd w:val="clear" w:color="auto" w:fill="auto"/>
            <w:vAlign w:val="center"/>
          </w:tcPr>
          <w:p w:rsidR="000D5F05" w:rsidRPr="00B02377" w:rsidRDefault="000D5F05" w:rsidP="00611E1E">
            <w:pPr>
              <w:autoSpaceDE w:val="0"/>
              <w:autoSpaceDN w:val="0"/>
              <w:adjustRightInd w:val="0"/>
              <w:spacing w:before="0"/>
              <w:jc w:val="center"/>
              <w:rPr>
                <w:rFonts w:cs="Arial"/>
                <w:b/>
                <w:bCs/>
                <w:color w:val="000000"/>
                <w:sz w:val="20"/>
                <w:szCs w:val="20"/>
                <w:lang w:val="sr-Latn-CS"/>
              </w:rPr>
            </w:pPr>
            <w:r w:rsidRPr="00B02377">
              <w:rPr>
                <w:rFonts w:cs="Arial"/>
                <w:color w:val="000000"/>
                <w:sz w:val="20"/>
                <w:szCs w:val="20"/>
                <w:lang w:val="ru-RU"/>
              </w:rPr>
              <w:t>1</w:t>
            </w:r>
          </w:p>
        </w:tc>
      </w:tr>
      <w:tr w:rsidR="000D5F05" w:rsidRPr="00DA42FE" w:rsidTr="000D5F05">
        <w:trPr>
          <w:trHeight w:val="397"/>
        </w:trPr>
        <w:tc>
          <w:tcPr>
            <w:tcW w:w="333" w:type="pct"/>
            <w:vAlign w:val="center"/>
          </w:tcPr>
          <w:p w:rsidR="000D5F05" w:rsidRPr="00B02377" w:rsidRDefault="000D5F05" w:rsidP="00611E1E">
            <w:pPr>
              <w:spacing w:before="0"/>
              <w:jc w:val="center"/>
              <w:rPr>
                <w:rFonts w:cs="Arial"/>
                <w:sz w:val="20"/>
                <w:szCs w:val="20"/>
              </w:rPr>
            </w:pPr>
            <w:r w:rsidRPr="00B02377">
              <w:rPr>
                <w:rFonts w:cs="Arial"/>
                <w:sz w:val="20"/>
                <w:szCs w:val="20"/>
              </w:rPr>
              <w:t>1.3.</w:t>
            </w:r>
          </w:p>
        </w:tc>
        <w:tc>
          <w:tcPr>
            <w:tcW w:w="3441" w:type="pct"/>
            <w:vAlign w:val="center"/>
          </w:tcPr>
          <w:p w:rsidR="000D5F05" w:rsidRPr="00991EAB" w:rsidRDefault="000D5F05" w:rsidP="00611E1E">
            <w:pPr>
              <w:autoSpaceDE w:val="0"/>
              <w:autoSpaceDN w:val="0"/>
              <w:adjustRightInd w:val="0"/>
              <w:spacing w:before="0"/>
              <w:jc w:val="left"/>
              <w:rPr>
                <w:rFonts w:cs="Arial"/>
                <w:color w:val="000000"/>
                <w:sz w:val="20"/>
                <w:szCs w:val="20"/>
              </w:rPr>
            </w:pPr>
            <w:r w:rsidRPr="00991EAB">
              <w:rPr>
                <w:rFonts w:cs="Arial"/>
                <w:color w:val="000000"/>
                <w:sz w:val="20"/>
                <w:szCs w:val="20"/>
                <w:lang w:val="ru-RU"/>
              </w:rPr>
              <w:t>Набавка новог бестеретног регулатора напона.</w:t>
            </w:r>
          </w:p>
          <w:p w:rsidR="000D5F05" w:rsidRPr="00B02377" w:rsidRDefault="000D5F05" w:rsidP="00611E1E">
            <w:pPr>
              <w:autoSpaceDE w:val="0"/>
              <w:autoSpaceDN w:val="0"/>
              <w:adjustRightInd w:val="0"/>
              <w:spacing w:before="0"/>
              <w:jc w:val="left"/>
              <w:rPr>
                <w:rFonts w:cs="Arial"/>
                <w:color w:val="000000"/>
                <w:sz w:val="20"/>
                <w:szCs w:val="20"/>
              </w:rPr>
            </w:pPr>
            <w:r w:rsidRPr="00991EAB">
              <w:rPr>
                <w:rFonts w:cs="Arial"/>
                <w:color w:val="000000"/>
                <w:sz w:val="20"/>
                <w:szCs w:val="20"/>
                <w:lang w:val="ru-RU"/>
              </w:rPr>
              <w:t>Техничка спецификација постојећег регулатора и моторног погона у прилогу тендерске документације</w:t>
            </w:r>
            <w:r w:rsidRPr="00991EAB">
              <w:rPr>
                <w:rFonts w:cs="Arial"/>
                <w:color w:val="000000"/>
                <w:sz w:val="20"/>
                <w:szCs w:val="20"/>
              </w:rPr>
              <w:t>.</w:t>
            </w:r>
          </w:p>
        </w:tc>
        <w:tc>
          <w:tcPr>
            <w:tcW w:w="545" w:type="pct"/>
            <w:vAlign w:val="center"/>
          </w:tcPr>
          <w:p w:rsidR="000D5F05" w:rsidRPr="00B02377" w:rsidRDefault="000D5F05" w:rsidP="00611E1E">
            <w:pPr>
              <w:autoSpaceDE w:val="0"/>
              <w:autoSpaceDN w:val="0"/>
              <w:adjustRightInd w:val="0"/>
              <w:spacing w:before="0"/>
              <w:jc w:val="center"/>
              <w:rPr>
                <w:rFonts w:cs="Arial"/>
                <w:color w:val="000000"/>
                <w:sz w:val="20"/>
                <w:szCs w:val="20"/>
                <w:lang w:val="ru-RU"/>
              </w:rPr>
            </w:pPr>
            <w:r w:rsidRPr="00B02377">
              <w:rPr>
                <w:rFonts w:cs="Arial"/>
                <w:color w:val="000000"/>
                <w:sz w:val="20"/>
                <w:szCs w:val="20"/>
                <w:lang w:val="ru-RU"/>
              </w:rPr>
              <w:t>ком</w:t>
            </w:r>
          </w:p>
        </w:tc>
        <w:tc>
          <w:tcPr>
            <w:tcW w:w="681" w:type="pct"/>
            <w:shd w:val="clear" w:color="auto" w:fill="auto"/>
            <w:vAlign w:val="center"/>
          </w:tcPr>
          <w:p w:rsidR="000D5F05" w:rsidRPr="00B02377" w:rsidRDefault="000D5F05" w:rsidP="00611E1E">
            <w:pPr>
              <w:autoSpaceDE w:val="0"/>
              <w:autoSpaceDN w:val="0"/>
              <w:adjustRightInd w:val="0"/>
              <w:spacing w:before="0"/>
              <w:jc w:val="center"/>
              <w:rPr>
                <w:rFonts w:cs="Arial"/>
                <w:b/>
                <w:color w:val="000000"/>
                <w:sz w:val="20"/>
                <w:szCs w:val="20"/>
                <w:lang w:val="ru-RU"/>
              </w:rPr>
            </w:pPr>
            <w:r w:rsidRPr="00B02377">
              <w:rPr>
                <w:rFonts w:cs="Arial"/>
                <w:color w:val="000000"/>
                <w:sz w:val="20"/>
                <w:szCs w:val="20"/>
                <w:lang w:val="ru-RU"/>
              </w:rPr>
              <w:t>1</w:t>
            </w:r>
          </w:p>
        </w:tc>
      </w:tr>
      <w:tr w:rsidR="000D5F05" w:rsidRPr="00DA42FE" w:rsidTr="000D5F05">
        <w:trPr>
          <w:trHeight w:val="397"/>
        </w:trPr>
        <w:tc>
          <w:tcPr>
            <w:tcW w:w="333" w:type="pct"/>
            <w:vAlign w:val="center"/>
          </w:tcPr>
          <w:p w:rsidR="000D5F05" w:rsidRPr="00B02377" w:rsidRDefault="000D5F05" w:rsidP="00611E1E">
            <w:pPr>
              <w:spacing w:before="0"/>
              <w:jc w:val="center"/>
              <w:rPr>
                <w:rFonts w:cs="Arial"/>
                <w:sz w:val="20"/>
                <w:szCs w:val="20"/>
              </w:rPr>
            </w:pPr>
            <w:r w:rsidRPr="00B02377">
              <w:rPr>
                <w:rFonts w:cs="Arial"/>
                <w:sz w:val="20"/>
                <w:szCs w:val="20"/>
              </w:rPr>
              <w:t>1.4.</w:t>
            </w:r>
          </w:p>
        </w:tc>
        <w:tc>
          <w:tcPr>
            <w:tcW w:w="3441" w:type="pct"/>
            <w:vAlign w:val="center"/>
          </w:tcPr>
          <w:p w:rsidR="000D5F05" w:rsidRPr="00B02377" w:rsidRDefault="000D5F05" w:rsidP="00611E1E">
            <w:pPr>
              <w:autoSpaceDE w:val="0"/>
              <w:autoSpaceDN w:val="0"/>
              <w:adjustRightInd w:val="0"/>
              <w:spacing w:before="0"/>
              <w:jc w:val="left"/>
              <w:rPr>
                <w:rFonts w:cs="Arial"/>
                <w:color w:val="000000"/>
                <w:sz w:val="20"/>
                <w:szCs w:val="20"/>
              </w:rPr>
            </w:pPr>
            <w:r w:rsidRPr="00B02377">
              <w:rPr>
                <w:rFonts w:cs="Arial"/>
                <w:color w:val="000000"/>
                <w:sz w:val="20"/>
                <w:szCs w:val="20"/>
                <w:lang w:val="ru-RU"/>
              </w:rPr>
              <w:t>Уградња новог бестеретног регулатора напона уз прилагођавање веза</w:t>
            </w:r>
            <w:r w:rsidRPr="00B02377">
              <w:rPr>
                <w:rFonts w:cs="Arial"/>
                <w:color w:val="000000"/>
                <w:sz w:val="20"/>
                <w:szCs w:val="20"/>
              </w:rPr>
              <w:t>.</w:t>
            </w:r>
          </w:p>
        </w:tc>
        <w:tc>
          <w:tcPr>
            <w:tcW w:w="545" w:type="pct"/>
            <w:vAlign w:val="center"/>
          </w:tcPr>
          <w:p w:rsidR="000D5F05" w:rsidRPr="00B02377" w:rsidRDefault="000D5F05" w:rsidP="00611E1E">
            <w:pPr>
              <w:autoSpaceDE w:val="0"/>
              <w:autoSpaceDN w:val="0"/>
              <w:adjustRightInd w:val="0"/>
              <w:spacing w:before="0"/>
              <w:jc w:val="center"/>
              <w:rPr>
                <w:rFonts w:cs="Arial"/>
                <w:color w:val="000000"/>
                <w:sz w:val="20"/>
                <w:szCs w:val="20"/>
                <w:lang w:val="ru-RU"/>
              </w:rPr>
            </w:pPr>
            <w:r w:rsidRPr="00B02377">
              <w:rPr>
                <w:rFonts w:cs="Arial"/>
                <w:color w:val="000000"/>
                <w:sz w:val="20"/>
                <w:szCs w:val="20"/>
                <w:lang w:val="ru-RU"/>
              </w:rPr>
              <w:t>комплет</w:t>
            </w:r>
          </w:p>
        </w:tc>
        <w:tc>
          <w:tcPr>
            <w:tcW w:w="681" w:type="pct"/>
            <w:shd w:val="clear" w:color="auto" w:fill="auto"/>
            <w:vAlign w:val="center"/>
          </w:tcPr>
          <w:p w:rsidR="000D5F05" w:rsidRPr="00B02377" w:rsidRDefault="000D5F05" w:rsidP="00611E1E">
            <w:pPr>
              <w:autoSpaceDE w:val="0"/>
              <w:autoSpaceDN w:val="0"/>
              <w:adjustRightInd w:val="0"/>
              <w:spacing w:before="0"/>
              <w:jc w:val="center"/>
              <w:rPr>
                <w:rFonts w:cs="Arial"/>
                <w:color w:val="000000"/>
                <w:sz w:val="20"/>
                <w:szCs w:val="20"/>
                <w:lang w:val="sr-Latn-CS"/>
              </w:rPr>
            </w:pPr>
            <w:r w:rsidRPr="00B02377">
              <w:rPr>
                <w:rFonts w:cs="Arial"/>
                <w:color w:val="000000"/>
                <w:sz w:val="20"/>
                <w:szCs w:val="20"/>
                <w:lang w:val="sr-Latn-CS"/>
              </w:rPr>
              <w:t>1</w:t>
            </w:r>
          </w:p>
        </w:tc>
      </w:tr>
      <w:tr w:rsidR="000D5F05" w:rsidRPr="00DA42FE" w:rsidTr="000D5F05">
        <w:trPr>
          <w:trHeight w:val="397"/>
        </w:trPr>
        <w:tc>
          <w:tcPr>
            <w:tcW w:w="333" w:type="pct"/>
            <w:vAlign w:val="center"/>
          </w:tcPr>
          <w:p w:rsidR="000D5F05" w:rsidRPr="00B02377" w:rsidRDefault="000D5F05" w:rsidP="00611E1E">
            <w:pPr>
              <w:spacing w:before="0"/>
              <w:jc w:val="center"/>
              <w:rPr>
                <w:rFonts w:cs="Arial"/>
                <w:sz w:val="20"/>
                <w:szCs w:val="20"/>
              </w:rPr>
            </w:pPr>
            <w:r w:rsidRPr="00B02377">
              <w:rPr>
                <w:rFonts w:cs="Arial"/>
                <w:sz w:val="20"/>
                <w:szCs w:val="20"/>
              </w:rPr>
              <w:t>1.5.</w:t>
            </w:r>
          </w:p>
        </w:tc>
        <w:tc>
          <w:tcPr>
            <w:tcW w:w="3441" w:type="pct"/>
            <w:vAlign w:val="center"/>
          </w:tcPr>
          <w:p w:rsidR="000D5F05" w:rsidRPr="00B02377" w:rsidRDefault="000D5F05" w:rsidP="00611E1E">
            <w:pPr>
              <w:autoSpaceDE w:val="0"/>
              <w:autoSpaceDN w:val="0"/>
              <w:adjustRightInd w:val="0"/>
              <w:spacing w:before="0"/>
              <w:jc w:val="left"/>
              <w:rPr>
                <w:rFonts w:cs="Arial"/>
                <w:b/>
                <w:bCs/>
                <w:color w:val="000000"/>
                <w:sz w:val="20"/>
                <w:szCs w:val="20"/>
                <w:lang w:val="ru-RU"/>
              </w:rPr>
            </w:pPr>
            <w:r w:rsidRPr="00B02377">
              <w:rPr>
                <w:rFonts w:cs="Arial"/>
                <w:color w:val="000000"/>
                <w:sz w:val="20"/>
                <w:szCs w:val="20"/>
                <w:lang w:val="ru-RU"/>
              </w:rPr>
              <w:t>Обрада и дегазација трафо уља</w:t>
            </w:r>
          </w:p>
        </w:tc>
        <w:tc>
          <w:tcPr>
            <w:tcW w:w="545" w:type="pct"/>
            <w:vAlign w:val="center"/>
          </w:tcPr>
          <w:p w:rsidR="000D5F05" w:rsidRPr="00B02377" w:rsidRDefault="000D5F05" w:rsidP="00611E1E">
            <w:pPr>
              <w:autoSpaceDE w:val="0"/>
              <w:autoSpaceDN w:val="0"/>
              <w:adjustRightInd w:val="0"/>
              <w:spacing w:before="0"/>
              <w:jc w:val="center"/>
              <w:rPr>
                <w:rFonts w:cs="Arial"/>
                <w:color w:val="000000"/>
                <w:sz w:val="20"/>
                <w:szCs w:val="20"/>
                <w:lang w:val="sr-Cyrl-CS"/>
              </w:rPr>
            </w:pPr>
            <w:r w:rsidRPr="00B02377">
              <w:rPr>
                <w:rFonts w:cs="Arial"/>
                <w:color w:val="000000"/>
                <w:sz w:val="20"/>
                <w:szCs w:val="20"/>
                <w:lang w:val="ru-RU"/>
              </w:rPr>
              <w:t>комплет</w:t>
            </w:r>
          </w:p>
        </w:tc>
        <w:tc>
          <w:tcPr>
            <w:tcW w:w="681" w:type="pct"/>
            <w:shd w:val="clear" w:color="auto" w:fill="auto"/>
            <w:vAlign w:val="center"/>
          </w:tcPr>
          <w:p w:rsidR="000D5F05" w:rsidRPr="00B02377" w:rsidRDefault="000D5F05" w:rsidP="00611E1E">
            <w:pPr>
              <w:autoSpaceDE w:val="0"/>
              <w:autoSpaceDN w:val="0"/>
              <w:adjustRightInd w:val="0"/>
              <w:spacing w:before="0"/>
              <w:jc w:val="center"/>
              <w:rPr>
                <w:rFonts w:cs="Arial"/>
                <w:color w:val="000000"/>
                <w:sz w:val="20"/>
                <w:szCs w:val="20"/>
                <w:lang w:val="ru-RU"/>
              </w:rPr>
            </w:pPr>
            <w:r w:rsidRPr="00B02377">
              <w:rPr>
                <w:rFonts w:cs="Arial"/>
                <w:color w:val="000000"/>
                <w:sz w:val="20"/>
                <w:szCs w:val="20"/>
                <w:lang w:val="ru-RU"/>
              </w:rPr>
              <w:t>1</w:t>
            </w:r>
          </w:p>
        </w:tc>
      </w:tr>
      <w:tr w:rsidR="000D5F05" w:rsidRPr="00DA42FE" w:rsidTr="000D5F05">
        <w:trPr>
          <w:trHeight w:val="397"/>
        </w:trPr>
        <w:tc>
          <w:tcPr>
            <w:tcW w:w="333" w:type="pct"/>
            <w:vAlign w:val="center"/>
          </w:tcPr>
          <w:p w:rsidR="000D5F05" w:rsidRPr="00B02377" w:rsidRDefault="000D5F05" w:rsidP="00611E1E">
            <w:pPr>
              <w:spacing w:before="0"/>
              <w:jc w:val="center"/>
              <w:rPr>
                <w:rFonts w:cs="Arial"/>
                <w:bCs/>
                <w:color w:val="000000"/>
                <w:sz w:val="20"/>
                <w:szCs w:val="20"/>
                <w:lang w:val="ru-RU"/>
              </w:rPr>
            </w:pPr>
            <w:r w:rsidRPr="00B02377">
              <w:rPr>
                <w:rFonts w:cs="Arial"/>
                <w:bCs/>
                <w:color w:val="000000"/>
                <w:sz w:val="20"/>
                <w:szCs w:val="20"/>
              </w:rPr>
              <w:t>1.</w:t>
            </w:r>
            <w:r w:rsidRPr="00B02377">
              <w:rPr>
                <w:rFonts w:cs="Arial"/>
                <w:bCs/>
                <w:color w:val="000000"/>
                <w:sz w:val="20"/>
                <w:szCs w:val="20"/>
                <w:lang w:val="ru-RU"/>
              </w:rPr>
              <w:t>6</w:t>
            </w:r>
          </w:p>
        </w:tc>
        <w:tc>
          <w:tcPr>
            <w:tcW w:w="3441" w:type="pct"/>
            <w:vAlign w:val="center"/>
          </w:tcPr>
          <w:p w:rsidR="000D5F05" w:rsidRPr="00B02377" w:rsidRDefault="000D5F05" w:rsidP="00611E1E">
            <w:pPr>
              <w:autoSpaceDE w:val="0"/>
              <w:autoSpaceDN w:val="0"/>
              <w:adjustRightInd w:val="0"/>
              <w:spacing w:before="0"/>
              <w:jc w:val="left"/>
              <w:rPr>
                <w:rFonts w:cs="Arial"/>
                <w:color w:val="000000"/>
                <w:sz w:val="20"/>
                <w:szCs w:val="20"/>
                <w:lang w:val="ru-RU"/>
              </w:rPr>
            </w:pPr>
            <w:r w:rsidRPr="00B02377">
              <w:rPr>
                <w:rFonts w:cs="Arial"/>
                <w:color w:val="000000"/>
                <w:sz w:val="20"/>
                <w:szCs w:val="20"/>
                <w:lang w:val="ru-RU"/>
              </w:rPr>
              <w:t>Паковање активног дела са пратећом опремом у трафо суд</w:t>
            </w:r>
          </w:p>
        </w:tc>
        <w:tc>
          <w:tcPr>
            <w:tcW w:w="545" w:type="pct"/>
            <w:vAlign w:val="center"/>
          </w:tcPr>
          <w:p w:rsidR="000D5F05" w:rsidRPr="00B02377" w:rsidRDefault="000D5F05" w:rsidP="00611E1E">
            <w:pPr>
              <w:autoSpaceDE w:val="0"/>
              <w:autoSpaceDN w:val="0"/>
              <w:adjustRightInd w:val="0"/>
              <w:spacing w:before="0"/>
              <w:jc w:val="center"/>
              <w:rPr>
                <w:rFonts w:cs="Arial"/>
                <w:color w:val="000000"/>
                <w:sz w:val="20"/>
                <w:szCs w:val="20"/>
                <w:lang w:val="ru-RU"/>
              </w:rPr>
            </w:pPr>
            <w:r w:rsidRPr="00B02377">
              <w:rPr>
                <w:rFonts w:cs="Arial"/>
                <w:color w:val="000000"/>
                <w:sz w:val="20"/>
                <w:szCs w:val="20"/>
                <w:lang w:val="ru-RU"/>
              </w:rPr>
              <w:t>комплет</w:t>
            </w:r>
          </w:p>
        </w:tc>
        <w:tc>
          <w:tcPr>
            <w:tcW w:w="681" w:type="pct"/>
            <w:shd w:val="clear" w:color="auto" w:fill="auto"/>
            <w:vAlign w:val="center"/>
          </w:tcPr>
          <w:p w:rsidR="000D5F05" w:rsidRPr="00B02377" w:rsidRDefault="000D5F05" w:rsidP="00611E1E">
            <w:pPr>
              <w:autoSpaceDE w:val="0"/>
              <w:autoSpaceDN w:val="0"/>
              <w:adjustRightInd w:val="0"/>
              <w:spacing w:before="0"/>
              <w:jc w:val="center"/>
              <w:rPr>
                <w:rFonts w:cs="Arial"/>
                <w:color w:val="000000"/>
                <w:sz w:val="20"/>
                <w:szCs w:val="20"/>
                <w:lang w:val="ru-RU"/>
              </w:rPr>
            </w:pPr>
            <w:r w:rsidRPr="00B02377">
              <w:rPr>
                <w:rFonts w:cs="Arial"/>
                <w:color w:val="000000"/>
                <w:sz w:val="20"/>
                <w:szCs w:val="20"/>
                <w:lang w:val="ru-RU"/>
              </w:rPr>
              <w:t>1</w:t>
            </w:r>
          </w:p>
        </w:tc>
      </w:tr>
      <w:tr w:rsidR="000D5F05" w:rsidRPr="00DA42FE" w:rsidTr="000D5F05">
        <w:trPr>
          <w:trHeight w:val="397"/>
        </w:trPr>
        <w:tc>
          <w:tcPr>
            <w:tcW w:w="333" w:type="pct"/>
            <w:vAlign w:val="center"/>
          </w:tcPr>
          <w:p w:rsidR="000D5F05" w:rsidRPr="00B02377" w:rsidRDefault="000D5F05" w:rsidP="00611E1E">
            <w:pPr>
              <w:spacing w:before="0"/>
              <w:jc w:val="center"/>
              <w:rPr>
                <w:rFonts w:cs="Arial"/>
                <w:color w:val="000000"/>
                <w:sz w:val="20"/>
                <w:szCs w:val="20"/>
                <w:lang w:val="ru-RU"/>
              </w:rPr>
            </w:pPr>
            <w:r w:rsidRPr="00B02377">
              <w:rPr>
                <w:rFonts w:cs="Arial"/>
                <w:bCs/>
                <w:color w:val="000000"/>
                <w:sz w:val="20"/>
                <w:szCs w:val="20"/>
              </w:rPr>
              <w:t>1.</w:t>
            </w:r>
            <w:r w:rsidRPr="00B02377">
              <w:rPr>
                <w:rFonts w:cs="Arial"/>
                <w:bCs/>
                <w:color w:val="000000"/>
                <w:sz w:val="20"/>
                <w:szCs w:val="20"/>
                <w:lang w:val="ru-RU"/>
              </w:rPr>
              <w:t>7.</w:t>
            </w:r>
          </w:p>
        </w:tc>
        <w:tc>
          <w:tcPr>
            <w:tcW w:w="3441" w:type="pct"/>
            <w:vAlign w:val="center"/>
          </w:tcPr>
          <w:p w:rsidR="000D5F05" w:rsidRPr="00B02377" w:rsidRDefault="000D5F05" w:rsidP="00611E1E">
            <w:pPr>
              <w:autoSpaceDE w:val="0"/>
              <w:autoSpaceDN w:val="0"/>
              <w:adjustRightInd w:val="0"/>
              <w:spacing w:before="0"/>
              <w:jc w:val="left"/>
              <w:rPr>
                <w:rFonts w:cs="Arial"/>
                <w:color w:val="000000"/>
                <w:sz w:val="20"/>
                <w:szCs w:val="20"/>
                <w:lang w:val="ru-RU"/>
              </w:rPr>
            </w:pPr>
            <w:r w:rsidRPr="00B02377">
              <w:rPr>
                <w:rFonts w:cs="Arial"/>
                <w:color w:val="000000"/>
                <w:sz w:val="20"/>
                <w:szCs w:val="20"/>
                <w:lang w:val="ru-RU"/>
              </w:rPr>
              <w:t>Сушење трансформатора</w:t>
            </w:r>
          </w:p>
        </w:tc>
        <w:tc>
          <w:tcPr>
            <w:tcW w:w="545" w:type="pct"/>
            <w:vAlign w:val="center"/>
          </w:tcPr>
          <w:p w:rsidR="000D5F05" w:rsidRPr="00B02377" w:rsidRDefault="000D5F05" w:rsidP="00611E1E">
            <w:pPr>
              <w:autoSpaceDE w:val="0"/>
              <w:autoSpaceDN w:val="0"/>
              <w:adjustRightInd w:val="0"/>
              <w:spacing w:before="0"/>
              <w:jc w:val="center"/>
              <w:rPr>
                <w:rFonts w:cs="Arial"/>
                <w:b/>
                <w:bCs/>
                <w:color w:val="000000"/>
                <w:sz w:val="20"/>
                <w:szCs w:val="20"/>
                <w:lang w:val="ru-RU"/>
              </w:rPr>
            </w:pPr>
            <w:r w:rsidRPr="00B02377">
              <w:rPr>
                <w:rFonts w:cs="Arial"/>
                <w:color w:val="000000"/>
                <w:sz w:val="20"/>
                <w:szCs w:val="20"/>
                <w:lang w:val="ru-RU"/>
              </w:rPr>
              <w:t>комплет</w:t>
            </w:r>
          </w:p>
        </w:tc>
        <w:tc>
          <w:tcPr>
            <w:tcW w:w="681" w:type="pct"/>
            <w:shd w:val="clear" w:color="auto" w:fill="auto"/>
            <w:vAlign w:val="center"/>
          </w:tcPr>
          <w:p w:rsidR="000D5F05" w:rsidRPr="00B02377" w:rsidRDefault="000D5F05" w:rsidP="00611E1E">
            <w:pPr>
              <w:autoSpaceDE w:val="0"/>
              <w:autoSpaceDN w:val="0"/>
              <w:adjustRightInd w:val="0"/>
              <w:spacing w:before="0"/>
              <w:jc w:val="center"/>
              <w:rPr>
                <w:rFonts w:cs="Arial"/>
                <w:color w:val="000000"/>
                <w:sz w:val="20"/>
                <w:szCs w:val="20"/>
                <w:lang w:val="ru-RU"/>
              </w:rPr>
            </w:pPr>
            <w:r w:rsidRPr="00B02377">
              <w:rPr>
                <w:rFonts w:cs="Arial"/>
                <w:color w:val="000000"/>
                <w:sz w:val="20"/>
                <w:szCs w:val="20"/>
                <w:lang w:val="ru-RU"/>
              </w:rPr>
              <w:t>1</w:t>
            </w:r>
          </w:p>
        </w:tc>
      </w:tr>
      <w:tr w:rsidR="000D5F05" w:rsidRPr="00DA42FE" w:rsidTr="000D5F05">
        <w:trPr>
          <w:trHeight w:val="397"/>
        </w:trPr>
        <w:tc>
          <w:tcPr>
            <w:tcW w:w="333" w:type="pct"/>
            <w:vAlign w:val="center"/>
          </w:tcPr>
          <w:p w:rsidR="000D5F05" w:rsidRPr="00B02377" w:rsidRDefault="000D5F05" w:rsidP="00611E1E">
            <w:pPr>
              <w:spacing w:before="0"/>
              <w:jc w:val="center"/>
              <w:rPr>
                <w:rFonts w:cs="Arial"/>
                <w:color w:val="000000"/>
                <w:sz w:val="20"/>
                <w:szCs w:val="20"/>
                <w:lang w:val="ru-RU"/>
              </w:rPr>
            </w:pPr>
            <w:r w:rsidRPr="00B02377">
              <w:rPr>
                <w:rFonts w:cs="Arial"/>
                <w:bCs/>
                <w:color w:val="000000"/>
                <w:sz w:val="20"/>
                <w:szCs w:val="20"/>
              </w:rPr>
              <w:t>1.</w:t>
            </w:r>
            <w:r w:rsidRPr="00B02377">
              <w:rPr>
                <w:rFonts w:cs="Arial"/>
                <w:bCs/>
                <w:color w:val="000000"/>
                <w:sz w:val="20"/>
                <w:szCs w:val="20"/>
                <w:lang w:val="ru-RU"/>
              </w:rPr>
              <w:t>8.</w:t>
            </w:r>
          </w:p>
        </w:tc>
        <w:tc>
          <w:tcPr>
            <w:tcW w:w="3441" w:type="pct"/>
            <w:vAlign w:val="center"/>
          </w:tcPr>
          <w:p w:rsidR="000D5F05" w:rsidRPr="00B02377" w:rsidRDefault="000D5F05" w:rsidP="00611E1E">
            <w:pPr>
              <w:autoSpaceDE w:val="0"/>
              <w:autoSpaceDN w:val="0"/>
              <w:adjustRightInd w:val="0"/>
              <w:spacing w:before="0"/>
              <w:jc w:val="left"/>
              <w:rPr>
                <w:rFonts w:cs="Arial"/>
                <w:b/>
                <w:bCs/>
                <w:color w:val="000000"/>
                <w:sz w:val="20"/>
                <w:szCs w:val="20"/>
                <w:lang w:val="ru-RU"/>
              </w:rPr>
            </w:pPr>
            <w:r w:rsidRPr="00B02377">
              <w:rPr>
                <w:rFonts w:cs="Arial"/>
                <w:color w:val="000000"/>
                <w:sz w:val="20"/>
                <w:szCs w:val="20"/>
                <w:lang w:val="ru-RU"/>
              </w:rPr>
              <w:t>Провера функционалности секундарне опреме Бухолц релеја, контактног термометра, уљне пумпе, ормана управљања регулатором напона.</w:t>
            </w:r>
          </w:p>
        </w:tc>
        <w:tc>
          <w:tcPr>
            <w:tcW w:w="545" w:type="pct"/>
            <w:vAlign w:val="center"/>
          </w:tcPr>
          <w:p w:rsidR="000D5F05" w:rsidRPr="00B02377" w:rsidRDefault="000D5F05" w:rsidP="00611E1E">
            <w:pPr>
              <w:autoSpaceDE w:val="0"/>
              <w:autoSpaceDN w:val="0"/>
              <w:adjustRightInd w:val="0"/>
              <w:spacing w:before="0"/>
              <w:jc w:val="center"/>
              <w:rPr>
                <w:rFonts w:cs="Arial"/>
                <w:color w:val="000000"/>
                <w:sz w:val="20"/>
                <w:szCs w:val="20"/>
                <w:lang w:val="ru-RU"/>
              </w:rPr>
            </w:pPr>
            <w:r w:rsidRPr="00B02377">
              <w:rPr>
                <w:rFonts w:cs="Arial"/>
                <w:color w:val="000000"/>
                <w:sz w:val="20"/>
                <w:szCs w:val="20"/>
                <w:lang w:val="ru-RU"/>
              </w:rPr>
              <w:t>комплет</w:t>
            </w:r>
          </w:p>
        </w:tc>
        <w:tc>
          <w:tcPr>
            <w:tcW w:w="681" w:type="pct"/>
            <w:shd w:val="clear" w:color="auto" w:fill="auto"/>
            <w:vAlign w:val="center"/>
          </w:tcPr>
          <w:p w:rsidR="000D5F05" w:rsidRPr="00B02377" w:rsidRDefault="000D5F05" w:rsidP="00611E1E">
            <w:pPr>
              <w:autoSpaceDE w:val="0"/>
              <w:autoSpaceDN w:val="0"/>
              <w:adjustRightInd w:val="0"/>
              <w:spacing w:before="0"/>
              <w:jc w:val="center"/>
              <w:rPr>
                <w:rFonts w:cs="Arial"/>
                <w:color w:val="000000"/>
                <w:sz w:val="20"/>
                <w:szCs w:val="20"/>
                <w:lang w:val="ru-RU"/>
              </w:rPr>
            </w:pPr>
            <w:r w:rsidRPr="00B02377">
              <w:rPr>
                <w:rFonts w:cs="Arial"/>
                <w:color w:val="000000"/>
                <w:sz w:val="20"/>
                <w:szCs w:val="20"/>
                <w:lang w:val="ru-RU"/>
              </w:rPr>
              <w:t>1</w:t>
            </w:r>
          </w:p>
        </w:tc>
      </w:tr>
      <w:tr w:rsidR="000D5F05" w:rsidRPr="00DA42FE" w:rsidTr="000D5F05">
        <w:trPr>
          <w:trHeight w:val="397"/>
        </w:trPr>
        <w:tc>
          <w:tcPr>
            <w:tcW w:w="333" w:type="pct"/>
            <w:vAlign w:val="center"/>
          </w:tcPr>
          <w:p w:rsidR="000D5F05" w:rsidRPr="00B02377" w:rsidRDefault="000D5F05" w:rsidP="00611E1E">
            <w:pPr>
              <w:spacing w:before="0"/>
              <w:jc w:val="center"/>
              <w:rPr>
                <w:rFonts w:cs="Arial"/>
                <w:color w:val="000000"/>
                <w:sz w:val="20"/>
                <w:szCs w:val="20"/>
                <w:lang w:val="ru-RU"/>
              </w:rPr>
            </w:pPr>
            <w:r w:rsidRPr="00B02377">
              <w:rPr>
                <w:rFonts w:cs="Arial"/>
                <w:bCs/>
                <w:color w:val="000000"/>
                <w:sz w:val="20"/>
                <w:szCs w:val="20"/>
              </w:rPr>
              <w:t>1.</w:t>
            </w:r>
            <w:r w:rsidRPr="00B02377">
              <w:rPr>
                <w:rFonts w:cs="Arial"/>
                <w:bCs/>
                <w:color w:val="000000"/>
                <w:sz w:val="20"/>
                <w:szCs w:val="20"/>
                <w:lang w:val="ru-RU"/>
              </w:rPr>
              <w:t>9.</w:t>
            </w:r>
          </w:p>
        </w:tc>
        <w:tc>
          <w:tcPr>
            <w:tcW w:w="3441" w:type="pct"/>
            <w:vAlign w:val="center"/>
          </w:tcPr>
          <w:p w:rsidR="000D5F05" w:rsidRPr="00B02377" w:rsidRDefault="000D5F05" w:rsidP="00611E1E">
            <w:pPr>
              <w:autoSpaceDE w:val="0"/>
              <w:autoSpaceDN w:val="0"/>
              <w:adjustRightInd w:val="0"/>
              <w:spacing w:before="0"/>
              <w:jc w:val="left"/>
              <w:rPr>
                <w:rFonts w:cs="Arial"/>
                <w:b/>
                <w:bCs/>
                <w:color w:val="000000"/>
                <w:sz w:val="20"/>
                <w:szCs w:val="20"/>
                <w:lang w:val="ru-RU"/>
              </w:rPr>
            </w:pPr>
            <w:r w:rsidRPr="00B02377">
              <w:rPr>
                <w:rFonts w:cs="Arial"/>
                <w:color w:val="000000"/>
                <w:sz w:val="20"/>
                <w:szCs w:val="20"/>
                <w:lang w:val="ru-RU"/>
              </w:rPr>
              <w:t>Испитивање трансформатора у сервису према важећем IEEC стандарду.</w:t>
            </w:r>
          </w:p>
        </w:tc>
        <w:tc>
          <w:tcPr>
            <w:tcW w:w="545" w:type="pct"/>
            <w:vAlign w:val="center"/>
          </w:tcPr>
          <w:p w:rsidR="000D5F05" w:rsidRPr="00B02377" w:rsidRDefault="000D5F05" w:rsidP="00611E1E">
            <w:pPr>
              <w:autoSpaceDE w:val="0"/>
              <w:autoSpaceDN w:val="0"/>
              <w:adjustRightInd w:val="0"/>
              <w:spacing w:before="0"/>
              <w:jc w:val="center"/>
              <w:rPr>
                <w:rFonts w:cs="Arial"/>
                <w:color w:val="000000"/>
                <w:sz w:val="20"/>
                <w:szCs w:val="20"/>
                <w:lang w:val="ru-RU"/>
              </w:rPr>
            </w:pPr>
            <w:r w:rsidRPr="00B02377">
              <w:rPr>
                <w:rFonts w:cs="Arial"/>
                <w:color w:val="000000"/>
                <w:sz w:val="20"/>
                <w:szCs w:val="20"/>
                <w:lang w:val="ru-RU"/>
              </w:rPr>
              <w:t>комплет</w:t>
            </w:r>
          </w:p>
        </w:tc>
        <w:tc>
          <w:tcPr>
            <w:tcW w:w="681" w:type="pct"/>
            <w:shd w:val="clear" w:color="auto" w:fill="auto"/>
            <w:vAlign w:val="center"/>
          </w:tcPr>
          <w:p w:rsidR="000D5F05" w:rsidRPr="00B02377" w:rsidRDefault="000D5F05" w:rsidP="00611E1E">
            <w:pPr>
              <w:autoSpaceDE w:val="0"/>
              <w:autoSpaceDN w:val="0"/>
              <w:adjustRightInd w:val="0"/>
              <w:spacing w:before="0"/>
              <w:jc w:val="center"/>
              <w:rPr>
                <w:rFonts w:cs="Arial"/>
                <w:color w:val="000000"/>
                <w:sz w:val="20"/>
                <w:szCs w:val="20"/>
                <w:lang w:val="ru-RU"/>
              </w:rPr>
            </w:pPr>
            <w:r w:rsidRPr="00B02377">
              <w:rPr>
                <w:rFonts w:cs="Arial"/>
                <w:color w:val="000000"/>
                <w:sz w:val="20"/>
                <w:szCs w:val="20"/>
                <w:lang w:val="ru-RU"/>
              </w:rPr>
              <w:t>1</w:t>
            </w:r>
          </w:p>
        </w:tc>
      </w:tr>
      <w:tr w:rsidR="000D5F05" w:rsidRPr="00DA42FE" w:rsidTr="000D5F05">
        <w:trPr>
          <w:trHeight w:val="397"/>
        </w:trPr>
        <w:tc>
          <w:tcPr>
            <w:tcW w:w="333" w:type="pct"/>
            <w:vAlign w:val="center"/>
          </w:tcPr>
          <w:p w:rsidR="000D5F05" w:rsidRPr="00B02377" w:rsidRDefault="000D5F05" w:rsidP="00611E1E">
            <w:pPr>
              <w:spacing w:before="0"/>
              <w:jc w:val="center"/>
              <w:rPr>
                <w:rFonts w:cs="Arial"/>
                <w:color w:val="000000"/>
                <w:sz w:val="20"/>
                <w:szCs w:val="20"/>
                <w:lang w:val="ru-RU"/>
              </w:rPr>
            </w:pPr>
            <w:r w:rsidRPr="00B02377">
              <w:rPr>
                <w:rFonts w:cs="Arial"/>
                <w:bCs/>
                <w:color w:val="000000"/>
                <w:sz w:val="20"/>
                <w:szCs w:val="20"/>
              </w:rPr>
              <w:t>1.</w:t>
            </w:r>
            <w:r w:rsidRPr="00B02377">
              <w:rPr>
                <w:rFonts w:cs="Arial"/>
                <w:bCs/>
                <w:color w:val="000000"/>
                <w:sz w:val="20"/>
                <w:szCs w:val="20"/>
                <w:lang w:val="ru-RU"/>
              </w:rPr>
              <w:t>10.</w:t>
            </w:r>
          </w:p>
        </w:tc>
        <w:tc>
          <w:tcPr>
            <w:tcW w:w="3441" w:type="pct"/>
            <w:vAlign w:val="center"/>
          </w:tcPr>
          <w:p w:rsidR="000D5F05" w:rsidRPr="00B02377" w:rsidRDefault="000D5F05" w:rsidP="00611E1E">
            <w:pPr>
              <w:autoSpaceDE w:val="0"/>
              <w:autoSpaceDN w:val="0"/>
              <w:adjustRightInd w:val="0"/>
              <w:spacing w:before="0"/>
              <w:jc w:val="left"/>
              <w:rPr>
                <w:rFonts w:cs="Arial"/>
                <w:color w:val="000000"/>
                <w:sz w:val="20"/>
                <w:szCs w:val="20"/>
                <w:lang w:val="ru-RU"/>
              </w:rPr>
            </w:pPr>
            <w:r w:rsidRPr="00B02377">
              <w:rPr>
                <w:rFonts w:cs="Arial"/>
                <w:color w:val="000000"/>
                <w:sz w:val="20"/>
                <w:szCs w:val="20"/>
                <w:lang w:val="ru-RU"/>
              </w:rPr>
              <w:t xml:space="preserve">Поправка антикорозивне заштите </w:t>
            </w:r>
          </w:p>
        </w:tc>
        <w:tc>
          <w:tcPr>
            <w:tcW w:w="545" w:type="pct"/>
            <w:vAlign w:val="center"/>
          </w:tcPr>
          <w:p w:rsidR="000D5F05" w:rsidRPr="00B02377" w:rsidRDefault="000D5F05" w:rsidP="00611E1E">
            <w:pPr>
              <w:autoSpaceDE w:val="0"/>
              <w:autoSpaceDN w:val="0"/>
              <w:adjustRightInd w:val="0"/>
              <w:spacing w:before="0"/>
              <w:jc w:val="center"/>
              <w:rPr>
                <w:rFonts w:cs="Arial"/>
                <w:color w:val="000000"/>
                <w:sz w:val="20"/>
                <w:szCs w:val="20"/>
                <w:lang w:val="ru-RU"/>
              </w:rPr>
            </w:pPr>
            <w:r w:rsidRPr="00B02377">
              <w:rPr>
                <w:rFonts w:cs="Arial"/>
                <w:color w:val="000000"/>
                <w:sz w:val="20"/>
                <w:szCs w:val="20"/>
                <w:lang w:val="ru-RU"/>
              </w:rPr>
              <w:t>комплет</w:t>
            </w:r>
          </w:p>
        </w:tc>
        <w:tc>
          <w:tcPr>
            <w:tcW w:w="681" w:type="pct"/>
            <w:shd w:val="clear" w:color="auto" w:fill="auto"/>
            <w:vAlign w:val="center"/>
          </w:tcPr>
          <w:p w:rsidR="000D5F05" w:rsidRPr="00B02377" w:rsidRDefault="000D5F05" w:rsidP="00611E1E">
            <w:pPr>
              <w:autoSpaceDE w:val="0"/>
              <w:autoSpaceDN w:val="0"/>
              <w:adjustRightInd w:val="0"/>
              <w:spacing w:before="0"/>
              <w:jc w:val="center"/>
              <w:rPr>
                <w:rFonts w:cs="Arial"/>
                <w:color w:val="000000"/>
                <w:sz w:val="20"/>
                <w:szCs w:val="20"/>
                <w:lang w:val="ru-RU"/>
              </w:rPr>
            </w:pPr>
            <w:r w:rsidRPr="00B02377">
              <w:rPr>
                <w:rFonts w:cs="Arial"/>
                <w:color w:val="000000"/>
                <w:sz w:val="20"/>
                <w:szCs w:val="20"/>
                <w:lang w:val="ru-RU"/>
              </w:rPr>
              <w:t>1</w:t>
            </w:r>
          </w:p>
        </w:tc>
      </w:tr>
      <w:tr w:rsidR="000D5F05" w:rsidRPr="00DA42FE" w:rsidTr="000D5F05">
        <w:trPr>
          <w:trHeight w:val="397"/>
        </w:trPr>
        <w:tc>
          <w:tcPr>
            <w:tcW w:w="333" w:type="pct"/>
            <w:vAlign w:val="center"/>
          </w:tcPr>
          <w:p w:rsidR="000D5F05" w:rsidRPr="00B02377" w:rsidRDefault="000D5F05" w:rsidP="00611E1E">
            <w:pPr>
              <w:spacing w:before="0"/>
              <w:jc w:val="center"/>
              <w:rPr>
                <w:rFonts w:cs="Arial"/>
                <w:color w:val="000000"/>
                <w:sz w:val="20"/>
                <w:szCs w:val="20"/>
                <w:lang w:val="ru-RU"/>
              </w:rPr>
            </w:pPr>
            <w:r w:rsidRPr="00B02377">
              <w:rPr>
                <w:rFonts w:cs="Arial"/>
                <w:bCs/>
                <w:color w:val="000000"/>
                <w:sz w:val="20"/>
                <w:szCs w:val="20"/>
              </w:rPr>
              <w:t>1.</w:t>
            </w:r>
            <w:r w:rsidRPr="00B02377">
              <w:rPr>
                <w:rFonts w:cs="Arial"/>
                <w:bCs/>
                <w:color w:val="000000"/>
                <w:sz w:val="20"/>
                <w:szCs w:val="20"/>
                <w:lang w:val="ru-RU"/>
              </w:rPr>
              <w:t>11.</w:t>
            </w:r>
          </w:p>
        </w:tc>
        <w:tc>
          <w:tcPr>
            <w:tcW w:w="3441" w:type="pct"/>
            <w:vAlign w:val="center"/>
          </w:tcPr>
          <w:p w:rsidR="000D5F05" w:rsidRPr="00B02377" w:rsidRDefault="000D5F05" w:rsidP="00611E1E">
            <w:pPr>
              <w:autoSpaceDE w:val="0"/>
              <w:autoSpaceDN w:val="0"/>
              <w:adjustRightInd w:val="0"/>
              <w:spacing w:before="0"/>
              <w:jc w:val="left"/>
              <w:rPr>
                <w:rFonts w:cs="Arial"/>
                <w:color w:val="000000"/>
                <w:sz w:val="20"/>
                <w:szCs w:val="20"/>
                <w:lang w:val="ru-RU"/>
              </w:rPr>
            </w:pPr>
            <w:r w:rsidRPr="00B02377">
              <w:rPr>
                <w:rFonts w:cs="Arial"/>
                <w:color w:val="000000"/>
                <w:sz w:val="20"/>
                <w:szCs w:val="20"/>
                <w:lang w:val="ru-RU"/>
              </w:rPr>
              <w:t>Припрема ТР-а за транспорт</w:t>
            </w:r>
          </w:p>
        </w:tc>
        <w:tc>
          <w:tcPr>
            <w:tcW w:w="545" w:type="pct"/>
            <w:vAlign w:val="center"/>
          </w:tcPr>
          <w:p w:rsidR="000D5F05" w:rsidRPr="00B02377" w:rsidRDefault="000D5F05" w:rsidP="00611E1E">
            <w:pPr>
              <w:autoSpaceDE w:val="0"/>
              <w:autoSpaceDN w:val="0"/>
              <w:adjustRightInd w:val="0"/>
              <w:spacing w:before="0"/>
              <w:rPr>
                <w:rFonts w:cs="Arial"/>
                <w:b/>
                <w:bCs/>
                <w:color w:val="000000"/>
                <w:sz w:val="20"/>
                <w:szCs w:val="20"/>
                <w:lang w:val="ru-RU"/>
              </w:rPr>
            </w:pPr>
            <w:r w:rsidRPr="00B02377">
              <w:rPr>
                <w:rFonts w:cs="Arial"/>
                <w:color w:val="000000"/>
                <w:sz w:val="20"/>
                <w:szCs w:val="20"/>
                <w:lang w:val="ru-RU"/>
              </w:rPr>
              <w:t>комплет</w:t>
            </w:r>
          </w:p>
        </w:tc>
        <w:tc>
          <w:tcPr>
            <w:tcW w:w="681" w:type="pct"/>
            <w:shd w:val="clear" w:color="auto" w:fill="auto"/>
            <w:vAlign w:val="center"/>
          </w:tcPr>
          <w:p w:rsidR="000D5F05" w:rsidRPr="00B02377" w:rsidRDefault="000D5F05" w:rsidP="00611E1E">
            <w:pPr>
              <w:autoSpaceDE w:val="0"/>
              <w:autoSpaceDN w:val="0"/>
              <w:adjustRightInd w:val="0"/>
              <w:spacing w:before="0"/>
              <w:jc w:val="center"/>
              <w:rPr>
                <w:rFonts w:cs="Arial"/>
                <w:color w:val="000000"/>
                <w:sz w:val="20"/>
                <w:szCs w:val="20"/>
                <w:lang w:val="ru-RU"/>
              </w:rPr>
            </w:pPr>
            <w:r w:rsidRPr="00B02377">
              <w:rPr>
                <w:rFonts w:cs="Arial"/>
                <w:color w:val="000000"/>
                <w:sz w:val="20"/>
                <w:szCs w:val="20"/>
                <w:lang w:val="ru-RU"/>
              </w:rPr>
              <w:t>1</w:t>
            </w:r>
          </w:p>
        </w:tc>
      </w:tr>
      <w:tr w:rsidR="000D5F05" w:rsidRPr="00DA42FE" w:rsidTr="000D5F05">
        <w:trPr>
          <w:trHeight w:val="397"/>
        </w:trPr>
        <w:tc>
          <w:tcPr>
            <w:tcW w:w="333" w:type="pct"/>
            <w:vAlign w:val="center"/>
          </w:tcPr>
          <w:p w:rsidR="000D5F05" w:rsidRPr="00B02377" w:rsidRDefault="000D5F05" w:rsidP="00611E1E">
            <w:pPr>
              <w:spacing w:before="0"/>
              <w:jc w:val="center"/>
              <w:rPr>
                <w:rFonts w:cs="Arial"/>
                <w:bCs/>
                <w:color w:val="000000"/>
                <w:sz w:val="20"/>
                <w:szCs w:val="20"/>
                <w:lang w:val="ru-RU"/>
              </w:rPr>
            </w:pPr>
            <w:r w:rsidRPr="00B02377">
              <w:rPr>
                <w:rFonts w:cs="Arial"/>
                <w:bCs/>
                <w:color w:val="000000"/>
                <w:sz w:val="20"/>
                <w:szCs w:val="20"/>
              </w:rPr>
              <w:t>1.</w:t>
            </w:r>
            <w:r w:rsidRPr="00B02377">
              <w:rPr>
                <w:rFonts w:cs="Arial"/>
                <w:bCs/>
                <w:color w:val="000000"/>
                <w:sz w:val="20"/>
                <w:szCs w:val="20"/>
                <w:lang w:val="ru-RU"/>
              </w:rPr>
              <w:t>12.</w:t>
            </w:r>
          </w:p>
        </w:tc>
        <w:tc>
          <w:tcPr>
            <w:tcW w:w="3441" w:type="pct"/>
            <w:vAlign w:val="center"/>
          </w:tcPr>
          <w:p w:rsidR="000D5F05" w:rsidRPr="00B02377" w:rsidRDefault="000D5F05" w:rsidP="00611E1E">
            <w:pPr>
              <w:autoSpaceDE w:val="0"/>
              <w:autoSpaceDN w:val="0"/>
              <w:adjustRightInd w:val="0"/>
              <w:spacing w:before="0"/>
              <w:jc w:val="left"/>
              <w:rPr>
                <w:rFonts w:cs="Arial"/>
                <w:color w:val="000000"/>
                <w:sz w:val="20"/>
                <w:szCs w:val="20"/>
                <w:lang w:val="ru-RU"/>
              </w:rPr>
            </w:pPr>
            <w:r w:rsidRPr="00B02377">
              <w:rPr>
                <w:rFonts w:cs="Arial"/>
                <w:color w:val="000000"/>
                <w:sz w:val="20"/>
                <w:szCs w:val="20"/>
                <w:lang w:val="ru-RU"/>
              </w:rPr>
              <w:t>Транспорт ТР-а од сервиса фабрике до ПАП Лисине са осигурањем од лома при транспорту.</w:t>
            </w:r>
          </w:p>
        </w:tc>
        <w:tc>
          <w:tcPr>
            <w:tcW w:w="545" w:type="pct"/>
            <w:vAlign w:val="center"/>
          </w:tcPr>
          <w:p w:rsidR="000D5F05" w:rsidRPr="00B02377" w:rsidRDefault="000D5F05" w:rsidP="00611E1E">
            <w:pPr>
              <w:autoSpaceDE w:val="0"/>
              <w:autoSpaceDN w:val="0"/>
              <w:adjustRightInd w:val="0"/>
              <w:spacing w:before="0"/>
              <w:jc w:val="center"/>
              <w:rPr>
                <w:rFonts w:cs="Arial"/>
                <w:color w:val="000000"/>
                <w:sz w:val="20"/>
                <w:szCs w:val="20"/>
                <w:lang w:val="ru-RU"/>
              </w:rPr>
            </w:pPr>
            <w:r w:rsidRPr="00B02377">
              <w:rPr>
                <w:rFonts w:cs="Arial"/>
                <w:color w:val="000000"/>
                <w:sz w:val="20"/>
                <w:szCs w:val="20"/>
                <w:lang w:val="ru-RU"/>
              </w:rPr>
              <w:t>комплет</w:t>
            </w:r>
          </w:p>
        </w:tc>
        <w:tc>
          <w:tcPr>
            <w:tcW w:w="681" w:type="pct"/>
            <w:shd w:val="clear" w:color="auto" w:fill="auto"/>
            <w:vAlign w:val="center"/>
          </w:tcPr>
          <w:p w:rsidR="000D5F05" w:rsidRPr="00B02377" w:rsidRDefault="000D5F05" w:rsidP="00611E1E">
            <w:pPr>
              <w:autoSpaceDE w:val="0"/>
              <w:autoSpaceDN w:val="0"/>
              <w:adjustRightInd w:val="0"/>
              <w:spacing w:before="0"/>
              <w:jc w:val="center"/>
              <w:rPr>
                <w:rFonts w:cs="Arial"/>
                <w:color w:val="000000"/>
                <w:sz w:val="20"/>
                <w:szCs w:val="20"/>
                <w:lang w:val="ru-RU"/>
              </w:rPr>
            </w:pPr>
            <w:r w:rsidRPr="00B02377">
              <w:rPr>
                <w:rFonts w:cs="Arial"/>
                <w:color w:val="000000"/>
                <w:sz w:val="20"/>
                <w:szCs w:val="20"/>
                <w:lang w:val="ru-RU"/>
              </w:rPr>
              <w:t>1</w:t>
            </w:r>
          </w:p>
        </w:tc>
      </w:tr>
      <w:tr w:rsidR="000D5F05" w:rsidRPr="00DA42FE" w:rsidTr="000D5F05">
        <w:trPr>
          <w:trHeight w:val="397"/>
        </w:trPr>
        <w:tc>
          <w:tcPr>
            <w:tcW w:w="333" w:type="pct"/>
            <w:vAlign w:val="center"/>
          </w:tcPr>
          <w:p w:rsidR="000D5F05" w:rsidRPr="00B02377" w:rsidRDefault="000D5F05" w:rsidP="00611E1E">
            <w:pPr>
              <w:spacing w:before="0"/>
              <w:jc w:val="center"/>
              <w:rPr>
                <w:rFonts w:cs="Arial"/>
                <w:bCs/>
                <w:color w:val="000000"/>
                <w:sz w:val="20"/>
                <w:szCs w:val="20"/>
                <w:lang w:val="ru-RU"/>
              </w:rPr>
            </w:pPr>
            <w:r w:rsidRPr="00B02377">
              <w:rPr>
                <w:rFonts w:cs="Arial"/>
                <w:bCs/>
                <w:color w:val="000000"/>
                <w:sz w:val="20"/>
                <w:szCs w:val="20"/>
              </w:rPr>
              <w:t>1.</w:t>
            </w:r>
            <w:r w:rsidRPr="00B02377">
              <w:rPr>
                <w:rFonts w:cs="Arial"/>
                <w:bCs/>
                <w:color w:val="000000"/>
                <w:sz w:val="20"/>
                <w:szCs w:val="20"/>
                <w:lang w:val="ru-RU"/>
              </w:rPr>
              <w:t>13.</w:t>
            </w:r>
          </w:p>
        </w:tc>
        <w:tc>
          <w:tcPr>
            <w:tcW w:w="3441" w:type="pct"/>
            <w:vAlign w:val="center"/>
          </w:tcPr>
          <w:p w:rsidR="000D5F05" w:rsidRPr="00B02377" w:rsidRDefault="000D5F05" w:rsidP="00611E1E">
            <w:pPr>
              <w:autoSpaceDE w:val="0"/>
              <w:autoSpaceDN w:val="0"/>
              <w:adjustRightInd w:val="0"/>
              <w:spacing w:before="0"/>
              <w:jc w:val="left"/>
              <w:rPr>
                <w:rFonts w:cs="Arial"/>
                <w:color w:val="000000"/>
                <w:sz w:val="20"/>
                <w:szCs w:val="20"/>
                <w:lang w:val="ru-RU"/>
              </w:rPr>
            </w:pPr>
            <w:r w:rsidRPr="00B02377">
              <w:rPr>
                <w:rFonts w:cs="Arial"/>
                <w:color w:val="000000"/>
                <w:sz w:val="20"/>
                <w:szCs w:val="20"/>
                <w:lang w:val="ru-RU"/>
              </w:rPr>
              <w:t>Монтажа трансформатора на месту експлоатације</w:t>
            </w:r>
          </w:p>
        </w:tc>
        <w:tc>
          <w:tcPr>
            <w:tcW w:w="545" w:type="pct"/>
            <w:vAlign w:val="center"/>
          </w:tcPr>
          <w:p w:rsidR="000D5F05" w:rsidRPr="00B02377" w:rsidRDefault="000D5F05" w:rsidP="00611E1E">
            <w:pPr>
              <w:autoSpaceDE w:val="0"/>
              <w:autoSpaceDN w:val="0"/>
              <w:adjustRightInd w:val="0"/>
              <w:spacing w:before="0"/>
              <w:jc w:val="center"/>
              <w:rPr>
                <w:rFonts w:cs="Arial"/>
                <w:color w:val="000000"/>
                <w:sz w:val="20"/>
                <w:szCs w:val="20"/>
                <w:lang w:val="ru-RU"/>
              </w:rPr>
            </w:pPr>
            <w:r w:rsidRPr="00B02377">
              <w:rPr>
                <w:rFonts w:cs="Arial"/>
                <w:color w:val="000000"/>
                <w:sz w:val="20"/>
                <w:szCs w:val="20"/>
                <w:lang w:val="ru-RU"/>
              </w:rPr>
              <w:t>комплет</w:t>
            </w:r>
          </w:p>
        </w:tc>
        <w:tc>
          <w:tcPr>
            <w:tcW w:w="681" w:type="pct"/>
            <w:shd w:val="clear" w:color="auto" w:fill="auto"/>
            <w:vAlign w:val="center"/>
          </w:tcPr>
          <w:p w:rsidR="000D5F05" w:rsidRPr="00B02377" w:rsidRDefault="000D5F05" w:rsidP="00611E1E">
            <w:pPr>
              <w:autoSpaceDE w:val="0"/>
              <w:autoSpaceDN w:val="0"/>
              <w:adjustRightInd w:val="0"/>
              <w:spacing w:before="0"/>
              <w:jc w:val="center"/>
              <w:rPr>
                <w:rFonts w:cs="Arial"/>
                <w:color w:val="000000"/>
                <w:sz w:val="20"/>
                <w:szCs w:val="20"/>
                <w:lang w:val="ru-RU"/>
              </w:rPr>
            </w:pPr>
            <w:r w:rsidRPr="00B02377">
              <w:rPr>
                <w:rFonts w:cs="Arial"/>
                <w:color w:val="000000"/>
                <w:sz w:val="20"/>
                <w:szCs w:val="20"/>
                <w:lang w:val="ru-RU"/>
              </w:rPr>
              <w:t>1</w:t>
            </w:r>
          </w:p>
        </w:tc>
      </w:tr>
      <w:tr w:rsidR="000D5F05" w:rsidRPr="00DA42FE" w:rsidTr="000D5F05">
        <w:trPr>
          <w:trHeight w:val="397"/>
        </w:trPr>
        <w:tc>
          <w:tcPr>
            <w:tcW w:w="333" w:type="pct"/>
            <w:vAlign w:val="center"/>
          </w:tcPr>
          <w:p w:rsidR="000D5F05" w:rsidRPr="00B02377" w:rsidRDefault="000D5F05" w:rsidP="00611E1E">
            <w:pPr>
              <w:spacing w:before="0"/>
              <w:jc w:val="center"/>
              <w:rPr>
                <w:rFonts w:cs="Arial"/>
                <w:color w:val="000000"/>
                <w:sz w:val="20"/>
                <w:szCs w:val="20"/>
                <w:lang w:val="ru-RU"/>
              </w:rPr>
            </w:pPr>
            <w:r w:rsidRPr="00B02377">
              <w:rPr>
                <w:rFonts w:cs="Arial"/>
                <w:bCs/>
                <w:color w:val="000000"/>
                <w:sz w:val="20"/>
                <w:szCs w:val="20"/>
                <w:lang w:val="ru-RU"/>
              </w:rPr>
              <w:t>1</w:t>
            </w:r>
            <w:r w:rsidRPr="00B02377">
              <w:rPr>
                <w:rFonts w:cs="Arial"/>
                <w:bCs/>
                <w:color w:val="000000"/>
                <w:sz w:val="20"/>
                <w:szCs w:val="20"/>
              </w:rPr>
              <w:t>.1</w:t>
            </w:r>
            <w:r w:rsidRPr="00B02377">
              <w:rPr>
                <w:rFonts w:cs="Arial"/>
                <w:bCs/>
                <w:color w:val="000000"/>
                <w:sz w:val="20"/>
                <w:szCs w:val="20"/>
                <w:lang w:val="ru-RU"/>
              </w:rPr>
              <w:t>4.</w:t>
            </w:r>
          </w:p>
        </w:tc>
        <w:tc>
          <w:tcPr>
            <w:tcW w:w="3441" w:type="pct"/>
            <w:vAlign w:val="center"/>
          </w:tcPr>
          <w:p w:rsidR="000D5F05" w:rsidRPr="00B02377" w:rsidRDefault="000D5F05" w:rsidP="00611E1E">
            <w:pPr>
              <w:autoSpaceDE w:val="0"/>
              <w:autoSpaceDN w:val="0"/>
              <w:adjustRightInd w:val="0"/>
              <w:spacing w:before="0"/>
              <w:jc w:val="left"/>
              <w:rPr>
                <w:rFonts w:cs="Arial"/>
                <w:color w:val="000000"/>
                <w:sz w:val="20"/>
                <w:szCs w:val="20"/>
                <w:lang w:val="ru-RU"/>
              </w:rPr>
            </w:pPr>
            <w:r w:rsidRPr="00B02377">
              <w:rPr>
                <w:rFonts w:cs="Arial"/>
                <w:color w:val="000000"/>
                <w:sz w:val="20"/>
                <w:szCs w:val="20"/>
                <w:lang w:val="ru-RU"/>
              </w:rPr>
              <w:t>Испитивања на терену пред пуштање у погон.</w:t>
            </w:r>
          </w:p>
        </w:tc>
        <w:tc>
          <w:tcPr>
            <w:tcW w:w="545" w:type="pct"/>
            <w:vAlign w:val="center"/>
          </w:tcPr>
          <w:p w:rsidR="000D5F05" w:rsidRPr="00B02377" w:rsidRDefault="000D5F05" w:rsidP="00611E1E">
            <w:pPr>
              <w:autoSpaceDE w:val="0"/>
              <w:autoSpaceDN w:val="0"/>
              <w:adjustRightInd w:val="0"/>
              <w:spacing w:before="0"/>
              <w:jc w:val="center"/>
              <w:rPr>
                <w:rFonts w:cs="Arial"/>
                <w:b/>
                <w:bCs/>
                <w:color w:val="000000"/>
                <w:sz w:val="20"/>
                <w:szCs w:val="20"/>
                <w:lang w:val="ru-RU"/>
              </w:rPr>
            </w:pPr>
            <w:r w:rsidRPr="00B02377">
              <w:rPr>
                <w:rFonts w:cs="Arial"/>
                <w:color w:val="000000"/>
                <w:sz w:val="20"/>
                <w:szCs w:val="20"/>
                <w:lang w:val="ru-RU"/>
              </w:rPr>
              <w:t>комплет</w:t>
            </w:r>
          </w:p>
        </w:tc>
        <w:tc>
          <w:tcPr>
            <w:tcW w:w="681" w:type="pct"/>
            <w:shd w:val="clear" w:color="auto" w:fill="auto"/>
            <w:vAlign w:val="center"/>
          </w:tcPr>
          <w:p w:rsidR="000D5F05" w:rsidRPr="00B02377" w:rsidRDefault="000D5F05" w:rsidP="00611E1E">
            <w:pPr>
              <w:autoSpaceDE w:val="0"/>
              <w:autoSpaceDN w:val="0"/>
              <w:adjustRightInd w:val="0"/>
              <w:spacing w:before="0"/>
              <w:jc w:val="center"/>
              <w:rPr>
                <w:rFonts w:cs="Arial"/>
                <w:b/>
                <w:bCs/>
                <w:color w:val="000000"/>
                <w:sz w:val="20"/>
                <w:szCs w:val="20"/>
                <w:lang w:val="ru-RU"/>
              </w:rPr>
            </w:pPr>
            <w:r w:rsidRPr="00B02377">
              <w:rPr>
                <w:rFonts w:cs="Arial"/>
                <w:color w:val="000000"/>
                <w:sz w:val="20"/>
                <w:szCs w:val="20"/>
                <w:lang w:val="ru-RU"/>
              </w:rPr>
              <w:t>1</w:t>
            </w:r>
          </w:p>
        </w:tc>
      </w:tr>
    </w:tbl>
    <w:p w:rsidR="000D5F05" w:rsidRPr="00DA42FE" w:rsidRDefault="000D5F05" w:rsidP="000D5F05">
      <w:pPr>
        <w:spacing w:before="0"/>
        <w:rPr>
          <w:rFonts w:cs="Arial"/>
        </w:rPr>
      </w:pPr>
    </w:p>
    <w:bookmarkEnd w:id="14"/>
    <w:p w:rsidR="007D56C7" w:rsidRPr="00FF694A" w:rsidRDefault="007D56C7" w:rsidP="007D56C7">
      <w:pPr>
        <w:spacing w:before="0"/>
        <w:rPr>
          <w:rFonts w:cs="Arial"/>
          <w:sz w:val="24"/>
          <w:szCs w:val="24"/>
          <w:lang w:val="sr-Cyrl-RS" w:eastAsia="zh-CN"/>
        </w:rPr>
        <w:sectPr w:rsidR="007D56C7" w:rsidRPr="00FF694A" w:rsidSect="000D5F05">
          <w:footnotePr>
            <w:pos w:val="beneathText"/>
          </w:footnotePr>
          <w:pgSz w:w="11909" w:h="16834" w:code="9"/>
          <w:pgMar w:top="1440" w:right="1440" w:bottom="1440" w:left="1440" w:header="142" w:footer="436" w:gutter="0"/>
          <w:cols w:space="708"/>
          <w:titlePg/>
          <w:docGrid w:linePitch="360"/>
        </w:sectPr>
      </w:pPr>
      <w:r>
        <w:rPr>
          <w:rFonts w:cs="Arial"/>
          <w:sz w:val="24"/>
          <w:szCs w:val="24"/>
          <w:lang w:val="sr-Cyrl-RS" w:eastAsia="zh-CN"/>
        </w:rPr>
        <w:t>Датум:</w:t>
      </w:r>
      <w:r>
        <w:rPr>
          <w:rFonts w:cs="Arial"/>
          <w:sz w:val="24"/>
          <w:szCs w:val="24"/>
          <w:lang w:val="sr-Cyrl-RS" w:eastAsia="zh-CN"/>
        </w:rPr>
        <w:tab/>
      </w:r>
      <w:r>
        <w:rPr>
          <w:rFonts w:cs="Arial"/>
          <w:sz w:val="24"/>
          <w:szCs w:val="24"/>
          <w:lang w:val="sr-Cyrl-RS" w:eastAsia="zh-CN"/>
        </w:rPr>
        <w:tab/>
      </w:r>
      <w:r>
        <w:rPr>
          <w:rFonts w:cs="Arial"/>
          <w:sz w:val="24"/>
          <w:szCs w:val="24"/>
          <w:lang w:val="sr-Cyrl-RS" w:eastAsia="zh-CN"/>
        </w:rPr>
        <w:tab/>
      </w:r>
      <w:r>
        <w:rPr>
          <w:rFonts w:cs="Arial"/>
          <w:sz w:val="24"/>
          <w:szCs w:val="24"/>
          <w:lang w:val="sr-Cyrl-RS" w:eastAsia="zh-CN"/>
        </w:rPr>
        <w:tab/>
      </w:r>
      <w:r>
        <w:rPr>
          <w:rFonts w:cs="Arial"/>
          <w:sz w:val="24"/>
          <w:szCs w:val="24"/>
          <w:lang w:val="sr-Cyrl-RS" w:eastAsia="zh-CN"/>
        </w:rPr>
        <w:tab/>
      </w:r>
      <w:r>
        <w:rPr>
          <w:rFonts w:cs="Arial"/>
          <w:sz w:val="24"/>
          <w:szCs w:val="24"/>
          <w:lang w:val="sr-Cyrl-RS" w:eastAsia="zh-CN"/>
        </w:rPr>
        <w:tab/>
      </w:r>
      <w:r>
        <w:rPr>
          <w:rFonts w:cs="Arial"/>
          <w:sz w:val="24"/>
          <w:szCs w:val="24"/>
          <w:lang w:val="sr-Cyrl-RS" w:eastAsia="zh-CN"/>
        </w:rPr>
        <w:tab/>
      </w:r>
      <w:r>
        <w:rPr>
          <w:rFonts w:cs="Arial"/>
          <w:sz w:val="24"/>
          <w:szCs w:val="24"/>
          <w:lang w:val="sr-Cyrl-RS" w:eastAsia="zh-CN"/>
        </w:rPr>
        <w:tab/>
      </w:r>
      <w:r>
        <w:rPr>
          <w:rFonts w:cs="Arial"/>
          <w:sz w:val="24"/>
          <w:szCs w:val="24"/>
          <w:lang w:val="sr-Cyrl-RS" w:eastAsia="zh-CN"/>
        </w:rPr>
        <w:tab/>
        <w:t xml:space="preserve">М. П. </w:t>
      </w:r>
      <w:r>
        <w:rPr>
          <w:rFonts w:cs="Arial"/>
          <w:sz w:val="24"/>
          <w:szCs w:val="24"/>
          <w:lang w:val="sr-Cyrl-RS" w:eastAsia="zh-CN"/>
        </w:rPr>
        <w:tab/>
      </w:r>
      <w:r>
        <w:rPr>
          <w:rFonts w:cs="Arial"/>
          <w:sz w:val="24"/>
          <w:szCs w:val="24"/>
          <w:lang w:val="sr-Cyrl-RS" w:eastAsia="zh-CN"/>
        </w:rPr>
        <w:tab/>
      </w:r>
      <w:r>
        <w:rPr>
          <w:rFonts w:cs="Arial"/>
          <w:sz w:val="24"/>
          <w:szCs w:val="24"/>
          <w:lang w:val="sr-Cyrl-RS" w:eastAsia="zh-CN"/>
        </w:rPr>
        <w:tab/>
      </w:r>
      <w:r>
        <w:rPr>
          <w:rFonts w:cs="Arial"/>
          <w:sz w:val="24"/>
          <w:szCs w:val="24"/>
          <w:lang w:val="sr-Cyrl-RS" w:eastAsia="zh-CN"/>
        </w:rPr>
        <w:tab/>
      </w:r>
      <w:r>
        <w:rPr>
          <w:rFonts w:cs="Arial"/>
          <w:sz w:val="24"/>
          <w:szCs w:val="24"/>
          <w:lang w:val="sr-Cyrl-RS" w:eastAsia="zh-CN"/>
        </w:rPr>
        <w:tab/>
      </w:r>
      <w:r w:rsidR="000D5F05">
        <w:rPr>
          <w:rFonts w:cs="Arial"/>
          <w:sz w:val="24"/>
          <w:szCs w:val="24"/>
          <w:lang w:val="sr-Cyrl-RS" w:eastAsia="zh-CN"/>
        </w:rPr>
        <w:t xml:space="preserve">                           </w:t>
      </w:r>
      <w:r>
        <w:rPr>
          <w:rFonts w:cs="Arial"/>
          <w:sz w:val="24"/>
          <w:szCs w:val="24"/>
          <w:lang w:val="sr-Cyrl-RS" w:eastAsia="zh-CN"/>
        </w:rPr>
        <w:t>Понуђач</w:t>
      </w:r>
    </w:p>
    <w:p w:rsidR="00756A02" w:rsidRPr="0058001A" w:rsidRDefault="007D56C7" w:rsidP="007D56C7">
      <w:pPr>
        <w:pStyle w:val="Heading10"/>
        <w:spacing w:before="0"/>
        <w:ind w:left="360" w:firstLine="0"/>
        <w:rPr>
          <w:rFonts w:cs="Arial"/>
          <w:sz w:val="24"/>
          <w:szCs w:val="24"/>
          <w:lang w:val="sr-Cyrl-RS"/>
        </w:rPr>
      </w:pPr>
      <w:bookmarkStart w:id="16" w:name="_Toc442559884"/>
      <w:r>
        <w:rPr>
          <w:rFonts w:cs="Arial"/>
          <w:sz w:val="24"/>
          <w:szCs w:val="24"/>
          <w:lang w:val="sr-Cyrl-RS"/>
        </w:rPr>
        <w:lastRenderedPageBreak/>
        <w:t>4.</w:t>
      </w:r>
      <w:r w:rsidR="00756A02" w:rsidRPr="0058001A">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6"/>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716"/>
      </w:tblGrid>
      <w:tr w:rsidR="00175774" w:rsidRPr="0058001A" w:rsidTr="00DB3FFD">
        <w:trPr>
          <w:trHeight w:val="524"/>
          <w:jc w:val="center"/>
        </w:trPr>
        <w:tc>
          <w:tcPr>
            <w:tcW w:w="729" w:type="dxa"/>
            <w:vAlign w:val="center"/>
          </w:tcPr>
          <w:p w:rsidR="00175774" w:rsidRPr="0058001A" w:rsidRDefault="00175774" w:rsidP="0058001A">
            <w:pPr>
              <w:spacing w:before="0"/>
              <w:jc w:val="center"/>
              <w:rPr>
                <w:rFonts w:cs="Arial"/>
                <w:b/>
                <w:sz w:val="24"/>
                <w:szCs w:val="24"/>
              </w:rPr>
            </w:pPr>
            <w:r w:rsidRPr="0058001A">
              <w:rPr>
                <w:rFonts w:cs="Arial"/>
                <w:b/>
                <w:sz w:val="24"/>
                <w:szCs w:val="24"/>
              </w:rPr>
              <w:t>Ред. бр.</w:t>
            </w:r>
          </w:p>
        </w:tc>
        <w:tc>
          <w:tcPr>
            <w:tcW w:w="8716" w:type="dxa"/>
            <w:vAlign w:val="center"/>
          </w:tcPr>
          <w:p w:rsidR="00175774" w:rsidRPr="0058001A" w:rsidRDefault="00175774" w:rsidP="0058001A">
            <w:pPr>
              <w:spacing w:before="0"/>
              <w:ind w:right="-180"/>
              <w:jc w:val="center"/>
              <w:rPr>
                <w:rFonts w:cs="Arial"/>
                <w:b/>
                <w:sz w:val="24"/>
                <w:szCs w:val="24"/>
              </w:rPr>
            </w:pPr>
            <w:r w:rsidRPr="0058001A">
              <w:rPr>
                <w:rStyle w:val="Heading1Char"/>
                <w:sz w:val="24"/>
                <w:szCs w:val="24"/>
              </w:rPr>
              <w:t>4.1</w:t>
            </w:r>
            <w:r w:rsidRPr="0058001A">
              <w:rPr>
                <w:rFonts w:cs="Arial"/>
                <w:b/>
                <w:sz w:val="24"/>
                <w:szCs w:val="24"/>
              </w:rPr>
              <w:t xml:space="preserve">  ОБАВЕЗНИ УСЛОВИ </w:t>
            </w:r>
          </w:p>
          <w:p w:rsidR="00175774" w:rsidRPr="0058001A" w:rsidRDefault="00175774" w:rsidP="0058001A">
            <w:pPr>
              <w:spacing w:before="0"/>
              <w:jc w:val="center"/>
              <w:rPr>
                <w:rFonts w:cs="Arial"/>
                <w:b/>
                <w:color w:val="FF0000"/>
                <w:sz w:val="24"/>
                <w:szCs w:val="24"/>
                <w:lang w:val="sr-Cyrl-RS"/>
              </w:rPr>
            </w:pPr>
            <w:r w:rsidRPr="0058001A">
              <w:rPr>
                <w:rFonts w:cs="Arial"/>
                <w:b/>
                <w:sz w:val="24"/>
                <w:szCs w:val="24"/>
              </w:rPr>
              <w:t>ЗА УЧЕШЋЕ У ПОСТУПКУ ЈАВНЕ НАБАВКЕ ИЗ ЧЛАНА 75. З</w:t>
            </w:r>
            <w:r w:rsidR="005C7CDE" w:rsidRPr="0058001A">
              <w:rPr>
                <w:rFonts w:cs="Arial"/>
                <w:b/>
                <w:sz w:val="24"/>
                <w:szCs w:val="24"/>
                <w:lang w:val="sr-Cyrl-RS"/>
              </w:rPr>
              <w:t>АКОНА</w:t>
            </w:r>
          </w:p>
          <w:p w:rsidR="00175774" w:rsidRPr="0058001A" w:rsidRDefault="00175774" w:rsidP="0058001A">
            <w:pPr>
              <w:spacing w:before="0"/>
              <w:jc w:val="center"/>
              <w:rPr>
                <w:rFonts w:cs="Arial"/>
                <w:b/>
                <w:color w:val="FF0000"/>
                <w:sz w:val="24"/>
                <w:szCs w:val="24"/>
              </w:rPr>
            </w:pPr>
          </w:p>
        </w:tc>
      </w:tr>
      <w:tr w:rsidR="00175774" w:rsidRPr="0058001A" w:rsidTr="00DB3FFD">
        <w:trPr>
          <w:jc w:val="center"/>
        </w:trPr>
        <w:tc>
          <w:tcPr>
            <w:tcW w:w="729" w:type="dxa"/>
            <w:vAlign w:val="center"/>
          </w:tcPr>
          <w:p w:rsidR="00175774" w:rsidRPr="0058001A" w:rsidRDefault="00175774" w:rsidP="0058001A">
            <w:pPr>
              <w:spacing w:before="0"/>
              <w:jc w:val="center"/>
              <w:rPr>
                <w:rFonts w:cs="Arial"/>
                <w:sz w:val="24"/>
                <w:szCs w:val="24"/>
              </w:rPr>
            </w:pPr>
            <w:r w:rsidRPr="0058001A">
              <w:rPr>
                <w:rFonts w:cs="Arial"/>
                <w:sz w:val="24"/>
                <w:szCs w:val="24"/>
              </w:rPr>
              <w:t>1.</w:t>
            </w:r>
          </w:p>
        </w:tc>
        <w:tc>
          <w:tcPr>
            <w:tcW w:w="8716" w:type="dxa"/>
            <w:vAlign w:val="center"/>
          </w:tcPr>
          <w:p w:rsidR="00175774" w:rsidRPr="0058001A" w:rsidRDefault="00175774" w:rsidP="0058001A">
            <w:pPr>
              <w:autoSpaceDE w:val="0"/>
              <w:autoSpaceDN w:val="0"/>
              <w:adjustRightInd w:val="0"/>
              <w:spacing w:before="0"/>
              <w:rPr>
                <w:rFonts w:cs="Arial"/>
                <w:sz w:val="24"/>
                <w:szCs w:val="24"/>
              </w:rPr>
            </w:pPr>
            <w:r w:rsidRPr="0058001A">
              <w:rPr>
                <w:rFonts w:cs="Arial"/>
                <w:b/>
                <w:sz w:val="24"/>
                <w:szCs w:val="24"/>
                <w:u w:val="single"/>
              </w:rPr>
              <w:t>Услов:</w:t>
            </w:r>
            <w:r w:rsidRPr="0058001A">
              <w:rPr>
                <w:rFonts w:cs="Arial"/>
                <w:sz w:val="24"/>
                <w:szCs w:val="24"/>
                <w:lang w:val="pl-PL"/>
              </w:rPr>
              <w:t>Да је понуђач регистрован код надлежног органа, односно уписан у одговарајући регистар;</w:t>
            </w:r>
          </w:p>
          <w:p w:rsidR="00175774" w:rsidRPr="0058001A" w:rsidRDefault="00175774" w:rsidP="0058001A">
            <w:pPr>
              <w:autoSpaceDE w:val="0"/>
              <w:autoSpaceDN w:val="0"/>
              <w:adjustRightInd w:val="0"/>
              <w:spacing w:before="0"/>
              <w:rPr>
                <w:rFonts w:cs="Arial"/>
                <w:b/>
                <w:sz w:val="24"/>
                <w:szCs w:val="24"/>
                <w:u w:val="single"/>
              </w:rPr>
            </w:pPr>
            <w:r w:rsidRPr="0058001A">
              <w:rPr>
                <w:rFonts w:cs="Arial"/>
                <w:b/>
                <w:sz w:val="24"/>
                <w:szCs w:val="24"/>
                <w:u w:val="single"/>
              </w:rPr>
              <w:t xml:space="preserve">Доказ: </w:t>
            </w:r>
          </w:p>
          <w:p w:rsidR="00175774" w:rsidRPr="0058001A" w:rsidRDefault="00175774" w:rsidP="0058001A">
            <w:pPr>
              <w:tabs>
                <w:tab w:val="left" w:pos="680"/>
              </w:tabs>
              <w:snapToGrid w:val="0"/>
              <w:spacing w:before="0"/>
              <w:rPr>
                <w:rFonts w:eastAsia="Calibri" w:cs="Arial"/>
                <w:sz w:val="24"/>
                <w:szCs w:val="24"/>
              </w:rPr>
            </w:pPr>
            <w:r w:rsidRPr="0058001A">
              <w:rPr>
                <w:rFonts w:eastAsia="Calibri" w:cs="Arial"/>
                <w:sz w:val="24"/>
                <w:szCs w:val="24"/>
                <w:lang w:val="ru-RU"/>
              </w:rPr>
              <w:t xml:space="preserve">- </w:t>
            </w:r>
            <w:r w:rsidRPr="0058001A">
              <w:rPr>
                <w:rFonts w:eastAsia="Calibri" w:cs="Arial"/>
                <w:b/>
                <w:sz w:val="24"/>
                <w:szCs w:val="24"/>
              </w:rPr>
              <w:t>за правно лице:</w:t>
            </w:r>
            <w:r w:rsidRPr="0058001A">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58001A" w:rsidRDefault="00175774" w:rsidP="0058001A">
            <w:pPr>
              <w:tabs>
                <w:tab w:val="left" w:pos="680"/>
              </w:tabs>
              <w:snapToGrid w:val="0"/>
              <w:spacing w:before="0"/>
              <w:rPr>
                <w:rFonts w:eastAsia="Calibri" w:cs="Arial"/>
                <w:sz w:val="24"/>
                <w:szCs w:val="24"/>
              </w:rPr>
            </w:pPr>
            <w:r w:rsidRPr="0058001A">
              <w:rPr>
                <w:rFonts w:eastAsia="Calibri" w:cs="Arial"/>
                <w:sz w:val="24"/>
                <w:szCs w:val="24"/>
              </w:rPr>
              <w:t xml:space="preserve">- </w:t>
            </w:r>
            <w:r w:rsidRPr="0058001A">
              <w:rPr>
                <w:rFonts w:eastAsia="Calibri" w:cs="Arial"/>
                <w:b/>
                <w:sz w:val="24"/>
                <w:szCs w:val="24"/>
              </w:rPr>
              <w:t xml:space="preserve">за предузетнике: </w:t>
            </w:r>
            <w:r w:rsidRPr="0058001A">
              <w:rPr>
                <w:rFonts w:eastAsia="Calibri" w:cs="Arial"/>
                <w:sz w:val="24"/>
                <w:szCs w:val="24"/>
              </w:rPr>
              <w:t>И</w:t>
            </w:r>
            <w:r w:rsidRPr="0058001A">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58001A" w:rsidRDefault="00175774" w:rsidP="0058001A">
            <w:pPr>
              <w:autoSpaceDE w:val="0"/>
              <w:autoSpaceDN w:val="0"/>
              <w:adjustRightInd w:val="0"/>
              <w:spacing w:before="0"/>
              <w:rPr>
                <w:rFonts w:eastAsia="Calibri" w:cs="Arial"/>
                <w:i/>
                <w:sz w:val="24"/>
                <w:szCs w:val="24"/>
              </w:rPr>
            </w:pPr>
            <w:r w:rsidRPr="0058001A">
              <w:rPr>
                <w:rFonts w:eastAsia="Calibri" w:cs="Arial"/>
                <w:i/>
                <w:sz w:val="24"/>
                <w:szCs w:val="24"/>
              </w:rPr>
              <w:t xml:space="preserve">Напомена: </w:t>
            </w:r>
          </w:p>
          <w:p w:rsidR="00175774" w:rsidRPr="0058001A" w:rsidRDefault="00175774" w:rsidP="009D2DF9">
            <w:pPr>
              <w:numPr>
                <w:ilvl w:val="0"/>
                <w:numId w:val="17"/>
              </w:numPr>
              <w:tabs>
                <w:tab w:val="left" w:pos="680"/>
              </w:tabs>
              <w:snapToGrid w:val="0"/>
              <w:spacing w:before="0"/>
              <w:ind w:left="714" w:hanging="357"/>
              <w:contextualSpacing/>
              <w:jc w:val="left"/>
              <w:rPr>
                <w:rFonts w:eastAsia="Calibri" w:cs="Arial"/>
                <w:i/>
                <w:sz w:val="24"/>
                <w:szCs w:val="24"/>
              </w:rPr>
            </w:pPr>
            <w:r w:rsidRPr="0058001A">
              <w:rPr>
                <w:rFonts w:eastAsia="Calibri" w:cs="Arial"/>
                <w:i/>
                <w:sz w:val="24"/>
                <w:szCs w:val="24"/>
              </w:rPr>
              <w:t xml:space="preserve">У случају да понуду подноси група понуђача, овај доказ доставити за сваког </w:t>
            </w:r>
            <w:r w:rsidR="00B46D29" w:rsidRPr="0058001A">
              <w:rPr>
                <w:rFonts w:eastAsia="Calibri" w:cs="Arial"/>
                <w:i/>
                <w:sz w:val="24"/>
                <w:szCs w:val="24"/>
                <w:lang w:val="sr-Cyrl-CS"/>
              </w:rPr>
              <w:t>члана групе понуђача</w:t>
            </w:r>
          </w:p>
          <w:p w:rsidR="00175774" w:rsidRPr="0058001A" w:rsidRDefault="00175774" w:rsidP="009D2DF9">
            <w:pPr>
              <w:numPr>
                <w:ilvl w:val="0"/>
                <w:numId w:val="17"/>
              </w:numPr>
              <w:tabs>
                <w:tab w:val="left" w:pos="680"/>
              </w:tabs>
              <w:snapToGrid w:val="0"/>
              <w:spacing w:before="0"/>
              <w:ind w:left="714" w:hanging="357"/>
              <w:contextualSpacing/>
              <w:jc w:val="left"/>
              <w:rPr>
                <w:rFonts w:cs="Arial"/>
                <w:sz w:val="24"/>
                <w:szCs w:val="24"/>
              </w:rPr>
            </w:pPr>
            <w:r w:rsidRPr="0058001A">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58001A" w:rsidTr="00DB3FFD">
        <w:trPr>
          <w:trHeight w:val="3706"/>
          <w:jc w:val="center"/>
        </w:trPr>
        <w:tc>
          <w:tcPr>
            <w:tcW w:w="729" w:type="dxa"/>
            <w:vAlign w:val="center"/>
          </w:tcPr>
          <w:p w:rsidR="00175774" w:rsidRPr="0058001A" w:rsidRDefault="00175774" w:rsidP="0058001A">
            <w:pPr>
              <w:spacing w:before="0"/>
              <w:jc w:val="center"/>
              <w:rPr>
                <w:rFonts w:cs="Arial"/>
                <w:sz w:val="24"/>
                <w:szCs w:val="24"/>
              </w:rPr>
            </w:pPr>
            <w:r w:rsidRPr="0058001A">
              <w:rPr>
                <w:rFonts w:cs="Arial"/>
                <w:sz w:val="24"/>
                <w:szCs w:val="24"/>
              </w:rPr>
              <w:t>2.</w:t>
            </w:r>
          </w:p>
        </w:tc>
        <w:tc>
          <w:tcPr>
            <w:tcW w:w="8716" w:type="dxa"/>
            <w:vAlign w:val="center"/>
          </w:tcPr>
          <w:p w:rsidR="00175774" w:rsidRPr="0058001A" w:rsidRDefault="00175774" w:rsidP="0058001A">
            <w:pPr>
              <w:autoSpaceDE w:val="0"/>
              <w:autoSpaceDN w:val="0"/>
              <w:adjustRightInd w:val="0"/>
              <w:spacing w:before="0"/>
              <w:rPr>
                <w:rFonts w:cs="Arial"/>
                <w:sz w:val="24"/>
                <w:szCs w:val="24"/>
              </w:rPr>
            </w:pPr>
            <w:r w:rsidRPr="0058001A">
              <w:rPr>
                <w:rFonts w:cs="Arial"/>
                <w:b/>
                <w:sz w:val="24"/>
                <w:szCs w:val="24"/>
                <w:u w:val="single"/>
              </w:rPr>
              <w:t>Услов:</w:t>
            </w:r>
            <w:r w:rsidRPr="0058001A">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58001A" w:rsidRDefault="00175774" w:rsidP="0058001A">
            <w:pPr>
              <w:autoSpaceDE w:val="0"/>
              <w:autoSpaceDN w:val="0"/>
              <w:adjustRightInd w:val="0"/>
              <w:spacing w:before="0"/>
              <w:rPr>
                <w:rFonts w:cs="Arial"/>
                <w:b/>
                <w:sz w:val="24"/>
                <w:szCs w:val="24"/>
                <w:u w:val="single"/>
              </w:rPr>
            </w:pPr>
            <w:r w:rsidRPr="0058001A">
              <w:rPr>
                <w:rFonts w:cs="Arial"/>
                <w:b/>
                <w:sz w:val="24"/>
                <w:szCs w:val="24"/>
                <w:u w:val="single"/>
              </w:rPr>
              <w:t>Доказ:</w:t>
            </w:r>
          </w:p>
          <w:p w:rsidR="00175774" w:rsidRPr="0058001A" w:rsidRDefault="00175774" w:rsidP="0058001A">
            <w:pPr>
              <w:autoSpaceDE w:val="0"/>
              <w:autoSpaceDN w:val="0"/>
              <w:adjustRightInd w:val="0"/>
              <w:spacing w:before="0"/>
              <w:rPr>
                <w:rFonts w:cs="Arial"/>
                <w:b/>
                <w:sz w:val="24"/>
                <w:szCs w:val="24"/>
                <w:u w:val="single"/>
              </w:rPr>
            </w:pPr>
            <w:r w:rsidRPr="0058001A">
              <w:rPr>
                <w:rFonts w:eastAsia="Calibri" w:cs="Arial"/>
                <w:sz w:val="24"/>
                <w:szCs w:val="24"/>
                <w:lang w:val="ru-RU"/>
              </w:rPr>
              <w:t xml:space="preserve">- </w:t>
            </w:r>
            <w:r w:rsidRPr="0058001A">
              <w:rPr>
                <w:rFonts w:eastAsia="Calibri" w:cs="Arial"/>
                <w:b/>
                <w:sz w:val="24"/>
                <w:szCs w:val="24"/>
              </w:rPr>
              <w:t>за правно лице:</w:t>
            </w:r>
          </w:p>
          <w:p w:rsidR="00175774" w:rsidRPr="0058001A" w:rsidRDefault="00175774" w:rsidP="0058001A">
            <w:pPr>
              <w:spacing w:before="0"/>
              <w:rPr>
                <w:rFonts w:cs="Arial"/>
                <w:sz w:val="24"/>
                <w:szCs w:val="24"/>
              </w:rPr>
            </w:pPr>
            <w:r w:rsidRPr="0058001A">
              <w:rPr>
                <w:rFonts w:cs="Arial"/>
                <w:sz w:val="24"/>
                <w:szCs w:val="24"/>
              </w:rPr>
              <w:t>1) ЗА ЗАКОНСКОГ ЗАСТУПНИКА</w:t>
            </w:r>
            <w:r w:rsidRPr="0058001A">
              <w:rPr>
                <w:rFonts w:cs="Arial"/>
                <w:b/>
                <w:sz w:val="24"/>
                <w:szCs w:val="24"/>
              </w:rPr>
              <w:t xml:space="preserve"> – уверење из казнене евиденције надлежне полицијске управе Министарства унутрашњих послова</w:t>
            </w:r>
            <w:r w:rsidRPr="0058001A">
              <w:rPr>
                <w:rFonts w:cs="Arial"/>
                <w:sz w:val="24"/>
                <w:szCs w:val="24"/>
              </w:rPr>
              <w:t xml:space="preserve"> – захтев за издавање овог уверења може се поднети према </w:t>
            </w:r>
            <w:r w:rsidRPr="0058001A">
              <w:rPr>
                <w:rFonts w:cs="Arial"/>
                <w:b/>
                <w:sz w:val="24"/>
                <w:szCs w:val="24"/>
              </w:rPr>
              <w:t>месту рођења</w:t>
            </w:r>
            <w:r w:rsidRPr="0058001A">
              <w:rPr>
                <w:rFonts w:cs="Arial"/>
                <w:sz w:val="24"/>
                <w:szCs w:val="24"/>
              </w:rPr>
              <w:t xml:space="preserve"> или према </w:t>
            </w:r>
            <w:r w:rsidRPr="0058001A">
              <w:rPr>
                <w:rFonts w:cs="Arial"/>
                <w:b/>
                <w:sz w:val="24"/>
                <w:szCs w:val="24"/>
              </w:rPr>
              <w:t>месту пребивалишта</w:t>
            </w:r>
            <w:r w:rsidRPr="0058001A">
              <w:rPr>
                <w:rFonts w:cs="Arial"/>
                <w:sz w:val="24"/>
                <w:szCs w:val="24"/>
              </w:rPr>
              <w:t>.</w:t>
            </w:r>
          </w:p>
          <w:p w:rsidR="00175774" w:rsidRPr="0058001A" w:rsidRDefault="00175774" w:rsidP="0058001A">
            <w:pPr>
              <w:spacing w:before="0"/>
              <w:rPr>
                <w:rFonts w:cs="Arial"/>
                <w:sz w:val="24"/>
                <w:szCs w:val="24"/>
              </w:rPr>
            </w:pPr>
            <w:r w:rsidRPr="0058001A">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4" w:history="1">
              <w:r w:rsidRPr="0058001A">
                <w:rPr>
                  <w:rStyle w:val="Hyperlink"/>
                  <w:rFonts w:cs="Arial"/>
                  <w:sz w:val="24"/>
                  <w:szCs w:val="24"/>
                </w:rPr>
                <w:t>http://www.bg.vi.sud.rs/lt/articles/o-visem-sudu/obavestenje-ke-za-pravna-lica.html</w:t>
              </w:r>
            </w:hyperlink>
          </w:p>
          <w:p w:rsidR="00175774" w:rsidRPr="0058001A" w:rsidRDefault="00175774" w:rsidP="0058001A">
            <w:pPr>
              <w:spacing w:before="0"/>
              <w:rPr>
                <w:rFonts w:cs="Arial"/>
                <w:sz w:val="24"/>
                <w:szCs w:val="24"/>
              </w:rPr>
            </w:pPr>
            <w:r w:rsidRPr="0058001A">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8001A">
              <w:rPr>
                <w:rFonts w:cs="Arial"/>
                <w:b/>
                <w:sz w:val="24"/>
                <w:szCs w:val="24"/>
              </w:rPr>
              <w:t xml:space="preserve">Уверење Основног суда  </w:t>
            </w:r>
            <w:r w:rsidRPr="0058001A">
              <w:rPr>
                <w:rFonts w:cs="Arial"/>
                <w:sz w:val="24"/>
                <w:szCs w:val="24"/>
              </w:rPr>
              <w:t>(</w:t>
            </w:r>
            <w:r w:rsidRPr="0058001A">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58001A">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58001A" w:rsidRDefault="00175774" w:rsidP="0058001A">
            <w:pPr>
              <w:spacing w:before="0"/>
              <w:rPr>
                <w:rFonts w:cs="Arial"/>
                <w:b/>
                <w:sz w:val="24"/>
                <w:szCs w:val="24"/>
              </w:rPr>
            </w:pPr>
            <w:r w:rsidRPr="0058001A">
              <w:rPr>
                <w:rFonts w:cs="Arial"/>
                <w:i/>
                <w:sz w:val="24"/>
                <w:szCs w:val="24"/>
              </w:rPr>
              <w:t>Посебна напомена:</w:t>
            </w:r>
            <w:r w:rsidR="00B46D29" w:rsidRPr="0058001A">
              <w:rPr>
                <w:rFonts w:cs="Arial"/>
                <w:sz w:val="24"/>
                <w:szCs w:val="24"/>
              </w:rPr>
              <w:t xml:space="preserve"> Уколико уверење </w:t>
            </w:r>
            <w:r w:rsidR="00B46D29" w:rsidRPr="0058001A">
              <w:rPr>
                <w:rFonts w:cs="Arial"/>
                <w:sz w:val="24"/>
                <w:szCs w:val="24"/>
                <w:lang w:val="sr-Cyrl-CS"/>
              </w:rPr>
              <w:t>О</w:t>
            </w:r>
            <w:r w:rsidRPr="0058001A">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8001A">
              <w:rPr>
                <w:rFonts w:cs="Arial"/>
                <w:sz w:val="24"/>
                <w:szCs w:val="24"/>
                <w:u w:val="single"/>
              </w:rPr>
              <w:t>и</w:t>
            </w:r>
            <w:r w:rsidRPr="0058001A">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w:t>
            </w:r>
            <w:r w:rsidRPr="0058001A">
              <w:rPr>
                <w:rFonts w:cs="Arial"/>
                <w:sz w:val="24"/>
                <w:szCs w:val="24"/>
              </w:rPr>
              <w:lastRenderedPageBreak/>
              <w:t xml:space="preserve">правног лица, којом се потврђује да понуђач (правно лице) није осуђиван за </w:t>
            </w:r>
            <w:r w:rsidRPr="0058001A">
              <w:rPr>
                <w:rFonts w:cs="Arial"/>
                <w:b/>
                <w:sz w:val="24"/>
                <w:szCs w:val="24"/>
              </w:rPr>
              <w:t>кривична дела против привреде и кривично дело примања мита.</w:t>
            </w:r>
          </w:p>
          <w:p w:rsidR="00175774" w:rsidRPr="0058001A" w:rsidRDefault="00175774" w:rsidP="0058001A">
            <w:pPr>
              <w:spacing w:before="0"/>
              <w:rPr>
                <w:rFonts w:cs="Arial"/>
                <w:sz w:val="24"/>
                <w:szCs w:val="24"/>
              </w:rPr>
            </w:pPr>
            <w:r w:rsidRPr="0058001A">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58001A">
              <w:rPr>
                <w:rFonts w:cs="Arial"/>
                <w:sz w:val="24"/>
                <w:szCs w:val="24"/>
              </w:rPr>
              <w:t xml:space="preserve"> – захтев за издавање овог уверења може се поднети према </w:t>
            </w:r>
            <w:r w:rsidRPr="0058001A">
              <w:rPr>
                <w:rFonts w:cs="Arial"/>
                <w:b/>
                <w:sz w:val="24"/>
                <w:szCs w:val="24"/>
              </w:rPr>
              <w:t>месту рођења</w:t>
            </w:r>
            <w:r w:rsidRPr="0058001A">
              <w:rPr>
                <w:rFonts w:cs="Arial"/>
                <w:sz w:val="24"/>
                <w:szCs w:val="24"/>
              </w:rPr>
              <w:t xml:space="preserve"> или према </w:t>
            </w:r>
            <w:r w:rsidRPr="0058001A">
              <w:rPr>
                <w:rFonts w:cs="Arial"/>
                <w:b/>
                <w:sz w:val="24"/>
                <w:szCs w:val="24"/>
              </w:rPr>
              <w:t>месту пребивалишта</w:t>
            </w:r>
            <w:r w:rsidRPr="0058001A">
              <w:rPr>
                <w:rFonts w:cs="Arial"/>
                <w:sz w:val="24"/>
                <w:szCs w:val="24"/>
              </w:rPr>
              <w:t>.</w:t>
            </w:r>
          </w:p>
          <w:p w:rsidR="00175774" w:rsidRPr="0058001A" w:rsidRDefault="00175774" w:rsidP="0058001A">
            <w:pPr>
              <w:autoSpaceDE w:val="0"/>
              <w:autoSpaceDN w:val="0"/>
              <w:adjustRightInd w:val="0"/>
              <w:spacing w:before="0"/>
              <w:rPr>
                <w:rFonts w:eastAsia="Calibri" w:cs="Arial"/>
                <w:i/>
                <w:sz w:val="24"/>
                <w:szCs w:val="24"/>
              </w:rPr>
            </w:pPr>
            <w:r w:rsidRPr="0058001A">
              <w:rPr>
                <w:rFonts w:eastAsia="Calibri" w:cs="Arial"/>
                <w:i/>
                <w:sz w:val="24"/>
                <w:szCs w:val="24"/>
              </w:rPr>
              <w:t xml:space="preserve">Напомена: </w:t>
            </w:r>
          </w:p>
          <w:p w:rsidR="00175774" w:rsidRPr="0058001A" w:rsidRDefault="00175774" w:rsidP="009D2DF9">
            <w:pPr>
              <w:numPr>
                <w:ilvl w:val="0"/>
                <w:numId w:val="19"/>
              </w:numPr>
              <w:tabs>
                <w:tab w:val="left" w:pos="680"/>
              </w:tabs>
              <w:snapToGrid w:val="0"/>
              <w:spacing w:before="0"/>
              <w:ind w:left="714" w:hanging="357"/>
              <w:contextualSpacing/>
              <w:jc w:val="left"/>
              <w:rPr>
                <w:rFonts w:eastAsia="Calibri" w:cs="Arial"/>
                <w:i/>
                <w:sz w:val="24"/>
                <w:szCs w:val="24"/>
              </w:rPr>
            </w:pPr>
            <w:r w:rsidRPr="0058001A">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58001A" w:rsidRDefault="00175774" w:rsidP="009D2DF9">
            <w:pPr>
              <w:numPr>
                <w:ilvl w:val="0"/>
                <w:numId w:val="19"/>
              </w:numPr>
              <w:tabs>
                <w:tab w:val="left" w:pos="680"/>
              </w:tabs>
              <w:snapToGrid w:val="0"/>
              <w:spacing w:before="0"/>
              <w:ind w:left="714" w:hanging="357"/>
              <w:contextualSpacing/>
              <w:jc w:val="left"/>
              <w:rPr>
                <w:rFonts w:eastAsia="Calibri" w:cs="Arial"/>
                <w:i/>
                <w:sz w:val="24"/>
                <w:szCs w:val="24"/>
              </w:rPr>
            </w:pPr>
            <w:r w:rsidRPr="0058001A">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58001A" w:rsidRDefault="00175774" w:rsidP="009D2DF9">
            <w:pPr>
              <w:numPr>
                <w:ilvl w:val="0"/>
                <w:numId w:val="19"/>
              </w:numPr>
              <w:tabs>
                <w:tab w:val="left" w:pos="680"/>
              </w:tabs>
              <w:snapToGrid w:val="0"/>
              <w:spacing w:before="0"/>
              <w:ind w:left="714" w:hanging="357"/>
              <w:contextualSpacing/>
              <w:jc w:val="left"/>
              <w:rPr>
                <w:rFonts w:eastAsia="Calibri" w:cs="Arial"/>
                <w:i/>
                <w:sz w:val="24"/>
                <w:szCs w:val="24"/>
              </w:rPr>
            </w:pPr>
            <w:r w:rsidRPr="0058001A">
              <w:rPr>
                <w:rFonts w:eastAsia="Calibri" w:cs="Arial"/>
                <w:i/>
                <w:sz w:val="24"/>
                <w:szCs w:val="24"/>
              </w:rPr>
              <w:t xml:space="preserve">У случају да понуду подноси група понуђача, ове доказе доставити за сваког </w:t>
            </w:r>
            <w:r w:rsidR="00B46D29" w:rsidRPr="0058001A">
              <w:rPr>
                <w:rFonts w:eastAsia="Calibri" w:cs="Arial"/>
                <w:i/>
                <w:sz w:val="24"/>
                <w:szCs w:val="24"/>
                <w:lang w:val="sr-Cyrl-CS"/>
              </w:rPr>
              <w:t>члана групе понуђача</w:t>
            </w:r>
          </w:p>
          <w:p w:rsidR="00B46D29" w:rsidRPr="0058001A" w:rsidRDefault="00175774" w:rsidP="009D2DF9">
            <w:pPr>
              <w:numPr>
                <w:ilvl w:val="0"/>
                <w:numId w:val="19"/>
              </w:numPr>
              <w:tabs>
                <w:tab w:val="left" w:pos="680"/>
              </w:tabs>
              <w:snapToGrid w:val="0"/>
              <w:spacing w:before="0"/>
              <w:ind w:left="714" w:hanging="357"/>
              <w:contextualSpacing/>
              <w:jc w:val="left"/>
              <w:rPr>
                <w:rFonts w:cs="Arial"/>
                <w:sz w:val="24"/>
                <w:szCs w:val="24"/>
              </w:rPr>
            </w:pPr>
            <w:r w:rsidRPr="0058001A">
              <w:rPr>
                <w:rFonts w:eastAsia="Calibri" w:cs="Arial"/>
                <w:i/>
                <w:sz w:val="24"/>
                <w:szCs w:val="24"/>
              </w:rPr>
              <w:t xml:space="preserve">У случају да понуђач подноси понуду са подизвођачем, ове доказе доставити и за </w:t>
            </w:r>
            <w:r w:rsidR="00B46D29" w:rsidRPr="0058001A">
              <w:rPr>
                <w:rFonts w:eastAsia="Calibri" w:cs="Arial"/>
                <w:i/>
                <w:sz w:val="24"/>
                <w:szCs w:val="24"/>
                <w:lang w:val="sr-Cyrl-CS"/>
              </w:rPr>
              <w:t xml:space="preserve">сваког </w:t>
            </w:r>
            <w:r w:rsidRPr="0058001A">
              <w:rPr>
                <w:rFonts w:eastAsia="Calibri" w:cs="Arial"/>
                <w:i/>
                <w:sz w:val="24"/>
                <w:szCs w:val="24"/>
              </w:rPr>
              <w:t xml:space="preserve">подизвођача </w:t>
            </w:r>
          </w:p>
          <w:p w:rsidR="00B46D29" w:rsidRPr="00817527" w:rsidRDefault="00175774" w:rsidP="0058001A">
            <w:pPr>
              <w:tabs>
                <w:tab w:val="left" w:pos="680"/>
              </w:tabs>
              <w:snapToGrid w:val="0"/>
              <w:spacing w:before="0"/>
              <w:contextualSpacing/>
              <w:jc w:val="left"/>
              <w:rPr>
                <w:rFonts w:eastAsia="Calibri" w:cs="Arial"/>
                <w:sz w:val="24"/>
                <w:szCs w:val="24"/>
                <w:lang w:val="sr-Cyrl-CS"/>
              </w:rPr>
            </w:pPr>
            <w:r w:rsidRPr="0058001A">
              <w:rPr>
                <w:rFonts w:eastAsia="Calibri" w:cs="Arial"/>
                <w:b/>
                <w:sz w:val="24"/>
                <w:szCs w:val="24"/>
              </w:rPr>
              <w:t>Ови докази не могу бити старији од два месеца пре отварања понуда</w:t>
            </w:r>
            <w:r w:rsidRPr="0058001A">
              <w:rPr>
                <w:rFonts w:eastAsia="Calibri" w:cs="Arial"/>
                <w:sz w:val="24"/>
                <w:szCs w:val="24"/>
              </w:rPr>
              <w:t>.</w:t>
            </w:r>
          </w:p>
        </w:tc>
      </w:tr>
      <w:tr w:rsidR="00175774" w:rsidRPr="0058001A" w:rsidTr="00DB3FFD">
        <w:trPr>
          <w:trHeight w:val="70"/>
          <w:jc w:val="center"/>
        </w:trPr>
        <w:tc>
          <w:tcPr>
            <w:tcW w:w="729" w:type="dxa"/>
            <w:vAlign w:val="center"/>
          </w:tcPr>
          <w:p w:rsidR="00175774" w:rsidRPr="0058001A" w:rsidRDefault="00175774" w:rsidP="0058001A">
            <w:pPr>
              <w:spacing w:before="0"/>
              <w:jc w:val="center"/>
              <w:rPr>
                <w:rFonts w:cs="Arial"/>
                <w:sz w:val="24"/>
                <w:szCs w:val="24"/>
              </w:rPr>
            </w:pPr>
            <w:r w:rsidRPr="0058001A">
              <w:rPr>
                <w:rFonts w:cs="Arial"/>
                <w:sz w:val="24"/>
                <w:szCs w:val="24"/>
              </w:rPr>
              <w:lastRenderedPageBreak/>
              <w:t>3.</w:t>
            </w:r>
          </w:p>
        </w:tc>
        <w:tc>
          <w:tcPr>
            <w:tcW w:w="8716" w:type="dxa"/>
            <w:vAlign w:val="center"/>
          </w:tcPr>
          <w:p w:rsidR="00175774" w:rsidRPr="0058001A" w:rsidRDefault="00175774" w:rsidP="0058001A">
            <w:pPr>
              <w:snapToGrid w:val="0"/>
              <w:spacing w:before="0"/>
              <w:rPr>
                <w:rFonts w:cs="Arial"/>
                <w:sz w:val="24"/>
                <w:szCs w:val="24"/>
              </w:rPr>
            </w:pPr>
            <w:r w:rsidRPr="0058001A">
              <w:rPr>
                <w:rFonts w:cs="Arial"/>
                <w:b/>
                <w:sz w:val="24"/>
                <w:szCs w:val="24"/>
                <w:u w:val="single"/>
              </w:rPr>
              <w:t>Услов</w:t>
            </w:r>
            <w:r w:rsidRPr="0058001A">
              <w:rPr>
                <w:rFonts w:cs="Arial"/>
                <w:sz w:val="24"/>
                <w:szCs w:val="24"/>
                <w:u w:val="single"/>
              </w:rPr>
              <w:t>:</w:t>
            </w:r>
            <w:r w:rsidRPr="0058001A">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58001A" w:rsidRDefault="00175774" w:rsidP="0058001A">
            <w:pPr>
              <w:autoSpaceDE w:val="0"/>
              <w:autoSpaceDN w:val="0"/>
              <w:adjustRightInd w:val="0"/>
              <w:spacing w:before="0"/>
              <w:rPr>
                <w:rFonts w:cs="Arial"/>
                <w:b/>
                <w:sz w:val="24"/>
                <w:szCs w:val="24"/>
                <w:u w:val="single"/>
              </w:rPr>
            </w:pPr>
            <w:r w:rsidRPr="0058001A">
              <w:rPr>
                <w:rFonts w:cs="Arial"/>
                <w:b/>
                <w:sz w:val="24"/>
                <w:szCs w:val="24"/>
                <w:u w:val="single"/>
              </w:rPr>
              <w:t>Доказ:</w:t>
            </w:r>
          </w:p>
          <w:p w:rsidR="00175774" w:rsidRPr="0058001A" w:rsidRDefault="00175774" w:rsidP="0058001A">
            <w:pPr>
              <w:snapToGrid w:val="0"/>
              <w:spacing w:before="0"/>
              <w:rPr>
                <w:rFonts w:eastAsia="Calibri" w:cs="Arial"/>
                <w:sz w:val="24"/>
                <w:szCs w:val="24"/>
                <w:lang w:val="ru-RU"/>
              </w:rPr>
            </w:pPr>
            <w:r w:rsidRPr="0058001A">
              <w:rPr>
                <w:rFonts w:eastAsia="Calibri" w:cs="Arial"/>
                <w:sz w:val="24"/>
                <w:szCs w:val="24"/>
                <w:lang w:val="ru-RU"/>
              </w:rPr>
              <w:t xml:space="preserve">- </w:t>
            </w:r>
            <w:r w:rsidRPr="0058001A">
              <w:rPr>
                <w:rFonts w:eastAsia="Calibri" w:cs="Arial"/>
                <w:b/>
                <w:sz w:val="24"/>
                <w:szCs w:val="24"/>
                <w:lang w:val="ru-RU"/>
              </w:rPr>
              <w:t xml:space="preserve">за правно лице, предузетнике и физичка лица: </w:t>
            </w:r>
          </w:p>
          <w:p w:rsidR="00175774" w:rsidRPr="0058001A" w:rsidRDefault="00175774" w:rsidP="0058001A">
            <w:pPr>
              <w:snapToGrid w:val="0"/>
              <w:spacing w:before="0"/>
              <w:rPr>
                <w:rFonts w:eastAsia="Calibri" w:cs="Arial"/>
                <w:sz w:val="24"/>
                <w:szCs w:val="24"/>
                <w:lang w:val="ru-RU"/>
              </w:rPr>
            </w:pPr>
            <w:r w:rsidRPr="0058001A">
              <w:rPr>
                <w:rFonts w:eastAsia="Calibri" w:cs="Arial"/>
                <w:b/>
                <w:sz w:val="24"/>
                <w:szCs w:val="24"/>
                <w:lang w:val="ru-RU"/>
              </w:rPr>
              <w:t>1.Уверење Пореске управе</w:t>
            </w:r>
            <w:r w:rsidRPr="0058001A">
              <w:rPr>
                <w:rFonts w:eastAsia="Calibri" w:cs="Arial"/>
                <w:sz w:val="24"/>
                <w:szCs w:val="24"/>
                <w:lang w:val="ru-RU"/>
              </w:rPr>
              <w:t xml:space="preserve"> Министарства финансија да је измирио доспеле </w:t>
            </w:r>
            <w:r w:rsidRPr="0058001A">
              <w:rPr>
                <w:rFonts w:cs="Arial"/>
                <w:sz w:val="24"/>
                <w:szCs w:val="24"/>
                <w:lang w:val="ru-RU"/>
              </w:rPr>
              <w:t xml:space="preserve">порезе и доприносе </w:t>
            </w:r>
            <w:r w:rsidRPr="0058001A">
              <w:rPr>
                <w:rFonts w:eastAsia="Calibri" w:cs="Arial"/>
                <w:b/>
                <w:sz w:val="24"/>
                <w:szCs w:val="24"/>
                <w:u w:val="single"/>
                <w:lang w:val="ru-RU"/>
              </w:rPr>
              <w:t>и</w:t>
            </w:r>
          </w:p>
          <w:p w:rsidR="00175774" w:rsidRPr="0058001A" w:rsidRDefault="00175774" w:rsidP="0058001A">
            <w:pPr>
              <w:spacing w:before="0"/>
              <w:rPr>
                <w:rFonts w:cs="Arial"/>
                <w:sz w:val="24"/>
                <w:szCs w:val="24"/>
                <w:lang w:val="ru-RU"/>
              </w:rPr>
            </w:pPr>
            <w:r w:rsidRPr="0058001A">
              <w:rPr>
                <w:rFonts w:eastAsia="Calibri" w:cs="Arial"/>
                <w:b/>
                <w:sz w:val="24"/>
                <w:szCs w:val="24"/>
                <w:lang w:val="ru-RU"/>
              </w:rPr>
              <w:t xml:space="preserve">2.Уверење Управе јавних прихода </w:t>
            </w:r>
            <w:r w:rsidR="00B24BAB" w:rsidRPr="0058001A">
              <w:rPr>
                <w:rFonts w:eastAsia="Calibri" w:cs="Arial"/>
                <w:b/>
                <w:sz w:val="24"/>
                <w:szCs w:val="24"/>
                <w:lang w:val="ru-RU"/>
              </w:rPr>
              <w:t>локалне самоуправе (</w:t>
            </w:r>
            <w:r w:rsidRPr="0058001A">
              <w:rPr>
                <w:rFonts w:eastAsia="Calibri" w:cs="Arial"/>
                <w:b/>
                <w:sz w:val="24"/>
                <w:szCs w:val="24"/>
                <w:lang w:val="ru-RU"/>
              </w:rPr>
              <w:t>града, односно општине</w:t>
            </w:r>
            <w:r w:rsidR="00B24BAB" w:rsidRPr="0058001A">
              <w:rPr>
                <w:rFonts w:cs="Arial"/>
                <w:sz w:val="24"/>
                <w:szCs w:val="24"/>
                <w:lang w:val="ru-RU"/>
              </w:rPr>
              <w:t xml:space="preserve">) </w:t>
            </w:r>
            <w:r w:rsidRPr="0058001A">
              <w:rPr>
                <w:rFonts w:cs="Arial"/>
                <w:sz w:val="24"/>
                <w:szCs w:val="24"/>
                <w:lang w:val="ru-RU"/>
              </w:rPr>
              <w:t>према месту седишта пореског обвезника правног лица</w:t>
            </w:r>
            <w:r w:rsidR="00B24BAB" w:rsidRPr="0058001A">
              <w:rPr>
                <w:rFonts w:cs="Arial"/>
                <w:sz w:val="24"/>
                <w:szCs w:val="24"/>
                <w:lang w:val="ru-RU"/>
              </w:rPr>
              <w:t xml:space="preserve"> и предузетника</w:t>
            </w:r>
            <w:r w:rsidRPr="0058001A">
              <w:rPr>
                <w:rFonts w:cs="Arial"/>
                <w:sz w:val="24"/>
                <w:szCs w:val="24"/>
                <w:lang w:val="ru-RU"/>
              </w:rPr>
              <w:t xml:space="preserve">, односно према пребивалишту физичког лица, </w:t>
            </w:r>
            <w:r w:rsidRPr="0058001A">
              <w:rPr>
                <w:rFonts w:eastAsia="Calibri" w:cs="Arial"/>
                <w:sz w:val="24"/>
                <w:szCs w:val="24"/>
                <w:lang w:val="ru-RU"/>
              </w:rPr>
              <w:t xml:space="preserve">да је измирио обавезе по основу изворних локалних јавних прихода </w:t>
            </w:r>
          </w:p>
          <w:p w:rsidR="00175774" w:rsidRPr="0058001A" w:rsidRDefault="00175774" w:rsidP="0058001A">
            <w:pPr>
              <w:spacing w:before="0"/>
              <w:ind w:right="122"/>
              <w:rPr>
                <w:rFonts w:cs="Arial"/>
                <w:sz w:val="24"/>
                <w:szCs w:val="24"/>
                <w:lang w:val="ru-RU"/>
              </w:rPr>
            </w:pPr>
            <w:r w:rsidRPr="0058001A">
              <w:rPr>
                <w:rFonts w:cs="Arial"/>
                <w:sz w:val="24"/>
                <w:szCs w:val="24"/>
                <w:lang w:val="ru-RU"/>
              </w:rPr>
              <w:t>Напомена:</w:t>
            </w:r>
          </w:p>
          <w:p w:rsidR="00175774" w:rsidRPr="0058001A" w:rsidRDefault="00B24BAB" w:rsidP="009D2DF9">
            <w:pPr>
              <w:numPr>
                <w:ilvl w:val="0"/>
                <w:numId w:val="15"/>
              </w:numPr>
              <w:autoSpaceDE w:val="0"/>
              <w:autoSpaceDN w:val="0"/>
              <w:adjustRightInd w:val="0"/>
              <w:snapToGrid w:val="0"/>
              <w:spacing w:before="0"/>
              <w:ind w:hanging="357"/>
              <w:contextualSpacing/>
              <w:jc w:val="left"/>
              <w:rPr>
                <w:rFonts w:eastAsia="TimesNewRomanPSMT" w:cs="Arial"/>
                <w:b/>
                <w:sz w:val="24"/>
                <w:szCs w:val="24"/>
                <w:u w:val="single"/>
              </w:rPr>
            </w:pPr>
            <w:r w:rsidRPr="0058001A">
              <w:rPr>
                <w:rFonts w:eastAsia="TimesNewRomanPSMT" w:cs="Arial"/>
                <w:i/>
                <w:sz w:val="24"/>
                <w:szCs w:val="24"/>
              </w:rPr>
              <w:t>Уколико локална (општи</w:t>
            </w:r>
            <w:r w:rsidR="00175774" w:rsidRPr="0058001A">
              <w:rPr>
                <w:rFonts w:eastAsia="TimesNewRomanPSMT" w:cs="Arial"/>
                <w:i/>
                <w:sz w:val="24"/>
                <w:szCs w:val="24"/>
              </w:rPr>
              <w:t>н</w:t>
            </w:r>
            <w:r w:rsidRPr="0058001A">
              <w:rPr>
                <w:rFonts w:eastAsia="TimesNewRomanPSMT" w:cs="Arial"/>
                <w:i/>
                <w:sz w:val="24"/>
                <w:szCs w:val="24"/>
                <w:lang w:val="sr-Cyrl-CS"/>
              </w:rPr>
              <w:t>с</w:t>
            </w:r>
            <w:r w:rsidR="00175774" w:rsidRPr="0058001A">
              <w:rPr>
                <w:rFonts w:eastAsia="TimesNewRomanPSMT" w:cs="Arial"/>
                <w:i/>
                <w:sz w:val="24"/>
                <w:szCs w:val="24"/>
              </w:rPr>
              <w:t>ка) управа</w:t>
            </w:r>
            <w:r w:rsidRPr="0058001A">
              <w:rPr>
                <w:rFonts w:eastAsia="TimesNewRomanPSMT" w:cs="Arial"/>
                <w:i/>
                <w:sz w:val="24"/>
                <w:szCs w:val="24"/>
                <w:lang w:val="sr-Cyrl-CS"/>
              </w:rPr>
              <w:t xml:space="preserve"> јавних приход</w:t>
            </w:r>
            <w:r w:rsidR="00175774" w:rsidRPr="0058001A">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8001A">
              <w:rPr>
                <w:rFonts w:eastAsia="TimesNewRomanPSMT" w:cs="Arial"/>
                <w:i/>
                <w:sz w:val="24"/>
                <w:szCs w:val="24"/>
                <w:lang w:val="sr-Cyrl-CS"/>
              </w:rPr>
              <w:t xml:space="preserve">јавних прихода </w:t>
            </w:r>
            <w:r w:rsidR="00175774" w:rsidRPr="0058001A">
              <w:rPr>
                <w:rFonts w:eastAsia="TimesNewRomanPSMT" w:cs="Arial"/>
                <w:i/>
                <w:sz w:val="24"/>
                <w:szCs w:val="24"/>
              </w:rPr>
              <w:t xml:space="preserve">приложи и потврде </w:t>
            </w:r>
            <w:r w:rsidRPr="0058001A">
              <w:rPr>
                <w:rFonts w:eastAsia="TimesNewRomanPSMT" w:cs="Arial"/>
                <w:i/>
                <w:sz w:val="24"/>
                <w:szCs w:val="24"/>
                <w:lang w:val="sr-Cyrl-CS"/>
              </w:rPr>
              <w:t xml:space="preserve">тих </w:t>
            </w:r>
            <w:r w:rsidR="00175774" w:rsidRPr="0058001A">
              <w:rPr>
                <w:rFonts w:eastAsia="TimesNewRomanPSMT" w:cs="Arial"/>
                <w:i/>
                <w:sz w:val="24"/>
                <w:szCs w:val="24"/>
              </w:rPr>
              <w:t>осталих лок</w:t>
            </w:r>
            <w:r w:rsidRPr="0058001A">
              <w:rPr>
                <w:rFonts w:eastAsia="TimesNewRomanPSMT" w:cs="Arial"/>
                <w:i/>
                <w:sz w:val="24"/>
                <w:szCs w:val="24"/>
                <w:lang w:val="sr-Cyrl-CS"/>
              </w:rPr>
              <w:t>а</w:t>
            </w:r>
            <w:r w:rsidR="00175774" w:rsidRPr="0058001A">
              <w:rPr>
                <w:rFonts w:eastAsia="TimesNewRomanPSMT" w:cs="Arial"/>
                <w:i/>
                <w:sz w:val="24"/>
                <w:szCs w:val="24"/>
              </w:rPr>
              <w:t xml:space="preserve">лних органа/организација/установа </w:t>
            </w:r>
          </w:p>
          <w:p w:rsidR="00175774" w:rsidRPr="0058001A" w:rsidRDefault="00175774" w:rsidP="009D2DF9">
            <w:pPr>
              <w:numPr>
                <w:ilvl w:val="0"/>
                <w:numId w:val="15"/>
              </w:numPr>
              <w:autoSpaceDE w:val="0"/>
              <w:autoSpaceDN w:val="0"/>
              <w:adjustRightInd w:val="0"/>
              <w:snapToGrid w:val="0"/>
              <w:spacing w:before="0"/>
              <w:ind w:hanging="357"/>
              <w:contextualSpacing/>
              <w:jc w:val="left"/>
              <w:rPr>
                <w:rFonts w:eastAsia="Calibri" w:cs="Arial"/>
                <w:i/>
                <w:sz w:val="24"/>
                <w:szCs w:val="24"/>
              </w:rPr>
            </w:pPr>
            <w:r w:rsidRPr="0058001A">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58001A">
              <w:rPr>
                <w:rFonts w:eastAsia="TimesNewRomanPSMT" w:cs="Arial"/>
                <w:b/>
                <w:i/>
                <w:sz w:val="24"/>
                <w:szCs w:val="24"/>
              </w:rPr>
              <w:t>у</w:t>
            </w:r>
            <w:r w:rsidRPr="0058001A">
              <w:rPr>
                <w:rFonts w:eastAsia="Calibri" w:cs="Arial"/>
                <w:b/>
                <w:i/>
                <w:sz w:val="24"/>
                <w:szCs w:val="24"/>
                <w:lang w:val="ru-RU"/>
              </w:rPr>
              <w:t>верење Агенције за приватизацију да се налази у поступку приватизације</w:t>
            </w:r>
          </w:p>
          <w:p w:rsidR="00175774" w:rsidRPr="0058001A" w:rsidRDefault="00175774" w:rsidP="009D2DF9">
            <w:pPr>
              <w:numPr>
                <w:ilvl w:val="0"/>
                <w:numId w:val="15"/>
              </w:numPr>
              <w:tabs>
                <w:tab w:val="left" w:pos="680"/>
              </w:tabs>
              <w:snapToGrid w:val="0"/>
              <w:spacing w:before="0"/>
              <w:ind w:hanging="357"/>
              <w:contextualSpacing/>
              <w:jc w:val="left"/>
              <w:rPr>
                <w:rFonts w:eastAsia="Calibri" w:cs="Arial"/>
                <w:i/>
                <w:sz w:val="24"/>
                <w:szCs w:val="24"/>
              </w:rPr>
            </w:pPr>
            <w:r w:rsidRPr="0058001A">
              <w:rPr>
                <w:rFonts w:eastAsia="Calibri" w:cs="Arial"/>
                <w:i/>
                <w:sz w:val="24"/>
                <w:szCs w:val="24"/>
              </w:rPr>
              <w:t>У случају да понуду подноси група понуђача, ове доказе доставити за сваког учесника из групе</w:t>
            </w:r>
          </w:p>
          <w:p w:rsidR="00175774" w:rsidRPr="0058001A" w:rsidRDefault="00175774" w:rsidP="009D2DF9">
            <w:pPr>
              <w:numPr>
                <w:ilvl w:val="0"/>
                <w:numId w:val="18"/>
              </w:numPr>
              <w:tabs>
                <w:tab w:val="left" w:pos="680"/>
              </w:tabs>
              <w:snapToGrid w:val="0"/>
              <w:spacing w:before="0"/>
              <w:contextualSpacing/>
              <w:jc w:val="left"/>
              <w:rPr>
                <w:rFonts w:cs="Arial"/>
                <w:sz w:val="24"/>
                <w:szCs w:val="24"/>
              </w:rPr>
            </w:pPr>
            <w:r w:rsidRPr="0058001A">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817527" w:rsidRDefault="00175774" w:rsidP="0058001A">
            <w:pPr>
              <w:tabs>
                <w:tab w:val="left" w:pos="680"/>
              </w:tabs>
              <w:snapToGrid w:val="0"/>
              <w:spacing w:before="0"/>
              <w:contextualSpacing/>
              <w:rPr>
                <w:rFonts w:eastAsia="Calibri" w:cs="Arial"/>
                <w:sz w:val="24"/>
                <w:szCs w:val="24"/>
              </w:rPr>
            </w:pPr>
            <w:r w:rsidRPr="0058001A">
              <w:rPr>
                <w:rFonts w:eastAsia="Calibri" w:cs="Arial"/>
                <w:b/>
                <w:sz w:val="24"/>
                <w:szCs w:val="24"/>
              </w:rPr>
              <w:t xml:space="preserve">Ови докази не могу бити старији од два месеца </w:t>
            </w:r>
            <w:r w:rsidR="00B24BAB" w:rsidRPr="0058001A">
              <w:rPr>
                <w:rFonts w:eastAsia="Calibri" w:cs="Arial"/>
                <w:b/>
                <w:sz w:val="24"/>
                <w:szCs w:val="24"/>
                <w:lang w:val="sr-Cyrl-CS"/>
              </w:rPr>
              <w:t>пре</w:t>
            </w:r>
            <w:r w:rsidRPr="0058001A">
              <w:rPr>
                <w:rFonts w:eastAsia="Calibri" w:cs="Arial"/>
                <w:b/>
                <w:sz w:val="24"/>
                <w:szCs w:val="24"/>
              </w:rPr>
              <w:t xml:space="preserve"> отварања понуда</w:t>
            </w:r>
            <w:r w:rsidRPr="0058001A">
              <w:rPr>
                <w:rFonts w:eastAsia="Calibri" w:cs="Arial"/>
                <w:sz w:val="24"/>
                <w:szCs w:val="24"/>
              </w:rPr>
              <w:t>.</w:t>
            </w:r>
          </w:p>
        </w:tc>
      </w:tr>
      <w:tr w:rsidR="00175774" w:rsidRPr="0058001A" w:rsidTr="00DB3FFD">
        <w:trPr>
          <w:jc w:val="center"/>
        </w:trPr>
        <w:tc>
          <w:tcPr>
            <w:tcW w:w="729" w:type="dxa"/>
            <w:vAlign w:val="center"/>
          </w:tcPr>
          <w:p w:rsidR="00175774" w:rsidRPr="0058001A" w:rsidRDefault="00175774" w:rsidP="0058001A">
            <w:pPr>
              <w:spacing w:before="0"/>
              <w:jc w:val="center"/>
              <w:rPr>
                <w:rFonts w:cs="Arial"/>
                <w:sz w:val="24"/>
                <w:szCs w:val="24"/>
              </w:rPr>
            </w:pPr>
            <w:r w:rsidRPr="0058001A">
              <w:rPr>
                <w:rFonts w:cs="Arial"/>
                <w:sz w:val="24"/>
                <w:szCs w:val="24"/>
              </w:rPr>
              <w:t xml:space="preserve">4. </w:t>
            </w:r>
          </w:p>
        </w:tc>
        <w:tc>
          <w:tcPr>
            <w:tcW w:w="8716" w:type="dxa"/>
          </w:tcPr>
          <w:p w:rsidR="00175774" w:rsidRPr="0058001A" w:rsidRDefault="00175774" w:rsidP="0058001A">
            <w:pPr>
              <w:snapToGrid w:val="0"/>
              <w:spacing w:before="0"/>
              <w:rPr>
                <w:rFonts w:cs="Arial"/>
                <w:sz w:val="24"/>
                <w:szCs w:val="24"/>
              </w:rPr>
            </w:pPr>
            <w:r w:rsidRPr="0058001A">
              <w:rPr>
                <w:rFonts w:cs="Arial"/>
                <w:b/>
                <w:sz w:val="24"/>
                <w:szCs w:val="24"/>
                <w:u w:val="single"/>
              </w:rPr>
              <w:t>Услов:</w:t>
            </w:r>
            <w:r w:rsidRPr="0058001A">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58001A" w:rsidRDefault="00175774" w:rsidP="0058001A">
            <w:pPr>
              <w:autoSpaceDE w:val="0"/>
              <w:autoSpaceDN w:val="0"/>
              <w:adjustRightInd w:val="0"/>
              <w:spacing w:before="0"/>
              <w:rPr>
                <w:rFonts w:cs="Arial"/>
                <w:b/>
                <w:sz w:val="24"/>
                <w:szCs w:val="24"/>
                <w:u w:val="single"/>
              </w:rPr>
            </w:pPr>
            <w:r w:rsidRPr="0058001A">
              <w:rPr>
                <w:rFonts w:cs="Arial"/>
                <w:b/>
                <w:sz w:val="24"/>
                <w:szCs w:val="24"/>
                <w:u w:val="single"/>
              </w:rPr>
              <w:t>Доказ:</w:t>
            </w:r>
          </w:p>
          <w:p w:rsidR="00175774" w:rsidRPr="0058001A" w:rsidRDefault="00175774" w:rsidP="0058001A">
            <w:pPr>
              <w:spacing w:before="0"/>
              <w:rPr>
                <w:rFonts w:cs="Arial"/>
                <w:b/>
                <w:sz w:val="24"/>
                <w:szCs w:val="24"/>
              </w:rPr>
            </w:pPr>
            <w:r w:rsidRPr="0058001A">
              <w:rPr>
                <w:rFonts w:cs="Arial"/>
                <w:sz w:val="24"/>
                <w:szCs w:val="24"/>
              </w:rPr>
              <w:t>Потписан и оверен Образац изјаве на основу члана 75. став 2. ЗЈН</w:t>
            </w:r>
            <w:r w:rsidR="00BF39C7" w:rsidRPr="0058001A">
              <w:rPr>
                <w:rFonts w:cs="Arial"/>
                <w:sz w:val="24"/>
                <w:szCs w:val="24"/>
                <w:lang w:val="sr-Cyrl-RS"/>
              </w:rPr>
              <w:t xml:space="preserve"> </w:t>
            </w:r>
            <w:r w:rsidR="00F76998" w:rsidRPr="0058001A">
              <w:rPr>
                <w:rFonts w:cs="Arial"/>
                <w:sz w:val="24"/>
                <w:szCs w:val="24"/>
              </w:rPr>
              <w:t>(Образац бр. 4</w:t>
            </w:r>
            <w:r w:rsidRPr="0058001A">
              <w:rPr>
                <w:rFonts w:cs="Arial"/>
                <w:sz w:val="24"/>
                <w:szCs w:val="24"/>
              </w:rPr>
              <w:t>)</w:t>
            </w:r>
          </w:p>
          <w:p w:rsidR="005E487E" w:rsidRPr="0058001A" w:rsidRDefault="00175774" w:rsidP="0058001A">
            <w:pPr>
              <w:snapToGrid w:val="0"/>
              <w:spacing w:before="0"/>
              <w:rPr>
                <w:rFonts w:cs="Arial"/>
                <w:sz w:val="24"/>
                <w:szCs w:val="24"/>
                <w:lang w:val="sr-Cyrl-CS"/>
              </w:rPr>
            </w:pPr>
            <w:r w:rsidRPr="0058001A">
              <w:rPr>
                <w:rFonts w:cs="Arial"/>
                <w:i/>
                <w:sz w:val="24"/>
                <w:szCs w:val="24"/>
              </w:rPr>
              <w:t>Напомена:</w:t>
            </w:r>
          </w:p>
          <w:p w:rsidR="005E487E" w:rsidRPr="0058001A" w:rsidRDefault="00175774" w:rsidP="009D2DF9">
            <w:pPr>
              <w:numPr>
                <w:ilvl w:val="0"/>
                <w:numId w:val="20"/>
              </w:numPr>
              <w:snapToGrid w:val="0"/>
              <w:spacing w:before="0"/>
              <w:rPr>
                <w:rFonts w:cs="Arial"/>
                <w:i/>
                <w:sz w:val="24"/>
                <w:szCs w:val="24"/>
                <w:lang w:val="sr-Cyrl-CS"/>
              </w:rPr>
            </w:pPr>
            <w:r w:rsidRPr="0058001A">
              <w:rPr>
                <w:rFonts w:cs="Arial"/>
                <w:i/>
                <w:sz w:val="24"/>
                <w:szCs w:val="24"/>
              </w:rPr>
              <w:lastRenderedPageBreak/>
              <w:t xml:space="preserve">Изјава мора да буде потписана од стране овалшћеног лица </w:t>
            </w:r>
            <w:r w:rsidR="005E487E" w:rsidRPr="0058001A">
              <w:rPr>
                <w:rFonts w:cs="Arial"/>
                <w:i/>
                <w:sz w:val="24"/>
                <w:szCs w:val="24"/>
                <w:lang w:val="sr-Cyrl-CS"/>
              </w:rPr>
              <w:t>за заступање понуђача</w:t>
            </w:r>
            <w:r w:rsidRPr="0058001A">
              <w:rPr>
                <w:rFonts w:cs="Arial"/>
                <w:i/>
                <w:sz w:val="24"/>
                <w:szCs w:val="24"/>
              </w:rPr>
              <w:t xml:space="preserve"> и оверена печатом. </w:t>
            </w:r>
          </w:p>
          <w:p w:rsidR="005E487E" w:rsidRPr="0058001A" w:rsidRDefault="00175774" w:rsidP="009D2DF9">
            <w:pPr>
              <w:numPr>
                <w:ilvl w:val="0"/>
                <w:numId w:val="20"/>
              </w:numPr>
              <w:snapToGrid w:val="0"/>
              <w:spacing w:before="0"/>
              <w:rPr>
                <w:rFonts w:cs="Arial"/>
                <w:i/>
                <w:sz w:val="24"/>
                <w:szCs w:val="24"/>
              </w:rPr>
            </w:pPr>
            <w:r w:rsidRPr="0058001A">
              <w:rPr>
                <w:rFonts w:cs="Arial"/>
                <w:i/>
                <w:sz w:val="24"/>
                <w:szCs w:val="24"/>
              </w:rPr>
              <w:t xml:space="preserve">Уколико понуду подноси група понуђача Изјава мора бити </w:t>
            </w:r>
            <w:r w:rsidR="005E487E" w:rsidRPr="0058001A">
              <w:rPr>
                <w:rFonts w:cs="Arial"/>
                <w:i/>
                <w:sz w:val="24"/>
                <w:szCs w:val="24"/>
                <w:lang w:val="sr-Cyrl-CS"/>
              </w:rPr>
              <w:t>достављена за сваког члана групе понуђача. Изјава мора бити</w:t>
            </w:r>
            <w:r w:rsidRPr="0058001A">
              <w:rPr>
                <w:rFonts w:cs="Arial"/>
                <w:i/>
                <w:sz w:val="24"/>
                <w:szCs w:val="24"/>
              </w:rPr>
              <w:t xml:space="preserve"> потписана од стране овлашћеног лица </w:t>
            </w:r>
            <w:r w:rsidR="005E487E" w:rsidRPr="0058001A">
              <w:rPr>
                <w:rFonts w:cs="Arial"/>
                <w:i/>
                <w:sz w:val="24"/>
                <w:szCs w:val="24"/>
                <w:lang w:val="sr-Cyrl-CS"/>
              </w:rPr>
              <w:t xml:space="preserve">за заступање </w:t>
            </w:r>
            <w:r w:rsidRPr="0058001A">
              <w:rPr>
                <w:rFonts w:cs="Arial"/>
                <w:i/>
                <w:sz w:val="24"/>
                <w:szCs w:val="24"/>
              </w:rPr>
              <w:t xml:space="preserve">понуђача из групе понуђача и оверена печатом.  </w:t>
            </w:r>
          </w:p>
        </w:tc>
      </w:tr>
      <w:tr w:rsidR="00175774" w:rsidRPr="0058001A" w:rsidTr="00DB3FFD">
        <w:trPr>
          <w:jc w:val="center"/>
        </w:trPr>
        <w:tc>
          <w:tcPr>
            <w:tcW w:w="729" w:type="dxa"/>
            <w:vAlign w:val="center"/>
          </w:tcPr>
          <w:p w:rsidR="00175774" w:rsidRPr="0058001A" w:rsidRDefault="00175774" w:rsidP="0058001A">
            <w:pPr>
              <w:spacing w:before="0"/>
              <w:jc w:val="center"/>
              <w:rPr>
                <w:rFonts w:cs="Arial"/>
                <w:color w:val="00B0F0"/>
                <w:sz w:val="24"/>
                <w:szCs w:val="24"/>
              </w:rPr>
            </w:pPr>
          </w:p>
        </w:tc>
        <w:tc>
          <w:tcPr>
            <w:tcW w:w="8716" w:type="dxa"/>
          </w:tcPr>
          <w:p w:rsidR="00175774" w:rsidRPr="0058001A" w:rsidRDefault="00175774" w:rsidP="0058001A">
            <w:pPr>
              <w:spacing w:before="0"/>
              <w:ind w:right="-180"/>
              <w:jc w:val="center"/>
              <w:rPr>
                <w:rFonts w:cs="Arial"/>
                <w:b/>
                <w:i/>
                <w:color w:val="000000" w:themeColor="text1"/>
                <w:sz w:val="24"/>
                <w:szCs w:val="24"/>
              </w:rPr>
            </w:pPr>
            <w:r w:rsidRPr="0058001A">
              <w:rPr>
                <w:rFonts w:cs="Arial"/>
                <w:b/>
                <w:color w:val="000000" w:themeColor="text1"/>
                <w:sz w:val="24"/>
                <w:szCs w:val="24"/>
              </w:rPr>
              <w:t xml:space="preserve">4.2  ДОДАТНИ УСЛОВИ </w:t>
            </w:r>
          </w:p>
          <w:p w:rsidR="00175774" w:rsidRPr="0058001A" w:rsidRDefault="00175774" w:rsidP="0058001A">
            <w:pPr>
              <w:snapToGrid w:val="0"/>
              <w:spacing w:before="0"/>
              <w:jc w:val="center"/>
              <w:rPr>
                <w:rFonts w:cs="Arial"/>
                <w:b/>
                <w:color w:val="000000" w:themeColor="text1"/>
                <w:sz w:val="24"/>
                <w:szCs w:val="24"/>
                <w:lang w:val="sr-Cyrl-RS"/>
              </w:rPr>
            </w:pPr>
            <w:r w:rsidRPr="0058001A">
              <w:rPr>
                <w:rFonts w:cs="Arial"/>
                <w:b/>
                <w:color w:val="000000" w:themeColor="text1"/>
                <w:sz w:val="24"/>
                <w:szCs w:val="24"/>
              </w:rPr>
              <w:t>ЗА УЧЕШЋЕ У ПОСТУПКУ ЈАВНЕ НАБАВКЕ ИЗ ЧЛАНА 76. З</w:t>
            </w:r>
            <w:r w:rsidR="005C7CDE" w:rsidRPr="0058001A">
              <w:rPr>
                <w:rFonts w:cs="Arial"/>
                <w:b/>
                <w:color w:val="000000" w:themeColor="text1"/>
                <w:sz w:val="24"/>
                <w:szCs w:val="24"/>
                <w:lang w:val="sr-Cyrl-RS"/>
              </w:rPr>
              <w:t>АКОНА</w:t>
            </w:r>
          </w:p>
        </w:tc>
      </w:tr>
      <w:tr w:rsidR="009D1A80" w:rsidRPr="0058001A" w:rsidTr="00DB3FFD">
        <w:trPr>
          <w:jc w:val="center"/>
        </w:trPr>
        <w:tc>
          <w:tcPr>
            <w:tcW w:w="729" w:type="dxa"/>
            <w:vAlign w:val="center"/>
          </w:tcPr>
          <w:p w:rsidR="009D1A80" w:rsidRPr="0058001A" w:rsidRDefault="009D1A80" w:rsidP="0058001A">
            <w:pPr>
              <w:spacing w:before="0"/>
              <w:jc w:val="center"/>
              <w:rPr>
                <w:rFonts w:cs="Arial"/>
                <w:color w:val="00B0F0"/>
                <w:sz w:val="24"/>
                <w:szCs w:val="24"/>
              </w:rPr>
            </w:pPr>
            <w:r>
              <w:rPr>
                <w:rFonts w:cs="Arial"/>
                <w:color w:val="00B0F0"/>
                <w:sz w:val="24"/>
                <w:szCs w:val="24"/>
              </w:rPr>
              <w:t>5.</w:t>
            </w:r>
          </w:p>
        </w:tc>
        <w:tc>
          <w:tcPr>
            <w:tcW w:w="8716" w:type="dxa"/>
          </w:tcPr>
          <w:p w:rsidR="009D1A80" w:rsidRPr="009D1A80" w:rsidRDefault="009D1A80" w:rsidP="009D1A80">
            <w:pPr>
              <w:autoSpaceDE w:val="0"/>
              <w:autoSpaceDN w:val="0"/>
              <w:adjustRightInd w:val="0"/>
              <w:spacing w:before="0"/>
              <w:rPr>
                <w:rFonts w:cs="Arial"/>
                <w:color w:val="000000" w:themeColor="text1"/>
                <w:sz w:val="24"/>
                <w:szCs w:val="24"/>
              </w:rPr>
            </w:pPr>
            <w:r w:rsidRPr="009D1A80">
              <w:rPr>
                <w:rFonts w:cs="Arial"/>
                <w:b/>
                <w:sz w:val="24"/>
                <w:szCs w:val="24"/>
                <w:lang w:val="sr-Cyrl-CS"/>
              </w:rPr>
              <w:t xml:space="preserve">Финансијски </w:t>
            </w:r>
            <w:r w:rsidRPr="009D1A80">
              <w:rPr>
                <w:rFonts w:cs="Arial"/>
                <w:b/>
                <w:color w:val="000000" w:themeColor="text1"/>
                <w:sz w:val="24"/>
                <w:szCs w:val="24"/>
              </w:rPr>
              <w:t>капацитет</w:t>
            </w:r>
          </w:p>
          <w:p w:rsidR="009D1A80" w:rsidRPr="009D1A80" w:rsidRDefault="009D1A80" w:rsidP="009D1A80">
            <w:pPr>
              <w:autoSpaceDE w:val="0"/>
              <w:autoSpaceDN w:val="0"/>
              <w:adjustRightInd w:val="0"/>
              <w:spacing w:before="0"/>
              <w:rPr>
                <w:rFonts w:cs="Arial"/>
                <w:b/>
                <w:color w:val="000000" w:themeColor="text1"/>
                <w:sz w:val="24"/>
                <w:szCs w:val="24"/>
              </w:rPr>
            </w:pPr>
            <w:r w:rsidRPr="009D1A80">
              <w:rPr>
                <w:rFonts w:cs="Arial"/>
                <w:b/>
                <w:color w:val="000000" w:themeColor="text1"/>
                <w:sz w:val="24"/>
                <w:szCs w:val="24"/>
                <w:u w:val="single"/>
              </w:rPr>
              <w:t>Услов:</w:t>
            </w:r>
          </w:p>
          <w:p w:rsidR="009D1A80" w:rsidRPr="009D1A80" w:rsidRDefault="009D1A80" w:rsidP="009D2DF9">
            <w:pPr>
              <w:numPr>
                <w:ilvl w:val="0"/>
                <w:numId w:val="31"/>
              </w:numPr>
              <w:spacing w:before="0" w:after="200" w:line="276" w:lineRule="auto"/>
              <w:contextualSpacing/>
              <w:rPr>
                <w:rFonts w:eastAsia="Calibri" w:cs="Arial"/>
                <w:sz w:val="24"/>
                <w:szCs w:val="24"/>
                <w:lang w:val="sr-Cyrl-CS"/>
              </w:rPr>
            </w:pPr>
            <w:r w:rsidRPr="009D1A80">
              <w:rPr>
                <w:rFonts w:eastAsia="Calibri" w:cs="Arial"/>
                <w:sz w:val="24"/>
                <w:szCs w:val="24"/>
                <w:lang w:val="sr-Cyrl-CS"/>
              </w:rPr>
              <w:t>да понуђач није био у блокади у претходних 6 месеци од дана објављивања Позива за подношење понуда;</w:t>
            </w:r>
          </w:p>
          <w:p w:rsidR="009D1A80" w:rsidRPr="009D1A80" w:rsidRDefault="009D1A80" w:rsidP="009D2DF9">
            <w:pPr>
              <w:numPr>
                <w:ilvl w:val="0"/>
                <w:numId w:val="31"/>
              </w:numPr>
              <w:spacing w:before="0"/>
              <w:contextualSpacing/>
              <w:rPr>
                <w:rFonts w:eastAsia="Calibri" w:cs="Arial"/>
                <w:sz w:val="24"/>
                <w:szCs w:val="24"/>
                <w:lang w:val="sr-Cyrl-CS"/>
              </w:rPr>
            </w:pPr>
            <w:r w:rsidRPr="009D1A80">
              <w:rPr>
                <w:rFonts w:eastAsia="Calibri" w:cs="Arial"/>
                <w:color w:val="000000"/>
                <w:sz w:val="24"/>
                <w:szCs w:val="24"/>
                <w:lang w:val="sr-Cyrl-CS"/>
              </w:rPr>
              <w:t xml:space="preserve">да је </w:t>
            </w:r>
            <w:r w:rsidRPr="009D1A80">
              <w:rPr>
                <w:rFonts w:eastAsia="Calibri" w:cs="Arial"/>
                <w:color w:val="000000"/>
                <w:sz w:val="24"/>
                <w:szCs w:val="24"/>
                <w:lang w:val="ru-RU"/>
              </w:rPr>
              <w:t>20</w:t>
            </w:r>
            <w:r w:rsidRPr="009D1A80">
              <w:rPr>
                <w:rFonts w:eastAsia="Calibri" w:cs="Arial"/>
                <w:color w:val="000000"/>
                <w:sz w:val="24"/>
                <w:szCs w:val="24"/>
                <w:lang w:val="sr-Cyrl-CS"/>
              </w:rPr>
              <w:t>14</w:t>
            </w:r>
            <w:r w:rsidRPr="009D1A80">
              <w:rPr>
                <w:rFonts w:eastAsia="Calibri" w:cs="Arial"/>
                <w:color w:val="000000"/>
                <w:sz w:val="24"/>
                <w:szCs w:val="24"/>
                <w:lang w:val="ru-RU"/>
              </w:rPr>
              <w:t xml:space="preserve"> и 2015 године</w:t>
            </w:r>
            <w:r w:rsidRPr="009D1A80">
              <w:rPr>
                <w:rFonts w:eastAsia="Calibri" w:cs="Arial"/>
                <w:color w:val="000000"/>
                <w:sz w:val="24"/>
                <w:szCs w:val="24"/>
                <w:lang w:val="sr-Cyrl-CS"/>
              </w:rPr>
              <w:t xml:space="preserve"> остварио минимални пословни приход у износу </w:t>
            </w:r>
            <w:r w:rsidRPr="009D1A80">
              <w:rPr>
                <w:rFonts w:eastAsia="Calibri" w:cs="Arial"/>
                <w:sz w:val="24"/>
                <w:szCs w:val="24"/>
                <w:lang w:val="sr-Cyrl-CS"/>
              </w:rPr>
              <w:t xml:space="preserve">од </w:t>
            </w:r>
            <w:r w:rsidR="007002F2">
              <w:rPr>
                <w:rFonts w:eastAsia="Calibri" w:cs="Arial"/>
                <w:sz w:val="24"/>
                <w:szCs w:val="24"/>
              </w:rPr>
              <w:t>1</w:t>
            </w:r>
            <w:r w:rsidRPr="009D1A80">
              <w:rPr>
                <w:rFonts w:eastAsia="Calibri" w:cs="Arial"/>
                <w:color w:val="000000"/>
                <w:sz w:val="24"/>
                <w:szCs w:val="24"/>
                <w:lang w:val="sr-Cyrl-RS"/>
              </w:rPr>
              <w:t>0</w:t>
            </w:r>
            <w:r w:rsidRPr="009D1A80">
              <w:rPr>
                <w:rFonts w:eastAsia="Calibri" w:cs="Arial"/>
                <w:color w:val="000000"/>
                <w:sz w:val="24"/>
                <w:szCs w:val="24"/>
                <w:lang w:val="sr-Cyrl-CS"/>
              </w:rPr>
              <w:t>.000.000,00 дин;</w:t>
            </w:r>
          </w:p>
          <w:p w:rsidR="009D1A80" w:rsidRPr="009D1A80" w:rsidRDefault="009D1A80" w:rsidP="009D2DF9">
            <w:pPr>
              <w:numPr>
                <w:ilvl w:val="0"/>
                <w:numId w:val="31"/>
              </w:numPr>
              <w:spacing w:before="0"/>
              <w:contextualSpacing/>
              <w:rPr>
                <w:rFonts w:eastAsia="Calibri" w:cs="Arial"/>
                <w:sz w:val="24"/>
                <w:szCs w:val="24"/>
                <w:lang w:val="sr-Cyrl-CS"/>
              </w:rPr>
            </w:pPr>
            <w:r w:rsidRPr="009D1A80">
              <w:rPr>
                <w:rFonts w:eastAsia="Calibri" w:cs="Arial"/>
                <w:sz w:val="24"/>
                <w:szCs w:val="24"/>
                <w:lang w:val="sr-Cyrl-CS"/>
              </w:rPr>
              <w:t xml:space="preserve">да понуђач </w:t>
            </w:r>
            <w:r w:rsidRPr="009D1A80">
              <w:rPr>
                <w:rFonts w:eastAsia="Calibri" w:cs="Arial"/>
                <w:color w:val="000000"/>
                <w:sz w:val="24"/>
                <w:szCs w:val="24"/>
                <w:lang w:val="sr-Cyrl-CS"/>
              </w:rPr>
              <w:t xml:space="preserve">у </w:t>
            </w:r>
            <w:r w:rsidRPr="009D1A80">
              <w:rPr>
                <w:rFonts w:eastAsia="Calibri" w:cs="Arial"/>
                <w:color w:val="000000"/>
                <w:sz w:val="24"/>
                <w:szCs w:val="24"/>
                <w:lang w:val="ru-RU"/>
              </w:rPr>
              <w:t>2014 и 2015 године</w:t>
            </w:r>
            <w:r w:rsidRPr="009D1A80">
              <w:rPr>
                <w:rFonts w:eastAsia="Calibri" w:cs="Arial"/>
                <w:color w:val="000000"/>
                <w:sz w:val="24"/>
                <w:szCs w:val="24"/>
                <w:lang w:val="sr-Cyrl-CS"/>
              </w:rPr>
              <w:t xml:space="preserve"> </w:t>
            </w:r>
            <w:r w:rsidRPr="009D1A80">
              <w:rPr>
                <w:rFonts w:eastAsia="Calibri" w:cs="Arial"/>
                <w:sz w:val="24"/>
                <w:szCs w:val="24"/>
                <w:lang w:val="sr-Cyrl-CS"/>
              </w:rPr>
              <w:t>није пословао са губитком;</w:t>
            </w:r>
          </w:p>
          <w:p w:rsidR="009D1A80" w:rsidRPr="009D1A80" w:rsidRDefault="009D1A80" w:rsidP="009D1A80">
            <w:pPr>
              <w:autoSpaceDE w:val="0"/>
              <w:autoSpaceDN w:val="0"/>
              <w:adjustRightInd w:val="0"/>
              <w:spacing w:before="0"/>
              <w:rPr>
                <w:rFonts w:cs="Arial"/>
                <w:b/>
                <w:color w:val="000000" w:themeColor="text1"/>
                <w:sz w:val="24"/>
                <w:szCs w:val="24"/>
                <w:u w:val="single"/>
              </w:rPr>
            </w:pPr>
            <w:r w:rsidRPr="009D1A80">
              <w:rPr>
                <w:rFonts w:cs="Arial"/>
                <w:b/>
                <w:color w:val="000000" w:themeColor="text1"/>
                <w:sz w:val="24"/>
                <w:szCs w:val="24"/>
                <w:u w:val="single"/>
              </w:rPr>
              <w:t xml:space="preserve">Доказ: </w:t>
            </w:r>
          </w:p>
          <w:p w:rsidR="009D1A80" w:rsidRPr="009D1A80" w:rsidRDefault="009D1A80" w:rsidP="009D1A80">
            <w:pPr>
              <w:autoSpaceDE w:val="0"/>
              <w:autoSpaceDN w:val="0"/>
              <w:adjustRightInd w:val="0"/>
              <w:spacing w:before="0"/>
              <w:rPr>
                <w:rFonts w:cs="Arial"/>
                <w:color w:val="000000" w:themeColor="text1"/>
                <w:sz w:val="24"/>
                <w:szCs w:val="24"/>
                <w:lang w:val="sr-Cyrl-CS"/>
              </w:rPr>
            </w:pPr>
            <w:r w:rsidRPr="009D1A80">
              <w:rPr>
                <w:rFonts w:cs="Arial"/>
                <w:color w:val="000000" w:themeColor="text1"/>
                <w:sz w:val="24"/>
                <w:szCs w:val="24"/>
                <w:lang w:val="sr-Cyrl-CS"/>
              </w:rPr>
              <w:t>Биланс стања и биланс успеха за 2014 и 2015 године са мишљењем овлашћеног ревизора, ако је понуђач субјект ревизију у складу са Законом о рачуноводству и Законом о ревизији.</w:t>
            </w:r>
          </w:p>
          <w:p w:rsidR="009D1A80" w:rsidRPr="009D1A80" w:rsidRDefault="009D1A80" w:rsidP="009D1A80">
            <w:pPr>
              <w:autoSpaceDE w:val="0"/>
              <w:autoSpaceDN w:val="0"/>
              <w:adjustRightInd w:val="0"/>
              <w:spacing w:before="0"/>
              <w:rPr>
                <w:rFonts w:cs="Arial"/>
                <w:color w:val="000000" w:themeColor="text1"/>
                <w:sz w:val="24"/>
                <w:szCs w:val="24"/>
              </w:rPr>
            </w:pPr>
            <w:r w:rsidRPr="009D1A80">
              <w:rPr>
                <w:rFonts w:cs="Arial"/>
                <w:color w:val="000000" w:themeColor="text1"/>
                <w:sz w:val="24"/>
                <w:szCs w:val="24"/>
              </w:rPr>
              <w:t>Прив</w:t>
            </w:r>
            <w:r w:rsidRPr="009D1A80">
              <w:rPr>
                <w:rFonts w:cs="Arial"/>
                <w:color w:val="000000" w:themeColor="text1"/>
                <w:sz w:val="24"/>
                <w:szCs w:val="24"/>
                <w:lang w:val="sr-Cyrl-CS"/>
              </w:rPr>
              <w:t>р</w:t>
            </w:r>
            <w:r w:rsidRPr="009D1A80">
              <w:rPr>
                <w:rFonts w:cs="Arial"/>
                <w:color w:val="000000" w:themeColor="text1"/>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Pr="009D1A80">
              <w:rPr>
                <w:rFonts w:cs="Arial"/>
                <w:color w:val="000000" w:themeColor="text1"/>
                <w:sz w:val="24"/>
                <w:szCs w:val="24"/>
                <w:lang w:val="sr-Cyrl-CS"/>
              </w:rPr>
              <w:t xml:space="preserve"> наведене</w:t>
            </w:r>
            <w:r w:rsidRPr="009D1A80">
              <w:rPr>
                <w:rFonts w:cs="Arial"/>
                <w:color w:val="000000" w:themeColor="text1"/>
                <w:sz w:val="24"/>
                <w:szCs w:val="24"/>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rsidR="009D1A80" w:rsidRPr="009D1A80" w:rsidRDefault="009D1A80" w:rsidP="009D1A80">
            <w:pPr>
              <w:autoSpaceDE w:val="0"/>
              <w:autoSpaceDN w:val="0"/>
              <w:adjustRightInd w:val="0"/>
              <w:spacing w:before="0"/>
              <w:rPr>
                <w:rFonts w:cs="Arial"/>
                <w:color w:val="000000" w:themeColor="text1"/>
                <w:sz w:val="24"/>
                <w:szCs w:val="24"/>
              </w:rPr>
            </w:pPr>
            <w:r w:rsidRPr="009D1A80">
              <w:rPr>
                <w:rFonts w:cs="Arial"/>
                <w:color w:val="000000" w:themeColor="text1"/>
                <w:sz w:val="24"/>
                <w:szCs w:val="24"/>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9D1A80">
              <w:rPr>
                <w:rFonts w:cs="Arial"/>
                <w:color w:val="000000" w:themeColor="text1"/>
                <w:sz w:val="24"/>
                <w:szCs w:val="24"/>
                <w:lang w:val="sr-Cyrl-CS"/>
              </w:rPr>
              <w:t xml:space="preserve">наведене </w:t>
            </w:r>
            <w:r w:rsidRPr="009D1A80">
              <w:rPr>
                <w:rFonts w:cs="Arial"/>
                <w:color w:val="000000" w:themeColor="text1"/>
                <w:sz w:val="24"/>
                <w:szCs w:val="24"/>
              </w:rPr>
              <w:t>године.</w:t>
            </w:r>
          </w:p>
          <w:p w:rsidR="009D1A80" w:rsidRPr="009D1A80" w:rsidRDefault="0005487B" w:rsidP="009D1A80">
            <w:pPr>
              <w:autoSpaceDE w:val="0"/>
              <w:autoSpaceDN w:val="0"/>
              <w:adjustRightInd w:val="0"/>
              <w:spacing w:before="0"/>
              <w:rPr>
                <w:rFonts w:cs="Arial"/>
                <w:color w:val="000000" w:themeColor="text1"/>
                <w:sz w:val="24"/>
                <w:szCs w:val="24"/>
                <w:lang w:val="sr-Cyrl-RS"/>
              </w:rPr>
            </w:pPr>
            <w:r w:rsidRPr="009D1A80">
              <w:rPr>
                <w:rFonts w:cs="Arial"/>
                <w:color w:val="000000" w:themeColor="text1"/>
                <w:sz w:val="24"/>
                <w:szCs w:val="24"/>
                <w:lang w:val="sr-Cyrl-RS"/>
              </w:rPr>
              <w:t>и</w:t>
            </w:r>
          </w:p>
          <w:p w:rsidR="009D1A80" w:rsidRPr="009D1A80" w:rsidRDefault="009D1A80" w:rsidP="009D1A80">
            <w:pPr>
              <w:autoSpaceDE w:val="0"/>
              <w:autoSpaceDN w:val="0"/>
              <w:adjustRightInd w:val="0"/>
              <w:spacing w:before="0"/>
              <w:rPr>
                <w:rFonts w:eastAsia="Calibri" w:cs="Arial"/>
                <w:color w:val="000000" w:themeColor="text1"/>
                <w:sz w:val="24"/>
                <w:szCs w:val="24"/>
                <w:lang w:val="sr-Cyrl-RS"/>
              </w:rPr>
            </w:pPr>
            <w:r w:rsidRPr="009D1A80">
              <w:rPr>
                <w:rFonts w:eastAsia="Calibri" w:cs="Arial"/>
                <w:color w:val="000000" w:themeColor="text1"/>
                <w:sz w:val="24"/>
                <w:szCs w:val="24"/>
              </w:rPr>
              <w:t xml:space="preserve">Потврда Народне банке Србије да понуђач није био неликвидан у последњих шест месеци који претходе </w:t>
            </w:r>
            <w:r w:rsidRPr="009D1A80">
              <w:rPr>
                <w:rFonts w:eastAsia="Calibri" w:cs="Arial"/>
                <w:color w:val="000000" w:themeColor="text1"/>
                <w:sz w:val="24"/>
                <w:szCs w:val="24"/>
                <w:lang w:val="sr-Cyrl-RS"/>
              </w:rPr>
              <w:t>дану</w:t>
            </w:r>
            <w:r w:rsidRPr="009D1A80">
              <w:rPr>
                <w:rFonts w:eastAsia="Calibri" w:cs="Arial"/>
                <w:color w:val="000000" w:themeColor="text1"/>
                <w:sz w:val="24"/>
                <w:szCs w:val="24"/>
              </w:rPr>
              <w:t xml:space="preserve"> објављивања Позива за подношење понуда на Порталу јавних набавки</w:t>
            </w:r>
            <w:r w:rsidRPr="009D1A80">
              <w:rPr>
                <w:rFonts w:eastAsia="Calibri" w:cs="Arial"/>
                <w:color w:val="000000" w:themeColor="text1"/>
                <w:sz w:val="24"/>
                <w:szCs w:val="24"/>
                <w:lang w:val="sr-Cyrl-RS"/>
              </w:rPr>
              <w:t>.</w:t>
            </w:r>
          </w:p>
          <w:p w:rsidR="009D1A80" w:rsidRPr="009D1A80" w:rsidRDefault="009D1A80" w:rsidP="009D1A80">
            <w:pPr>
              <w:spacing w:before="0"/>
              <w:rPr>
                <w:rFonts w:eastAsia="Calibri" w:cs="Arial"/>
                <w:color w:val="000000" w:themeColor="text1"/>
                <w:sz w:val="24"/>
                <w:szCs w:val="24"/>
                <w:lang w:val="sr-Cyrl-CS"/>
              </w:rPr>
            </w:pPr>
            <w:r w:rsidRPr="009D1A80">
              <w:rPr>
                <w:rFonts w:eastAsia="Calibri" w:cs="Arial"/>
                <w:b/>
                <w:color w:val="000000" w:themeColor="text1"/>
                <w:sz w:val="24"/>
                <w:szCs w:val="24"/>
              </w:rPr>
              <w:t>Напомена</w:t>
            </w:r>
            <w:r w:rsidRPr="009D1A80">
              <w:rPr>
                <w:rFonts w:eastAsia="Calibri" w:cs="Arial"/>
                <w:color w:val="000000" w:themeColor="text1"/>
                <w:sz w:val="24"/>
                <w:szCs w:val="24"/>
              </w:rPr>
              <w:t xml:space="preserve">: </w:t>
            </w:r>
          </w:p>
          <w:p w:rsidR="009D1A80" w:rsidRPr="0005487B" w:rsidRDefault="009D1A80" w:rsidP="0005487B">
            <w:pPr>
              <w:spacing w:before="0"/>
              <w:ind w:right="-180"/>
              <w:rPr>
                <w:rFonts w:cs="Arial"/>
                <w:b/>
                <w:color w:val="000000" w:themeColor="text1"/>
                <w:sz w:val="24"/>
                <w:szCs w:val="24"/>
              </w:rPr>
            </w:pPr>
            <w:r w:rsidRPr="0005487B">
              <w:rPr>
                <w:rFonts w:eastAsia="Calibri" w:cs="Arial"/>
                <w:color w:val="000000" w:themeColor="text1"/>
                <w:sz w:val="24"/>
                <w:szCs w:val="24"/>
              </w:rPr>
              <w:t>Уколико Извештај о бонитету БОН-ЈН садржи податке о неликвидности за</w:t>
            </w:r>
            <w:r w:rsidRPr="0005487B">
              <w:rPr>
                <w:rFonts w:eastAsia="Calibri" w:cs="Arial"/>
                <w:color w:val="000000" w:themeColor="text1"/>
                <w:sz w:val="24"/>
                <w:szCs w:val="24"/>
                <w:lang w:val="sr-Cyrl-CS"/>
              </w:rPr>
              <w:t xml:space="preserve"> тражених</w:t>
            </w:r>
            <w:r w:rsidRPr="0005487B">
              <w:rPr>
                <w:rFonts w:eastAsia="Calibri" w:cs="Arial"/>
                <w:color w:val="000000" w:themeColor="text1"/>
                <w:sz w:val="24"/>
                <w:szCs w:val="24"/>
              </w:rPr>
              <w:t xml:space="preserve"> претходних 6 месеци, није неопходно достављати потврду Народне банке Србије.</w:t>
            </w:r>
          </w:p>
        </w:tc>
      </w:tr>
      <w:tr w:rsidR="009D1A80" w:rsidRPr="0058001A" w:rsidTr="00DB3FFD">
        <w:trPr>
          <w:jc w:val="center"/>
        </w:trPr>
        <w:tc>
          <w:tcPr>
            <w:tcW w:w="729" w:type="dxa"/>
            <w:vAlign w:val="center"/>
          </w:tcPr>
          <w:p w:rsidR="009D1A80" w:rsidRDefault="009D1A80" w:rsidP="0058001A">
            <w:pPr>
              <w:spacing w:before="0"/>
              <w:jc w:val="center"/>
              <w:rPr>
                <w:rFonts w:cs="Arial"/>
                <w:color w:val="00B0F0"/>
                <w:sz w:val="24"/>
                <w:szCs w:val="24"/>
              </w:rPr>
            </w:pPr>
            <w:r>
              <w:rPr>
                <w:rFonts w:cs="Arial"/>
                <w:color w:val="00B0F0"/>
                <w:sz w:val="24"/>
                <w:szCs w:val="24"/>
              </w:rPr>
              <w:t>6.</w:t>
            </w:r>
          </w:p>
        </w:tc>
        <w:tc>
          <w:tcPr>
            <w:tcW w:w="8716" w:type="dxa"/>
          </w:tcPr>
          <w:p w:rsidR="00817527" w:rsidRPr="00817527" w:rsidRDefault="00817527" w:rsidP="00817527">
            <w:pPr>
              <w:spacing w:before="0"/>
              <w:rPr>
                <w:rFonts w:cs="Arial"/>
                <w:b/>
                <w:sz w:val="24"/>
                <w:szCs w:val="24"/>
                <w:lang w:val="sr-Cyrl-CS"/>
              </w:rPr>
            </w:pPr>
            <w:r w:rsidRPr="0005487B">
              <w:rPr>
                <w:rFonts w:cs="Arial"/>
                <w:b/>
                <w:sz w:val="24"/>
                <w:szCs w:val="24"/>
                <w:lang w:val="sr-Cyrl-CS"/>
              </w:rPr>
              <w:t>Пословни капацитет</w:t>
            </w:r>
          </w:p>
          <w:p w:rsidR="00817527" w:rsidRPr="00817527" w:rsidRDefault="00817527" w:rsidP="00817527">
            <w:pPr>
              <w:spacing w:before="0"/>
              <w:rPr>
                <w:rFonts w:cs="Arial"/>
                <w:b/>
                <w:sz w:val="24"/>
                <w:szCs w:val="24"/>
                <w:u w:val="single"/>
                <w:lang w:val="sr-Cyrl-CS"/>
              </w:rPr>
            </w:pPr>
            <w:r w:rsidRPr="00817527">
              <w:rPr>
                <w:rFonts w:cs="Arial"/>
                <w:b/>
                <w:sz w:val="24"/>
                <w:szCs w:val="24"/>
                <w:u w:val="single"/>
                <w:lang w:val="sr-Cyrl-CS"/>
              </w:rPr>
              <w:t xml:space="preserve">Услов: </w:t>
            </w:r>
          </w:p>
          <w:p w:rsidR="00817527" w:rsidRPr="00817527" w:rsidRDefault="00817527" w:rsidP="009D2DF9">
            <w:pPr>
              <w:numPr>
                <w:ilvl w:val="0"/>
                <w:numId w:val="32"/>
              </w:numPr>
              <w:spacing w:before="0"/>
              <w:ind w:left="730"/>
              <w:contextualSpacing/>
              <w:rPr>
                <w:rFonts w:eastAsia="Calibri" w:cs="Arial"/>
                <w:sz w:val="24"/>
                <w:szCs w:val="24"/>
                <w:lang w:val="sr-Cyrl-CS"/>
              </w:rPr>
            </w:pPr>
            <w:r w:rsidRPr="00817527">
              <w:rPr>
                <w:rFonts w:eastAsia="Calibri" w:cs="Arial"/>
                <w:color w:val="000000"/>
                <w:sz w:val="24"/>
                <w:szCs w:val="24"/>
                <w:lang w:val="sr-Cyrl-CS"/>
              </w:rPr>
              <w:t xml:space="preserve">да је у </w:t>
            </w:r>
            <w:r w:rsidRPr="00817527">
              <w:rPr>
                <w:rFonts w:eastAsia="Calibri" w:cs="Arial"/>
                <w:color w:val="000000"/>
                <w:sz w:val="24"/>
                <w:szCs w:val="24"/>
                <w:lang w:val="ru-RU"/>
              </w:rPr>
              <w:t>претходне три године (20</w:t>
            </w:r>
            <w:r w:rsidRPr="00817527">
              <w:rPr>
                <w:rFonts w:eastAsia="Calibri" w:cs="Arial"/>
                <w:color w:val="000000"/>
                <w:sz w:val="24"/>
                <w:szCs w:val="24"/>
                <w:lang w:val="sr-Cyrl-CS"/>
              </w:rPr>
              <w:t>13.,</w:t>
            </w:r>
            <w:r w:rsidRPr="00817527">
              <w:rPr>
                <w:rFonts w:eastAsia="Calibri" w:cs="Arial"/>
                <w:color w:val="000000"/>
                <w:sz w:val="24"/>
                <w:szCs w:val="24"/>
                <w:lang w:val="ru-RU"/>
              </w:rPr>
              <w:t xml:space="preserve"> 2014. и 2015. године</w:t>
            </w:r>
            <w:r w:rsidRPr="00817527">
              <w:rPr>
                <w:rFonts w:eastAsia="Calibri" w:cs="Arial"/>
                <w:color w:val="000000"/>
                <w:sz w:val="24"/>
                <w:szCs w:val="24"/>
                <w:lang w:val="sr-Cyrl-CS"/>
              </w:rPr>
              <w:t>)</w:t>
            </w:r>
            <w:r w:rsidRPr="00817527">
              <w:rPr>
                <w:rFonts w:eastAsia="Calibri" w:cs="Arial"/>
                <w:color w:val="000000"/>
                <w:sz w:val="24"/>
                <w:szCs w:val="24"/>
                <w:lang w:val="sr-Latn-RS"/>
              </w:rPr>
              <w:t xml:space="preserve"> </w:t>
            </w:r>
            <w:r w:rsidRPr="00817527">
              <w:rPr>
                <w:rFonts w:eastAsia="Calibri" w:cs="Arial"/>
                <w:color w:val="000000"/>
                <w:sz w:val="24"/>
                <w:szCs w:val="24"/>
                <w:lang w:val="sr-Cyrl-RS"/>
              </w:rPr>
              <w:t xml:space="preserve">понуђач извршио један ремонт или реконструкцију монофазног трансформатора снаге </w:t>
            </w:r>
            <w:r w:rsidRPr="00817527">
              <w:rPr>
                <w:rFonts w:eastAsia="Calibri" w:cs="Arial"/>
                <w:color w:val="000000"/>
                <w:sz w:val="24"/>
                <w:szCs w:val="24"/>
                <w:lang w:val="sr-Latn-RS"/>
              </w:rPr>
              <w:t>8</w:t>
            </w:r>
            <w:r w:rsidRPr="00817527">
              <w:rPr>
                <w:rFonts w:eastAsia="Calibri" w:cs="Arial"/>
                <w:color w:val="000000"/>
                <w:sz w:val="24"/>
                <w:szCs w:val="24"/>
                <w:lang w:val="sr-Cyrl-RS"/>
              </w:rPr>
              <w:t xml:space="preserve"> или више  М</w:t>
            </w:r>
            <w:r w:rsidRPr="00817527">
              <w:rPr>
                <w:rFonts w:eastAsia="Calibri" w:cs="Arial"/>
                <w:color w:val="000000"/>
                <w:sz w:val="24"/>
                <w:szCs w:val="24"/>
                <w:lang w:val="sr-Latn-RS"/>
              </w:rPr>
              <w:t>VA</w:t>
            </w:r>
            <w:r w:rsidRPr="00817527">
              <w:rPr>
                <w:rFonts w:eastAsia="Calibri" w:cs="Arial"/>
                <w:color w:val="000000"/>
                <w:sz w:val="24"/>
                <w:szCs w:val="24"/>
                <w:lang w:val="sr-Cyrl-RS"/>
              </w:rPr>
              <w:t xml:space="preserve"> напонског нивоа 110/6.3 </w:t>
            </w:r>
            <w:r w:rsidRPr="00817527">
              <w:rPr>
                <w:rFonts w:eastAsia="Calibri" w:cs="Arial"/>
                <w:color w:val="000000"/>
                <w:sz w:val="24"/>
                <w:szCs w:val="24"/>
                <w:lang w:val="sr-Latn-RS"/>
              </w:rPr>
              <w:t>kV</w:t>
            </w:r>
            <w:r w:rsidRPr="00817527">
              <w:rPr>
                <w:rFonts w:eastAsia="Calibri" w:cs="Arial"/>
                <w:color w:val="000000"/>
                <w:sz w:val="24"/>
                <w:szCs w:val="24"/>
                <w:lang w:val="sr-Cyrl-RS"/>
              </w:rPr>
              <w:t>;</w:t>
            </w:r>
            <w:r w:rsidRPr="00817527">
              <w:rPr>
                <w:rFonts w:eastAsia="Calibri" w:cs="Arial"/>
                <w:sz w:val="24"/>
                <w:szCs w:val="24"/>
                <w:lang w:val="sr-Cyrl-RS"/>
              </w:rPr>
              <w:t xml:space="preserve"> </w:t>
            </w:r>
          </w:p>
          <w:p w:rsidR="00817527" w:rsidRPr="00817527" w:rsidRDefault="00817527" w:rsidP="009D2DF9">
            <w:pPr>
              <w:numPr>
                <w:ilvl w:val="0"/>
                <w:numId w:val="32"/>
              </w:numPr>
              <w:spacing w:before="0"/>
              <w:ind w:left="730"/>
              <w:contextualSpacing/>
              <w:rPr>
                <w:rFonts w:eastAsia="Calibri" w:cs="Arial"/>
                <w:sz w:val="24"/>
                <w:szCs w:val="24"/>
                <w:lang w:val="sr-Cyrl-CS"/>
              </w:rPr>
            </w:pPr>
            <w:r w:rsidRPr="00817527">
              <w:rPr>
                <w:rFonts w:eastAsia="Calibri" w:cs="Arial"/>
                <w:sz w:val="24"/>
                <w:szCs w:val="24"/>
                <w:lang w:val="sr-Cyrl-RS"/>
              </w:rPr>
              <w:t xml:space="preserve">да </w:t>
            </w:r>
            <w:r w:rsidRPr="00817527">
              <w:rPr>
                <w:rFonts w:eastAsia="Calibri" w:cs="Arial"/>
                <w:sz w:val="24"/>
                <w:szCs w:val="24"/>
              </w:rPr>
              <w:t>има уведен систем управљања квалитетом у складу са захтевима стандарда</w:t>
            </w:r>
            <w:r w:rsidRPr="00817527">
              <w:rPr>
                <w:rFonts w:eastAsia="Calibri" w:cs="Arial"/>
                <w:sz w:val="24"/>
                <w:szCs w:val="24"/>
                <w:lang w:val="sr-Cyrl-RS"/>
              </w:rPr>
              <w:t xml:space="preserve"> </w:t>
            </w:r>
            <w:r w:rsidRPr="00817527">
              <w:rPr>
                <w:rFonts w:eastAsia="Calibri" w:cs="Arial"/>
                <w:sz w:val="24"/>
                <w:szCs w:val="24"/>
              </w:rPr>
              <w:t>ISO</w:t>
            </w:r>
            <w:r w:rsidRPr="00817527">
              <w:rPr>
                <w:rFonts w:eastAsia="Calibri" w:cs="Arial"/>
                <w:sz w:val="24"/>
                <w:szCs w:val="24"/>
                <w:lang w:val="sr-Cyrl-RS"/>
              </w:rPr>
              <w:t>:</w:t>
            </w:r>
            <w:r w:rsidRPr="00817527">
              <w:rPr>
                <w:rFonts w:eastAsia="Calibri" w:cs="Arial"/>
                <w:sz w:val="24"/>
                <w:szCs w:val="24"/>
                <w:lang w:val="sr-Cyrl-CS"/>
              </w:rPr>
              <w:t xml:space="preserve">9001, </w:t>
            </w:r>
            <w:r w:rsidRPr="00817527">
              <w:rPr>
                <w:rFonts w:eastAsia="Calibri" w:cs="Arial"/>
                <w:sz w:val="24"/>
                <w:szCs w:val="24"/>
              </w:rPr>
              <w:t>ISO</w:t>
            </w:r>
            <w:r w:rsidRPr="00817527">
              <w:rPr>
                <w:rFonts w:eastAsia="Calibri" w:cs="Arial"/>
                <w:sz w:val="24"/>
                <w:szCs w:val="24"/>
                <w:lang w:val="sr-Cyrl-RS"/>
              </w:rPr>
              <w:t xml:space="preserve">:14001, </w:t>
            </w:r>
            <w:r w:rsidRPr="00817527">
              <w:rPr>
                <w:rFonts w:eastAsia="Calibri" w:cs="Arial"/>
                <w:sz w:val="24"/>
                <w:szCs w:val="24"/>
              </w:rPr>
              <w:t>OHSAS</w:t>
            </w:r>
            <w:r w:rsidRPr="00817527">
              <w:rPr>
                <w:rFonts w:eastAsia="Calibri" w:cs="Arial"/>
                <w:sz w:val="24"/>
                <w:szCs w:val="24"/>
                <w:lang w:val="sr-Cyrl-RS"/>
              </w:rPr>
              <w:t>: 18001</w:t>
            </w:r>
          </w:p>
          <w:p w:rsidR="00817527" w:rsidRPr="00817527" w:rsidRDefault="00817527" w:rsidP="00817527">
            <w:pPr>
              <w:spacing w:before="0"/>
              <w:rPr>
                <w:rFonts w:cs="Arial"/>
                <w:sz w:val="24"/>
                <w:szCs w:val="24"/>
                <w:lang w:val="sr-Cyrl-RS"/>
              </w:rPr>
            </w:pPr>
            <w:r w:rsidRPr="00817527">
              <w:rPr>
                <w:rFonts w:cs="Arial"/>
                <w:sz w:val="24"/>
                <w:szCs w:val="24"/>
                <w:lang w:val="sr-Cyrl-RS"/>
              </w:rPr>
              <w:t>Доказ:</w:t>
            </w:r>
          </w:p>
          <w:p w:rsidR="00817527" w:rsidRPr="00817527" w:rsidRDefault="00817527" w:rsidP="00817527">
            <w:pPr>
              <w:suppressAutoHyphens/>
              <w:autoSpaceDN w:val="0"/>
              <w:spacing w:before="0"/>
              <w:textAlignment w:val="baseline"/>
              <w:rPr>
                <w:rFonts w:cs="Arial"/>
                <w:color w:val="000000" w:themeColor="text1"/>
                <w:sz w:val="24"/>
                <w:szCs w:val="24"/>
              </w:rPr>
            </w:pPr>
            <w:r w:rsidRPr="00817527">
              <w:rPr>
                <w:rFonts w:cs="Arial"/>
                <w:color w:val="000000" w:themeColor="text1"/>
                <w:sz w:val="24"/>
                <w:szCs w:val="24"/>
                <w:lang w:val="sr-Cyrl-RS"/>
              </w:rPr>
              <w:t xml:space="preserve">- </w:t>
            </w:r>
            <w:r w:rsidRPr="00817527">
              <w:rPr>
                <w:rFonts w:cs="Arial"/>
                <w:color w:val="000000" w:themeColor="text1"/>
                <w:sz w:val="24"/>
                <w:szCs w:val="24"/>
              </w:rPr>
              <w:t>Списак изведених радова – Образац број 5,</w:t>
            </w:r>
          </w:p>
          <w:p w:rsidR="00817527" w:rsidRPr="00817527" w:rsidRDefault="00817527" w:rsidP="00817527">
            <w:pPr>
              <w:suppressAutoHyphens/>
              <w:autoSpaceDN w:val="0"/>
              <w:spacing w:before="0"/>
              <w:textAlignment w:val="baseline"/>
              <w:rPr>
                <w:rFonts w:cs="Arial"/>
                <w:color w:val="000000" w:themeColor="text1"/>
                <w:sz w:val="24"/>
                <w:szCs w:val="24"/>
              </w:rPr>
            </w:pPr>
            <w:r w:rsidRPr="00817527">
              <w:rPr>
                <w:rFonts w:cs="Arial"/>
                <w:color w:val="000000" w:themeColor="text1"/>
                <w:sz w:val="24"/>
                <w:szCs w:val="24"/>
                <w:lang w:val="sr-Cyrl-RS"/>
              </w:rPr>
              <w:t xml:space="preserve">- </w:t>
            </w:r>
            <w:r w:rsidRPr="00817527">
              <w:rPr>
                <w:rFonts w:cs="Arial"/>
                <w:color w:val="000000" w:themeColor="text1"/>
                <w:sz w:val="24"/>
                <w:szCs w:val="24"/>
              </w:rPr>
              <w:t>Потписане и оверене потврде Референтних Наручилаца са Фотокопијом уговора и окончаних ситуација или рачуна из којих се може утврдити да је понуђач извео исте или сличне радове који су предмет јавне набавке у захтеваном износу – Образац број 6;</w:t>
            </w:r>
          </w:p>
          <w:p w:rsidR="009D1A80" w:rsidRPr="009D1A80" w:rsidRDefault="00817527" w:rsidP="00817527">
            <w:pPr>
              <w:autoSpaceDE w:val="0"/>
              <w:autoSpaceDN w:val="0"/>
              <w:adjustRightInd w:val="0"/>
              <w:spacing w:before="0"/>
              <w:rPr>
                <w:rFonts w:cs="Arial"/>
                <w:b/>
                <w:sz w:val="24"/>
                <w:szCs w:val="24"/>
                <w:lang w:val="sr-Cyrl-CS"/>
              </w:rPr>
            </w:pPr>
            <w:r w:rsidRPr="00817527">
              <w:rPr>
                <w:rFonts w:cs="Arial"/>
                <w:color w:val="000000" w:themeColor="text1"/>
                <w:sz w:val="24"/>
                <w:szCs w:val="24"/>
                <w:lang w:val="ru-RU"/>
              </w:rPr>
              <w:t>- Фотокопиј</w:t>
            </w:r>
            <w:r w:rsidRPr="00817527">
              <w:rPr>
                <w:rFonts w:cs="Arial"/>
                <w:color w:val="000000" w:themeColor="text1"/>
                <w:sz w:val="24"/>
                <w:szCs w:val="24"/>
              </w:rPr>
              <w:t>е</w:t>
            </w:r>
            <w:r w:rsidRPr="00817527">
              <w:rPr>
                <w:rFonts w:cs="Arial"/>
                <w:color w:val="000000" w:themeColor="text1"/>
                <w:sz w:val="24"/>
                <w:szCs w:val="24"/>
                <w:lang w:val="ru-RU"/>
              </w:rPr>
              <w:t xml:space="preserve"> сертификата </w:t>
            </w:r>
            <w:r w:rsidRPr="00817527">
              <w:rPr>
                <w:rFonts w:cs="Arial"/>
                <w:color w:val="000000" w:themeColor="text1"/>
                <w:sz w:val="24"/>
                <w:szCs w:val="24"/>
              </w:rPr>
              <w:t>ISO 9001, ISO 14001, OHSAS 18000</w:t>
            </w:r>
          </w:p>
        </w:tc>
      </w:tr>
      <w:tr w:rsidR="00817527" w:rsidRPr="0058001A" w:rsidTr="00DB3FFD">
        <w:trPr>
          <w:jc w:val="center"/>
        </w:trPr>
        <w:tc>
          <w:tcPr>
            <w:tcW w:w="729" w:type="dxa"/>
            <w:vAlign w:val="center"/>
          </w:tcPr>
          <w:p w:rsidR="00817527" w:rsidRDefault="00817527" w:rsidP="00817527">
            <w:pPr>
              <w:spacing w:before="0"/>
              <w:jc w:val="center"/>
              <w:rPr>
                <w:rFonts w:cs="Arial"/>
                <w:color w:val="00B0F0"/>
                <w:sz w:val="24"/>
                <w:szCs w:val="24"/>
              </w:rPr>
            </w:pPr>
            <w:r>
              <w:rPr>
                <w:rFonts w:cs="Arial"/>
                <w:color w:val="00B0F0"/>
                <w:sz w:val="24"/>
                <w:szCs w:val="24"/>
              </w:rPr>
              <w:t>7.</w:t>
            </w:r>
          </w:p>
        </w:tc>
        <w:tc>
          <w:tcPr>
            <w:tcW w:w="8716" w:type="dxa"/>
          </w:tcPr>
          <w:p w:rsidR="00817527" w:rsidRPr="00886246" w:rsidRDefault="00817527" w:rsidP="00817527">
            <w:pPr>
              <w:autoSpaceDE w:val="0"/>
              <w:autoSpaceDN w:val="0"/>
              <w:adjustRightInd w:val="0"/>
              <w:spacing w:before="0"/>
              <w:rPr>
                <w:rFonts w:cs="Arial"/>
                <w:b/>
                <w:color w:val="000000" w:themeColor="text1"/>
                <w:sz w:val="24"/>
                <w:szCs w:val="24"/>
              </w:rPr>
            </w:pPr>
            <w:r w:rsidRPr="00886246">
              <w:rPr>
                <w:rFonts w:cs="Arial"/>
                <w:b/>
                <w:color w:val="000000" w:themeColor="text1"/>
                <w:sz w:val="24"/>
                <w:szCs w:val="24"/>
              </w:rPr>
              <w:t>Кадровски капацитет</w:t>
            </w:r>
          </w:p>
          <w:p w:rsidR="00817527" w:rsidRPr="005C28FB" w:rsidRDefault="00817527" w:rsidP="00817527">
            <w:pPr>
              <w:autoSpaceDE w:val="0"/>
              <w:autoSpaceDN w:val="0"/>
              <w:adjustRightInd w:val="0"/>
              <w:spacing w:before="0"/>
              <w:rPr>
                <w:rFonts w:cs="Arial"/>
                <w:b/>
                <w:color w:val="000000" w:themeColor="text1"/>
                <w:sz w:val="24"/>
                <w:szCs w:val="24"/>
                <w:u w:val="single"/>
              </w:rPr>
            </w:pPr>
            <w:r w:rsidRPr="005C28FB">
              <w:rPr>
                <w:rFonts w:cs="Arial"/>
                <w:b/>
                <w:color w:val="000000" w:themeColor="text1"/>
                <w:sz w:val="24"/>
                <w:szCs w:val="24"/>
                <w:u w:val="single"/>
              </w:rPr>
              <w:t>Услов:</w:t>
            </w:r>
          </w:p>
          <w:p w:rsidR="00817527" w:rsidRPr="005C28FB" w:rsidRDefault="00817527" w:rsidP="009D2DF9">
            <w:pPr>
              <w:pStyle w:val="NoSpacing"/>
              <w:numPr>
                <w:ilvl w:val="0"/>
                <w:numId w:val="32"/>
              </w:numPr>
              <w:suppressAutoHyphens w:val="0"/>
              <w:spacing w:before="0"/>
              <w:ind w:left="730" w:hanging="1790"/>
              <w:rPr>
                <w:rFonts w:cs="Arial"/>
                <w:color w:val="000000"/>
                <w:szCs w:val="24"/>
              </w:rPr>
            </w:pPr>
            <w:r>
              <w:rPr>
                <w:rFonts w:cs="Arial"/>
                <w:color w:val="000000"/>
                <w:szCs w:val="24"/>
                <w:lang w:val="sr-Cyrl-RS"/>
              </w:rPr>
              <w:lastRenderedPageBreak/>
              <w:t xml:space="preserve">- </w:t>
            </w:r>
            <w:r w:rsidRPr="005C28FB">
              <w:rPr>
                <w:rFonts w:cs="Arial"/>
                <w:color w:val="000000"/>
                <w:szCs w:val="24"/>
              </w:rPr>
              <w:t xml:space="preserve">да има </w:t>
            </w:r>
            <w:r>
              <w:rPr>
                <w:rFonts w:cs="Arial"/>
                <w:color w:val="000000"/>
                <w:szCs w:val="24"/>
              </w:rPr>
              <w:t>радн</w:t>
            </w:r>
            <w:r>
              <w:rPr>
                <w:rFonts w:cs="Arial"/>
                <w:color w:val="000000"/>
                <w:szCs w:val="24"/>
                <w:lang w:val="en-US"/>
              </w:rPr>
              <w:t xml:space="preserve">o </w:t>
            </w:r>
            <w:r>
              <w:rPr>
                <w:rFonts w:cs="Arial"/>
                <w:color w:val="000000"/>
                <w:szCs w:val="24"/>
                <w:lang w:val="sr-Cyrl-RS"/>
              </w:rPr>
              <w:t xml:space="preserve">ангажована </w:t>
            </w:r>
            <w:r w:rsidRPr="005C28FB">
              <w:rPr>
                <w:rFonts w:cs="Arial"/>
                <w:color w:val="000000"/>
                <w:szCs w:val="24"/>
                <w:lang w:val="sr-Cyrl-RS"/>
              </w:rPr>
              <w:t>минимум два</w:t>
            </w:r>
            <w:r w:rsidRPr="005C28FB">
              <w:rPr>
                <w:rFonts w:cs="Arial"/>
                <w:color w:val="000000"/>
                <w:szCs w:val="24"/>
              </w:rPr>
              <w:t xml:space="preserve"> инжењера са лиценцом </w:t>
            </w:r>
            <w:r w:rsidRPr="005C28FB">
              <w:rPr>
                <w:rFonts w:cs="Arial"/>
                <w:szCs w:val="24"/>
              </w:rPr>
              <w:t>4</w:t>
            </w:r>
            <w:r w:rsidRPr="005C28FB">
              <w:rPr>
                <w:rFonts w:cs="Arial"/>
                <w:szCs w:val="24"/>
                <w:lang w:val="sr-Cyrl-RS"/>
              </w:rPr>
              <w:t>51;</w:t>
            </w:r>
          </w:p>
          <w:p w:rsidR="00817527" w:rsidRPr="005C28FB" w:rsidRDefault="00817527" w:rsidP="00817527">
            <w:pPr>
              <w:autoSpaceDE w:val="0"/>
              <w:autoSpaceDN w:val="0"/>
              <w:adjustRightInd w:val="0"/>
              <w:spacing w:before="0"/>
              <w:rPr>
                <w:rFonts w:cs="Arial"/>
                <w:b/>
                <w:color w:val="000000" w:themeColor="text1"/>
                <w:sz w:val="24"/>
                <w:szCs w:val="24"/>
                <w:u w:val="single"/>
              </w:rPr>
            </w:pPr>
            <w:r w:rsidRPr="005C28FB">
              <w:rPr>
                <w:rFonts w:cs="Arial"/>
                <w:b/>
                <w:color w:val="000000" w:themeColor="text1"/>
                <w:sz w:val="24"/>
                <w:szCs w:val="24"/>
                <w:u w:val="single"/>
              </w:rPr>
              <w:t xml:space="preserve">Доказ: </w:t>
            </w:r>
          </w:p>
          <w:p w:rsidR="00817527" w:rsidRPr="005C28FB" w:rsidRDefault="00817527" w:rsidP="009D2DF9">
            <w:pPr>
              <w:pStyle w:val="ListParagraph"/>
              <w:numPr>
                <w:ilvl w:val="0"/>
                <w:numId w:val="28"/>
              </w:numPr>
              <w:autoSpaceDE w:val="0"/>
              <w:autoSpaceDN w:val="0"/>
              <w:adjustRightInd w:val="0"/>
              <w:spacing w:before="0" w:line="240" w:lineRule="auto"/>
              <w:ind w:left="0" w:firstLine="0"/>
              <w:rPr>
                <w:rFonts w:ascii="Arial" w:hAnsi="Arial" w:cs="Arial"/>
                <w:i/>
                <w:color w:val="000000" w:themeColor="text1"/>
                <w:sz w:val="24"/>
                <w:szCs w:val="24"/>
              </w:rPr>
            </w:pPr>
            <w:r w:rsidRPr="005C28FB">
              <w:rPr>
                <w:rFonts w:ascii="Arial" w:hAnsi="Arial" w:cs="Arial"/>
                <w:i/>
                <w:color w:val="000000" w:themeColor="text1"/>
                <w:sz w:val="24"/>
                <w:szCs w:val="24"/>
              </w:rPr>
              <w:t xml:space="preserve">Изјава понуђача о довољном кадровском капацитету  Образац бр.7 </w:t>
            </w:r>
          </w:p>
          <w:p w:rsidR="00817527" w:rsidRPr="007D37A8" w:rsidRDefault="00817527" w:rsidP="00817527">
            <w:pPr>
              <w:pStyle w:val="ListParagraph"/>
              <w:autoSpaceDE w:val="0"/>
              <w:autoSpaceDN w:val="0"/>
              <w:adjustRightInd w:val="0"/>
              <w:spacing w:before="0" w:after="0" w:line="240" w:lineRule="auto"/>
              <w:ind w:left="714"/>
              <w:rPr>
                <w:rFonts w:ascii="Arial" w:hAnsi="Arial" w:cs="Arial"/>
                <w:color w:val="000000"/>
                <w:sz w:val="24"/>
                <w:szCs w:val="24"/>
                <w:lang w:val="sr-Cyrl-CS"/>
              </w:rPr>
            </w:pPr>
            <w:r w:rsidRPr="00586B1E">
              <w:rPr>
                <w:rFonts w:ascii="Arial" w:hAnsi="Arial" w:cs="Arial"/>
                <w:color w:val="000000"/>
                <w:sz w:val="24"/>
                <w:szCs w:val="24"/>
                <w:lang w:val="sr-Cyrl-CS"/>
              </w:rPr>
              <w:t>за запосле</w:t>
            </w:r>
            <w:r>
              <w:rPr>
                <w:rFonts w:ascii="Arial" w:hAnsi="Arial" w:cs="Arial"/>
                <w:color w:val="000000"/>
                <w:sz w:val="24"/>
                <w:szCs w:val="24"/>
                <w:lang w:val="sr-Cyrl-CS"/>
              </w:rPr>
              <w:t>ног лиценцираног и</w:t>
            </w:r>
            <w:r w:rsidRPr="00F2408F">
              <w:rPr>
                <w:rFonts w:ascii="Arial" w:hAnsi="Arial" w:cs="Arial"/>
                <w:color w:val="000000"/>
                <w:sz w:val="24"/>
                <w:szCs w:val="24"/>
                <w:lang w:val="sr-Cyrl-CS"/>
              </w:rPr>
              <w:t>нжењер</w:t>
            </w:r>
            <w:r>
              <w:rPr>
                <w:rFonts w:ascii="Arial" w:hAnsi="Arial" w:cs="Arial"/>
                <w:color w:val="000000"/>
                <w:sz w:val="24"/>
                <w:szCs w:val="24"/>
                <w:lang w:val="sr-Cyrl-CS"/>
              </w:rPr>
              <w:t>а</w:t>
            </w:r>
            <w:r w:rsidRPr="00F2408F">
              <w:rPr>
                <w:rFonts w:ascii="Arial" w:hAnsi="Arial" w:cs="Arial"/>
                <w:color w:val="000000"/>
                <w:sz w:val="24"/>
                <w:szCs w:val="24"/>
                <w:lang w:val="sr-Cyrl-CS"/>
              </w:rPr>
              <w:t xml:space="preserve"> понуђач је у обавези да достави  фотокопију лиценце</w:t>
            </w:r>
            <w:r>
              <w:rPr>
                <w:rFonts w:ascii="Arial" w:hAnsi="Arial" w:cs="Arial"/>
                <w:color w:val="000000"/>
                <w:sz w:val="24"/>
                <w:szCs w:val="24"/>
                <w:lang w:val="sr-Cyrl-CS"/>
              </w:rPr>
              <w:t xml:space="preserve"> Инжењерске коморе Србије</w:t>
            </w:r>
            <w:r w:rsidRPr="00F2408F">
              <w:rPr>
                <w:rFonts w:ascii="Arial" w:hAnsi="Arial" w:cs="Arial"/>
                <w:color w:val="000000"/>
                <w:sz w:val="24"/>
                <w:szCs w:val="24"/>
                <w:lang w:val="sr-Cyrl-CS"/>
              </w:rPr>
              <w:t xml:space="preserve"> и фотокопију потврде </w:t>
            </w:r>
            <w:r>
              <w:rPr>
                <w:rFonts w:ascii="Arial" w:hAnsi="Arial" w:cs="Arial"/>
                <w:color w:val="000000"/>
                <w:sz w:val="24"/>
                <w:szCs w:val="24"/>
                <w:lang w:val="sr-Cyrl-CS"/>
              </w:rPr>
              <w:t xml:space="preserve">Инжењерске коморе Србије </w:t>
            </w:r>
            <w:r w:rsidRPr="00F2408F">
              <w:rPr>
                <w:rFonts w:ascii="Arial" w:hAnsi="Arial" w:cs="Arial"/>
                <w:color w:val="000000"/>
                <w:sz w:val="24"/>
                <w:szCs w:val="24"/>
                <w:lang w:val="sr-Cyrl-CS"/>
              </w:rPr>
              <w:t xml:space="preserve">о важности лиценце, фотокопију уговора </w:t>
            </w:r>
            <w:r>
              <w:rPr>
                <w:rFonts w:ascii="Arial" w:hAnsi="Arial" w:cs="Arial"/>
                <w:color w:val="000000"/>
                <w:sz w:val="24"/>
                <w:szCs w:val="24"/>
                <w:lang w:val="sr-Cyrl-CS"/>
              </w:rPr>
              <w:t>у зависности од начина ангажовања или ф</w:t>
            </w:r>
            <w:r w:rsidRPr="00F2408F">
              <w:rPr>
                <w:rFonts w:ascii="Arial" w:hAnsi="Arial" w:cs="Arial"/>
                <w:color w:val="000000" w:themeColor="text1"/>
                <w:sz w:val="24"/>
                <w:szCs w:val="24"/>
              </w:rPr>
              <w:t>отокопиј</w:t>
            </w:r>
            <w:r>
              <w:rPr>
                <w:rFonts w:ascii="Arial" w:hAnsi="Arial" w:cs="Arial"/>
                <w:color w:val="000000" w:themeColor="text1"/>
                <w:sz w:val="24"/>
                <w:szCs w:val="24"/>
                <w:lang w:val="sr-Cyrl-CS"/>
              </w:rPr>
              <w:t>у</w:t>
            </w:r>
            <w:r w:rsidRPr="00F2408F">
              <w:rPr>
                <w:rFonts w:ascii="Arial" w:hAnsi="Arial" w:cs="Arial"/>
                <w:color w:val="000000" w:themeColor="text1"/>
                <w:sz w:val="24"/>
                <w:szCs w:val="24"/>
              </w:rPr>
              <w:t xml:space="preserve"> пријаве - одјаве на обавезно социјално осигурање издате од </w:t>
            </w:r>
            <w:r>
              <w:rPr>
                <w:rFonts w:ascii="Arial" w:hAnsi="Arial" w:cs="Arial"/>
                <w:color w:val="000000" w:themeColor="text1"/>
                <w:sz w:val="24"/>
                <w:szCs w:val="24"/>
              </w:rPr>
              <w:t xml:space="preserve">надлежног Фонда ПИО (образац М </w:t>
            </w:r>
            <w:r w:rsidRPr="00F2408F">
              <w:rPr>
                <w:rFonts w:ascii="Arial" w:hAnsi="Arial" w:cs="Arial"/>
                <w:color w:val="000000" w:themeColor="text1"/>
                <w:sz w:val="24"/>
                <w:szCs w:val="24"/>
              </w:rPr>
              <w:t>или М3А)</w:t>
            </w:r>
            <w:r>
              <w:rPr>
                <w:rFonts w:ascii="Arial" w:hAnsi="Arial" w:cs="Arial"/>
                <w:color w:val="000000"/>
                <w:sz w:val="24"/>
                <w:szCs w:val="24"/>
                <w:lang w:val="sr-Cyrl-CS"/>
              </w:rPr>
              <w:t xml:space="preserve">, </w:t>
            </w:r>
            <w:r w:rsidRPr="005C28FB">
              <w:rPr>
                <w:rFonts w:ascii="Arial" w:hAnsi="Arial" w:cs="Arial"/>
                <w:sz w:val="24"/>
                <w:szCs w:val="24"/>
              </w:rPr>
              <w:t>фотокопију ППП ПД образац за месец који претходи месецу објављи</w:t>
            </w:r>
            <w:r>
              <w:rPr>
                <w:rFonts w:ascii="Arial" w:hAnsi="Arial" w:cs="Arial"/>
                <w:sz w:val="24"/>
                <w:szCs w:val="24"/>
              </w:rPr>
              <w:t>вања позива за подношење понуда</w:t>
            </w:r>
            <w:r w:rsidRPr="005C28FB">
              <w:rPr>
                <w:rFonts w:ascii="Arial" w:hAnsi="Arial" w:cs="Arial"/>
                <w:color w:val="000000"/>
                <w:sz w:val="24"/>
                <w:szCs w:val="24"/>
                <w:lang w:val="sr-Cyrl-CS"/>
              </w:rPr>
              <w:t>, из којег се види да је понуђач измирио доспеле обавезе за кадровски капацитет тражен конкурсном документацијом.</w:t>
            </w:r>
          </w:p>
        </w:tc>
      </w:tr>
      <w:tr w:rsidR="0005487B" w:rsidRPr="0058001A" w:rsidTr="00DB3FFD">
        <w:trPr>
          <w:jc w:val="center"/>
        </w:trPr>
        <w:tc>
          <w:tcPr>
            <w:tcW w:w="729" w:type="dxa"/>
            <w:vAlign w:val="center"/>
          </w:tcPr>
          <w:p w:rsidR="0005487B" w:rsidRPr="00261907" w:rsidRDefault="0005487B" w:rsidP="0005487B">
            <w:pPr>
              <w:jc w:val="center"/>
              <w:rPr>
                <w:rFonts w:cs="Arial"/>
                <w:color w:val="000000" w:themeColor="text1"/>
                <w:sz w:val="24"/>
                <w:szCs w:val="24"/>
                <w:lang w:val="sr-Cyrl-RS"/>
              </w:rPr>
            </w:pPr>
            <w:r>
              <w:rPr>
                <w:rFonts w:cs="Arial"/>
                <w:color w:val="000000" w:themeColor="text1"/>
                <w:sz w:val="24"/>
                <w:szCs w:val="24"/>
                <w:lang w:val="sr-Cyrl-RS"/>
              </w:rPr>
              <w:lastRenderedPageBreak/>
              <w:t xml:space="preserve">8. </w:t>
            </w:r>
          </w:p>
        </w:tc>
        <w:tc>
          <w:tcPr>
            <w:tcW w:w="8716" w:type="dxa"/>
          </w:tcPr>
          <w:p w:rsidR="0005487B" w:rsidRDefault="0005487B" w:rsidP="0005487B">
            <w:pPr>
              <w:autoSpaceDE w:val="0"/>
              <w:autoSpaceDN w:val="0"/>
              <w:adjustRightInd w:val="0"/>
              <w:spacing w:before="0"/>
              <w:rPr>
                <w:rFonts w:cs="Arial"/>
                <w:b/>
                <w:color w:val="000000" w:themeColor="text1"/>
                <w:sz w:val="24"/>
                <w:szCs w:val="24"/>
                <w:lang w:val="sr-Cyrl-RS"/>
              </w:rPr>
            </w:pPr>
            <w:r>
              <w:rPr>
                <w:rFonts w:cs="Arial"/>
                <w:b/>
                <w:color w:val="000000" w:themeColor="text1"/>
                <w:sz w:val="24"/>
                <w:szCs w:val="24"/>
                <w:lang w:val="sr-Cyrl-RS"/>
              </w:rPr>
              <w:t>Технички капацитет:</w:t>
            </w:r>
          </w:p>
          <w:p w:rsidR="0005487B" w:rsidRDefault="0005487B" w:rsidP="0005487B">
            <w:pPr>
              <w:autoSpaceDE w:val="0"/>
              <w:autoSpaceDN w:val="0"/>
              <w:adjustRightInd w:val="0"/>
              <w:spacing w:before="0"/>
              <w:rPr>
                <w:rFonts w:cs="Arial"/>
                <w:b/>
                <w:color w:val="000000" w:themeColor="text1"/>
                <w:sz w:val="24"/>
                <w:szCs w:val="24"/>
                <w:lang w:val="sr-Cyrl-RS"/>
              </w:rPr>
            </w:pPr>
            <w:r>
              <w:rPr>
                <w:rFonts w:cs="Arial"/>
                <w:b/>
                <w:color w:val="000000" w:themeColor="text1"/>
                <w:sz w:val="24"/>
                <w:szCs w:val="24"/>
                <w:lang w:val="sr-Cyrl-RS"/>
              </w:rPr>
              <w:t>Услов:</w:t>
            </w:r>
          </w:p>
          <w:p w:rsidR="0005487B" w:rsidRPr="00A74B68" w:rsidRDefault="0005487B" w:rsidP="0005487B">
            <w:pPr>
              <w:pStyle w:val="ListParagraph"/>
              <w:numPr>
                <w:ilvl w:val="0"/>
                <w:numId w:val="32"/>
              </w:numPr>
              <w:spacing w:before="0" w:after="0" w:line="240" w:lineRule="auto"/>
              <w:ind w:left="730"/>
              <w:rPr>
                <w:rFonts w:ascii="Arial" w:hAnsi="Arial" w:cs="Arial"/>
                <w:color w:val="000000" w:themeColor="text1"/>
                <w:sz w:val="24"/>
                <w:szCs w:val="24"/>
                <w:lang w:val="sr-Cyrl-CS"/>
              </w:rPr>
            </w:pPr>
            <w:r w:rsidRPr="00A74B68">
              <w:rPr>
                <w:rFonts w:ascii="Arial" w:hAnsi="Arial" w:cs="Arial"/>
                <w:color w:val="000000" w:themeColor="text1"/>
                <w:sz w:val="24"/>
                <w:szCs w:val="24"/>
                <w:lang w:val="sr-Cyrl-RS"/>
              </w:rPr>
              <w:t xml:space="preserve">да понуђач поседује лабораторију за високонапонска испитивања трансформатора 110 </w:t>
            </w:r>
            <w:r w:rsidRPr="00A74B68">
              <w:rPr>
                <w:rFonts w:ascii="Arial" w:hAnsi="Arial" w:cs="Arial"/>
                <w:color w:val="000000" w:themeColor="text1"/>
                <w:sz w:val="24"/>
                <w:szCs w:val="24"/>
                <w:lang w:val="sr-Latn-RS"/>
              </w:rPr>
              <w:t xml:space="preserve">kV </w:t>
            </w:r>
            <w:r w:rsidRPr="00A74B68">
              <w:rPr>
                <w:rFonts w:ascii="Arial" w:hAnsi="Arial" w:cs="Arial"/>
                <w:color w:val="000000" w:themeColor="text1"/>
                <w:sz w:val="24"/>
                <w:szCs w:val="24"/>
                <w:lang w:val="sr-Cyrl-RS"/>
              </w:rPr>
              <w:t xml:space="preserve">или вишег напонског нивоа по </w:t>
            </w:r>
            <w:r w:rsidRPr="00A74B68">
              <w:rPr>
                <w:rFonts w:ascii="Arial" w:hAnsi="Arial" w:cs="Arial"/>
                <w:color w:val="000000" w:themeColor="text1"/>
                <w:sz w:val="24"/>
                <w:szCs w:val="24"/>
                <w:lang w:val="sr-Latn-RS"/>
              </w:rPr>
              <w:t xml:space="preserve">IEC </w:t>
            </w:r>
            <w:r w:rsidRPr="00A74B68">
              <w:rPr>
                <w:rFonts w:ascii="Arial" w:hAnsi="Arial" w:cs="Arial"/>
                <w:color w:val="000000" w:themeColor="text1"/>
                <w:sz w:val="24"/>
                <w:szCs w:val="24"/>
                <w:lang w:val="sr-Cyrl-RS"/>
              </w:rPr>
              <w:t>стандарду на територији Републике Србије;</w:t>
            </w:r>
          </w:p>
          <w:p w:rsidR="0005487B" w:rsidRDefault="0005487B" w:rsidP="0005487B">
            <w:pPr>
              <w:autoSpaceDE w:val="0"/>
              <w:autoSpaceDN w:val="0"/>
              <w:adjustRightInd w:val="0"/>
              <w:spacing w:before="0"/>
              <w:rPr>
                <w:rFonts w:cs="Arial"/>
                <w:b/>
                <w:color w:val="000000" w:themeColor="text1"/>
                <w:sz w:val="24"/>
                <w:szCs w:val="24"/>
                <w:lang w:val="sr-Cyrl-RS"/>
              </w:rPr>
            </w:pPr>
            <w:r>
              <w:rPr>
                <w:rFonts w:cs="Arial"/>
                <w:b/>
                <w:color w:val="000000" w:themeColor="text1"/>
                <w:sz w:val="24"/>
                <w:szCs w:val="24"/>
                <w:lang w:val="sr-Cyrl-RS"/>
              </w:rPr>
              <w:t>Доказ:</w:t>
            </w:r>
          </w:p>
          <w:p w:rsidR="0005487B" w:rsidRPr="00261907" w:rsidRDefault="0005487B" w:rsidP="0005487B">
            <w:pPr>
              <w:pStyle w:val="ListParagraph"/>
              <w:numPr>
                <w:ilvl w:val="0"/>
                <w:numId w:val="32"/>
              </w:numPr>
              <w:autoSpaceDE w:val="0"/>
              <w:autoSpaceDN w:val="0"/>
              <w:adjustRightInd w:val="0"/>
              <w:spacing w:before="0"/>
              <w:ind w:left="-120" w:firstLine="0"/>
              <w:rPr>
                <w:rFonts w:ascii="Arial" w:hAnsi="Arial" w:cs="Arial"/>
                <w:color w:val="000000" w:themeColor="text1"/>
                <w:sz w:val="24"/>
                <w:szCs w:val="24"/>
                <w:lang w:val="sr-Cyrl-RS"/>
              </w:rPr>
            </w:pPr>
            <w:r w:rsidRPr="00261907">
              <w:rPr>
                <w:rFonts w:ascii="Arial" w:hAnsi="Arial" w:cs="Arial"/>
                <w:color w:val="000000" w:themeColor="text1"/>
                <w:sz w:val="24"/>
                <w:szCs w:val="24"/>
                <w:lang w:val="sr-Cyrl-RS"/>
              </w:rPr>
              <w:t xml:space="preserve">Изјава о поседовању техничког капацитета – Образац </w:t>
            </w:r>
            <w:r>
              <w:rPr>
                <w:rFonts w:ascii="Arial" w:hAnsi="Arial" w:cs="Arial"/>
                <w:color w:val="000000" w:themeColor="text1"/>
                <w:sz w:val="24"/>
                <w:szCs w:val="24"/>
                <w:lang w:val="sr-Cyrl-RS"/>
              </w:rPr>
              <w:t>8</w:t>
            </w:r>
          </w:p>
        </w:tc>
      </w:tr>
    </w:tbl>
    <w:p w:rsidR="003666DC" w:rsidRPr="00927568" w:rsidRDefault="003666DC" w:rsidP="003666DC">
      <w:pPr>
        <w:pStyle w:val="NoSpacing"/>
        <w:rPr>
          <w:rFonts w:cs="Arial"/>
          <w:szCs w:val="24"/>
        </w:rPr>
      </w:pPr>
      <w:r w:rsidRPr="00927568">
        <w:rPr>
          <w:rFonts w:cs="Arial"/>
          <w:color w:val="000000"/>
          <w:szCs w:val="24"/>
        </w:rPr>
        <w:t xml:space="preserve">Понуђач је у обавези да пре подношења понуде обилазак локацијe </w:t>
      </w:r>
      <w:r w:rsidR="000D5F05">
        <w:rPr>
          <w:rFonts w:cs="Arial"/>
          <w:color w:val="000000"/>
          <w:szCs w:val="24"/>
          <w:lang w:val="sr-Cyrl-RS"/>
        </w:rPr>
        <w:t xml:space="preserve">где ће бити уграђене регулационе склопке за монофазни блок трансформатора 110/6,3КВ </w:t>
      </w:r>
      <w:r w:rsidRPr="00927568">
        <w:rPr>
          <w:rFonts w:cs="Arial"/>
          <w:color w:val="000000"/>
          <w:szCs w:val="24"/>
        </w:rPr>
        <w:t xml:space="preserve">добије Потврду од овлашћеног лица Наручиоца која је саставни део понуде. Понуђач је у обавези да захтев за обилазак локације достави на mail </w:t>
      </w:r>
      <w:hyperlink r:id="rId175" w:history="1">
        <w:r w:rsidR="00DB3FFD" w:rsidRPr="00161294">
          <w:rPr>
            <w:rStyle w:val="Hyperlink"/>
            <w:rFonts w:cs="Arial"/>
            <w:szCs w:val="24"/>
          </w:rPr>
          <w:t>katarina.gajic@</w:t>
        </w:r>
        <w:r w:rsidR="00DB3FFD" w:rsidRPr="00161294">
          <w:rPr>
            <w:rStyle w:val="Hyperlink"/>
            <w:rFonts w:cs="Arial"/>
            <w:szCs w:val="24"/>
            <w:lang w:val="sr-Latn-RS"/>
          </w:rPr>
          <w:t>eps</w:t>
        </w:r>
        <w:r w:rsidR="00DB3FFD" w:rsidRPr="00161294">
          <w:rPr>
            <w:rStyle w:val="Hyperlink"/>
            <w:rFonts w:cs="Arial"/>
            <w:szCs w:val="24"/>
          </w:rPr>
          <w:t>.rs</w:t>
        </w:r>
      </w:hyperlink>
      <w:r w:rsidRPr="00927568">
        <w:rPr>
          <w:rFonts w:cs="Arial"/>
          <w:color w:val="000000"/>
          <w:szCs w:val="24"/>
        </w:rPr>
        <w:t>, a Наручилац ће понуђачу омогућити обилазак локације у року од наредна два дана од дана добијања писаног захтева.</w:t>
      </w:r>
      <w:r w:rsidRPr="00927568">
        <w:rPr>
          <w:rFonts w:cs="Arial"/>
          <w:b/>
          <w:color w:val="000000"/>
          <w:szCs w:val="24"/>
        </w:rPr>
        <w:t xml:space="preserve"> </w:t>
      </w:r>
    </w:p>
    <w:p w:rsidR="003666DC" w:rsidRPr="00927568" w:rsidRDefault="003666DC" w:rsidP="003666DC">
      <w:pPr>
        <w:autoSpaceDE w:val="0"/>
        <w:autoSpaceDN w:val="0"/>
        <w:adjustRightInd w:val="0"/>
        <w:rPr>
          <w:rFonts w:cs="Arial"/>
          <w:b/>
          <w:color w:val="000000" w:themeColor="text1"/>
          <w:sz w:val="24"/>
          <w:szCs w:val="24"/>
          <w:u w:val="single"/>
          <w:lang w:val="sr-Cyrl-RS"/>
        </w:rPr>
      </w:pPr>
      <w:r w:rsidRPr="00927568">
        <w:rPr>
          <w:rFonts w:cs="Arial"/>
          <w:b/>
          <w:color w:val="000000" w:themeColor="text1"/>
          <w:sz w:val="24"/>
          <w:szCs w:val="24"/>
          <w:u w:val="single"/>
          <w:lang w:val="sr-Cyrl-RS"/>
        </w:rPr>
        <w:t xml:space="preserve">Доказ: </w:t>
      </w:r>
    </w:p>
    <w:p w:rsidR="003666DC" w:rsidRDefault="003666DC" w:rsidP="003666DC">
      <w:pPr>
        <w:spacing w:before="0"/>
        <w:rPr>
          <w:rFonts w:cs="Arial"/>
          <w:sz w:val="24"/>
          <w:szCs w:val="24"/>
          <w:lang w:eastAsia="zh-CN"/>
        </w:rPr>
      </w:pPr>
      <w:r w:rsidRPr="00927568">
        <w:rPr>
          <w:rFonts w:cs="Arial"/>
          <w:color w:val="000000" w:themeColor="text1"/>
          <w:sz w:val="24"/>
          <w:szCs w:val="24"/>
          <w:lang w:val="sr-Cyrl-RS"/>
        </w:rPr>
        <w:t xml:space="preserve">Потврда о обиласку локације, која је саставни део понуде. </w:t>
      </w:r>
      <w:r w:rsidRPr="00927568">
        <w:rPr>
          <w:rFonts w:cs="Arial"/>
          <w:color w:val="000000" w:themeColor="text1"/>
          <w:sz w:val="24"/>
          <w:szCs w:val="24"/>
        </w:rPr>
        <w:t xml:space="preserve">Уколико понуђач не достави Потврду о обиласку локације, понуда понуђача ће се одбити као </w:t>
      </w:r>
      <w:r w:rsidRPr="00DB3FFD">
        <w:rPr>
          <w:rFonts w:cs="Arial"/>
          <w:b/>
          <w:color w:val="000000" w:themeColor="text1"/>
          <w:sz w:val="24"/>
          <w:szCs w:val="24"/>
        </w:rPr>
        <w:t>неприхватљива</w:t>
      </w:r>
      <w:r w:rsidRPr="00927568">
        <w:rPr>
          <w:rFonts w:cs="Arial"/>
          <w:color w:val="000000" w:themeColor="text1"/>
          <w:sz w:val="24"/>
          <w:szCs w:val="24"/>
        </w:rPr>
        <w:t>.</w:t>
      </w:r>
    </w:p>
    <w:p w:rsidR="00DB3FFD" w:rsidRDefault="00DB3FFD" w:rsidP="0058001A">
      <w:pPr>
        <w:spacing w:before="0"/>
        <w:rPr>
          <w:rFonts w:cs="Arial"/>
          <w:sz w:val="24"/>
          <w:szCs w:val="24"/>
          <w:lang w:eastAsia="zh-CN"/>
        </w:rPr>
      </w:pPr>
    </w:p>
    <w:p w:rsidR="00817527" w:rsidRDefault="00817527" w:rsidP="0058001A">
      <w:pPr>
        <w:spacing w:before="0"/>
        <w:rPr>
          <w:rFonts w:cs="Arial"/>
          <w:sz w:val="24"/>
          <w:szCs w:val="24"/>
          <w:lang w:eastAsia="zh-CN"/>
        </w:rPr>
      </w:pPr>
    </w:p>
    <w:p w:rsidR="00817527" w:rsidRDefault="00817527" w:rsidP="0058001A">
      <w:pPr>
        <w:spacing w:before="0"/>
        <w:rPr>
          <w:rFonts w:cs="Arial"/>
          <w:sz w:val="24"/>
          <w:szCs w:val="24"/>
          <w:lang w:eastAsia="zh-CN"/>
        </w:rPr>
      </w:pPr>
    </w:p>
    <w:p w:rsidR="00817527" w:rsidRDefault="00817527" w:rsidP="0058001A">
      <w:pPr>
        <w:spacing w:before="0"/>
        <w:rPr>
          <w:rFonts w:cs="Arial"/>
          <w:sz w:val="24"/>
          <w:szCs w:val="24"/>
          <w:lang w:eastAsia="zh-CN"/>
        </w:rPr>
      </w:pPr>
    </w:p>
    <w:p w:rsidR="00817527" w:rsidRDefault="00817527" w:rsidP="0058001A">
      <w:pPr>
        <w:spacing w:before="0"/>
        <w:rPr>
          <w:rFonts w:cs="Arial"/>
          <w:sz w:val="24"/>
          <w:szCs w:val="24"/>
          <w:lang w:eastAsia="zh-CN"/>
        </w:rPr>
      </w:pPr>
    </w:p>
    <w:p w:rsidR="00817527" w:rsidRDefault="00817527" w:rsidP="0058001A">
      <w:pPr>
        <w:spacing w:before="0"/>
        <w:rPr>
          <w:rFonts w:cs="Arial"/>
          <w:sz w:val="24"/>
          <w:szCs w:val="24"/>
          <w:lang w:eastAsia="zh-CN"/>
        </w:rPr>
      </w:pPr>
    </w:p>
    <w:p w:rsidR="00817527" w:rsidRDefault="00817527" w:rsidP="0058001A">
      <w:pPr>
        <w:spacing w:before="0"/>
        <w:rPr>
          <w:rFonts w:cs="Arial"/>
          <w:sz w:val="24"/>
          <w:szCs w:val="24"/>
          <w:lang w:eastAsia="zh-CN"/>
        </w:rPr>
      </w:pPr>
    </w:p>
    <w:p w:rsidR="00817527" w:rsidRDefault="00817527" w:rsidP="0058001A">
      <w:pPr>
        <w:spacing w:before="0"/>
        <w:rPr>
          <w:rFonts w:cs="Arial"/>
          <w:sz w:val="24"/>
          <w:szCs w:val="24"/>
          <w:lang w:eastAsia="zh-CN"/>
        </w:rPr>
      </w:pPr>
    </w:p>
    <w:p w:rsidR="00817527" w:rsidRDefault="00817527" w:rsidP="0058001A">
      <w:pPr>
        <w:spacing w:before="0"/>
        <w:rPr>
          <w:rFonts w:cs="Arial"/>
          <w:sz w:val="24"/>
          <w:szCs w:val="24"/>
          <w:lang w:eastAsia="zh-CN"/>
        </w:rPr>
      </w:pPr>
    </w:p>
    <w:p w:rsidR="00817527" w:rsidRDefault="00817527" w:rsidP="0058001A">
      <w:pPr>
        <w:spacing w:before="0"/>
        <w:rPr>
          <w:rFonts w:cs="Arial"/>
          <w:sz w:val="24"/>
          <w:szCs w:val="24"/>
          <w:lang w:eastAsia="zh-CN"/>
        </w:rPr>
      </w:pPr>
    </w:p>
    <w:p w:rsidR="00817527" w:rsidRDefault="00817527" w:rsidP="0058001A">
      <w:pPr>
        <w:spacing w:before="0"/>
        <w:rPr>
          <w:rFonts w:cs="Arial"/>
          <w:sz w:val="24"/>
          <w:szCs w:val="24"/>
          <w:lang w:eastAsia="zh-CN"/>
        </w:rPr>
      </w:pPr>
    </w:p>
    <w:p w:rsidR="00817527" w:rsidRDefault="00817527" w:rsidP="0058001A">
      <w:pPr>
        <w:spacing w:before="0"/>
        <w:rPr>
          <w:rFonts w:cs="Arial"/>
          <w:sz w:val="24"/>
          <w:szCs w:val="24"/>
          <w:lang w:eastAsia="zh-CN"/>
        </w:rPr>
      </w:pPr>
    </w:p>
    <w:p w:rsidR="00817527" w:rsidRDefault="00817527" w:rsidP="0058001A">
      <w:pPr>
        <w:spacing w:before="0"/>
        <w:rPr>
          <w:rFonts w:cs="Arial"/>
          <w:sz w:val="24"/>
          <w:szCs w:val="24"/>
          <w:lang w:eastAsia="zh-CN"/>
        </w:rPr>
      </w:pPr>
    </w:p>
    <w:p w:rsidR="00817527" w:rsidRDefault="00817527" w:rsidP="0058001A">
      <w:pPr>
        <w:spacing w:before="0"/>
        <w:rPr>
          <w:rFonts w:cs="Arial"/>
          <w:sz w:val="24"/>
          <w:szCs w:val="24"/>
          <w:lang w:eastAsia="zh-CN"/>
        </w:rPr>
      </w:pPr>
    </w:p>
    <w:p w:rsidR="00817527" w:rsidRDefault="00817527" w:rsidP="0058001A">
      <w:pPr>
        <w:spacing w:before="0"/>
        <w:rPr>
          <w:rFonts w:cs="Arial"/>
          <w:sz w:val="24"/>
          <w:szCs w:val="24"/>
          <w:lang w:eastAsia="zh-CN"/>
        </w:rPr>
      </w:pPr>
    </w:p>
    <w:p w:rsidR="00817527" w:rsidRDefault="00817527" w:rsidP="0058001A">
      <w:pPr>
        <w:spacing w:before="0"/>
        <w:rPr>
          <w:rFonts w:cs="Arial"/>
          <w:sz w:val="24"/>
          <w:szCs w:val="24"/>
          <w:lang w:eastAsia="zh-CN"/>
        </w:rPr>
      </w:pPr>
    </w:p>
    <w:p w:rsidR="00315D05" w:rsidRDefault="00315D05" w:rsidP="0058001A">
      <w:pPr>
        <w:spacing w:before="0"/>
        <w:rPr>
          <w:rFonts w:cs="Arial"/>
          <w:sz w:val="24"/>
          <w:szCs w:val="24"/>
          <w:lang w:eastAsia="zh-CN"/>
        </w:rPr>
      </w:pPr>
    </w:p>
    <w:p w:rsidR="00817527" w:rsidRDefault="00817527" w:rsidP="0058001A">
      <w:pPr>
        <w:spacing w:before="0"/>
        <w:rPr>
          <w:rFonts w:cs="Arial"/>
          <w:sz w:val="24"/>
          <w:szCs w:val="24"/>
          <w:lang w:eastAsia="zh-CN"/>
        </w:rPr>
      </w:pPr>
    </w:p>
    <w:p w:rsidR="00817527" w:rsidRDefault="00817527" w:rsidP="0058001A">
      <w:pPr>
        <w:spacing w:before="0"/>
        <w:rPr>
          <w:rFonts w:cs="Arial"/>
          <w:sz w:val="24"/>
          <w:szCs w:val="24"/>
          <w:lang w:eastAsia="zh-CN"/>
        </w:rPr>
      </w:pPr>
    </w:p>
    <w:p w:rsidR="00817527" w:rsidRDefault="00817527" w:rsidP="0058001A">
      <w:pPr>
        <w:spacing w:before="0"/>
        <w:rPr>
          <w:rFonts w:cs="Arial"/>
          <w:sz w:val="24"/>
          <w:szCs w:val="24"/>
          <w:lang w:eastAsia="zh-CN"/>
        </w:rPr>
      </w:pPr>
    </w:p>
    <w:p w:rsidR="00817527" w:rsidRDefault="00817527" w:rsidP="0058001A">
      <w:pPr>
        <w:spacing w:before="0"/>
        <w:rPr>
          <w:rFonts w:cs="Arial"/>
          <w:sz w:val="24"/>
          <w:szCs w:val="24"/>
          <w:lang w:eastAsia="zh-CN"/>
        </w:rPr>
      </w:pPr>
    </w:p>
    <w:p w:rsidR="00B13CD3" w:rsidRPr="0058001A" w:rsidRDefault="00B13CD3" w:rsidP="0058001A">
      <w:pPr>
        <w:spacing w:before="0"/>
        <w:rPr>
          <w:rFonts w:cs="Arial"/>
          <w:sz w:val="24"/>
          <w:szCs w:val="24"/>
          <w:lang w:eastAsia="zh-CN"/>
        </w:rPr>
      </w:pPr>
      <w:r w:rsidRPr="0058001A">
        <w:rPr>
          <w:rFonts w:cs="Arial"/>
          <w:sz w:val="24"/>
          <w:szCs w:val="24"/>
          <w:lang w:eastAsia="zh-CN"/>
        </w:rPr>
        <w:lastRenderedPageBreak/>
        <w:t xml:space="preserve">Понуда понуђача који не докаже да испуњава наведене обавезне и додатне услове из овог обрасца, биће одбијена као </w:t>
      </w:r>
      <w:r w:rsidRPr="00DB3FFD">
        <w:rPr>
          <w:rFonts w:cs="Arial"/>
          <w:b/>
          <w:sz w:val="24"/>
          <w:szCs w:val="24"/>
          <w:lang w:eastAsia="zh-CN"/>
        </w:rPr>
        <w:t>неприхватљива</w:t>
      </w:r>
      <w:r w:rsidRPr="0058001A">
        <w:rPr>
          <w:rFonts w:cs="Arial"/>
          <w:sz w:val="24"/>
          <w:szCs w:val="24"/>
          <w:lang w:eastAsia="zh-CN"/>
        </w:rPr>
        <w:t>.</w:t>
      </w:r>
    </w:p>
    <w:p w:rsidR="00E45A7D" w:rsidRPr="0058001A" w:rsidRDefault="007F582B" w:rsidP="0058001A">
      <w:pPr>
        <w:spacing w:before="0"/>
        <w:rPr>
          <w:rFonts w:cs="Arial"/>
          <w:sz w:val="24"/>
          <w:szCs w:val="24"/>
        </w:rPr>
      </w:pPr>
      <w:r w:rsidRPr="0058001A">
        <w:rPr>
          <w:rFonts w:cs="Arial"/>
          <w:sz w:val="24"/>
          <w:szCs w:val="24"/>
          <w:lang w:val="sr-Cyrl-RS"/>
        </w:rPr>
        <w:t xml:space="preserve">1. </w:t>
      </w:r>
      <w:r w:rsidR="00E45A7D" w:rsidRPr="0058001A">
        <w:rPr>
          <w:rFonts w:cs="Arial"/>
          <w:sz w:val="24"/>
          <w:szCs w:val="24"/>
        </w:rPr>
        <w:t xml:space="preserve">Сваки подизвођач мора да испуњава </w:t>
      </w:r>
      <w:r w:rsidR="00E45A7D" w:rsidRPr="0058001A">
        <w:rPr>
          <w:rFonts w:cs="Arial"/>
          <w:sz w:val="24"/>
          <w:szCs w:val="24"/>
          <w:lang w:val="sr-Cyrl-RS"/>
        </w:rPr>
        <w:t xml:space="preserve">обавезне </w:t>
      </w:r>
      <w:r w:rsidR="00E45A7D" w:rsidRPr="0058001A">
        <w:rPr>
          <w:rFonts w:cs="Arial"/>
          <w:sz w:val="24"/>
          <w:szCs w:val="24"/>
        </w:rPr>
        <w:t xml:space="preserve">услове, што доказује достављањем доказа наведених у овом одељку. </w:t>
      </w:r>
    </w:p>
    <w:p w:rsidR="00E45A7D" w:rsidRPr="0058001A" w:rsidRDefault="00E45A7D" w:rsidP="0058001A">
      <w:pPr>
        <w:spacing w:before="0"/>
        <w:rPr>
          <w:rFonts w:cs="Arial"/>
          <w:sz w:val="24"/>
          <w:szCs w:val="24"/>
          <w:lang w:val="sr-Cyrl-RS" w:eastAsia="zh-CN"/>
        </w:rPr>
      </w:pPr>
      <w:r w:rsidRPr="0058001A">
        <w:rPr>
          <w:rFonts w:cs="Arial"/>
          <w:sz w:val="24"/>
          <w:szCs w:val="24"/>
          <w:lang w:val="sr-Cyrl-RS" w:eastAsia="zh-CN"/>
        </w:rPr>
        <w:t xml:space="preserve">2. </w:t>
      </w:r>
      <w:r w:rsidRPr="0058001A">
        <w:rPr>
          <w:rFonts w:cs="Arial"/>
          <w:sz w:val="24"/>
          <w:szCs w:val="24"/>
          <w:lang w:eastAsia="zh-CN"/>
        </w:rPr>
        <w:t>Сваки понуђач из групе понуђача која подноси заједничку понуду мора да испуњава</w:t>
      </w:r>
      <w:r w:rsidRPr="0058001A">
        <w:rPr>
          <w:rFonts w:cs="Arial"/>
          <w:sz w:val="24"/>
          <w:szCs w:val="24"/>
          <w:lang w:val="sr-Cyrl-RS" w:eastAsia="zh-CN"/>
        </w:rPr>
        <w:t xml:space="preserve"> обавезне</w:t>
      </w:r>
      <w:r w:rsidRPr="0058001A">
        <w:rPr>
          <w:rFonts w:cs="Arial"/>
          <w:sz w:val="24"/>
          <w:szCs w:val="24"/>
          <w:lang w:eastAsia="zh-CN"/>
        </w:rPr>
        <w:t xml:space="preserve"> услове, што доказује достављањем доказа наведених у овом одељку. </w:t>
      </w:r>
      <w:r w:rsidR="00807062" w:rsidRPr="0058001A">
        <w:rPr>
          <w:rFonts w:cs="Arial"/>
          <w:sz w:val="24"/>
          <w:szCs w:val="24"/>
          <w:lang w:val="sr-Cyrl-RS" w:eastAsia="zh-CN"/>
        </w:rPr>
        <w:t>Додатне услове испуњавају чланови заједничке понуде заједно.</w:t>
      </w:r>
    </w:p>
    <w:p w:rsidR="00E45A7D" w:rsidRPr="0058001A" w:rsidRDefault="00E45A7D" w:rsidP="0058001A">
      <w:pPr>
        <w:spacing w:before="0"/>
        <w:rPr>
          <w:rFonts w:cs="Arial"/>
          <w:sz w:val="24"/>
          <w:szCs w:val="24"/>
          <w:lang w:eastAsia="zh-CN"/>
        </w:rPr>
      </w:pPr>
      <w:r w:rsidRPr="0058001A">
        <w:rPr>
          <w:rFonts w:cs="Arial"/>
          <w:sz w:val="24"/>
          <w:szCs w:val="24"/>
          <w:lang w:val="sr-Cyrl-RS" w:eastAsia="zh-CN"/>
        </w:rPr>
        <w:t xml:space="preserve">3. </w:t>
      </w:r>
      <w:r w:rsidRPr="0058001A">
        <w:rPr>
          <w:rFonts w:cs="Arial"/>
          <w:sz w:val="24"/>
          <w:szCs w:val="24"/>
          <w:lang w:eastAsia="zh-CN"/>
        </w:rPr>
        <w:t>Докази о испуњености услова из члана 77. З</w:t>
      </w:r>
      <w:r w:rsidRPr="0058001A">
        <w:rPr>
          <w:rFonts w:cs="Arial"/>
          <w:sz w:val="24"/>
          <w:szCs w:val="24"/>
          <w:lang w:val="sr-Cyrl-RS" w:eastAsia="zh-CN"/>
        </w:rPr>
        <w:t>акона</w:t>
      </w:r>
      <w:r w:rsidRPr="0058001A">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E45A7D" w:rsidRPr="0058001A" w:rsidRDefault="00E45A7D" w:rsidP="0058001A">
      <w:pPr>
        <w:spacing w:before="0"/>
        <w:rPr>
          <w:rFonts w:cs="Arial"/>
          <w:sz w:val="24"/>
          <w:szCs w:val="24"/>
          <w:lang w:eastAsia="zh-CN"/>
        </w:rPr>
      </w:pPr>
      <w:r w:rsidRPr="0058001A">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817527" w:rsidRPr="007D37A8" w:rsidRDefault="00817527" w:rsidP="009D2DF9">
      <w:pPr>
        <w:pStyle w:val="ListParagraph"/>
        <w:numPr>
          <w:ilvl w:val="0"/>
          <w:numId w:val="16"/>
        </w:numPr>
        <w:spacing w:before="0"/>
        <w:ind w:left="0" w:firstLine="0"/>
        <w:rPr>
          <w:rFonts w:ascii="Arial" w:eastAsia="TimesNewRomanPS-BoldMT" w:hAnsi="Arial" w:cs="Arial"/>
          <w:bCs/>
          <w:sz w:val="24"/>
          <w:szCs w:val="24"/>
        </w:rPr>
      </w:pPr>
      <w:r w:rsidRPr="007D37A8">
        <w:rPr>
          <w:rFonts w:ascii="Arial" w:hAnsi="Arial" w:cs="Arial"/>
          <w:sz w:val="24"/>
          <w:szCs w:val="24"/>
          <w:lang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w:t>
      </w:r>
      <w:r w:rsidRPr="007D37A8">
        <w:rPr>
          <w:rFonts w:ascii="Arial" w:hAnsi="Arial" w:cs="Arial"/>
          <w:sz w:val="24"/>
          <w:szCs w:val="24"/>
          <w:lang w:val="sr-Cyrl-CS" w:eastAsia="zh-CN"/>
        </w:rPr>
        <w:t xml:space="preserve"> из члана 75. став 1. тачка 1), 2) и 4) Закона.</w:t>
      </w:r>
      <w:r w:rsidRPr="007D37A8">
        <w:rPr>
          <w:rFonts w:ascii="Arial" w:hAnsi="Arial" w:cs="Arial"/>
          <w:sz w:val="24"/>
          <w:szCs w:val="24"/>
        </w:rPr>
        <w:t xml:space="preserve"> Регистар Понуђача је доступан на интернет страници</w:t>
      </w:r>
      <w:r w:rsidRPr="007D37A8">
        <w:rPr>
          <w:rFonts w:ascii="Arial" w:eastAsia="TimesNewRomanPS-BoldMT" w:hAnsi="Arial" w:cs="Arial"/>
          <w:bCs/>
          <w:sz w:val="24"/>
          <w:szCs w:val="24"/>
        </w:rPr>
        <w:t xml:space="preserve"> Агенције за привредне регистре</w:t>
      </w:r>
      <w:r w:rsidRPr="007D37A8">
        <w:rPr>
          <w:rFonts w:ascii="Arial" w:hAnsi="Arial" w:cs="Arial"/>
          <w:sz w:val="24"/>
          <w:szCs w:val="24"/>
        </w:rPr>
        <w:t>.</w:t>
      </w:r>
      <w:r w:rsidRPr="007D37A8">
        <w:rPr>
          <w:rFonts w:ascii="Arial" w:eastAsia="TimesNewRomanPS-BoldMT" w:hAnsi="Arial" w:cs="Arial"/>
          <w:bCs/>
          <w:sz w:val="24"/>
          <w:szCs w:val="24"/>
        </w:rPr>
        <w:t xml:space="preserve"> У овом случају Понуђач може у понуди доставити Решење о упису у Регистар или Извод из тог регистра или писано обавештење са податком о hyperlink-u на ком су доступни подаци о упису Понуђача у Регистар Понуђача.</w:t>
      </w:r>
    </w:p>
    <w:p w:rsidR="00817527" w:rsidRPr="007D37A8" w:rsidRDefault="00817527" w:rsidP="009D2DF9">
      <w:pPr>
        <w:pStyle w:val="ListParagraph"/>
        <w:numPr>
          <w:ilvl w:val="0"/>
          <w:numId w:val="16"/>
        </w:numPr>
        <w:spacing w:before="0" w:after="0" w:line="240" w:lineRule="auto"/>
        <w:ind w:left="0" w:firstLine="0"/>
        <w:rPr>
          <w:rFonts w:ascii="Arial" w:hAnsi="Arial" w:cs="Arial"/>
          <w:sz w:val="24"/>
          <w:szCs w:val="24"/>
          <w:lang w:eastAsia="zh-CN"/>
        </w:rPr>
      </w:pPr>
      <w:r w:rsidRPr="007D37A8">
        <w:rPr>
          <w:rFonts w:ascii="Arial" w:hAnsi="Arial" w:cs="Arial"/>
          <w:sz w:val="24"/>
          <w:szCs w:val="24"/>
          <w:lang w:eastAsia="zh-CN"/>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rsidR="00817527" w:rsidRPr="007D37A8" w:rsidRDefault="00817527" w:rsidP="00817527">
      <w:pPr>
        <w:pStyle w:val="ListParagraph"/>
        <w:spacing w:before="0" w:after="0" w:line="240" w:lineRule="auto"/>
        <w:ind w:left="0"/>
        <w:rPr>
          <w:rFonts w:ascii="Arial" w:hAnsi="Arial" w:cs="Arial"/>
          <w:sz w:val="24"/>
          <w:szCs w:val="24"/>
          <w:lang w:eastAsia="zh-CN"/>
        </w:rPr>
      </w:pPr>
      <w:r w:rsidRPr="007D37A8">
        <w:rPr>
          <w:rFonts w:ascii="Arial" w:hAnsi="Arial" w:cs="Arial"/>
          <w:sz w:val="24"/>
          <w:szCs w:val="24"/>
          <w:lang w:val="sr-Cyrl-RS" w:eastAsia="zh-CN"/>
        </w:rPr>
        <w:t xml:space="preserve">- </w:t>
      </w:r>
      <w:r w:rsidRPr="007D37A8">
        <w:rPr>
          <w:rFonts w:ascii="Arial" w:hAnsi="Arial" w:cs="Arial"/>
          <w:sz w:val="24"/>
          <w:szCs w:val="24"/>
          <w:lang w:eastAsia="zh-CN"/>
        </w:rPr>
        <w:t>извод из регистра надлежног органа:</w:t>
      </w:r>
    </w:p>
    <w:p w:rsidR="00817527" w:rsidRPr="007D37A8" w:rsidRDefault="00817527" w:rsidP="00817527">
      <w:pPr>
        <w:pStyle w:val="ListParagraph"/>
        <w:spacing w:before="0" w:after="0" w:line="240" w:lineRule="auto"/>
        <w:ind w:left="0"/>
        <w:rPr>
          <w:rFonts w:ascii="Arial" w:hAnsi="Arial" w:cs="Arial"/>
          <w:sz w:val="24"/>
          <w:szCs w:val="24"/>
          <w:lang w:val="sr-Cyrl-CS"/>
        </w:rPr>
      </w:pPr>
      <w:r w:rsidRPr="007D37A8">
        <w:rPr>
          <w:rFonts w:ascii="Arial" w:hAnsi="Arial" w:cs="Arial"/>
          <w:sz w:val="24"/>
          <w:szCs w:val="24"/>
          <w:lang w:val="sr-Cyrl-RS" w:eastAsia="zh-CN"/>
        </w:rPr>
        <w:t xml:space="preserve">- </w:t>
      </w:r>
      <w:r w:rsidRPr="007D37A8">
        <w:rPr>
          <w:rFonts w:ascii="Arial" w:hAnsi="Arial" w:cs="Arial"/>
          <w:sz w:val="24"/>
          <w:szCs w:val="24"/>
          <w:lang w:eastAsia="zh-CN"/>
        </w:rPr>
        <w:t xml:space="preserve">извод из регистра АПР: </w:t>
      </w:r>
      <w:hyperlink r:id="rId176" w:history="1">
        <w:r w:rsidRPr="007D37A8">
          <w:rPr>
            <w:rFonts w:ascii="Arial" w:hAnsi="Arial" w:cs="Arial"/>
            <w:sz w:val="24"/>
            <w:szCs w:val="24"/>
            <w:lang w:eastAsia="zh-CN"/>
          </w:rPr>
          <w:t>www.apr.gov.rs</w:t>
        </w:r>
      </w:hyperlink>
      <w:r w:rsidRPr="007D37A8">
        <w:rPr>
          <w:rFonts w:ascii="Arial" w:hAnsi="Arial" w:cs="Arial"/>
          <w:sz w:val="24"/>
          <w:szCs w:val="24"/>
          <w:lang w:val="sr-Cyrl-CS"/>
        </w:rPr>
        <w:t xml:space="preserve"> </w:t>
      </w:r>
    </w:p>
    <w:p w:rsidR="00817527" w:rsidRPr="007D37A8" w:rsidRDefault="00817527" w:rsidP="00817527">
      <w:pPr>
        <w:pStyle w:val="ListParagraph"/>
        <w:spacing w:before="0" w:after="0" w:line="240" w:lineRule="auto"/>
        <w:ind w:left="0"/>
        <w:rPr>
          <w:rFonts w:ascii="Arial" w:hAnsi="Arial" w:cs="Arial"/>
          <w:sz w:val="24"/>
          <w:szCs w:val="24"/>
          <w:lang w:eastAsia="zh-CN"/>
        </w:rPr>
      </w:pPr>
      <w:r w:rsidRPr="007D37A8">
        <w:rPr>
          <w:rFonts w:ascii="Arial" w:hAnsi="Arial" w:cs="Arial"/>
          <w:sz w:val="24"/>
          <w:szCs w:val="24"/>
          <w:lang w:val="sr-Cyrl-CS"/>
        </w:rPr>
        <w:t xml:space="preserve">- </w:t>
      </w:r>
      <w:r w:rsidRPr="007D37A8">
        <w:rPr>
          <w:rFonts w:ascii="Arial" w:hAnsi="Arial" w:cs="Arial"/>
          <w:sz w:val="24"/>
          <w:szCs w:val="24"/>
          <w:lang w:eastAsia="zh-CN"/>
        </w:rPr>
        <w:t>докази из члана 75. став 1. тачка 1),</w:t>
      </w:r>
      <w:r w:rsidRPr="007D37A8">
        <w:rPr>
          <w:rFonts w:ascii="Arial" w:hAnsi="Arial" w:cs="Arial"/>
          <w:sz w:val="24"/>
          <w:szCs w:val="24"/>
          <w:lang w:val="sr-Cyrl-CS" w:eastAsia="zh-CN"/>
        </w:rPr>
        <w:t xml:space="preserve"> </w:t>
      </w:r>
      <w:r w:rsidRPr="007D37A8">
        <w:rPr>
          <w:rFonts w:ascii="Arial" w:hAnsi="Arial" w:cs="Arial"/>
          <w:sz w:val="24"/>
          <w:szCs w:val="24"/>
          <w:lang w:eastAsia="zh-CN"/>
        </w:rPr>
        <w:t>2) и 4) Закона</w:t>
      </w:r>
    </w:p>
    <w:p w:rsidR="00817527" w:rsidRPr="007D37A8" w:rsidRDefault="00817527" w:rsidP="00817527">
      <w:pPr>
        <w:spacing w:before="0"/>
        <w:rPr>
          <w:rFonts w:cs="Arial"/>
          <w:sz w:val="24"/>
          <w:szCs w:val="24"/>
          <w:lang w:eastAsia="zh-CN"/>
        </w:rPr>
      </w:pPr>
      <w:r w:rsidRPr="007D37A8">
        <w:rPr>
          <w:rFonts w:cs="Arial"/>
          <w:sz w:val="24"/>
          <w:szCs w:val="24"/>
          <w:lang w:val="sr-Cyrl-RS" w:eastAsia="zh-CN"/>
        </w:rPr>
        <w:t>-</w:t>
      </w:r>
      <w:r w:rsidRPr="007D37A8">
        <w:rPr>
          <w:rFonts w:cs="Arial"/>
          <w:sz w:val="24"/>
          <w:szCs w:val="24"/>
          <w:lang w:val="sr-Cyrl-CS" w:eastAsia="zh-CN"/>
        </w:rPr>
        <w:t xml:space="preserve"> </w:t>
      </w:r>
      <w:r w:rsidRPr="007D37A8">
        <w:rPr>
          <w:rFonts w:cs="Arial"/>
          <w:sz w:val="24"/>
          <w:szCs w:val="24"/>
          <w:lang w:eastAsia="zh-CN"/>
        </w:rPr>
        <w:t xml:space="preserve">регистар понуђача: </w:t>
      </w:r>
      <w:hyperlink r:id="rId177" w:history="1">
        <w:r w:rsidRPr="007D37A8">
          <w:rPr>
            <w:rFonts w:cs="Arial"/>
            <w:sz w:val="24"/>
            <w:szCs w:val="24"/>
            <w:lang w:eastAsia="zh-CN"/>
          </w:rPr>
          <w:t>www.apr.gov.rs</w:t>
        </w:r>
      </w:hyperlink>
      <w:r w:rsidRPr="007D37A8">
        <w:rPr>
          <w:rFonts w:cs="Arial"/>
          <w:sz w:val="24"/>
          <w:szCs w:val="24"/>
          <w:lang w:val="sr-Cyrl-CS"/>
        </w:rPr>
        <w:t xml:space="preserve"> </w:t>
      </w:r>
    </w:p>
    <w:p w:rsidR="00817527" w:rsidRDefault="00817527" w:rsidP="009D2DF9">
      <w:pPr>
        <w:pStyle w:val="ListParagraph"/>
        <w:numPr>
          <w:ilvl w:val="0"/>
          <w:numId w:val="16"/>
        </w:numPr>
        <w:spacing w:before="0" w:after="0" w:line="240" w:lineRule="auto"/>
        <w:rPr>
          <w:rFonts w:ascii="Arial" w:hAnsi="Arial" w:cs="Arial"/>
          <w:sz w:val="24"/>
          <w:szCs w:val="24"/>
          <w:lang w:eastAsia="zh-CN"/>
        </w:rPr>
      </w:pPr>
      <w:r w:rsidRPr="007D37A8">
        <w:rPr>
          <w:rFonts w:ascii="Arial" w:hAnsi="Arial" w:cs="Arial"/>
          <w:sz w:val="24"/>
          <w:szCs w:val="24"/>
          <w:lang w:eastAsia="zh-CN"/>
        </w:rPr>
        <w:t xml:space="preserve">Наручилац не може одбити </w:t>
      </w:r>
      <w:r w:rsidRPr="007D37A8">
        <w:rPr>
          <w:rFonts w:ascii="Arial" w:hAnsi="Arial" w:cs="Arial"/>
          <w:sz w:val="24"/>
          <w:szCs w:val="24"/>
          <w:lang w:val="sr-Cyrl-CS" w:eastAsia="zh-CN"/>
        </w:rPr>
        <w:t xml:space="preserve">понуду </w:t>
      </w:r>
      <w:r w:rsidRPr="007D37A8">
        <w:rPr>
          <w:rFonts w:ascii="Arial" w:hAnsi="Arial" w:cs="Arial"/>
          <w:sz w:val="24"/>
          <w:szCs w:val="24"/>
          <w:lang w:eastAsia="zh-CN"/>
        </w:rPr>
        <w:t>као неприхв</w:t>
      </w:r>
      <w:r>
        <w:rPr>
          <w:rFonts w:ascii="Arial" w:hAnsi="Arial" w:cs="Arial"/>
          <w:sz w:val="24"/>
          <w:szCs w:val="24"/>
          <w:lang w:eastAsia="zh-CN"/>
        </w:rPr>
        <w:t>атљиву зато што не садржи доказ</w:t>
      </w:r>
    </w:p>
    <w:p w:rsidR="00817527" w:rsidRDefault="00817527" w:rsidP="00817527">
      <w:pPr>
        <w:spacing w:before="0"/>
        <w:rPr>
          <w:rFonts w:cs="Arial"/>
          <w:sz w:val="24"/>
          <w:szCs w:val="24"/>
          <w:lang w:eastAsia="zh-CN"/>
        </w:rPr>
      </w:pPr>
      <w:r w:rsidRPr="00DE368F">
        <w:rPr>
          <w:rFonts w:cs="Arial"/>
          <w:sz w:val="24"/>
          <w:szCs w:val="24"/>
          <w:lang w:eastAsia="zh-CN"/>
        </w:rPr>
        <w:t>одређен Законом или Конкурсном документацијом, ако је понуђач навео у понуди интернет страницу на којој су тражени подаци јавно доступни</w:t>
      </w:r>
    </w:p>
    <w:p w:rsidR="00E45A7D" w:rsidRPr="0058001A" w:rsidRDefault="00E45A7D" w:rsidP="00817527">
      <w:pPr>
        <w:spacing w:before="0"/>
        <w:rPr>
          <w:rFonts w:cs="Arial"/>
          <w:sz w:val="24"/>
          <w:szCs w:val="24"/>
          <w:lang w:val="sr-Cyrl-CS" w:eastAsia="zh-CN"/>
        </w:rPr>
      </w:pPr>
      <w:r w:rsidRPr="0058001A">
        <w:rPr>
          <w:rFonts w:cs="Arial"/>
          <w:sz w:val="24"/>
          <w:szCs w:val="24"/>
          <w:lang w:val="sr-Cyrl-CS" w:eastAsia="zh-CN"/>
        </w:rPr>
        <w:t>7</w:t>
      </w:r>
      <w:r w:rsidRPr="0058001A">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E45A7D" w:rsidRPr="0058001A" w:rsidRDefault="00E45A7D" w:rsidP="0058001A">
      <w:pPr>
        <w:spacing w:before="0"/>
        <w:rPr>
          <w:rFonts w:cs="Arial"/>
          <w:sz w:val="24"/>
          <w:szCs w:val="24"/>
          <w:lang w:val="sr-Cyrl-CS" w:eastAsia="zh-CN"/>
        </w:rPr>
      </w:pPr>
      <w:r w:rsidRPr="0058001A">
        <w:rPr>
          <w:rFonts w:cs="Arial"/>
          <w:sz w:val="24"/>
          <w:szCs w:val="24"/>
          <w:lang w:eastAsia="zh-CN"/>
        </w:rPr>
        <w:t xml:space="preserve">8. Ако се у држави у којој понуђач има седиште не издају докази из члана 77. </w:t>
      </w:r>
      <w:r w:rsidRPr="0058001A">
        <w:rPr>
          <w:rFonts w:cs="Arial"/>
          <w:sz w:val="24"/>
          <w:szCs w:val="24"/>
          <w:lang w:val="sr-Cyrl-CS" w:eastAsia="zh-CN"/>
        </w:rPr>
        <w:t xml:space="preserve">став 1. </w:t>
      </w:r>
      <w:r w:rsidRPr="0058001A">
        <w:rPr>
          <w:rFonts w:cs="Arial"/>
          <w:sz w:val="24"/>
          <w:szCs w:val="24"/>
          <w:lang w:eastAsia="zh-CN"/>
        </w:rPr>
        <w:t>З</w:t>
      </w:r>
      <w:r w:rsidRPr="0058001A">
        <w:rPr>
          <w:rFonts w:cs="Arial"/>
          <w:sz w:val="24"/>
          <w:szCs w:val="24"/>
          <w:lang w:val="sr-Cyrl-RS" w:eastAsia="zh-CN"/>
        </w:rPr>
        <w:t>акона</w:t>
      </w:r>
      <w:r w:rsidRPr="0058001A">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45A7D" w:rsidRDefault="00E45A7D" w:rsidP="0058001A">
      <w:pPr>
        <w:spacing w:before="0"/>
        <w:rPr>
          <w:rFonts w:cs="Arial"/>
          <w:sz w:val="24"/>
          <w:szCs w:val="24"/>
          <w:lang w:eastAsia="zh-CN"/>
        </w:rPr>
      </w:pPr>
      <w:r w:rsidRPr="0058001A">
        <w:rPr>
          <w:rFonts w:cs="Arial"/>
          <w:sz w:val="24"/>
          <w:szCs w:val="24"/>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C07019" w:rsidRDefault="00C07019" w:rsidP="00C07019">
      <w:pPr>
        <w:spacing w:before="0"/>
        <w:rPr>
          <w:rFonts w:cs="Arial"/>
          <w:sz w:val="24"/>
          <w:szCs w:val="24"/>
          <w:lang w:val="sr-Cyrl-RS" w:eastAsia="zh-CN"/>
        </w:rPr>
      </w:pPr>
    </w:p>
    <w:p w:rsidR="00817527" w:rsidRDefault="00817527" w:rsidP="00C07019">
      <w:pPr>
        <w:spacing w:before="0"/>
        <w:rPr>
          <w:rFonts w:cs="Arial"/>
          <w:sz w:val="24"/>
          <w:szCs w:val="24"/>
          <w:lang w:val="sr-Cyrl-RS" w:eastAsia="zh-CN"/>
        </w:rPr>
      </w:pPr>
    </w:p>
    <w:p w:rsidR="00817527" w:rsidRDefault="00817527" w:rsidP="00C07019">
      <w:pPr>
        <w:spacing w:before="0"/>
        <w:rPr>
          <w:rFonts w:cs="Arial"/>
          <w:sz w:val="24"/>
          <w:szCs w:val="24"/>
          <w:lang w:val="sr-Cyrl-RS" w:eastAsia="zh-CN"/>
        </w:rPr>
      </w:pPr>
    </w:p>
    <w:p w:rsidR="00817527" w:rsidRDefault="00817527" w:rsidP="00C07019">
      <w:pPr>
        <w:spacing w:before="0"/>
        <w:rPr>
          <w:rFonts w:cs="Arial"/>
          <w:sz w:val="24"/>
          <w:szCs w:val="24"/>
          <w:lang w:val="sr-Cyrl-RS" w:eastAsia="zh-CN"/>
        </w:rPr>
      </w:pPr>
    </w:p>
    <w:p w:rsidR="00817527" w:rsidRDefault="00817527" w:rsidP="00C07019">
      <w:pPr>
        <w:spacing w:before="0"/>
        <w:rPr>
          <w:rFonts w:cs="Arial"/>
          <w:sz w:val="24"/>
          <w:szCs w:val="24"/>
          <w:lang w:val="sr-Cyrl-RS" w:eastAsia="zh-CN"/>
        </w:rPr>
      </w:pPr>
    </w:p>
    <w:p w:rsidR="00817527" w:rsidRDefault="00817527" w:rsidP="00C07019">
      <w:pPr>
        <w:spacing w:before="0"/>
        <w:rPr>
          <w:rFonts w:cs="Arial"/>
          <w:sz w:val="24"/>
          <w:szCs w:val="24"/>
          <w:lang w:val="sr-Cyrl-RS" w:eastAsia="zh-CN"/>
        </w:rPr>
      </w:pPr>
    </w:p>
    <w:p w:rsidR="00817527" w:rsidRPr="00FA5487" w:rsidRDefault="00817527" w:rsidP="00C07019">
      <w:pPr>
        <w:spacing w:before="0"/>
        <w:rPr>
          <w:rFonts w:cs="Arial"/>
          <w:sz w:val="24"/>
          <w:szCs w:val="24"/>
          <w:lang w:val="sr-Cyrl-RS" w:eastAsia="zh-CN"/>
        </w:rPr>
      </w:pPr>
    </w:p>
    <w:p w:rsidR="005E0128" w:rsidRPr="0058001A" w:rsidRDefault="005E0128" w:rsidP="0058001A">
      <w:pPr>
        <w:spacing w:before="0"/>
        <w:rPr>
          <w:rFonts w:cs="Arial"/>
          <w:color w:val="00B0F0"/>
          <w:sz w:val="24"/>
          <w:szCs w:val="24"/>
          <w:lang w:eastAsia="zh-CN"/>
        </w:rPr>
      </w:pPr>
    </w:p>
    <w:p w:rsidR="00621752" w:rsidRPr="0058001A" w:rsidRDefault="00322313" w:rsidP="0005487B">
      <w:pPr>
        <w:pStyle w:val="KDPodnaslov1"/>
        <w:numPr>
          <w:ilvl w:val="0"/>
          <w:numId w:val="34"/>
        </w:numPr>
        <w:spacing w:before="0"/>
        <w:rPr>
          <w:rFonts w:cs="Arial"/>
          <w:sz w:val="24"/>
          <w:szCs w:val="24"/>
        </w:rPr>
      </w:pPr>
      <w:bookmarkStart w:id="17" w:name="_Toc300928429"/>
      <w:bookmarkStart w:id="18" w:name="_Toc301160124"/>
      <w:bookmarkStart w:id="19" w:name="_Toc301165012"/>
      <w:bookmarkStart w:id="20" w:name="_Toc301248344"/>
      <w:bookmarkStart w:id="21" w:name="_Toc300928434"/>
      <w:bookmarkStart w:id="22" w:name="_Toc301160129"/>
      <w:bookmarkStart w:id="23" w:name="_Toc301165017"/>
      <w:bookmarkStart w:id="24" w:name="_Toc301248349"/>
      <w:bookmarkStart w:id="25" w:name="_Toc300928436"/>
      <w:bookmarkStart w:id="26" w:name="_Toc301160131"/>
      <w:bookmarkStart w:id="27" w:name="_Toc301165019"/>
      <w:bookmarkStart w:id="28" w:name="_Toc301248351"/>
      <w:bookmarkStart w:id="29" w:name="_Toc300928440"/>
      <w:bookmarkStart w:id="30" w:name="_Toc301160135"/>
      <w:bookmarkStart w:id="31" w:name="_Toc301165023"/>
      <w:bookmarkStart w:id="32" w:name="_Toc301248355"/>
      <w:bookmarkStart w:id="33" w:name="_Toc300928441"/>
      <w:bookmarkStart w:id="34" w:name="_Toc301160136"/>
      <w:bookmarkStart w:id="35" w:name="_Toc301165024"/>
      <w:bookmarkStart w:id="36" w:name="_Toc301248356"/>
      <w:bookmarkStart w:id="37" w:name="_Toc300928443"/>
      <w:bookmarkStart w:id="38" w:name="_Toc301160138"/>
      <w:bookmarkStart w:id="39" w:name="_Toc301165026"/>
      <w:bookmarkStart w:id="40" w:name="_Toc301248358"/>
      <w:bookmarkStart w:id="41" w:name="_Toc300928444"/>
      <w:bookmarkStart w:id="42" w:name="_Toc301160139"/>
      <w:bookmarkStart w:id="43" w:name="_Toc301165027"/>
      <w:bookmarkStart w:id="44" w:name="_Toc301248359"/>
      <w:bookmarkStart w:id="45" w:name="_Toc300928445"/>
      <w:bookmarkStart w:id="46" w:name="_Toc301160140"/>
      <w:bookmarkStart w:id="47" w:name="_Toc301165028"/>
      <w:bookmarkStart w:id="48" w:name="_Toc301248360"/>
      <w:bookmarkStart w:id="49" w:name="_Toc300928447"/>
      <w:bookmarkStart w:id="50" w:name="_Toc301160142"/>
      <w:bookmarkStart w:id="51" w:name="_Toc301165030"/>
      <w:bookmarkStart w:id="52" w:name="_Toc301248362"/>
      <w:bookmarkStart w:id="53" w:name="_Toc300928448"/>
      <w:bookmarkStart w:id="54" w:name="_Toc301160143"/>
      <w:bookmarkStart w:id="55" w:name="_Toc301165031"/>
      <w:bookmarkStart w:id="56" w:name="_Toc301248363"/>
      <w:bookmarkStart w:id="57" w:name="_Toc300928449"/>
      <w:bookmarkStart w:id="58" w:name="_Toc301160144"/>
      <w:bookmarkStart w:id="59" w:name="_Toc301165032"/>
      <w:bookmarkStart w:id="60" w:name="_Toc301248364"/>
      <w:bookmarkStart w:id="61" w:name="_Toc300928450"/>
      <w:bookmarkStart w:id="62" w:name="_Toc301160145"/>
      <w:bookmarkStart w:id="63" w:name="_Toc301165033"/>
      <w:bookmarkStart w:id="64" w:name="_Toc301248365"/>
      <w:bookmarkStart w:id="65" w:name="_Toc300928451"/>
      <w:bookmarkStart w:id="66" w:name="_Toc301160146"/>
      <w:bookmarkStart w:id="67" w:name="_Toc301165034"/>
      <w:bookmarkStart w:id="68" w:name="_Toc301248366"/>
      <w:bookmarkStart w:id="69" w:name="_Toc300928452"/>
      <w:bookmarkStart w:id="70" w:name="_Toc301160147"/>
      <w:bookmarkStart w:id="71" w:name="_Toc301165035"/>
      <w:bookmarkStart w:id="72" w:name="_Toc301248367"/>
      <w:bookmarkStart w:id="73" w:name="_Toc300928453"/>
      <w:bookmarkStart w:id="74" w:name="_Toc301160148"/>
      <w:bookmarkStart w:id="75" w:name="_Toc301165036"/>
      <w:bookmarkStart w:id="76" w:name="_Toc301248368"/>
      <w:bookmarkStart w:id="77" w:name="_Toc300928454"/>
      <w:bookmarkStart w:id="78" w:name="_Toc301160149"/>
      <w:bookmarkStart w:id="79" w:name="_Toc301165037"/>
      <w:bookmarkStart w:id="80" w:name="_Toc301248369"/>
      <w:bookmarkStart w:id="81" w:name="_Toc300928455"/>
      <w:bookmarkStart w:id="82" w:name="_Toc301160150"/>
      <w:bookmarkStart w:id="83" w:name="_Toc301165038"/>
      <w:bookmarkStart w:id="84" w:name="_Toc301248370"/>
      <w:bookmarkStart w:id="85" w:name="_Toc300928456"/>
      <w:bookmarkStart w:id="86" w:name="_Toc301160151"/>
      <w:bookmarkStart w:id="87" w:name="_Toc301165039"/>
      <w:bookmarkStart w:id="88" w:name="_Toc301248371"/>
      <w:bookmarkStart w:id="89" w:name="_Toc300928457"/>
      <w:bookmarkStart w:id="90" w:name="_Toc301160152"/>
      <w:bookmarkStart w:id="91" w:name="_Toc301165040"/>
      <w:bookmarkStart w:id="92" w:name="_Toc301248372"/>
      <w:bookmarkStart w:id="93" w:name="_Toc300928458"/>
      <w:bookmarkStart w:id="94" w:name="_Toc301160153"/>
      <w:bookmarkStart w:id="95" w:name="_Toc301165041"/>
      <w:bookmarkStart w:id="96" w:name="_Toc301248373"/>
      <w:bookmarkStart w:id="97" w:name="_Toc300928459"/>
      <w:bookmarkStart w:id="98" w:name="_Toc301160154"/>
      <w:bookmarkStart w:id="99" w:name="_Toc301165042"/>
      <w:bookmarkStart w:id="100" w:name="_Toc301248374"/>
      <w:bookmarkStart w:id="101" w:name="_Toc300928462"/>
      <w:bookmarkStart w:id="102" w:name="_Toc301160157"/>
      <w:bookmarkStart w:id="103" w:name="_Toc301165045"/>
      <w:bookmarkStart w:id="104" w:name="_Toc301248377"/>
      <w:bookmarkStart w:id="105" w:name="_Toc300928464"/>
      <w:bookmarkStart w:id="106" w:name="_Toc301160159"/>
      <w:bookmarkStart w:id="107" w:name="_Toc301165047"/>
      <w:bookmarkStart w:id="108" w:name="_Toc301248379"/>
      <w:bookmarkStart w:id="109" w:name="_Toc300928466"/>
      <w:bookmarkStart w:id="110" w:name="_Toc301160161"/>
      <w:bookmarkStart w:id="111" w:name="_Toc301165049"/>
      <w:bookmarkStart w:id="112" w:name="_Toc301248381"/>
      <w:bookmarkStart w:id="113" w:name="_Toc300928467"/>
      <w:bookmarkStart w:id="114" w:name="_Toc301160162"/>
      <w:bookmarkStart w:id="115" w:name="_Toc301165050"/>
      <w:bookmarkStart w:id="116" w:name="_Toc301248382"/>
      <w:bookmarkStart w:id="117" w:name="_Toc300928468"/>
      <w:bookmarkStart w:id="118" w:name="_Toc301160163"/>
      <w:bookmarkStart w:id="119" w:name="_Toc301165051"/>
      <w:bookmarkStart w:id="120" w:name="_Toc301248383"/>
      <w:bookmarkStart w:id="121" w:name="_Toc300928474"/>
      <w:bookmarkStart w:id="122" w:name="_Toc301160169"/>
      <w:bookmarkStart w:id="123" w:name="_Toc301165057"/>
      <w:bookmarkStart w:id="124" w:name="_Toc301248389"/>
      <w:bookmarkStart w:id="125" w:name="_Toc300928476"/>
      <w:bookmarkStart w:id="126" w:name="_Toc301160171"/>
      <w:bookmarkStart w:id="127" w:name="_Toc301165059"/>
      <w:bookmarkStart w:id="128" w:name="_Toc301248391"/>
      <w:bookmarkStart w:id="129" w:name="_Toc300928478"/>
      <w:bookmarkStart w:id="130" w:name="_Toc301160173"/>
      <w:bookmarkStart w:id="131" w:name="_Toc301165061"/>
      <w:bookmarkStart w:id="132" w:name="_Toc301248393"/>
      <w:bookmarkStart w:id="133" w:name="_Toc300928480"/>
      <w:bookmarkStart w:id="134" w:name="_Toc301160175"/>
      <w:bookmarkStart w:id="135" w:name="_Toc301165063"/>
      <w:bookmarkStart w:id="136" w:name="_Toc301248395"/>
      <w:bookmarkStart w:id="137" w:name="_Toc300928482"/>
      <w:bookmarkStart w:id="138" w:name="_Toc301160177"/>
      <w:bookmarkStart w:id="139" w:name="_Toc301165065"/>
      <w:bookmarkStart w:id="140" w:name="_Toc301248397"/>
      <w:bookmarkStart w:id="141" w:name="_Toc300928484"/>
      <w:bookmarkStart w:id="142" w:name="_Toc301160179"/>
      <w:bookmarkStart w:id="143" w:name="_Toc301165067"/>
      <w:bookmarkStart w:id="144" w:name="_Toc301248399"/>
      <w:bookmarkStart w:id="145" w:name="_Toc300928486"/>
      <w:bookmarkStart w:id="146" w:name="_Toc301160181"/>
      <w:bookmarkStart w:id="147" w:name="_Toc301165069"/>
      <w:bookmarkStart w:id="148" w:name="_Toc301248401"/>
      <w:bookmarkStart w:id="149" w:name="_Toc300928487"/>
      <w:bookmarkStart w:id="150" w:name="_Toc301160182"/>
      <w:bookmarkStart w:id="151" w:name="_Toc301165070"/>
      <w:bookmarkStart w:id="152" w:name="_Toc301248402"/>
      <w:bookmarkStart w:id="153" w:name="_Toc300928488"/>
      <w:bookmarkStart w:id="154" w:name="_Toc301160183"/>
      <w:bookmarkStart w:id="155" w:name="_Toc301165071"/>
      <w:bookmarkStart w:id="156" w:name="_Toc301248403"/>
      <w:bookmarkStart w:id="157" w:name="_Toc300928490"/>
      <w:bookmarkStart w:id="158" w:name="_Toc301160185"/>
      <w:bookmarkStart w:id="159" w:name="_Toc301165073"/>
      <w:bookmarkStart w:id="160" w:name="_Toc301248405"/>
      <w:bookmarkStart w:id="161" w:name="_Toc300928492"/>
      <w:bookmarkStart w:id="162" w:name="_Toc301160187"/>
      <w:bookmarkStart w:id="163" w:name="_Toc301165075"/>
      <w:bookmarkStart w:id="164" w:name="_Toc301248407"/>
      <w:bookmarkStart w:id="165" w:name="_Toc300928494"/>
      <w:bookmarkStart w:id="166" w:name="_Toc301160189"/>
      <w:bookmarkStart w:id="167" w:name="_Toc301165077"/>
      <w:bookmarkStart w:id="168" w:name="_Toc301248409"/>
      <w:bookmarkStart w:id="169" w:name="_Toc300928496"/>
      <w:bookmarkStart w:id="170" w:name="_Toc301160191"/>
      <w:bookmarkStart w:id="171" w:name="_Toc301165079"/>
      <w:bookmarkStart w:id="172" w:name="_Toc301248411"/>
      <w:bookmarkStart w:id="173" w:name="_Toc300928497"/>
      <w:bookmarkStart w:id="174" w:name="_Toc301160192"/>
      <w:bookmarkStart w:id="175" w:name="_Toc301165080"/>
      <w:bookmarkStart w:id="176" w:name="_Toc301248412"/>
      <w:bookmarkStart w:id="177" w:name="_Toc300928498"/>
      <w:bookmarkStart w:id="178" w:name="_Toc301160193"/>
      <w:bookmarkStart w:id="179" w:name="_Toc301165081"/>
      <w:bookmarkStart w:id="180" w:name="_Toc301248413"/>
      <w:bookmarkStart w:id="181" w:name="_Toc300928499"/>
      <w:bookmarkStart w:id="182" w:name="_Toc301160194"/>
      <w:bookmarkStart w:id="183" w:name="_Toc301165082"/>
      <w:bookmarkStart w:id="184" w:name="_Toc301248414"/>
      <w:bookmarkStart w:id="185" w:name="_Toc442559885"/>
      <w:bookmarkStart w:id="186" w:name="_Toc297798704"/>
      <w:bookmarkStart w:id="187" w:name="_Toc310433002"/>
      <w:bookmarkStart w:id="188" w:name="_Toc374917437"/>
      <w:bookmarkStart w:id="189" w:name="_Toc415142477"/>
      <w:bookmarkStart w:id="190" w:name="_Toc430335150"/>
      <w:bookmarkEnd w:id="12"/>
      <w:bookmarkEnd w:id="15"/>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58001A">
        <w:rPr>
          <w:rFonts w:cs="Arial"/>
          <w:sz w:val="24"/>
          <w:szCs w:val="24"/>
        </w:rPr>
        <w:lastRenderedPageBreak/>
        <w:t>КРИТЕРИЈУМ ЗА ДОДЕЛУ УГОВОРА</w:t>
      </w:r>
      <w:bookmarkEnd w:id="185"/>
    </w:p>
    <w:p w:rsidR="009E10A2" w:rsidRPr="0058001A" w:rsidRDefault="009E10A2" w:rsidP="0058001A">
      <w:pPr>
        <w:pStyle w:val="KDPodnaslov1"/>
        <w:spacing w:before="0"/>
        <w:ind w:left="360"/>
        <w:rPr>
          <w:rFonts w:cs="Arial"/>
          <w:sz w:val="24"/>
          <w:szCs w:val="24"/>
        </w:rPr>
      </w:pPr>
    </w:p>
    <w:p w:rsidR="0005487B" w:rsidRDefault="0005487B" w:rsidP="0005487B">
      <w:pPr>
        <w:pStyle w:val="KDKomentar"/>
        <w:spacing w:before="0"/>
        <w:rPr>
          <w:rFonts w:cs="Arial"/>
          <w:i w:val="0"/>
          <w:color w:val="000000" w:themeColor="text1"/>
          <w:sz w:val="24"/>
          <w:szCs w:val="24"/>
          <w:lang w:val="sr-Cyrl-CS"/>
        </w:rPr>
      </w:pPr>
      <w:bookmarkStart w:id="191" w:name="_Toc430335194"/>
      <w:bookmarkStart w:id="192" w:name="_Toc430335287"/>
      <w:bookmarkStart w:id="193" w:name="_Toc430335706"/>
      <w:bookmarkStart w:id="194" w:name="_Toc430335196"/>
      <w:bookmarkStart w:id="195" w:name="_Toc430335289"/>
      <w:bookmarkStart w:id="196" w:name="_Toc430335708"/>
      <w:bookmarkStart w:id="197" w:name="_Toc441651548"/>
      <w:bookmarkStart w:id="198" w:name="_Toc442559886"/>
      <w:bookmarkStart w:id="199" w:name="_Toc442559887"/>
      <w:bookmarkEnd w:id="186"/>
      <w:bookmarkEnd w:id="187"/>
      <w:bookmarkEnd w:id="188"/>
      <w:bookmarkEnd w:id="189"/>
      <w:bookmarkEnd w:id="190"/>
      <w:bookmarkEnd w:id="191"/>
      <w:bookmarkEnd w:id="192"/>
      <w:bookmarkEnd w:id="193"/>
      <w:bookmarkEnd w:id="194"/>
      <w:bookmarkEnd w:id="195"/>
      <w:bookmarkEnd w:id="196"/>
      <w:r w:rsidRPr="00A44783">
        <w:rPr>
          <w:rFonts w:cs="Arial"/>
          <w:i w:val="0"/>
          <w:color w:val="000000" w:themeColor="text1"/>
          <w:sz w:val="24"/>
          <w:szCs w:val="24"/>
        </w:rPr>
        <w:t>Критеријум за оцењивање понуда</w:t>
      </w:r>
      <w:r w:rsidRPr="00A44783">
        <w:rPr>
          <w:rFonts w:cs="Arial"/>
          <w:b/>
          <w:i w:val="0"/>
          <w:color w:val="000000" w:themeColor="text1"/>
          <w:sz w:val="24"/>
          <w:szCs w:val="24"/>
        </w:rPr>
        <w:t xml:space="preserve"> Најнижа понуђена цена, </w:t>
      </w:r>
      <w:r w:rsidRPr="00A44783">
        <w:rPr>
          <w:rFonts w:cs="Arial"/>
          <w:i w:val="0"/>
          <w:color w:val="000000" w:themeColor="text1"/>
          <w:sz w:val="24"/>
          <w:szCs w:val="24"/>
        </w:rPr>
        <w:t>заснива се на понуђеној цени</w:t>
      </w:r>
      <w:r w:rsidRPr="00A44783">
        <w:rPr>
          <w:rFonts w:cs="Arial"/>
          <w:i w:val="0"/>
          <w:color w:val="000000" w:themeColor="text1"/>
          <w:sz w:val="24"/>
          <w:szCs w:val="24"/>
          <w:lang w:val="sr-Cyrl-CS"/>
        </w:rPr>
        <w:t xml:space="preserve"> као једином критеријуму</w:t>
      </w:r>
      <w:r w:rsidRPr="00A44783">
        <w:rPr>
          <w:rFonts w:cs="Arial"/>
          <w:i w:val="0"/>
          <w:color w:val="000000" w:themeColor="text1"/>
          <w:sz w:val="24"/>
          <w:szCs w:val="24"/>
        </w:rPr>
        <w:t>.</w:t>
      </w:r>
    </w:p>
    <w:p w:rsidR="0005487B" w:rsidRPr="003C0E2C" w:rsidRDefault="0005487B" w:rsidP="0005487B">
      <w:pPr>
        <w:pStyle w:val="KDKomentar"/>
        <w:spacing w:before="0"/>
        <w:rPr>
          <w:rFonts w:cs="Arial"/>
          <w:i w:val="0"/>
          <w:color w:val="000000" w:themeColor="text1"/>
          <w:sz w:val="24"/>
          <w:szCs w:val="24"/>
          <w:lang w:val="sr-Cyrl-CS"/>
        </w:rPr>
      </w:pPr>
      <w:r>
        <w:rPr>
          <w:rFonts w:cs="Arial"/>
          <w:i w:val="0"/>
          <w:color w:val="000000" w:themeColor="text1"/>
          <w:sz w:val="24"/>
          <w:szCs w:val="24"/>
          <w:lang w:val="sr-Cyrl-CS"/>
        </w:rPr>
        <w:t>Избор најповољније понуде се врши применом наведеног критеријума.</w:t>
      </w:r>
    </w:p>
    <w:bookmarkEnd w:id="197"/>
    <w:bookmarkEnd w:id="198"/>
    <w:p w:rsidR="0005487B" w:rsidRPr="00261907" w:rsidRDefault="0005487B" w:rsidP="0005487B">
      <w:pPr>
        <w:pStyle w:val="Heading10"/>
        <w:rPr>
          <w:rFonts w:cs="Arial"/>
          <w:sz w:val="24"/>
          <w:szCs w:val="24"/>
        </w:rPr>
      </w:pPr>
    </w:p>
    <w:p w:rsidR="0005487B" w:rsidRPr="00261907" w:rsidRDefault="0005487B" w:rsidP="0005487B">
      <w:pPr>
        <w:pStyle w:val="KDPodnaslov2"/>
        <w:numPr>
          <w:ilvl w:val="1"/>
          <w:numId w:val="33"/>
        </w:numPr>
        <w:spacing w:before="0"/>
        <w:jc w:val="both"/>
        <w:rPr>
          <w:rFonts w:cs="Arial"/>
          <w:color w:val="000000" w:themeColor="text1"/>
          <w:sz w:val="24"/>
          <w:szCs w:val="24"/>
        </w:rPr>
      </w:pPr>
      <w:r w:rsidRPr="00261907">
        <w:rPr>
          <w:rFonts w:cs="Arial"/>
          <w:color w:val="000000" w:themeColor="text1"/>
          <w:sz w:val="24"/>
          <w:szCs w:val="24"/>
        </w:rPr>
        <w:t>Резервни критеријум</w:t>
      </w:r>
      <w:r w:rsidRPr="00261907">
        <w:rPr>
          <w:rFonts w:cs="Arial"/>
          <w:color w:val="000000" w:themeColor="text1"/>
          <w:sz w:val="24"/>
          <w:szCs w:val="24"/>
          <w:lang w:val="sr-Cyrl-CS"/>
        </w:rPr>
        <w:t>, односно начин на који ће изабрана најповољнија понуда у случају понуда истом понуђеном ценом</w:t>
      </w:r>
    </w:p>
    <w:p w:rsidR="0005487B" w:rsidRPr="00A44783" w:rsidRDefault="0005487B" w:rsidP="0005487B">
      <w:pPr>
        <w:pStyle w:val="KDParagraf"/>
        <w:spacing w:before="0"/>
        <w:rPr>
          <w:rFonts w:cs="Arial"/>
          <w:i/>
          <w:color w:val="000000" w:themeColor="text1"/>
          <w:sz w:val="24"/>
          <w:szCs w:val="24"/>
          <w:lang w:val="sr-Cyrl-CS"/>
        </w:rPr>
      </w:pPr>
    </w:p>
    <w:p w:rsidR="0005487B" w:rsidRPr="00A44783" w:rsidRDefault="0005487B" w:rsidP="0005487B">
      <w:pPr>
        <w:pStyle w:val="CommentText"/>
        <w:spacing w:before="0"/>
        <w:rPr>
          <w:rFonts w:cs="Arial"/>
          <w:color w:val="000000" w:themeColor="text1"/>
          <w:sz w:val="24"/>
          <w:szCs w:val="24"/>
        </w:rPr>
      </w:pPr>
      <w:r w:rsidRPr="00A44783">
        <w:rPr>
          <w:rFonts w:cs="Arial"/>
          <w:color w:val="000000" w:themeColor="text1"/>
          <w:sz w:val="24"/>
          <w:szCs w:val="24"/>
        </w:rPr>
        <w:t>Уколико две или више понуда</w:t>
      </w:r>
      <w:r>
        <w:rPr>
          <w:rFonts w:cs="Arial"/>
          <w:color w:val="000000" w:themeColor="text1"/>
          <w:sz w:val="24"/>
          <w:szCs w:val="24"/>
        </w:rPr>
        <w:t xml:space="preserve"> </w:t>
      </w:r>
      <w:r w:rsidRPr="00A44783">
        <w:rPr>
          <w:rFonts w:cs="Arial"/>
          <w:color w:val="000000" w:themeColor="text1"/>
          <w:sz w:val="24"/>
          <w:szCs w:val="24"/>
        </w:rPr>
        <w:t>имају исту најнижу понуђену цену, као најповољнија биће изабрана понуда оног понуђача који</w:t>
      </w:r>
      <w:r>
        <w:rPr>
          <w:rFonts w:cs="Arial"/>
          <w:color w:val="000000" w:themeColor="text1"/>
          <w:sz w:val="24"/>
          <w:szCs w:val="24"/>
        </w:rPr>
        <w:t xml:space="preserve"> је понудио краћи рок </w:t>
      </w:r>
      <w:r>
        <w:rPr>
          <w:rFonts w:cs="Arial"/>
          <w:color w:val="000000" w:themeColor="text1"/>
          <w:sz w:val="24"/>
          <w:szCs w:val="24"/>
          <w:lang w:val="sr-Cyrl-RS"/>
        </w:rPr>
        <w:t>извођења радова</w:t>
      </w:r>
      <w:r>
        <w:rPr>
          <w:rFonts w:cs="Arial"/>
          <w:color w:val="000000" w:themeColor="text1"/>
          <w:sz w:val="24"/>
          <w:szCs w:val="24"/>
        </w:rPr>
        <w:t>.</w:t>
      </w:r>
    </w:p>
    <w:p w:rsidR="0005487B" w:rsidRDefault="0005487B" w:rsidP="0005487B">
      <w:pPr>
        <w:spacing w:before="0"/>
        <w:rPr>
          <w:rFonts w:cs="Arial"/>
          <w:sz w:val="24"/>
          <w:szCs w:val="24"/>
          <w:lang w:val="sr-Cyrl-CS"/>
        </w:rPr>
      </w:pPr>
      <w:r w:rsidRPr="003C0E2C">
        <w:rPr>
          <w:rFonts w:eastAsia="TimesNewRomanPSMT" w:cs="Arial"/>
          <w:bCs/>
          <w:color w:val="000000" w:themeColor="text1"/>
          <w:sz w:val="24"/>
          <w:szCs w:val="24"/>
        </w:rPr>
        <w:t>Уколико ни после примене резервн</w:t>
      </w:r>
      <w:r w:rsidRPr="003C0E2C">
        <w:rPr>
          <w:rFonts w:eastAsia="TimesNewRomanPSMT" w:cs="Arial"/>
          <w:bCs/>
          <w:color w:val="000000" w:themeColor="text1"/>
          <w:sz w:val="24"/>
          <w:szCs w:val="24"/>
          <w:lang w:val="sr-Cyrl-CS"/>
        </w:rPr>
        <w:t>ог</w:t>
      </w:r>
      <w:r w:rsidRPr="003C0E2C">
        <w:rPr>
          <w:rFonts w:eastAsia="TimesNewRomanPSMT" w:cs="Arial"/>
          <w:bCs/>
          <w:color w:val="000000" w:themeColor="text1"/>
          <w:sz w:val="24"/>
          <w:szCs w:val="24"/>
        </w:rPr>
        <w:t xml:space="preserve"> критеријума не буде  могуће изабрати најповољнију понуду, најповољнија понуда </w:t>
      </w:r>
      <w:r w:rsidRPr="003C0E2C">
        <w:rPr>
          <w:rFonts w:eastAsia="TimesNewRomanPSMT" w:cs="Arial"/>
          <w:bCs/>
          <w:color w:val="000000" w:themeColor="text1"/>
          <w:sz w:val="24"/>
          <w:szCs w:val="24"/>
          <w:lang w:val="sr-Cyrl-CS"/>
        </w:rPr>
        <w:t>биће извучена</w:t>
      </w:r>
      <w:r w:rsidRPr="003C0E2C">
        <w:rPr>
          <w:rFonts w:eastAsia="TimesNewRomanPSMT" w:cs="Arial"/>
          <w:bCs/>
          <w:color w:val="000000" w:themeColor="text1"/>
          <w:sz w:val="24"/>
          <w:szCs w:val="24"/>
        </w:rPr>
        <w:t xml:space="preserve"> путем жреба.</w:t>
      </w:r>
      <w:r w:rsidRPr="003C0E2C">
        <w:rPr>
          <w:rFonts w:cs="Arial"/>
          <w:sz w:val="24"/>
          <w:szCs w:val="24"/>
        </w:rPr>
        <w:t xml:space="preserve"> </w:t>
      </w:r>
    </w:p>
    <w:p w:rsidR="0005487B" w:rsidRPr="003C0E2C" w:rsidRDefault="0005487B" w:rsidP="0005487B">
      <w:pPr>
        <w:spacing w:before="0"/>
        <w:rPr>
          <w:rFonts w:cs="Arial"/>
          <w:sz w:val="24"/>
          <w:szCs w:val="24"/>
        </w:rPr>
      </w:pPr>
      <w:r w:rsidRPr="003C0E2C">
        <w:rPr>
          <w:rFonts w:cs="Arial"/>
          <w:sz w:val="24"/>
          <w:szCs w:val="24"/>
        </w:rPr>
        <w:t>Жребом ће бити обухваћене само оне понуде које имају једнаку најнижу понуђену цену</w:t>
      </w:r>
      <w:r>
        <w:rPr>
          <w:rFonts w:cs="Arial"/>
          <w:sz w:val="24"/>
          <w:szCs w:val="24"/>
          <w:lang w:val="sr-Cyrl-CS"/>
        </w:rPr>
        <w:t>.</w:t>
      </w:r>
    </w:p>
    <w:p w:rsidR="0005487B" w:rsidRPr="003C0E2C" w:rsidRDefault="0005487B" w:rsidP="0005487B">
      <w:pPr>
        <w:spacing w:before="0"/>
        <w:rPr>
          <w:rFonts w:cs="Arial"/>
          <w:sz w:val="24"/>
          <w:szCs w:val="24"/>
        </w:rPr>
      </w:pPr>
      <w:r w:rsidRPr="003C0E2C">
        <w:rPr>
          <w:rFonts w:cs="Arial"/>
          <w:sz w:val="24"/>
          <w:szCs w:val="24"/>
        </w:rPr>
        <w:t xml:space="preserve">Наручилац ће писмено обавестити све понуђаче који су поднели понуде о датуму када ће се одржати извлачење путем жреба. </w:t>
      </w:r>
    </w:p>
    <w:p w:rsidR="0005487B" w:rsidRPr="003C0E2C" w:rsidRDefault="0005487B" w:rsidP="0005487B">
      <w:pPr>
        <w:autoSpaceDE w:val="0"/>
        <w:autoSpaceDN w:val="0"/>
        <w:adjustRightInd w:val="0"/>
        <w:spacing w:before="0"/>
        <w:rPr>
          <w:rFonts w:eastAsia="TimesNewRomanPSMT" w:cs="Arial"/>
          <w:bCs/>
          <w:color w:val="000000" w:themeColor="text1"/>
          <w:sz w:val="24"/>
          <w:szCs w:val="24"/>
          <w:lang w:val="sr-Cyrl-CS"/>
        </w:rPr>
      </w:pPr>
      <w:r w:rsidRPr="003C0E2C">
        <w:rPr>
          <w:rFonts w:eastAsia="TimesNewRomanPSMT" w:cs="Arial"/>
          <w:bCs/>
          <w:color w:val="000000" w:themeColor="text1"/>
          <w:sz w:val="24"/>
          <w:szCs w:val="24"/>
        </w:rPr>
        <w:t xml:space="preserve">Извлачење путем жреба наручилац ће извршити јавно, у присуству понуђача који имају исту најнижу понуђену цену. </w:t>
      </w:r>
    </w:p>
    <w:p w:rsidR="0005487B" w:rsidRDefault="0005487B" w:rsidP="0005487B">
      <w:pPr>
        <w:autoSpaceDE w:val="0"/>
        <w:autoSpaceDN w:val="0"/>
        <w:adjustRightInd w:val="0"/>
        <w:spacing w:before="0"/>
        <w:rPr>
          <w:rFonts w:eastAsia="TimesNewRomanPSMT" w:cs="Arial"/>
          <w:bCs/>
          <w:color w:val="000000" w:themeColor="text1"/>
          <w:sz w:val="24"/>
          <w:szCs w:val="24"/>
          <w:lang w:val="sr-Cyrl-CS"/>
        </w:rPr>
      </w:pPr>
      <w:r w:rsidRPr="003C0E2C">
        <w:rPr>
          <w:rFonts w:eastAsia="TimesNewRomanPSMT" w:cs="Arial"/>
          <w:bCs/>
          <w:color w:val="000000" w:themeColor="text1"/>
          <w:sz w:val="24"/>
          <w:szCs w:val="24"/>
        </w:rPr>
        <w:t xml:space="preserve">На посебним папирима који су исте величине и боје Наручилац ће исписати називе понуђача, те папире ставити у кутију, одакле ће један од чланова Комисије извући само један папир. </w:t>
      </w:r>
    </w:p>
    <w:p w:rsidR="0005487B" w:rsidRPr="003C0E2C" w:rsidRDefault="0005487B" w:rsidP="0005487B">
      <w:pPr>
        <w:autoSpaceDE w:val="0"/>
        <w:autoSpaceDN w:val="0"/>
        <w:adjustRightInd w:val="0"/>
        <w:spacing w:before="0"/>
        <w:rPr>
          <w:rFonts w:cs="Arial"/>
          <w:color w:val="000000" w:themeColor="text1"/>
          <w:sz w:val="24"/>
          <w:szCs w:val="24"/>
          <w:lang w:val="sr-Cyrl-CS"/>
        </w:rPr>
      </w:pPr>
      <w:r w:rsidRPr="003C0E2C">
        <w:rPr>
          <w:rFonts w:eastAsia="TimesNewRomanPSMT" w:cs="Arial"/>
          <w:bCs/>
          <w:color w:val="000000" w:themeColor="text1"/>
          <w:sz w:val="24"/>
          <w:szCs w:val="24"/>
        </w:rPr>
        <w:t xml:space="preserve">Понуђачу чији назив буде на извученом папиру биће додељен </w:t>
      </w:r>
      <w:r w:rsidRPr="003C0E2C">
        <w:rPr>
          <w:rFonts w:eastAsia="TimesNewRomanPSMT" w:cs="Arial"/>
          <w:bCs/>
          <w:color w:val="000000" w:themeColor="text1"/>
          <w:sz w:val="24"/>
          <w:szCs w:val="24"/>
          <w:lang w:val="sr-Cyrl-CS"/>
        </w:rPr>
        <w:t>уговор о јавној набавци.</w:t>
      </w:r>
    </w:p>
    <w:p w:rsidR="0005487B" w:rsidRDefault="0005487B" w:rsidP="0005487B">
      <w:pPr>
        <w:spacing w:before="0"/>
        <w:rPr>
          <w:rFonts w:cs="Arial"/>
          <w:sz w:val="24"/>
          <w:szCs w:val="24"/>
        </w:rPr>
      </w:pPr>
      <w:r w:rsidRPr="003C0E2C">
        <w:rPr>
          <w:rFonts w:cs="Arial"/>
          <w:sz w:val="24"/>
          <w:szCs w:val="24"/>
        </w:rPr>
        <w:t>Наручилац ће</w:t>
      </w:r>
      <w:r w:rsidRPr="003C0E2C">
        <w:rPr>
          <w:rFonts w:cs="Arial"/>
          <w:sz w:val="24"/>
          <w:szCs w:val="24"/>
          <w:lang w:val="sr-Cyrl-CS"/>
        </w:rPr>
        <w:t xml:space="preserve"> сачинити и</w:t>
      </w:r>
      <w:r w:rsidRPr="003C0E2C">
        <w:rPr>
          <w:rFonts w:cs="Arial"/>
          <w:sz w:val="24"/>
          <w:szCs w:val="24"/>
        </w:rPr>
        <w:t xml:space="preserve"> доставити записник о спроведеном извлачењу путем жреба.</w:t>
      </w:r>
    </w:p>
    <w:p w:rsidR="0005487B" w:rsidRDefault="0005487B" w:rsidP="0005487B">
      <w:pPr>
        <w:spacing w:before="0"/>
        <w:rPr>
          <w:rFonts w:cs="Arial"/>
          <w:sz w:val="24"/>
          <w:szCs w:val="24"/>
        </w:rPr>
      </w:pPr>
    </w:p>
    <w:p w:rsidR="0005487B" w:rsidRDefault="0005487B" w:rsidP="0005487B">
      <w:pPr>
        <w:spacing w:before="0"/>
        <w:rPr>
          <w:rFonts w:cs="Arial"/>
          <w:sz w:val="24"/>
          <w:szCs w:val="24"/>
        </w:rPr>
      </w:pPr>
    </w:p>
    <w:p w:rsidR="0005487B" w:rsidRDefault="0005487B" w:rsidP="0005487B">
      <w:pPr>
        <w:spacing w:before="0"/>
        <w:rPr>
          <w:rFonts w:cs="Arial"/>
          <w:sz w:val="24"/>
          <w:szCs w:val="24"/>
        </w:rPr>
      </w:pPr>
    </w:p>
    <w:p w:rsidR="0005487B" w:rsidRDefault="0005487B" w:rsidP="0005487B">
      <w:pPr>
        <w:spacing w:before="0"/>
        <w:rPr>
          <w:rFonts w:cs="Arial"/>
          <w:sz w:val="24"/>
          <w:szCs w:val="24"/>
        </w:rPr>
      </w:pPr>
    </w:p>
    <w:p w:rsidR="0005487B" w:rsidRDefault="0005487B" w:rsidP="0005487B">
      <w:pPr>
        <w:spacing w:before="0"/>
        <w:rPr>
          <w:rFonts w:cs="Arial"/>
          <w:sz w:val="24"/>
          <w:szCs w:val="24"/>
        </w:rPr>
      </w:pPr>
    </w:p>
    <w:p w:rsidR="0005487B" w:rsidRDefault="0005487B" w:rsidP="0005487B">
      <w:pPr>
        <w:spacing w:before="0"/>
        <w:rPr>
          <w:rFonts w:cs="Arial"/>
          <w:sz w:val="24"/>
          <w:szCs w:val="24"/>
        </w:rPr>
      </w:pPr>
    </w:p>
    <w:p w:rsidR="0005487B" w:rsidRDefault="0005487B" w:rsidP="0005487B">
      <w:pPr>
        <w:spacing w:before="0"/>
        <w:rPr>
          <w:rFonts w:cs="Arial"/>
          <w:sz w:val="24"/>
          <w:szCs w:val="24"/>
        </w:rPr>
      </w:pPr>
    </w:p>
    <w:p w:rsidR="0005487B" w:rsidRDefault="0005487B" w:rsidP="0005487B">
      <w:pPr>
        <w:spacing w:before="0"/>
        <w:rPr>
          <w:rFonts w:cs="Arial"/>
          <w:sz w:val="24"/>
          <w:szCs w:val="24"/>
        </w:rPr>
      </w:pPr>
    </w:p>
    <w:p w:rsidR="0005487B" w:rsidRDefault="0005487B" w:rsidP="0005487B">
      <w:pPr>
        <w:spacing w:before="0"/>
        <w:rPr>
          <w:rFonts w:cs="Arial"/>
          <w:sz w:val="24"/>
          <w:szCs w:val="24"/>
        </w:rPr>
      </w:pPr>
    </w:p>
    <w:p w:rsidR="0005487B" w:rsidRDefault="0005487B" w:rsidP="0005487B">
      <w:pPr>
        <w:spacing w:before="0"/>
        <w:rPr>
          <w:rFonts w:cs="Arial"/>
          <w:sz w:val="24"/>
          <w:szCs w:val="24"/>
        </w:rPr>
      </w:pPr>
    </w:p>
    <w:p w:rsidR="0005487B" w:rsidRDefault="0005487B" w:rsidP="0005487B">
      <w:pPr>
        <w:spacing w:before="0"/>
        <w:rPr>
          <w:rFonts w:cs="Arial"/>
          <w:sz w:val="24"/>
          <w:szCs w:val="24"/>
        </w:rPr>
      </w:pPr>
    </w:p>
    <w:p w:rsidR="0005487B" w:rsidRDefault="0005487B" w:rsidP="0005487B">
      <w:pPr>
        <w:spacing w:before="0"/>
        <w:rPr>
          <w:rFonts w:cs="Arial"/>
          <w:sz w:val="24"/>
          <w:szCs w:val="24"/>
        </w:rPr>
      </w:pPr>
    </w:p>
    <w:p w:rsidR="0005487B" w:rsidRDefault="0005487B" w:rsidP="0005487B">
      <w:pPr>
        <w:spacing w:before="0"/>
        <w:rPr>
          <w:rFonts w:cs="Arial"/>
          <w:sz w:val="24"/>
          <w:szCs w:val="24"/>
        </w:rPr>
      </w:pPr>
    </w:p>
    <w:p w:rsidR="0005487B" w:rsidRDefault="0005487B" w:rsidP="0005487B">
      <w:pPr>
        <w:spacing w:before="0"/>
        <w:rPr>
          <w:rFonts w:cs="Arial"/>
          <w:sz w:val="24"/>
          <w:szCs w:val="24"/>
        </w:rPr>
      </w:pPr>
    </w:p>
    <w:p w:rsidR="0005487B" w:rsidRDefault="0005487B" w:rsidP="0005487B">
      <w:pPr>
        <w:spacing w:before="0"/>
        <w:rPr>
          <w:rFonts w:cs="Arial"/>
          <w:sz w:val="24"/>
          <w:szCs w:val="24"/>
        </w:rPr>
      </w:pPr>
    </w:p>
    <w:p w:rsidR="0005487B" w:rsidRDefault="0005487B" w:rsidP="0005487B">
      <w:pPr>
        <w:spacing w:before="0"/>
        <w:rPr>
          <w:rFonts w:cs="Arial"/>
          <w:sz w:val="24"/>
          <w:szCs w:val="24"/>
        </w:rPr>
      </w:pPr>
    </w:p>
    <w:p w:rsidR="0005487B" w:rsidRDefault="0005487B" w:rsidP="0005487B">
      <w:pPr>
        <w:spacing w:before="0"/>
        <w:rPr>
          <w:rFonts w:cs="Arial"/>
          <w:sz w:val="24"/>
          <w:szCs w:val="24"/>
        </w:rPr>
      </w:pPr>
    </w:p>
    <w:p w:rsidR="0005487B" w:rsidRDefault="0005487B" w:rsidP="0005487B">
      <w:pPr>
        <w:spacing w:before="0"/>
        <w:rPr>
          <w:rFonts w:cs="Arial"/>
          <w:sz w:val="24"/>
          <w:szCs w:val="24"/>
        </w:rPr>
      </w:pPr>
    </w:p>
    <w:p w:rsidR="0005487B" w:rsidRDefault="0005487B" w:rsidP="0005487B">
      <w:pPr>
        <w:spacing w:before="0"/>
        <w:rPr>
          <w:rFonts w:cs="Arial"/>
          <w:sz w:val="24"/>
          <w:szCs w:val="24"/>
        </w:rPr>
      </w:pPr>
    </w:p>
    <w:p w:rsidR="0005487B" w:rsidRDefault="0005487B" w:rsidP="0005487B">
      <w:pPr>
        <w:spacing w:before="0"/>
        <w:rPr>
          <w:rFonts w:cs="Arial"/>
          <w:sz w:val="24"/>
          <w:szCs w:val="24"/>
        </w:rPr>
      </w:pPr>
    </w:p>
    <w:p w:rsidR="0005487B" w:rsidRDefault="0005487B" w:rsidP="0005487B">
      <w:pPr>
        <w:spacing w:before="0"/>
        <w:rPr>
          <w:rFonts w:cs="Arial"/>
          <w:sz w:val="24"/>
          <w:szCs w:val="24"/>
        </w:rPr>
      </w:pPr>
    </w:p>
    <w:p w:rsidR="0005487B" w:rsidRDefault="0005487B" w:rsidP="0005487B">
      <w:pPr>
        <w:spacing w:before="0"/>
        <w:rPr>
          <w:rFonts w:cs="Arial"/>
          <w:sz w:val="24"/>
          <w:szCs w:val="24"/>
        </w:rPr>
      </w:pPr>
    </w:p>
    <w:p w:rsidR="0005487B" w:rsidRDefault="0005487B" w:rsidP="0005487B">
      <w:pPr>
        <w:spacing w:before="0"/>
        <w:rPr>
          <w:rFonts w:cs="Arial"/>
          <w:sz w:val="24"/>
          <w:szCs w:val="24"/>
        </w:rPr>
      </w:pPr>
    </w:p>
    <w:p w:rsidR="0005487B" w:rsidRDefault="0005487B" w:rsidP="0005487B">
      <w:pPr>
        <w:spacing w:before="0"/>
        <w:rPr>
          <w:rFonts w:cs="Arial"/>
          <w:sz w:val="24"/>
          <w:szCs w:val="24"/>
        </w:rPr>
      </w:pPr>
    </w:p>
    <w:p w:rsidR="0005487B" w:rsidRDefault="0005487B" w:rsidP="0005487B">
      <w:pPr>
        <w:spacing w:before="0"/>
        <w:rPr>
          <w:rFonts w:cs="Arial"/>
          <w:sz w:val="24"/>
          <w:szCs w:val="24"/>
        </w:rPr>
      </w:pPr>
    </w:p>
    <w:p w:rsidR="0005487B" w:rsidRDefault="0005487B" w:rsidP="0005487B">
      <w:pPr>
        <w:spacing w:before="0"/>
        <w:rPr>
          <w:rFonts w:cs="Arial"/>
          <w:sz w:val="24"/>
          <w:szCs w:val="24"/>
        </w:rPr>
      </w:pPr>
    </w:p>
    <w:p w:rsidR="0005487B" w:rsidRPr="003C0E2C" w:rsidRDefault="0005487B" w:rsidP="0005487B">
      <w:pPr>
        <w:spacing w:before="0"/>
        <w:rPr>
          <w:rFonts w:cs="Arial"/>
          <w:b/>
          <w:bCs/>
          <w:iCs/>
          <w:sz w:val="24"/>
          <w:szCs w:val="24"/>
        </w:rPr>
      </w:pPr>
    </w:p>
    <w:p w:rsidR="00645F72" w:rsidRPr="0058001A" w:rsidRDefault="008D2B23" w:rsidP="0005487B">
      <w:pPr>
        <w:pStyle w:val="KDPodnaslov1"/>
        <w:numPr>
          <w:ilvl w:val="0"/>
          <w:numId w:val="34"/>
        </w:numPr>
        <w:spacing w:before="0"/>
        <w:rPr>
          <w:rFonts w:cs="Arial"/>
          <w:sz w:val="24"/>
          <w:szCs w:val="24"/>
        </w:rPr>
      </w:pPr>
      <w:r w:rsidRPr="0058001A">
        <w:rPr>
          <w:rFonts w:cs="Arial"/>
          <w:sz w:val="24"/>
          <w:szCs w:val="24"/>
        </w:rPr>
        <w:lastRenderedPageBreak/>
        <w:t>УПУТСТВО ПОНУЂАЧИМА КАКО ДА САЧИНЕ ПОНУДУ</w:t>
      </w:r>
      <w:bookmarkEnd w:id="199"/>
    </w:p>
    <w:p w:rsidR="00DF6BF1" w:rsidRPr="0058001A" w:rsidRDefault="00DF6BF1" w:rsidP="0058001A">
      <w:pPr>
        <w:pStyle w:val="KDPodnaslov1"/>
        <w:spacing w:before="0"/>
        <w:ind w:left="360"/>
        <w:rPr>
          <w:rFonts w:cs="Arial"/>
          <w:sz w:val="24"/>
          <w:szCs w:val="24"/>
        </w:rPr>
      </w:pPr>
    </w:p>
    <w:p w:rsidR="008D2B23" w:rsidRPr="0058001A" w:rsidRDefault="008D2B23" w:rsidP="0058001A">
      <w:pPr>
        <w:pStyle w:val="KDParagraf"/>
        <w:spacing w:before="0"/>
        <w:rPr>
          <w:rFonts w:cs="Arial"/>
          <w:sz w:val="24"/>
          <w:szCs w:val="24"/>
          <w:lang w:val="ru-RU"/>
        </w:rPr>
      </w:pPr>
      <w:r w:rsidRPr="0058001A">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58001A" w:rsidRDefault="008D2B23" w:rsidP="0058001A">
      <w:pPr>
        <w:pStyle w:val="KDParagraf"/>
        <w:spacing w:before="0"/>
        <w:rPr>
          <w:rFonts w:cs="Arial"/>
          <w:sz w:val="24"/>
          <w:szCs w:val="24"/>
        </w:rPr>
      </w:pPr>
      <w:r w:rsidRPr="0058001A">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58001A" w:rsidRDefault="008D2B23" w:rsidP="0058001A">
      <w:pPr>
        <w:pStyle w:val="KDParagraf"/>
        <w:spacing w:before="0"/>
        <w:rPr>
          <w:rFonts w:cs="Arial"/>
          <w:sz w:val="24"/>
          <w:szCs w:val="24"/>
        </w:rPr>
      </w:pPr>
    </w:p>
    <w:p w:rsidR="00DF6BF1" w:rsidRPr="0058001A" w:rsidRDefault="008D2B23" w:rsidP="009D2DF9">
      <w:pPr>
        <w:pStyle w:val="KDPodnaslov2"/>
        <w:numPr>
          <w:ilvl w:val="1"/>
          <w:numId w:val="22"/>
        </w:numPr>
        <w:spacing w:before="0"/>
        <w:jc w:val="both"/>
        <w:rPr>
          <w:rFonts w:cs="Arial"/>
          <w:sz w:val="24"/>
          <w:szCs w:val="24"/>
        </w:rPr>
      </w:pPr>
      <w:bookmarkStart w:id="200" w:name="_Toc441651577"/>
      <w:bookmarkStart w:id="201" w:name="_Toc442559888"/>
      <w:r w:rsidRPr="0058001A">
        <w:rPr>
          <w:rFonts w:cs="Arial"/>
          <w:sz w:val="24"/>
          <w:szCs w:val="24"/>
        </w:rPr>
        <w:t>Језик на којем понуда мора бити састављена</w:t>
      </w:r>
      <w:bookmarkEnd w:id="200"/>
      <w:bookmarkEnd w:id="201"/>
    </w:p>
    <w:p w:rsidR="005E0128" w:rsidRPr="0058001A" w:rsidRDefault="005E0128" w:rsidP="0058001A">
      <w:pPr>
        <w:pStyle w:val="KDParagraf"/>
        <w:spacing w:before="0"/>
        <w:rPr>
          <w:rFonts w:cs="Arial"/>
          <w:color w:val="000000" w:themeColor="text1"/>
          <w:sz w:val="24"/>
          <w:szCs w:val="24"/>
        </w:rPr>
      </w:pPr>
      <w:r w:rsidRPr="0058001A">
        <w:rPr>
          <w:rFonts w:cs="Arial"/>
          <w:sz w:val="24"/>
          <w:szCs w:val="24"/>
        </w:rPr>
        <w:t xml:space="preserve">Наручилац је припремио конкурсну документацију и водиће </w:t>
      </w:r>
      <w:r w:rsidRPr="0058001A">
        <w:rPr>
          <w:rFonts w:cs="Arial"/>
          <w:color w:val="000000" w:themeColor="text1"/>
          <w:sz w:val="24"/>
          <w:szCs w:val="24"/>
        </w:rPr>
        <w:t xml:space="preserve">поступак јавне набавке на српском језику. </w:t>
      </w:r>
    </w:p>
    <w:p w:rsidR="005E0128" w:rsidRPr="0058001A" w:rsidRDefault="005E0128" w:rsidP="0058001A">
      <w:pPr>
        <w:pStyle w:val="KDKomentar"/>
        <w:spacing w:before="0"/>
        <w:rPr>
          <w:rFonts w:cs="Arial"/>
          <w:i w:val="0"/>
          <w:color w:val="000000" w:themeColor="text1"/>
          <w:sz w:val="24"/>
          <w:szCs w:val="24"/>
        </w:rPr>
      </w:pPr>
      <w:r w:rsidRPr="0058001A">
        <w:rPr>
          <w:rFonts w:cs="Arial"/>
          <w:i w:val="0"/>
          <w:color w:val="000000" w:themeColor="text1"/>
          <w:sz w:val="24"/>
          <w:szCs w:val="24"/>
        </w:rPr>
        <w:t>Понуда са свим прилозима мора бити сачињена на српском језику.</w:t>
      </w:r>
    </w:p>
    <w:p w:rsidR="005E0128" w:rsidRPr="0058001A" w:rsidRDefault="005E0128" w:rsidP="0058001A">
      <w:pPr>
        <w:pStyle w:val="KDKomentar"/>
        <w:spacing w:before="0"/>
        <w:rPr>
          <w:rStyle w:val="StyleArial"/>
          <w:rFonts w:cs="Arial"/>
          <w:i w:val="0"/>
          <w:color w:val="000000" w:themeColor="text1"/>
        </w:rPr>
      </w:pPr>
      <w:r w:rsidRPr="0058001A">
        <w:rPr>
          <w:rStyle w:val="StyleArial"/>
          <w:rFonts w:cs="Arial"/>
          <w:i w:val="0"/>
          <w:color w:val="000000" w:themeColor="text1"/>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58001A" w:rsidRDefault="008D2B23" w:rsidP="0058001A">
      <w:pPr>
        <w:pStyle w:val="KDParagraf"/>
        <w:spacing w:before="0"/>
        <w:rPr>
          <w:rFonts w:cs="Arial"/>
          <w:sz w:val="24"/>
          <w:szCs w:val="24"/>
          <w:lang w:val="ru-RU" w:eastAsia="sr-Latn-CS"/>
        </w:rPr>
      </w:pPr>
    </w:p>
    <w:p w:rsidR="008D2B23" w:rsidRPr="0058001A" w:rsidRDefault="008D2B23" w:rsidP="009D2DF9">
      <w:pPr>
        <w:pStyle w:val="KDPodnaslov2"/>
        <w:numPr>
          <w:ilvl w:val="1"/>
          <w:numId w:val="22"/>
        </w:numPr>
        <w:spacing w:before="0"/>
        <w:jc w:val="both"/>
        <w:rPr>
          <w:rFonts w:cs="Arial"/>
          <w:sz w:val="24"/>
          <w:szCs w:val="24"/>
        </w:rPr>
      </w:pPr>
      <w:bookmarkStart w:id="202" w:name="_Toc441651578"/>
      <w:bookmarkStart w:id="203" w:name="_Toc442559889"/>
      <w:r w:rsidRPr="0058001A">
        <w:rPr>
          <w:rFonts w:cs="Arial"/>
          <w:sz w:val="24"/>
          <w:szCs w:val="24"/>
        </w:rPr>
        <w:t xml:space="preserve">Начин састављања </w:t>
      </w:r>
      <w:r w:rsidR="00FC355A" w:rsidRPr="0058001A">
        <w:rPr>
          <w:rFonts w:cs="Arial"/>
          <w:sz w:val="24"/>
          <w:szCs w:val="24"/>
        </w:rPr>
        <w:t xml:space="preserve">и подношења </w:t>
      </w:r>
      <w:r w:rsidRPr="0058001A">
        <w:rPr>
          <w:rFonts w:cs="Arial"/>
          <w:sz w:val="24"/>
          <w:szCs w:val="24"/>
        </w:rPr>
        <w:t>понуде</w:t>
      </w:r>
      <w:bookmarkEnd w:id="202"/>
      <w:bookmarkEnd w:id="203"/>
    </w:p>
    <w:p w:rsidR="00836B42" w:rsidRPr="0058001A" w:rsidRDefault="00836B42" w:rsidP="0058001A">
      <w:pPr>
        <w:pStyle w:val="KDParagraf"/>
        <w:spacing w:before="0"/>
        <w:rPr>
          <w:rFonts w:cs="Arial"/>
          <w:sz w:val="24"/>
          <w:szCs w:val="24"/>
          <w:lang w:val="ru-RU"/>
        </w:rPr>
      </w:pPr>
      <w:r w:rsidRPr="0058001A">
        <w:rPr>
          <w:rFonts w:cs="Arial"/>
          <w:sz w:val="24"/>
          <w:szCs w:val="24"/>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836B42" w:rsidRPr="0058001A" w:rsidRDefault="00836B42" w:rsidP="0058001A">
      <w:pPr>
        <w:pStyle w:val="KDParagraf"/>
        <w:spacing w:before="0"/>
        <w:rPr>
          <w:rFonts w:cs="Arial"/>
          <w:sz w:val="24"/>
          <w:szCs w:val="24"/>
        </w:rPr>
      </w:pPr>
      <w:r w:rsidRPr="0058001A">
        <w:rPr>
          <w:rFonts w:cs="Arial"/>
          <w:sz w:val="24"/>
          <w:szCs w:val="24"/>
        </w:rPr>
        <w:t>Препоручује се да сви документи поднети у понуди  буду нумерисани</w:t>
      </w:r>
      <w:r w:rsidRPr="0058001A">
        <w:rPr>
          <w:rFonts w:cs="Arial"/>
          <w:sz w:val="24"/>
          <w:szCs w:val="24"/>
          <w:lang w:val="sr-Latn-CS"/>
        </w:rPr>
        <w:t xml:space="preserve"> и</w:t>
      </w:r>
      <w:r w:rsidRPr="0058001A">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36B42" w:rsidRPr="0058001A" w:rsidRDefault="00836B42" w:rsidP="0058001A">
      <w:pPr>
        <w:pStyle w:val="KDParagraf"/>
        <w:spacing w:before="0"/>
        <w:rPr>
          <w:rFonts w:cs="Arial"/>
          <w:sz w:val="24"/>
          <w:szCs w:val="24"/>
          <w:lang w:val="ru-RU"/>
        </w:rPr>
      </w:pPr>
      <w:r w:rsidRPr="0058001A">
        <w:rPr>
          <w:rFonts w:cs="Arial"/>
          <w:sz w:val="24"/>
          <w:szCs w:val="24"/>
          <w:lang w:val="ru-RU"/>
        </w:rPr>
        <w:t>Препоручује се да се нумерација поднете документације и образаца у понуди изврши на свако</w:t>
      </w:r>
      <w:r w:rsidRPr="0058001A">
        <w:rPr>
          <w:rFonts w:cs="Arial"/>
          <w:sz w:val="24"/>
          <w:szCs w:val="24"/>
        </w:rPr>
        <w:t>j</w:t>
      </w:r>
      <w:r w:rsidRPr="0058001A">
        <w:rPr>
          <w:rFonts w:cs="Arial"/>
          <w:sz w:val="24"/>
          <w:szCs w:val="24"/>
          <w:lang w:val="ru-RU"/>
        </w:rPr>
        <w:t xml:space="preserve"> страни на којој има текста, исписивањем </w:t>
      </w:r>
      <w:r w:rsidRPr="0058001A">
        <w:rPr>
          <w:rFonts w:cs="Arial"/>
          <w:i/>
          <w:sz w:val="24"/>
          <w:szCs w:val="24"/>
          <w:lang w:val="ru-RU"/>
        </w:rPr>
        <w:t xml:space="preserve">“1 од </w:t>
      </w:r>
      <w:r w:rsidRPr="0058001A">
        <w:rPr>
          <w:rFonts w:cs="Arial"/>
          <w:i/>
          <w:sz w:val="24"/>
          <w:szCs w:val="24"/>
        </w:rPr>
        <w:t>н</w:t>
      </w:r>
      <w:r w:rsidRPr="0058001A">
        <w:rPr>
          <w:rFonts w:cs="Arial"/>
          <w:i/>
          <w:sz w:val="24"/>
          <w:szCs w:val="24"/>
          <w:lang w:val="ru-RU"/>
        </w:rPr>
        <w:t>“, „2 од н“</w:t>
      </w:r>
      <w:r w:rsidRPr="0058001A">
        <w:rPr>
          <w:rFonts w:cs="Arial"/>
          <w:sz w:val="24"/>
          <w:szCs w:val="24"/>
          <w:lang w:val="ru-RU"/>
        </w:rPr>
        <w:t xml:space="preserve"> и тако све до </w:t>
      </w:r>
      <w:r w:rsidRPr="0058001A">
        <w:rPr>
          <w:rFonts w:cs="Arial"/>
          <w:i/>
          <w:sz w:val="24"/>
          <w:szCs w:val="24"/>
          <w:lang w:val="ru-RU"/>
        </w:rPr>
        <w:t>„н од н“</w:t>
      </w:r>
      <w:r w:rsidRPr="0058001A">
        <w:rPr>
          <w:rFonts w:cs="Arial"/>
          <w:sz w:val="24"/>
          <w:szCs w:val="24"/>
          <w:lang w:val="ru-RU"/>
        </w:rPr>
        <w:t xml:space="preserve">, с тим да </w:t>
      </w:r>
      <w:r w:rsidRPr="0058001A">
        <w:rPr>
          <w:rFonts w:cs="Arial"/>
          <w:i/>
          <w:sz w:val="24"/>
          <w:szCs w:val="24"/>
          <w:lang w:val="ru-RU"/>
        </w:rPr>
        <w:t>„н“</w:t>
      </w:r>
      <w:r w:rsidRPr="0058001A">
        <w:rPr>
          <w:rFonts w:cs="Arial"/>
          <w:sz w:val="24"/>
          <w:szCs w:val="24"/>
          <w:lang w:val="ru-RU"/>
        </w:rPr>
        <w:t xml:space="preserve"> представља укупан број страна понуде.</w:t>
      </w:r>
    </w:p>
    <w:p w:rsidR="00836B42" w:rsidRPr="0058001A" w:rsidRDefault="00836B42" w:rsidP="0058001A">
      <w:pPr>
        <w:pStyle w:val="KDKomentar"/>
        <w:spacing w:before="0"/>
        <w:rPr>
          <w:rFonts w:cs="Arial"/>
          <w:i w:val="0"/>
          <w:color w:val="000000" w:themeColor="text1"/>
          <w:sz w:val="24"/>
          <w:szCs w:val="24"/>
        </w:rPr>
      </w:pPr>
      <w:r w:rsidRPr="0058001A">
        <w:rPr>
          <w:rFonts w:cs="Arial"/>
          <w:i w:val="0"/>
          <w:color w:val="000000" w:themeColor="text1"/>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36B42" w:rsidRPr="0058001A" w:rsidRDefault="00836B42" w:rsidP="00DB3FFD">
      <w:pPr>
        <w:spacing w:before="0"/>
        <w:rPr>
          <w:rFonts w:cs="Arial"/>
          <w:sz w:val="24"/>
          <w:szCs w:val="24"/>
          <w:lang w:val="ru-RU"/>
        </w:rPr>
      </w:pPr>
      <w:r w:rsidRPr="0058001A">
        <w:rPr>
          <w:rFonts w:cs="Arial"/>
          <w:sz w:val="24"/>
          <w:szCs w:val="24"/>
          <w:lang w:val="ru-RU"/>
        </w:rPr>
        <w:t xml:space="preserve">Понуђач подноси понуду у затвореној коверти </w:t>
      </w:r>
      <w:r w:rsidRPr="0058001A">
        <w:rPr>
          <w:rFonts w:cs="Arial"/>
          <w:sz w:val="24"/>
          <w:szCs w:val="24"/>
        </w:rPr>
        <w:t>или кутији</w:t>
      </w:r>
      <w:r w:rsidRPr="0058001A">
        <w:rPr>
          <w:rFonts w:cs="Arial"/>
          <w:sz w:val="24"/>
          <w:szCs w:val="24"/>
          <w:lang w:val="ru-RU"/>
        </w:rPr>
        <w:t>, тако да се при отварању може проверити да ли је затворена, као и када, на адресу: Јавно предузеће „Електропривреда Србије</w:t>
      </w:r>
      <w:r w:rsidR="007C47AB">
        <w:rPr>
          <w:rFonts w:cs="Arial"/>
          <w:color w:val="000000" w:themeColor="text1"/>
          <w:sz w:val="24"/>
          <w:szCs w:val="24"/>
          <w:lang w:val="ru-RU"/>
        </w:rPr>
        <w:t xml:space="preserve">“ Београд, ул. Балканска 13 </w:t>
      </w:r>
      <w:r w:rsidRPr="0058001A">
        <w:rPr>
          <w:rFonts w:cs="Arial"/>
          <w:color w:val="000000" w:themeColor="text1"/>
          <w:sz w:val="24"/>
          <w:szCs w:val="24"/>
          <w:lang w:val="ru-RU"/>
        </w:rPr>
        <w:t xml:space="preserve">- са </w:t>
      </w:r>
      <w:r w:rsidRPr="0058001A">
        <w:rPr>
          <w:rFonts w:cs="Arial"/>
          <w:sz w:val="24"/>
          <w:szCs w:val="24"/>
          <w:lang w:val="ru-RU"/>
        </w:rPr>
        <w:t xml:space="preserve">назнаком: „Понуда за јавну набавку добара: </w:t>
      </w:r>
      <w:r w:rsidR="00DB3FFD" w:rsidRPr="00791D2F">
        <w:rPr>
          <w:rFonts w:cs="Arial"/>
          <w:sz w:val="24"/>
          <w:szCs w:val="24"/>
          <w:lang w:val="ru-RU"/>
        </w:rPr>
        <w:t>Набавка и уградња регулационе склопке за монофазни блок трансформатор 110/6 КВ</w:t>
      </w:r>
      <w:r w:rsidR="00DB3FFD">
        <w:rPr>
          <w:rFonts w:cs="Arial"/>
          <w:sz w:val="24"/>
          <w:szCs w:val="24"/>
          <w:lang w:val="ru-RU"/>
        </w:rPr>
        <w:t xml:space="preserve">, </w:t>
      </w:r>
      <w:r w:rsidRPr="0058001A">
        <w:rPr>
          <w:rFonts w:cs="Arial"/>
          <w:sz w:val="24"/>
          <w:szCs w:val="24"/>
          <w:lang w:val="ru-RU"/>
        </w:rPr>
        <w:t>Јавна набавка број ЈН/</w:t>
      </w:r>
      <w:r w:rsidR="00791D2F">
        <w:rPr>
          <w:rFonts w:cs="Arial"/>
          <w:sz w:val="24"/>
          <w:szCs w:val="24"/>
          <w:lang w:val="sr-Cyrl-RS"/>
        </w:rPr>
        <w:t>2000/0355/2016</w:t>
      </w:r>
      <w:r w:rsidRPr="0058001A">
        <w:rPr>
          <w:rFonts w:cs="Arial"/>
          <w:sz w:val="24"/>
          <w:szCs w:val="24"/>
          <w:lang w:val="ru-RU"/>
        </w:rPr>
        <w:t xml:space="preserve"> - НЕ ОТВАРАТИ“. </w:t>
      </w:r>
    </w:p>
    <w:p w:rsidR="00836B42" w:rsidRPr="0058001A" w:rsidRDefault="00836B42" w:rsidP="0058001A">
      <w:pPr>
        <w:pStyle w:val="KDParagraf"/>
        <w:spacing w:before="0"/>
        <w:rPr>
          <w:rFonts w:cs="Arial"/>
          <w:sz w:val="24"/>
          <w:szCs w:val="24"/>
        </w:rPr>
      </w:pPr>
      <w:r w:rsidRPr="0058001A">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17527" w:rsidRPr="005C28FB" w:rsidRDefault="00817527" w:rsidP="00817527">
      <w:pPr>
        <w:pStyle w:val="KDParagraf"/>
        <w:spacing w:before="0"/>
        <w:rPr>
          <w:rFonts w:cs="Arial"/>
          <w:sz w:val="24"/>
          <w:szCs w:val="24"/>
        </w:rPr>
      </w:pPr>
      <w:r w:rsidRPr="005C28FB">
        <w:rPr>
          <w:rFonts w:eastAsia="TimesNewRomanPSMT" w:cs="Arial"/>
          <w:bCs/>
          <w:sz w:val="24"/>
          <w:szCs w:val="24"/>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5C28FB">
        <w:rPr>
          <w:rFonts w:cs="Arial"/>
          <w:sz w:val="24"/>
          <w:szCs w:val="24"/>
        </w:rPr>
        <w:t>.</w:t>
      </w:r>
    </w:p>
    <w:p w:rsidR="00817527" w:rsidRPr="00B01661" w:rsidRDefault="00817527" w:rsidP="00817527">
      <w:pPr>
        <w:tabs>
          <w:tab w:val="left" w:pos="360"/>
        </w:tabs>
        <w:spacing w:before="0"/>
        <w:rPr>
          <w:rFonts w:cs="Arial"/>
          <w:sz w:val="24"/>
          <w:szCs w:val="24"/>
        </w:rPr>
      </w:pPr>
      <w:r w:rsidRPr="00535917">
        <w:rPr>
          <w:rFonts w:cs="Arial"/>
          <w:sz w:val="24"/>
          <w:szCs w:val="24"/>
        </w:rPr>
        <w:t xml:space="preserve">Све обрасце у понуди потписује и оверава Понуђач, изузев </w:t>
      </w:r>
      <w:r>
        <w:rPr>
          <w:rFonts w:cs="Arial"/>
          <w:sz w:val="24"/>
          <w:szCs w:val="24"/>
        </w:rPr>
        <w:t xml:space="preserve">Обрасца </w:t>
      </w:r>
      <w:r>
        <w:rPr>
          <w:rFonts w:cs="Arial"/>
          <w:sz w:val="24"/>
          <w:szCs w:val="24"/>
          <w:lang w:val="sr-Cyrl-CS"/>
        </w:rPr>
        <w:t>4</w:t>
      </w:r>
      <w:r w:rsidRPr="00535917">
        <w:rPr>
          <w:rFonts w:cs="Arial"/>
          <w:sz w:val="24"/>
          <w:szCs w:val="24"/>
        </w:rPr>
        <w:t>. који попуњава, потписује и оверава сваки подизвођач у своје име.</w:t>
      </w:r>
    </w:p>
    <w:p w:rsidR="00817527" w:rsidRPr="00B01661" w:rsidRDefault="00817527" w:rsidP="00817527">
      <w:pPr>
        <w:spacing w:before="0"/>
        <w:rPr>
          <w:rFonts w:cs="Arial"/>
          <w:sz w:val="24"/>
          <w:szCs w:val="24"/>
        </w:rPr>
      </w:pPr>
      <w:r w:rsidRPr="00B01661">
        <w:rPr>
          <w:rFonts w:cs="Arial"/>
          <w:sz w:val="24"/>
          <w:szCs w:val="24"/>
        </w:rPr>
        <w:t xml:space="preserve">У случају заједничке понуде групе </w:t>
      </w:r>
      <w:r w:rsidRPr="00B01661">
        <w:rPr>
          <w:rFonts w:cs="Arial"/>
          <w:sz w:val="24"/>
          <w:szCs w:val="24"/>
          <w:lang w:val="sr-Cyrl-CS"/>
        </w:rPr>
        <w:t>п</w:t>
      </w:r>
      <w:r w:rsidRPr="00B01661">
        <w:rPr>
          <w:rFonts w:cs="Arial"/>
          <w:sz w:val="24"/>
          <w:szCs w:val="24"/>
        </w:rPr>
        <w:t xml:space="preserve">онуђача све обрасце потписује и оверава члан групе </w:t>
      </w:r>
      <w:r w:rsidRPr="00B01661">
        <w:rPr>
          <w:rFonts w:cs="Arial"/>
          <w:sz w:val="24"/>
          <w:szCs w:val="24"/>
          <w:lang w:val="sr-Cyrl-CS"/>
        </w:rPr>
        <w:t>п</w:t>
      </w:r>
      <w:r w:rsidRPr="00B01661">
        <w:rPr>
          <w:rFonts w:cs="Arial"/>
          <w:sz w:val="24"/>
          <w:szCs w:val="24"/>
        </w:rPr>
        <w:t xml:space="preserve">онуђача који је одређен као Носилац посла у споразуму чланова групе </w:t>
      </w:r>
      <w:r w:rsidRPr="00B01661">
        <w:rPr>
          <w:rFonts w:cs="Arial"/>
          <w:sz w:val="24"/>
          <w:szCs w:val="24"/>
          <w:lang w:val="sr-Cyrl-CS"/>
        </w:rPr>
        <w:t>п</w:t>
      </w:r>
      <w:r w:rsidRPr="00B01661">
        <w:rPr>
          <w:rFonts w:cs="Arial"/>
          <w:sz w:val="24"/>
          <w:szCs w:val="24"/>
        </w:rPr>
        <w:t xml:space="preserve">онуђача, </w:t>
      </w:r>
      <w:r w:rsidRPr="00535917">
        <w:rPr>
          <w:rFonts w:cs="Arial"/>
          <w:sz w:val="24"/>
          <w:szCs w:val="24"/>
        </w:rPr>
        <w:t xml:space="preserve">изузев Обрасца </w:t>
      </w:r>
      <w:r w:rsidRPr="00535917">
        <w:rPr>
          <w:rFonts w:cs="Arial"/>
          <w:sz w:val="24"/>
          <w:szCs w:val="24"/>
          <w:lang w:val="sr-Cyrl-CS"/>
        </w:rPr>
        <w:t>број 3</w:t>
      </w:r>
      <w:r w:rsidRPr="00535917">
        <w:rPr>
          <w:rFonts w:cs="Arial"/>
          <w:sz w:val="24"/>
          <w:szCs w:val="24"/>
        </w:rPr>
        <w:t xml:space="preserve">. и Обрасца </w:t>
      </w:r>
      <w:r w:rsidRPr="00535917">
        <w:rPr>
          <w:rFonts w:cs="Arial"/>
          <w:sz w:val="24"/>
          <w:szCs w:val="24"/>
          <w:lang w:val="sr-Cyrl-CS"/>
        </w:rPr>
        <w:t>број 4</w:t>
      </w:r>
      <w:r w:rsidRPr="00535917">
        <w:rPr>
          <w:rFonts w:cs="Arial"/>
          <w:sz w:val="24"/>
          <w:szCs w:val="24"/>
        </w:rPr>
        <w:t xml:space="preserve">. које попуњава, потписује и оверава сваки члан групе </w:t>
      </w:r>
      <w:r w:rsidRPr="00535917">
        <w:rPr>
          <w:rFonts w:cs="Arial"/>
          <w:sz w:val="24"/>
          <w:szCs w:val="24"/>
          <w:lang w:val="sr-Cyrl-CS"/>
        </w:rPr>
        <w:t>п</w:t>
      </w:r>
      <w:r w:rsidRPr="00535917">
        <w:rPr>
          <w:rFonts w:cs="Arial"/>
          <w:sz w:val="24"/>
          <w:szCs w:val="24"/>
        </w:rPr>
        <w:t>онуђача у своје име.</w:t>
      </w:r>
    </w:p>
    <w:p w:rsidR="00613B13" w:rsidRPr="0058001A" w:rsidRDefault="00836B42" w:rsidP="0058001A">
      <w:pPr>
        <w:pStyle w:val="KDParagraf"/>
        <w:spacing w:before="0"/>
        <w:rPr>
          <w:rFonts w:cs="Arial"/>
          <w:sz w:val="24"/>
          <w:szCs w:val="24"/>
        </w:rPr>
      </w:pPr>
      <w:r w:rsidRPr="0058001A">
        <w:rPr>
          <w:rFonts w:cs="Arial"/>
          <w:sz w:val="24"/>
          <w:szCs w:val="24"/>
        </w:rPr>
        <w:lastRenderedPageBreak/>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E85598" w:rsidRPr="0058001A" w:rsidRDefault="00E85598" w:rsidP="0058001A">
      <w:pPr>
        <w:pStyle w:val="KDParagraf"/>
        <w:spacing w:before="0"/>
        <w:rPr>
          <w:rFonts w:cs="Arial"/>
          <w:sz w:val="24"/>
          <w:szCs w:val="24"/>
        </w:rPr>
      </w:pPr>
    </w:p>
    <w:p w:rsidR="008D2B23" w:rsidRPr="0058001A" w:rsidRDefault="008D2B23" w:rsidP="009D2DF9">
      <w:pPr>
        <w:pStyle w:val="KDPodnaslov2"/>
        <w:numPr>
          <w:ilvl w:val="1"/>
          <w:numId w:val="22"/>
        </w:numPr>
        <w:spacing w:before="0"/>
        <w:jc w:val="both"/>
        <w:rPr>
          <w:rFonts w:cs="Arial"/>
          <w:sz w:val="24"/>
          <w:szCs w:val="24"/>
        </w:rPr>
      </w:pPr>
      <w:bookmarkStart w:id="204" w:name="_Toc441651579"/>
      <w:bookmarkStart w:id="205" w:name="_Toc442559890"/>
      <w:r w:rsidRPr="0058001A">
        <w:rPr>
          <w:rFonts w:cs="Arial"/>
          <w:sz w:val="24"/>
          <w:szCs w:val="24"/>
        </w:rPr>
        <w:t>Обавезна садржина понуде</w:t>
      </w:r>
      <w:bookmarkEnd w:id="204"/>
      <w:bookmarkEnd w:id="205"/>
    </w:p>
    <w:p w:rsidR="00836B42" w:rsidRPr="0058001A" w:rsidRDefault="00836B42" w:rsidP="0058001A">
      <w:pPr>
        <w:pStyle w:val="KDParagraf"/>
        <w:spacing w:before="0"/>
        <w:rPr>
          <w:rFonts w:cs="Arial"/>
          <w:sz w:val="24"/>
          <w:szCs w:val="24"/>
        </w:rPr>
      </w:pPr>
      <w:r w:rsidRPr="0058001A">
        <w:rPr>
          <w:rFonts w:cs="Arial"/>
          <w:sz w:val="24"/>
          <w:szCs w:val="24"/>
          <w:lang w:val="ru-RU" w:bidi="en-US"/>
        </w:rPr>
        <w:t>Садржину понуде, поред Обрасца понуде, чине и сви остали докази</w:t>
      </w:r>
      <w:r w:rsidRPr="0058001A">
        <w:rPr>
          <w:rFonts w:cs="Arial"/>
          <w:sz w:val="24"/>
          <w:szCs w:val="24"/>
          <w:lang w:bidi="en-US"/>
        </w:rPr>
        <w:t>, који су наведени у конкурсној документацији, као и сви тражени прилози и изјаве</w:t>
      </w:r>
      <w:r w:rsidRPr="0058001A">
        <w:rPr>
          <w:rFonts w:cs="Arial"/>
          <w:sz w:val="24"/>
          <w:szCs w:val="24"/>
          <w:lang w:val="sr-Cyrl-RS" w:bidi="en-US"/>
        </w:rPr>
        <w:t xml:space="preserve"> (попуњени, потписани и печатом оверени)</w:t>
      </w:r>
      <w:r w:rsidRPr="0058001A">
        <w:rPr>
          <w:rFonts w:cs="Arial"/>
          <w:sz w:val="24"/>
          <w:szCs w:val="24"/>
          <w:lang w:bidi="en-US"/>
        </w:rPr>
        <w:t xml:space="preserve"> на начин предвиђен следећим ставом ове тачке</w:t>
      </w:r>
      <w:r w:rsidRPr="0058001A">
        <w:rPr>
          <w:rFonts w:cs="Arial"/>
          <w:sz w:val="24"/>
          <w:szCs w:val="24"/>
        </w:rPr>
        <w:t>:</w:t>
      </w:r>
    </w:p>
    <w:p w:rsidR="00817527" w:rsidRPr="00555BB8" w:rsidRDefault="00817527" w:rsidP="00817527">
      <w:pPr>
        <w:pStyle w:val="KDNabrajanje"/>
        <w:spacing w:before="0"/>
        <w:rPr>
          <w:rFonts w:cs="Arial"/>
          <w:sz w:val="24"/>
          <w:szCs w:val="24"/>
        </w:rPr>
      </w:pPr>
      <w:r>
        <w:rPr>
          <w:rFonts w:cs="Arial"/>
          <w:sz w:val="24"/>
          <w:szCs w:val="24"/>
          <w:lang w:val="sr-Cyrl-CS"/>
        </w:rPr>
        <w:t xml:space="preserve">попуњен, потписан и оверен </w:t>
      </w:r>
      <w:r w:rsidRPr="00555BB8">
        <w:rPr>
          <w:rFonts w:cs="Arial"/>
          <w:sz w:val="24"/>
          <w:szCs w:val="24"/>
        </w:rPr>
        <w:t xml:space="preserve">Образац понуде </w:t>
      </w:r>
    </w:p>
    <w:p w:rsidR="00817527" w:rsidRPr="00555BB8" w:rsidRDefault="00817527" w:rsidP="00817527">
      <w:pPr>
        <w:pStyle w:val="KDNabrajanje"/>
        <w:spacing w:before="0"/>
        <w:rPr>
          <w:rFonts w:cs="Arial"/>
          <w:sz w:val="24"/>
          <w:szCs w:val="24"/>
        </w:rPr>
      </w:pPr>
      <w:r>
        <w:rPr>
          <w:rFonts w:cs="Arial"/>
          <w:sz w:val="24"/>
          <w:szCs w:val="24"/>
          <w:lang w:val="sr-Cyrl-CS"/>
        </w:rPr>
        <w:t xml:space="preserve">попуњен, потписан и оверен </w:t>
      </w:r>
      <w:r w:rsidRPr="00555BB8">
        <w:rPr>
          <w:rFonts w:cs="Arial"/>
          <w:sz w:val="24"/>
          <w:szCs w:val="24"/>
        </w:rPr>
        <w:t xml:space="preserve">Структура цене </w:t>
      </w:r>
    </w:p>
    <w:p w:rsidR="00817527" w:rsidRPr="00555BB8" w:rsidRDefault="00817527" w:rsidP="00817527">
      <w:pPr>
        <w:pStyle w:val="KDNabrajanje"/>
        <w:spacing w:before="0"/>
        <w:rPr>
          <w:rFonts w:cs="Arial"/>
          <w:sz w:val="24"/>
          <w:szCs w:val="24"/>
        </w:rPr>
      </w:pPr>
      <w:r>
        <w:rPr>
          <w:rFonts w:cs="Arial"/>
          <w:sz w:val="24"/>
          <w:szCs w:val="24"/>
          <w:lang w:val="sr-Cyrl-CS"/>
        </w:rPr>
        <w:t xml:space="preserve">попуњен, потписан и оверен </w:t>
      </w:r>
      <w:r w:rsidRPr="00555BB8">
        <w:rPr>
          <w:rFonts w:cs="Arial"/>
          <w:sz w:val="24"/>
          <w:szCs w:val="24"/>
        </w:rPr>
        <w:t xml:space="preserve">Изјава о независној понуди </w:t>
      </w:r>
    </w:p>
    <w:p w:rsidR="00817527" w:rsidRPr="00555BB8" w:rsidRDefault="00817527" w:rsidP="00817527">
      <w:pPr>
        <w:pStyle w:val="KDNabrajanje"/>
        <w:spacing w:before="0"/>
        <w:rPr>
          <w:rFonts w:cs="Arial"/>
          <w:sz w:val="24"/>
          <w:szCs w:val="24"/>
        </w:rPr>
      </w:pPr>
      <w:r>
        <w:rPr>
          <w:rFonts w:cs="Arial"/>
          <w:sz w:val="24"/>
          <w:szCs w:val="24"/>
          <w:lang w:val="sr-Cyrl-CS"/>
        </w:rPr>
        <w:t xml:space="preserve">попуњен, потписан и оверен </w:t>
      </w:r>
      <w:r w:rsidRPr="00555BB8">
        <w:rPr>
          <w:rFonts w:cs="Arial"/>
          <w:sz w:val="24"/>
          <w:szCs w:val="24"/>
        </w:rPr>
        <w:t xml:space="preserve">Изјава у складу са чланом 75. став 2. Закона </w:t>
      </w:r>
    </w:p>
    <w:p w:rsidR="00817527" w:rsidRPr="00555BB8" w:rsidRDefault="00817527" w:rsidP="00817527">
      <w:pPr>
        <w:pStyle w:val="KDNabrajanje"/>
        <w:spacing w:before="0"/>
        <w:rPr>
          <w:rFonts w:cs="Arial"/>
          <w:sz w:val="24"/>
          <w:szCs w:val="24"/>
        </w:rPr>
      </w:pPr>
      <w:r>
        <w:rPr>
          <w:rFonts w:cs="Arial"/>
          <w:sz w:val="24"/>
          <w:szCs w:val="24"/>
          <w:lang w:val="sr-Cyrl-CS"/>
        </w:rPr>
        <w:t>попуњен, потписан и оверен образац Референтна листа</w:t>
      </w:r>
    </w:p>
    <w:p w:rsidR="0005487B" w:rsidRPr="0005487B" w:rsidRDefault="00817527" w:rsidP="0005487B">
      <w:pPr>
        <w:pStyle w:val="KDNabrajanje"/>
        <w:spacing w:before="0"/>
        <w:rPr>
          <w:rFonts w:cs="Arial"/>
          <w:sz w:val="24"/>
          <w:szCs w:val="24"/>
        </w:rPr>
      </w:pPr>
      <w:r w:rsidRPr="0005487B">
        <w:rPr>
          <w:rFonts w:cs="Arial"/>
          <w:sz w:val="24"/>
          <w:szCs w:val="24"/>
          <w:lang w:val="sr-Cyrl-CS"/>
        </w:rPr>
        <w:t>попуњен, потписан и оверен образац Потврда</w:t>
      </w:r>
      <w:r w:rsidR="0005487B" w:rsidRPr="0005487B">
        <w:rPr>
          <w:rFonts w:cs="Arial"/>
          <w:color w:val="000000" w:themeColor="text1"/>
          <w:sz w:val="24"/>
          <w:szCs w:val="24"/>
        </w:rPr>
        <w:t xml:space="preserve"> Наручиоца</w:t>
      </w:r>
    </w:p>
    <w:p w:rsidR="00817527" w:rsidRPr="00555BB8" w:rsidRDefault="00817527" w:rsidP="00817527">
      <w:pPr>
        <w:pStyle w:val="KDNabrajanje"/>
        <w:spacing w:before="0"/>
        <w:rPr>
          <w:rFonts w:cs="Arial"/>
          <w:sz w:val="24"/>
          <w:szCs w:val="24"/>
        </w:rPr>
      </w:pPr>
      <w:r>
        <w:rPr>
          <w:rFonts w:cs="Arial"/>
          <w:sz w:val="24"/>
          <w:szCs w:val="24"/>
          <w:lang w:val="sr-Cyrl-CS"/>
        </w:rPr>
        <w:t>попуњен, потписан и оверен образац Изјава понуђача о кадровском капацитету</w:t>
      </w:r>
    </w:p>
    <w:p w:rsidR="00817527" w:rsidRPr="00555BB8" w:rsidRDefault="00817527" w:rsidP="00817527">
      <w:pPr>
        <w:pStyle w:val="KDNabrajanje"/>
        <w:spacing w:before="0"/>
        <w:rPr>
          <w:rFonts w:cs="Arial"/>
          <w:sz w:val="24"/>
          <w:szCs w:val="24"/>
        </w:rPr>
      </w:pPr>
      <w:r>
        <w:rPr>
          <w:rFonts w:cs="Arial"/>
          <w:sz w:val="24"/>
          <w:szCs w:val="24"/>
          <w:lang w:val="sr-Cyrl-CS"/>
        </w:rPr>
        <w:t xml:space="preserve">попуњен, потписан и оверен </w:t>
      </w:r>
      <w:r w:rsidRPr="00555BB8">
        <w:rPr>
          <w:rFonts w:cs="Arial"/>
          <w:sz w:val="24"/>
          <w:szCs w:val="24"/>
        </w:rPr>
        <w:t>Образац трошкова припреме понуде</w:t>
      </w:r>
      <w:r>
        <w:rPr>
          <w:rFonts w:cs="Arial"/>
          <w:sz w:val="24"/>
          <w:szCs w:val="24"/>
          <w:lang w:val="sr-Cyrl-CS"/>
        </w:rPr>
        <w:t xml:space="preserve">, </w:t>
      </w:r>
      <w:r w:rsidRPr="00555BB8">
        <w:rPr>
          <w:rFonts w:cs="Arial"/>
          <w:sz w:val="24"/>
          <w:szCs w:val="24"/>
        </w:rPr>
        <w:t>ако понуђач захтева надокнаду трошкова у складу са чл.</w:t>
      </w:r>
      <w:r>
        <w:rPr>
          <w:rFonts w:cs="Arial"/>
          <w:sz w:val="24"/>
          <w:szCs w:val="24"/>
          <w:lang w:val="sr-Cyrl-CS"/>
        </w:rPr>
        <w:t xml:space="preserve"> </w:t>
      </w:r>
      <w:r w:rsidRPr="00555BB8">
        <w:rPr>
          <w:rFonts w:cs="Arial"/>
          <w:sz w:val="24"/>
          <w:szCs w:val="24"/>
        </w:rPr>
        <w:t>88 Закона</w:t>
      </w:r>
    </w:p>
    <w:p w:rsidR="00817527" w:rsidRPr="00555BB8" w:rsidRDefault="00817527" w:rsidP="00817527">
      <w:pPr>
        <w:pStyle w:val="KDNabrajanje"/>
        <w:spacing w:before="0"/>
        <w:rPr>
          <w:rFonts w:cs="Arial"/>
          <w:sz w:val="24"/>
          <w:szCs w:val="24"/>
        </w:rPr>
      </w:pPr>
      <w:r>
        <w:rPr>
          <w:rFonts w:cs="Arial"/>
          <w:sz w:val="24"/>
          <w:szCs w:val="24"/>
          <w:lang w:val="sr-Cyrl-CS"/>
        </w:rPr>
        <w:t>о</w:t>
      </w:r>
      <w:r w:rsidRPr="00555BB8">
        <w:rPr>
          <w:rFonts w:cs="Arial"/>
          <w:sz w:val="24"/>
          <w:szCs w:val="24"/>
          <w:lang w:val="sr-Cyrl-CS"/>
        </w:rPr>
        <w:t xml:space="preserve">влашћење </w:t>
      </w:r>
      <w:r>
        <w:rPr>
          <w:rFonts w:cs="Arial"/>
          <w:sz w:val="24"/>
          <w:szCs w:val="24"/>
          <w:lang w:val="sr-Cyrl-CS"/>
        </w:rPr>
        <w:t xml:space="preserve">за потписника понуде </w:t>
      </w:r>
      <w:r w:rsidRPr="00555BB8">
        <w:rPr>
          <w:rFonts w:cs="Arial"/>
          <w:sz w:val="24"/>
          <w:szCs w:val="24"/>
          <w:lang w:val="sr-Cyrl-CS"/>
        </w:rPr>
        <w:t>из тачке 6.2 Конкурсне документације</w:t>
      </w:r>
    </w:p>
    <w:p w:rsidR="00817527" w:rsidRPr="00555BB8" w:rsidRDefault="00817527" w:rsidP="00817527">
      <w:pPr>
        <w:pStyle w:val="KDNabrajanje"/>
        <w:spacing w:before="0"/>
        <w:rPr>
          <w:rFonts w:cs="Arial"/>
          <w:color w:val="000000" w:themeColor="text1"/>
          <w:sz w:val="24"/>
          <w:szCs w:val="24"/>
        </w:rPr>
      </w:pPr>
      <w:r w:rsidRPr="00555BB8">
        <w:rPr>
          <w:rFonts w:cs="Arial"/>
          <w:sz w:val="24"/>
          <w:szCs w:val="24"/>
        </w:rPr>
        <w:t>обрасц</w:t>
      </w:r>
      <w:r w:rsidRPr="00555BB8">
        <w:rPr>
          <w:rFonts w:cs="Arial"/>
          <w:sz w:val="24"/>
          <w:szCs w:val="24"/>
          <w:lang w:val="sr-Cyrl-CS"/>
        </w:rPr>
        <w:t>и</w:t>
      </w:r>
      <w:r w:rsidRPr="00555BB8">
        <w:rPr>
          <w:rFonts w:cs="Arial"/>
          <w:sz w:val="24"/>
          <w:szCs w:val="24"/>
        </w:rPr>
        <w:t>, изјаве и доказ</w:t>
      </w:r>
      <w:r w:rsidRPr="00555BB8">
        <w:rPr>
          <w:rFonts w:cs="Arial"/>
          <w:sz w:val="24"/>
          <w:szCs w:val="24"/>
          <w:lang w:val="sr-Cyrl-CS"/>
        </w:rPr>
        <w:t>и</w:t>
      </w:r>
      <w:r w:rsidRPr="00555BB8">
        <w:rPr>
          <w:rFonts w:cs="Arial"/>
          <w:sz w:val="24"/>
          <w:szCs w:val="24"/>
        </w:rPr>
        <w:t xml:space="preserve"> одређене тачком 6.</w:t>
      </w:r>
      <w:r w:rsidRPr="00555BB8">
        <w:rPr>
          <w:rFonts w:cs="Arial"/>
          <w:sz w:val="24"/>
          <w:szCs w:val="24"/>
          <w:lang w:val="sr-Cyrl-CS"/>
        </w:rPr>
        <w:t>9</w:t>
      </w:r>
      <w:r w:rsidRPr="00555BB8">
        <w:rPr>
          <w:rFonts w:cs="Arial"/>
          <w:sz w:val="24"/>
          <w:szCs w:val="24"/>
        </w:rPr>
        <w:t xml:space="preserve"> или 6.1</w:t>
      </w:r>
      <w:r w:rsidRPr="00555BB8">
        <w:rPr>
          <w:rFonts w:cs="Arial"/>
          <w:sz w:val="24"/>
          <w:szCs w:val="24"/>
          <w:lang w:val="sr-Cyrl-CS"/>
        </w:rPr>
        <w:t>0</w:t>
      </w:r>
      <w:r w:rsidRPr="00555BB8">
        <w:rPr>
          <w:rFonts w:cs="Arial"/>
          <w:sz w:val="24"/>
          <w:szCs w:val="24"/>
        </w:rPr>
        <w:t xml:space="preserve"> овог упутства у случају да понуђач подноси понуду са подизвођачем или заједничку понуду подноси </w:t>
      </w:r>
      <w:r w:rsidRPr="00555BB8">
        <w:rPr>
          <w:rFonts w:cs="Arial"/>
          <w:color w:val="000000" w:themeColor="text1"/>
          <w:sz w:val="24"/>
          <w:szCs w:val="24"/>
        </w:rPr>
        <w:t>група понуђача</w:t>
      </w:r>
    </w:p>
    <w:p w:rsidR="00817527" w:rsidRPr="00555BB8" w:rsidRDefault="00817527" w:rsidP="00817527">
      <w:pPr>
        <w:pStyle w:val="KDNabrajanje"/>
        <w:spacing w:before="0"/>
        <w:rPr>
          <w:rFonts w:cs="Arial"/>
          <w:color w:val="000000" w:themeColor="text1"/>
          <w:sz w:val="24"/>
          <w:szCs w:val="24"/>
        </w:rPr>
      </w:pPr>
      <w:r w:rsidRPr="00555BB8">
        <w:rPr>
          <w:rFonts w:cs="Arial"/>
          <w:color w:val="000000" w:themeColor="text1"/>
          <w:sz w:val="24"/>
          <w:szCs w:val="24"/>
        </w:rPr>
        <w:t xml:space="preserve">потписан и печатом оверен „Модел уговора“ </w:t>
      </w:r>
    </w:p>
    <w:p w:rsidR="00817527" w:rsidRDefault="00817527" w:rsidP="00817527">
      <w:pPr>
        <w:pStyle w:val="KDNabrajanje"/>
        <w:spacing w:before="0"/>
        <w:rPr>
          <w:rFonts w:cs="Arial"/>
          <w:color w:val="000000" w:themeColor="text1"/>
          <w:sz w:val="24"/>
          <w:szCs w:val="24"/>
        </w:rPr>
      </w:pPr>
      <w:r w:rsidRPr="00555BB8">
        <w:rPr>
          <w:rFonts w:cs="Arial"/>
          <w:color w:val="000000" w:themeColor="text1"/>
          <w:sz w:val="24"/>
          <w:szCs w:val="24"/>
        </w:rPr>
        <w:t xml:space="preserve">докази о испуњености услова </w:t>
      </w:r>
      <w:r w:rsidRPr="00555BB8">
        <w:rPr>
          <w:rFonts w:cs="Arial"/>
          <w:color w:val="000000" w:themeColor="text1"/>
          <w:sz w:val="24"/>
          <w:szCs w:val="24"/>
          <w:lang w:bidi="en-US"/>
        </w:rPr>
        <w:t>из чл. 76.</w:t>
      </w:r>
      <w:r w:rsidRPr="00555BB8">
        <w:rPr>
          <w:rFonts w:cs="Arial"/>
          <w:color w:val="000000" w:themeColor="text1"/>
          <w:sz w:val="24"/>
          <w:szCs w:val="24"/>
        </w:rPr>
        <w:t xml:space="preserve"> Закона у складу са чланом 77. Закон и Одељком 4. конкурсне документације </w:t>
      </w:r>
    </w:p>
    <w:p w:rsidR="00817527" w:rsidRPr="009F0DC2" w:rsidRDefault="00817527" w:rsidP="00817527">
      <w:pPr>
        <w:pStyle w:val="KDNabrajanje"/>
        <w:spacing w:before="0"/>
        <w:rPr>
          <w:rFonts w:cs="Arial"/>
          <w:color w:val="000000" w:themeColor="text1"/>
          <w:sz w:val="24"/>
          <w:szCs w:val="24"/>
        </w:rPr>
      </w:pPr>
      <w:r>
        <w:rPr>
          <w:rFonts w:cs="Arial"/>
          <w:color w:val="000000" w:themeColor="text1"/>
          <w:sz w:val="24"/>
          <w:szCs w:val="24"/>
        </w:rPr>
        <w:t>потписана и оверенаТехничка спецификација</w:t>
      </w:r>
    </w:p>
    <w:p w:rsidR="008D2B23" w:rsidRPr="0058001A" w:rsidRDefault="008D2B23" w:rsidP="0058001A">
      <w:pPr>
        <w:pStyle w:val="KDParagraf"/>
        <w:spacing w:before="0"/>
        <w:rPr>
          <w:rFonts w:cs="Arial"/>
          <w:sz w:val="24"/>
          <w:szCs w:val="24"/>
          <w:lang w:val="ru-RU"/>
        </w:rPr>
      </w:pPr>
      <w:r w:rsidRPr="0058001A">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58001A" w:rsidRDefault="008D2B23" w:rsidP="0058001A">
      <w:pPr>
        <w:pStyle w:val="KDParagraf"/>
        <w:spacing w:before="0"/>
        <w:rPr>
          <w:rFonts w:cs="Arial"/>
          <w:sz w:val="24"/>
          <w:szCs w:val="24"/>
          <w:lang w:val="ru-RU"/>
        </w:rPr>
      </w:pPr>
      <w:r w:rsidRPr="0058001A">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58001A" w:rsidRDefault="008D2B23" w:rsidP="0058001A">
      <w:pPr>
        <w:pStyle w:val="KDParagraf"/>
        <w:spacing w:before="0"/>
        <w:rPr>
          <w:rFonts w:eastAsia="TimesNewRomanPS-BoldMT" w:cs="Arial"/>
          <w:bCs/>
          <w:color w:val="000000"/>
          <w:sz w:val="24"/>
          <w:szCs w:val="24"/>
          <w:lang w:val="ru-RU"/>
        </w:rPr>
      </w:pPr>
    </w:p>
    <w:p w:rsidR="008D2B23" w:rsidRPr="0058001A" w:rsidRDefault="003C4E60" w:rsidP="009D2DF9">
      <w:pPr>
        <w:pStyle w:val="KDPodnaslov2"/>
        <w:numPr>
          <w:ilvl w:val="1"/>
          <w:numId w:val="22"/>
        </w:numPr>
        <w:spacing w:before="0"/>
        <w:jc w:val="both"/>
        <w:rPr>
          <w:rFonts w:cs="Arial"/>
          <w:sz w:val="24"/>
          <w:szCs w:val="24"/>
        </w:rPr>
      </w:pPr>
      <w:bookmarkStart w:id="206" w:name="_Toc441651580"/>
      <w:bookmarkStart w:id="207" w:name="_Toc442559891"/>
      <w:r w:rsidRPr="0058001A">
        <w:rPr>
          <w:rFonts w:cs="Arial"/>
          <w:sz w:val="24"/>
          <w:szCs w:val="24"/>
          <w:lang w:val="sr-Cyrl-RS"/>
        </w:rPr>
        <w:t>П</w:t>
      </w:r>
      <w:r w:rsidRPr="0058001A">
        <w:rPr>
          <w:rFonts w:cs="Arial"/>
          <w:sz w:val="24"/>
          <w:szCs w:val="24"/>
        </w:rPr>
        <w:t>одношење и</w:t>
      </w:r>
      <w:r w:rsidR="008D2B23" w:rsidRPr="0058001A">
        <w:rPr>
          <w:rFonts w:cs="Arial"/>
          <w:sz w:val="24"/>
          <w:szCs w:val="24"/>
        </w:rPr>
        <w:t xml:space="preserve"> отварање понуда</w:t>
      </w:r>
      <w:bookmarkEnd w:id="206"/>
      <w:bookmarkEnd w:id="207"/>
    </w:p>
    <w:p w:rsidR="00836B42" w:rsidRPr="0058001A" w:rsidRDefault="00836B42" w:rsidP="0058001A">
      <w:pPr>
        <w:pStyle w:val="KDParagraf"/>
        <w:spacing w:before="0"/>
        <w:rPr>
          <w:rFonts w:cs="Arial"/>
          <w:sz w:val="24"/>
          <w:szCs w:val="24"/>
          <w:lang w:val="sr-Cyrl-CS"/>
        </w:rPr>
      </w:pPr>
      <w:r w:rsidRPr="0058001A">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58001A">
        <w:rPr>
          <w:rFonts w:cs="Arial"/>
          <w:sz w:val="24"/>
          <w:szCs w:val="24"/>
          <w:lang w:val="sr-Cyrl-RS"/>
        </w:rPr>
        <w:t>е</w:t>
      </w:r>
      <w:r w:rsidRPr="0058001A">
        <w:rPr>
          <w:rFonts w:cs="Arial"/>
          <w:sz w:val="24"/>
          <w:szCs w:val="24"/>
          <w:lang w:val="sr-Cyrl-CS"/>
        </w:rPr>
        <w:t>.</w:t>
      </w:r>
    </w:p>
    <w:p w:rsidR="00836B42" w:rsidRPr="0058001A" w:rsidRDefault="00836B42" w:rsidP="0058001A">
      <w:pPr>
        <w:pStyle w:val="KDParagraf"/>
        <w:spacing w:before="0"/>
        <w:rPr>
          <w:rFonts w:cs="Arial"/>
          <w:sz w:val="24"/>
          <w:szCs w:val="24"/>
          <w:lang w:val="sr-Cyrl-CS"/>
        </w:rPr>
      </w:pPr>
      <w:r w:rsidRPr="0058001A">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836B42" w:rsidRPr="0058001A" w:rsidRDefault="00836B42" w:rsidP="0058001A">
      <w:pPr>
        <w:pStyle w:val="KDParagraf"/>
        <w:spacing w:before="0"/>
        <w:rPr>
          <w:rFonts w:cs="Arial"/>
          <w:sz w:val="24"/>
          <w:szCs w:val="24"/>
          <w:lang w:val="ru-RU"/>
        </w:rPr>
      </w:pPr>
      <w:r w:rsidRPr="0058001A">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7C47AB">
        <w:rPr>
          <w:rFonts w:cs="Arial"/>
          <w:sz w:val="24"/>
          <w:szCs w:val="24"/>
          <w:lang w:val="ru-RU"/>
        </w:rPr>
        <w:t xml:space="preserve">добара: </w:t>
      </w:r>
      <w:r w:rsidR="007C47AB" w:rsidRPr="00791D2F">
        <w:rPr>
          <w:rFonts w:cs="Arial"/>
          <w:sz w:val="24"/>
          <w:szCs w:val="24"/>
          <w:lang w:val="ru-RU"/>
        </w:rPr>
        <w:t>Набавка и уградња регулационе склопке за монофазни блок трансформатор 110/6 КВ</w:t>
      </w:r>
      <w:r w:rsidR="007C47AB">
        <w:rPr>
          <w:rFonts w:cs="Arial"/>
          <w:sz w:val="24"/>
          <w:szCs w:val="24"/>
          <w:lang w:val="ru-RU"/>
        </w:rPr>
        <w:t xml:space="preserve">, </w:t>
      </w:r>
      <w:r w:rsidRPr="0058001A">
        <w:rPr>
          <w:rFonts w:cs="Arial"/>
          <w:sz w:val="24"/>
          <w:szCs w:val="24"/>
          <w:lang w:val="ru-RU"/>
        </w:rPr>
        <w:t>Јавна набавка број ЈН/</w:t>
      </w:r>
      <w:r w:rsidR="00791D2F">
        <w:rPr>
          <w:rFonts w:cs="Arial"/>
          <w:sz w:val="24"/>
          <w:szCs w:val="24"/>
          <w:lang w:val="sr-Cyrl-RS"/>
        </w:rPr>
        <w:t>2000/0355/2016</w:t>
      </w:r>
      <w:r w:rsidRPr="0058001A">
        <w:rPr>
          <w:rFonts w:cs="Arial"/>
          <w:sz w:val="24"/>
          <w:szCs w:val="24"/>
          <w:lang w:val="ru-RU"/>
        </w:rPr>
        <w:t xml:space="preserve"> - НЕ ОТВАРАТИ“.</w:t>
      </w:r>
    </w:p>
    <w:p w:rsidR="00836B42" w:rsidRPr="0058001A" w:rsidRDefault="00836B42" w:rsidP="0058001A">
      <w:pPr>
        <w:pStyle w:val="KDParagraf"/>
        <w:spacing w:before="0"/>
        <w:rPr>
          <w:rFonts w:cs="Arial"/>
          <w:sz w:val="24"/>
          <w:szCs w:val="24"/>
        </w:rPr>
      </w:pPr>
      <w:r w:rsidRPr="0058001A">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E85598" w:rsidRPr="0058001A">
        <w:rPr>
          <w:rFonts w:cs="Arial"/>
          <w:sz w:val="24"/>
          <w:szCs w:val="24"/>
          <w:lang w:val="sr-Cyrl-RS"/>
        </w:rPr>
        <w:t xml:space="preserve"> </w:t>
      </w:r>
      <w:r w:rsidRPr="0058001A">
        <w:rPr>
          <w:rFonts w:cs="Arial"/>
          <w:sz w:val="24"/>
          <w:szCs w:val="24"/>
        </w:rPr>
        <w:t>за учествовање у овом поступку (пожељно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36B42" w:rsidRPr="0058001A" w:rsidRDefault="00836B42" w:rsidP="0058001A">
      <w:pPr>
        <w:pStyle w:val="KDParagraf"/>
        <w:spacing w:before="0"/>
        <w:rPr>
          <w:rFonts w:cs="Arial"/>
          <w:sz w:val="24"/>
          <w:szCs w:val="24"/>
        </w:rPr>
      </w:pPr>
      <w:r w:rsidRPr="0058001A">
        <w:rPr>
          <w:rFonts w:cs="Arial"/>
          <w:sz w:val="24"/>
          <w:szCs w:val="24"/>
        </w:rPr>
        <w:t>Комисија за јавну набавку води записник о отварању понуда у који се уносе подаци у складу са Законом.</w:t>
      </w:r>
    </w:p>
    <w:p w:rsidR="00836B42" w:rsidRPr="0058001A" w:rsidRDefault="00836B42" w:rsidP="0058001A">
      <w:pPr>
        <w:pStyle w:val="KDParagraf"/>
        <w:spacing w:before="0"/>
        <w:rPr>
          <w:rFonts w:cs="Arial"/>
          <w:sz w:val="24"/>
          <w:szCs w:val="24"/>
        </w:rPr>
      </w:pPr>
      <w:r w:rsidRPr="0058001A">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36B42" w:rsidRPr="0058001A" w:rsidRDefault="00836B42" w:rsidP="0058001A">
      <w:pPr>
        <w:pStyle w:val="KDParagraf"/>
        <w:spacing w:before="0"/>
        <w:rPr>
          <w:rFonts w:cs="Arial"/>
          <w:sz w:val="24"/>
          <w:szCs w:val="24"/>
        </w:rPr>
      </w:pPr>
      <w:r w:rsidRPr="0058001A">
        <w:rPr>
          <w:rFonts w:cs="Arial"/>
          <w:sz w:val="24"/>
          <w:szCs w:val="24"/>
        </w:rPr>
        <w:lastRenderedPageBreak/>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58001A" w:rsidRDefault="008D2B23" w:rsidP="0058001A">
      <w:pPr>
        <w:pStyle w:val="KDParagraf"/>
        <w:spacing w:before="0"/>
        <w:rPr>
          <w:rFonts w:cs="Arial"/>
          <w:sz w:val="24"/>
          <w:szCs w:val="24"/>
        </w:rPr>
      </w:pPr>
    </w:p>
    <w:p w:rsidR="008D2B23" w:rsidRPr="0058001A" w:rsidRDefault="008D2B23" w:rsidP="009D2DF9">
      <w:pPr>
        <w:pStyle w:val="KDPodnaslov2"/>
        <w:numPr>
          <w:ilvl w:val="1"/>
          <w:numId w:val="22"/>
        </w:numPr>
        <w:spacing w:before="0"/>
        <w:jc w:val="both"/>
        <w:rPr>
          <w:rFonts w:cs="Arial"/>
          <w:sz w:val="24"/>
          <w:szCs w:val="24"/>
        </w:rPr>
      </w:pPr>
      <w:bookmarkStart w:id="208" w:name="_Toc441651581"/>
      <w:bookmarkStart w:id="209" w:name="_Toc442559892"/>
      <w:r w:rsidRPr="0058001A">
        <w:rPr>
          <w:rFonts w:cs="Arial"/>
          <w:sz w:val="24"/>
          <w:szCs w:val="24"/>
        </w:rPr>
        <w:t>Начин подношења понуде</w:t>
      </w:r>
      <w:bookmarkEnd w:id="208"/>
      <w:bookmarkEnd w:id="209"/>
    </w:p>
    <w:p w:rsidR="008D2B23" w:rsidRPr="0058001A" w:rsidRDefault="008D2B23" w:rsidP="0058001A">
      <w:pPr>
        <w:pStyle w:val="KDParagraf"/>
        <w:spacing w:before="0"/>
        <w:rPr>
          <w:rFonts w:cs="Arial"/>
          <w:sz w:val="24"/>
          <w:szCs w:val="24"/>
          <w:lang w:val="ru-RU"/>
        </w:rPr>
      </w:pPr>
      <w:r w:rsidRPr="0058001A">
        <w:rPr>
          <w:rFonts w:cs="Arial"/>
          <w:sz w:val="24"/>
          <w:szCs w:val="24"/>
          <w:lang w:val="ru-RU"/>
        </w:rPr>
        <w:t>Понуђач може поднети само једну понуду.</w:t>
      </w:r>
    </w:p>
    <w:p w:rsidR="008D2B23" w:rsidRPr="0058001A" w:rsidRDefault="008D2B23" w:rsidP="0058001A">
      <w:pPr>
        <w:pStyle w:val="KDParagraf"/>
        <w:spacing w:before="0"/>
        <w:rPr>
          <w:rFonts w:cs="Arial"/>
          <w:sz w:val="24"/>
          <w:szCs w:val="24"/>
          <w:lang w:val="ru-RU"/>
        </w:rPr>
      </w:pPr>
      <w:r w:rsidRPr="0058001A">
        <w:rPr>
          <w:rFonts w:cs="Arial"/>
          <w:sz w:val="24"/>
          <w:szCs w:val="24"/>
          <w:lang w:val="ru-RU"/>
        </w:rPr>
        <w:t>Понуду може поднети понуђач самостално, група понуђача, као и понуђач са подизвођачем.</w:t>
      </w:r>
    </w:p>
    <w:p w:rsidR="008D2B23" w:rsidRPr="0058001A" w:rsidRDefault="008D2B23" w:rsidP="0058001A">
      <w:pPr>
        <w:pStyle w:val="KDParagraf"/>
        <w:spacing w:before="0"/>
        <w:rPr>
          <w:rFonts w:cs="Arial"/>
          <w:sz w:val="24"/>
          <w:szCs w:val="24"/>
        </w:rPr>
      </w:pPr>
      <w:r w:rsidRPr="0058001A">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58001A" w:rsidRDefault="008D2B23" w:rsidP="0058001A">
      <w:pPr>
        <w:pStyle w:val="KDParagraf"/>
        <w:spacing w:before="0"/>
        <w:rPr>
          <w:rFonts w:cs="Arial"/>
          <w:sz w:val="24"/>
          <w:szCs w:val="24"/>
        </w:rPr>
      </w:pPr>
      <w:r w:rsidRPr="0058001A">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58001A" w:rsidRDefault="008D2B23" w:rsidP="0058001A">
      <w:pPr>
        <w:pStyle w:val="KDParagraf"/>
        <w:spacing w:before="0"/>
        <w:rPr>
          <w:rFonts w:cs="Arial"/>
          <w:sz w:val="24"/>
          <w:szCs w:val="24"/>
        </w:rPr>
      </w:pPr>
      <w:r w:rsidRPr="0058001A">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58001A" w:rsidRDefault="008D2B23" w:rsidP="0058001A">
      <w:pPr>
        <w:pStyle w:val="KDParagraf"/>
        <w:spacing w:before="0"/>
        <w:rPr>
          <w:rFonts w:cs="Arial"/>
          <w:sz w:val="24"/>
          <w:szCs w:val="24"/>
        </w:rPr>
      </w:pPr>
    </w:p>
    <w:p w:rsidR="008D2B23" w:rsidRPr="0058001A" w:rsidRDefault="008D2B23" w:rsidP="009D2DF9">
      <w:pPr>
        <w:pStyle w:val="KDPodnaslov2"/>
        <w:numPr>
          <w:ilvl w:val="1"/>
          <w:numId w:val="22"/>
        </w:numPr>
        <w:spacing w:before="0"/>
        <w:jc w:val="both"/>
        <w:rPr>
          <w:rFonts w:cs="Arial"/>
          <w:sz w:val="24"/>
          <w:szCs w:val="24"/>
        </w:rPr>
      </w:pPr>
      <w:bookmarkStart w:id="210" w:name="_Toc441651582"/>
      <w:bookmarkStart w:id="211" w:name="_Toc442559893"/>
      <w:r w:rsidRPr="0058001A">
        <w:rPr>
          <w:rFonts w:cs="Arial"/>
          <w:sz w:val="24"/>
          <w:szCs w:val="24"/>
        </w:rPr>
        <w:t>Измена, допуна и опозив понуде</w:t>
      </w:r>
      <w:bookmarkEnd w:id="210"/>
      <w:bookmarkEnd w:id="211"/>
    </w:p>
    <w:p w:rsidR="00836B42" w:rsidRPr="0058001A" w:rsidRDefault="00836B42" w:rsidP="0058001A">
      <w:pPr>
        <w:pStyle w:val="KDParagraf"/>
        <w:spacing w:before="0"/>
        <w:rPr>
          <w:rFonts w:cs="Arial"/>
          <w:sz w:val="24"/>
          <w:szCs w:val="24"/>
          <w:lang w:val="ru-RU"/>
        </w:rPr>
      </w:pPr>
      <w:r w:rsidRPr="0058001A">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добара: </w:t>
      </w:r>
      <w:r w:rsidR="007C47AB" w:rsidRPr="00791D2F">
        <w:rPr>
          <w:rFonts w:cs="Arial"/>
          <w:sz w:val="24"/>
          <w:szCs w:val="24"/>
          <w:lang w:val="ru-RU"/>
        </w:rPr>
        <w:t>Набавка и уградња регулационе склопке за монофазни блок трансформатор 110/6 КВ</w:t>
      </w:r>
      <w:r w:rsidR="007C47AB">
        <w:rPr>
          <w:rFonts w:cs="Arial"/>
          <w:sz w:val="24"/>
          <w:szCs w:val="24"/>
          <w:lang w:val="ru-RU"/>
        </w:rPr>
        <w:t xml:space="preserve">, </w:t>
      </w:r>
      <w:r w:rsidRPr="0058001A">
        <w:rPr>
          <w:rFonts w:cs="Arial"/>
          <w:sz w:val="24"/>
          <w:szCs w:val="24"/>
          <w:lang w:val="ru-RU"/>
        </w:rPr>
        <w:t>Јавна набавка број ЈН/</w:t>
      </w:r>
      <w:r w:rsidR="00791D2F">
        <w:rPr>
          <w:rFonts w:cs="Arial"/>
          <w:sz w:val="24"/>
          <w:szCs w:val="24"/>
          <w:lang w:val="sr-Cyrl-RS"/>
        </w:rPr>
        <w:t>2000/0355/2016</w:t>
      </w:r>
      <w:r w:rsidRPr="0058001A">
        <w:rPr>
          <w:rFonts w:cs="Arial"/>
          <w:sz w:val="24"/>
          <w:szCs w:val="24"/>
          <w:lang w:val="ru-RU"/>
        </w:rPr>
        <w:t xml:space="preserve"> - НЕ ОТВАРАТИ“. </w:t>
      </w:r>
    </w:p>
    <w:p w:rsidR="00836B42" w:rsidRPr="0058001A" w:rsidRDefault="00836B42" w:rsidP="0058001A">
      <w:pPr>
        <w:pStyle w:val="KDParagraf"/>
        <w:spacing w:before="0"/>
        <w:rPr>
          <w:rFonts w:cs="Arial"/>
          <w:sz w:val="24"/>
          <w:szCs w:val="24"/>
        </w:rPr>
      </w:pPr>
      <w:r w:rsidRPr="0058001A">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E85598" w:rsidRPr="0058001A">
        <w:rPr>
          <w:rFonts w:cs="Arial"/>
          <w:sz w:val="24"/>
          <w:szCs w:val="24"/>
          <w:lang w:val="sr-Cyrl-RS"/>
        </w:rPr>
        <w:t xml:space="preserve"> </w:t>
      </w:r>
      <w:r w:rsidRPr="0058001A">
        <w:rPr>
          <w:rFonts w:cs="Arial"/>
          <w:sz w:val="24"/>
          <w:szCs w:val="24"/>
        </w:rPr>
        <w:t>измена или допуна односи.</w:t>
      </w:r>
    </w:p>
    <w:p w:rsidR="00836B42" w:rsidRPr="0058001A" w:rsidRDefault="00836B42" w:rsidP="0058001A">
      <w:pPr>
        <w:pStyle w:val="KDParagraf"/>
        <w:spacing w:before="0"/>
        <w:rPr>
          <w:rFonts w:cs="Arial"/>
          <w:sz w:val="24"/>
          <w:szCs w:val="24"/>
          <w:lang w:val="ru-RU"/>
        </w:rPr>
      </w:pPr>
      <w:r w:rsidRPr="0058001A">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Pr="0058001A">
        <w:rPr>
          <w:rFonts w:cs="Arial"/>
          <w:sz w:val="24"/>
          <w:szCs w:val="24"/>
          <w:lang w:val="ru-RU"/>
        </w:rPr>
        <w:t xml:space="preserve"> добара: </w:t>
      </w:r>
      <w:r w:rsidR="007C47AB" w:rsidRPr="00791D2F">
        <w:rPr>
          <w:rFonts w:cs="Arial"/>
          <w:sz w:val="24"/>
          <w:szCs w:val="24"/>
          <w:lang w:val="ru-RU"/>
        </w:rPr>
        <w:t>Набавка и уградња регулационе склопке за монофазни блок трансформатор 110/6 КВ</w:t>
      </w:r>
      <w:r w:rsidR="007C47AB">
        <w:rPr>
          <w:rFonts w:cs="Arial"/>
          <w:sz w:val="24"/>
          <w:szCs w:val="24"/>
          <w:lang w:val="ru-RU"/>
        </w:rPr>
        <w:t xml:space="preserve">, </w:t>
      </w:r>
      <w:r w:rsidRPr="0058001A">
        <w:rPr>
          <w:rFonts w:cs="Arial"/>
          <w:sz w:val="24"/>
          <w:szCs w:val="24"/>
          <w:lang w:val="ru-RU"/>
        </w:rPr>
        <w:t>Јавна набавка број ЈН/</w:t>
      </w:r>
      <w:r w:rsidR="00791D2F">
        <w:rPr>
          <w:rFonts w:cs="Arial"/>
          <w:sz w:val="24"/>
          <w:szCs w:val="24"/>
          <w:lang w:val="sr-Cyrl-RS"/>
        </w:rPr>
        <w:t>2000/0355/2016</w:t>
      </w:r>
      <w:r w:rsidRPr="0058001A">
        <w:rPr>
          <w:rFonts w:cs="Arial"/>
          <w:sz w:val="24"/>
          <w:szCs w:val="24"/>
          <w:lang w:val="ru-RU"/>
        </w:rPr>
        <w:t xml:space="preserve"> </w:t>
      </w:r>
      <w:r w:rsidRPr="0058001A">
        <w:rPr>
          <w:rFonts w:cs="Arial"/>
          <w:sz w:val="24"/>
          <w:szCs w:val="24"/>
        </w:rPr>
        <w:t xml:space="preserve"> </w:t>
      </w:r>
      <w:r w:rsidRPr="0058001A">
        <w:rPr>
          <w:rFonts w:cs="Arial"/>
          <w:sz w:val="24"/>
          <w:szCs w:val="24"/>
          <w:lang w:val="ru-RU"/>
        </w:rPr>
        <w:t xml:space="preserve">НЕ ОТВАРАТИ“. </w:t>
      </w:r>
    </w:p>
    <w:p w:rsidR="00836B42" w:rsidRPr="0058001A" w:rsidRDefault="00836B42" w:rsidP="0058001A">
      <w:pPr>
        <w:pStyle w:val="KDParagraf"/>
        <w:spacing w:before="0"/>
        <w:rPr>
          <w:rFonts w:cs="Arial"/>
          <w:sz w:val="24"/>
          <w:szCs w:val="24"/>
        </w:rPr>
      </w:pPr>
      <w:r w:rsidRPr="0058001A">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36B42" w:rsidRDefault="00836B42" w:rsidP="0058001A">
      <w:pPr>
        <w:pStyle w:val="KDKomentar"/>
        <w:spacing w:before="0"/>
        <w:rPr>
          <w:rFonts w:cs="Arial"/>
          <w:i w:val="0"/>
          <w:color w:val="000000" w:themeColor="text1"/>
          <w:sz w:val="24"/>
          <w:szCs w:val="24"/>
        </w:rPr>
      </w:pPr>
      <w:r w:rsidRPr="0058001A">
        <w:rPr>
          <w:rFonts w:cs="Arial"/>
          <w:i w:val="0"/>
          <w:color w:val="000000" w:themeColor="text1"/>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E1243B" w:rsidRPr="00EC5BB4" w:rsidRDefault="00E1243B" w:rsidP="00E1243B">
      <w:pPr>
        <w:pStyle w:val="KDParagraf"/>
        <w:spacing w:before="0"/>
        <w:rPr>
          <w:rFonts w:cs="Arial"/>
          <w:color w:val="00B0F0"/>
          <w:sz w:val="24"/>
          <w:szCs w:val="24"/>
        </w:rPr>
      </w:pPr>
    </w:p>
    <w:p w:rsidR="008D2B23" w:rsidRPr="0058001A" w:rsidRDefault="00011DCA" w:rsidP="009D2DF9">
      <w:pPr>
        <w:pStyle w:val="KDPodnaslov2"/>
        <w:numPr>
          <w:ilvl w:val="1"/>
          <w:numId w:val="22"/>
        </w:numPr>
        <w:spacing w:before="0"/>
        <w:jc w:val="both"/>
        <w:rPr>
          <w:rFonts w:cs="Arial"/>
          <w:sz w:val="24"/>
          <w:szCs w:val="24"/>
        </w:rPr>
      </w:pPr>
      <w:bookmarkStart w:id="212" w:name="_Toc441651584"/>
      <w:bookmarkStart w:id="213" w:name="_Toc442559895"/>
      <w:r w:rsidRPr="0058001A">
        <w:rPr>
          <w:rFonts w:cs="Arial"/>
          <w:sz w:val="24"/>
          <w:szCs w:val="24"/>
          <w:lang w:val="sr-Cyrl-RS"/>
        </w:rPr>
        <w:t xml:space="preserve"> </w:t>
      </w:r>
      <w:r w:rsidR="008D2B23" w:rsidRPr="0058001A">
        <w:rPr>
          <w:rFonts w:cs="Arial"/>
          <w:sz w:val="24"/>
          <w:szCs w:val="24"/>
        </w:rPr>
        <w:t>Понуда са варијантама</w:t>
      </w:r>
      <w:bookmarkEnd w:id="212"/>
      <w:bookmarkEnd w:id="213"/>
    </w:p>
    <w:p w:rsidR="008D2B23" w:rsidRPr="0058001A" w:rsidRDefault="008D2B23" w:rsidP="0058001A">
      <w:pPr>
        <w:tabs>
          <w:tab w:val="num" w:pos="993"/>
        </w:tabs>
        <w:spacing w:before="0"/>
        <w:rPr>
          <w:rFonts w:cs="Arial"/>
          <w:sz w:val="24"/>
          <w:szCs w:val="24"/>
          <w:lang w:val="ru-RU"/>
        </w:rPr>
      </w:pPr>
      <w:r w:rsidRPr="0058001A">
        <w:rPr>
          <w:rFonts w:cs="Arial"/>
          <w:sz w:val="24"/>
          <w:szCs w:val="24"/>
          <w:lang w:val="ru-RU"/>
        </w:rPr>
        <w:t>Понуда са варијантама није дозвољена.</w:t>
      </w:r>
    </w:p>
    <w:p w:rsidR="008D2B23" w:rsidRPr="0058001A" w:rsidRDefault="008D2B23" w:rsidP="0058001A">
      <w:pPr>
        <w:tabs>
          <w:tab w:val="num" w:pos="993"/>
        </w:tabs>
        <w:spacing w:before="0"/>
        <w:rPr>
          <w:rFonts w:cs="Arial"/>
          <w:sz w:val="24"/>
          <w:szCs w:val="24"/>
          <w:lang w:val="ru-RU"/>
        </w:rPr>
      </w:pPr>
    </w:p>
    <w:p w:rsidR="008D2B23" w:rsidRPr="0058001A" w:rsidRDefault="00011DCA" w:rsidP="009D2DF9">
      <w:pPr>
        <w:pStyle w:val="KDPodnaslov2"/>
        <w:numPr>
          <w:ilvl w:val="1"/>
          <w:numId w:val="22"/>
        </w:numPr>
        <w:spacing w:before="0"/>
        <w:jc w:val="both"/>
        <w:rPr>
          <w:rFonts w:cs="Arial"/>
          <w:sz w:val="24"/>
          <w:szCs w:val="24"/>
        </w:rPr>
      </w:pPr>
      <w:bookmarkStart w:id="214" w:name="_Toc441651585"/>
      <w:bookmarkStart w:id="215" w:name="_Toc442559896"/>
      <w:r w:rsidRPr="0058001A">
        <w:rPr>
          <w:rFonts w:cs="Arial"/>
          <w:sz w:val="24"/>
          <w:szCs w:val="24"/>
          <w:lang w:val="sr-Cyrl-RS"/>
        </w:rPr>
        <w:t xml:space="preserve"> </w:t>
      </w:r>
      <w:r w:rsidR="008D2B23" w:rsidRPr="0058001A">
        <w:rPr>
          <w:rFonts w:cs="Arial"/>
          <w:sz w:val="24"/>
          <w:szCs w:val="24"/>
        </w:rPr>
        <w:t>Подношење понуде са подизвођачима</w:t>
      </w:r>
      <w:bookmarkEnd w:id="214"/>
      <w:bookmarkEnd w:id="215"/>
    </w:p>
    <w:p w:rsidR="00836B42" w:rsidRPr="0058001A" w:rsidRDefault="00836B42" w:rsidP="0058001A">
      <w:pPr>
        <w:pStyle w:val="KDParagraf"/>
        <w:spacing w:before="0"/>
        <w:rPr>
          <w:rFonts w:cs="Arial"/>
          <w:sz w:val="24"/>
          <w:szCs w:val="24"/>
        </w:rPr>
      </w:pPr>
      <w:r w:rsidRPr="0058001A">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836B42" w:rsidRPr="0058001A" w:rsidRDefault="00836B42" w:rsidP="0058001A">
      <w:pPr>
        <w:pStyle w:val="KDParagraf"/>
        <w:spacing w:before="0"/>
        <w:rPr>
          <w:rFonts w:cs="Arial"/>
          <w:sz w:val="24"/>
          <w:szCs w:val="24"/>
        </w:rPr>
      </w:pPr>
      <w:r w:rsidRPr="0058001A">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rsidR="00836B42" w:rsidRPr="0058001A" w:rsidRDefault="00836B42" w:rsidP="0058001A">
      <w:pPr>
        <w:pStyle w:val="KDParagraf"/>
        <w:spacing w:before="0"/>
        <w:rPr>
          <w:rFonts w:cs="Arial"/>
          <w:sz w:val="24"/>
          <w:szCs w:val="24"/>
        </w:rPr>
      </w:pPr>
      <w:r w:rsidRPr="0058001A">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836B42" w:rsidRPr="0058001A" w:rsidRDefault="00836B42" w:rsidP="0058001A">
      <w:pPr>
        <w:pStyle w:val="KDParagraf"/>
        <w:spacing w:before="0"/>
        <w:rPr>
          <w:rFonts w:cs="Arial"/>
          <w:sz w:val="24"/>
          <w:szCs w:val="24"/>
        </w:rPr>
      </w:pPr>
      <w:r w:rsidRPr="0058001A">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36B42" w:rsidRPr="0058001A" w:rsidRDefault="00836B42" w:rsidP="0058001A">
      <w:pPr>
        <w:pStyle w:val="KDParagraf"/>
        <w:spacing w:before="0"/>
        <w:rPr>
          <w:rFonts w:cs="Arial"/>
          <w:sz w:val="24"/>
          <w:szCs w:val="24"/>
          <w:lang w:val="sr-Cyrl-RS"/>
        </w:rPr>
      </w:pPr>
      <w:r w:rsidRPr="0058001A">
        <w:rPr>
          <w:rFonts w:cs="Arial"/>
          <w:sz w:val="24"/>
          <w:szCs w:val="24"/>
          <w:lang w:val="sr-Cyrl-RS"/>
        </w:rPr>
        <w:lastRenderedPageBreak/>
        <w:t xml:space="preserve">Обавеза понуђача је да за </w:t>
      </w:r>
      <w:r w:rsidRPr="0058001A">
        <w:rPr>
          <w:rFonts w:cs="Arial"/>
          <w:sz w:val="24"/>
          <w:szCs w:val="24"/>
        </w:rPr>
        <w:t>подизвођач</w:t>
      </w:r>
      <w:r w:rsidRPr="0058001A">
        <w:rPr>
          <w:rFonts w:cs="Arial"/>
          <w:sz w:val="24"/>
          <w:szCs w:val="24"/>
          <w:lang w:val="sr-Cyrl-RS"/>
        </w:rPr>
        <w:t>а достави доказе о испуњености</w:t>
      </w:r>
      <w:r w:rsidRPr="0058001A">
        <w:rPr>
          <w:rFonts w:cs="Arial"/>
          <w:sz w:val="24"/>
          <w:szCs w:val="24"/>
        </w:rPr>
        <w:t xml:space="preserve"> обавезн</w:t>
      </w:r>
      <w:r w:rsidRPr="0058001A">
        <w:rPr>
          <w:rFonts w:cs="Arial"/>
          <w:sz w:val="24"/>
          <w:szCs w:val="24"/>
          <w:lang w:val="sr-Cyrl-RS"/>
        </w:rPr>
        <w:t>их</w:t>
      </w:r>
      <w:r w:rsidRPr="0058001A">
        <w:rPr>
          <w:rFonts w:cs="Arial"/>
          <w:sz w:val="24"/>
          <w:szCs w:val="24"/>
        </w:rPr>
        <w:t xml:space="preserve"> услов</w:t>
      </w:r>
      <w:r w:rsidRPr="0058001A">
        <w:rPr>
          <w:rFonts w:cs="Arial"/>
          <w:sz w:val="24"/>
          <w:szCs w:val="24"/>
          <w:lang w:val="sr-Cyrl-RS"/>
        </w:rPr>
        <w:t>а</w:t>
      </w:r>
      <w:r w:rsidRPr="0058001A">
        <w:rPr>
          <w:rFonts w:cs="Arial"/>
          <w:sz w:val="24"/>
          <w:szCs w:val="24"/>
        </w:rPr>
        <w:t xml:space="preserve"> из члана 75. став 1. тачка 1), 2) и 4) Закона наведен</w:t>
      </w:r>
      <w:r w:rsidRPr="0058001A">
        <w:rPr>
          <w:rFonts w:cs="Arial"/>
          <w:sz w:val="24"/>
          <w:szCs w:val="24"/>
          <w:lang w:val="sr-Cyrl-RS"/>
        </w:rPr>
        <w:t>их</w:t>
      </w:r>
      <w:r w:rsidRPr="0058001A">
        <w:rPr>
          <w:rFonts w:cs="Arial"/>
          <w:sz w:val="24"/>
          <w:szCs w:val="24"/>
        </w:rPr>
        <w:t xml:space="preserve"> у одељку Услови за учешће из члана 75. и 76. Закона и Упутство како се доказује испуњеност тих услова</w:t>
      </w:r>
      <w:r w:rsidRPr="0058001A">
        <w:rPr>
          <w:rFonts w:cs="Arial"/>
          <w:sz w:val="24"/>
          <w:szCs w:val="24"/>
          <w:lang w:val="sr-Cyrl-RS"/>
        </w:rPr>
        <w:t>.</w:t>
      </w:r>
    </w:p>
    <w:p w:rsidR="00836B42" w:rsidRPr="0058001A" w:rsidRDefault="00836B42" w:rsidP="0058001A">
      <w:pPr>
        <w:pStyle w:val="KDParagraf"/>
        <w:spacing w:before="0"/>
        <w:rPr>
          <w:rFonts w:cs="Arial"/>
          <w:sz w:val="24"/>
          <w:szCs w:val="24"/>
        </w:rPr>
      </w:pPr>
      <w:r w:rsidRPr="0058001A">
        <w:rPr>
          <w:rFonts w:cs="Arial"/>
          <w:sz w:val="24"/>
          <w:szCs w:val="24"/>
        </w:rPr>
        <w:t>Додатне услове понуђач испуњава самостално, без обзира на агажовање подизвођача.</w:t>
      </w:r>
    </w:p>
    <w:p w:rsidR="00836B42" w:rsidRPr="0058001A" w:rsidRDefault="00836B42" w:rsidP="0058001A">
      <w:pPr>
        <w:pStyle w:val="KDParagraf"/>
        <w:spacing w:before="0"/>
        <w:rPr>
          <w:rFonts w:cs="Arial"/>
          <w:sz w:val="24"/>
          <w:szCs w:val="24"/>
        </w:rPr>
      </w:pPr>
      <w:r w:rsidRPr="0058001A">
        <w:rPr>
          <w:rFonts w:cs="Arial"/>
          <w:sz w:val="24"/>
          <w:szCs w:val="24"/>
        </w:rPr>
        <w:t xml:space="preserve">Све обрасце у понуди потписује и оверава понуђач, изузев </w:t>
      </w:r>
      <w:r w:rsidRPr="0058001A">
        <w:rPr>
          <w:rFonts w:cs="Arial"/>
          <w:sz w:val="24"/>
          <w:szCs w:val="24"/>
          <w:lang w:val="sr-Cyrl-RS"/>
        </w:rPr>
        <w:t>образаца под пуном материјалном и кривичном одговорношћу,</w:t>
      </w:r>
      <w:r w:rsidR="00E85598" w:rsidRPr="0058001A">
        <w:rPr>
          <w:rFonts w:cs="Arial"/>
          <w:sz w:val="24"/>
          <w:szCs w:val="24"/>
          <w:lang w:val="sr-Cyrl-RS"/>
        </w:rPr>
        <w:t xml:space="preserve"> </w:t>
      </w:r>
      <w:r w:rsidRPr="0058001A">
        <w:rPr>
          <w:rFonts w:cs="Arial"/>
          <w:sz w:val="24"/>
          <w:szCs w:val="24"/>
        </w:rPr>
        <w:t>које попуњава, потписује и оверава сваки подизвођач у своје име.</w:t>
      </w:r>
    </w:p>
    <w:p w:rsidR="00836B42" w:rsidRPr="0058001A" w:rsidRDefault="00836B42" w:rsidP="0058001A">
      <w:pPr>
        <w:pStyle w:val="KDParagraf"/>
        <w:spacing w:before="0"/>
        <w:rPr>
          <w:rFonts w:cs="Arial"/>
          <w:sz w:val="24"/>
          <w:szCs w:val="24"/>
        </w:rPr>
      </w:pPr>
      <w:r w:rsidRPr="0058001A">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836B42" w:rsidRPr="0058001A" w:rsidRDefault="00836B42" w:rsidP="0058001A">
      <w:pPr>
        <w:pStyle w:val="KDParagraf"/>
        <w:spacing w:before="0"/>
        <w:rPr>
          <w:rFonts w:cs="Arial"/>
          <w:color w:val="000000" w:themeColor="text1"/>
          <w:sz w:val="24"/>
          <w:szCs w:val="24"/>
        </w:rPr>
      </w:pPr>
      <w:r w:rsidRPr="0058001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w:t>
      </w:r>
      <w:r w:rsidRPr="0058001A">
        <w:rPr>
          <w:rFonts w:cs="Arial"/>
          <w:color w:val="000000" w:themeColor="text1"/>
          <w:sz w:val="24"/>
          <w:szCs w:val="24"/>
        </w:rPr>
        <w:t>подизвођача.</w:t>
      </w:r>
    </w:p>
    <w:p w:rsidR="00836B42" w:rsidRPr="0058001A" w:rsidRDefault="00836B42" w:rsidP="0058001A">
      <w:pPr>
        <w:pStyle w:val="KDParagraf"/>
        <w:spacing w:before="0"/>
        <w:rPr>
          <w:rFonts w:cs="Arial"/>
          <w:color w:val="000000" w:themeColor="text1"/>
          <w:sz w:val="24"/>
          <w:szCs w:val="24"/>
          <w:lang w:bidi="en-US"/>
        </w:rPr>
      </w:pPr>
      <w:r w:rsidRPr="0058001A">
        <w:rPr>
          <w:rFonts w:cs="Arial"/>
          <w:color w:val="000000" w:themeColor="text1"/>
          <w:sz w:val="24"/>
          <w:szCs w:val="24"/>
        </w:rPr>
        <w:t>Наручилац</w:t>
      </w:r>
      <w:r w:rsidRPr="0058001A">
        <w:rPr>
          <w:rFonts w:cs="Arial"/>
          <w:color w:val="000000" w:themeColor="text1"/>
          <w:sz w:val="24"/>
          <w:szCs w:val="24"/>
          <w:lang w:bidi="en-US"/>
        </w:rPr>
        <w:t xml:space="preserve"> у овом поступку не предвиђа примену одредби става 9. и 10. члана 80. Закона.</w:t>
      </w:r>
    </w:p>
    <w:p w:rsidR="008D2B23" w:rsidRPr="0058001A" w:rsidRDefault="008D2B23" w:rsidP="0058001A">
      <w:pPr>
        <w:pStyle w:val="KDParagraf"/>
        <w:spacing w:before="0"/>
        <w:rPr>
          <w:rFonts w:cs="Arial"/>
          <w:color w:val="00B0F0"/>
          <w:sz w:val="24"/>
          <w:szCs w:val="24"/>
          <w:lang w:bidi="en-US"/>
        </w:rPr>
      </w:pPr>
    </w:p>
    <w:p w:rsidR="008D2B23" w:rsidRPr="0058001A" w:rsidRDefault="008D2B23" w:rsidP="009D2DF9">
      <w:pPr>
        <w:pStyle w:val="KDPodnaslov2"/>
        <w:numPr>
          <w:ilvl w:val="1"/>
          <w:numId w:val="22"/>
        </w:numPr>
        <w:spacing w:before="0"/>
        <w:jc w:val="both"/>
        <w:rPr>
          <w:rFonts w:cs="Arial"/>
          <w:sz w:val="24"/>
          <w:szCs w:val="24"/>
        </w:rPr>
      </w:pPr>
      <w:bookmarkStart w:id="216" w:name="_Toc441651586"/>
      <w:bookmarkStart w:id="217" w:name="_Toc442559897"/>
      <w:r w:rsidRPr="0058001A">
        <w:rPr>
          <w:rFonts w:cs="Arial"/>
          <w:sz w:val="24"/>
          <w:szCs w:val="24"/>
        </w:rPr>
        <w:t>Подношење заједничке понуде</w:t>
      </w:r>
      <w:bookmarkEnd w:id="216"/>
      <w:bookmarkEnd w:id="217"/>
    </w:p>
    <w:p w:rsidR="00C10758" w:rsidRPr="005C28FB" w:rsidRDefault="00C10758" w:rsidP="00C10758">
      <w:pPr>
        <w:pStyle w:val="KDParagraf"/>
        <w:spacing w:before="0"/>
        <w:rPr>
          <w:rFonts w:cs="Arial"/>
          <w:sz w:val="24"/>
          <w:szCs w:val="24"/>
        </w:rPr>
      </w:pPr>
      <w:r w:rsidRPr="005C28FB">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Pr>
          <w:rFonts w:cs="Arial"/>
          <w:sz w:val="24"/>
          <w:szCs w:val="24"/>
          <w:lang w:val="sr-Cyrl-RS"/>
        </w:rPr>
        <w:t xml:space="preserve"> </w:t>
      </w:r>
      <w:r w:rsidRPr="005C28FB">
        <w:rPr>
          <w:rFonts w:cs="Arial"/>
          <w:sz w:val="24"/>
          <w:szCs w:val="24"/>
        </w:rPr>
        <w:t xml:space="preserve">Закона о јавним набавкама и то: </w:t>
      </w:r>
    </w:p>
    <w:p w:rsidR="00C10758" w:rsidRPr="00A44783" w:rsidRDefault="00C10758" w:rsidP="00C10758">
      <w:pPr>
        <w:pStyle w:val="KDNabrajanje"/>
        <w:spacing w:before="0"/>
        <w:rPr>
          <w:rFonts w:cs="Arial"/>
          <w:sz w:val="24"/>
          <w:szCs w:val="24"/>
        </w:rPr>
      </w:pPr>
      <w:r w:rsidRPr="00A44783">
        <w:rPr>
          <w:rFonts w:cs="Arial"/>
          <w:sz w:val="24"/>
          <w:szCs w:val="24"/>
          <w:lang w:val="sr-Cyrl-CS"/>
        </w:rPr>
        <w:t xml:space="preserve">податке о </w:t>
      </w:r>
      <w:r w:rsidRPr="00A44783">
        <w:rPr>
          <w:rFonts w:cs="Arial"/>
          <w:sz w:val="24"/>
          <w:szCs w:val="24"/>
        </w:rPr>
        <w:t xml:space="preserve">члану групе који ће бити </w:t>
      </w:r>
      <w:r w:rsidRPr="00A44783">
        <w:rPr>
          <w:rFonts w:cs="Arial"/>
          <w:sz w:val="24"/>
          <w:szCs w:val="24"/>
          <w:lang w:val="sr-Cyrl-CS"/>
        </w:rPr>
        <w:t>Н</w:t>
      </w:r>
      <w:r w:rsidRPr="00A44783">
        <w:rPr>
          <w:rFonts w:cs="Arial"/>
          <w:sz w:val="24"/>
          <w:szCs w:val="24"/>
        </w:rPr>
        <w:t xml:space="preserve">осилац посла, односно који ће поднети понуду и који ће заступати групу понуђача пред </w:t>
      </w:r>
      <w:r w:rsidRPr="00A44783">
        <w:rPr>
          <w:rFonts w:cs="Arial"/>
          <w:sz w:val="24"/>
          <w:szCs w:val="24"/>
          <w:lang w:val="sr-Cyrl-CS"/>
        </w:rPr>
        <w:t>Н</w:t>
      </w:r>
      <w:r w:rsidRPr="00A44783">
        <w:rPr>
          <w:rFonts w:cs="Arial"/>
          <w:sz w:val="24"/>
          <w:szCs w:val="24"/>
        </w:rPr>
        <w:t>аручиоцем;</w:t>
      </w:r>
    </w:p>
    <w:p w:rsidR="00C10758" w:rsidRPr="00B01661" w:rsidRDefault="00C10758" w:rsidP="00C10758">
      <w:pPr>
        <w:pStyle w:val="KDNabrajanje"/>
        <w:spacing w:before="0"/>
        <w:rPr>
          <w:rFonts w:cs="Arial"/>
          <w:sz w:val="24"/>
          <w:szCs w:val="24"/>
        </w:rPr>
      </w:pPr>
      <w:r w:rsidRPr="00A44783">
        <w:rPr>
          <w:rFonts w:cs="Arial"/>
          <w:sz w:val="24"/>
          <w:szCs w:val="24"/>
        </w:rPr>
        <w:t>опис послова сваког од понуђача из групе понуђача у извршењу уговора</w:t>
      </w:r>
    </w:p>
    <w:p w:rsidR="00C10758" w:rsidRPr="00B01661" w:rsidRDefault="00C10758" w:rsidP="00C10758">
      <w:pPr>
        <w:pStyle w:val="KDNabrajanje"/>
        <w:spacing w:before="0"/>
        <w:rPr>
          <w:rFonts w:cs="Arial"/>
          <w:sz w:val="24"/>
          <w:szCs w:val="24"/>
        </w:rPr>
      </w:pPr>
      <w:r w:rsidRPr="00B01661">
        <w:rPr>
          <w:rFonts w:cs="Arial"/>
          <w:sz w:val="24"/>
          <w:szCs w:val="24"/>
        </w:rPr>
        <w:t>неограниченој солидарног одговорности</w:t>
      </w:r>
      <w:r w:rsidRPr="00B01661">
        <w:rPr>
          <w:sz w:val="24"/>
          <w:szCs w:val="24"/>
        </w:rPr>
        <w:t xml:space="preserve"> понуђача</w:t>
      </w:r>
      <w:r w:rsidRPr="00B01661">
        <w:rPr>
          <w:sz w:val="24"/>
          <w:szCs w:val="24"/>
          <w:lang w:val="sr-Cyrl-CS"/>
        </w:rPr>
        <w:t xml:space="preserve"> из групе понуђача</w:t>
      </w:r>
      <w:r w:rsidRPr="00B01661">
        <w:rPr>
          <w:rFonts w:cs="Arial"/>
          <w:sz w:val="24"/>
          <w:szCs w:val="24"/>
          <w:lang w:val="sr-Cyrl-CS"/>
        </w:rPr>
        <w:t xml:space="preserve"> према</w:t>
      </w:r>
      <w:r w:rsidRPr="00B01661">
        <w:rPr>
          <w:sz w:val="24"/>
          <w:szCs w:val="24"/>
          <w:lang w:val="sr-Cyrl-CS"/>
        </w:rPr>
        <w:t xml:space="preserve"> Наручиоцу</w:t>
      </w:r>
      <w:r w:rsidRPr="00B01661">
        <w:rPr>
          <w:rFonts w:cs="Arial"/>
          <w:sz w:val="24"/>
          <w:szCs w:val="24"/>
          <w:lang w:val="sr-Cyrl-CS"/>
        </w:rPr>
        <w:t>, у скл</w:t>
      </w:r>
      <w:r w:rsidRPr="00B01661">
        <w:rPr>
          <w:rFonts w:cs="Arial"/>
          <w:sz w:val="24"/>
          <w:szCs w:val="24"/>
        </w:rPr>
        <w:t>a</w:t>
      </w:r>
      <w:r w:rsidRPr="00B01661">
        <w:rPr>
          <w:rFonts w:cs="Arial"/>
          <w:sz w:val="24"/>
          <w:szCs w:val="24"/>
          <w:lang w:val="sr-Cyrl-CS"/>
        </w:rPr>
        <w:t>ду</w:t>
      </w:r>
      <w:r w:rsidRPr="00B01661">
        <w:rPr>
          <w:sz w:val="24"/>
          <w:szCs w:val="24"/>
          <w:lang w:val="sr-Cyrl-CS"/>
        </w:rPr>
        <w:t xml:space="preserve"> са Законом</w:t>
      </w:r>
      <w:r w:rsidRPr="00B01661">
        <w:rPr>
          <w:rFonts w:cs="Arial"/>
          <w:sz w:val="24"/>
          <w:szCs w:val="24"/>
        </w:rPr>
        <w:t>.</w:t>
      </w:r>
    </w:p>
    <w:p w:rsidR="00C10758" w:rsidRPr="005C28FB" w:rsidRDefault="00C10758" w:rsidP="00C10758">
      <w:pPr>
        <w:pStyle w:val="KDNabrajanje"/>
        <w:numPr>
          <w:ilvl w:val="0"/>
          <w:numId w:val="0"/>
        </w:numPr>
        <w:spacing w:before="0"/>
        <w:rPr>
          <w:rFonts w:cs="Arial"/>
          <w:sz w:val="24"/>
          <w:szCs w:val="24"/>
        </w:rPr>
      </w:pPr>
      <w:r w:rsidRPr="005C28FB">
        <w:rPr>
          <w:rFonts w:cs="Arial"/>
          <w:sz w:val="24"/>
          <w:szCs w:val="24"/>
        </w:rPr>
        <w:t>Сваки понуђач из групе понуђача  која подноси заједничку понуду мора да испуњава обавезне услове, наведене у одељку Услови за учешће из члана 75. и 76. Закона и Упутство како се доказује испуњеност тих услова.</w:t>
      </w:r>
    </w:p>
    <w:p w:rsidR="00C10758" w:rsidRPr="00B01661" w:rsidRDefault="00C10758" w:rsidP="00C10758">
      <w:pPr>
        <w:spacing w:before="0"/>
        <w:rPr>
          <w:rFonts w:cs="Arial"/>
          <w:sz w:val="24"/>
          <w:szCs w:val="24"/>
        </w:rPr>
      </w:pPr>
      <w:r w:rsidRPr="00B01661">
        <w:rPr>
          <w:rFonts w:cs="Arial"/>
          <w:sz w:val="24"/>
          <w:szCs w:val="24"/>
        </w:rPr>
        <w:t xml:space="preserve">У случају заједничке понуде групе </w:t>
      </w:r>
      <w:r w:rsidRPr="00B01661">
        <w:rPr>
          <w:rFonts w:cs="Arial"/>
          <w:sz w:val="24"/>
          <w:szCs w:val="24"/>
          <w:lang w:val="sr-Cyrl-CS"/>
        </w:rPr>
        <w:t>п</w:t>
      </w:r>
      <w:r w:rsidRPr="00B01661">
        <w:rPr>
          <w:rFonts w:cs="Arial"/>
          <w:sz w:val="24"/>
          <w:szCs w:val="24"/>
        </w:rPr>
        <w:t xml:space="preserve">онуђача све обрасце потписује и оверава члан групе </w:t>
      </w:r>
      <w:r w:rsidRPr="00B01661">
        <w:rPr>
          <w:rFonts w:cs="Arial"/>
          <w:sz w:val="24"/>
          <w:szCs w:val="24"/>
          <w:lang w:val="sr-Cyrl-CS"/>
        </w:rPr>
        <w:t>п</w:t>
      </w:r>
      <w:r w:rsidRPr="00B01661">
        <w:rPr>
          <w:rFonts w:cs="Arial"/>
          <w:sz w:val="24"/>
          <w:szCs w:val="24"/>
        </w:rPr>
        <w:t xml:space="preserve">онуђача који је одређен као Носилац посла у споразуму чланова групе </w:t>
      </w:r>
      <w:r w:rsidRPr="00B01661">
        <w:rPr>
          <w:rFonts w:cs="Arial"/>
          <w:sz w:val="24"/>
          <w:szCs w:val="24"/>
          <w:lang w:val="sr-Cyrl-CS"/>
        </w:rPr>
        <w:t>п</w:t>
      </w:r>
      <w:r w:rsidRPr="00B01661">
        <w:rPr>
          <w:rFonts w:cs="Arial"/>
          <w:sz w:val="24"/>
          <w:szCs w:val="24"/>
        </w:rPr>
        <w:t xml:space="preserve">онуђача, </w:t>
      </w:r>
      <w:r w:rsidRPr="00535917">
        <w:rPr>
          <w:rFonts w:cs="Arial"/>
          <w:sz w:val="24"/>
          <w:szCs w:val="24"/>
        </w:rPr>
        <w:t xml:space="preserve">изузев Обрасца </w:t>
      </w:r>
      <w:r w:rsidRPr="00535917">
        <w:rPr>
          <w:rFonts w:cs="Arial"/>
          <w:sz w:val="24"/>
          <w:szCs w:val="24"/>
          <w:lang w:val="sr-Cyrl-CS"/>
        </w:rPr>
        <w:t>број 3</w:t>
      </w:r>
      <w:r w:rsidRPr="00535917">
        <w:rPr>
          <w:rFonts w:cs="Arial"/>
          <w:sz w:val="24"/>
          <w:szCs w:val="24"/>
        </w:rPr>
        <w:t xml:space="preserve">. и Обрасца </w:t>
      </w:r>
      <w:r w:rsidRPr="00535917">
        <w:rPr>
          <w:rFonts w:cs="Arial"/>
          <w:sz w:val="24"/>
          <w:szCs w:val="24"/>
          <w:lang w:val="sr-Cyrl-CS"/>
        </w:rPr>
        <w:t>број 4</w:t>
      </w:r>
      <w:r w:rsidRPr="00535917">
        <w:rPr>
          <w:rFonts w:cs="Arial"/>
          <w:sz w:val="24"/>
          <w:szCs w:val="24"/>
        </w:rPr>
        <w:t xml:space="preserve">. које попуњава, потписује и оверава сваки члан групе </w:t>
      </w:r>
      <w:r w:rsidRPr="00535917">
        <w:rPr>
          <w:rFonts w:cs="Arial"/>
          <w:sz w:val="24"/>
          <w:szCs w:val="24"/>
          <w:lang w:val="sr-Cyrl-CS"/>
        </w:rPr>
        <w:t>п</w:t>
      </w:r>
      <w:r w:rsidRPr="00535917">
        <w:rPr>
          <w:rFonts w:cs="Arial"/>
          <w:sz w:val="24"/>
          <w:szCs w:val="24"/>
        </w:rPr>
        <w:t>онуђача у своје име.</w:t>
      </w:r>
    </w:p>
    <w:p w:rsidR="00C10758" w:rsidRPr="005C28FB" w:rsidRDefault="00C10758" w:rsidP="00C10758">
      <w:pPr>
        <w:pStyle w:val="KDParagraf"/>
        <w:spacing w:before="0"/>
        <w:rPr>
          <w:rFonts w:cs="Arial"/>
          <w:sz w:val="24"/>
          <w:szCs w:val="24"/>
          <w:lang w:bidi="en-US"/>
        </w:rPr>
      </w:pPr>
      <w:r w:rsidRPr="005C28FB">
        <w:rPr>
          <w:rFonts w:cs="Arial"/>
          <w:sz w:val="24"/>
          <w:szCs w:val="24"/>
          <w:lang w:bidi="en-US"/>
        </w:rPr>
        <w:t>Понуђачи из групе понуђача одговорају неограничено солидарно према наручиоцу.</w:t>
      </w:r>
    </w:p>
    <w:p w:rsidR="00C10758" w:rsidRPr="005C28FB" w:rsidRDefault="00C10758" w:rsidP="00C10758">
      <w:pPr>
        <w:pStyle w:val="KDParagraf"/>
        <w:spacing w:before="0"/>
        <w:rPr>
          <w:rFonts w:cs="Arial"/>
          <w:sz w:val="24"/>
          <w:szCs w:val="24"/>
          <w:lang w:bidi="en-US"/>
        </w:rPr>
      </w:pPr>
    </w:p>
    <w:p w:rsidR="008D2B23" w:rsidRPr="0058001A" w:rsidRDefault="008D2B23" w:rsidP="009D2DF9">
      <w:pPr>
        <w:pStyle w:val="KDPodnaslov2"/>
        <w:numPr>
          <w:ilvl w:val="1"/>
          <w:numId w:val="22"/>
        </w:numPr>
        <w:spacing w:before="0"/>
        <w:jc w:val="both"/>
        <w:rPr>
          <w:rFonts w:cs="Arial"/>
          <w:sz w:val="24"/>
          <w:szCs w:val="24"/>
        </w:rPr>
      </w:pPr>
      <w:bookmarkStart w:id="218" w:name="_Toc441651587"/>
      <w:bookmarkStart w:id="219" w:name="_Toc442559898"/>
      <w:r w:rsidRPr="0058001A">
        <w:rPr>
          <w:rFonts w:cs="Arial"/>
          <w:sz w:val="24"/>
          <w:szCs w:val="24"/>
        </w:rPr>
        <w:t>Понуђена цена</w:t>
      </w:r>
      <w:bookmarkEnd w:id="218"/>
      <w:bookmarkEnd w:id="219"/>
    </w:p>
    <w:p w:rsidR="007C47AB" w:rsidRPr="00315D05" w:rsidRDefault="007C47AB" w:rsidP="007C47AB">
      <w:pPr>
        <w:pStyle w:val="KDParagraf"/>
        <w:spacing w:before="0"/>
        <w:rPr>
          <w:rFonts w:cs="Arial"/>
          <w:color w:val="00B0F0"/>
          <w:sz w:val="24"/>
          <w:szCs w:val="24"/>
        </w:rPr>
      </w:pPr>
      <w:bookmarkStart w:id="220" w:name="_Toc441651588"/>
      <w:bookmarkStart w:id="221" w:name="_Toc442559899"/>
      <w:r>
        <w:rPr>
          <w:rFonts w:cs="Arial"/>
          <w:color w:val="000000" w:themeColor="text1"/>
          <w:sz w:val="24"/>
          <w:szCs w:val="24"/>
        </w:rPr>
        <w:t xml:space="preserve">Цена се исказује у </w:t>
      </w:r>
      <w:r w:rsidRPr="00315D05">
        <w:rPr>
          <w:rFonts w:cs="Arial"/>
          <w:color w:val="000000" w:themeColor="text1"/>
          <w:sz w:val="24"/>
          <w:szCs w:val="24"/>
        </w:rPr>
        <w:t>динаримa</w:t>
      </w:r>
      <w:r w:rsidRPr="00315D05">
        <w:rPr>
          <w:rFonts w:cs="Arial"/>
          <w:color w:val="000000" w:themeColor="text1"/>
          <w:sz w:val="24"/>
          <w:szCs w:val="24"/>
          <w:lang w:val="sr-Cyrl-RS"/>
        </w:rPr>
        <w:t>/еврима</w:t>
      </w:r>
      <w:r w:rsidRPr="00315D05">
        <w:rPr>
          <w:rFonts w:cs="Arial"/>
          <w:color w:val="000000" w:themeColor="text1"/>
          <w:sz w:val="24"/>
          <w:szCs w:val="24"/>
        </w:rPr>
        <w:t>, без пореза на додату вредност.</w:t>
      </w:r>
    </w:p>
    <w:p w:rsidR="007C47AB" w:rsidRPr="00836B42" w:rsidRDefault="007C47AB" w:rsidP="007C47AB">
      <w:pPr>
        <w:pStyle w:val="KDParagraf"/>
        <w:spacing w:before="0"/>
        <w:rPr>
          <w:rFonts w:cs="Arial"/>
          <w:sz w:val="24"/>
          <w:szCs w:val="24"/>
        </w:rPr>
      </w:pPr>
      <w:r w:rsidRPr="00315D05">
        <w:rPr>
          <w:rFonts w:cs="Arial"/>
          <w:sz w:val="24"/>
          <w:szCs w:val="24"/>
        </w:rPr>
        <w:t>У случају да у достављеној понуди није</w:t>
      </w:r>
      <w:r w:rsidRPr="00836B42">
        <w:rPr>
          <w:rFonts w:cs="Arial"/>
          <w:sz w:val="24"/>
          <w:szCs w:val="24"/>
        </w:rPr>
        <w:t xml:space="preserve"> назначено да ли је понуђена цена са или без пореза</w:t>
      </w:r>
      <w:r w:rsidRPr="00836B42">
        <w:rPr>
          <w:rFonts w:cs="Arial"/>
          <w:sz w:val="24"/>
          <w:szCs w:val="24"/>
          <w:lang w:val="sr-Cyrl-RS"/>
        </w:rPr>
        <w:t xml:space="preserve"> на додату вредност</w:t>
      </w:r>
      <w:r w:rsidRPr="00836B42">
        <w:rPr>
          <w:rFonts w:cs="Arial"/>
          <w:sz w:val="24"/>
          <w:szCs w:val="24"/>
        </w:rPr>
        <w:t>, сматраће се сагласно Закону, да је иста без пореза</w:t>
      </w:r>
      <w:r w:rsidRPr="00836B42">
        <w:rPr>
          <w:rFonts w:cs="Arial"/>
          <w:sz w:val="24"/>
          <w:szCs w:val="24"/>
          <w:lang w:val="sr-Cyrl-RS"/>
        </w:rPr>
        <w:t xml:space="preserve"> на додату вредност</w:t>
      </w:r>
      <w:r w:rsidRPr="00836B42">
        <w:rPr>
          <w:rFonts w:cs="Arial"/>
          <w:sz w:val="24"/>
          <w:szCs w:val="24"/>
        </w:rPr>
        <w:t xml:space="preserve">. </w:t>
      </w:r>
    </w:p>
    <w:p w:rsidR="007C47AB" w:rsidRPr="00836B42" w:rsidRDefault="007C47AB" w:rsidP="007C47AB">
      <w:pPr>
        <w:pStyle w:val="KDParagraf"/>
        <w:spacing w:before="0"/>
        <w:rPr>
          <w:rFonts w:cs="Arial"/>
          <w:sz w:val="24"/>
          <w:szCs w:val="24"/>
        </w:rPr>
      </w:pPr>
      <w:r w:rsidRPr="00836B42">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7C47AB" w:rsidRPr="00836B42" w:rsidRDefault="007C47AB" w:rsidP="007C47AB">
      <w:pPr>
        <w:pStyle w:val="KDParagraf"/>
        <w:spacing w:before="0"/>
        <w:rPr>
          <w:rFonts w:cs="Arial"/>
          <w:sz w:val="24"/>
          <w:szCs w:val="24"/>
        </w:rPr>
      </w:pPr>
      <w:r w:rsidRPr="00836B42">
        <w:rPr>
          <w:rFonts w:cs="Arial"/>
          <w:sz w:val="24"/>
          <w:szCs w:val="24"/>
        </w:rPr>
        <w:t>Понуда која је изражена у две валуте, сматраће се неприхватљивом.</w:t>
      </w:r>
    </w:p>
    <w:p w:rsidR="007C47AB" w:rsidRPr="00836B42" w:rsidRDefault="007C47AB" w:rsidP="007C47AB">
      <w:pPr>
        <w:pStyle w:val="KDParagraf"/>
        <w:spacing w:before="0"/>
        <w:rPr>
          <w:rFonts w:cs="Arial"/>
          <w:sz w:val="24"/>
          <w:szCs w:val="24"/>
        </w:rPr>
      </w:pPr>
      <w:r w:rsidRPr="007729DF">
        <w:rPr>
          <w:rFonts w:cs="Arial"/>
          <w:sz w:val="24"/>
          <w:szCs w:val="24"/>
        </w:rPr>
        <w:lastRenderedPageBreak/>
        <w:t>Упоређивање понуда које су изражене у динарима са понудама израженим у страној валути, извршиће се прерачуном понуде изражене у страној валути у динаре према средњем курсу Народне банке Србије на дан када је започето отварање понуда.</w:t>
      </w:r>
    </w:p>
    <w:p w:rsidR="007C47AB" w:rsidRPr="00836B42" w:rsidRDefault="007C47AB" w:rsidP="007C47AB">
      <w:pPr>
        <w:pStyle w:val="KDParagraf"/>
        <w:spacing w:before="0"/>
        <w:rPr>
          <w:rFonts w:cs="Arial"/>
          <w:sz w:val="24"/>
          <w:szCs w:val="24"/>
        </w:rPr>
      </w:pPr>
      <w:r w:rsidRPr="00836B42">
        <w:rPr>
          <w:rFonts w:cs="Arial"/>
          <w:sz w:val="24"/>
          <w:szCs w:val="24"/>
        </w:rPr>
        <w:t>Понуђена цена укључује све трошкове реализације предмета набавке до места испоруке, као и све зависне трошкове.</w:t>
      </w:r>
    </w:p>
    <w:p w:rsidR="007C47AB" w:rsidRDefault="007C47AB" w:rsidP="007C47AB">
      <w:pPr>
        <w:pStyle w:val="KDParagraf"/>
        <w:spacing w:before="0"/>
        <w:rPr>
          <w:rFonts w:cs="Arial"/>
          <w:sz w:val="24"/>
          <w:szCs w:val="24"/>
        </w:rPr>
      </w:pPr>
      <w:r w:rsidRPr="00836B42">
        <w:rPr>
          <w:rFonts w:cs="Arial"/>
          <w:sz w:val="24"/>
          <w:szCs w:val="24"/>
        </w:rPr>
        <w:t>Ако је у понуди исказана неуобичајено ниска цена, Наручилац ће поступити у складу са чланом 92. З</w:t>
      </w:r>
      <w:r w:rsidRPr="00836B42">
        <w:rPr>
          <w:rFonts w:cs="Arial"/>
          <w:sz w:val="24"/>
          <w:szCs w:val="24"/>
          <w:lang w:val="sr-Cyrl-RS"/>
        </w:rPr>
        <w:t>акона</w:t>
      </w:r>
      <w:r w:rsidRPr="00836B42">
        <w:rPr>
          <w:rFonts w:cs="Arial"/>
          <w:sz w:val="24"/>
          <w:szCs w:val="24"/>
        </w:rPr>
        <w:t>.</w:t>
      </w:r>
    </w:p>
    <w:p w:rsidR="007C47AB" w:rsidRPr="00836B42" w:rsidRDefault="007C47AB" w:rsidP="007C47AB">
      <w:pPr>
        <w:pStyle w:val="KDParagraf"/>
        <w:spacing w:before="0"/>
        <w:rPr>
          <w:rFonts w:cs="Arial"/>
          <w:sz w:val="24"/>
          <w:szCs w:val="24"/>
        </w:rPr>
      </w:pPr>
    </w:p>
    <w:p w:rsidR="006C6FDF" w:rsidRPr="0005487B" w:rsidRDefault="006C6FDF" w:rsidP="009D2DF9">
      <w:pPr>
        <w:pStyle w:val="Heading10"/>
        <w:numPr>
          <w:ilvl w:val="1"/>
          <w:numId w:val="22"/>
        </w:numPr>
        <w:spacing w:before="0"/>
        <w:rPr>
          <w:rFonts w:cs="Arial"/>
          <w:sz w:val="24"/>
          <w:szCs w:val="24"/>
          <w:lang w:val="en-US"/>
        </w:rPr>
      </w:pPr>
      <w:r w:rsidRPr="0058001A">
        <w:rPr>
          <w:rFonts w:cs="Arial"/>
          <w:sz w:val="24"/>
          <w:szCs w:val="24"/>
          <w:lang w:val="en-US"/>
        </w:rPr>
        <w:t xml:space="preserve"> </w:t>
      </w:r>
      <w:r w:rsidRPr="0005487B">
        <w:rPr>
          <w:rFonts w:cs="Arial"/>
          <w:sz w:val="24"/>
          <w:szCs w:val="24"/>
          <w:lang w:val="en-US"/>
        </w:rPr>
        <w:t>Рок испоруке добара</w:t>
      </w:r>
    </w:p>
    <w:p w:rsidR="00535098" w:rsidRDefault="00535098" w:rsidP="0058001A">
      <w:pPr>
        <w:pStyle w:val="ListParagraph"/>
        <w:autoSpaceDE w:val="0"/>
        <w:autoSpaceDN w:val="0"/>
        <w:adjustRightInd w:val="0"/>
        <w:spacing w:before="0" w:after="0" w:line="240" w:lineRule="auto"/>
        <w:ind w:left="0"/>
        <w:contextualSpacing w:val="0"/>
        <w:rPr>
          <w:rFonts w:ascii="Arial" w:hAnsi="Arial" w:cs="Arial"/>
          <w:color w:val="000000" w:themeColor="text1"/>
          <w:sz w:val="24"/>
          <w:szCs w:val="24"/>
          <w:lang w:val="sr-Cyrl-RS"/>
        </w:rPr>
      </w:pPr>
    </w:p>
    <w:p w:rsidR="00836B42" w:rsidRPr="0058001A" w:rsidRDefault="00836B42" w:rsidP="00B70F70">
      <w:pPr>
        <w:pStyle w:val="ListParagraph"/>
        <w:autoSpaceDE w:val="0"/>
        <w:autoSpaceDN w:val="0"/>
        <w:adjustRightInd w:val="0"/>
        <w:spacing w:before="0" w:after="0" w:line="240" w:lineRule="auto"/>
        <w:ind w:left="0" w:right="-426"/>
        <w:contextualSpacing w:val="0"/>
        <w:rPr>
          <w:rFonts w:ascii="Arial" w:hAnsi="Arial" w:cs="Arial"/>
          <w:color w:val="000000" w:themeColor="text1"/>
          <w:sz w:val="24"/>
          <w:szCs w:val="24"/>
          <w:lang w:val="sr-Cyrl-RS"/>
        </w:rPr>
      </w:pPr>
      <w:r w:rsidRPr="00535098">
        <w:rPr>
          <w:rFonts w:ascii="Arial" w:hAnsi="Arial" w:cs="Arial"/>
          <w:color w:val="000000" w:themeColor="text1"/>
          <w:sz w:val="24"/>
          <w:szCs w:val="24"/>
          <w:lang w:val="sr-Cyrl-RS"/>
        </w:rPr>
        <w:t xml:space="preserve">Изабрани понуђач је обавезан да </w:t>
      </w:r>
      <w:r w:rsidR="00535098" w:rsidRPr="00535098">
        <w:rPr>
          <w:rFonts w:ascii="Arial" w:hAnsi="Arial" w:cs="Arial"/>
          <w:color w:val="000000" w:themeColor="text1"/>
          <w:sz w:val="24"/>
          <w:szCs w:val="24"/>
          <w:lang w:val="sr-Cyrl-RS"/>
        </w:rPr>
        <w:t xml:space="preserve">испоручи </w:t>
      </w:r>
      <w:r w:rsidR="00535098" w:rsidRPr="00535098">
        <w:rPr>
          <w:rFonts w:ascii="Arial" w:hAnsi="Arial" w:cs="Arial"/>
          <w:sz w:val="24"/>
          <w:szCs w:val="24"/>
          <w:lang w:val="ru-RU"/>
        </w:rPr>
        <w:t>регулациону склопку за монофазни блок трансформатор 110/6 КВ,</w:t>
      </w:r>
      <w:r w:rsidR="00535098" w:rsidRPr="00535098">
        <w:rPr>
          <w:rFonts w:ascii="Arial" w:hAnsi="Arial" w:cs="Arial"/>
          <w:color w:val="000000" w:themeColor="text1"/>
          <w:sz w:val="24"/>
          <w:szCs w:val="24"/>
          <w:lang w:val="sr-Cyrl-RS"/>
        </w:rPr>
        <w:t xml:space="preserve"> угради и пусти у рад  у року </w:t>
      </w:r>
      <w:r w:rsidR="00B70F70">
        <w:rPr>
          <w:rFonts w:ascii="Arial" w:hAnsi="Arial" w:cs="Arial"/>
          <w:color w:val="000000" w:themeColor="text1"/>
          <w:sz w:val="24"/>
          <w:szCs w:val="24"/>
          <w:lang w:val="sr-Cyrl-RS"/>
        </w:rPr>
        <w:t>120</w:t>
      </w:r>
      <w:r w:rsidR="00535098" w:rsidRPr="00535098">
        <w:rPr>
          <w:rFonts w:ascii="Arial" w:hAnsi="Arial" w:cs="Arial"/>
          <w:color w:val="000000" w:themeColor="text1"/>
          <w:sz w:val="24"/>
          <w:szCs w:val="24"/>
          <w:lang w:val="sr-Cyrl-RS"/>
        </w:rPr>
        <w:t xml:space="preserve"> дана од дана ступања уговора на снагу</w:t>
      </w:r>
      <w:r w:rsidR="00535098" w:rsidRPr="0058001A">
        <w:rPr>
          <w:rFonts w:ascii="Arial" w:hAnsi="Arial" w:cs="Arial"/>
          <w:color w:val="000000" w:themeColor="text1"/>
          <w:sz w:val="24"/>
          <w:szCs w:val="24"/>
          <w:lang w:val="sr-Cyrl-RS"/>
        </w:rPr>
        <w:t>.</w:t>
      </w:r>
    </w:p>
    <w:p w:rsidR="009B3371" w:rsidRPr="0058001A" w:rsidRDefault="009B3371" w:rsidP="0058001A">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rsidR="006C6FDF" w:rsidRPr="0058001A" w:rsidRDefault="006C6FDF" w:rsidP="009D2DF9">
      <w:pPr>
        <w:pStyle w:val="Heading10"/>
        <w:numPr>
          <w:ilvl w:val="1"/>
          <w:numId w:val="22"/>
        </w:numPr>
        <w:spacing w:before="0"/>
        <w:rPr>
          <w:rFonts w:cs="Arial"/>
          <w:sz w:val="24"/>
          <w:szCs w:val="24"/>
          <w:lang w:val="en-US"/>
        </w:rPr>
      </w:pPr>
      <w:r w:rsidRPr="0058001A">
        <w:rPr>
          <w:rFonts w:cs="Arial"/>
          <w:sz w:val="24"/>
          <w:szCs w:val="24"/>
          <w:lang w:val="en-US"/>
        </w:rPr>
        <w:t>Гарантни рок</w:t>
      </w:r>
    </w:p>
    <w:p w:rsidR="00836B42" w:rsidRPr="0058001A" w:rsidRDefault="00836B42" w:rsidP="00B70F70">
      <w:pPr>
        <w:pStyle w:val="Heading10"/>
        <w:spacing w:before="0"/>
        <w:ind w:left="0" w:right="-426" w:firstLine="0"/>
        <w:jc w:val="both"/>
        <w:rPr>
          <w:rFonts w:cs="Arial"/>
          <w:color w:val="000000" w:themeColor="text1"/>
          <w:sz w:val="24"/>
          <w:szCs w:val="24"/>
          <w:lang w:eastAsia="zh-CN"/>
        </w:rPr>
      </w:pPr>
      <w:r w:rsidRPr="0058001A">
        <w:rPr>
          <w:rFonts w:cs="Arial"/>
          <w:b w:val="0"/>
          <w:color w:val="000000" w:themeColor="text1"/>
          <w:sz w:val="24"/>
          <w:szCs w:val="24"/>
          <w:lang w:eastAsia="zh-CN"/>
        </w:rPr>
        <w:t xml:space="preserve">Гарантни рок је </w:t>
      </w:r>
      <w:r w:rsidRPr="0058001A">
        <w:rPr>
          <w:rFonts w:cs="Arial"/>
          <w:b w:val="0"/>
          <w:color w:val="000000" w:themeColor="text1"/>
          <w:sz w:val="24"/>
          <w:szCs w:val="24"/>
          <w:lang w:val="sr-Cyrl-RS" w:eastAsia="zh-CN"/>
        </w:rPr>
        <w:t>2</w:t>
      </w:r>
      <w:r w:rsidR="00112D54" w:rsidRPr="0058001A">
        <w:rPr>
          <w:rFonts w:cs="Arial"/>
          <w:b w:val="0"/>
          <w:color w:val="000000" w:themeColor="text1"/>
          <w:sz w:val="24"/>
          <w:szCs w:val="24"/>
          <w:lang w:val="en-US" w:eastAsia="zh-CN"/>
        </w:rPr>
        <w:t xml:space="preserve"> </w:t>
      </w:r>
      <w:r w:rsidR="00112D54" w:rsidRPr="0058001A">
        <w:rPr>
          <w:rFonts w:cs="Arial"/>
          <w:b w:val="0"/>
          <w:color w:val="000000" w:themeColor="text1"/>
          <w:sz w:val="24"/>
          <w:szCs w:val="24"/>
          <w:lang w:val="sr-Cyrl-RS" w:eastAsia="zh-CN"/>
        </w:rPr>
        <w:t>(две)</w:t>
      </w:r>
      <w:r w:rsidRPr="0058001A">
        <w:rPr>
          <w:rFonts w:cs="Arial"/>
          <w:b w:val="0"/>
          <w:color w:val="000000" w:themeColor="text1"/>
          <w:sz w:val="24"/>
          <w:szCs w:val="24"/>
          <w:lang w:val="sr-Cyrl-RS" w:eastAsia="zh-CN"/>
        </w:rPr>
        <w:t xml:space="preserve"> године </w:t>
      </w:r>
      <w:r w:rsidRPr="0058001A">
        <w:rPr>
          <w:rFonts w:cs="Arial"/>
          <w:b w:val="0"/>
          <w:color w:val="000000" w:themeColor="text1"/>
          <w:sz w:val="24"/>
          <w:szCs w:val="24"/>
          <w:lang w:eastAsia="zh-CN"/>
        </w:rPr>
        <w:t>од</w:t>
      </w:r>
      <w:r w:rsidRPr="0058001A">
        <w:rPr>
          <w:rFonts w:cs="Arial"/>
          <w:b w:val="0"/>
          <w:color w:val="000000" w:themeColor="text1"/>
          <w:sz w:val="24"/>
          <w:szCs w:val="24"/>
          <w:lang w:val="sr-Cyrl-RS" w:eastAsia="zh-CN"/>
        </w:rPr>
        <w:t xml:space="preserve"> дана </w:t>
      </w:r>
      <w:r w:rsidR="00535098">
        <w:rPr>
          <w:rFonts w:cs="Arial"/>
          <w:b w:val="0"/>
          <w:color w:val="000000" w:themeColor="text1"/>
          <w:sz w:val="24"/>
          <w:szCs w:val="24"/>
          <w:lang w:val="sr-Cyrl-RS" w:eastAsia="zh-CN"/>
        </w:rPr>
        <w:t xml:space="preserve">пуштања у рад склопке за монофазни блок трансформатор </w:t>
      </w:r>
      <w:r w:rsidRPr="0058001A">
        <w:rPr>
          <w:rFonts w:cs="Arial"/>
          <w:b w:val="0"/>
          <w:color w:val="000000" w:themeColor="text1"/>
          <w:sz w:val="24"/>
          <w:szCs w:val="24"/>
          <w:lang w:val="sr-Cyrl-RS" w:eastAsia="zh-CN"/>
        </w:rPr>
        <w:t xml:space="preserve">и </w:t>
      </w:r>
      <w:r w:rsidRPr="00E1243B">
        <w:rPr>
          <w:rFonts w:cs="Arial"/>
          <w:b w:val="0"/>
          <w:color w:val="000000" w:themeColor="text1"/>
          <w:sz w:val="24"/>
          <w:szCs w:val="24"/>
          <w:lang w:val="sr-Cyrl-RS" w:eastAsia="zh-CN"/>
        </w:rPr>
        <w:t xml:space="preserve">потписивања Записника о </w:t>
      </w:r>
      <w:r w:rsidRPr="00E1243B">
        <w:rPr>
          <w:rFonts w:cs="Arial"/>
          <w:b w:val="0"/>
          <w:color w:val="000000" w:themeColor="text1"/>
          <w:sz w:val="24"/>
          <w:szCs w:val="24"/>
          <w:lang w:eastAsia="zh-CN"/>
        </w:rPr>
        <w:t xml:space="preserve"> квантитативн</w:t>
      </w:r>
      <w:r w:rsidRPr="00E1243B">
        <w:rPr>
          <w:rFonts w:cs="Arial"/>
          <w:b w:val="0"/>
          <w:color w:val="000000" w:themeColor="text1"/>
          <w:sz w:val="24"/>
          <w:szCs w:val="24"/>
          <w:lang w:val="sr-Cyrl-RS" w:eastAsia="zh-CN"/>
        </w:rPr>
        <w:t>ом</w:t>
      </w:r>
      <w:r w:rsidRPr="00E1243B">
        <w:rPr>
          <w:rFonts w:cs="Arial"/>
          <w:b w:val="0"/>
          <w:color w:val="000000" w:themeColor="text1"/>
          <w:sz w:val="24"/>
          <w:szCs w:val="24"/>
          <w:lang w:eastAsia="zh-CN"/>
        </w:rPr>
        <w:t xml:space="preserve"> и квалитативн</w:t>
      </w:r>
      <w:r w:rsidRPr="00E1243B">
        <w:rPr>
          <w:rFonts w:cs="Arial"/>
          <w:b w:val="0"/>
          <w:color w:val="000000" w:themeColor="text1"/>
          <w:sz w:val="24"/>
          <w:szCs w:val="24"/>
          <w:lang w:val="sr-Cyrl-RS" w:eastAsia="zh-CN"/>
        </w:rPr>
        <w:t>ом</w:t>
      </w:r>
      <w:r w:rsidRPr="00E1243B">
        <w:rPr>
          <w:rFonts w:cs="Arial"/>
          <w:b w:val="0"/>
          <w:color w:val="000000" w:themeColor="text1"/>
          <w:sz w:val="24"/>
          <w:szCs w:val="24"/>
          <w:lang w:eastAsia="zh-CN"/>
        </w:rPr>
        <w:t xml:space="preserve"> пријем</w:t>
      </w:r>
      <w:r w:rsidRPr="00E1243B">
        <w:rPr>
          <w:rFonts w:cs="Arial"/>
          <w:b w:val="0"/>
          <w:color w:val="000000" w:themeColor="text1"/>
          <w:sz w:val="24"/>
          <w:szCs w:val="24"/>
          <w:lang w:val="sr-Cyrl-RS" w:eastAsia="zh-CN"/>
        </w:rPr>
        <w:t>у</w:t>
      </w:r>
      <w:r w:rsidRPr="00E1243B">
        <w:rPr>
          <w:rFonts w:cs="Arial"/>
          <w:b w:val="0"/>
          <w:color w:val="000000" w:themeColor="text1"/>
          <w:sz w:val="24"/>
          <w:szCs w:val="24"/>
          <w:lang w:eastAsia="zh-CN"/>
        </w:rPr>
        <w:t xml:space="preserve"> </w:t>
      </w:r>
      <w:r w:rsidR="007C47AB">
        <w:rPr>
          <w:rFonts w:cs="Arial"/>
          <w:b w:val="0"/>
          <w:color w:val="000000" w:themeColor="text1"/>
          <w:sz w:val="24"/>
          <w:szCs w:val="24"/>
          <w:lang w:val="sr-Cyrl-RS" w:eastAsia="zh-CN"/>
        </w:rPr>
        <w:t xml:space="preserve">уграђених </w:t>
      </w:r>
      <w:r w:rsidRPr="00E1243B">
        <w:rPr>
          <w:rFonts w:cs="Arial"/>
          <w:b w:val="0"/>
          <w:color w:val="000000" w:themeColor="text1"/>
          <w:sz w:val="24"/>
          <w:szCs w:val="24"/>
          <w:lang w:eastAsia="zh-CN"/>
        </w:rPr>
        <w:t>добара.</w:t>
      </w:r>
      <w:r w:rsidR="00E1243B" w:rsidRPr="00E1243B">
        <w:rPr>
          <w:rFonts w:cs="Arial"/>
          <w:b w:val="0"/>
          <w:color w:val="000000" w:themeColor="text1"/>
          <w:sz w:val="24"/>
          <w:szCs w:val="24"/>
          <w:lang w:val="sr-Cyrl-RS" w:eastAsia="zh-CN"/>
        </w:rPr>
        <w:t xml:space="preserve"> </w:t>
      </w:r>
      <w:r w:rsidRPr="00E1243B">
        <w:rPr>
          <w:rFonts w:cs="Arial"/>
          <w:b w:val="0"/>
          <w:color w:val="000000" w:themeColor="text1"/>
          <w:sz w:val="24"/>
          <w:szCs w:val="24"/>
          <w:lang w:eastAsia="zh-CN"/>
        </w:rPr>
        <w:t>Изабрани Понуђач је дужан да о свом трошку отклони све евентуалне недостатке у току трајања гарантног рока.</w:t>
      </w:r>
      <w:r w:rsidRPr="0058001A">
        <w:rPr>
          <w:rFonts w:cs="Arial"/>
          <w:color w:val="000000" w:themeColor="text1"/>
          <w:sz w:val="24"/>
          <w:szCs w:val="24"/>
          <w:lang w:eastAsia="zh-CN"/>
        </w:rPr>
        <w:t xml:space="preserve"> </w:t>
      </w:r>
    </w:p>
    <w:p w:rsidR="009B3371" w:rsidRPr="0058001A" w:rsidRDefault="009B3371" w:rsidP="0058001A">
      <w:pPr>
        <w:spacing w:before="0"/>
        <w:rPr>
          <w:rFonts w:cs="Arial"/>
          <w:i/>
          <w:color w:val="00B0F0"/>
          <w:sz w:val="24"/>
          <w:szCs w:val="24"/>
          <w:lang w:eastAsia="zh-CN"/>
        </w:rPr>
      </w:pPr>
    </w:p>
    <w:p w:rsidR="008D2B23" w:rsidRPr="0058001A" w:rsidRDefault="006C6FDF" w:rsidP="0058001A">
      <w:pPr>
        <w:pStyle w:val="KDPodnaslov2"/>
        <w:spacing w:before="0"/>
        <w:ind w:left="450"/>
        <w:jc w:val="both"/>
        <w:rPr>
          <w:rFonts w:cs="Arial"/>
          <w:sz w:val="24"/>
          <w:szCs w:val="24"/>
        </w:rPr>
      </w:pPr>
      <w:r w:rsidRPr="0058001A">
        <w:rPr>
          <w:rFonts w:cs="Arial"/>
          <w:sz w:val="24"/>
          <w:szCs w:val="24"/>
        </w:rPr>
        <w:t xml:space="preserve">6.15 </w:t>
      </w:r>
      <w:r w:rsidR="008D2B23" w:rsidRPr="0058001A">
        <w:rPr>
          <w:rFonts w:cs="Arial"/>
          <w:sz w:val="24"/>
          <w:szCs w:val="24"/>
        </w:rPr>
        <w:t>Начин и услови плаћања</w:t>
      </w:r>
      <w:bookmarkEnd w:id="220"/>
      <w:bookmarkEnd w:id="221"/>
    </w:p>
    <w:p w:rsidR="007C47AB" w:rsidRDefault="007C47AB" w:rsidP="007C47AB">
      <w:pPr>
        <w:pStyle w:val="KDParagraf"/>
        <w:spacing w:before="0"/>
        <w:ind w:right="-327"/>
        <w:rPr>
          <w:rFonts w:eastAsia="Calibri" w:cs="Arial"/>
          <w:sz w:val="24"/>
          <w:szCs w:val="24"/>
        </w:rPr>
      </w:pPr>
      <w:r w:rsidRPr="00EC5BB4">
        <w:rPr>
          <w:rFonts w:eastAsia="Calibri" w:cs="Arial"/>
          <w:sz w:val="24"/>
          <w:szCs w:val="24"/>
        </w:rPr>
        <w:t>Плаћање доба</w:t>
      </w:r>
      <w:r>
        <w:rPr>
          <w:rFonts w:eastAsia="Calibri" w:cs="Arial"/>
          <w:sz w:val="24"/>
          <w:szCs w:val="24"/>
        </w:rPr>
        <w:t>ра која су предмет ове набавке Н</w:t>
      </w:r>
      <w:r w:rsidRPr="00EC5BB4">
        <w:rPr>
          <w:rFonts w:eastAsia="Calibri" w:cs="Arial"/>
          <w:sz w:val="24"/>
          <w:szCs w:val="24"/>
        </w:rPr>
        <w:t xml:space="preserve">аручилац ће извршити на текући рачун понуђача, по испоруци </w:t>
      </w:r>
      <w:r w:rsidR="00061008">
        <w:rPr>
          <w:rFonts w:eastAsia="Calibri" w:cs="Arial"/>
          <w:sz w:val="24"/>
          <w:szCs w:val="24"/>
          <w:lang w:val="sr-Cyrl-RS"/>
        </w:rPr>
        <w:t>и уградњи</w:t>
      </w:r>
      <w:r w:rsidRPr="00EC5BB4">
        <w:rPr>
          <w:rFonts w:eastAsia="Calibri" w:cs="Arial"/>
          <w:sz w:val="24"/>
          <w:szCs w:val="24"/>
        </w:rPr>
        <w:t xml:space="preserve"> </w:t>
      </w:r>
      <w:r w:rsidR="00061008" w:rsidRPr="00EC5BB4">
        <w:rPr>
          <w:rFonts w:eastAsia="Calibri" w:cs="Arial"/>
          <w:sz w:val="24"/>
          <w:szCs w:val="24"/>
        </w:rPr>
        <w:t>добара</w:t>
      </w:r>
      <w:r w:rsidR="00061008">
        <w:rPr>
          <w:rFonts w:eastAsia="Calibri" w:cs="Arial"/>
          <w:sz w:val="24"/>
          <w:szCs w:val="24"/>
          <w:lang w:val="sr-Cyrl-RS"/>
        </w:rPr>
        <w:t xml:space="preserve"> </w:t>
      </w:r>
      <w:r w:rsidRPr="00EC5BB4">
        <w:rPr>
          <w:rFonts w:eastAsia="Calibri" w:cs="Arial"/>
          <w:sz w:val="24"/>
          <w:szCs w:val="24"/>
        </w:rPr>
        <w:t>и по потписивању Записника о квалитативном и квантитативном пријему</w:t>
      </w:r>
      <w:r w:rsidR="00535098">
        <w:rPr>
          <w:rFonts w:eastAsia="Calibri" w:cs="Arial"/>
          <w:sz w:val="24"/>
          <w:szCs w:val="24"/>
          <w:lang w:val="sr-Cyrl-RS"/>
        </w:rPr>
        <w:t xml:space="preserve"> уграђених </w:t>
      </w:r>
      <w:r w:rsidRPr="00EC5BB4">
        <w:rPr>
          <w:rFonts w:eastAsia="Calibri" w:cs="Arial"/>
          <w:sz w:val="24"/>
          <w:szCs w:val="24"/>
        </w:rPr>
        <w:t xml:space="preserve">добара од стране овлашћених представника </w:t>
      </w:r>
      <w:r>
        <w:rPr>
          <w:rFonts w:eastAsia="Calibri" w:cs="Arial"/>
          <w:sz w:val="24"/>
          <w:szCs w:val="24"/>
          <w:lang w:val="sr-Cyrl-RS"/>
        </w:rPr>
        <w:t>Наручиоца</w:t>
      </w:r>
      <w:r w:rsidRPr="00EC5BB4">
        <w:rPr>
          <w:rFonts w:eastAsia="Calibri" w:cs="Arial"/>
          <w:sz w:val="24"/>
          <w:szCs w:val="24"/>
        </w:rPr>
        <w:t xml:space="preserve"> и </w:t>
      </w:r>
      <w:r>
        <w:rPr>
          <w:rFonts w:eastAsia="Calibri" w:cs="Arial"/>
          <w:sz w:val="24"/>
          <w:szCs w:val="24"/>
          <w:lang w:val="sr-Cyrl-RS"/>
        </w:rPr>
        <w:t>Понуђача -</w:t>
      </w:r>
      <w:r w:rsidRPr="00EC5BB4">
        <w:rPr>
          <w:rFonts w:eastAsia="Calibri" w:cs="Arial"/>
          <w:sz w:val="24"/>
          <w:szCs w:val="24"/>
        </w:rPr>
        <w:t>без примедби,</w:t>
      </w:r>
      <w:r>
        <w:rPr>
          <w:rFonts w:eastAsia="Calibri" w:cs="Arial"/>
          <w:sz w:val="24"/>
          <w:szCs w:val="24"/>
        </w:rPr>
        <w:t xml:space="preserve"> </w:t>
      </w:r>
      <w:r w:rsidRPr="00EC5BB4">
        <w:rPr>
          <w:rFonts w:eastAsia="Calibri" w:cs="Arial"/>
          <w:sz w:val="24"/>
          <w:szCs w:val="24"/>
        </w:rPr>
        <w:t>у року</w:t>
      </w:r>
      <w:r>
        <w:rPr>
          <w:rFonts w:eastAsia="Calibri" w:cs="Arial"/>
          <w:sz w:val="24"/>
          <w:szCs w:val="24"/>
          <w:lang w:val="sr-Cyrl-RS"/>
        </w:rPr>
        <w:t xml:space="preserve"> до 45 дана</w:t>
      </w:r>
      <w:r w:rsidRPr="00EC5BB4">
        <w:rPr>
          <w:rFonts w:eastAsia="Calibri" w:cs="Arial"/>
          <w:sz w:val="24"/>
          <w:szCs w:val="24"/>
          <w:lang w:val="sr-Cyrl-RS"/>
        </w:rPr>
        <w:t xml:space="preserve"> и по пријему </w:t>
      </w:r>
      <w:r>
        <w:rPr>
          <w:rFonts w:eastAsia="Calibri" w:cs="Arial"/>
          <w:sz w:val="24"/>
          <w:szCs w:val="24"/>
          <w:lang w:val="sr-Cyrl-RS"/>
        </w:rPr>
        <w:t>исправног рачуна</w:t>
      </w:r>
      <w:r w:rsidRPr="00EC5BB4">
        <w:rPr>
          <w:rFonts w:eastAsia="Calibri" w:cs="Arial"/>
          <w:sz w:val="24"/>
          <w:szCs w:val="24"/>
        </w:rPr>
        <w:t>.</w:t>
      </w:r>
    </w:p>
    <w:p w:rsidR="007C47AB" w:rsidRPr="000F3901" w:rsidRDefault="007C47AB" w:rsidP="007C47AB">
      <w:pPr>
        <w:autoSpaceDE w:val="0"/>
        <w:autoSpaceDN w:val="0"/>
        <w:adjustRightInd w:val="0"/>
        <w:spacing w:before="0"/>
        <w:ind w:right="-426"/>
        <w:rPr>
          <w:rFonts w:eastAsia="Calibri" w:cs="Arial"/>
          <w:sz w:val="24"/>
          <w:szCs w:val="24"/>
        </w:rPr>
      </w:pPr>
      <w:r w:rsidRPr="00315D05">
        <w:rPr>
          <w:rFonts w:eastAsia="Calibri" w:cs="Arial"/>
          <w:sz w:val="24"/>
          <w:szCs w:val="24"/>
        </w:rPr>
        <w:t>Ако је понуђена цена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w:t>
      </w:r>
      <w:r w:rsidRPr="00315D05">
        <w:rPr>
          <w:rFonts w:eastAsia="Calibri" w:cs="Arial"/>
          <w:sz w:val="24"/>
          <w:szCs w:val="24"/>
          <w:lang w:val="sr-Cyrl-RS"/>
        </w:rPr>
        <w:t>)</w:t>
      </w:r>
      <w:r w:rsidRPr="00315D05">
        <w:rPr>
          <w:rFonts w:eastAsia="Calibri" w:cs="Arial"/>
          <w:sz w:val="24"/>
          <w:szCs w:val="24"/>
        </w:rPr>
        <w:t>. Понуђач је обавезан да на рачуну наведе износ у еврима и прерачун у динаре према курсу НБС на дан настанка пореске обавезе.</w:t>
      </w:r>
    </w:p>
    <w:p w:rsidR="007C47AB" w:rsidRPr="000F3901" w:rsidRDefault="007C47AB" w:rsidP="007C47AB">
      <w:pPr>
        <w:autoSpaceDE w:val="0"/>
        <w:autoSpaceDN w:val="0"/>
        <w:adjustRightInd w:val="0"/>
        <w:spacing w:before="0"/>
        <w:ind w:right="-426"/>
        <w:rPr>
          <w:rFonts w:eastAsia="Calibri" w:cs="Arial"/>
          <w:sz w:val="24"/>
          <w:szCs w:val="24"/>
          <w:lang w:val="sr-Cyrl-RS"/>
        </w:rPr>
      </w:pPr>
      <w:r w:rsidRPr="007729DF">
        <w:rPr>
          <w:rFonts w:eastAsia="Calibri" w:cs="Arial"/>
          <w:sz w:val="24"/>
          <w:szCs w:val="24"/>
        </w:rPr>
        <w:t xml:space="preserve">Рачун мора бити достављен на адресу </w:t>
      </w:r>
      <w:r w:rsidRPr="007729DF">
        <w:rPr>
          <w:rFonts w:eastAsia="Calibri" w:cs="Arial"/>
          <w:sz w:val="24"/>
          <w:szCs w:val="24"/>
          <w:lang w:val="sr-Cyrl-RS"/>
        </w:rPr>
        <w:t>Корисника</w:t>
      </w:r>
      <w:r w:rsidRPr="007729DF">
        <w:rPr>
          <w:rFonts w:eastAsia="Calibri" w:cs="Arial"/>
          <w:sz w:val="24"/>
          <w:szCs w:val="24"/>
        </w:rPr>
        <w:t xml:space="preserve">: Јавно предузеће „Електропривреда Србије“ Београд, </w:t>
      </w:r>
      <w:r w:rsidRPr="007729DF">
        <w:rPr>
          <w:rFonts w:eastAsia="Calibri" w:cs="Arial"/>
          <w:sz w:val="24"/>
          <w:szCs w:val="24"/>
          <w:lang w:val="sr-Cyrl-RS"/>
        </w:rPr>
        <w:t>ул. Царице Милице 2, Београд,  ОГРАНАК ХЕ Ђердап, Трг краља Петра број 1, 19 320 Кладово</w:t>
      </w:r>
      <w:r w:rsidRPr="007729DF">
        <w:rPr>
          <w:rFonts w:eastAsia="Calibri" w:cs="Arial"/>
          <w:sz w:val="24"/>
          <w:szCs w:val="24"/>
        </w:rPr>
        <w:t xml:space="preserve">, ПИБ </w:t>
      </w:r>
      <w:r w:rsidRPr="007729DF">
        <w:rPr>
          <w:rFonts w:eastAsia="Calibri" w:cs="Arial"/>
          <w:sz w:val="24"/>
          <w:szCs w:val="24"/>
          <w:lang w:val="sr-Cyrl-BA"/>
        </w:rPr>
        <w:t>(103920327)</w:t>
      </w:r>
      <w:r w:rsidRPr="007729DF">
        <w:rPr>
          <w:rFonts w:eastAsia="Calibri" w:cs="Arial"/>
          <w:sz w:val="24"/>
          <w:szCs w:val="24"/>
        </w:rPr>
        <w:t xml:space="preserve">, са обавезним прилозима, са читко написаним именом и презименом и потписом овлашћеног лица </w:t>
      </w:r>
      <w:r w:rsidRPr="007729DF">
        <w:rPr>
          <w:rFonts w:eastAsia="Calibri" w:cs="Arial"/>
          <w:sz w:val="24"/>
          <w:szCs w:val="24"/>
          <w:lang w:val="sr-Cyrl-RS"/>
        </w:rPr>
        <w:t>Корисника услуга.</w:t>
      </w:r>
    </w:p>
    <w:p w:rsidR="007C47AB" w:rsidRPr="000F3901" w:rsidRDefault="007C47AB" w:rsidP="007C47AB">
      <w:pPr>
        <w:autoSpaceDE w:val="0"/>
        <w:autoSpaceDN w:val="0"/>
        <w:adjustRightInd w:val="0"/>
        <w:spacing w:before="0"/>
        <w:ind w:right="-426"/>
        <w:rPr>
          <w:rFonts w:eastAsia="Calibri" w:cs="Arial"/>
          <w:i/>
          <w:sz w:val="24"/>
          <w:szCs w:val="24"/>
          <w:lang w:val="sr-Cyrl-RS"/>
        </w:rPr>
      </w:pPr>
      <w:r w:rsidRPr="000F3901">
        <w:rPr>
          <w:rFonts w:eastAsia="Calibri" w:cs="Arial"/>
          <w:sz w:val="24"/>
          <w:szCs w:val="24"/>
          <w:lang w:val="sr-Cyrl-RS"/>
        </w:rPr>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8D2B23" w:rsidRPr="0058001A" w:rsidRDefault="008D2B23" w:rsidP="0058001A">
      <w:pPr>
        <w:autoSpaceDE w:val="0"/>
        <w:autoSpaceDN w:val="0"/>
        <w:adjustRightInd w:val="0"/>
        <w:spacing w:before="0"/>
        <w:ind w:right="-426"/>
        <w:rPr>
          <w:rFonts w:eastAsia="Calibri" w:cs="Arial"/>
          <w:i/>
          <w:sz w:val="24"/>
          <w:szCs w:val="24"/>
        </w:rPr>
      </w:pPr>
    </w:p>
    <w:p w:rsidR="008D2B23" w:rsidRPr="0058001A" w:rsidRDefault="008D2B23" w:rsidP="009D2DF9">
      <w:pPr>
        <w:pStyle w:val="KDPodnaslov2"/>
        <w:numPr>
          <w:ilvl w:val="1"/>
          <w:numId w:val="23"/>
        </w:numPr>
        <w:spacing w:before="0"/>
        <w:jc w:val="both"/>
        <w:rPr>
          <w:rFonts w:cs="Arial"/>
          <w:sz w:val="24"/>
          <w:szCs w:val="24"/>
          <w:lang w:val="ru-RU"/>
        </w:rPr>
      </w:pPr>
      <w:bookmarkStart w:id="222" w:name="_Toc441651589"/>
      <w:bookmarkStart w:id="223" w:name="_Toc442559900"/>
      <w:r w:rsidRPr="0058001A">
        <w:rPr>
          <w:rFonts w:cs="Arial"/>
          <w:sz w:val="24"/>
          <w:szCs w:val="24"/>
        </w:rPr>
        <w:t>Рок важења понуде</w:t>
      </w:r>
      <w:bookmarkEnd w:id="222"/>
      <w:bookmarkEnd w:id="223"/>
    </w:p>
    <w:p w:rsidR="000F3901" w:rsidRPr="0058001A" w:rsidRDefault="000F3901" w:rsidP="0058001A">
      <w:pPr>
        <w:spacing w:before="0"/>
        <w:rPr>
          <w:rFonts w:cs="Arial"/>
          <w:sz w:val="24"/>
          <w:szCs w:val="24"/>
        </w:rPr>
      </w:pPr>
      <w:r w:rsidRPr="0058001A">
        <w:rPr>
          <w:rFonts w:cs="Arial"/>
          <w:color w:val="000000" w:themeColor="text1"/>
          <w:sz w:val="24"/>
          <w:szCs w:val="24"/>
          <w:lang w:val="ru-RU"/>
        </w:rPr>
        <w:t xml:space="preserve">Понуда мора да важи најмање </w:t>
      </w:r>
      <w:r w:rsidRPr="0058001A">
        <w:rPr>
          <w:rFonts w:cs="Arial"/>
          <w:color w:val="000000" w:themeColor="text1"/>
          <w:sz w:val="24"/>
          <w:szCs w:val="24"/>
          <w:lang w:val="sr-Cyrl-RS"/>
        </w:rPr>
        <w:t>90</w:t>
      </w:r>
      <w:r w:rsidRPr="0058001A">
        <w:rPr>
          <w:rFonts w:cs="Arial"/>
          <w:color w:val="000000" w:themeColor="text1"/>
          <w:sz w:val="24"/>
          <w:szCs w:val="24"/>
          <w:lang w:val="ru-RU"/>
        </w:rPr>
        <w:t xml:space="preserve"> дана </w:t>
      </w:r>
      <w:r w:rsidRPr="0058001A">
        <w:rPr>
          <w:rFonts w:cs="Arial"/>
          <w:sz w:val="24"/>
          <w:szCs w:val="24"/>
          <w:lang w:val="ru-RU"/>
        </w:rPr>
        <w:t xml:space="preserve">од дана отварања понуда. </w:t>
      </w:r>
      <w:r w:rsidRPr="0058001A">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58001A" w:rsidRDefault="005A3029" w:rsidP="0058001A">
      <w:pPr>
        <w:spacing w:before="0"/>
        <w:rPr>
          <w:rFonts w:cs="Arial"/>
          <w:sz w:val="24"/>
          <w:szCs w:val="24"/>
        </w:rPr>
      </w:pPr>
    </w:p>
    <w:p w:rsidR="008D2B23" w:rsidRPr="0058001A" w:rsidRDefault="008D2B23" w:rsidP="009D2DF9">
      <w:pPr>
        <w:pStyle w:val="KDPodnaslov2"/>
        <w:numPr>
          <w:ilvl w:val="1"/>
          <w:numId w:val="23"/>
        </w:numPr>
        <w:spacing w:before="0"/>
        <w:jc w:val="both"/>
        <w:rPr>
          <w:rFonts w:cs="Arial"/>
          <w:sz w:val="24"/>
          <w:szCs w:val="24"/>
        </w:rPr>
      </w:pPr>
      <w:bookmarkStart w:id="224" w:name="_Toc441651593"/>
      <w:bookmarkStart w:id="225" w:name="_Toc442559904"/>
      <w:r w:rsidRPr="0058001A">
        <w:rPr>
          <w:rFonts w:cs="Arial"/>
          <w:sz w:val="24"/>
          <w:szCs w:val="24"/>
        </w:rPr>
        <w:t>Средства финансијског обезбеђења</w:t>
      </w:r>
      <w:bookmarkEnd w:id="224"/>
      <w:bookmarkEnd w:id="225"/>
    </w:p>
    <w:p w:rsidR="008D2B23" w:rsidRPr="0058001A" w:rsidRDefault="008D2B23" w:rsidP="0058001A">
      <w:pPr>
        <w:pStyle w:val="KDParagraf"/>
        <w:spacing w:before="0"/>
        <w:rPr>
          <w:rFonts w:cs="Arial"/>
          <w:sz w:val="24"/>
          <w:szCs w:val="24"/>
        </w:rPr>
      </w:pPr>
      <w:r w:rsidRPr="0058001A">
        <w:rPr>
          <w:rFonts w:cs="Arial"/>
          <w:bCs/>
          <w:sz w:val="24"/>
          <w:szCs w:val="24"/>
        </w:rPr>
        <w:t>Наручилац користи право да захтева средстава финансијског обезбеђења (у даљем текс</w:t>
      </w:r>
      <w:r w:rsidR="007D56C7">
        <w:rPr>
          <w:rFonts w:cs="Arial"/>
          <w:bCs/>
          <w:sz w:val="24"/>
          <w:szCs w:val="24"/>
          <w:lang w:val="sr-Cyrl-RS"/>
        </w:rPr>
        <w:t>т</w:t>
      </w:r>
      <w:r w:rsidRPr="0058001A">
        <w:rPr>
          <w:rFonts w:cs="Arial"/>
          <w:bCs/>
          <w:sz w:val="24"/>
          <w:szCs w:val="24"/>
        </w:rPr>
        <w:t xml:space="preserve">у СФО) </w:t>
      </w:r>
      <w:r w:rsidRPr="0058001A">
        <w:rPr>
          <w:rFonts w:cs="Arial"/>
          <w:sz w:val="24"/>
          <w:szCs w:val="24"/>
        </w:rPr>
        <w:t xml:space="preserve">којим понуђачи обезбеђују испуњење својих обавеза у </w:t>
      </w:r>
      <w:r w:rsidR="00B02E86" w:rsidRPr="0058001A">
        <w:rPr>
          <w:rFonts w:cs="Arial"/>
          <w:sz w:val="24"/>
          <w:szCs w:val="24"/>
          <w:lang w:val="sr-Cyrl-RS"/>
        </w:rPr>
        <w:t xml:space="preserve"> отвореном поступку </w:t>
      </w:r>
      <w:r w:rsidRPr="0058001A">
        <w:rPr>
          <w:rFonts w:cs="Arial"/>
          <w:sz w:val="24"/>
          <w:szCs w:val="24"/>
        </w:rPr>
        <w:t xml:space="preserve">(достављају се уз понуду), као и испуњење својих уговорних обавеза (достављају се </w:t>
      </w:r>
      <w:r w:rsidR="008F18BC" w:rsidRPr="0058001A">
        <w:rPr>
          <w:rFonts w:cs="Arial"/>
          <w:sz w:val="24"/>
          <w:szCs w:val="24"/>
          <w:lang w:val="sr-Cyrl-RS"/>
        </w:rPr>
        <w:t>по</w:t>
      </w:r>
      <w:r w:rsidRPr="0058001A">
        <w:rPr>
          <w:rFonts w:cs="Arial"/>
          <w:sz w:val="24"/>
          <w:szCs w:val="24"/>
        </w:rPr>
        <w:t xml:space="preserve"> закључењ</w:t>
      </w:r>
      <w:r w:rsidR="008F18BC" w:rsidRPr="0058001A">
        <w:rPr>
          <w:rFonts w:cs="Arial"/>
          <w:sz w:val="24"/>
          <w:szCs w:val="24"/>
          <w:lang w:val="sr-Cyrl-RS"/>
        </w:rPr>
        <w:t>у</w:t>
      </w:r>
      <w:r w:rsidRPr="0058001A">
        <w:rPr>
          <w:rFonts w:cs="Arial"/>
          <w:sz w:val="24"/>
          <w:szCs w:val="24"/>
        </w:rPr>
        <w:t xml:space="preserve"> уговора</w:t>
      </w:r>
      <w:r w:rsidR="001861CC" w:rsidRPr="0058001A">
        <w:rPr>
          <w:rFonts w:cs="Arial"/>
          <w:sz w:val="24"/>
          <w:szCs w:val="24"/>
        </w:rPr>
        <w:t xml:space="preserve"> или по испоруци</w:t>
      </w:r>
      <w:r w:rsidRPr="0058001A">
        <w:rPr>
          <w:rFonts w:cs="Arial"/>
          <w:sz w:val="24"/>
          <w:szCs w:val="24"/>
        </w:rPr>
        <w:t>)</w:t>
      </w:r>
      <w:r w:rsidR="001861CC" w:rsidRPr="0058001A">
        <w:rPr>
          <w:rFonts w:cs="Arial"/>
          <w:sz w:val="24"/>
          <w:szCs w:val="24"/>
        </w:rPr>
        <w:t>.</w:t>
      </w:r>
    </w:p>
    <w:p w:rsidR="00541E19" w:rsidRPr="0058001A" w:rsidRDefault="00541E19" w:rsidP="0058001A">
      <w:pPr>
        <w:spacing w:before="0"/>
        <w:rPr>
          <w:rFonts w:eastAsia="TimesNewRomanPSMT" w:cs="Arial"/>
          <w:bCs/>
          <w:iCs/>
          <w:sz w:val="24"/>
          <w:szCs w:val="24"/>
        </w:rPr>
      </w:pPr>
      <w:r w:rsidRPr="0058001A">
        <w:rPr>
          <w:rFonts w:eastAsia="TimesNewRomanPSMT" w:cs="Arial"/>
          <w:bCs/>
          <w:iCs/>
          <w:sz w:val="24"/>
          <w:szCs w:val="24"/>
        </w:rPr>
        <w:lastRenderedPageBreak/>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83260D" w:rsidRDefault="001A72BF" w:rsidP="0058001A">
      <w:pPr>
        <w:spacing w:before="0"/>
        <w:rPr>
          <w:rFonts w:eastAsia="TimesNewRomanPSMT" w:cs="Arial"/>
          <w:bCs/>
          <w:iCs/>
          <w:sz w:val="24"/>
          <w:szCs w:val="24"/>
          <w:lang w:val="sr-Cyrl-RS"/>
        </w:rPr>
      </w:pPr>
      <w:r w:rsidRPr="0058001A">
        <w:rPr>
          <w:rFonts w:eastAsia="TimesNewRomanPSMT" w:cs="Arial"/>
          <w:bCs/>
          <w:iCs/>
          <w:sz w:val="24"/>
          <w:szCs w:val="24"/>
          <w:lang w:val="sr-Cyrl-RS"/>
        </w:rPr>
        <w:t xml:space="preserve">Члан групе понуђача може </w:t>
      </w:r>
      <w:r w:rsidRPr="0083260D">
        <w:rPr>
          <w:rFonts w:eastAsia="TimesNewRomanPSMT" w:cs="Arial"/>
          <w:bCs/>
          <w:iCs/>
          <w:sz w:val="24"/>
          <w:szCs w:val="24"/>
          <w:lang w:val="sr-Cyrl-RS"/>
        </w:rPr>
        <w:t>бити налогодавац средства финансијског обезбеђења.</w:t>
      </w:r>
    </w:p>
    <w:p w:rsidR="00541E19" w:rsidRPr="0083260D" w:rsidRDefault="001A72BF" w:rsidP="0058001A">
      <w:pPr>
        <w:spacing w:before="0"/>
        <w:rPr>
          <w:rFonts w:eastAsia="TimesNewRomanPSMT" w:cs="Arial"/>
          <w:bCs/>
          <w:iCs/>
          <w:sz w:val="24"/>
          <w:szCs w:val="24"/>
        </w:rPr>
      </w:pPr>
      <w:r w:rsidRPr="0083260D">
        <w:rPr>
          <w:rFonts w:eastAsia="TimesNewRomanPSMT" w:cs="Arial"/>
          <w:bCs/>
          <w:iCs/>
          <w:sz w:val="24"/>
          <w:szCs w:val="24"/>
        </w:rPr>
        <w:t>Средства финансијског обезбеђења морају да буду у валути у којој је и понуда.</w:t>
      </w:r>
    </w:p>
    <w:p w:rsidR="00041105" w:rsidRPr="0083260D" w:rsidRDefault="008F18BC" w:rsidP="0058001A">
      <w:pPr>
        <w:spacing w:before="0"/>
        <w:rPr>
          <w:rFonts w:eastAsia="TimesNewRomanPSMT" w:cs="Arial"/>
          <w:bCs/>
          <w:iCs/>
          <w:color w:val="00B0F0"/>
          <w:sz w:val="24"/>
          <w:szCs w:val="24"/>
        </w:rPr>
      </w:pPr>
      <w:r w:rsidRPr="0083260D">
        <w:rPr>
          <w:rFonts w:eastAsia="TimesNewRomanPSMT" w:cs="Arial"/>
          <w:bCs/>
          <w:iCs/>
          <w:sz w:val="24"/>
          <w:szCs w:val="24"/>
        </w:rPr>
        <w:t>Ако се за време трајања у</w:t>
      </w:r>
      <w:r w:rsidR="00541E19" w:rsidRPr="0083260D">
        <w:rPr>
          <w:rFonts w:eastAsia="TimesNewRomanPSMT" w:cs="Arial"/>
          <w:bCs/>
          <w:iCs/>
          <w:sz w:val="24"/>
          <w:szCs w:val="24"/>
        </w:rPr>
        <w:t>говора промене рокови за извршење уговорне обавезе, важност  СФО мора се продужити</w:t>
      </w:r>
      <w:r w:rsidR="00541E19" w:rsidRPr="0083260D">
        <w:rPr>
          <w:rFonts w:eastAsia="TimesNewRomanPSMT" w:cs="Arial"/>
          <w:bCs/>
          <w:iCs/>
          <w:color w:val="00B0F0"/>
          <w:sz w:val="24"/>
          <w:szCs w:val="24"/>
        </w:rPr>
        <w:t xml:space="preserve">. </w:t>
      </w:r>
    </w:p>
    <w:p w:rsidR="00703BDC" w:rsidRPr="0083260D" w:rsidRDefault="00703BDC" w:rsidP="0058001A">
      <w:pPr>
        <w:spacing w:before="0"/>
        <w:rPr>
          <w:rFonts w:eastAsia="TimesNewRomanPSMT" w:cs="Arial"/>
          <w:bCs/>
          <w:iCs/>
          <w:color w:val="00B0F0"/>
          <w:sz w:val="24"/>
          <w:szCs w:val="24"/>
        </w:rPr>
      </w:pPr>
    </w:p>
    <w:p w:rsidR="00634C74" w:rsidRPr="0083260D" w:rsidRDefault="00634C74" w:rsidP="0083260D">
      <w:pPr>
        <w:pStyle w:val="ListParagraph"/>
        <w:numPr>
          <w:ilvl w:val="2"/>
          <w:numId w:val="34"/>
        </w:numPr>
        <w:spacing w:before="0"/>
        <w:jc w:val="left"/>
        <w:rPr>
          <w:rFonts w:ascii="Arial" w:hAnsi="Arial" w:cs="Arial"/>
          <w:b/>
          <w:sz w:val="24"/>
          <w:szCs w:val="24"/>
        </w:rPr>
      </w:pPr>
      <w:r w:rsidRPr="0083260D">
        <w:rPr>
          <w:rFonts w:ascii="Arial" w:hAnsi="Arial" w:cs="Arial"/>
          <w:b/>
          <w:sz w:val="24"/>
          <w:szCs w:val="24"/>
        </w:rPr>
        <w:t>Средство обезбеђења за озбиљност понуде</w:t>
      </w:r>
    </w:p>
    <w:p w:rsidR="0083260D" w:rsidRPr="0083260D" w:rsidRDefault="0083260D" w:rsidP="0083260D">
      <w:pPr>
        <w:pStyle w:val="ListParagraph"/>
        <w:spacing w:before="0"/>
        <w:ind w:left="1155"/>
        <w:jc w:val="left"/>
        <w:rPr>
          <w:rFonts w:ascii="Arial" w:hAnsi="Arial" w:cs="Arial"/>
          <w:b/>
          <w:sz w:val="24"/>
          <w:szCs w:val="24"/>
          <w:lang w:val="sr-Cyrl-RS"/>
        </w:rPr>
      </w:pPr>
      <w:r w:rsidRPr="0083260D">
        <w:rPr>
          <w:rFonts w:ascii="Arial" w:hAnsi="Arial" w:cs="Arial"/>
          <w:b/>
          <w:sz w:val="24"/>
          <w:szCs w:val="24"/>
          <w:lang w:val="sr-Cyrl-RS"/>
        </w:rPr>
        <w:t>Меница за озбиљност понуде</w:t>
      </w:r>
    </w:p>
    <w:p w:rsidR="007729DF" w:rsidRPr="0083260D" w:rsidRDefault="007729DF" w:rsidP="0058001A">
      <w:pPr>
        <w:spacing w:before="0"/>
        <w:rPr>
          <w:rFonts w:cs="Arial"/>
          <w:sz w:val="24"/>
          <w:szCs w:val="24"/>
        </w:rPr>
      </w:pPr>
      <w:r w:rsidRPr="0083260D">
        <w:rPr>
          <w:rFonts w:cs="Arial"/>
          <w:sz w:val="24"/>
          <w:szCs w:val="24"/>
        </w:rPr>
        <w:t>Понуђач је обавезан да уз понуду Наручиоцу достави:</w:t>
      </w:r>
    </w:p>
    <w:p w:rsidR="007729DF" w:rsidRPr="0058001A" w:rsidRDefault="007729DF" w:rsidP="009D2DF9">
      <w:pPr>
        <w:pStyle w:val="ListParagraph"/>
        <w:numPr>
          <w:ilvl w:val="0"/>
          <w:numId w:val="24"/>
        </w:numPr>
        <w:spacing w:before="0" w:after="0" w:line="240" w:lineRule="auto"/>
        <w:rPr>
          <w:rFonts w:ascii="Arial" w:hAnsi="Arial" w:cs="Arial"/>
          <w:sz w:val="24"/>
          <w:szCs w:val="24"/>
        </w:rPr>
      </w:pPr>
      <w:r w:rsidRPr="0083260D">
        <w:rPr>
          <w:rFonts w:ascii="Arial" w:hAnsi="Arial" w:cs="Arial"/>
          <w:sz w:val="24"/>
          <w:szCs w:val="24"/>
        </w:rPr>
        <w:t>бланко сопствену меницу за</w:t>
      </w:r>
      <w:r w:rsidRPr="0058001A">
        <w:rPr>
          <w:rFonts w:ascii="Arial" w:hAnsi="Arial" w:cs="Arial"/>
          <w:sz w:val="24"/>
          <w:szCs w:val="24"/>
        </w:rPr>
        <w:t xml:space="preserve"> озбиљност понуде која </w:t>
      </w:r>
      <w:r w:rsidRPr="0058001A">
        <w:rPr>
          <w:rFonts w:ascii="Arial" w:hAnsi="Arial" w:cs="Arial"/>
          <w:sz w:val="24"/>
          <w:szCs w:val="24"/>
          <w:lang w:val="sr-Cyrl-RS"/>
        </w:rPr>
        <w:t>је:</w:t>
      </w:r>
    </w:p>
    <w:p w:rsidR="007729DF" w:rsidRPr="0058001A" w:rsidRDefault="007729DF" w:rsidP="00621B1E">
      <w:pPr>
        <w:numPr>
          <w:ilvl w:val="0"/>
          <w:numId w:val="14"/>
        </w:numPr>
        <w:spacing w:before="0"/>
        <w:ind w:left="1710"/>
        <w:rPr>
          <w:rFonts w:cs="Arial"/>
          <w:sz w:val="24"/>
          <w:szCs w:val="24"/>
        </w:rPr>
      </w:pPr>
      <w:r w:rsidRPr="0058001A">
        <w:rPr>
          <w:rFonts w:cs="Arial"/>
          <w:sz w:val="24"/>
          <w:szCs w:val="24"/>
        </w:rPr>
        <w:t>издата са клаузулом „без протеста“ и „без извештаја“</w:t>
      </w:r>
      <w:r w:rsidRPr="0058001A">
        <w:rPr>
          <w:rFonts w:cs="Arial"/>
          <w:sz w:val="24"/>
          <w:szCs w:val="24"/>
          <w:lang w:val="sr-Cyrl-RS"/>
        </w:rPr>
        <w:t xml:space="preserve"> </w:t>
      </w:r>
      <w:r w:rsidRPr="0058001A">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7729DF" w:rsidRPr="0058001A" w:rsidRDefault="007729DF" w:rsidP="0058001A">
      <w:pPr>
        <w:numPr>
          <w:ilvl w:val="0"/>
          <w:numId w:val="14"/>
        </w:numPr>
        <w:spacing w:before="0"/>
        <w:ind w:left="1710"/>
        <w:rPr>
          <w:rFonts w:cs="Arial"/>
          <w:sz w:val="24"/>
          <w:szCs w:val="24"/>
        </w:rPr>
      </w:pPr>
      <w:r w:rsidRPr="0058001A">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58001A">
        <w:rPr>
          <w:rFonts w:cs="Arial"/>
          <w:sz w:val="24"/>
          <w:szCs w:val="24"/>
          <w:lang w:val="sr-Cyrl-RS"/>
        </w:rPr>
        <w:t xml:space="preserve"> и 80/15</w:t>
      </w:r>
      <w:r w:rsidRPr="0058001A">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7729DF" w:rsidRPr="0058001A" w:rsidRDefault="007729DF" w:rsidP="0058001A">
      <w:pPr>
        <w:numPr>
          <w:ilvl w:val="0"/>
          <w:numId w:val="14"/>
        </w:numPr>
        <w:spacing w:before="0"/>
        <w:ind w:left="1710"/>
        <w:rPr>
          <w:rFonts w:cs="Arial"/>
          <w:sz w:val="24"/>
          <w:szCs w:val="24"/>
        </w:rPr>
      </w:pPr>
      <w:r w:rsidRPr="0058001A">
        <w:rPr>
          <w:rFonts w:cs="Arial"/>
          <w:sz w:val="24"/>
          <w:szCs w:val="24"/>
        </w:rPr>
        <w:t>Менично писмо – овлашћење којим понуђач овлашћује наручиоца да може наплатити меницу  на износ од</w:t>
      </w:r>
      <w:r w:rsidR="00F76998" w:rsidRPr="0058001A">
        <w:rPr>
          <w:rFonts w:cs="Arial"/>
          <w:sz w:val="24"/>
          <w:szCs w:val="24"/>
          <w:lang w:val="sr-Cyrl-RS"/>
        </w:rPr>
        <w:t xml:space="preserve"> 10</w:t>
      </w:r>
      <w:r w:rsidRPr="0058001A">
        <w:rPr>
          <w:rFonts w:cs="Arial"/>
          <w:sz w:val="24"/>
          <w:szCs w:val="24"/>
        </w:rPr>
        <w:t xml:space="preserve">% од вредности понуде (без ПДВ-а) са роком важења минимално </w:t>
      </w:r>
      <w:r w:rsidRPr="0058001A">
        <w:rPr>
          <w:rFonts w:cs="Arial"/>
          <w:sz w:val="24"/>
          <w:szCs w:val="24"/>
          <w:lang w:val="sr-Cyrl-RS"/>
        </w:rPr>
        <w:t>30</w:t>
      </w:r>
      <w:r w:rsidR="00F76998" w:rsidRPr="0058001A">
        <w:rPr>
          <w:rFonts w:cs="Arial"/>
          <w:sz w:val="24"/>
          <w:szCs w:val="24"/>
        </w:rPr>
        <w:t xml:space="preserve"> дана</w:t>
      </w:r>
      <w:r w:rsidRPr="0058001A">
        <w:rPr>
          <w:rFonts w:cs="Arial"/>
          <w:sz w:val="24"/>
          <w:szCs w:val="24"/>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58001A">
        <w:rPr>
          <w:rFonts w:cs="Arial"/>
          <w:sz w:val="24"/>
          <w:szCs w:val="24"/>
          <w:lang w:val="sr-Cyrl-RS"/>
        </w:rPr>
        <w:t>.</w:t>
      </w:r>
      <w:r w:rsidRPr="0058001A">
        <w:rPr>
          <w:rFonts w:cs="Arial"/>
          <w:sz w:val="24"/>
          <w:szCs w:val="24"/>
        </w:rPr>
        <w:t xml:space="preserve"> </w:t>
      </w:r>
    </w:p>
    <w:p w:rsidR="007729DF" w:rsidRPr="0058001A" w:rsidRDefault="007729DF" w:rsidP="0058001A">
      <w:pPr>
        <w:numPr>
          <w:ilvl w:val="0"/>
          <w:numId w:val="14"/>
        </w:numPr>
        <w:spacing w:before="0"/>
        <w:ind w:left="1710"/>
        <w:rPr>
          <w:rFonts w:cs="Arial"/>
          <w:sz w:val="24"/>
          <w:szCs w:val="24"/>
        </w:rPr>
      </w:pPr>
      <w:r w:rsidRPr="0058001A">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7729DF" w:rsidRPr="0058001A" w:rsidRDefault="007729DF" w:rsidP="009D2DF9">
      <w:pPr>
        <w:pStyle w:val="ListParagraph"/>
        <w:numPr>
          <w:ilvl w:val="0"/>
          <w:numId w:val="24"/>
        </w:numPr>
        <w:spacing w:before="0" w:after="0" w:line="240" w:lineRule="auto"/>
        <w:rPr>
          <w:rFonts w:ascii="Arial" w:hAnsi="Arial" w:cs="Arial"/>
          <w:sz w:val="24"/>
          <w:szCs w:val="24"/>
        </w:rPr>
      </w:pPr>
      <w:r w:rsidRPr="0058001A">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E70B7" w:rsidRPr="0023261B" w:rsidRDefault="000E70B7" w:rsidP="009D2DF9">
      <w:pPr>
        <w:numPr>
          <w:ilvl w:val="0"/>
          <w:numId w:val="24"/>
        </w:numPr>
        <w:spacing w:before="0"/>
        <w:rPr>
          <w:rFonts w:eastAsia="TimesNewRomanPSMT"/>
          <w:color w:val="000000"/>
          <w:sz w:val="24"/>
          <w:szCs w:val="24"/>
        </w:rPr>
      </w:pPr>
      <w:r w:rsidRPr="0023261B">
        <w:rPr>
          <w:rFonts w:eastAsia="TimesNewRomanPSMT"/>
          <w:color w:val="000000"/>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rsidR="007729DF" w:rsidRPr="0058001A" w:rsidRDefault="007729DF" w:rsidP="009D2DF9">
      <w:pPr>
        <w:pStyle w:val="ListParagraph"/>
        <w:numPr>
          <w:ilvl w:val="0"/>
          <w:numId w:val="24"/>
        </w:numPr>
        <w:spacing w:before="0" w:after="0" w:line="240" w:lineRule="auto"/>
        <w:rPr>
          <w:rFonts w:ascii="Arial" w:hAnsi="Arial" w:cs="Arial"/>
          <w:sz w:val="24"/>
          <w:szCs w:val="24"/>
        </w:rPr>
      </w:pPr>
      <w:r w:rsidRPr="0058001A">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7729DF" w:rsidRPr="0058001A" w:rsidRDefault="007729DF" w:rsidP="00621B1E">
      <w:pPr>
        <w:spacing w:before="0"/>
        <w:rPr>
          <w:rFonts w:cs="Arial"/>
          <w:sz w:val="24"/>
          <w:szCs w:val="24"/>
        </w:rPr>
      </w:pPr>
      <w:r w:rsidRPr="0058001A">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7729DF" w:rsidRPr="0058001A" w:rsidRDefault="007729DF" w:rsidP="0058001A">
      <w:pPr>
        <w:spacing w:before="0"/>
        <w:rPr>
          <w:rFonts w:cs="Arial"/>
          <w:sz w:val="24"/>
          <w:szCs w:val="24"/>
        </w:rPr>
      </w:pPr>
      <w:r w:rsidRPr="0058001A">
        <w:rPr>
          <w:rFonts w:cs="Arial"/>
          <w:sz w:val="24"/>
          <w:szCs w:val="24"/>
        </w:rPr>
        <w:t xml:space="preserve">Меница ће бити враћена </w:t>
      </w:r>
      <w:r w:rsidRPr="0058001A">
        <w:rPr>
          <w:rFonts w:cs="Arial"/>
          <w:sz w:val="24"/>
          <w:szCs w:val="24"/>
          <w:lang w:val="sr-Cyrl-RS"/>
        </w:rPr>
        <w:t>Понуђачу</w:t>
      </w:r>
      <w:r w:rsidRPr="0058001A">
        <w:rPr>
          <w:rFonts w:cs="Arial"/>
          <w:sz w:val="24"/>
          <w:szCs w:val="24"/>
        </w:rPr>
        <w:t xml:space="preserve"> у року од осам дана од дана предаје </w:t>
      </w:r>
      <w:r w:rsidRPr="0058001A">
        <w:rPr>
          <w:rFonts w:cs="Arial"/>
          <w:sz w:val="24"/>
          <w:szCs w:val="24"/>
          <w:lang w:val="sr-Cyrl-RS"/>
        </w:rPr>
        <w:t>наручиоцу</w:t>
      </w:r>
      <w:r w:rsidRPr="0058001A">
        <w:rPr>
          <w:rFonts w:cs="Arial"/>
          <w:sz w:val="24"/>
          <w:szCs w:val="24"/>
        </w:rPr>
        <w:t xml:space="preserve"> средства финансијског обезбеђења која су захтевана у закљученом уговору.</w:t>
      </w:r>
    </w:p>
    <w:p w:rsidR="007729DF" w:rsidRPr="0058001A" w:rsidRDefault="007729DF" w:rsidP="0058001A">
      <w:pPr>
        <w:spacing w:before="0"/>
        <w:rPr>
          <w:rFonts w:cs="Arial"/>
          <w:sz w:val="24"/>
          <w:szCs w:val="24"/>
        </w:rPr>
      </w:pPr>
      <w:r w:rsidRPr="0058001A">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7729DF" w:rsidRDefault="007729DF" w:rsidP="007D56C7">
      <w:pPr>
        <w:spacing w:before="0"/>
        <w:rPr>
          <w:rFonts w:cs="Arial"/>
          <w:sz w:val="24"/>
          <w:szCs w:val="24"/>
        </w:rPr>
      </w:pPr>
      <w:r w:rsidRPr="0058001A">
        <w:rPr>
          <w:rFonts w:cs="Arial"/>
          <w:sz w:val="24"/>
          <w:szCs w:val="24"/>
        </w:rPr>
        <w:lastRenderedPageBreak/>
        <w:t>Уколико средство финансијског обезбеђења није достављено у складу са захтевом из Конкурсне документације понуда ће бити одбијена као неприхватљива</w:t>
      </w:r>
      <w:r w:rsidR="007D56C7">
        <w:rPr>
          <w:rFonts w:cs="Arial"/>
          <w:sz w:val="24"/>
          <w:szCs w:val="24"/>
        </w:rPr>
        <w:t>.</w:t>
      </w:r>
    </w:p>
    <w:p w:rsidR="007D56C7" w:rsidRPr="0058001A" w:rsidRDefault="007D56C7" w:rsidP="007D56C7">
      <w:pPr>
        <w:spacing w:before="0"/>
        <w:rPr>
          <w:rFonts w:cs="Arial"/>
          <w:color w:val="00B0F0"/>
          <w:sz w:val="24"/>
          <w:szCs w:val="24"/>
        </w:rPr>
      </w:pPr>
    </w:p>
    <w:p w:rsidR="00634C74" w:rsidRPr="0058001A" w:rsidRDefault="00343A18" w:rsidP="00703BDC">
      <w:pPr>
        <w:spacing w:before="0"/>
        <w:jc w:val="left"/>
        <w:rPr>
          <w:rFonts w:cs="Arial"/>
          <w:b/>
          <w:sz w:val="24"/>
          <w:szCs w:val="24"/>
        </w:rPr>
      </w:pPr>
      <w:r w:rsidRPr="0058001A">
        <w:rPr>
          <w:rFonts w:cs="Arial"/>
          <w:b/>
          <w:sz w:val="24"/>
          <w:szCs w:val="24"/>
        </w:rPr>
        <w:t>6</w:t>
      </w:r>
      <w:r w:rsidR="00210FF3" w:rsidRPr="0058001A">
        <w:rPr>
          <w:rFonts w:cs="Arial"/>
          <w:b/>
          <w:sz w:val="24"/>
          <w:szCs w:val="24"/>
        </w:rPr>
        <w:t>.1</w:t>
      </w:r>
      <w:r w:rsidR="006C6FDF" w:rsidRPr="0058001A">
        <w:rPr>
          <w:rFonts w:cs="Arial"/>
          <w:b/>
          <w:sz w:val="24"/>
          <w:szCs w:val="24"/>
        </w:rPr>
        <w:t>7</w:t>
      </w:r>
      <w:r w:rsidR="00210FF3" w:rsidRPr="0058001A">
        <w:rPr>
          <w:rFonts w:cs="Arial"/>
          <w:b/>
          <w:sz w:val="24"/>
          <w:szCs w:val="24"/>
        </w:rPr>
        <w:t>.2</w:t>
      </w:r>
      <w:r w:rsidR="00634C74" w:rsidRPr="0058001A">
        <w:rPr>
          <w:rFonts w:cs="Arial"/>
          <w:b/>
          <w:sz w:val="24"/>
          <w:szCs w:val="24"/>
        </w:rPr>
        <w:t>. Средство обезбеђења за добро извршење посла</w:t>
      </w:r>
    </w:p>
    <w:p w:rsidR="00703BDC" w:rsidRDefault="00703BDC" w:rsidP="0058001A">
      <w:pPr>
        <w:spacing w:before="0"/>
        <w:rPr>
          <w:rFonts w:eastAsia="TimesNewRomanPSMT" w:cs="Arial"/>
          <w:b/>
          <w:color w:val="000000" w:themeColor="text1"/>
          <w:sz w:val="24"/>
          <w:szCs w:val="24"/>
        </w:rPr>
      </w:pPr>
    </w:p>
    <w:p w:rsidR="00703BDC" w:rsidRPr="00D36888" w:rsidRDefault="00703BDC" w:rsidP="00703BDC">
      <w:pPr>
        <w:pStyle w:val="KDPodnaslov3"/>
        <w:keepNext w:val="0"/>
        <w:spacing w:before="0"/>
        <w:rPr>
          <w:rFonts w:cs="Arial"/>
          <w:b/>
          <w:color w:val="000000" w:themeColor="text1"/>
          <w:sz w:val="24"/>
          <w:szCs w:val="24"/>
        </w:rPr>
      </w:pPr>
      <w:r w:rsidRPr="00D36888">
        <w:rPr>
          <w:rFonts w:cs="Arial"/>
          <w:b/>
          <w:color w:val="000000" w:themeColor="text1"/>
          <w:sz w:val="24"/>
          <w:szCs w:val="24"/>
        </w:rPr>
        <w:t xml:space="preserve">Меница за добро извршење посла </w:t>
      </w:r>
    </w:p>
    <w:p w:rsidR="00703BDC" w:rsidRPr="00D36888" w:rsidRDefault="007C47AB" w:rsidP="00703BDC">
      <w:pPr>
        <w:spacing w:before="0"/>
        <w:rPr>
          <w:rFonts w:cs="Arial"/>
          <w:color w:val="000000" w:themeColor="text1"/>
          <w:sz w:val="24"/>
          <w:szCs w:val="24"/>
        </w:rPr>
      </w:pPr>
      <w:r>
        <w:rPr>
          <w:rFonts w:eastAsia="TimesNewRomanPSMT" w:cs="Arial"/>
          <w:color w:val="000000" w:themeColor="text1"/>
          <w:sz w:val="24"/>
          <w:szCs w:val="24"/>
          <w:lang w:val="sr-Cyrl-RS"/>
        </w:rPr>
        <w:t>П</w:t>
      </w:r>
      <w:r w:rsidR="00703BDC" w:rsidRPr="00927568">
        <w:rPr>
          <w:rFonts w:eastAsia="TimesNewRomanPSMT" w:cs="Arial"/>
          <w:color w:val="000000" w:themeColor="text1"/>
          <w:sz w:val="24"/>
          <w:szCs w:val="24"/>
        </w:rPr>
        <w:t xml:space="preserve">онуђач је дужан да у тренутку закључења Уговора а најкасније у року од </w:t>
      </w:r>
      <w:r w:rsidR="00703BDC">
        <w:rPr>
          <w:rFonts w:eastAsia="TimesNewRomanPSMT" w:cs="Arial"/>
          <w:color w:val="000000" w:themeColor="text1"/>
          <w:sz w:val="24"/>
          <w:szCs w:val="24"/>
          <w:lang w:val="sr-Cyrl-RS"/>
        </w:rPr>
        <w:t>5</w:t>
      </w:r>
      <w:r w:rsidR="00703BDC" w:rsidRPr="00927568">
        <w:rPr>
          <w:rFonts w:eastAsia="TimesNewRomanPSMT" w:cs="Arial"/>
          <w:color w:val="000000" w:themeColor="text1"/>
          <w:sz w:val="24"/>
          <w:szCs w:val="24"/>
        </w:rPr>
        <w:t xml:space="preserve"> (</w:t>
      </w:r>
      <w:r w:rsidR="00703BDC">
        <w:rPr>
          <w:rFonts w:eastAsia="TimesNewRomanPSMT" w:cs="Arial"/>
          <w:color w:val="000000" w:themeColor="text1"/>
          <w:sz w:val="24"/>
          <w:szCs w:val="24"/>
          <w:lang w:val="sr-Cyrl-RS"/>
        </w:rPr>
        <w:t>пет</w:t>
      </w:r>
      <w:r w:rsidR="00703BDC" w:rsidRPr="00927568">
        <w:rPr>
          <w:rFonts w:eastAsia="TimesNewRomanPSMT" w:cs="Arial"/>
          <w:color w:val="000000" w:themeColor="text1"/>
          <w:sz w:val="24"/>
          <w:szCs w:val="24"/>
        </w:rPr>
        <w:t>) дана од дана обостраног потписивања Уговора од законских заступника уговорних страна,</w:t>
      </w:r>
      <w:r w:rsidR="00703BDC">
        <w:rPr>
          <w:rFonts w:eastAsia="TimesNewRomanPSMT" w:cs="Arial"/>
          <w:color w:val="000000" w:themeColor="text1"/>
          <w:sz w:val="24"/>
          <w:szCs w:val="24"/>
          <w:lang w:val="sr-Cyrl-RS"/>
        </w:rPr>
        <w:t xml:space="preserve"> </w:t>
      </w:r>
      <w:r w:rsidR="00703BDC" w:rsidRPr="00927568">
        <w:rPr>
          <w:rFonts w:eastAsia="TimesNewRomanPSMT" w:cs="Arial"/>
          <w:color w:val="000000" w:themeColor="text1"/>
          <w:sz w:val="24"/>
          <w:szCs w:val="24"/>
        </w:rPr>
        <w:t xml:space="preserve">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00703BDC" w:rsidRPr="00927568">
        <w:rPr>
          <w:rFonts w:eastAsia="TimesNewRomanPSMT" w:cs="Arial"/>
          <w:color w:val="000000" w:themeColor="text1"/>
          <w:sz w:val="24"/>
          <w:szCs w:val="24"/>
          <w:lang w:val="sr-Cyrl-RS"/>
        </w:rPr>
        <w:t xml:space="preserve">Сфо </w:t>
      </w:r>
      <w:r w:rsidR="00703BDC" w:rsidRPr="00927568">
        <w:rPr>
          <w:rFonts w:eastAsia="TimesNewRomanPSMT" w:cs="Arial"/>
          <w:color w:val="000000" w:themeColor="text1"/>
          <w:sz w:val="24"/>
          <w:szCs w:val="24"/>
        </w:rPr>
        <w:t>за добро</w:t>
      </w:r>
      <w:r w:rsidR="00703BDC">
        <w:rPr>
          <w:rFonts w:eastAsia="TimesNewRomanPSMT" w:cs="Arial"/>
          <w:color w:val="000000" w:themeColor="text1"/>
          <w:sz w:val="24"/>
          <w:szCs w:val="24"/>
        </w:rPr>
        <w:t xml:space="preserve"> извршење посла преда Наручиоцу:</w:t>
      </w:r>
    </w:p>
    <w:p w:rsidR="00703BDC" w:rsidRPr="00D36888" w:rsidRDefault="00703BDC" w:rsidP="009D2DF9">
      <w:pPr>
        <w:pStyle w:val="ListParagraph"/>
        <w:numPr>
          <w:ilvl w:val="0"/>
          <w:numId w:val="25"/>
        </w:numPr>
        <w:spacing w:before="0" w:after="0" w:line="240" w:lineRule="auto"/>
        <w:rPr>
          <w:rFonts w:ascii="Arial" w:hAnsi="Arial" w:cs="Arial"/>
          <w:color w:val="000000" w:themeColor="text1"/>
          <w:sz w:val="24"/>
          <w:szCs w:val="24"/>
        </w:rPr>
      </w:pPr>
      <w:r w:rsidRPr="00D36888">
        <w:rPr>
          <w:rFonts w:ascii="Arial" w:hAnsi="Arial" w:cs="Arial"/>
          <w:color w:val="000000" w:themeColor="text1"/>
          <w:sz w:val="24"/>
          <w:szCs w:val="24"/>
        </w:rPr>
        <w:t xml:space="preserve">бланко сопствену меницу за </w:t>
      </w:r>
      <w:r w:rsidRPr="00D36888">
        <w:rPr>
          <w:rFonts w:ascii="Arial" w:hAnsi="Arial" w:cs="Arial"/>
          <w:color w:val="000000" w:themeColor="text1"/>
          <w:sz w:val="24"/>
          <w:szCs w:val="24"/>
          <w:lang w:val="sr-Cyrl-RS"/>
        </w:rPr>
        <w:t>добро извршење посла</w:t>
      </w:r>
      <w:r w:rsidRPr="00D36888">
        <w:rPr>
          <w:rFonts w:ascii="Arial" w:hAnsi="Arial"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703BDC" w:rsidRPr="00D36888" w:rsidRDefault="00703BDC" w:rsidP="009D2DF9">
      <w:pPr>
        <w:pStyle w:val="ListParagraph"/>
        <w:numPr>
          <w:ilvl w:val="0"/>
          <w:numId w:val="25"/>
        </w:numPr>
        <w:spacing w:before="0" w:after="0" w:line="240" w:lineRule="auto"/>
        <w:rPr>
          <w:rFonts w:ascii="Arial" w:hAnsi="Arial" w:cs="Arial"/>
          <w:color w:val="000000" w:themeColor="text1"/>
          <w:sz w:val="24"/>
          <w:szCs w:val="24"/>
        </w:rPr>
      </w:pPr>
      <w:r w:rsidRPr="00D36888">
        <w:rPr>
          <w:rFonts w:ascii="Arial" w:hAnsi="Arial" w:cs="Arial"/>
          <w:color w:val="000000" w:themeColor="text1"/>
          <w:sz w:val="24"/>
          <w:szCs w:val="24"/>
        </w:rPr>
        <w:t>Менично писмо – овлашћење којим понуђач овлашћује наручиоца да може наплатити меницу  на износ од 10 % од вредности уговора (без ПДВ-а) са роком важења минимално мин</w:t>
      </w:r>
      <w:r w:rsidR="00AF1170">
        <w:rPr>
          <w:rFonts w:ascii="Arial" w:hAnsi="Arial" w:cs="Arial"/>
          <w:color w:val="000000" w:themeColor="text1"/>
          <w:sz w:val="24"/>
          <w:szCs w:val="24"/>
          <w:lang w:val="sr-Cyrl-RS"/>
        </w:rPr>
        <w:t xml:space="preserve"> </w:t>
      </w:r>
      <w:r w:rsidRPr="00D36888">
        <w:rPr>
          <w:rFonts w:ascii="Arial" w:hAnsi="Arial" w:cs="Arial"/>
          <w:color w:val="000000" w:themeColor="text1"/>
          <w:sz w:val="24"/>
          <w:szCs w:val="24"/>
        </w:rPr>
        <w:t xml:space="preserve">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rsidR="00703BDC" w:rsidRPr="00D36888" w:rsidRDefault="00703BDC" w:rsidP="009D2DF9">
      <w:pPr>
        <w:pStyle w:val="ListParagraph"/>
        <w:numPr>
          <w:ilvl w:val="0"/>
          <w:numId w:val="25"/>
        </w:numPr>
        <w:spacing w:before="0" w:after="0" w:line="240" w:lineRule="auto"/>
        <w:rPr>
          <w:rFonts w:ascii="Arial" w:hAnsi="Arial" w:cs="Arial"/>
          <w:color w:val="000000" w:themeColor="text1"/>
          <w:sz w:val="24"/>
          <w:szCs w:val="24"/>
        </w:rPr>
      </w:pPr>
      <w:r w:rsidRPr="00D36888">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03BDC" w:rsidRPr="0023261B" w:rsidRDefault="00703BDC" w:rsidP="009D2DF9">
      <w:pPr>
        <w:numPr>
          <w:ilvl w:val="0"/>
          <w:numId w:val="25"/>
        </w:numPr>
        <w:spacing w:before="0"/>
        <w:rPr>
          <w:rFonts w:eastAsia="TimesNewRomanPSMT"/>
          <w:color w:val="000000"/>
          <w:sz w:val="24"/>
          <w:szCs w:val="24"/>
        </w:rPr>
      </w:pPr>
      <w:r w:rsidRPr="0023261B">
        <w:rPr>
          <w:rFonts w:eastAsia="TimesNewRomanPSMT"/>
          <w:color w:val="000000"/>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rsidR="00703BDC" w:rsidRPr="00D36888" w:rsidRDefault="00703BDC" w:rsidP="009D2DF9">
      <w:pPr>
        <w:pStyle w:val="ListParagraph"/>
        <w:numPr>
          <w:ilvl w:val="0"/>
          <w:numId w:val="25"/>
        </w:numPr>
        <w:spacing w:before="0" w:after="0" w:line="240" w:lineRule="auto"/>
        <w:rPr>
          <w:rFonts w:ascii="Arial" w:hAnsi="Arial" w:cs="Arial"/>
          <w:color w:val="000000" w:themeColor="text1"/>
          <w:sz w:val="24"/>
          <w:szCs w:val="24"/>
        </w:rPr>
      </w:pPr>
      <w:r w:rsidRPr="00D36888">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703BDC" w:rsidRPr="00D36888" w:rsidRDefault="00703BDC" w:rsidP="00703BDC">
      <w:pPr>
        <w:rPr>
          <w:rFonts w:cs="Arial"/>
          <w:color w:val="000000" w:themeColor="text1"/>
          <w:sz w:val="24"/>
          <w:szCs w:val="24"/>
        </w:rPr>
      </w:pPr>
      <w:r w:rsidRPr="00D36888">
        <w:rPr>
          <w:rFonts w:cs="Arial"/>
          <w:color w:val="000000" w:themeColor="text1"/>
          <w:sz w:val="24"/>
          <w:szCs w:val="24"/>
        </w:rPr>
        <w:t>Меница може бити наплаћена у случају да изабрани понуђач не буде извршавао своје</w:t>
      </w:r>
      <w:r>
        <w:rPr>
          <w:rFonts w:cs="Arial"/>
          <w:color w:val="000000" w:themeColor="text1"/>
          <w:sz w:val="24"/>
          <w:szCs w:val="24"/>
          <w:lang w:val="sr-Cyrl-RS"/>
        </w:rPr>
        <w:t xml:space="preserve"> </w:t>
      </w:r>
      <w:r w:rsidRPr="00D36888">
        <w:rPr>
          <w:rFonts w:cs="Arial"/>
          <w:color w:val="000000" w:themeColor="text1"/>
          <w:sz w:val="24"/>
          <w:szCs w:val="24"/>
        </w:rPr>
        <w:t xml:space="preserve">уговорне обавезе у роковима и на начин предвиђен уговором. </w:t>
      </w:r>
    </w:p>
    <w:p w:rsidR="00703BDC" w:rsidRPr="00D36888" w:rsidRDefault="00703BDC" w:rsidP="00703BDC">
      <w:pPr>
        <w:spacing w:before="0"/>
        <w:ind w:left="851"/>
        <w:rPr>
          <w:rFonts w:cs="Arial"/>
          <w:color w:val="000000" w:themeColor="text1"/>
          <w:sz w:val="24"/>
          <w:szCs w:val="24"/>
        </w:rPr>
      </w:pPr>
    </w:p>
    <w:p w:rsidR="00703BDC" w:rsidRPr="00E228E2" w:rsidRDefault="00703BDC" w:rsidP="00703BDC">
      <w:pPr>
        <w:jc w:val="left"/>
        <w:rPr>
          <w:rFonts w:cs="Arial"/>
          <w:b/>
          <w:i/>
          <w:color w:val="000000" w:themeColor="text1"/>
          <w:sz w:val="24"/>
          <w:szCs w:val="24"/>
        </w:rPr>
      </w:pPr>
      <w:r w:rsidRPr="00E228E2">
        <w:rPr>
          <w:rFonts w:cs="Arial"/>
          <w:b/>
          <w:i/>
          <w:color w:val="000000" w:themeColor="text1"/>
          <w:sz w:val="24"/>
          <w:szCs w:val="24"/>
        </w:rPr>
        <w:t>6.17.3. Средство обезбеђења за отклањање недостатака у гарантном року</w:t>
      </w:r>
    </w:p>
    <w:p w:rsidR="00703BDC" w:rsidRPr="00E228E2" w:rsidRDefault="00703BDC" w:rsidP="00703BDC">
      <w:pPr>
        <w:pStyle w:val="KDPodnaslov3"/>
        <w:keepNext w:val="0"/>
        <w:spacing w:before="0"/>
        <w:rPr>
          <w:rFonts w:eastAsia="TimesNewRomanPSMT" w:cs="Arial"/>
          <w:b/>
          <w:bCs/>
          <w:iCs/>
          <w:color w:val="000000" w:themeColor="text1"/>
          <w:sz w:val="24"/>
          <w:szCs w:val="24"/>
        </w:rPr>
      </w:pPr>
      <w:bookmarkStart w:id="226" w:name="_Toc441651601"/>
      <w:bookmarkStart w:id="227" w:name="_Toc442559912"/>
    </w:p>
    <w:p w:rsidR="00703BDC" w:rsidRPr="00E228E2" w:rsidRDefault="00703BDC" w:rsidP="00703BDC">
      <w:pPr>
        <w:pStyle w:val="KDPodnaslov3"/>
        <w:keepNext w:val="0"/>
        <w:spacing w:before="0"/>
        <w:rPr>
          <w:rFonts w:eastAsia="TimesNewRomanPSMT" w:cs="Arial"/>
          <w:b/>
          <w:bCs/>
          <w:iCs/>
          <w:color w:val="000000" w:themeColor="text1"/>
          <w:sz w:val="24"/>
          <w:szCs w:val="24"/>
        </w:rPr>
      </w:pPr>
      <w:r w:rsidRPr="00E228E2">
        <w:rPr>
          <w:rFonts w:eastAsia="TimesNewRomanPSMT" w:cs="Arial"/>
          <w:b/>
          <w:bCs/>
          <w:iCs/>
          <w:color w:val="000000" w:themeColor="text1"/>
          <w:sz w:val="24"/>
          <w:szCs w:val="24"/>
        </w:rPr>
        <w:t>Меница као гаранција за  отклањање грешака у гарантном року</w:t>
      </w:r>
      <w:bookmarkEnd w:id="226"/>
      <w:bookmarkEnd w:id="227"/>
    </w:p>
    <w:p w:rsidR="00703BDC" w:rsidRPr="00E228E2" w:rsidRDefault="00703BDC" w:rsidP="00703BDC">
      <w:pPr>
        <w:rPr>
          <w:rFonts w:cs="Arial"/>
          <w:color w:val="000000" w:themeColor="text1"/>
          <w:sz w:val="24"/>
          <w:szCs w:val="24"/>
        </w:rPr>
      </w:pPr>
      <w:r w:rsidRPr="00E228E2">
        <w:rPr>
          <w:rFonts w:cs="Arial"/>
          <w:color w:val="000000" w:themeColor="text1"/>
          <w:sz w:val="24"/>
          <w:szCs w:val="24"/>
        </w:rPr>
        <w:t xml:space="preserve">Понуђач је обавезан да Наручиоцу </w:t>
      </w:r>
      <w:r w:rsidRPr="00E228E2">
        <w:rPr>
          <w:rFonts w:cs="Arial"/>
          <w:color w:val="000000" w:themeColor="text1"/>
          <w:sz w:val="24"/>
          <w:szCs w:val="24"/>
          <w:lang w:val="sr-Cyrl-RS"/>
        </w:rPr>
        <w:t>у</w:t>
      </w:r>
      <w:r>
        <w:rPr>
          <w:rFonts w:cs="Arial"/>
          <w:color w:val="000000" w:themeColor="text1"/>
          <w:sz w:val="24"/>
          <w:szCs w:val="24"/>
          <w:lang w:val="sr-Cyrl-RS"/>
        </w:rPr>
        <w:t xml:space="preserve"> </w:t>
      </w:r>
      <w:r w:rsidRPr="00E228E2">
        <w:rPr>
          <w:rFonts w:cs="Arial"/>
          <w:color w:val="000000" w:themeColor="text1"/>
          <w:sz w:val="24"/>
          <w:szCs w:val="24"/>
          <w:lang w:val="sr-Cyrl-RS"/>
        </w:rPr>
        <w:t>тренутку потписивања Записника о квантитативном и квалитативном пријему</w:t>
      </w:r>
      <w:r w:rsidR="007C47AB">
        <w:rPr>
          <w:rFonts w:cs="Arial"/>
          <w:color w:val="000000" w:themeColor="text1"/>
          <w:sz w:val="24"/>
          <w:szCs w:val="24"/>
          <w:lang w:val="sr-Cyrl-RS"/>
        </w:rPr>
        <w:t xml:space="preserve"> уграђених</w:t>
      </w:r>
      <w:r w:rsidRPr="00E228E2">
        <w:rPr>
          <w:rFonts w:cs="Arial"/>
          <w:color w:val="000000" w:themeColor="text1"/>
          <w:sz w:val="24"/>
          <w:szCs w:val="24"/>
          <w:lang w:val="sr-Cyrl-RS"/>
        </w:rPr>
        <w:t xml:space="preserve"> добара, а најкасније 5 дана пре истека средства финансијског обезбеђења за добро извршење посла </w:t>
      </w:r>
      <w:r w:rsidRPr="00E228E2">
        <w:rPr>
          <w:rFonts w:cs="Arial"/>
          <w:color w:val="000000" w:themeColor="text1"/>
          <w:sz w:val="24"/>
          <w:szCs w:val="24"/>
        </w:rPr>
        <w:t>достави:</w:t>
      </w:r>
    </w:p>
    <w:p w:rsidR="00703BDC" w:rsidRPr="00E228E2" w:rsidRDefault="00703BDC" w:rsidP="009D2DF9">
      <w:pPr>
        <w:pStyle w:val="ListParagraph"/>
        <w:numPr>
          <w:ilvl w:val="0"/>
          <w:numId w:val="26"/>
        </w:numPr>
        <w:rPr>
          <w:rFonts w:ascii="Arial" w:hAnsi="Arial" w:cs="Arial"/>
          <w:color w:val="000000" w:themeColor="text1"/>
          <w:sz w:val="24"/>
          <w:szCs w:val="24"/>
        </w:rPr>
      </w:pPr>
      <w:r w:rsidRPr="00E228E2">
        <w:rPr>
          <w:rFonts w:ascii="Arial" w:hAnsi="Arial" w:cs="Arial"/>
          <w:color w:val="000000" w:themeColor="text1"/>
          <w:sz w:val="24"/>
          <w:szCs w:val="24"/>
        </w:rPr>
        <w:t xml:space="preserve">бланко сопствену меницу за </w:t>
      </w:r>
      <w:r w:rsidRPr="00E228E2">
        <w:rPr>
          <w:rFonts w:ascii="Arial" w:hAnsi="Arial" w:cs="Arial"/>
          <w:color w:val="000000" w:themeColor="text1"/>
          <w:sz w:val="24"/>
          <w:szCs w:val="24"/>
          <w:lang w:val="sr-Cyrl-RS"/>
        </w:rPr>
        <w:t>отклањање недостатака у гарантном року</w:t>
      </w:r>
      <w:r w:rsidRPr="00E228E2">
        <w:rPr>
          <w:rFonts w:ascii="Arial" w:hAnsi="Arial"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703BDC" w:rsidRPr="00E228E2" w:rsidRDefault="00703BDC" w:rsidP="009D2DF9">
      <w:pPr>
        <w:pStyle w:val="ListParagraph"/>
        <w:numPr>
          <w:ilvl w:val="0"/>
          <w:numId w:val="26"/>
        </w:numPr>
        <w:rPr>
          <w:rFonts w:ascii="Arial" w:hAnsi="Arial" w:cs="Arial"/>
          <w:color w:val="000000" w:themeColor="text1"/>
          <w:sz w:val="24"/>
          <w:szCs w:val="24"/>
        </w:rPr>
      </w:pPr>
      <w:r w:rsidRPr="00E228E2">
        <w:rPr>
          <w:rFonts w:ascii="Arial" w:hAnsi="Arial" w:cs="Arial"/>
          <w:color w:val="000000" w:themeColor="text1"/>
          <w:sz w:val="24"/>
          <w:szCs w:val="24"/>
        </w:rPr>
        <w:t>Менично писмо – овлашћење којим понуђач овлашћује наручиоца да може</w:t>
      </w:r>
      <w:r w:rsidR="00061008">
        <w:rPr>
          <w:rFonts w:ascii="Arial" w:hAnsi="Arial" w:cs="Arial"/>
          <w:color w:val="000000" w:themeColor="text1"/>
          <w:sz w:val="24"/>
          <w:szCs w:val="24"/>
        </w:rPr>
        <w:t xml:space="preserve"> наплатити меницу  на износ од 10</w:t>
      </w:r>
      <w:r w:rsidRPr="00E228E2">
        <w:rPr>
          <w:rFonts w:ascii="Arial" w:hAnsi="Arial" w:cs="Arial"/>
          <w:color w:val="000000" w:themeColor="text1"/>
          <w:sz w:val="24"/>
          <w:szCs w:val="24"/>
        </w:rPr>
        <w:t>% од вредности уговора (без ПДВ) са роком важења минимално</w:t>
      </w:r>
      <w:r w:rsidRPr="00E228E2">
        <w:rPr>
          <w:rFonts w:ascii="Arial" w:hAnsi="Arial" w:cs="Arial"/>
          <w:color w:val="000000" w:themeColor="text1"/>
          <w:sz w:val="24"/>
          <w:szCs w:val="24"/>
          <w:lang w:val="sr-Cyrl-RS"/>
        </w:rPr>
        <w:t xml:space="preserve"> 30</w:t>
      </w:r>
      <w:r w:rsidRPr="00E228E2">
        <w:rPr>
          <w:rFonts w:ascii="Arial" w:hAnsi="Arial" w:cs="Arial"/>
          <w:color w:val="000000" w:themeColor="text1"/>
          <w:sz w:val="24"/>
          <w:szCs w:val="24"/>
        </w:rPr>
        <w:t xml:space="preserve"> дана дужим од гарантног рока, с тим да евентуални продужетак </w:t>
      </w:r>
      <w:r w:rsidR="007C47AB">
        <w:rPr>
          <w:rFonts w:ascii="Arial" w:hAnsi="Arial" w:cs="Arial"/>
          <w:color w:val="000000" w:themeColor="text1"/>
          <w:sz w:val="24"/>
          <w:szCs w:val="24"/>
          <w:lang w:val="sr-Cyrl-RS"/>
        </w:rPr>
        <w:t xml:space="preserve">гарантног </w:t>
      </w:r>
      <w:r w:rsidRPr="00E228E2">
        <w:rPr>
          <w:rFonts w:ascii="Arial" w:hAnsi="Arial" w:cs="Arial"/>
          <w:color w:val="000000" w:themeColor="text1"/>
          <w:sz w:val="24"/>
          <w:szCs w:val="24"/>
        </w:rPr>
        <w:t xml:space="preserve">рока има за последицу и продужење рока важења менице и меничног овлашћења, </w:t>
      </w:r>
    </w:p>
    <w:p w:rsidR="00703BDC" w:rsidRPr="00E228E2" w:rsidRDefault="00703BDC" w:rsidP="009D2DF9">
      <w:pPr>
        <w:pStyle w:val="ListParagraph"/>
        <w:numPr>
          <w:ilvl w:val="0"/>
          <w:numId w:val="26"/>
        </w:numPr>
        <w:spacing w:before="0" w:after="0" w:line="240" w:lineRule="auto"/>
        <w:rPr>
          <w:rFonts w:ascii="Arial" w:hAnsi="Arial" w:cs="Arial"/>
          <w:color w:val="000000" w:themeColor="text1"/>
          <w:sz w:val="24"/>
          <w:szCs w:val="24"/>
        </w:rPr>
      </w:pPr>
      <w:r w:rsidRPr="00E228E2">
        <w:rPr>
          <w:rFonts w:ascii="Arial" w:hAnsi="Arial" w:cs="Arial"/>
          <w:color w:val="000000" w:themeColor="text1"/>
          <w:sz w:val="24"/>
          <w:szCs w:val="24"/>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w:t>
      </w:r>
      <w:r w:rsidRPr="00E228E2">
        <w:rPr>
          <w:rFonts w:ascii="Arial" w:hAnsi="Arial" w:cs="Arial"/>
          <w:color w:val="000000" w:themeColor="text1"/>
          <w:sz w:val="24"/>
          <w:szCs w:val="24"/>
        </w:rPr>
        <w:lastRenderedPageBreak/>
        <w:t>издавања менице и меничног овлашћења (потребно је да се поклапају датум са меничног овлашћења и датум овере банке на фотокопији депо картона),</w:t>
      </w:r>
    </w:p>
    <w:p w:rsidR="00703BDC" w:rsidRPr="00703BDC" w:rsidRDefault="00703BDC" w:rsidP="009D2DF9">
      <w:pPr>
        <w:numPr>
          <w:ilvl w:val="0"/>
          <w:numId w:val="24"/>
        </w:numPr>
        <w:spacing w:before="0"/>
        <w:rPr>
          <w:rFonts w:eastAsia="TimesNewRomanPSMT"/>
          <w:color w:val="000000"/>
          <w:sz w:val="24"/>
          <w:szCs w:val="24"/>
        </w:rPr>
      </w:pPr>
      <w:r w:rsidRPr="0023261B">
        <w:rPr>
          <w:rFonts w:eastAsia="TimesNewRomanPSMT"/>
          <w:color w:val="000000"/>
          <w:sz w:val="24"/>
          <w:szCs w:val="24"/>
        </w:rPr>
        <w:t>фотокопију ОП обрасца за законског заступника и л</w:t>
      </w:r>
      <w:r w:rsidR="003D7CA5">
        <w:rPr>
          <w:rFonts w:eastAsia="TimesNewRomanPSMT"/>
          <w:color w:val="000000"/>
          <w:sz w:val="24"/>
          <w:szCs w:val="24"/>
        </w:rPr>
        <w:t>ица овлашћених за потпис менице</w:t>
      </w:r>
      <w:r w:rsidRPr="0023261B">
        <w:rPr>
          <w:rFonts w:eastAsia="TimesNewRomanPSMT"/>
          <w:color w:val="000000"/>
          <w:sz w:val="24"/>
          <w:szCs w:val="24"/>
        </w:rPr>
        <w:t>/овлашћења (Оверени потписи лица овлашћених за заступање),</w:t>
      </w:r>
    </w:p>
    <w:p w:rsidR="00703BDC" w:rsidRPr="00E228E2" w:rsidRDefault="00703BDC" w:rsidP="009D2DF9">
      <w:pPr>
        <w:pStyle w:val="ListParagraph"/>
        <w:numPr>
          <w:ilvl w:val="0"/>
          <w:numId w:val="26"/>
        </w:numPr>
        <w:spacing w:before="0" w:after="0" w:line="240" w:lineRule="auto"/>
        <w:rPr>
          <w:rFonts w:ascii="Arial" w:hAnsi="Arial" w:cs="Arial"/>
          <w:color w:val="000000" w:themeColor="text1"/>
          <w:sz w:val="24"/>
          <w:szCs w:val="24"/>
        </w:rPr>
      </w:pPr>
      <w:r w:rsidRPr="00E228E2">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703BDC" w:rsidRDefault="00703BDC" w:rsidP="00703BDC">
      <w:pPr>
        <w:rPr>
          <w:rFonts w:cs="Arial"/>
          <w:color w:val="000000" w:themeColor="text1"/>
          <w:sz w:val="24"/>
          <w:szCs w:val="24"/>
          <w:lang w:val="sr-Cyrl-RS"/>
        </w:rPr>
      </w:pPr>
      <w:r w:rsidRPr="00E228E2">
        <w:rPr>
          <w:rFonts w:cs="Arial"/>
          <w:color w:val="000000" w:themeColor="text1"/>
          <w:sz w:val="24"/>
          <w:szCs w:val="24"/>
        </w:rPr>
        <w:t xml:space="preserve">Меница може бити наплаћена у случају да изабрани понуђач </w:t>
      </w:r>
      <w:r w:rsidRPr="00E228E2">
        <w:rPr>
          <w:rFonts w:cs="Arial"/>
          <w:color w:val="000000" w:themeColor="text1"/>
          <w:sz w:val="24"/>
          <w:szCs w:val="24"/>
          <w:lang w:val="sr-Cyrl-RS"/>
        </w:rPr>
        <w:t xml:space="preserve">не отклони недостатке у </w:t>
      </w:r>
    </w:p>
    <w:p w:rsidR="00703BDC" w:rsidRPr="00E228E2" w:rsidRDefault="00703BDC" w:rsidP="00703BDC">
      <w:pPr>
        <w:rPr>
          <w:rFonts w:cs="Arial"/>
          <w:color w:val="000000" w:themeColor="text1"/>
          <w:sz w:val="24"/>
          <w:szCs w:val="24"/>
        </w:rPr>
      </w:pPr>
      <w:r w:rsidRPr="00E228E2">
        <w:rPr>
          <w:rFonts w:cs="Arial"/>
          <w:color w:val="000000" w:themeColor="text1"/>
          <w:sz w:val="24"/>
          <w:szCs w:val="24"/>
          <w:lang w:val="sr-Cyrl-RS"/>
        </w:rPr>
        <w:t>гарантном року</w:t>
      </w:r>
      <w:r w:rsidRPr="00E228E2">
        <w:rPr>
          <w:rFonts w:cs="Arial"/>
          <w:color w:val="000000" w:themeColor="text1"/>
          <w:sz w:val="24"/>
          <w:szCs w:val="24"/>
        </w:rPr>
        <w:t xml:space="preserve">. </w:t>
      </w:r>
    </w:p>
    <w:p w:rsidR="00703BDC" w:rsidRPr="00E228E2" w:rsidRDefault="00703BDC" w:rsidP="00703BDC">
      <w:pPr>
        <w:pStyle w:val="KDParagraf"/>
        <w:spacing w:before="0"/>
        <w:rPr>
          <w:color w:val="000000" w:themeColor="text1"/>
          <w:sz w:val="24"/>
          <w:szCs w:val="24"/>
          <w:lang w:val="sr-Cyrl-RS"/>
        </w:rPr>
      </w:pPr>
      <w:r w:rsidRPr="00E228E2">
        <w:rPr>
          <w:color w:val="000000" w:themeColor="text1"/>
          <w:sz w:val="24"/>
          <w:szCs w:val="24"/>
          <w:lang w:val="sr-Cyrl-RS"/>
        </w:rPr>
        <w:t xml:space="preserve">Уколико се средство финансијског обезбеђења не достави у уговореном року, </w:t>
      </w:r>
      <w:r w:rsidR="007C47AB">
        <w:rPr>
          <w:color w:val="000000" w:themeColor="text1"/>
          <w:sz w:val="24"/>
          <w:szCs w:val="24"/>
          <w:lang w:val="sr-Cyrl-RS" w:eastAsia="sr-Latn-RS"/>
        </w:rPr>
        <w:t>Наручилац</w:t>
      </w:r>
      <w:r w:rsidRPr="00E228E2">
        <w:rPr>
          <w:color w:val="000000" w:themeColor="text1"/>
          <w:sz w:val="24"/>
          <w:szCs w:val="24"/>
          <w:lang w:val="sr-Cyrl-RS" w:eastAsia="sr-Latn-RS"/>
        </w:rPr>
        <w:t xml:space="preserve"> има право </w:t>
      </w:r>
      <w:r w:rsidRPr="00E228E2">
        <w:rPr>
          <w:color w:val="000000" w:themeColor="text1"/>
          <w:sz w:val="24"/>
          <w:szCs w:val="24"/>
          <w:lang w:val="sr-Cyrl-RS"/>
        </w:rPr>
        <w:t xml:space="preserve"> да наплати средство финанасијског обезбеђења за добро извршење посла.</w:t>
      </w:r>
    </w:p>
    <w:p w:rsidR="00EA6A03" w:rsidRPr="0058001A" w:rsidRDefault="00EA6A03" w:rsidP="0058001A">
      <w:pPr>
        <w:spacing w:before="0"/>
        <w:rPr>
          <w:rFonts w:eastAsia="TimesNewRomanPSMT" w:cs="Arial"/>
          <w:sz w:val="24"/>
          <w:szCs w:val="24"/>
        </w:rPr>
      </w:pPr>
    </w:p>
    <w:p w:rsidR="004C3B38" w:rsidRPr="0058001A" w:rsidRDefault="004C3B38" w:rsidP="0058001A">
      <w:pPr>
        <w:pStyle w:val="KDPodnaslov3"/>
        <w:keepNext w:val="0"/>
        <w:spacing w:before="0"/>
        <w:ind w:left="851"/>
        <w:rPr>
          <w:rFonts w:eastAsia="TimesNewRomanPSMT" w:cs="Arial"/>
          <w:b/>
          <w:bCs/>
          <w:iCs/>
          <w:sz w:val="24"/>
          <w:szCs w:val="24"/>
          <w:lang w:val="sr-Cyrl-RS"/>
        </w:rPr>
      </w:pPr>
      <w:r w:rsidRPr="0058001A">
        <w:rPr>
          <w:rFonts w:eastAsia="TimesNewRomanPSMT" w:cs="Arial"/>
          <w:b/>
          <w:bCs/>
          <w:iCs/>
          <w:sz w:val="24"/>
          <w:szCs w:val="24"/>
          <w:lang w:val="sr-Cyrl-RS"/>
        </w:rPr>
        <w:t>Достављање средстава финансијског обезбеђења</w:t>
      </w:r>
    </w:p>
    <w:p w:rsidR="000F3901" w:rsidRPr="0058001A" w:rsidRDefault="000F3901" w:rsidP="0058001A">
      <w:pPr>
        <w:tabs>
          <w:tab w:val="left" w:pos="567"/>
          <w:tab w:val="left" w:pos="709"/>
        </w:tabs>
        <w:spacing w:before="0" w:after="120"/>
        <w:rPr>
          <w:rFonts w:cs="Arial"/>
          <w:color w:val="000000" w:themeColor="text1"/>
          <w:sz w:val="24"/>
          <w:szCs w:val="24"/>
          <w:lang w:val="sr-Cyrl-RS"/>
        </w:rPr>
      </w:pPr>
      <w:r w:rsidRPr="0058001A">
        <w:rPr>
          <w:rFonts w:eastAsia="TimesNewRomanPSMT" w:cs="Arial"/>
          <w:bCs/>
          <w:color w:val="000000" w:themeColor="text1"/>
          <w:sz w:val="24"/>
          <w:szCs w:val="24"/>
          <w:lang w:val="sr-Cyrl-RS"/>
        </w:rPr>
        <w:t xml:space="preserve">Средство финансијског обезбеђења за озбиљност понуде доставља </w:t>
      </w:r>
      <w:r w:rsidRPr="0058001A">
        <w:rPr>
          <w:rFonts w:eastAsia="TimesNewRomanPSMT" w:cs="Arial"/>
          <w:bCs/>
          <w:sz w:val="24"/>
          <w:szCs w:val="24"/>
          <w:lang w:val="sr-Cyrl-RS"/>
        </w:rPr>
        <w:t xml:space="preserve">се као саставни део понуде и гласи </w:t>
      </w:r>
      <w:r w:rsidRPr="0058001A">
        <w:rPr>
          <w:rFonts w:eastAsia="TimesNewRomanPSMT" w:cs="Arial"/>
          <w:bCs/>
          <w:color w:val="000000" w:themeColor="text1"/>
          <w:sz w:val="24"/>
          <w:szCs w:val="24"/>
          <w:lang w:val="sr-Cyrl-RS"/>
        </w:rPr>
        <w:t>на Јавно предузеће „Електропривреда Србије“ Београд, ул. Царице Милице 2, Огранак ХЕ Ђердап Кладово, ул. Трг краља Петра број 1</w:t>
      </w:r>
      <w:r w:rsidR="00DC2891">
        <w:rPr>
          <w:rFonts w:cs="Arial"/>
          <w:color w:val="000000" w:themeColor="text1"/>
          <w:sz w:val="24"/>
          <w:szCs w:val="24"/>
          <w:lang w:val="sr-Cyrl-RS"/>
        </w:rPr>
        <w:t xml:space="preserve">, </w:t>
      </w:r>
      <w:r w:rsidRPr="0058001A">
        <w:rPr>
          <w:rFonts w:cs="Arial"/>
          <w:color w:val="000000" w:themeColor="text1"/>
          <w:sz w:val="24"/>
          <w:szCs w:val="24"/>
          <w:lang w:val="sr-Cyrl-RS"/>
        </w:rPr>
        <w:t>са назнаком</w:t>
      </w:r>
      <w:r w:rsidRPr="0058001A">
        <w:rPr>
          <w:rFonts w:cs="Arial"/>
          <w:i/>
          <w:color w:val="000000" w:themeColor="text1"/>
          <w:sz w:val="24"/>
          <w:szCs w:val="24"/>
          <w:lang w:val="sr-Cyrl-RS"/>
        </w:rPr>
        <w:t>:</w:t>
      </w:r>
      <w:r w:rsidRPr="0058001A">
        <w:rPr>
          <w:rFonts w:cs="Arial"/>
          <w:color w:val="000000" w:themeColor="text1"/>
          <w:sz w:val="24"/>
          <w:szCs w:val="24"/>
          <w:lang w:val="sr-Cyrl-RS"/>
        </w:rPr>
        <w:t xml:space="preserve"> Средство финансијског обезбеђења за ЈН/</w:t>
      </w:r>
      <w:r w:rsidR="00791D2F">
        <w:rPr>
          <w:rFonts w:cs="Arial"/>
          <w:color w:val="000000" w:themeColor="text1"/>
          <w:sz w:val="24"/>
          <w:szCs w:val="24"/>
          <w:lang w:val="sr-Cyrl-RS"/>
        </w:rPr>
        <w:t>2000/0355/2016</w:t>
      </w:r>
      <w:r w:rsidRPr="0058001A">
        <w:rPr>
          <w:rFonts w:cs="Arial"/>
          <w:color w:val="000000" w:themeColor="text1"/>
          <w:sz w:val="24"/>
          <w:szCs w:val="24"/>
          <w:lang w:val="sr-Cyrl-RS"/>
        </w:rPr>
        <w:t>.</w:t>
      </w:r>
    </w:p>
    <w:p w:rsidR="000F3901" w:rsidRPr="0058001A" w:rsidRDefault="000F3901" w:rsidP="0058001A">
      <w:pPr>
        <w:tabs>
          <w:tab w:val="left" w:pos="567"/>
          <w:tab w:val="left" w:pos="709"/>
        </w:tabs>
        <w:spacing w:before="0" w:after="120"/>
        <w:rPr>
          <w:rFonts w:cs="Arial"/>
          <w:color w:val="000000" w:themeColor="text1"/>
          <w:sz w:val="24"/>
          <w:szCs w:val="24"/>
          <w:lang w:val="sr-Cyrl-RS"/>
        </w:rPr>
      </w:pPr>
      <w:r w:rsidRPr="0058001A">
        <w:rPr>
          <w:rFonts w:eastAsia="TimesNewRomanPSMT" w:cs="Arial"/>
          <w:bCs/>
          <w:sz w:val="24"/>
          <w:szCs w:val="24"/>
          <w:lang w:val="sr-Cyrl-RS"/>
        </w:rPr>
        <w:t xml:space="preserve">Средство финансијског обезбеђења за добро извршење посла </w:t>
      </w:r>
      <w:r w:rsidRPr="0058001A">
        <w:rPr>
          <w:rFonts w:eastAsia="TimesNewRomanPSMT" w:cs="Arial"/>
          <w:color w:val="000000" w:themeColor="text1"/>
          <w:sz w:val="24"/>
          <w:szCs w:val="24"/>
          <w:lang w:val="sr-Cyrl-RS"/>
        </w:rPr>
        <w:t>се доставља</w:t>
      </w:r>
      <w:r w:rsidRPr="0058001A">
        <w:rPr>
          <w:rFonts w:eastAsia="TimesNewRomanPSMT" w:cs="Arial"/>
          <w:color w:val="000000" w:themeColor="text1"/>
          <w:sz w:val="24"/>
          <w:szCs w:val="24"/>
        </w:rPr>
        <w:t xml:space="preserve"> у тренутку закључења Уговора а најкасније у року од </w:t>
      </w:r>
      <w:r w:rsidR="00061008">
        <w:rPr>
          <w:rFonts w:eastAsia="TimesNewRomanPSMT" w:cs="Arial"/>
          <w:color w:val="000000" w:themeColor="text1"/>
          <w:sz w:val="24"/>
          <w:szCs w:val="24"/>
          <w:lang w:val="sr-Cyrl-RS"/>
        </w:rPr>
        <w:t>5</w:t>
      </w:r>
      <w:r w:rsidRPr="0058001A">
        <w:rPr>
          <w:rFonts w:eastAsia="TimesNewRomanPSMT" w:cs="Arial"/>
          <w:color w:val="000000" w:themeColor="text1"/>
          <w:sz w:val="24"/>
          <w:szCs w:val="24"/>
        </w:rPr>
        <w:t xml:space="preserve"> (</w:t>
      </w:r>
      <w:r w:rsidR="00061008">
        <w:rPr>
          <w:rFonts w:eastAsia="TimesNewRomanPSMT" w:cs="Arial"/>
          <w:color w:val="000000" w:themeColor="text1"/>
          <w:sz w:val="24"/>
          <w:szCs w:val="24"/>
          <w:lang w:val="sr-Cyrl-RS"/>
        </w:rPr>
        <w:t>пет</w:t>
      </w:r>
      <w:r w:rsidRPr="0058001A">
        <w:rPr>
          <w:rFonts w:eastAsia="TimesNewRomanPSMT" w:cs="Arial"/>
          <w:color w:val="000000" w:themeColor="text1"/>
          <w:sz w:val="24"/>
          <w:szCs w:val="24"/>
        </w:rPr>
        <w:t xml:space="preserve">) дана од дана обостраног потписивања Уговора од законских заступника уговорних страна </w:t>
      </w:r>
      <w:r w:rsidR="00DC2891">
        <w:rPr>
          <w:rFonts w:eastAsia="TimesNewRomanPSMT" w:cs="Arial"/>
          <w:color w:val="000000" w:themeColor="text1"/>
          <w:sz w:val="24"/>
          <w:szCs w:val="24"/>
          <w:lang w:val="sr-Cyrl-RS"/>
        </w:rPr>
        <w:t xml:space="preserve">или овлашћених представника уговорних страна </w:t>
      </w:r>
      <w:r w:rsidRPr="0058001A">
        <w:rPr>
          <w:rFonts w:eastAsia="TimesNewRomanPSMT" w:cs="Arial"/>
          <w:color w:val="000000" w:themeColor="text1"/>
          <w:sz w:val="24"/>
          <w:szCs w:val="24"/>
        </w:rPr>
        <w:t xml:space="preserve">и </w:t>
      </w:r>
      <w:r w:rsidRPr="0058001A">
        <w:rPr>
          <w:rFonts w:eastAsia="TimesNewRomanPSMT" w:cs="Arial"/>
          <w:bCs/>
          <w:sz w:val="24"/>
          <w:szCs w:val="24"/>
          <w:lang w:val="sr-Cyrl-RS"/>
        </w:rPr>
        <w:t xml:space="preserve">гласи </w:t>
      </w:r>
      <w:r w:rsidRPr="0058001A">
        <w:rPr>
          <w:rFonts w:eastAsia="TimesNewRomanPSMT" w:cs="Arial"/>
          <w:bCs/>
          <w:color w:val="000000" w:themeColor="text1"/>
          <w:sz w:val="24"/>
          <w:szCs w:val="24"/>
          <w:lang w:val="sr-Cyrl-RS"/>
        </w:rPr>
        <w:t>на Јавно предузеће „Електропривреда Србије“ Београд, ул. Царице Милице 2, Огранак ХЕ Ђердап Кладово, ул. Трг краља Петра број 1</w:t>
      </w:r>
      <w:r w:rsidRPr="0058001A">
        <w:rPr>
          <w:rFonts w:cs="Arial"/>
          <w:color w:val="000000" w:themeColor="text1"/>
          <w:sz w:val="24"/>
          <w:szCs w:val="24"/>
          <w:lang w:val="sr-Cyrl-RS"/>
        </w:rPr>
        <w:t>,  и доставља се лично или поштом на адресу Трг краља Петра број 1, 19 320 Кладово, са назнаком</w:t>
      </w:r>
      <w:r w:rsidRPr="0058001A">
        <w:rPr>
          <w:rFonts w:cs="Arial"/>
          <w:i/>
          <w:color w:val="000000" w:themeColor="text1"/>
          <w:sz w:val="24"/>
          <w:szCs w:val="24"/>
          <w:lang w:val="sr-Cyrl-RS"/>
        </w:rPr>
        <w:t>:</w:t>
      </w:r>
      <w:r w:rsidRPr="0058001A">
        <w:rPr>
          <w:rFonts w:cs="Arial"/>
          <w:color w:val="000000" w:themeColor="text1"/>
          <w:sz w:val="24"/>
          <w:szCs w:val="24"/>
          <w:lang w:val="sr-Cyrl-RS"/>
        </w:rPr>
        <w:t xml:space="preserve"> Средство финансијског обезбеђења за ЈН/</w:t>
      </w:r>
      <w:r w:rsidR="00791D2F">
        <w:rPr>
          <w:rFonts w:cs="Arial"/>
          <w:color w:val="000000" w:themeColor="text1"/>
          <w:sz w:val="24"/>
          <w:szCs w:val="24"/>
          <w:lang w:val="sr-Cyrl-RS"/>
        </w:rPr>
        <w:t>2000/0355/2016</w:t>
      </w:r>
      <w:r w:rsidRPr="0058001A">
        <w:rPr>
          <w:rFonts w:cs="Arial"/>
          <w:color w:val="000000" w:themeColor="text1"/>
          <w:sz w:val="24"/>
          <w:szCs w:val="24"/>
          <w:lang w:val="sr-Cyrl-RS"/>
        </w:rPr>
        <w:t>.</w:t>
      </w:r>
    </w:p>
    <w:p w:rsidR="000F3901" w:rsidRPr="0058001A" w:rsidRDefault="000F3901" w:rsidP="0058001A">
      <w:pPr>
        <w:tabs>
          <w:tab w:val="left" w:pos="567"/>
          <w:tab w:val="left" w:pos="709"/>
        </w:tabs>
        <w:spacing w:before="0" w:after="120"/>
        <w:rPr>
          <w:rFonts w:cs="Arial"/>
          <w:color w:val="000000" w:themeColor="text1"/>
          <w:sz w:val="24"/>
          <w:szCs w:val="24"/>
          <w:lang w:val="sr-Cyrl-RS"/>
        </w:rPr>
      </w:pPr>
      <w:r w:rsidRPr="0058001A">
        <w:rPr>
          <w:rFonts w:eastAsia="TimesNewRomanPSMT" w:cs="Arial"/>
          <w:bCs/>
          <w:sz w:val="24"/>
          <w:szCs w:val="24"/>
          <w:lang w:val="sr-Cyrl-RS"/>
        </w:rPr>
        <w:t xml:space="preserve">Средство финансијског обезбеђења за отклањање недостатака у гарантном року се доставља </w:t>
      </w:r>
      <w:r w:rsidR="00061008">
        <w:rPr>
          <w:rFonts w:cs="Arial"/>
          <w:color w:val="000000" w:themeColor="text1"/>
          <w:sz w:val="24"/>
          <w:szCs w:val="24"/>
          <w:lang w:val="sr-Cyrl-RS"/>
        </w:rPr>
        <w:t xml:space="preserve">у </w:t>
      </w:r>
      <w:r w:rsidR="001C0B38" w:rsidRPr="0058001A">
        <w:rPr>
          <w:rFonts w:eastAsia="TimesNewRomanPSMT" w:cs="Arial"/>
          <w:color w:val="000000" w:themeColor="text1"/>
          <w:sz w:val="24"/>
          <w:szCs w:val="24"/>
        </w:rPr>
        <w:t xml:space="preserve">тренутку примопредаје </w:t>
      </w:r>
      <w:r w:rsidR="001C0B38" w:rsidRPr="0058001A">
        <w:rPr>
          <w:rFonts w:eastAsia="TimesNewRomanPSMT" w:cs="Arial"/>
          <w:color w:val="000000" w:themeColor="text1"/>
          <w:sz w:val="24"/>
          <w:szCs w:val="24"/>
          <w:lang w:val="sr-Cyrl-RS"/>
        </w:rPr>
        <w:t xml:space="preserve">радова </w:t>
      </w:r>
      <w:r w:rsidR="001C0B38" w:rsidRPr="0058001A">
        <w:rPr>
          <w:rFonts w:eastAsia="TimesNewRomanPSMT" w:cs="Arial"/>
          <w:color w:val="000000" w:themeColor="text1"/>
          <w:sz w:val="24"/>
          <w:szCs w:val="24"/>
        </w:rPr>
        <w:t xml:space="preserve">или најкасније 5 дана пре истека </w:t>
      </w:r>
      <w:r w:rsidR="00061008">
        <w:rPr>
          <w:rFonts w:eastAsia="TimesNewRomanPSMT" w:cs="Arial"/>
          <w:color w:val="000000" w:themeColor="text1"/>
          <w:sz w:val="24"/>
          <w:szCs w:val="24"/>
          <w:lang w:val="sr-Cyrl-RS"/>
        </w:rPr>
        <w:t>менице</w:t>
      </w:r>
      <w:r w:rsidR="001C0B38" w:rsidRPr="0058001A">
        <w:rPr>
          <w:rFonts w:eastAsia="TimesNewRomanPSMT" w:cs="Arial"/>
          <w:color w:val="000000" w:themeColor="text1"/>
          <w:sz w:val="24"/>
          <w:szCs w:val="24"/>
        </w:rPr>
        <w:t xml:space="preserve"> </w:t>
      </w:r>
      <w:r w:rsidR="0083260D">
        <w:rPr>
          <w:rFonts w:eastAsia="TimesNewRomanPSMT" w:cs="Arial"/>
          <w:color w:val="000000" w:themeColor="text1"/>
          <w:sz w:val="24"/>
          <w:szCs w:val="24"/>
          <w:lang w:val="sr-Cyrl-RS"/>
        </w:rPr>
        <w:t xml:space="preserve">и меничног овлашћења </w:t>
      </w:r>
      <w:r w:rsidR="001C0B38" w:rsidRPr="0058001A">
        <w:rPr>
          <w:rFonts w:eastAsia="TimesNewRomanPSMT" w:cs="Arial"/>
          <w:color w:val="000000" w:themeColor="text1"/>
          <w:sz w:val="24"/>
          <w:szCs w:val="24"/>
        </w:rPr>
        <w:t>за добро извршење посла</w:t>
      </w:r>
      <w:r w:rsidR="001C0B38" w:rsidRPr="0058001A">
        <w:rPr>
          <w:rFonts w:cs="Arial"/>
          <w:color w:val="000000" w:themeColor="text1"/>
          <w:sz w:val="24"/>
          <w:szCs w:val="24"/>
          <w:lang w:val="sr-Cyrl-RS"/>
        </w:rPr>
        <w:t xml:space="preserve"> </w:t>
      </w:r>
      <w:r w:rsidRPr="0058001A">
        <w:rPr>
          <w:rFonts w:cs="Arial"/>
          <w:color w:val="000000" w:themeColor="text1"/>
          <w:sz w:val="24"/>
          <w:szCs w:val="24"/>
          <w:lang w:val="sr-Cyrl-RS"/>
        </w:rPr>
        <w:t>и</w:t>
      </w:r>
      <w:r w:rsidRPr="0058001A">
        <w:rPr>
          <w:rFonts w:eastAsia="TimesNewRomanPSMT" w:cs="Arial"/>
          <w:bCs/>
          <w:sz w:val="24"/>
          <w:szCs w:val="24"/>
          <w:lang w:val="sr-Cyrl-RS"/>
        </w:rPr>
        <w:t xml:space="preserve"> гласи </w:t>
      </w:r>
      <w:r w:rsidRPr="0058001A">
        <w:rPr>
          <w:rFonts w:eastAsia="TimesNewRomanPSMT" w:cs="Arial"/>
          <w:bCs/>
          <w:color w:val="000000" w:themeColor="text1"/>
          <w:sz w:val="24"/>
          <w:szCs w:val="24"/>
          <w:lang w:val="sr-Cyrl-RS"/>
        </w:rPr>
        <w:t>на Јавно предузеће „Електропривреда Србије“ Београд, ул. Царице Милице 2, Огранак ХЕ Ђердап Кладово, ул. Трг краља Петра број 1</w:t>
      </w:r>
      <w:r w:rsidRPr="0058001A">
        <w:rPr>
          <w:rFonts w:cs="Arial"/>
          <w:color w:val="000000" w:themeColor="text1"/>
          <w:sz w:val="24"/>
          <w:szCs w:val="24"/>
          <w:lang w:val="sr-Cyrl-RS"/>
        </w:rPr>
        <w:t xml:space="preserve">,  и доставља се лично или поштом на адресу Трг краља Петра број 1, 19 320 Кладово, </w:t>
      </w:r>
      <w:r w:rsidRPr="0058001A">
        <w:rPr>
          <w:rFonts w:cs="Arial"/>
          <w:i/>
          <w:color w:val="000000" w:themeColor="text1"/>
          <w:sz w:val="24"/>
          <w:szCs w:val="24"/>
          <w:lang w:val="sr-Cyrl-RS"/>
        </w:rPr>
        <w:t>са назнаком:</w:t>
      </w:r>
      <w:r w:rsidRPr="0058001A">
        <w:rPr>
          <w:rFonts w:cs="Arial"/>
          <w:color w:val="000000" w:themeColor="text1"/>
          <w:sz w:val="24"/>
          <w:szCs w:val="24"/>
          <w:lang w:val="sr-Cyrl-RS"/>
        </w:rPr>
        <w:t xml:space="preserve"> Средство финансијског обезбеђења за ЈН/</w:t>
      </w:r>
      <w:r w:rsidR="00791D2F">
        <w:rPr>
          <w:rFonts w:cs="Arial"/>
          <w:color w:val="000000" w:themeColor="text1"/>
          <w:sz w:val="24"/>
          <w:szCs w:val="24"/>
          <w:lang w:val="sr-Cyrl-RS"/>
        </w:rPr>
        <w:t>2000/0355/2016</w:t>
      </w:r>
      <w:r w:rsidRPr="0058001A">
        <w:rPr>
          <w:rFonts w:cs="Arial"/>
          <w:color w:val="000000" w:themeColor="text1"/>
          <w:sz w:val="24"/>
          <w:szCs w:val="24"/>
          <w:lang w:val="sr-Cyrl-RS"/>
        </w:rPr>
        <w:t>.</w:t>
      </w:r>
    </w:p>
    <w:p w:rsidR="00F066DE" w:rsidRPr="0058001A" w:rsidRDefault="00F066DE" w:rsidP="0058001A">
      <w:pPr>
        <w:spacing w:before="0"/>
        <w:ind w:left="1571"/>
        <w:rPr>
          <w:rFonts w:cs="Arial"/>
          <w:color w:val="00B0F0"/>
          <w:sz w:val="24"/>
          <w:szCs w:val="24"/>
        </w:rPr>
      </w:pPr>
    </w:p>
    <w:p w:rsidR="0085348E" w:rsidRPr="0058001A" w:rsidRDefault="0085348E" w:rsidP="009D2DF9">
      <w:pPr>
        <w:pStyle w:val="KDPodnaslov2"/>
        <w:numPr>
          <w:ilvl w:val="1"/>
          <w:numId w:val="23"/>
        </w:numPr>
        <w:spacing w:before="0"/>
        <w:jc w:val="both"/>
        <w:rPr>
          <w:rFonts w:cs="Arial"/>
          <w:sz w:val="24"/>
          <w:szCs w:val="24"/>
        </w:rPr>
      </w:pPr>
      <w:r w:rsidRPr="0058001A">
        <w:rPr>
          <w:rFonts w:cs="Arial"/>
          <w:sz w:val="24"/>
          <w:szCs w:val="24"/>
        </w:rPr>
        <w:t>Начин означавања поверљивих података у понуди</w:t>
      </w:r>
    </w:p>
    <w:p w:rsidR="0085348E" w:rsidRPr="0058001A" w:rsidRDefault="0085348E" w:rsidP="0058001A">
      <w:pPr>
        <w:pStyle w:val="KDParagraf"/>
        <w:spacing w:before="0"/>
        <w:rPr>
          <w:rFonts w:cs="Arial"/>
          <w:sz w:val="24"/>
          <w:szCs w:val="24"/>
        </w:rPr>
      </w:pPr>
      <w:r w:rsidRPr="0058001A">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58001A" w:rsidRDefault="0085348E" w:rsidP="0058001A">
      <w:pPr>
        <w:pStyle w:val="KDParagraf"/>
        <w:spacing w:before="0"/>
        <w:rPr>
          <w:rFonts w:cs="Arial"/>
          <w:sz w:val="24"/>
          <w:szCs w:val="24"/>
        </w:rPr>
      </w:pPr>
      <w:r w:rsidRPr="0058001A">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58001A" w:rsidRDefault="0085348E" w:rsidP="0058001A">
      <w:pPr>
        <w:pStyle w:val="KDParagraf"/>
        <w:spacing w:before="0"/>
        <w:rPr>
          <w:rFonts w:cs="Arial"/>
          <w:sz w:val="24"/>
          <w:szCs w:val="24"/>
        </w:rPr>
      </w:pPr>
      <w:r w:rsidRPr="0058001A">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58001A" w:rsidRDefault="0085348E" w:rsidP="0058001A">
      <w:pPr>
        <w:pStyle w:val="KDParagraf"/>
        <w:spacing w:before="0"/>
        <w:rPr>
          <w:rFonts w:cs="Arial"/>
          <w:sz w:val="24"/>
          <w:szCs w:val="24"/>
        </w:rPr>
      </w:pPr>
      <w:r w:rsidRPr="0058001A">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58001A" w:rsidRDefault="0085348E" w:rsidP="0058001A">
      <w:pPr>
        <w:pStyle w:val="KDParagraf"/>
        <w:spacing w:before="0"/>
        <w:rPr>
          <w:rFonts w:cs="Arial"/>
          <w:sz w:val="24"/>
          <w:szCs w:val="24"/>
        </w:rPr>
      </w:pPr>
      <w:r w:rsidRPr="0058001A">
        <w:rPr>
          <w:rFonts w:cs="Arial"/>
          <w:sz w:val="24"/>
          <w:szCs w:val="24"/>
        </w:rPr>
        <w:t>Наручилац не одговара за поверљивост података који нису означени на горе наведени начин.</w:t>
      </w:r>
    </w:p>
    <w:p w:rsidR="0085348E" w:rsidRPr="0058001A" w:rsidRDefault="0085348E" w:rsidP="0058001A">
      <w:pPr>
        <w:pStyle w:val="KDParagraf"/>
        <w:spacing w:before="0"/>
        <w:rPr>
          <w:rFonts w:cs="Arial"/>
          <w:sz w:val="24"/>
          <w:szCs w:val="24"/>
        </w:rPr>
      </w:pPr>
      <w:r w:rsidRPr="0058001A">
        <w:rPr>
          <w:rFonts w:cs="Arial"/>
          <w:sz w:val="24"/>
          <w:szCs w:val="24"/>
        </w:rPr>
        <w:t xml:space="preserve">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w:t>
      </w:r>
      <w:r w:rsidRPr="0058001A">
        <w:rPr>
          <w:rFonts w:cs="Arial"/>
          <w:sz w:val="24"/>
          <w:szCs w:val="24"/>
        </w:rPr>
        <w:lastRenderedPageBreak/>
        <w:t>тако што ће његов представник изнад ознаке поверљивости написати „ОПОЗИВ“, уписати датум, време и потписати се.</w:t>
      </w:r>
    </w:p>
    <w:p w:rsidR="0085348E" w:rsidRPr="0058001A" w:rsidRDefault="0085348E" w:rsidP="0058001A">
      <w:pPr>
        <w:pStyle w:val="KDParagraf"/>
        <w:spacing w:before="0"/>
        <w:rPr>
          <w:rFonts w:cs="Arial"/>
          <w:sz w:val="24"/>
          <w:szCs w:val="24"/>
          <w:lang w:val="ru-RU"/>
        </w:rPr>
      </w:pPr>
      <w:r w:rsidRPr="0058001A">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58001A" w:rsidRDefault="0085348E" w:rsidP="0058001A">
      <w:pPr>
        <w:pStyle w:val="KDParagraf"/>
        <w:spacing w:before="0"/>
        <w:rPr>
          <w:rFonts w:cs="Arial"/>
          <w:sz w:val="24"/>
          <w:szCs w:val="24"/>
        </w:rPr>
      </w:pPr>
      <w:r w:rsidRPr="0058001A">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58001A" w:rsidRDefault="0085348E" w:rsidP="0058001A">
      <w:pPr>
        <w:pStyle w:val="KDParagraf"/>
        <w:spacing w:before="0"/>
        <w:rPr>
          <w:rFonts w:cs="Arial"/>
          <w:sz w:val="24"/>
          <w:szCs w:val="24"/>
        </w:rPr>
      </w:pPr>
      <w:r w:rsidRPr="0058001A">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58001A" w:rsidRDefault="0085348E" w:rsidP="0058001A">
      <w:pPr>
        <w:autoSpaceDE w:val="0"/>
        <w:autoSpaceDN w:val="0"/>
        <w:adjustRightInd w:val="0"/>
        <w:spacing w:before="0"/>
        <w:rPr>
          <w:rFonts w:eastAsia="TimesNewRomanPSMT" w:cs="Arial"/>
          <w:bCs/>
          <w:color w:val="00B0F0"/>
          <w:sz w:val="24"/>
          <w:szCs w:val="24"/>
        </w:rPr>
      </w:pPr>
    </w:p>
    <w:p w:rsidR="0085348E" w:rsidRPr="0058001A" w:rsidRDefault="0085348E" w:rsidP="009D2DF9">
      <w:pPr>
        <w:pStyle w:val="KDPodnaslov2"/>
        <w:numPr>
          <w:ilvl w:val="1"/>
          <w:numId w:val="23"/>
        </w:numPr>
        <w:spacing w:before="0"/>
        <w:jc w:val="both"/>
        <w:rPr>
          <w:rFonts w:cs="Arial"/>
          <w:sz w:val="24"/>
          <w:szCs w:val="24"/>
        </w:rPr>
      </w:pPr>
      <w:r w:rsidRPr="0058001A">
        <w:rPr>
          <w:rFonts w:cs="Arial"/>
          <w:sz w:val="24"/>
          <w:szCs w:val="24"/>
        </w:rPr>
        <w:t>Поштовање обавеза које произлазе из прописа о заштити на раду и других прописа</w:t>
      </w:r>
    </w:p>
    <w:p w:rsidR="0085348E" w:rsidRPr="0058001A" w:rsidRDefault="0085348E" w:rsidP="0058001A">
      <w:pPr>
        <w:pStyle w:val="KDParagraf"/>
        <w:spacing w:before="0"/>
        <w:rPr>
          <w:rFonts w:cs="Arial"/>
          <w:sz w:val="24"/>
          <w:szCs w:val="24"/>
          <w:lang w:val="ru-RU"/>
        </w:rPr>
      </w:pPr>
      <w:r w:rsidRPr="0058001A">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624E79" w:rsidRPr="0058001A">
        <w:rPr>
          <w:rFonts w:cs="Arial"/>
          <w:sz w:val="24"/>
          <w:szCs w:val="24"/>
          <w:lang w:val="ru-RU"/>
        </w:rPr>
        <w:t>еме подношења понуде (Образац</w:t>
      </w:r>
      <w:r w:rsidR="00624E79" w:rsidRPr="0058001A">
        <w:rPr>
          <w:rFonts w:cs="Arial"/>
          <w:sz w:val="24"/>
          <w:szCs w:val="24"/>
        </w:rPr>
        <w:t xml:space="preserve"> 4</w:t>
      </w:r>
      <w:r w:rsidRPr="0058001A">
        <w:rPr>
          <w:rFonts w:cs="Arial"/>
          <w:sz w:val="24"/>
          <w:szCs w:val="24"/>
          <w:lang w:val="ru-RU"/>
        </w:rPr>
        <w:t xml:space="preserve"> из конкурсне документације).</w:t>
      </w:r>
    </w:p>
    <w:p w:rsidR="0085348E" w:rsidRPr="0058001A" w:rsidRDefault="0085348E" w:rsidP="0058001A">
      <w:pPr>
        <w:pStyle w:val="KDParagraf"/>
        <w:spacing w:before="0"/>
        <w:rPr>
          <w:rFonts w:cs="Arial"/>
          <w:sz w:val="24"/>
          <w:szCs w:val="24"/>
          <w:lang w:val="ru-RU"/>
        </w:rPr>
      </w:pPr>
    </w:p>
    <w:p w:rsidR="0085348E" w:rsidRPr="0058001A" w:rsidRDefault="0085348E" w:rsidP="009D2DF9">
      <w:pPr>
        <w:pStyle w:val="KDPodnaslov2"/>
        <w:numPr>
          <w:ilvl w:val="1"/>
          <w:numId w:val="23"/>
        </w:numPr>
        <w:spacing w:before="0"/>
        <w:jc w:val="both"/>
        <w:rPr>
          <w:rFonts w:cs="Arial"/>
          <w:sz w:val="24"/>
          <w:szCs w:val="24"/>
        </w:rPr>
      </w:pPr>
      <w:r w:rsidRPr="0058001A">
        <w:rPr>
          <w:rFonts w:cs="Arial"/>
          <w:sz w:val="24"/>
          <w:szCs w:val="24"/>
        </w:rPr>
        <w:t>Накнада за коришћење патената</w:t>
      </w:r>
    </w:p>
    <w:p w:rsidR="0085348E" w:rsidRPr="0058001A" w:rsidRDefault="0085348E" w:rsidP="0058001A">
      <w:pPr>
        <w:pStyle w:val="KDParagraf"/>
        <w:spacing w:before="0"/>
        <w:rPr>
          <w:rFonts w:cs="Arial"/>
          <w:sz w:val="24"/>
          <w:szCs w:val="24"/>
          <w:lang w:val="ru-RU" w:eastAsia="sr-Latn-CS"/>
        </w:rPr>
      </w:pPr>
      <w:r w:rsidRPr="0058001A">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58001A" w:rsidRDefault="008F774C" w:rsidP="0058001A">
      <w:pPr>
        <w:pStyle w:val="KDParagraf"/>
        <w:spacing w:before="0"/>
        <w:rPr>
          <w:rFonts w:cs="Arial"/>
          <w:sz w:val="24"/>
          <w:szCs w:val="24"/>
          <w:lang w:val="ru-RU" w:eastAsia="sr-Latn-CS"/>
        </w:rPr>
      </w:pPr>
    </w:p>
    <w:p w:rsidR="0085348E" w:rsidRPr="0058001A" w:rsidRDefault="008F774C" w:rsidP="009D2DF9">
      <w:pPr>
        <w:pStyle w:val="KDPodnaslov2"/>
        <w:numPr>
          <w:ilvl w:val="1"/>
          <w:numId w:val="23"/>
        </w:numPr>
        <w:spacing w:before="0"/>
        <w:jc w:val="both"/>
        <w:rPr>
          <w:rFonts w:cs="Arial"/>
          <w:sz w:val="24"/>
          <w:szCs w:val="24"/>
        </w:rPr>
      </w:pPr>
      <w:r w:rsidRPr="0058001A">
        <w:rPr>
          <w:rFonts w:cs="Arial"/>
          <w:sz w:val="24"/>
          <w:szCs w:val="24"/>
        </w:rPr>
        <w:t>Начело заштите животне средине и обезбеђивања енергетске ефикасности</w:t>
      </w:r>
    </w:p>
    <w:p w:rsidR="008F774C" w:rsidRPr="0058001A" w:rsidRDefault="008F774C" w:rsidP="0058001A">
      <w:pPr>
        <w:pStyle w:val="KDParagraf"/>
        <w:spacing w:before="0"/>
        <w:rPr>
          <w:rFonts w:cs="Arial"/>
          <w:sz w:val="24"/>
          <w:szCs w:val="24"/>
          <w:lang w:val="ru-RU" w:eastAsia="sr-Latn-CS"/>
        </w:rPr>
      </w:pPr>
      <w:r w:rsidRPr="0058001A">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58001A" w:rsidRDefault="008D2B23" w:rsidP="0058001A">
      <w:pPr>
        <w:spacing w:before="0"/>
        <w:ind w:left="851"/>
        <w:rPr>
          <w:rFonts w:eastAsia="TimesNewRomanPSMT" w:cs="Arial"/>
          <w:bCs/>
          <w:iCs/>
          <w:color w:val="00B0F0"/>
          <w:sz w:val="24"/>
          <w:szCs w:val="24"/>
        </w:rPr>
      </w:pPr>
    </w:p>
    <w:p w:rsidR="008D2B23" w:rsidRPr="0058001A" w:rsidRDefault="008D2B23" w:rsidP="009D2DF9">
      <w:pPr>
        <w:pStyle w:val="KDPodnaslov2"/>
        <w:numPr>
          <w:ilvl w:val="1"/>
          <w:numId w:val="23"/>
        </w:numPr>
        <w:spacing w:before="0"/>
        <w:jc w:val="both"/>
        <w:rPr>
          <w:rFonts w:cs="Arial"/>
          <w:sz w:val="24"/>
          <w:szCs w:val="24"/>
        </w:rPr>
      </w:pPr>
      <w:bookmarkStart w:id="228" w:name="_Toc441651602"/>
      <w:bookmarkStart w:id="229" w:name="_Toc442559913"/>
      <w:r w:rsidRPr="0058001A">
        <w:rPr>
          <w:rFonts w:cs="Arial"/>
          <w:sz w:val="24"/>
          <w:szCs w:val="24"/>
        </w:rPr>
        <w:t>Додатне информације и објашњења</w:t>
      </w:r>
      <w:bookmarkEnd w:id="228"/>
      <w:bookmarkEnd w:id="229"/>
    </w:p>
    <w:p w:rsidR="000F3901" w:rsidRPr="0058001A" w:rsidRDefault="000F3901" w:rsidP="0058001A">
      <w:pPr>
        <w:widowControl w:val="0"/>
        <w:spacing w:before="0"/>
        <w:rPr>
          <w:rFonts w:cs="Arial"/>
          <w:sz w:val="24"/>
          <w:szCs w:val="24"/>
        </w:rPr>
      </w:pPr>
      <w:r w:rsidRPr="0058001A">
        <w:rPr>
          <w:rFonts w:cs="Arial"/>
          <w:sz w:val="24"/>
          <w:szCs w:val="24"/>
          <w:lang w:val="ru-RU"/>
        </w:rPr>
        <w:t>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ЈН/</w:t>
      </w:r>
      <w:r w:rsidR="00791D2F">
        <w:rPr>
          <w:rFonts w:cs="Arial"/>
          <w:sz w:val="24"/>
          <w:szCs w:val="24"/>
          <w:lang w:val="ru-RU"/>
        </w:rPr>
        <w:t>2000/0355/2016</w:t>
      </w:r>
      <w:r w:rsidRPr="0058001A">
        <w:rPr>
          <w:rFonts w:cs="Arial"/>
          <w:sz w:val="24"/>
          <w:szCs w:val="24"/>
          <w:lang w:val="ru-RU"/>
        </w:rPr>
        <w:t>“ или електронским путем на е-</w:t>
      </w:r>
      <w:r w:rsidRPr="0058001A">
        <w:rPr>
          <w:rFonts w:cs="Arial"/>
          <w:sz w:val="24"/>
          <w:szCs w:val="24"/>
        </w:rPr>
        <w:t>mail</w:t>
      </w:r>
      <w:r w:rsidRPr="0058001A">
        <w:rPr>
          <w:rFonts w:cs="Arial"/>
          <w:sz w:val="24"/>
          <w:szCs w:val="24"/>
          <w:lang w:val="ru-RU"/>
        </w:rPr>
        <w:t xml:space="preserve"> адресу: </w:t>
      </w:r>
      <w:hyperlink r:id="rId178" w:history="1">
        <w:r w:rsidR="00DC2891" w:rsidRPr="00161294">
          <w:rPr>
            <w:rStyle w:val="Hyperlink"/>
            <w:rFonts w:cs="Arial"/>
            <w:sz w:val="24"/>
            <w:szCs w:val="24"/>
          </w:rPr>
          <w:t>katarina.gajic@eps.rs</w:t>
        </w:r>
      </w:hyperlink>
      <w:r w:rsidRPr="0058001A">
        <w:rPr>
          <w:rFonts w:cs="Arial"/>
          <w:sz w:val="24"/>
          <w:szCs w:val="24"/>
          <w:lang w:val="ru-RU"/>
        </w:rPr>
        <w:t>,</w:t>
      </w:r>
      <w:r w:rsidR="00162F98" w:rsidRPr="0058001A">
        <w:rPr>
          <w:rFonts w:cs="Arial"/>
          <w:sz w:val="24"/>
          <w:szCs w:val="24"/>
        </w:rPr>
        <w:t xml:space="preserve"> </w:t>
      </w:r>
      <w:r w:rsidRPr="0058001A">
        <w:rPr>
          <w:rFonts w:cs="Arial"/>
          <w:sz w:val="24"/>
          <w:szCs w:val="24"/>
          <w:lang w:val="ru-RU"/>
        </w:rPr>
        <w:t xml:space="preserve">радним данима (понедељак – петак) у времену од </w:t>
      </w:r>
      <w:r w:rsidR="00624E79" w:rsidRPr="0058001A">
        <w:rPr>
          <w:rFonts w:cs="Arial"/>
          <w:sz w:val="24"/>
          <w:szCs w:val="24"/>
        </w:rPr>
        <w:t>08</w:t>
      </w:r>
      <w:r w:rsidR="00162F98" w:rsidRPr="0058001A">
        <w:rPr>
          <w:rFonts w:cs="Arial"/>
          <w:color w:val="00B0F0"/>
          <w:sz w:val="24"/>
          <w:szCs w:val="24"/>
        </w:rPr>
        <w:t>.</w:t>
      </w:r>
      <w:r w:rsidR="00162F98" w:rsidRPr="0058001A">
        <w:rPr>
          <w:rFonts w:cs="Arial"/>
          <w:sz w:val="24"/>
          <w:szCs w:val="24"/>
        </w:rPr>
        <w:t xml:space="preserve">00 </w:t>
      </w:r>
      <w:r w:rsidR="009C17D2">
        <w:rPr>
          <w:rFonts w:cs="Arial"/>
          <w:sz w:val="24"/>
          <w:szCs w:val="24"/>
          <w:lang w:val="sr-Cyrl-RS"/>
        </w:rPr>
        <w:t>до 15</w:t>
      </w:r>
      <w:r w:rsidR="00162F98" w:rsidRPr="0058001A">
        <w:rPr>
          <w:rFonts w:cs="Arial"/>
          <w:sz w:val="24"/>
          <w:szCs w:val="24"/>
        </w:rPr>
        <w:t>.00</w:t>
      </w:r>
      <w:r w:rsidRPr="0058001A">
        <w:rPr>
          <w:rFonts w:cs="Arial"/>
          <w:sz w:val="24"/>
          <w:szCs w:val="24"/>
          <w:lang w:val="ru-RU"/>
        </w:rPr>
        <w:t xml:space="preserve"> часова. </w:t>
      </w:r>
      <w:r w:rsidRPr="0058001A">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0F3901" w:rsidRPr="0058001A" w:rsidRDefault="000F3901" w:rsidP="0058001A">
      <w:pPr>
        <w:spacing w:before="0"/>
        <w:rPr>
          <w:rFonts w:cs="Arial"/>
          <w:sz w:val="24"/>
          <w:szCs w:val="24"/>
          <w:lang w:val="ru-RU"/>
        </w:rPr>
      </w:pPr>
      <w:r w:rsidRPr="0058001A">
        <w:rPr>
          <w:rFonts w:cs="Arial"/>
          <w:sz w:val="24"/>
          <w:szCs w:val="24"/>
          <w:lang w:val="ru-RU"/>
        </w:rPr>
        <w:t xml:space="preserve">Наручилац ће у року од три дана по пријему захтева објавити </w:t>
      </w:r>
      <w:r w:rsidRPr="0058001A">
        <w:rPr>
          <w:rFonts w:cs="Arial"/>
          <w:sz w:val="24"/>
          <w:szCs w:val="24"/>
        </w:rPr>
        <w:t>Одговор на захтев</w:t>
      </w:r>
      <w:r w:rsidRPr="0058001A">
        <w:rPr>
          <w:rFonts w:cs="Arial"/>
          <w:sz w:val="24"/>
          <w:szCs w:val="24"/>
          <w:lang w:val="ru-RU"/>
        </w:rPr>
        <w:t xml:space="preserve"> на Порталу јавних набавки и својој интернет страници.</w:t>
      </w:r>
    </w:p>
    <w:p w:rsidR="000F3901" w:rsidRPr="0058001A" w:rsidRDefault="000F3901" w:rsidP="0058001A">
      <w:pPr>
        <w:pStyle w:val="KDMojTekst"/>
        <w:spacing w:before="0"/>
        <w:rPr>
          <w:rFonts w:cs="Arial"/>
          <w:i w:val="0"/>
          <w:color w:val="auto"/>
          <w:sz w:val="24"/>
          <w:szCs w:val="24"/>
        </w:rPr>
      </w:pPr>
      <w:r w:rsidRPr="0058001A">
        <w:rPr>
          <w:rFonts w:cs="Arial"/>
          <w:i w:val="0"/>
          <w:color w:val="auto"/>
          <w:sz w:val="24"/>
          <w:szCs w:val="24"/>
        </w:rPr>
        <w:t>Тражење додатних информација и појашњења телефоном није дозвољено.</w:t>
      </w:r>
    </w:p>
    <w:p w:rsidR="000F3901" w:rsidRPr="0058001A" w:rsidRDefault="000F3901" w:rsidP="0058001A">
      <w:pPr>
        <w:spacing w:before="0"/>
        <w:rPr>
          <w:rFonts w:cs="Arial"/>
          <w:sz w:val="24"/>
          <w:szCs w:val="24"/>
          <w:lang w:val="ru-RU"/>
        </w:rPr>
      </w:pPr>
      <w:r w:rsidRPr="0058001A">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0F3901" w:rsidRPr="0058001A" w:rsidRDefault="000F3901" w:rsidP="0058001A">
      <w:pPr>
        <w:spacing w:before="0"/>
        <w:rPr>
          <w:rFonts w:cs="Arial"/>
          <w:sz w:val="24"/>
          <w:szCs w:val="24"/>
          <w:lang w:val="ru-RU"/>
        </w:rPr>
      </w:pPr>
      <w:r w:rsidRPr="0058001A">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0F3901" w:rsidRPr="0058001A" w:rsidRDefault="000F3901" w:rsidP="0058001A">
      <w:pPr>
        <w:spacing w:before="0"/>
        <w:rPr>
          <w:rFonts w:cs="Arial"/>
          <w:sz w:val="24"/>
          <w:szCs w:val="24"/>
          <w:lang w:val="ru-RU"/>
        </w:rPr>
      </w:pPr>
      <w:r w:rsidRPr="0058001A">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0F3901" w:rsidRPr="0058001A" w:rsidRDefault="000F3901" w:rsidP="0058001A">
      <w:pPr>
        <w:spacing w:before="0"/>
        <w:rPr>
          <w:rFonts w:cs="Arial"/>
          <w:sz w:val="24"/>
          <w:szCs w:val="24"/>
          <w:lang w:val="ru-RU"/>
        </w:rPr>
      </w:pPr>
      <w:r w:rsidRPr="0058001A">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0F3901" w:rsidRPr="0058001A" w:rsidRDefault="000F3901" w:rsidP="0058001A">
      <w:pPr>
        <w:pStyle w:val="KDMojTekst"/>
        <w:spacing w:before="0"/>
        <w:rPr>
          <w:rFonts w:cs="Arial"/>
          <w:i w:val="0"/>
          <w:color w:val="auto"/>
          <w:sz w:val="24"/>
          <w:szCs w:val="24"/>
          <w:lang w:val="sr-Cyrl-CS"/>
        </w:rPr>
      </w:pPr>
      <w:r w:rsidRPr="0058001A">
        <w:rPr>
          <w:rFonts w:cs="Arial"/>
          <w:i w:val="0"/>
          <w:color w:val="auto"/>
          <w:sz w:val="24"/>
          <w:szCs w:val="24"/>
        </w:rPr>
        <w:t>Комуникација у поступку јавне набавке се врши на начин чланом 20. Закона.</w:t>
      </w:r>
    </w:p>
    <w:p w:rsidR="000F3901" w:rsidRPr="0058001A" w:rsidRDefault="000F3901" w:rsidP="0058001A">
      <w:pPr>
        <w:pStyle w:val="KDParagraf"/>
        <w:spacing w:before="0"/>
        <w:rPr>
          <w:rFonts w:cs="Arial"/>
          <w:sz w:val="24"/>
          <w:szCs w:val="24"/>
          <w:lang w:val="ru-RU"/>
        </w:rPr>
      </w:pPr>
      <w:r w:rsidRPr="0058001A">
        <w:rPr>
          <w:rFonts w:cs="Arial"/>
          <w:sz w:val="24"/>
          <w:szCs w:val="24"/>
          <w:lang w:val="ru-RU"/>
        </w:rPr>
        <w:lastRenderedPageBreak/>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9" w:history="1">
        <w:r w:rsidRPr="0058001A">
          <w:rPr>
            <w:rStyle w:val="Hyperlink"/>
            <w:rFonts w:cs="Arial"/>
            <w:sz w:val="24"/>
            <w:szCs w:val="24"/>
          </w:rPr>
          <w:t>www.</w:t>
        </w:r>
        <w:r w:rsidRPr="0058001A">
          <w:rPr>
            <w:rStyle w:val="Hyperlink"/>
            <w:rFonts w:cs="Arial"/>
            <w:sz w:val="24"/>
            <w:szCs w:val="24"/>
            <w:lang w:val="sr-Cyrl-CS"/>
          </w:rPr>
          <w:t>к</w:t>
        </w:r>
        <w:r w:rsidRPr="0058001A">
          <w:rPr>
            <w:rStyle w:val="Hyperlink"/>
            <w:rFonts w:cs="Arial"/>
            <w:sz w:val="24"/>
            <w:szCs w:val="24"/>
          </w:rPr>
          <w:t>jn.gov.rs</w:t>
        </w:r>
      </w:hyperlink>
      <w:r w:rsidRPr="0058001A">
        <w:rPr>
          <w:rFonts w:cs="Arial"/>
          <w:sz w:val="24"/>
          <w:szCs w:val="24"/>
          <w:lang w:val="ru-RU"/>
        </w:rPr>
        <w:t>).</w:t>
      </w:r>
    </w:p>
    <w:p w:rsidR="008D2B23" w:rsidRPr="0058001A" w:rsidRDefault="008D2B23" w:rsidP="0058001A">
      <w:pPr>
        <w:pStyle w:val="KDMojTekst"/>
        <w:spacing w:before="0"/>
        <w:rPr>
          <w:rFonts w:cs="Arial"/>
          <w:i w:val="0"/>
          <w:color w:val="auto"/>
          <w:sz w:val="24"/>
          <w:szCs w:val="24"/>
        </w:rPr>
      </w:pPr>
    </w:p>
    <w:p w:rsidR="008D2B23" w:rsidRPr="0058001A" w:rsidRDefault="008D2B23" w:rsidP="009D2DF9">
      <w:pPr>
        <w:pStyle w:val="KDPodnaslov2"/>
        <w:numPr>
          <w:ilvl w:val="1"/>
          <w:numId w:val="23"/>
        </w:numPr>
        <w:spacing w:before="0"/>
        <w:jc w:val="both"/>
        <w:rPr>
          <w:rFonts w:cs="Arial"/>
          <w:sz w:val="24"/>
          <w:szCs w:val="24"/>
        </w:rPr>
      </w:pPr>
      <w:bookmarkStart w:id="230" w:name="_Toc441651603"/>
      <w:bookmarkStart w:id="231" w:name="_Toc442559914"/>
      <w:r w:rsidRPr="0058001A">
        <w:rPr>
          <w:rFonts w:cs="Arial"/>
          <w:sz w:val="24"/>
          <w:szCs w:val="24"/>
        </w:rPr>
        <w:t>Трошкови понуде</w:t>
      </w:r>
      <w:bookmarkEnd w:id="230"/>
      <w:bookmarkEnd w:id="231"/>
    </w:p>
    <w:p w:rsidR="008D2B23" w:rsidRPr="0058001A" w:rsidRDefault="008D2B23" w:rsidP="0058001A">
      <w:pPr>
        <w:pStyle w:val="KDParagraf"/>
        <w:spacing w:before="0"/>
        <w:rPr>
          <w:rFonts w:cs="Arial"/>
          <w:sz w:val="24"/>
          <w:szCs w:val="24"/>
          <w:lang w:val="ru-RU"/>
        </w:rPr>
      </w:pPr>
      <w:r w:rsidRPr="0058001A">
        <w:rPr>
          <w:rFonts w:cs="Arial"/>
          <w:sz w:val="24"/>
          <w:szCs w:val="24"/>
          <w:lang w:val="ru-RU"/>
        </w:rPr>
        <w:t>Трошкове припреме и подношења понуде сноси искључив</w:t>
      </w:r>
      <w:r w:rsidR="002479F9" w:rsidRPr="0058001A">
        <w:rPr>
          <w:rFonts w:cs="Arial"/>
          <w:sz w:val="24"/>
          <w:szCs w:val="24"/>
          <w:lang w:val="ru-RU"/>
        </w:rPr>
        <w:t>о Понуђач и не може тражити од Н</w:t>
      </w:r>
      <w:r w:rsidRPr="0058001A">
        <w:rPr>
          <w:rFonts w:cs="Arial"/>
          <w:sz w:val="24"/>
          <w:szCs w:val="24"/>
          <w:lang w:val="ru-RU"/>
        </w:rPr>
        <w:t>аручиоца накнаду трошкова.</w:t>
      </w:r>
    </w:p>
    <w:p w:rsidR="008D2B23" w:rsidRPr="0058001A" w:rsidRDefault="008D2B23" w:rsidP="0058001A">
      <w:pPr>
        <w:pStyle w:val="KDParagraf"/>
        <w:spacing w:before="0"/>
        <w:rPr>
          <w:rFonts w:cs="Arial"/>
          <w:sz w:val="24"/>
          <w:szCs w:val="24"/>
        </w:rPr>
      </w:pPr>
      <w:r w:rsidRPr="0058001A">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58001A" w:rsidRDefault="008D2B23" w:rsidP="0058001A">
      <w:pPr>
        <w:pStyle w:val="KDParagraf"/>
        <w:spacing w:before="0"/>
        <w:rPr>
          <w:rFonts w:cs="Arial"/>
          <w:sz w:val="24"/>
          <w:szCs w:val="24"/>
        </w:rPr>
      </w:pPr>
      <w:r w:rsidRPr="0058001A">
        <w:rPr>
          <w:rFonts w:cs="Arial"/>
          <w:sz w:val="24"/>
          <w:szCs w:val="24"/>
        </w:rPr>
        <w:t xml:space="preserve">Ако је поступак јавне набавке обустављен из разлога који су на страни </w:t>
      </w:r>
      <w:r w:rsidR="002479F9" w:rsidRPr="0058001A">
        <w:rPr>
          <w:rFonts w:cs="Arial"/>
          <w:sz w:val="24"/>
          <w:szCs w:val="24"/>
          <w:lang w:val="sr-Cyrl-RS"/>
        </w:rPr>
        <w:t>Н</w:t>
      </w:r>
      <w:r w:rsidR="002479F9" w:rsidRPr="0058001A">
        <w:rPr>
          <w:rFonts w:cs="Arial"/>
          <w:sz w:val="24"/>
          <w:szCs w:val="24"/>
        </w:rPr>
        <w:t>аручиоца, Наручилац је дужан да П</w:t>
      </w:r>
      <w:r w:rsidRPr="0058001A">
        <w:rPr>
          <w:rFonts w:cs="Arial"/>
          <w:sz w:val="24"/>
          <w:szCs w:val="24"/>
        </w:rPr>
        <w:t>онуђачу надокнади трошкове израде узорка или модела, ако су израђени у склад</w:t>
      </w:r>
      <w:r w:rsidR="002479F9" w:rsidRPr="0058001A">
        <w:rPr>
          <w:rFonts w:cs="Arial"/>
          <w:sz w:val="24"/>
          <w:szCs w:val="24"/>
        </w:rPr>
        <w:t>у са техничким спецификацијама Н</w:t>
      </w:r>
      <w:r w:rsidRPr="0058001A">
        <w:rPr>
          <w:rFonts w:cs="Arial"/>
          <w:sz w:val="24"/>
          <w:szCs w:val="24"/>
        </w:rPr>
        <w:t>аручиоца и трошкове прибављања средства</w:t>
      </w:r>
      <w:r w:rsidR="002479F9" w:rsidRPr="0058001A">
        <w:rPr>
          <w:rFonts w:cs="Arial"/>
          <w:sz w:val="24"/>
          <w:szCs w:val="24"/>
        </w:rPr>
        <w:t xml:space="preserve"> обезбеђења, под условом да је П</w:t>
      </w:r>
      <w:r w:rsidRPr="0058001A">
        <w:rPr>
          <w:rFonts w:cs="Arial"/>
          <w:sz w:val="24"/>
          <w:szCs w:val="24"/>
        </w:rPr>
        <w:t>онуђач тражио накнаду тих трошкова у својој понуди.</w:t>
      </w:r>
    </w:p>
    <w:p w:rsidR="008D2B23" w:rsidRPr="0058001A" w:rsidRDefault="008D2B23" w:rsidP="0058001A">
      <w:pPr>
        <w:pStyle w:val="KDParagraf"/>
        <w:spacing w:before="0"/>
        <w:rPr>
          <w:rFonts w:cs="Arial"/>
          <w:sz w:val="24"/>
          <w:szCs w:val="24"/>
        </w:rPr>
      </w:pPr>
    </w:p>
    <w:p w:rsidR="00C14152" w:rsidRPr="0058001A" w:rsidRDefault="00C14152" w:rsidP="009D2DF9">
      <w:pPr>
        <w:pStyle w:val="KDPodnaslov2"/>
        <w:numPr>
          <w:ilvl w:val="1"/>
          <w:numId w:val="23"/>
        </w:numPr>
        <w:spacing w:before="0"/>
        <w:jc w:val="both"/>
        <w:rPr>
          <w:rFonts w:cs="Arial"/>
          <w:sz w:val="24"/>
          <w:szCs w:val="24"/>
        </w:rPr>
      </w:pPr>
      <w:r w:rsidRPr="0058001A">
        <w:rPr>
          <w:rFonts w:cs="Arial"/>
          <w:sz w:val="24"/>
          <w:szCs w:val="24"/>
        </w:rPr>
        <w:t>Д</w:t>
      </w:r>
      <w:r w:rsidRPr="0058001A">
        <w:rPr>
          <w:rFonts w:cs="Arial"/>
          <w:sz w:val="24"/>
          <w:szCs w:val="24"/>
          <w:lang w:val="sr-Latn-CS"/>
        </w:rPr>
        <w:t>одатн</w:t>
      </w:r>
      <w:r w:rsidRPr="0058001A">
        <w:rPr>
          <w:rFonts w:cs="Arial"/>
          <w:sz w:val="24"/>
          <w:szCs w:val="24"/>
        </w:rPr>
        <w:t>а</w:t>
      </w:r>
      <w:r w:rsidRPr="0058001A">
        <w:rPr>
          <w:rFonts w:cs="Arial"/>
          <w:sz w:val="24"/>
          <w:szCs w:val="24"/>
          <w:lang w:val="sr-Latn-CS"/>
        </w:rPr>
        <w:t xml:space="preserve"> објашњења</w:t>
      </w:r>
      <w:r w:rsidRPr="0058001A">
        <w:rPr>
          <w:rFonts w:cs="Arial"/>
          <w:sz w:val="24"/>
          <w:szCs w:val="24"/>
        </w:rPr>
        <w:t>, контрола и допуштене исправке</w:t>
      </w:r>
    </w:p>
    <w:p w:rsidR="00C14152" w:rsidRPr="0058001A" w:rsidRDefault="00C14152" w:rsidP="0058001A">
      <w:pPr>
        <w:pStyle w:val="KDParagraf"/>
        <w:spacing w:before="0"/>
        <w:rPr>
          <w:rFonts w:eastAsia="TimesNewRomanPSMT" w:cs="Arial"/>
          <w:sz w:val="24"/>
          <w:szCs w:val="24"/>
        </w:rPr>
      </w:pPr>
      <w:r w:rsidRPr="0058001A">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58001A" w:rsidRDefault="00C14152" w:rsidP="0058001A">
      <w:pPr>
        <w:pStyle w:val="KDParagraf"/>
        <w:spacing w:before="0"/>
        <w:rPr>
          <w:rFonts w:eastAsia="TimesNewRomanPSMT" w:cs="Arial"/>
          <w:sz w:val="24"/>
          <w:szCs w:val="24"/>
          <w:lang w:val="ru-RU"/>
        </w:rPr>
      </w:pPr>
      <w:r w:rsidRPr="0058001A">
        <w:rPr>
          <w:rFonts w:eastAsia="TimesNewRomanPSMT" w:cs="Arial"/>
          <w:sz w:val="24"/>
          <w:szCs w:val="24"/>
          <w:lang w:val="ru-RU"/>
        </w:rPr>
        <w:t>Уколико је потр</w:t>
      </w:r>
      <w:r w:rsidR="002479F9" w:rsidRPr="0058001A">
        <w:rPr>
          <w:rFonts w:eastAsia="TimesNewRomanPSMT" w:cs="Arial"/>
          <w:sz w:val="24"/>
          <w:szCs w:val="24"/>
          <w:lang w:val="ru-RU"/>
        </w:rPr>
        <w:t>ебно вршити додатна објашњења, Наручилац ће П</w:t>
      </w:r>
      <w:r w:rsidRPr="0058001A">
        <w:rPr>
          <w:rFonts w:eastAsia="TimesNewRomanPSMT" w:cs="Arial"/>
          <w:sz w:val="24"/>
          <w:szCs w:val="24"/>
          <w:lang w:val="ru-RU"/>
        </w:rPr>
        <w:t>онуђачу оставити прим</w:t>
      </w:r>
      <w:r w:rsidR="002479F9" w:rsidRPr="0058001A">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58001A">
        <w:rPr>
          <w:rFonts w:eastAsia="TimesNewRomanPSMT" w:cs="Arial"/>
          <w:sz w:val="24"/>
          <w:szCs w:val="24"/>
          <w:lang w:val="ru-RU"/>
        </w:rPr>
        <w:t>одизвођача.</w:t>
      </w:r>
    </w:p>
    <w:p w:rsidR="00C14152" w:rsidRPr="0058001A" w:rsidRDefault="002479F9" w:rsidP="0058001A">
      <w:pPr>
        <w:pStyle w:val="KDParagraf"/>
        <w:spacing w:before="0"/>
        <w:rPr>
          <w:rFonts w:eastAsia="TimesNewRomanPSMT" w:cs="Arial"/>
          <w:sz w:val="24"/>
          <w:szCs w:val="24"/>
        </w:rPr>
      </w:pPr>
      <w:r w:rsidRPr="0058001A">
        <w:rPr>
          <w:rFonts w:eastAsia="TimesNewRomanPSMT" w:cs="Arial"/>
          <w:sz w:val="24"/>
          <w:szCs w:val="24"/>
        </w:rPr>
        <w:t>Наручилац може, уз сагласност П</w:t>
      </w:r>
      <w:r w:rsidR="00C14152" w:rsidRPr="0058001A">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rsidR="00C14152" w:rsidRPr="0058001A" w:rsidRDefault="00C14152" w:rsidP="0058001A">
      <w:pPr>
        <w:pStyle w:val="KDParagraf"/>
        <w:spacing w:before="0"/>
        <w:rPr>
          <w:rFonts w:eastAsia="TimesNewRomanPSMT" w:cs="Arial"/>
          <w:sz w:val="24"/>
          <w:szCs w:val="24"/>
        </w:rPr>
      </w:pPr>
      <w:r w:rsidRPr="0058001A">
        <w:rPr>
          <w:rFonts w:eastAsia="TimesNewRomanPSMT" w:cs="Arial"/>
          <w:sz w:val="24"/>
          <w:szCs w:val="24"/>
        </w:rPr>
        <w:t>У случају разлике између јединичне цене и укупне цене, мерод</w:t>
      </w:r>
      <w:r w:rsidR="002479F9" w:rsidRPr="0058001A">
        <w:rPr>
          <w:rFonts w:eastAsia="TimesNewRomanPSMT" w:cs="Arial"/>
          <w:sz w:val="24"/>
          <w:szCs w:val="24"/>
        </w:rPr>
        <w:t>авна је јединична цена. Ако се П</w:t>
      </w:r>
      <w:r w:rsidRPr="0058001A">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rsidR="008D2B23" w:rsidRPr="0058001A" w:rsidRDefault="008D2B23" w:rsidP="0058001A">
      <w:pPr>
        <w:spacing w:before="0"/>
        <w:rPr>
          <w:rFonts w:cs="Arial"/>
          <w:sz w:val="24"/>
          <w:szCs w:val="24"/>
        </w:rPr>
      </w:pPr>
    </w:p>
    <w:p w:rsidR="00B20A6C" w:rsidRPr="0058001A" w:rsidRDefault="00B20A6C" w:rsidP="009D2DF9">
      <w:pPr>
        <w:pStyle w:val="KDPodnaslov2"/>
        <w:numPr>
          <w:ilvl w:val="1"/>
          <w:numId w:val="23"/>
        </w:numPr>
        <w:spacing w:before="0"/>
        <w:jc w:val="both"/>
        <w:rPr>
          <w:rFonts w:cs="Arial"/>
          <w:sz w:val="24"/>
          <w:szCs w:val="24"/>
        </w:rPr>
      </w:pPr>
      <w:bookmarkStart w:id="232" w:name="_Toc442559917"/>
      <w:bookmarkStart w:id="233" w:name="_Toc441651606"/>
      <w:r w:rsidRPr="0058001A">
        <w:rPr>
          <w:rFonts w:cs="Arial"/>
          <w:sz w:val="24"/>
          <w:szCs w:val="24"/>
        </w:rPr>
        <w:t>Разлози за одбијање понуде</w:t>
      </w:r>
      <w:bookmarkEnd w:id="232"/>
      <w:r w:rsidRPr="0058001A">
        <w:rPr>
          <w:rFonts w:cs="Arial"/>
          <w:sz w:val="24"/>
          <w:szCs w:val="24"/>
        </w:rPr>
        <w:t xml:space="preserve"> </w:t>
      </w:r>
      <w:bookmarkEnd w:id="233"/>
    </w:p>
    <w:p w:rsidR="00B20A6C" w:rsidRPr="0058001A" w:rsidRDefault="00B20A6C" w:rsidP="0058001A">
      <w:pPr>
        <w:autoSpaceDE w:val="0"/>
        <w:autoSpaceDN w:val="0"/>
        <w:adjustRightInd w:val="0"/>
        <w:spacing w:before="0"/>
        <w:rPr>
          <w:rFonts w:eastAsia="TimesNewRomanPSMT" w:cs="Arial"/>
          <w:bCs/>
          <w:iCs/>
          <w:sz w:val="24"/>
          <w:szCs w:val="24"/>
          <w:lang w:val="ru-RU"/>
        </w:rPr>
      </w:pPr>
      <w:r w:rsidRPr="0058001A">
        <w:rPr>
          <w:rFonts w:eastAsia="TimesNewRomanPSMT" w:cs="Arial"/>
          <w:bCs/>
          <w:iCs/>
          <w:sz w:val="24"/>
          <w:szCs w:val="24"/>
        </w:rPr>
        <w:t>Понуда ће бити одбијена ако:</w:t>
      </w:r>
    </w:p>
    <w:p w:rsidR="00B20A6C" w:rsidRPr="0058001A" w:rsidRDefault="00B20A6C" w:rsidP="0058001A">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58001A">
        <w:rPr>
          <w:rFonts w:ascii="Arial" w:eastAsia="TimesNewRomanPSMT" w:hAnsi="Arial" w:cs="Arial"/>
          <w:bCs/>
          <w:iCs/>
          <w:sz w:val="24"/>
          <w:szCs w:val="24"/>
        </w:rPr>
        <w:t>је неблаговремена, неприхватљива или неодговарајућа;</w:t>
      </w:r>
    </w:p>
    <w:p w:rsidR="00B20A6C" w:rsidRPr="0058001A" w:rsidRDefault="00B20A6C" w:rsidP="0058001A">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58001A">
        <w:rPr>
          <w:rFonts w:ascii="Arial" w:eastAsia="TimesNewRomanPSMT" w:hAnsi="Arial" w:cs="Arial"/>
          <w:bCs/>
          <w:iCs/>
          <w:sz w:val="24"/>
          <w:szCs w:val="24"/>
        </w:rPr>
        <w:t>ако се понуђач не сагласи са исправком рачунских грешака;</w:t>
      </w:r>
    </w:p>
    <w:p w:rsidR="00B20A6C" w:rsidRPr="0058001A" w:rsidRDefault="00B20A6C" w:rsidP="0058001A">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58001A">
        <w:rPr>
          <w:rFonts w:ascii="Arial" w:eastAsia="TimesNewRomanPSMT" w:hAnsi="Arial" w:cs="Arial"/>
          <w:bCs/>
          <w:iCs/>
          <w:sz w:val="24"/>
          <w:szCs w:val="24"/>
        </w:rPr>
        <w:t>ако има битне недостатке сходно члану 106. ЗЈН</w:t>
      </w:r>
    </w:p>
    <w:p w:rsidR="00B20A6C" w:rsidRPr="0058001A" w:rsidRDefault="00B20A6C" w:rsidP="0058001A">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58001A">
        <w:rPr>
          <w:rFonts w:ascii="Arial" w:eastAsia="TimesNewRomanPSMT" w:hAnsi="Arial" w:cs="Arial"/>
          <w:bCs/>
          <w:iCs/>
          <w:sz w:val="24"/>
          <w:szCs w:val="24"/>
        </w:rPr>
        <w:t>односно ако:</w:t>
      </w:r>
    </w:p>
    <w:p w:rsidR="00B20A6C" w:rsidRPr="0058001A" w:rsidRDefault="00B20A6C" w:rsidP="009D2DF9">
      <w:pPr>
        <w:pStyle w:val="KDNabrajanje"/>
        <w:numPr>
          <w:ilvl w:val="0"/>
          <w:numId w:val="21"/>
        </w:numPr>
        <w:spacing w:before="0"/>
        <w:ind w:left="714" w:hanging="357"/>
        <w:rPr>
          <w:rFonts w:cs="Arial"/>
          <w:sz w:val="24"/>
          <w:szCs w:val="24"/>
        </w:rPr>
      </w:pPr>
      <w:r w:rsidRPr="0058001A">
        <w:rPr>
          <w:rFonts w:cs="Arial"/>
          <w:sz w:val="24"/>
          <w:szCs w:val="24"/>
        </w:rPr>
        <w:t xml:space="preserve">Понуђач не докаже да </w:t>
      </w:r>
      <w:r w:rsidRPr="0058001A">
        <w:rPr>
          <w:rFonts w:eastAsia="TimesNewRomanPSMT" w:cs="Arial"/>
          <w:bCs/>
          <w:iCs/>
          <w:sz w:val="24"/>
          <w:szCs w:val="24"/>
        </w:rPr>
        <w:t>испуњава обавезне услове за учешће;</w:t>
      </w:r>
    </w:p>
    <w:p w:rsidR="00B20A6C" w:rsidRPr="0058001A" w:rsidRDefault="00B20A6C" w:rsidP="009D2DF9">
      <w:pPr>
        <w:pStyle w:val="KDNabrajanje"/>
        <w:numPr>
          <w:ilvl w:val="0"/>
          <w:numId w:val="21"/>
        </w:numPr>
        <w:spacing w:before="0"/>
        <w:ind w:left="714" w:hanging="357"/>
        <w:rPr>
          <w:rFonts w:cs="Arial"/>
          <w:sz w:val="24"/>
          <w:szCs w:val="24"/>
        </w:rPr>
      </w:pPr>
      <w:r w:rsidRPr="0058001A">
        <w:rPr>
          <w:rFonts w:eastAsia="TimesNewRomanPSMT" w:cs="Arial"/>
          <w:bCs/>
          <w:iCs/>
          <w:sz w:val="24"/>
          <w:szCs w:val="24"/>
        </w:rPr>
        <w:t>понуђач не докаже да испуњава додатне услове;</w:t>
      </w:r>
    </w:p>
    <w:p w:rsidR="00B20A6C" w:rsidRPr="0058001A" w:rsidRDefault="00B20A6C" w:rsidP="009D2DF9">
      <w:pPr>
        <w:pStyle w:val="KDNabrajanje"/>
        <w:numPr>
          <w:ilvl w:val="0"/>
          <w:numId w:val="21"/>
        </w:numPr>
        <w:spacing w:before="0"/>
        <w:ind w:left="714" w:hanging="357"/>
        <w:rPr>
          <w:rFonts w:cs="Arial"/>
          <w:sz w:val="24"/>
          <w:szCs w:val="24"/>
        </w:rPr>
      </w:pPr>
      <w:r w:rsidRPr="0058001A">
        <w:rPr>
          <w:rFonts w:eastAsia="TimesNewRomanPSMT" w:cs="Arial"/>
          <w:bCs/>
          <w:iCs/>
          <w:sz w:val="24"/>
          <w:szCs w:val="24"/>
        </w:rPr>
        <w:t>понуђач није доставио тражено средство обезбеђења;</w:t>
      </w:r>
    </w:p>
    <w:p w:rsidR="00B20A6C" w:rsidRPr="0058001A" w:rsidRDefault="00B20A6C" w:rsidP="009D2DF9">
      <w:pPr>
        <w:pStyle w:val="KDNabrajanje"/>
        <w:numPr>
          <w:ilvl w:val="0"/>
          <w:numId w:val="21"/>
        </w:numPr>
        <w:spacing w:before="0"/>
        <w:ind w:left="714" w:hanging="357"/>
        <w:rPr>
          <w:rFonts w:eastAsia="TimesNewRomanPSMT" w:cs="Arial"/>
          <w:sz w:val="24"/>
          <w:szCs w:val="24"/>
        </w:rPr>
      </w:pPr>
      <w:r w:rsidRPr="0058001A">
        <w:rPr>
          <w:rFonts w:eastAsia="TimesNewRomanPSMT" w:cs="Arial"/>
          <w:sz w:val="24"/>
          <w:szCs w:val="24"/>
        </w:rPr>
        <w:t>је понуђени рок важења понуде краћи од прописаног;</w:t>
      </w:r>
    </w:p>
    <w:p w:rsidR="00B20A6C" w:rsidRPr="0058001A" w:rsidRDefault="00B20A6C" w:rsidP="009D2DF9">
      <w:pPr>
        <w:pStyle w:val="KDNabrajanje"/>
        <w:numPr>
          <w:ilvl w:val="0"/>
          <w:numId w:val="21"/>
        </w:numPr>
        <w:spacing w:before="0"/>
        <w:ind w:left="714" w:hanging="357"/>
        <w:rPr>
          <w:rFonts w:cs="Arial"/>
          <w:sz w:val="24"/>
          <w:szCs w:val="24"/>
        </w:rPr>
      </w:pPr>
      <w:r w:rsidRPr="0058001A">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58001A" w:rsidRDefault="00B20A6C" w:rsidP="0058001A">
      <w:pPr>
        <w:spacing w:before="0"/>
        <w:rPr>
          <w:rFonts w:cs="Arial"/>
          <w:sz w:val="24"/>
          <w:szCs w:val="24"/>
          <w:lang w:val="sr-Cyrl-CS"/>
        </w:rPr>
      </w:pPr>
    </w:p>
    <w:p w:rsidR="00B20A6C" w:rsidRPr="0058001A" w:rsidRDefault="00B20A6C" w:rsidP="0058001A">
      <w:pPr>
        <w:spacing w:before="0"/>
        <w:rPr>
          <w:rFonts w:cs="Arial"/>
          <w:sz w:val="24"/>
          <w:szCs w:val="24"/>
        </w:rPr>
      </w:pPr>
      <w:r w:rsidRPr="0058001A">
        <w:rPr>
          <w:rFonts w:cs="Arial"/>
          <w:sz w:val="24"/>
          <w:szCs w:val="24"/>
        </w:rPr>
        <w:t>Наручилац ће донети одлуку о обустави поступка јавне набавке у складу са чланом 109. Закона.</w:t>
      </w:r>
    </w:p>
    <w:p w:rsidR="00B20A6C" w:rsidRPr="0058001A" w:rsidRDefault="00B20A6C" w:rsidP="0058001A">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58001A" w:rsidRDefault="00C14152" w:rsidP="009D2DF9">
      <w:pPr>
        <w:pStyle w:val="KDPodnaslov2"/>
        <w:numPr>
          <w:ilvl w:val="1"/>
          <w:numId w:val="23"/>
        </w:numPr>
        <w:spacing w:before="0"/>
        <w:jc w:val="both"/>
        <w:rPr>
          <w:rFonts w:cs="Arial"/>
          <w:sz w:val="24"/>
          <w:szCs w:val="24"/>
        </w:rPr>
      </w:pPr>
      <w:r w:rsidRPr="0058001A">
        <w:rPr>
          <w:rFonts w:cs="Arial"/>
          <w:sz w:val="24"/>
          <w:szCs w:val="24"/>
        </w:rPr>
        <w:t>Рок за доношење Одлуке о додели уговора/обустави</w:t>
      </w:r>
    </w:p>
    <w:p w:rsidR="00C14152" w:rsidRPr="0058001A" w:rsidRDefault="00C14152" w:rsidP="0058001A">
      <w:pPr>
        <w:pStyle w:val="KDParagraf"/>
        <w:spacing w:before="0"/>
        <w:rPr>
          <w:rFonts w:eastAsia="TimesNewRomanPSMT" w:cs="Arial"/>
          <w:sz w:val="24"/>
          <w:szCs w:val="24"/>
        </w:rPr>
      </w:pPr>
      <w:r w:rsidRPr="0058001A">
        <w:rPr>
          <w:rFonts w:eastAsia="TimesNewRomanPSMT" w:cs="Arial"/>
          <w:sz w:val="24"/>
          <w:szCs w:val="24"/>
        </w:rPr>
        <w:t>Наручилац ће одлуку о додели уговора</w:t>
      </w:r>
      <w:r w:rsidRPr="0058001A">
        <w:rPr>
          <w:rFonts w:eastAsia="TimesNewRomanPSMT" w:cs="Arial"/>
          <w:i/>
          <w:sz w:val="24"/>
          <w:szCs w:val="24"/>
        </w:rPr>
        <w:t>/</w:t>
      </w:r>
      <w:r w:rsidRPr="0058001A">
        <w:rPr>
          <w:rFonts w:eastAsia="TimesNewRomanPSMT" w:cs="Arial"/>
          <w:sz w:val="24"/>
          <w:szCs w:val="24"/>
        </w:rPr>
        <w:t xml:space="preserve">обустави поступка донети у року од максимално </w:t>
      </w:r>
      <w:r w:rsidR="0008263C" w:rsidRPr="0058001A">
        <w:rPr>
          <w:rFonts w:eastAsia="TimesNewRomanPSMT" w:cs="Arial"/>
          <w:sz w:val="24"/>
          <w:szCs w:val="24"/>
          <w:lang w:val="sr-Cyrl-RS"/>
        </w:rPr>
        <w:t>25</w:t>
      </w:r>
      <w:r w:rsidRPr="0058001A">
        <w:rPr>
          <w:rFonts w:eastAsia="TimesNewRomanPSMT" w:cs="Arial"/>
          <w:sz w:val="24"/>
          <w:szCs w:val="24"/>
        </w:rPr>
        <w:t xml:space="preserve"> (</w:t>
      </w:r>
      <w:r w:rsidR="0008263C" w:rsidRPr="0058001A">
        <w:rPr>
          <w:rFonts w:eastAsia="TimesNewRomanPSMT" w:cs="Arial"/>
          <w:sz w:val="24"/>
          <w:szCs w:val="24"/>
          <w:lang w:val="sr-Cyrl-RS"/>
        </w:rPr>
        <w:t>два</w:t>
      </w:r>
      <w:r w:rsidRPr="0058001A">
        <w:rPr>
          <w:rFonts w:eastAsia="TimesNewRomanPSMT" w:cs="Arial"/>
          <w:sz w:val="24"/>
          <w:szCs w:val="24"/>
        </w:rPr>
        <w:t>десет</w:t>
      </w:r>
      <w:r w:rsidR="0008263C" w:rsidRPr="0058001A">
        <w:rPr>
          <w:rFonts w:eastAsia="TimesNewRomanPSMT" w:cs="Arial"/>
          <w:sz w:val="24"/>
          <w:szCs w:val="24"/>
          <w:lang w:val="sr-Cyrl-RS"/>
        </w:rPr>
        <w:t>пет</w:t>
      </w:r>
      <w:r w:rsidRPr="0058001A">
        <w:rPr>
          <w:rFonts w:eastAsia="TimesNewRomanPSMT" w:cs="Arial"/>
          <w:sz w:val="24"/>
          <w:szCs w:val="24"/>
        </w:rPr>
        <w:t>) дана од дана јавног отварања понуда.</w:t>
      </w:r>
    </w:p>
    <w:p w:rsidR="00C14152" w:rsidRPr="0058001A" w:rsidRDefault="00C14152" w:rsidP="0058001A">
      <w:pPr>
        <w:pStyle w:val="KDParagraf"/>
        <w:spacing w:before="0"/>
        <w:rPr>
          <w:rFonts w:eastAsia="TimesNewRomanPSMT" w:cs="Arial"/>
          <w:sz w:val="24"/>
          <w:szCs w:val="24"/>
        </w:rPr>
      </w:pPr>
      <w:r w:rsidRPr="0058001A">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D2B23" w:rsidRPr="0058001A" w:rsidRDefault="008D2B23" w:rsidP="0058001A">
      <w:pPr>
        <w:pStyle w:val="KDParagraf"/>
        <w:spacing w:before="0"/>
        <w:rPr>
          <w:rFonts w:eastAsia="TimesNewRomanPSMT" w:cs="Arial"/>
          <w:sz w:val="24"/>
          <w:szCs w:val="24"/>
        </w:rPr>
      </w:pPr>
    </w:p>
    <w:p w:rsidR="008D2B23" w:rsidRPr="0058001A" w:rsidRDefault="008D2B23" w:rsidP="009D2DF9">
      <w:pPr>
        <w:pStyle w:val="KDPodnaslov2"/>
        <w:numPr>
          <w:ilvl w:val="1"/>
          <w:numId w:val="23"/>
        </w:numPr>
        <w:spacing w:before="0"/>
        <w:jc w:val="both"/>
        <w:rPr>
          <w:rFonts w:cs="Arial"/>
          <w:sz w:val="24"/>
          <w:szCs w:val="24"/>
          <w:lang w:val="ru-RU"/>
        </w:rPr>
      </w:pPr>
      <w:bookmarkStart w:id="234" w:name="_Toc441651607"/>
      <w:bookmarkStart w:id="235" w:name="_Toc442559918"/>
      <w:r w:rsidRPr="0058001A">
        <w:rPr>
          <w:rFonts w:cs="Arial"/>
          <w:sz w:val="24"/>
          <w:szCs w:val="24"/>
          <w:lang w:val="ru-RU"/>
        </w:rPr>
        <w:lastRenderedPageBreak/>
        <w:t>Н</w:t>
      </w:r>
      <w:r w:rsidRPr="0058001A">
        <w:rPr>
          <w:rFonts w:cs="Arial"/>
          <w:sz w:val="24"/>
          <w:szCs w:val="24"/>
        </w:rPr>
        <w:t>егативне референце</w:t>
      </w:r>
      <w:bookmarkEnd w:id="234"/>
      <w:bookmarkEnd w:id="235"/>
    </w:p>
    <w:p w:rsidR="008D2B23" w:rsidRPr="0058001A" w:rsidRDefault="008D2B23" w:rsidP="0058001A">
      <w:pPr>
        <w:spacing w:before="0"/>
        <w:rPr>
          <w:rFonts w:cs="Arial"/>
          <w:sz w:val="24"/>
          <w:szCs w:val="24"/>
          <w:lang w:val="ru-RU"/>
        </w:rPr>
      </w:pPr>
      <w:r w:rsidRPr="0058001A">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58001A" w:rsidRDefault="008D2B23" w:rsidP="0058001A">
      <w:pPr>
        <w:pStyle w:val="KDNabrajanje"/>
        <w:spacing w:before="0"/>
        <w:rPr>
          <w:rFonts w:cs="Arial"/>
          <w:sz w:val="24"/>
          <w:szCs w:val="24"/>
        </w:rPr>
      </w:pPr>
      <w:r w:rsidRPr="0058001A">
        <w:rPr>
          <w:rFonts w:cs="Arial"/>
          <w:sz w:val="24"/>
          <w:szCs w:val="24"/>
        </w:rPr>
        <w:t>поступао супротно забрани из чл. 23. и 25. Закона;</w:t>
      </w:r>
    </w:p>
    <w:p w:rsidR="008D2B23" w:rsidRPr="0058001A" w:rsidRDefault="008D2B23" w:rsidP="0058001A">
      <w:pPr>
        <w:pStyle w:val="KDNabrajanje"/>
        <w:spacing w:before="0"/>
        <w:rPr>
          <w:rFonts w:cs="Arial"/>
          <w:sz w:val="24"/>
          <w:szCs w:val="24"/>
        </w:rPr>
      </w:pPr>
      <w:r w:rsidRPr="0058001A">
        <w:rPr>
          <w:rFonts w:cs="Arial"/>
          <w:sz w:val="24"/>
          <w:szCs w:val="24"/>
        </w:rPr>
        <w:t>учинио повреду конкуренције;</w:t>
      </w:r>
    </w:p>
    <w:p w:rsidR="008D2B23" w:rsidRPr="0058001A" w:rsidRDefault="008D2B23" w:rsidP="0058001A">
      <w:pPr>
        <w:pStyle w:val="KDNabrajanje"/>
        <w:spacing w:before="0"/>
        <w:rPr>
          <w:rFonts w:cs="Arial"/>
          <w:sz w:val="24"/>
          <w:szCs w:val="24"/>
        </w:rPr>
      </w:pPr>
      <w:r w:rsidRPr="0058001A">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58001A" w:rsidRDefault="008D2B23" w:rsidP="0058001A">
      <w:pPr>
        <w:pStyle w:val="KDNabrajanje"/>
        <w:spacing w:before="0"/>
        <w:rPr>
          <w:rFonts w:cs="Arial"/>
          <w:sz w:val="24"/>
          <w:szCs w:val="24"/>
        </w:rPr>
      </w:pPr>
      <w:r w:rsidRPr="0058001A">
        <w:rPr>
          <w:rFonts w:cs="Arial"/>
          <w:sz w:val="24"/>
          <w:szCs w:val="24"/>
        </w:rPr>
        <w:t>одбио да достави доказе и средства обезбеђења на шта се у понуди обавезао.</w:t>
      </w:r>
    </w:p>
    <w:p w:rsidR="008D2B23" w:rsidRPr="0058001A" w:rsidRDefault="008D2B23" w:rsidP="0058001A">
      <w:pPr>
        <w:pStyle w:val="KDParagraf"/>
        <w:spacing w:before="0"/>
        <w:rPr>
          <w:rFonts w:cs="Arial"/>
          <w:sz w:val="24"/>
          <w:szCs w:val="24"/>
          <w:lang w:val="ru-RU"/>
        </w:rPr>
      </w:pPr>
      <w:r w:rsidRPr="0058001A">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9B3FFE" w:rsidRPr="0058001A">
        <w:rPr>
          <w:rFonts w:cs="Arial"/>
          <w:sz w:val="24"/>
          <w:szCs w:val="24"/>
          <w:lang w:val="ru-RU"/>
        </w:rPr>
        <w:t xml:space="preserve"> </w:t>
      </w:r>
      <w:r w:rsidRPr="0058001A">
        <w:rPr>
          <w:rFonts w:cs="Arial"/>
          <w:sz w:val="24"/>
          <w:szCs w:val="24"/>
          <w:lang w:val="ru-RU"/>
        </w:rPr>
        <w:t xml:space="preserve">пре објављивања позива за подношење понуда. </w:t>
      </w:r>
    </w:p>
    <w:p w:rsidR="008D2B23" w:rsidRPr="0058001A" w:rsidRDefault="008D2B23" w:rsidP="0058001A">
      <w:pPr>
        <w:pStyle w:val="KDParagraf"/>
        <w:spacing w:before="0"/>
        <w:rPr>
          <w:rFonts w:cs="Arial"/>
          <w:sz w:val="24"/>
          <w:szCs w:val="24"/>
        </w:rPr>
      </w:pPr>
      <w:r w:rsidRPr="0058001A">
        <w:rPr>
          <w:rFonts w:cs="Arial"/>
          <w:sz w:val="24"/>
          <w:szCs w:val="24"/>
        </w:rPr>
        <w:t>Доказ наведеног може бити:</w:t>
      </w:r>
    </w:p>
    <w:p w:rsidR="008D2B23" w:rsidRPr="0058001A" w:rsidRDefault="008D2B23" w:rsidP="0058001A">
      <w:pPr>
        <w:pStyle w:val="KDNabrajanje"/>
        <w:spacing w:before="0"/>
        <w:rPr>
          <w:rFonts w:cs="Arial"/>
          <w:sz w:val="24"/>
          <w:szCs w:val="24"/>
        </w:rPr>
      </w:pPr>
      <w:r w:rsidRPr="0058001A">
        <w:rPr>
          <w:rFonts w:cs="Arial"/>
          <w:sz w:val="24"/>
          <w:szCs w:val="24"/>
        </w:rPr>
        <w:t>правоснажна судска одлука или коначна одлука другог надлежног органа;</w:t>
      </w:r>
    </w:p>
    <w:p w:rsidR="008D2B23" w:rsidRPr="0058001A" w:rsidRDefault="008D2B23" w:rsidP="0058001A">
      <w:pPr>
        <w:pStyle w:val="KDNabrajanje"/>
        <w:spacing w:before="0"/>
        <w:rPr>
          <w:rFonts w:cs="Arial"/>
          <w:sz w:val="24"/>
          <w:szCs w:val="24"/>
        </w:rPr>
      </w:pPr>
      <w:r w:rsidRPr="0058001A">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58001A" w:rsidRDefault="008D2B23" w:rsidP="0058001A">
      <w:pPr>
        <w:pStyle w:val="KDNabrajanje"/>
        <w:spacing w:before="0"/>
        <w:rPr>
          <w:rFonts w:cs="Arial"/>
          <w:sz w:val="24"/>
          <w:szCs w:val="24"/>
        </w:rPr>
      </w:pPr>
      <w:r w:rsidRPr="0058001A">
        <w:rPr>
          <w:rFonts w:cs="Arial"/>
          <w:sz w:val="24"/>
          <w:szCs w:val="24"/>
        </w:rPr>
        <w:t>исправа о наплаћеној уговорној казни;</w:t>
      </w:r>
    </w:p>
    <w:p w:rsidR="008D2B23" w:rsidRPr="0058001A" w:rsidRDefault="008D2B23" w:rsidP="0058001A">
      <w:pPr>
        <w:pStyle w:val="KDNabrajanje"/>
        <w:spacing w:before="0"/>
        <w:rPr>
          <w:rFonts w:cs="Arial"/>
          <w:sz w:val="24"/>
          <w:szCs w:val="24"/>
        </w:rPr>
      </w:pPr>
      <w:r w:rsidRPr="0058001A">
        <w:rPr>
          <w:rFonts w:cs="Arial"/>
          <w:sz w:val="24"/>
          <w:szCs w:val="24"/>
        </w:rPr>
        <w:t>рекламације потрошача, односно корисника, ако нису отклоњене у уговореном року;</w:t>
      </w:r>
    </w:p>
    <w:p w:rsidR="008D2B23" w:rsidRPr="0058001A" w:rsidRDefault="008D2B23" w:rsidP="0058001A">
      <w:pPr>
        <w:pStyle w:val="KDNabrajanje"/>
        <w:spacing w:before="0"/>
        <w:rPr>
          <w:rFonts w:cs="Arial"/>
          <w:sz w:val="24"/>
          <w:szCs w:val="24"/>
        </w:rPr>
      </w:pPr>
      <w:r w:rsidRPr="0058001A">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58001A" w:rsidRDefault="008D2B23" w:rsidP="0058001A">
      <w:pPr>
        <w:pStyle w:val="KDNabrajanje"/>
        <w:spacing w:before="0"/>
        <w:rPr>
          <w:rFonts w:cs="Arial"/>
          <w:sz w:val="24"/>
          <w:szCs w:val="24"/>
        </w:rPr>
      </w:pPr>
      <w:r w:rsidRPr="0058001A">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58001A" w:rsidRDefault="008D2B23" w:rsidP="0058001A">
      <w:pPr>
        <w:pStyle w:val="KDNabrajanje"/>
        <w:spacing w:before="0"/>
        <w:rPr>
          <w:rFonts w:cs="Arial"/>
          <w:sz w:val="24"/>
          <w:szCs w:val="24"/>
        </w:rPr>
      </w:pPr>
      <w:r w:rsidRPr="0058001A">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58001A" w:rsidRDefault="008D2B23" w:rsidP="0058001A">
      <w:pPr>
        <w:pStyle w:val="KDParagraf"/>
        <w:spacing w:before="0"/>
        <w:rPr>
          <w:rFonts w:cs="Arial"/>
          <w:sz w:val="24"/>
          <w:szCs w:val="24"/>
        </w:rPr>
      </w:pPr>
      <w:r w:rsidRPr="0058001A">
        <w:rPr>
          <w:rFonts w:cs="Arial"/>
          <w:sz w:val="24"/>
          <w:szCs w:val="24"/>
          <w:lang w:val="ru-RU"/>
        </w:rPr>
        <w:t xml:space="preserve">Наручилац може одбити понуду ако поседује доказ из става 3. тачка 1) члана 82. </w:t>
      </w:r>
      <w:r w:rsidRPr="0058001A">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58001A" w:rsidRDefault="008D2B23" w:rsidP="0058001A">
      <w:pPr>
        <w:pStyle w:val="KDParagraf"/>
        <w:spacing w:before="0"/>
        <w:rPr>
          <w:rFonts w:cs="Arial"/>
          <w:sz w:val="24"/>
          <w:szCs w:val="24"/>
          <w:lang w:bidi="en-US"/>
        </w:rPr>
      </w:pPr>
      <w:r w:rsidRPr="0058001A">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58001A" w:rsidRDefault="008D2B23" w:rsidP="0058001A">
      <w:pPr>
        <w:pStyle w:val="KDParagraf"/>
        <w:spacing w:before="0"/>
        <w:rPr>
          <w:rFonts w:cs="Arial"/>
          <w:sz w:val="24"/>
          <w:szCs w:val="24"/>
          <w:lang w:bidi="en-US"/>
        </w:rPr>
      </w:pPr>
    </w:p>
    <w:p w:rsidR="008D2B23" w:rsidRPr="0058001A" w:rsidRDefault="008D2B23" w:rsidP="009D2DF9">
      <w:pPr>
        <w:pStyle w:val="KDPodnaslov2"/>
        <w:numPr>
          <w:ilvl w:val="1"/>
          <w:numId w:val="23"/>
        </w:numPr>
        <w:spacing w:before="0"/>
        <w:jc w:val="both"/>
        <w:rPr>
          <w:rFonts w:cs="Arial"/>
          <w:sz w:val="24"/>
          <w:szCs w:val="24"/>
        </w:rPr>
      </w:pPr>
      <w:bookmarkStart w:id="236" w:name="_Toc441651608"/>
      <w:bookmarkStart w:id="237" w:name="_Toc442559919"/>
      <w:r w:rsidRPr="0058001A">
        <w:rPr>
          <w:rFonts w:cs="Arial"/>
          <w:sz w:val="24"/>
          <w:szCs w:val="24"/>
        </w:rPr>
        <w:t>Увид у документацију</w:t>
      </w:r>
      <w:bookmarkEnd w:id="236"/>
      <w:bookmarkEnd w:id="237"/>
    </w:p>
    <w:p w:rsidR="008D2B23" w:rsidRPr="0058001A" w:rsidRDefault="008D2B23" w:rsidP="0058001A">
      <w:pPr>
        <w:pStyle w:val="KDParagraf"/>
        <w:spacing w:before="0"/>
        <w:rPr>
          <w:rFonts w:cs="Arial"/>
          <w:sz w:val="24"/>
          <w:szCs w:val="24"/>
          <w:lang w:bidi="en-US"/>
        </w:rPr>
      </w:pPr>
      <w:r w:rsidRPr="0058001A">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58001A" w:rsidRDefault="008D2B23" w:rsidP="0058001A">
      <w:pPr>
        <w:pStyle w:val="KDParagraf"/>
        <w:spacing w:before="0"/>
        <w:rPr>
          <w:rFonts w:cs="Arial"/>
          <w:sz w:val="24"/>
          <w:szCs w:val="24"/>
          <w:lang w:bidi="en-US"/>
        </w:rPr>
      </w:pPr>
      <w:r w:rsidRPr="0058001A">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58001A" w:rsidRDefault="008D2B23" w:rsidP="0058001A">
      <w:pPr>
        <w:pStyle w:val="KDParagraf"/>
        <w:spacing w:before="0"/>
        <w:rPr>
          <w:rFonts w:cs="Arial"/>
          <w:sz w:val="24"/>
          <w:szCs w:val="24"/>
          <w:lang w:bidi="en-US"/>
        </w:rPr>
      </w:pPr>
    </w:p>
    <w:p w:rsidR="008D2B23" w:rsidRPr="0058001A" w:rsidRDefault="008D2B23" w:rsidP="009D2DF9">
      <w:pPr>
        <w:pStyle w:val="KDPodnaslov2"/>
        <w:numPr>
          <w:ilvl w:val="1"/>
          <w:numId w:val="23"/>
        </w:numPr>
        <w:spacing w:before="0"/>
        <w:jc w:val="both"/>
        <w:rPr>
          <w:rFonts w:cs="Arial"/>
          <w:sz w:val="24"/>
          <w:szCs w:val="24"/>
        </w:rPr>
      </w:pPr>
      <w:bookmarkStart w:id="238" w:name="_Toc441651609"/>
      <w:bookmarkStart w:id="239" w:name="_Toc442559920"/>
      <w:r w:rsidRPr="0058001A">
        <w:rPr>
          <w:rFonts w:cs="Arial"/>
          <w:sz w:val="24"/>
          <w:szCs w:val="24"/>
          <w:lang w:val="ru-RU"/>
        </w:rPr>
        <w:t>З</w:t>
      </w:r>
      <w:r w:rsidRPr="0058001A">
        <w:rPr>
          <w:rFonts w:cs="Arial"/>
          <w:sz w:val="24"/>
          <w:szCs w:val="24"/>
        </w:rPr>
        <w:t>аштита права понуђача</w:t>
      </w:r>
      <w:bookmarkEnd w:id="238"/>
      <w:bookmarkEnd w:id="239"/>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58001A" w:rsidRDefault="00886827" w:rsidP="0058001A">
      <w:pPr>
        <w:pStyle w:val="KDParagraf"/>
        <w:spacing w:before="0"/>
        <w:rPr>
          <w:rFonts w:cs="Arial"/>
          <w:sz w:val="24"/>
          <w:szCs w:val="24"/>
          <w:lang w:bidi="en-US"/>
        </w:rPr>
      </w:pPr>
    </w:p>
    <w:p w:rsidR="00886827" w:rsidRPr="0058001A" w:rsidRDefault="00886827" w:rsidP="0058001A">
      <w:pPr>
        <w:pStyle w:val="KDParagraf"/>
        <w:spacing w:before="0"/>
        <w:rPr>
          <w:rFonts w:cs="Arial"/>
          <w:b/>
          <w:sz w:val="24"/>
          <w:szCs w:val="24"/>
          <w:lang w:bidi="en-US"/>
        </w:rPr>
      </w:pPr>
      <w:r w:rsidRPr="0058001A">
        <w:rPr>
          <w:rFonts w:cs="Arial"/>
          <w:b/>
          <w:sz w:val="24"/>
          <w:szCs w:val="24"/>
          <w:lang w:bidi="en-US"/>
        </w:rPr>
        <w:t>Рокови и начин подношења захтева за заштиту права:</w:t>
      </w:r>
    </w:p>
    <w:p w:rsidR="000F3901" w:rsidRPr="0058001A" w:rsidRDefault="000F3901" w:rsidP="0058001A">
      <w:pPr>
        <w:pStyle w:val="KDParagraf"/>
        <w:spacing w:before="0"/>
        <w:rPr>
          <w:rFonts w:cs="Arial"/>
          <w:sz w:val="24"/>
          <w:szCs w:val="24"/>
          <w:lang w:bidi="en-US"/>
        </w:rPr>
      </w:pPr>
      <w:r w:rsidRPr="0058001A">
        <w:rPr>
          <w:rFonts w:cs="Arial"/>
          <w:sz w:val="24"/>
          <w:szCs w:val="24"/>
          <w:lang w:bidi="en-US"/>
        </w:rPr>
        <w:t xml:space="preserve">Захтев за заштиту права подноси се лично или путем поште на адресу: ЈП „Електропривреда Србије“ Београд, </w:t>
      </w:r>
      <w:r w:rsidR="00611E1E">
        <w:rPr>
          <w:rFonts w:cs="Arial"/>
          <w:sz w:val="24"/>
          <w:szCs w:val="24"/>
          <w:lang w:val="sr-Cyrl-RS" w:bidi="en-US"/>
        </w:rPr>
        <w:t xml:space="preserve">ул. Балканска 13, </w:t>
      </w:r>
      <w:r w:rsidRPr="0058001A">
        <w:rPr>
          <w:rFonts w:cs="Arial"/>
          <w:sz w:val="24"/>
          <w:szCs w:val="24"/>
          <w:lang w:val="sr-Cyrl-RS" w:bidi="en-US"/>
        </w:rPr>
        <w:t>Београд</w:t>
      </w:r>
      <w:r w:rsidRPr="0058001A">
        <w:rPr>
          <w:rFonts w:cs="Arial"/>
          <w:sz w:val="24"/>
          <w:szCs w:val="24"/>
          <w:lang w:bidi="en-US"/>
        </w:rPr>
        <w:t xml:space="preserve"> са назнаком Захтев за </w:t>
      </w:r>
      <w:r w:rsidRPr="0058001A">
        <w:rPr>
          <w:rFonts w:cs="Arial"/>
          <w:sz w:val="24"/>
          <w:szCs w:val="24"/>
          <w:lang w:bidi="en-US"/>
        </w:rPr>
        <w:lastRenderedPageBreak/>
        <w:t xml:space="preserve">заштиту права за бр.ЈН </w:t>
      </w:r>
      <w:r w:rsidR="00791D2F">
        <w:rPr>
          <w:rFonts w:cs="Arial"/>
          <w:sz w:val="24"/>
          <w:szCs w:val="24"/>
          <w:lang w:bidi="en-US"/>
        </w:rPr>
        <w:t>2000/0355/2016</w:t>
      </w:r>
      <w:r w:rsidRPr="0058001A">
        <w:rPr>
          <w:rFonts w:cs="Arial"/>
          <w:sz w:val="24"/>
          <w:szCs w:val="24"/>
          <w:lang w:bidi="en-US"/>
        </w:rPr>
        <w:t>, а копија се истовремено доставља Републичкој комисији.</w:t>
      </w:r>
    </w:p>
    <w:p w:rsidR="000F3901" w:rsidRPr="0058001A" w:rsidRDefault="000F3901" w:rsidP="0058001A">
      <w:pPr>
        <w:pStyle w:val="KDParagraf"/>
        <w:spacing w:before="0"/>
        <w:rPr>
          <w:rFonts w:cs="Arial"/>
          <w:sz w:val="24"/>
          <w:szCs w:val="24"/>
          <w:lang w:bidi="en-US"/>
        </w:rPr>
      </w:pPr>
      <w:r w:rsidRPr="0058001A">
        <w:rPr>
          <w:rFonts w:cs="Arial"/>
          <w:sz w:val="24"/>
          <w:szCs w:val="24"/>
          <w:lang w:bidi="en-US"/>
        </w:rPr>
        <w:t>Захтев за заштиту права се може доставити и путем електронске поште на e-mail</w:t>
      </w:r>
      <w:r w:rsidR="00077373" w:rsidRPr="0058001A">
        <w:rPr>
          <w:rFonts w:cs="Arial"/>
          <w:sz w:val="24"/>
          <w:szCs w:val="24"/>
          <w:lang w:val="sr-Cyrl-RS" w:bidi="en-US"/>
        </w:rPr>
        <w:t xml:space="preserve"> </w:t>
      </w:r>
      <w:hyperlink r:id="rId180" w:history="1">
        <w:r w:rsidR="007F4613" w:rsidRPr="00161294">
          <w:rPr>
            <w:rStyle w:val="Hyperlink"/>
            <w:rFonts w:cs="Arial"/>
            <w:sz w:val="24"/>
            <w:szCs w:val="24"/>
          </w:rPr>
          <w:t>katarina.gajic@eps.rs</w:t>
        </w:r>
      </w:hyperlink>
      <w:r w:rsidR="0003683F" w:rsidRPr="0058001A">
        <w:rPr>
          <w:rFonts w:cs="Arial"/>
          <w:sz w:val="24"/>
          <w:szCs w:val="24"/>
        </w:rPr>
        <w:t xml:space="preserve"> </w:t>
      </w:r>
      <w:r w:rsidRPr="0058001A">
        <w:rPr>
          <w:rFonts w:cs="Arial"/>
          <w:sz w:val="24"/>
          <w:szCs w:val="24"/>
          <w:lang w:bidi="en-US"/>
        </w:rPr>
        <w:t xml:space="preserve"> радним данима (понедељак-петак) од 8,00 до 1</w:t>
      </w:r>
      <w:r w:rsidRPr="0058001A">
        <w:rPr>
          <w:rFonts w:cs="Arial"/>
          <w:sz w:val="24"/>
          <w:szCs w:val="24"/>
          <w:lang w:val="sr-Cyrl-RS" w:bidi="en-US"/>
        </w:rPr>
        <w:t>4</w:t>
      </w:r>
      <w:r w:rsidRPr="0058001A">
        <w:rPr>
          <w:rFonts w:cs="Arial"/>
          <w:sz w:val="24"/>
          <w:szCs w:val="24"/>
          <w:lang w:bidi="en-US"/>
        </w:rPr>
        <w:t>,00 часова.</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58001A">
        <w:rPr>
          <w:rFonts w:cs="Arial"/>
          <w:color w:val="00B0F0"/>
          <w:sz w:val="24"/>
          <w:szCs w:val="24"/>
          <w:lang w:bidi="en-US"/>
        </w:rPr>
        <w:t xml:space="preserve"> </w:t>
      </w:r>
      <w:r w:rsidR="00660E4F" w:rsidRPr="0058001A">
        <w:rPr>
          <w:rFonts w:cs="Arial"/>
          <w:b/>
          <w:color w:val="0D0D0D" w:themeColor="text1" w:themeTint="F2"/>
          <w:sz w:val="24"/>
          <w:szCs w:val="24"/>
          <w:lang w:bidi="en-US"/>
        </w:rPr>
        <w:t>7 (седам</w:t>
      </w:r>
      <w:r w:rsidR="007C43F5" w:rsidRPr="0058001A">
        <w:rPr>
          <w:rFonts w:cs="Arial"/>
          <w:b/>
          <w:color w:val="0D0D0D" w:themeColor="text1" w:themeTint="F2"/>
          <w:sz w:val="24"/>
          <w:szCs w:val="24"/>
          <w:lang w:bidi="en-US"/>
        </w:rPr>
        <w:t xml:space="preserve">) </w:t>
      </w:r>
      <w:r w:rsidRPr="0058001A">
        <w:rPr>
          <w:rFonts w:cs="Arial"/>
          <w:b/>
          <w:color w:val="0D0D0D" w:themeColor="text1" w:themeTint="F2"/>
          <w:sz w:val="24"/>
          <w:szCs w:val="24"/>
          <w:lang w:bidi="en-US"/>
        </w:rPr>
        <w:t>дана</w:t>
      </w:r>
      <w:r w:rsidRPr="0058001A">
        <w:rPr>
          <w:rFonts w:cs="Arial"/>
          <w:color w:val="0D0D0D" w:themeColor="text1" w:themeTint="F2"/>
          <w:sz w:val="24"/>
          <w:szCs w:val="24"/>
          <w:lang w:bidi="en-US"/>
        </w:rPr>
        <w:t xml:space="preserve"> </w:t>
      </w:r>
      <w:r w:rsidRPr="0058001A">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После доношења одлуке о додели уговора</w:t>
      </w:r>
      <w:r w:rsidR="008F7F28" w:rsidRPr="0058001A">
        <w:rPr>
          <w:rFonts w:cs="Arial"/>
          <w:color w:val="00B0F0"/>
          <w:sz w:val="24"/>
          <w:szCs w:val="24"/>
          <w:lang w:bidi="en-US"/>
        </w:rPr>
        <w:t xml:space="preserve">  </w:t>
      </w:r>
      <w:r w:rsidR="008F7F28" w:rsidRPr="0058001A">
        <w:rPr>
          <w:rFonts w:cs="Arial"/>
          <w:sz w:val="24"/>
          <w:szCs w:val="24"/>
          <w:lang w:bidi="en-US"/>
        </w:rPr>
        <w:t>и</w:t>
      </w:r>
      <w:r w:rsidRPr="0058001A">
        <w:rPr>
          <w:rFonts w:cs="Arial"/>
          <w:sz w:val="24"/>
          <w:szCs w:val="24"/>
          <w:lang w:bidi="en-US"/>
        </w:rPr>
        <w:t xml:space="preserve"> одлуке о обустави поступка, рок за подношење захтева за заштиту права је </w:t>
      </w:r>
      <w:r w:rsidR="0008263C" w:rsidRPr="0058001A">
        <w:rPr>
          <w:rFonts w:cs="Arial"/>
          <w:sz w:val="24"/>
          <w:szCs w:val="24"/>
          <w:lang w:val="sr-Cyrl-RS" w:bidi="en-US"/>
        </w:rPr>
        <w:t>10</w:t>
      </w:r>
      <w:r w:rsidR="008F7F28" w:rsidRPr="0058001A">
        <w:rPr>
          <w:rFonts w:cs="Arial"/>
          <w:sz w:val="24"/>
          <w:szCs w:val="24"/>
          <w:lang w:bidi="en-US"/>
        </w:rPr>
        <w:t xml:space="preserve"> (</w:t>
      </w:r>
      <w:r w:rsidR="0008263C" w:rsidRPr="0058001A">
        <w:rPr>
          <w:rFonts w:cs="Arial"/>
          <w:sz w:val="24"/>
          <w:szCs w:val="24"/>
          <w:lang w:val="sr-Cyrl-RS" w:bidi="en-US"/>
        </w:rPr>
        <w:t>десет</w:t>
      </w:r>
      <w:r w:rsidR="008F7F28" w:rsidRPr="0058001A">
        <w:rPr>
          <w:rFonts w:cs="Arial"/>
          <w:sz w:val="24"/>
          <w:szCs w:val="24"/>
          <w:lang w:bidi="en-US"/>
        </w:rPr>
        <w:t>)</w:t>
      </w:r>
      <w:r w:rsidRPr="0058001A">
        <w:rPr>
          <w:rFonts w:cs="Arial"/>
          <w:sz w:val="24"/>
          <w:szCs w:val="24"/>
          <w:lang w:bidi="en-US"/>
        </w:rPr>
        <w:t xml:space="preserve"> дана од дана објављивања одлуке на Порталу јавних набавки. </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Захтев за заштиту права не задржава даље активности наручиоца у поступку јавне набавке у складу са одредбама члана 150. ЗЈН. </w:t>
      </w:r>
    </w:p>
    <w:p w:rsidR="008824F8" w:rsidRPr="0058001A" w:rsidRDefault="00886827" w:rsidP="0058001A">
      <w:pPr>
        <w:pStyle w:val="KDParagraf"/>
        <w:spacing w:before="0"/>
        <w:rPr>
          <w:rFonts w:cs="Arial"/>
          <w:sz w:val="24"/>
          <w:szCs w:val="24"/>
          <w:lang w:val="sr-Cyrl-CS" w:bidi="en-US"/>
        </w:rPr>
      </w:pPr>
      <w:r w:rsidRPr="0058001A">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58001A" w:rsidRDefault="008824F8" w:rsidP="0058001A">
      <w:pPr>
        <w:pStyle w:val="KDParagraf"/>
        <w:spacing w:before="0"/>
        <w:rPr>
          <w:rFonts w:cs="Arial"/>
          <w:sz w:val="24"/>
          <w:szCs w:val="24"/>
          <w:lang w:bidi="en-US"/>
        </w:rPr>
      </w:pPr>
      <w:r w:rsidRPr="0058001A">
        <w:rPr>
          <w:rFonts w:cs="Arial"/>
          <w:sz w:val="24"/>
          <w:szCs w:val="24"/>
          <w:lang w:val="sr-Cyrl-CS" w:bidi="en-US"/>
        </w:rPr>
        <w:t>Н</w:t>
      </w:r>
      <w:r w:rsidRPr="0058001A">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58001A">
        <w:rPr>
          <w:rFonts w:cs="Arial"/>
          <w:sz w:val="24"/>
          <w:szCs w:val="24"/>
          <w:lang w:eastAsia="sr-Latn-CS"/>
        </w:rPr>
        <w:t xml:space="preserve"> тад</w:t>
      </w:r>
      <w:r w:rsidRPr="0058001A">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58001A" w:rsidRDefault="00886827" w:rsidP="0058001A">
      <w:pPr>
        <w:pStyle w:val="KDParagraf"/>
        <w:spacing w:before="0"/>
        <w:rPr>
          <w:rFonts w:cs="Arial"/>
          <w:sz w:val="24"/>
          <w:szCs w:val="24"/>
          <w:lang w:bidi="en-US"/>
        </w:rPr>
      </w:pPr>
    </w:p>
    <w:p w:rsidR="00886827" w:rsidRPr="0058001A" w:rsidRDefault="00886827" w:rsidP="0058001A">
      <w:pPr>
        <w:pStyle w:val="KDParagraf"/>
        <w:spacing w:before="0"/>
        <w:rPr>
          <w:rFonts w:cs="Arial"/>
          <w:sz w:val="24"/>
          <w:szCs w:val="24"/>
          <w:lang w:bidi="en-US"/>
        </w:rPr>
      </w:pPr>
      <w:r w:rsidRPr="0058001A">
        <w:rPr>
          <w:rFonts w:cs="Arial"/>
          <w:b/>
          <w:sz w:val="24"/>
          <w:szCs w:val="24"/>
          <w:lang w:bidi="en-US"/>
        </w:rPr>
        <w:t>Детаљно упутство о садржини потпуног захтева за заштиту права</w:t>
      </w:r>
      <w:r w:rsidRPr="0058001A">
        <w:rPr>
          <w:rFonts w:cs="Arial"/>
          <w:sz w:val="24"/>
          <w:szCs w:val="24"/>
          <w:lang w:bidi="en-US"/>
        </w:rPr>
        <w:t xml:space="preserve"> у складу са чланом   151. став 1. тач. 1) – 7) ЗЈН:</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Захтев за заштиту права садржи:</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1) назив и адресу подносиоца захтева и лице за контакт</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2) назив и адресу наручиоца</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3) податке о јавној набавци која је предмет захтева, односно о одлуци наручиоца</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4) повреде прописа којима се уређује поступак јавне набавке</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5) чињенице и доказе којима се повреде доказују</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6) потврду о уплати таксе из члана 156. ЗЈН</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7) потпис подносиоца.</w:t>
      </w:r>
    </w:p>
    <w:p w:rsidR="008824F8" w:rsidRPr="0058001A" w:rsidRDefault="008824F8" w:rsidP="0058001A">
      <w:pPr>
        <w:pStyle w:val="KDParagraf"/>
        <w:spacing w:before="0"/>
        <w:rPr>
          <w:rFonts w:cs="Arial"/>
          <w:b/>
          <w:sz w:val="24"/>
          <w:szCs w:val="24"/>
          <w:lang w:val="sr-Cyrl-CS" w:bidi="en-US"/>
        </w:rPr>
      </w:pPr>
    </w:p>
    <w:p w:rsidR="00886827" w:rsidRPr="0058001A" w:rsidRDefault="00886827" w:rsidP="0058001A">
      <w:pPr>
        <w:pStyle w:val="KDParagraf"/>
        <w:spacing w:before="0"/>
        <w:rPr>
          <w:rFonts w:cs="Arial"/>
          <w:b/>
          <w:sz w:val="24"/>
          <w:szCs w:val="24"/>
          <w:lang w:bidi="en-US"/>
        </w:rPr>
      </w:pPr>
      <w:r w:rsidRPr="0058001A">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58001A" w:rsidRDefault="00886827" w:rsidP="0058001A">
      <w:pPr>
        <w:pStyle w:val="KDParagraf"/>
        <w:spacing w:before="0"/>
        <w:rPr>
          <w:rFonts w:cs="Arial"/>
          <w:b/>
          <w:sz w:val="24"/>
          <w:szCs w:val="24"/>
          <w:lang w:bidi="en-US"/>
        </w:rPr>
      </w:pPr>
      <w:r w:rsidRPr="0058001A">
        <w:rPr>
          <w:rFonts w:cs="Arial"/>
          <w:b/>
          <w:sz w:val="24"/>
          <w:szCs w:val="24"/>
          <w:lang w:bidi="en-US"/>
        </w:rPr>
        <w:t>Износ таксе из члана 156. став 1. тач. 1)- 3) ЗЈН:</w:t>
      </w:r>
    </w:p>
    <w:p w:rsidR="000F3901" w:rsidRPr="0058001A" w:rsidRDefault="000F3901" w:rsidP="0058001A">
      <w:pPr>
        <w:pStyle w:val="KDParagraf"/>
        <w:spacing w:before="0"/>
        <w:rPr>
          <w:rFonts w:cs="Arial"/>
          <w:sz w:val="24"/>
          <w:szCs w:val="24"/>
          <w:lang w:bidi="en-US"/>
        </w:rPr>
      </w:pPr>
      <w:r w:rsidRPr="0058001A">
        <w:rPr>
          <w:rFonts w:cs="Arial"/>
          <w:sz w:val="24"/>
          <w:szCs w:val="24"/>
        </w:rPr>
        <w:t xml:space="preserve">Подносилац захтева за заштиту права дужан је да на рачун буџета Републике Србије (број рачуна: </w:t>
      </w:r>
      <w:r w:rsidRPr="0058001A">
        <w:rPr>
          <w:rFonts w:cs="Arial"/>
          <w:sz w:val="24"/>
          <w:szCs w:val="24"/>
          <w:lang w:val="ru-RU"/>
        </w:rPr>
        <w:t>840-</w:t>
      </w:r>
      <w:r w:rsidRPr="0058001A">
        <w:rPr>
          <w:rFonts w:cs="Arial"/>
          <w:bCs/>
          <w:iCs/>
          <w:sz w:val="24"/>
          <w:szCs w:val="24"/>
        </w:rPr>
        <w:t>30678845-06</w:t>
      </w:r>
      <w:r w:rsidRPr="0058001A">
        <w:rPr>
          <w:rFonts w:cs="Arial"/>
          <w:sz w:val="24"/>
          <w:szCs w:val="24"/>
        </w:rPr>
        <w:t xml:space="preserve">, шифра плаћања 153 или 253, позив на број </w:t>
      </w:r>
      <w:r w:rsidR="007F4613">
        <w:rPr>
          <w:rFonts w:cs="Arial"/>
          <w:sz w:val="24"/>
          <w:szCs w:val="24"/>
          <w:lang w:val="sr-Latn-RS"/>
        </w:rPr>
        <w:t>200003552016</w:t>
      </w:r>
      <w:r w:rsidRPr="0058001A">
        <w:rPr>
          <w:rFonts w:cs="Arial"/>
          <w:sz w:val="24"/>
          <w:szCs w:val="24"/>
        </w:rPr>
        <w:t>, сврха: ЗЗП, ЈП ЕПС</w:t>
      </w:r>
      <w:r w:rsidRPr="0058001A">
        <w:rPr>
          <w:rFonts w:cs="Arial"/>
          <w:sz w:val="24"/>
          <w:szCs w:val="24"/>
          <w:lang w:val="sr-Cyrl-CS"/>
        </w:rPr>
        <w:t xml:space="preserve"> </w:t>
      </w:r>
      <w:r w:rsidR="007F4613">
        <w:rPr>
          <w:rFonts w:cs="Arial"/>
          <w:sz w:val="24"/>
          <w:szCs w:val="24"/>
          <w:lang w:val="sr-Cyrl-RS"/>
        </w:rPr>
        <w:t>Београд, Балканска 13</w:t>
      </w:r>
      <w:r w:rsidRPr="0058001A">
        <w:rPr>
          <w:rFonts w:cs="Arial"/>
          <w:sz w:val="24"/>
          <w:szCs w:val="24"/>
        </w:rPr>
        <w:t xml:space="preserve">, јн. бр. </w:t>
      </w:r>
      <w:r w:rsidR="00791D2F">
        <w:rPr>
          <w:rFonts w:cs="Arial"/>
          <w:sz w:val="24"/>
          <w:szCs w:val="24"/>
          <w:lang w:val="sr-Cyrl-CS"/>
        </w:rPr>
        <w:t>2000/0355/2016</w:t>
      </w:r>
      <w:r w:rsidRPr="0058001A">
        <w:rPr>
          <w:rFonts w:cs="Arial"/>
          <w:sz w:val="24"/>
          <w:szCs w:val="24"/>
        </w:rPr>
        <w:t>, прималац уплате: буџет Републике Србије) уплати таксу</w:t>
      </w:r>
      <w:r w:rsidRPr="0058001A">
        <w:rPr>
          <w:rFonts w:cs="Arial"/>
          <w:sz w:val="24"/>
          <w:szCs w:val="24"/>
          <w:lang w:bidi="en-US"/>
        </w:rPr>
        <w:t xml:space="preserve"> од: </w:t>
      </w:r>
    </w:p>
    <w:p w:rsidR="000F3901" w:rsidRPr="0058001A" w:rsidRDefault="000F3901" w:rsidP="0058001A">
      <w:pPr>
        <w:pStyle w:val="KDParagraf"/>
        <w:spacing w:before="0"/>
        <w:rPr>
          <w:rFonts w:cs="Arial"/>
          <w:sz w:val="24"/>
          <w:szCs w:val="24"/>
          <w:lang w:bidi="en-US"/>
        </w:rPr>
      </w:pPr>
      <w:r w:rsidRPr="0058001A">
        <w:rPr>
          <w:rFonts w:cs="Arial"/>
          <w:sz w:val="24"/>
          <w:szCs w:val="24"/>
          <w:lang w:val="sr-Cyrl-RS"/>
        </w:rPr>
        <w:t>1</w:t>
      </w:r>
      <w:r w:rsidRPr="0058001A">
        <w:rPr>
          <w:rFonts w:cs="Arial"/>
          <w:sz w:val="24"/>
          <w:szCs w:val="24"/>
          <w:lang w:bidi="en-US"/>
        </w:rPr>
        <w:t>) 120.000 динара ако се захтев за заштиту права по</w:t>
      </w:r>
      <w:r w:rsidR="003D7CA5">
        <w:rPr>
          <w:rFonts w:cs="Arial"/>
          <w:sz w:val="24"/>
          <w:szCs w:val="24"/>
          <w:lang w:bidi="en-US"/>
        </w:rPr>
        <w:t>дноси пре отварања понуда</w:t>
      </w:r>
    </w:p>
    <w:p w:rsidR="000F3901" w:rsidRPr="0058001A" w:rsidRDefault="003D7CA5" w:rsidP="003D7CA5">
      <w:pPr>
        <w:pStyle w:val="KDParagraf"/>
        <w:spacing w:before="0"/>
        <w:rPr>
          <w:rFonts w:cs="Arial"/>
          <w:sz w:val="24"/>
          <w:szCs w:val="24"/>
          <w:lang w:bidi="en-US"/>
        </w:rPr>
      </w:pPr>
      <w:r>
        <w:rPr>
          <w:rFonts w:cs="Arial"/>
          <w:sz w:val="24"/>
          <w:szCs w:val="24"/>
          <w:lang w:val="sr-Cyrl-RS" w:bidi="en-US"/>
        </w:rPr>
        <w:t>2</w:t>
      </w:r>
      <w:r w:rsidR="000F3901" w:rsidRPr="0058001A">
        <w:rPr>
          <w:rFonts w:cs="Arial"/>
          <w:sz w:val="24"/>
          <w:szCs w:val="24"/>
          <w:lang w:bidi="en-US"/>
        </w:rPr>
        <w:t xml:space="preserve">) 120.000 динара ако се захтев за заштиту права подноси након отварања понуда </w:t>
      </w:r>
    </w:p>
    <w:p w:rsidR="000F3901" w:rsidRPr="0058001A" w:rsidRDefault="000F3901" w:rsidP="0058001A">
      <w:pPr>
        <w:pStyle w:val="KDParagraf"/>
        <w:spacing w:before="0"/>
        <w:rPr>
          <w:rFonts w:cs="Arial"/>
          <w:sz w:val="24"/>
          <w:szCs w:val="24"/>
          <w:lang w:bidi="en-US"/>
        </w:rPr>
      </w:pPr>
      <w:r w:rsidRPr="0058001A">
        <w:rPr>
          <w:rFonts w:cs="Arial"/>
          <w:sz w:val="24"/>
          <w:szCs w:val="24"/>
          <w:lang w:bidi="en-US"/>
        </w:rPr>
        <w:lastRenderedPageBreak/>
        <w:t>Свака странка у поступку сноси трошкове које проузрокује својим радњама.</w:t>
      </w:r>
    </w:p>
    <w:p w:rsidR="000F3901" w:rsidRPr="0058001A" w:rsidRDefault="000F3901" w:rsidP="0058001A">
      <w:pPr>
        <w:pStyle w:val="KDParagraf"/>
        <w:spacing w:before="0"/>
        <w:rPr>
          <w:rFonts w:cs="Arial"/>
          <w:sz w:val="24"/>
          <w:szCs w:val="24"/>
          <w:lang w:bidi="en-US"/>
        </w:rPr>
      </w:pPr>
      <w:r w:rsidRPr="0058001A">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0F3901" w:rsidRPr="0058001A" w:rsidRDefault="000F3901" w:rsidP="0058001A">
      <w:pPr>
        <w:pStyle w:val="KDParagraf"/>
        <w:spacing w:before="0"/>
        <w:rPr>
          <w:rFonts w:cs="Arial"/>
          <w:sz w:val="24"/>
          <w:szCs w:val="24"/>
          <w:lang w:bidi="en-US"/>
        </w:rPr>
      </w:pPr>
      <w:r w:rsidRPr="0058001A">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0F3901" w:rsidRPr="0058001A" w:rsidRDefault="000F3901" w:rsidP="0058001A">
      <w:pPr>
        <w:pStyle w:val="KDParagraf"/>
        <w:spacing w:before="0"/>
        <w:rPr>
          <w:rFonts w:cs="Arial"/>
          <w:sz w:val="24"/>
          <w:szCs w:val="24"/>
          <w:lang w:bidi="en-US"/>
        </w:rPr>
      </w:pPr>
      <w:r w:rsidRPr="0058001A">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0F3901" w:rsidRPr="0058001A" w:rsidRDefault="000F3901" w:rsidP="0058001A">
      <w:pPr>
        <w:pStyle w:val="KDParagraf"/>
        <w:spacing w:before="0"/>
        <w:rPr>
          <w:rFonts w:cs="Arial"/>
          <w:sz w:val="24"/>
          <w:szCs w:val="24"/>
          <w:lang w:bidi="en-US"/>
        </w:rPr>
      </w:pPr>
      <w:r w:rsidRPr="0058001A">
        <w:rPr>
          <w:rFonts w:cs="Arial"/>
          <w:sz w:val="24"/>
          <w:szCs w:val="24"/>
          <w:lang w:bidi="en-US"/>
        </w:rPr>
        <w:t>Странке у захтеву морају прецизно да наведу трошкове за које траже накнаду.</w:t>
      </w:r>
    </w:p>
    <w:p w:rsidR="000F3901" w:rsidRPr="0058001A" w:rsidRDefault="000F3901" w:rsidP="0058001A">
      <w:pPr>
        <w:pStyle w:val="KDParagraf"/>
        <w:spacing w:before="0"/>
        <w:rPr>
          <w:rFonts w:cs="Arial"/>
          <w:sz w:val="24"/>
          <w:szCs w:val="24"/>
          <w:lang w:bidi="en-US"/>
        </w:rPr>
      </w:pPr>
      <w:r w:rsidRPr="0058001A">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0F3901" w:rsidRPr="0058001A" w:rsidRDefault="000F3901" w:rsidP="0058001A">
      <w:pPr>
        <w:pStyle w:val="KDParagraf"/>
        <w:spacing w:before="0"/>
        <w:rPr>
          <w:rFonts w:cs="Arial"/>
          <w:sz w:val="24"/>
          <w:szCs w:val="24"/>
          <w:lang w:bidi="en-US"/>
        </w:rPr>
      </w:pPr>
      <w:r w:rsidRPr="0058001A">
        <w:rPr>
          <w:rFonts w:cs="Arial"/>
          <w:sz w:val="24"/>
          <w:szCs w:val="24"/>
          <w:lang w:bidi="en-US"/>
        </w:rPr>
        <w:t>О трошковима одлучује Републичка комисија. Одлука Републичке комисије је извршни наслов.</w:t>
      </w:r>
    </w:p>
    <w:p w:rsidR="00886827" w:rsidRPr="0058001A" w:rsidRDefault="00886827" w:rsidP="0058001A">
      <w:pPr>
        <w:pStyle w:val="KDParagraf"/>
        <w:spacing w:before="0"/>
        <w:rPr>
          <w:rFonts w:cs="Arial"/>
          <w:b/>
          <w:sz w:val="24"/>
          <w:szCs w:val="24"/>
          <w:lang w:bidi="en-US"/>
        </w:rPr>
      </w:pPr>
      <w:r w:rsidRPr="0058001A">
        <w:rPr>
          <w:rFonts w:cs="Arial"/>
          <w:b/>
          <w:sz w:val="24"/>
          <w:szCs w:val="24"/>
          <w:lang w:bidi="en-US"/>
        </w:rPr>
        <w:t>Детаљно упутство о потврди из члана 151. став 1. тачка 6) ЗЈН</w:t>
      </w:r>
    </w:p>
    <w:p w:rsidR="00886827" w:rsidRPr="0058001A" w:rsidRDefault="008824F8" w:rsidP="0058001A">
      <w:pPr>
        <w:pStyle w:val="KDParagraf"/>
        <w:spacing w:before="0"/>
        <w:rPr>
          <w:rFonts w:cs="Arial"/>
          <w:sz w:val="24"/>
          <w:szCs w:val="24"/>
          <w:lang w:bidi="en-US"/>
        </w:rPr>
      </w:pPr>
      <w:r w:rsidRPr="0058001A">
        <w:rPr>
          <w:rFonts w:cs="Arial"/>
          <w:sz w:val="24"/>
          <w:szCs w:val="24"/>
          <w:lang w:val="sr-Cyrl-CS" w:bidi="en-US"/>
        </w:rPr>
        <w:t xml:space="preserve">Потврда </w:t>
      </w:r>
      <w:r w:rsidR="00886827" w:rsidRPr="0058001A">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Као доказ о уплати таксе, у смислу члана 151. став 1. тачка 6) ЗЈН, прихватиће се:</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1. Потврда о извршеној уплати таксе из члана 156. ЗЈН која садржи следеће елементе:</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(1) да буде издата од стране банке и да садржи печат банке;</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(3) износ таксе из члана 156. ЗЈН чија се уплата врши;</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(4) број рачуна: 840-30678845-06;</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(5) шифру плаћања: 153 или 253;</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(6) позив на број: подаци о броју или ознаци јавне набавке поводом које се подноси захтев за заштиту права;</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(7) сврха: ЗЗП; назив наручиоца; број или ознака јавне набавке поводом које се подноси захтев за заштиту права;</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(8) корисник: буџет Републике Србије;</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(9) назив уплатиоца, односно назив подносиоца захтева за заштиту права за којег је извршена уплата таксе;</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(10) потпис овлашћеног лица банке.</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9F5493" w:rsidRPr="0058001A">
        <w:rPr>
          <w:rFonts w:cs="Arial"/>
          <w:sz w:val="24"/>
          <w:szCs w:val="24"/>
          <w:lang w:val="sr-Cyrl-RS" w:bidi="en-US"/>
        </w:rPr>
        <w:t xml:space="preserve"> </w:t>
      </w:r>
      <w:r w:rsidRPr="0058001A">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lastRenderedPageBreak/>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58001A" w:rsidRDefault="00886827" w:rsidP="0058001A">
      <w:pPr>
        <w:pStyle w:val="KDParagraf"/>
        <w:spacing w:before="0"/>
        <w:rPr>
          <w:rFonts w:cs="Arial"/>
          <w:sz w:val="24"/>
          <w:szCs w:val="24"/>
          <w:lang w:val="sr-Cyrl-CS" w:bidi="en-US"/>
        </w:rPr>
      </w:pPr>
      <w:r w:rsidRPr="0058001A">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81" w:history="1">
        <w:r w:rsidRPr="0058001A">
          <w:rPr>
            <w:rFonts w:cs="Arial"/>
            <w:sz w:val="24"/>
            <w:szCs w:val="24"/>
            <w:lang w:bidi="en-US"/>
          </w:rPr>
          <w:t>http://www.kjn.gov.rs/ci/uputstvo-o-uplati-republicke-administrativne-takse.html</w:t>
        </w:r>
      </w:hyperlink>
      <w:r w:rsidR="008824F8" w:rsidRPr="0058001A">
        <w:rPr>
          <w:rFonts w:cs="Arial"/>
          <w:sz w:val="24"/>
          <w:szCs w:val="24"/>
          <w:lang w:val="sr-Cyrl-CS" w:bidi="en-US"/>
        </w:rPr>
        <w:t>и http://www.kjn.gov.rs/download/Taksa-popunjeni-nalozi-ci.pdf</w:t>
      </w:r>
    </w:p>
    <w:p w:rsidR="00886827" w:rsidRPr="0058001A" w:rsidRDefault="00886827" w:rsidP="0058001A">
      <w:pPr>
        <w:pStyle w:val="KDParagraf"/>
        <w:spacing w:before="0"/>
        <w:rPr>
          <w:rFonts w:cs="Arial"/>
          <w:sz w:val="24"/>
          <w:szCs w:val="24"/>
          <w:lang w:bidi="en-US"/>
        </w:rPr>
      </w:pP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УПЛАТА ИЗ ИНОСТРАНСТВА</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НАЗИВ И АДРЕСА БАНКЕ:</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Народна банка Србије (НБС)</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11000 Београд, ул. Немањина бр. 17</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Србија</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SWIFT CODE: NBSRRSBGXXX</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НАЗИВ И АДРЕСА ИНСТИТУЦИЈЕ:</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Министарство финансија</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Управа за трезор</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ул. Поп Лукина бр. 7-9</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11000 Београд</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IBAN: RS 35908500103019323073</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НАПОМЕНА: Приликом уплата средстава потребно је навести следеће информације о плаћању - „детаљи плаћања“ (FIELD 70: DETAILS OF PAYMENT):</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 број у поступку јавне набавке на које се захтев за заштиту права односи и</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назив наручиоца у поступку јавне набавке.</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У прилогу су инструкције за уплате у валутама: EUR и USD.</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gridCol w:w="32"/>
      </w:tblGrid>
      <w:tr w:rsidR="00886827" w:rsidRPr="0058001A" w:rsidTr="003D7CA5">
        <w:trPr>
          <w:gridAfter w:val="1"/>
          <w:wAfter w:w="30" w:type="dxa"/>
          <w:trHeight w:val="30"/>
        </w:trPr>
        <w:tc>
          <w:tcPr>
            <w:tcW w:w="9576" w:type="dxa"/>
            <w:gridSpan w:val="2"/>
            <w:shd w:val="clear" w:color="auto" w:fill="auto"/>
          </w:tcPr>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SWIFT MESSAGE MT103 – EUR</w:t>
            </w:r>
          </w:p>
        </w:tc>
      </w:tr>
      <w:tr w:rsidR="00886827" w:rsidRPr="0058001A" w:rsidTr="003D7CA5">
        <w:trPr>
          <w:gridAfter w:val="1"/>
          <w:wAfter w:w="30" w:type="dxa"/>
          <w:trHeight w:val="20"/>
        </w:trPr>
        <w:tc>
          <w:tcPr>
            <w:tcW w:w="4788" w:type="dxa"/>
            <w:shd w:val="clear" w:color="auto" w:fill="auto"/>
          </w:tcPr>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FIELD 32A: </w:t>
            </w:r>
          </w:p>
        </w:tc>
        <w:tc>
          <w:tcPr>
            <w:tcW w:w="4788" w:type="dxa"/>
            <w:shd w:val="clear" w:color="auto" w:fill="auto"/>
          </w:tcPr>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VALUE DATE – EUR- AMOUNT</w:t>
            </w:r>
          </w:p>
        </w:tc>
      </w:tr>
      <w:tr w:rsidR="00886827" w:rsidRPr="0058001A" w:rsidTr="003D7CA5">
        <w:trPr>
          <w:gridAfter w:val="1"/>
          <w:wAfter w:w="30" w:type="dxa"/>
          <w:trHeight w:val="20"/>
        </w:trPr>
        <w:tc>
          <w:tcPr>
            <w:tcW w:w="4788" w:type="dxa"/>
            <w:shd w:val="clear" w:color="auto" w:fill="auto"/>
          </w:tcPr>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FIELD 50K:  </w:t>
            </w:r>
          </w:p>
        </w:tc>
        <w:tc>
          <w:tcPr>
            <w:tcW w:w="4788" w:type="dxa"/>
            <w:shd w:val="clear" w:color="auto" w:fill="auto"/>
          </w:tcPr>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ORDERING CUSTOMER</w:t>
            </w:r>
          </w:p>
        </w:tc>
      </w:tr>
      <w:tr w:rsidR="00886827" w:rsidRPr="0058001A" w:rsidTr="003D7CA5">
        <w:trPr>
          <w:gridAfter w:val="1"/>
          <w:wAfter w:w="30" w:type="dxa"/>
          <w:trHeight w:val="20"/>
        </w:trPr>
        <w:tc>
          <w:tcPr>
            <w:tcW w:w="4788" w:type="dxa"/>
            <w:shd w:val="clear" w:color="auto" w:fill="auto"/>
          </w:tcPr>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FIELD 50K:  </w:t>
            </w:r>
          </w:p>
        </w:tc>
        <w:tc>
          <w:tcPr>
            <w:tcW w:w="4788" w:type="dxa"/>
            <w:shd w:val="clear" w:color="auto" w:fill="auto"/>
          </w:tcPr>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ORDERING CUSTOMER</w:t>
            </w:r>
          </w:p>
        </w:tc>
      </w:tr>
      <w:tr w:rsidR="00886827" w:rsidRPr="0058001A" w:rsidTr="003D7CA5">
        <w:trPr>
          <w:gridAfter w:val="1"/>
          <w:wAfter w:w="30" w:type="dxa"/>
          <w:trHeight w:val="1113"/>
        </w:trPr>
        <w:tc>
          <w:tcPr>
            <w:tcW w:w="4788" w:type="dxa"/>
            <w:shd w:val="clear" w:color="auto" w:fill="auto"/>
          </w:tcPr>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FIELD 56A:</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(INTERMEDIARY)</w:t>
            </w:r>
          </w:p>
        </w:tc>
        <w:tc>
          <w:tcPr>
            <w:tcW w:w="4788" w:type="dxa"/>
            <w:shd w:val="clear" w:color="auto" w:fill="auto"/>
          </w:tcPr>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DEUTDEFFXXX</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DEUTSCHE BANK AG, F/M</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TAUNUSANLAGE 12</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GERMANY</w:t>
            </w:r>
          </w:p>
        </w:tc>
      </w:tr>
      <w:tr w:rsidR="00886827" w:rsidRPr="0058001A" w:rsidTr="003D7CA5">
        <w:trPr>
          <w:gridAfter w:val="1"/>
          <w:wAfter w:w="30" w:type="dxa"/>
          <w:trHeight w:val="1689"/>
        </w:trPr>
        <w:tc>
          <w:tcPr>
            <w:tcW w:w="4788" w:type="dxa"/>
            <w:shd w:val="clear" w:color="auto" w:fill="auto"/>
          </w:tcPr>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FIELD 57A:</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(ACC. WITH BANK)</w:t>
            </w:r>
          </w:p>
        </w:tc>
        <w:tc>
          <w:tcPr>
            <w:tcW w:w="4788" w:type="dxa"/>
            <w:shd w:val="clear" w:color="auto" w:fill="auto"/>
          </w:tcPr>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/DE20500700100935930800</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NBSRRSBGXXX</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NARODNA BANKA SRBIJE (NATIONAL</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BANK OF SERBIA – NBS BEOGRAD,</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NEMANJINA 17</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SERBIA</w:t>
            </w:r>
          </w:p>
        </w:tc>
      </w:tr>
      <w:tr w:rsidR="00886827" w:rsidRPr="0058001A" w:rsidTr="003D7CA5">
        <w:trPr>
          <w:gridAfter w:val="1"/>
          <w:wAfter w:w="30" w:type="dxa"/>
          <w:trHeight w:val="20"/>
        </w:trPr>
        <w:tc>
          <w:tcPr>
            <w:tcW w:w="4788" w:type="dxa"/>
            <w:shd w:val="clear" w:color="auto" w:fill="auto"/>
          </w:tcPr>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FIELD 59:</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(BENEFICIARY)</w:t>
            </w:r>
          </w:p>
        </w:tc>
        <w:tc>
          <w:tcPr>
            <w:tcW w:w="4788" w:type="dxa"/>
            <w:shd w:val="clear" w:color="auto" w:fill="auto"/>
          </w:tcPr>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/RS35908500103019323073</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MINISTARSTVO FINANSIJA</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UPRAVA ZA TREZOR</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POP LUKINA7-9</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BEOGRAD</w:t>
            </w:r>
          </w:p>
        </w:tc>
      </w:tr>
      <w:tr w:rsidR="00886827" w:rsidRPr="0058001A" w:rsidTr="003D7CA5">
        <w:trPr>
          <w:gridAfter w:val="1"/>
          <w:wAfter w:w="30" w:type="dxa"/>
          <w:trHeight w:val="20"/>
        </w:trPr>
        <w:tc>
          <w:tcPr>
            <w:tcW w:w="4788" w:type="dxa"/>
            <w:shd w:val="clear" w:color="auto" w:fill="auto"/>
          </w:tcPr>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FIELD 70:  </w:t>
            </w:r>
          </w:p>
        </w:tc>
        <w:tc>
          <w:tcPr>
            <w:tcW w:w="4788" w:type="dxa"/>
            <w:shd w:val="clear" w:color="auto" w:fill="auto"/>
          </w:tcPr>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DETAILS OF PAYMENT</w:t>
            </w:r>
          </w:p>
        </w:tc>
      </w:tr>
      <w:tr w:rsidR="00886827" w:rsidRPr="0058001A" w:rsidTr="003D7CA5">
        <w:trPr>
          <w:gridAfter w:val="1"/>
          <w:wAfter w:w="30" w:type="dxa"/>
          <w:trHeight w:val="20"/>
        </w:trPr>
        <w:tc>
          <w:tcPr>
            <w:tcW w:w="4788" w:type="dxa"/>
            <w:shd w:val="clear" w:color="auto" w:fill="auto"/>
          </w:tcPr>
          <w:p w:rsidR="00886827" w:rsidRPr="0058001A" w:rsidRDefault="00886827" w:rsidP="0058001A">
            <w:pPr>
              <w:pStyle w:val="KDParagraf"/>
              <w:spacing w:before="0"/>
              <w:rPr>
                <w:rFonts w:cs="Arial"/>
                <w:sz w:val="24"/>
                <w:szCs w:val="24"/>
                <w:lang w:bidi="en-US"/>
              </w:rPr>
            </w:pPr>
          </w:p>
        </w:tc>
        <w:tc>
          <w:tcPr>
            <w:tcW w:w="4788" w:type="dxa"/>
            <w:shd w:val="clear" w:color="auto" w:fill="auto"/>
          </w:tcPr>
          <w:p w:rsidR="00886827" w:rsidRPr="0058001A" w:rsidRDefault="00886827" w:rsidP="0058001A">
            <w:pPr>
              <w:pStyle w:val="KDParagraf"/>
              <w:spacing w:before="0"/>
              <w:rPr>
                <w:rFonts w:cs="Arial"/>
                <w:sz w:val="24"/>
                <w:szCs w:val="24"/>
                <w:lang w:bidi="en-US"/>
              </w:rPr>
            </w:pPr>
          </w:p>
        </w:tc>
      </w:tr>
      <w:tr w:rsidR="00886827" w:rsidRPr="0058001A" w:rsidTr="003D7CA5">
        <w:tc>
          <w:tcPr>
            <w:tcW w:w="4786" w:type="dxa"/>
            <w:shd w:val="clear" w:color="auto" w:fill="auto"/>
          </w:tcPr>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SWIFT MESSAGE MT103 – USD</w:t>
            </w:r>
          </w:p>
        </w:tc>
        <w:tc>
          <w:tcPr>
            <w:tcW w:w="4820" w:type="dxa"/>
            <w:gridSpan w:val="2"/>
            <w:shd w:val="clear" w:color="auto" w:fill="auto"/>
          </w:tcPr>
          <w:p w:rsidR="00886827" w:rsidRPr="0058001A" w:rsidRDefault="00886827" w:rsidP="0058001A">
            <w:pPr>
              <w:pStyle w:val="KDParagraf"/>
              <w:spacing w:before="0"/>
              <w:rPr>
                <w:rFonts w:cs="Arial"/>
                <w:sz w:val="24"/>
                <w:szCs w:val="24"/>
                <w:lang w:bidi="en-US"/>
              </w:rPr>
            </w:pPr>
          </w:p>
        </w:tc>
      </w:tr>
      <w:tr w:rsidR="00886827" w:rsidRPr="0058001A" w:rsidTr="003D7CA5">
        <w:tc>
          <w:tcPr>
            <w:tcW w:w="4786" w:type="dxa"/>
            <w:shd w:val="clear" w:color="auto" w:fill="auto"/>
          </w:tcPr>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FIELD 32A: </w:t>
            </w:r>
          </w:p>
        </w:tc>
        <w:tc>
          <w:tcPr>
            <w:tcW w:w="4820" w:type="dxa"/>
            <w:gridSpan w:val="2"/>
            <w:shd w:val="clear" w:color="auto" w:fill="auto"/>
          </w:tcPr>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VALUE DATE – USD- AMOUNT</w:t>
            </w:r>
          </w:p>
        </w:tc>
      </w:tr>
      <w:tr w:rsidR="00886827" w:rsidRPr="0058001A" w:rsidTr="003D7CA5">
        <w:tc>
          <w:tcPr>
            <w:tcW w:w="4786" w:type="dxa"/>
            <w:shd w:val="clear" w:color="auto" w:fill="auto"/>
          </w:tcPr>
          <w:p w:rsidR="00886827" w:rsidRPr="0058001A" w:rsidRDefault="00886827" w:rsidP="0058001A">
            <w:pPr>
              <w:pStyle w:val="KDParagraf"/>
              <w:spacing w:before="0"/>
              <w:rPr>
                <w:rFonts w:cs="Arial"/>
                <w:sz w:val="24"/>
                <w:szCs w:val="24"/>
                <w:lang w:bidi="en-US"/>
              </w:rPr>
            </w:pPr>
            <w:r w:rsidRPr="0058001A">
              <w:rPr>
                <w:rFonts w:cs="Arial"/>
                <w:sz w:val="24"/>
                <w:szCs w:val="24"/>
                <w:lang w:bidi="en-US"/>
              </w:rPr>
              <w:lastRenderedPageBreak/>
              <w:t xml:space="preserve">FIELD 50K:  </w:t>
            </w:r>
          </w:p>
        </w:tc>
        <w:tc>
          <w:tcPr>
            <w:tcW w:w="4820" w:type="dxa"/>
            <w:gridSpan w:val="2"/>
            <w:shd w:val="clear" w:color="auto" w:fill="auto"/>
          </w:tcPr>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ORDERING CUSTOMER</w:t>
            </w:r>
          </w:p>
        </w:tc>
      </w:tr>
      <w:tr w:rsidR="00886827" w:rsidRPr="0058001A" w:rsidTr="003D7CA5">
        <w:tc>
          <w:tcPr>
            <w:tcW w:w="4786" w:type="dxa"/>
            <w:shd w:val="clear" w:color="auto" w:fill="auto"/>
          </w:tcPr>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FIELD 56A:</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(INTERMEDIARY)</w:t>
            </w:r>
          </w:p>
          <w:p w:rsidR="00886827" w:rsidRPr="0058001A" w:rsidRDefault="00886827" w:rsidP="0058001A">
            <w:pPr>
              <w:pStyle w:val="KDParagraf"/>
              <w:spacing w:before="0"/>
              <w:rPr>
                <w:rFonts w:cs="Arial"/>
                <w:sz w:val="24"/>
                <w:szCs w:val="24"/>
                <w:lang w:bidi="en-US"/>
              </w:rPr>
            </w:pPr>
          </w:p>
        </w:tc>
        <w:tc>
          <w:tcPr>
            <w:tcW w:w="4820" w:type="dxa"/>
            <w:gridSpan w:val="2"/>
            <w:shd w:val="clear" w:color="auto" w:fill="auto"/>
          </w:tcPr>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BKTRUS33XXX</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DEUTSCHE BANK TRUST COMPANIY</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AMERICAS, NEW YORK</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60 WALL STREET</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UNITED STATES</w:t>
            </w:r>
          </w:p>
        </w:tc>
      </w:tr>
      <w:tr w:rsidR="00886827" w:rsidRPr="0058001A" w:rsidTr="003D7CA5">
        <w:tc>
          <w:tcPr>
            <w:tcW w:w="4786" w:type="dxa"/>
            <w:shd w:val="clear" w:color="auto" w:fill="auto"/>
          </w:tcPr>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FIELD 57A:</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(ACC. WITH BANK)</w:t>
            </w:r>
          </w:p>
          <w:p w:rsidR="00886827" w:rsidRPr="0058001A" w:rsidRDefault="00886827" w:rsidP="0058001A">
            <w:pPr>
              <w:pStyle w:val="KDParagraf"/>
              <w:spacing w:before="0"/>
              <w:rPr>
                <w:rFonts w:cs="Arial"/>
                <w:sz w:val="24"/>
                <w:szCs w:val="24"/>
                <w:lang w:bidi="en-US"/>
              </w:rPr>
            </w:pPr>
          </w:p>
        </w:tc>
        <w:tc>
          <w:tcPr>
            <w:tcW w:w="4820" w:type="dxa"/>
            <w:gridSpan w:val="2"/>
            <w:shd w:val="clear" w:color="auto" w:fill="auto"/>
          </w:tcPr>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NBSRRSBGXXX</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NARODNA BANKA SRBIJE (NATIONAL</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BANK OF SERBIA – NB BEOGRAD,</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NEMANJINA 17</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SERBIA</w:t>
            </w:r>
          </w:p>
        </w:tc>
      </w:tr>
      <w:tr w:rsidR="00886827" w:rsidRPr="0058001A" w:rsidTr="003D7CA5">
        <w:tc>
          <w:tcPr>
            <w:tcW w:w="4786" w:type="dxa"/>
            <w:shd w:val="clear" w:color="auto" w:fill="auto"/>
          </w:tcPr>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FIELD 59:</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(BENEFICIARY)</w:t>
            </w:r>
          </w:p>
          <w:p w:rsidR="00886827" w:rsidRPr="0058001A" w:rsidRDefault="00886827" w:rsidP="0058001A">
            <w:pPr>
              <w:pStyle w:val="KDParagraf"/>
              <w:spacing w:before="0"/>
              <w:rPr>
                <w:rFonts w:cs="Arial"/>
                <w:sz w:val="24"/>
                <w:szCs w:val="24"/>
                <w:lang w:bidi="en-US"/>
              </w:rPr>
            </w:pPr>
          </w:p>
        </w:tc>
        <w:tc>
          <w:tcPr>
            <w:tcW w:w="4820" w:type="dxa"/>
            <w:gridSpan w:val="2"/>
            <w:shd w:val="clear" w:color="auto" w:fill="auto"/>
          </w:tcPr>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/RS35908500103019323073</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MINISTARSTVO FINANSIJA</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UPRAVA ZA TREZOR</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POP LUKINA7-9</w:t>
            </w:r>
          </w:p>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BEOGRAD</w:t>
            </w:r>
          </w:p>
        </w:tc>
      </w:tr>
      <w:tr w:rsidR="00886827" w:rsidRPr="0058001A" w:rsidTr="003D7CA5">
        <w:tc>
          <w:tcPr>
            <w:tcW w:w="4786" w:type="dxa"/>
            <w:shd w:val="clear" w:color="auto" w:fill="auto"/>
          </w:tcPr>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 xml:space="preserve">FIELD 70:  </w:t>
            </w:r>
          </w:p>
        </w:tc>
        <w:tc>
          <w:tcPr>
            <w:tcW w:w="4820" w:type="dxa"/>
            <w:gridSpan w:val="2"/>
            <w:shd w:val="clear" w:color="auto" w:fill="auto"/>
          </w:tcPr>
          <w:p w:rsidR="00886827" w:rsidRPr="0058001A" w:rsidRDefault="00886827" w:rsidP="0058001A">
            <w:pPr>
              <w:pStyle w:val="KDParagraf"/>
              <w:spacing w:before="0"/>
              <w:rPr>
                <w:rFonts w:cs="Arial"/>
                <w:sz w:val="24"/>
                <w:szCs w:val="24"/>
                <w:lang w:bidi="en-US"/>
              </w:rPr>
            </w:pPr>
            <w:r w:rsidRPr="0058001A">
              <w:rPr>
                <w:rFonts w:cs="Arial"/>
                <w:sz w:val="24"/>
                <w:szCs w:val="24"/>
                <w:lang w:bidi="en-US"/>
              </w:rPr>
              <w:t>DETAILS OF PAYMENT</w:t>
            </w:r>
          </w:p>
        </w:tc>
      </w:tr>
    </w:tbl>
    <w:p w:rsidR="008D2B23" w:rsidRPr="0058001A" w:rsidRDefault="008D2B23" w:rsidP="009D2DF9">
      <w:pPr>
        <w:pStyle w:val="KDPodnaslov2"/>
        <w:numPr>
          <w:ilvl w:val="1"/>
          <w:numId w:val="23"/>
        </w:numPr>
        <w:spacing w:before="0"/>
        <w:jc w:val="both"/>
        <w:rPr>
          <w:rFonts w:cs="Arial"/>
          <w:sz w:val="24"/>
          <w:szCs w:val="24"/>
        </w:rPr>
      </w:pPr>
      <w:bookmarkStart w:id="240" w:name="_Toc441651610"/>
      <w:bookmarkStart w:id="241" w:name="_Toc442559921"/>
      <w:r w:rsidRPr="0058001A">
        <w:rPr>
          <w:rFonts w:cs="Arial"/>
          <w:sz w:val="24"/>
          <w:szCs w:val="24"/>
        </w:rPr>
        <w:t>Закључивање уговора</w:t>
      </w:r>
      <w:bookmarkEnd w:id="240"/>
      <w:bookmarkEnd w:id="241"/>
    </w:p>
    <w:p w:rsidR="000F3901" w:rsidRPr="0058001A" w:rsidRDefault="000F3901" w:rsidP="0058001A">
      <w:pPr>
        <w:spacing w:before="0"/>
        <w:rPr>
          <w:rFonts w:cs="Arial"/>
          <w:sz w:val="24"/>
          <w:szCs w:val="24"/>
        </w:rPr>
      </w:pPr>
      <w:bookmarkStart w:id="242" w:name="_Toc441651611"/>
      <w:bookmarkStart w:id="243" w:name="_Toc442559922"/>
      <w:r w:rsidRPr="0058001A">
        <w:rPr>
          <w:rFonts w:cs="Arial"/>
          <w:sz w:val="24"/>
          <w:szCs w:val="24"/>
        </w:rPr>
        <w:t xml:space="preserve">Наручилац ће доставити уговор о јавној набавци понуђачу којем је додељен уговор у року од </w:t>
      </w:r>
      <w:r w:rsidRPr="0058001A">
        <w:rPr>
          <w:rFonts w:cs="Arial"/>
          <w:sz w:val="24"/>
          <w:szCs w:val="24"/>
          <w:lang w:val="sr-Cyrl-RS"/>
        </w:rPr>
        <w:t>8 (</w:t>
      </w:r>
      <w:r w:rsidRPr="0058001A">
        <w:rPr>
          <w:rFonts w:cs="Arial"/>
          <w:sz w:val="24"/>
          <w:szCs w:val="24"/>
        </w:rPr>
        <w:t>осам</w:t>
      </w:r>
      <w:r w:rsidRPr="0058001A">
        <w:rPr>
          <w:rFonts w:cs="Arial"/>
          <w:sz w:val="24"/>
          <w:szCs w:val="24"/>
          <w:lang w:val="sr-Cyrl-RS"/>
        </w:rPr>
        <w:t>)</w:t>
      </w:r>
      <w:r w:rsidRPr="0058001A">
        <w:rPr>
          <w:rFonts w:cs="Arial"/>
          <w:sz w:val="24"/>
          <w:szCs w:val="24"/>
        </w:rPr>
        <w:t xml:space="preserve"> дана од протека рока за подношење захтева за заштиту права.</w:t>
      </w:r>
    </w:p>
    <w:p w:rsidR="00B70F70" w:rsidRPr="00B70F70" w:rsidRDefault="00B70F70" w:rsidP="00B70F70">
      <w:pPr>
        <w:spacing w:before="0"/>
        <w:rPr>
          <w:rFonts w:cs="Arial"/>
          <w:sz w:val="24"/>
          <w:szCs w:val="24"/>
          <w:lang w:val="sr-Cyrl-CS"/>
        </w:rPr>
      </w:pPr>
      <w:r w:rsidRPr="00B70F70">
        <w:rPr>
          <w:rFonts w:cs="Arial"/>
          <w:sz w:val="24"/>
          <w:szCs w:val="24"/>
        </w:rPr>
        <w:t>Ако Понуђач којем је додељен Уговор одбије да потпише Уговор или Уговор не потпише у року одређеном од стране Наручиоца, Наручилац  ће одлучити да ли ће Уговор о јавној набавци закључити са првим следећим најповољнијим понуђачем.</w:t>
      </w:r>
    </w:p>
    <w:p w:rsidR="00B70F70" w:rsidRPr="00B70F70" w:rsidRDefault="00B70F70" w:rsidP="00B70F70">
      <w:pPr>
        <w:spacing w:before="0"/>
        <w:rPr>
          <w:rFonts w:cs="Arial"/>
          <w:sz w:val="24"/>
          <w:szCs w:val="24"/>
          <w:lang w:val="ru-RU"/>
        </w:rPr>
      </w:pPr>
      <w:r w:rsidRPr="00B70F70">
        <w:rPr>
          <w:rFonts w:cs="Arial"/>
          <w:color w:val="000000" w:themeColor="text1"/>
          <w:sz w:val="24"/>
          <w:szCs w:val="24"/>
          <w:lang w:val="ru-RU"/>
        </w:rPr>
        <w:t xml:space="preserve">Уколико у року за подношење понуда пристигне </w:t>
      </w:r>
      <w:r w:rsidRPr="00B70F70">
        <w:rPr>
          <w:rFonts w:cs="Arial"/>
          <w:sz w:val="24"/>
          <w:szCs w:val="24"/>
          <w:lang w:val="ru-RU"/>
        </w:rPr>
        <w:t xml:space="preserve">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8D2B23" w:rsidRPr="0058001A" w:rsidRDefault="008D2B23" w:rsidP="009D2DF9">
      <w:pPr>
        <w:pStyle w:val="KDPodnaslov2"/>
        <w:numPr>
          <w:ilvl w:val="1"/>
          <w:numId w:val="23"/>
        </w:numPr>
        <w:spacing w:before="0"/>
        <w:jc w:val="both"/>
        <w:rPr>
          <w:rFonts w:cs="Arial"/>
          <w:sz w:val="24"/>
          <w:szCs w:val="24"/>
        </w:rPr>
      </w:pPr>
      <w:r w:rsidRPr="0058001A">
        <w:rPr>
          <w:rFonts w:cs="Arial"/>
          <w:sz w:val="24"/>
          <w:szCs w:val="24"/>
        </w:rPr>
        <w:t>Измене током трајања уговора</w:t>
      </w:r>
      <w:bookmarkEnd w:id="242"/>
      <w:bookmarkEnd w:id="243"/>
    </w:p>
    <w:p w:rsidR="000F3901" w:rsidRPr="0058001A" w:rsidRDefault="000F3901" w:rsidP="0058001A">
      <w:pPr>
        <w:spacing w:before="0"/>
        <w:rPr>
          <w:rFonts w:cs="Arial"/>
          <w:sz w:val="24"/>
          <w:szCs w:val="24"/>
          <w:lang w:eastAsia="sr-Latn-CS"/>
        </w:rPr>
      </w:pPr>
      <w:r w:rsidRPr="0058001A">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0F3901" w:rsidRDefault="000F3901" w:rsidP="0058001A">
      <w:pPr>
        <w:spacing w:before="0"/>
        <w:rPr>
          <w:rFonts w:cs="Arial"/>
          <w:color w:val="00B0F0"/>
          <w:sz w:val="24"/>
          <w:szCs w:val="24"/>
          <w:lang w:eastAsia="sr-Latn-CS"/>
        </w:rPr>
      </w:pPr>
    </w:p>
    <w:p w:rsidR="005B504F" w:rsidRDefault="005B504F" w:rsidP="0058001A">
      <w:pPr>
        <w:spacing w:before="0"/>
        <w:rPr>
          <w:rFonts w:cs="Arial"/>
          <w:color w:val="00B0F0"/>
          <w:sz w:val="24"/>
          <w:szCs w:val="24"/>
          <w:lang w:eastAsia="sr-Latn-CS"/>
        </w:rPr>
      </w:pPr>
    </w:p>
    <w:p w:rsidR="005B504F" w:rsidRDefault="005B504F" w:rsidP="0058001A">
      <w:pPr>
        <w:spacing w:before="0"/>
        <w:rPr>
          <w:rFonts w:cs="Arial"/>
          <w:color w:val="00B0F0"/>
          <w:sz w:val="24"/>
          <w:szCs w:val="24"/>
          <w:lang w:eastAsia="sr-Latn-CS"/>
        </w:rPr>
      </w:pPr>
    </w:p>
    <w:p w:rsidR="005B504F" w:rsidRDefault="005B504F" w:rsidP="0058001A">
      <w:pPr>
        <w:spacing w:before="0"/>
        <w:rPr>
          <w:rFonts w:cs="Arial"/>
          <w:color w:val="00B0F0"/>
          <w:sz w:val="24"/>
          <w:szCs w:val="24"/>
          <w:lang w:eastAsia="sr-Latn-CS"/>
        </w:rPr>
      </w:pPr>
    </w:p>
    <w:p w:rsidR="007F4613" w:rsidRDefault="007F4613" w:rsidP="0058001A">
      <w:pPr>
        <w:spacing w:before="0"/>
        <w:rPr>
          <w:rFonts w:cs="Arial"/>
          <w:color w:val="00B0F0"/>
          <w:sz w:val="24"/>
          <w:szCs w:val="24"/>
          <w:lang w:eastAsia="sr-Latn-CS"/>
        </w:rPr>
      </w:pPr>
    </w:p>
    <w:p w:rsidR="007F4613" w:rsidRDefault="007F4613" w:rsidP="0058001A">
      <w:pPr>
        <w:spacing w:before="0"/>
        <w:rPr>
          <w:rFonts w:cs="Arial"/>
          <w:color w:val="00B0F0"/>
          <w:sz w:val="24"/>
          <w:szCs w:val="24"/>
          <w:lang w:eastAsia="sr-Latn-CS"/>
        </w:rPr>
      </w:pPr>
    </w:p>
    <w:p w:rsidR="007F4613" w:rsidRDefault="007F4613" w:rsidP="0058001A">
      <w:pPr>
        <w:spacing w:before="0"/>
        <w:rPr>
          <w:rFonts w:cs="Arial"/>
          <w:color w:val="00B0F0"/>
          <w:sz w:val="24"/>
          <w:szCs w:val="24"/>
          <w:lang w:eastAsia="sr-Latn-CS"/>
        </w:rPr>
      </w:pPr>
    </w:p>
    <w:p w:rsidR="007F4613" w:rsidRDefault="007F4613" w:rsidP="0058001A">
      <w:pPr>
        <w:spacing w:before="0"/>
        <w:rPr>
          <w:rFonts w:cs="Arial"/>
          <w:color w:val="00B0F0"/>
          <w:sz w:val="24"/>
          <w:szCs w:val="24"/>
          <w:lang w:eastAsia="sr-Latn-CS"/>
        </w:rPr>
      </w:pPr>
    </w:p>
    <w:p w:rsidR="007F4613" w:rsidRDefault="007F4613" w:rsidP="0058001A">
      <w:pPr>
        <w:spacing w:before="0"/>
        <w:rPr>
          <w:rFonts w:cs="Arial"/>
          <w:color w:val="00B0F0"/>
          <w:sz w:val="24"/>
          <w:szCs w:val="24"/>
          <w:lang w:eastAsia="sr-Latn-CS"/>
        </w:rPr>
      </w:pPr>
    </w:p>
    <w:p w:rsidR="007F4613" w:rsidRDefault="007F4613" w:rsidP="0058001A">
      <w:pPr>
        <w:spacing w:before="0"/>
        <w:rPr>
          <w:rFonts w:cs="Arial"/>
          <w:color w:val="00B0F0"/>
          <w:sz w:val="24"/>
          <w:szCs w:val="24"/>
          <w:lang w:eastAsia="sr-Latn-CS"/>
        </w:rPr>
      </w:pPr>
    </w:p>
    <w:p w:rsidR="007F4613" w:rsidRDefault="007F4613" w:rsidP="0058001A">
      <w:pPr>
        <w:spacing w:before="0"/>
        <w:rPr>
          <w:rFonts w:cs="Arial"/>
          <w:color w:val="00B0F0"/>
          <w:sz w:val="24"/>
          <w:szCs w:val="24"/>
          <w:lang w:eastAsia="sr-Latn-CS"/>
        </w:rPr>
      </w:pPr>
    </w:p>
    <w:p w:rsidR="007F4613" w:rsidRDefault="007F4613" w:rsidP="0058001A">
      <w:pPr>
        <w:spacing w:before="0"/>
        <w:rPr>
          <w:rFonts w:cs="Arial"/>
          <w:color w:val="00B0F0"/>
          <w:sz w:val="24"/>
          <w:szCs w:val="24"/>
          <w:lang w:eastAsia="sr-Latn-CS"/>
        </w:rPr>
      </w:pPr>
    </w:p>
    <w:p w:rsidR="007F4613" w:rsidRDefault="007F4613" w:rsidP="0058001A">
      <w:pPr>
        <w:spacing w:before="0"/>
        <w:rPr>
          <w:rFonts w:cs="Arial"/>
          <w:color w:val="00B0F0"/>
          <w:sz w:val="24"/>
          <w:szCs w:val="24"/>
          <w:lang w:eastAsia="sr-Latn-CS"/>
        </w:rPr>
      </w:pPr>
    </w:p>
    <w:p w:rsidR="007F4613" w:rsidRDefault="007F4613" w:rsidP="0058001A">
      <w:pPr>
        <w:spacing w:before="0"/>
        <w:rPr>
          <w:rFonts w:cs="Arial"/>
          <w:color w:val="00B0F0"/>
          <w:sz w:val="24"/>
          <w:szCs w:val="24"/>
          <w:lang w:eastAsia="sr-Latn-CS"/>
        </w:rPr>
      </w:pPr>
    </w:p>
    <w:p w:rsidR="00B70F70" w:rsidRDefault="00B70F70" w:rsidP="0058001A">
      <w:pPr>
        <w:spacing w:before="0"/>
        <w:rPr>
          <w:rFonts w:cs="Arial"/>
          <w:color w:val="00B0F0"/>
          <w:sz w:val="24"/>
          <w:szCs w:val="24"/>
          <w:lang w:eastAsia="sr-Latn-CS"/>
        </w:rPr>
      </w:pPr>
    </w:p>
    <w:p w:rsidR="00B70F70" w:rsidRDefault="00B70F70" w:rsidP="0058001A">
      <w:pPr>
        <w:spacing w:before="0"/>
        <w:rPr>
          <w:rFonts w:cs="Arial"/>
          <w:color w:val="00B0F0"/>
          <w:sz w:val="24"/>
          <w:szCs w:val="24"/>
          <w:lang w:eastAsia="sr-Latn-CS"/>
        </w:rPr>
      </w:pPr>
    </w:p>
    <w:p w:rsidR="00B70F70" w:rsidRDefault="00B70F70" w:rsidP="0058001A">
      <w:pPr>
        <w:spacing w:before="0"/>
        <w:rPr>
          <w:rFonts w:cs="Arial"/>
          <w:color w:val="00B0F0"/>
          <w:sz w:val="24"/>
          <w:szCs w:val="24"/>
          <w:lang w:eastAsia="sr-Latn-CS"/>
        </w:rPr>
      </w:pPr>
    </w:p>
    <w:p w:rsidR="00B70F70" w:rsidRDefault="00B70F70" w:rsidP="0058001A">
      <w:pPr>
        <w:spacing w:before="0"/>
        <w:rPr>
          <w:rFonts w:cs="Arial"/>
          <w:color w:val="00B0F0"/>
          <w:sz w:val="24"/>
          <w:szCs w:val="24"/>
          <w:lang w:eastAsia="sr-Latn-CS"/>
        </w:rPr>
      </w:pPr>
    </w:p>
    <w:p w:rsidR="007F4613" w:rsidRDefault="007F4613" w:rsidP="0058001A">
      <w:pPr>
        <w:spacing w:before="0"/>
        <w:rPr>
          <w:rFonts w:cs="Arial"/>
          <w:color w:val="00B0F0"/>
          <w:sz w:val="24"/>
          <w:szCs w:val="24"/>
          <w:lang w:eastAsia="sr-Latn-CS"/>
        </w:rPr>
      </w:pPr>
    </w:p>
    <w:p w:rsidR="007F4613" w:rsidRDefault="007F4613" w:rsidP="0058001A">
      <w:pPr>
        <w:spacing w:before="0"/>
        <w:rPr>
          <w:rFonts w:cs="Arial"/>
          <w:color w:val="00B0F0"/>
          <w:sz w:val="24"/>
          <w:szCs w:val="24"/>
          <w:lang w:eastAsia="sr-Latn-CS"/>
        </w:rPr>
      </w:pPr>
    </w:p>
    <w:p w:rsidR="007F4613" w:rsidRDefault="007F4613" w:rsidP="0058001A">
      <w:pPr>
        <w:spacing w:before="0"/>
        <w:rPr>
          <w:rFonts w:cs="Arial"/>
          <w:color w:val="00B0F0"/>
          <w:sz w:val="24"/>
          <w:szCs w:val="24"/>
          <w:lang w:eastAsia="sr-Latn-CS"/>
        </w:rPr>
      </w:pPr>
    </w:p>
    <w:p w:rsidR="007F4613" w:rsidRDefault="007F4613" w:rsidP="0058001A">
      <w:pPr>
        <w:spacing w:before="0"/>
        <w:rPr>
          <w:rFonts w:cs="Arial"/>
          <w:color w:val="00B0F0"/>
          <w:sz w:val="24"/>
          <w:szCs w:val="24"/>
          <w:lang w:eastAsia="sr-Latn-CS"/>
        </w:rPr>
      </w:pPr>
    </w:p>
    <w:p w:rsidR="00343A18" w:rsidRPr="0058001A" w:rsidRDefault="00343A18" w:rsidP="0058001A">
      <w:pPr>
        <w:pStyle w:val="KDObrazac"/>
        <w:spacing w:before="0"/>
        <w:rPr>
          <w:noProof/>
          <w:sz w:val="24"/>
          <w:szCs w:val="24"/>
        </w:rPr>
      </w:pPr>
      <w:bookmarkStart w:id="244" w:name="_Toc442559924"/>
      <w:r w:rsidRPr="0058001A">
        <w:rPr>
          <w:sz w:val="24"/>
          <w:szCs w:val="24"/>
        </w:rPr>
        <w:lastRenderedPageBreak/>
        <w:t xml:space="preserve">ОБРАЗАЦ </w:t>
      </w:r>
      <w:bookmarkEnd w:id="244"/>
      <w:r w:rsidR="000F3901" w:rsidRPr="0058001A">
        <w:rPr>
          <w:sz w:val="24"/>
          <w:szCs w:val="24"/>
        </w:rPr>
        <w:t>1.</w:t>
      </w:r>
    </w:p>
    <w:p w:rsidR="00343A18" w:rsidRPr="0058001A" w:rsidRDefault="00343A18" w:rsidP="0058001A">
      <w:pPr>
        <w:spacing w:before="0"/>
        <w:jc w:val="center"/>
        <w:rPr>
          <w:rStyle w:val="BookTitle"/>
          <w:rFonts w:cs="Arial"/>
          <w:sz w:val="24"/>
          <w:szCs w:val="24"/>
        </w:rPr>
      </w:pPr>
      <w:r w:rsidRPr="0058001A">
        <w:rPr>
          <w:rStyle w:val="BookTitle"/>
          <w:rFonts w:cs="Arial"/>
          <w:sz w:val="24"/>
          <w:szCs w:val="24"/>
        </w:rPr>
        <w:t>ОБРАЗАЦ ПОНУДЕ</w:t>
      </w:r>
    </w:p>
    <w:p w:rsidR="009766EE" w:rsidRPr="0058001A" w:rsidRDefault="009766EE" w:rsidP="0058001A">
      <w:pPr>
        <w:spacing w:before="0"/>
        <w:jc w:val="center"/>
        <w:rPr>
          <w:rStyle w:val="BookTitle"/>
          <w:rFonts w:cs="Arial"/>
          <w:sz w:val="24"/>
          <w:szCs w:val="24"/>
        </w:rPr>
      </w:pPr>
    </w:p>
    <w:p w:rsidR="00343A18" w:rsidRPr="0058001A" w:rsidRDefault="009766EE" w:rsidP="0058001A">
      <w:pPr>
        <w:spacing w:before="0"/>
        <w:rPr>
          <w:rFonts w:eastAsia="TimesNewRomanPS-BoldMT" w:cs="Arial"/>
          <w:bCs/>
          <w:color w:val="000000"/>
          <w:sz w:val="24"/>
          <w:szCs w:val="24"/>
          <w:lang w:val="sr-Cyrl-RS"/>
        </w:rPr>
      </w:pPr>
      <w:r w:rsidRPr="0058001A">
        <w:rPr>
          <w:rFonts w:eastAsia="TimesNewRomanPS-BoldMT" w:cs="Arial"/>
          <w:bCs/>
          <w:color w:val="000000"/>
          <w:sz w:val="24"/>
          <w:szCs w:val="24"/>
        </w:rPr>
        <w:t xml:space="preserve">Понуда бр._________ од _______________ за  </w:t>
      </w:r>
      <w:r w:rsidRPr="0058001A">
        <w:rPr>
          <w:rFonts w:eastAsia="TimesNewRomanPS-BoldMT" w:cs="Arial"/>
          <w:bCs/>
          <w:color w:val="000000"/>
          <w:sz w:val="24"/>
          <w:szCs w:val="24"/>
          <w:lang w:val="sr-Cyrl-RS"/>
        </w:rPr>
        <w:t xml:space="preserve">отворени </w:t>
      </w:r>
      <w:r w:rsidRPr="0058001A">
        <w:rPr>
          <w:rFonts w:eastAsia="TimesNewRomanPS-BoldMT" w:cs="Arial"/>
          <w:bCs/>
          <w:color w:val="000000"/>
          <w:sz w:val="24"/>
          <w:szCs w:val="24"/>
        </w:rPr>
        <w:t>поступак јавне набавке доб</w:t>
      </w:r>
      <w:r w:rsidRPr="0058001A">
        <w:rPr>
          <w:rFonts w:eastAsia="TimesNewRomanPS-BoldMT" w:cs="Arial"/>
          <w:bCs/>
          <w:color w:val="000000"/>
          <w:sz w:val="24"/>
          <w:szCs w:val="24"/>
          <w:lang w:val="sr-Cyrl-RS"/>
        </w:rPr>
        <w:t>а</w:t>
      </w:r>
      <w:r w:rsidRPr="0058001A">
        <w:rPr>
          <w:rFonts w:eastAsia="TimesNewRomanPS-BoldMT" w:cs="Arial"/>
          <w:bCs/>
          <w:color w:val="000000"/>
          <w:sz w:val="24"/>
          <w:szCs w:val="24"/>
        </w:rPr>
        <w:t>ра</w:t>
      </w:r>
      <w:r w:rsidRPr="0058001A">
        <w:rPr>
          <w:rFonts w:eastAsia="TimesNewRomanPS-BoldMT" w:cs="Arial"/>
          <w:bCs/>
          <w:color w:val="000000"/>
          <w:sz w:val="24"/>
          <w:szCs w:val="24"/>
          <w:lang w:val="sr-Cyrl-RS"/>
        </w:rPr>
        <w:t>:</w:t>
      </w:r>
      <w:r w:rsidRPr="0058001A">
        <w:rPr>
          <w:rFonts w:eastAsia="TimesNewRomanPS-BoldMT" w:cs="Arial"/>
          <w:bCs/>
          <w:color w:val="000000"/>
          <w:sz w:val="24"/>
          <w:szCs w:val="24"/>
        </w:rPr>
        <w:t xml:space="preserve"> </w:t>
      </w:r>
      <w:r w:rsidR="00611E1E" w:rsidRPr="00791D2F">
        <w:rPr>
          <w:rFonts w:cs="Arial"/>
          <w:sz w:val="24"/>
          <w:szCs w:val="24"/>
          <w:lang w:val="ru-RU"/>
        </w:rPr>
        <w:t>Набавка и уградња регулационе склопке за монофазни блок трансформатор 110/6 КВ</w:t>
      </w:r>
      <w:r w:rsidR="00611E1E">
        <w:rPr>
          <w:rFonts w:eastAsia="TimesNewRomanPS-BoldMT" w:cs="Arial"/>
          <w:bCs/>
          <w:color w:val="000000"/>
          <w:sz w:val="24"/>
          <w:szCs w:val="24"/>
          <w:lang w:val="ru-RU"/>
        </w:rPr>
        <w:t>,</w:t>
      </w:r>
      <w:r w:rsidRPr="0058001A">
        <w:rPr>
          <w:rFonts w:eastAsia="TimesNewRomanPS-BoldMT" w:cs="Arial"/>
          <w:bCs/>
          <w:color w:val="000000"/>
          <w:sz w:val="24"/>
          <w:szCs w:val="24"/>
          <w:lang w:val="ru-RU"/>
        </w:rPr>
        <w:t xml:space="preserve"> Јавна набавка број ЈН/</w:t>
      </w:r>
      <w:r w:rsidR="00791D2F">
        <w:rPr>
          <w:rFonts w:eastAsia="TimesNewRomanPS-BoldMT" w:cs="Arial"/>
          <w:bCs/>
          <w:color w:val="000000"/>
          <w:sz w:val="24"/>
          <w:szCs w:val="24"/>
          <w:lang w:val="sr-Cyrl-RS"/>
        </w:rPr>
        <w:t>2000/0355/2016</w:t>
      </w:r>
    </w:p>
    <w:p w:rsidR="00162F98" w:rsidRPr="0058001A" w:rsidRDefault="00162F98" w:rsidP="0058001A">
      <w:pPr>
        <w:spacing w:before="0"/>
        <w:rPr>
          <w:rFonts w:eastAsia="TimesNewRomanPS-BoldMT" w:cs="Arial"/>
          <w:bCs/>
          <w:color w:val="000000"/>
          <w:sz w:val="24"/>
          <w:szCs w:val="24"/>
        </w:rPr>
      </w:pPr>
    </w:p>
    <w:p w:rsidR="00343A18" w:rsidRPr="0058001A" w:rsidRDefault="00343A18" w:rsidP="0058001A">
      <w:pPr>
        <w:spacing w:before="0"/>
        <w:rPr>
          <w:rFonts w:cs="Arial"/>
          <w:b/>
          <w:bCs/>
          <w:i/>
          <w:iCs/>
          <w:sz w:val="24"/>
          <w:szCs w:val="24"/>
        </w:rPr>
      </w:pPr>
      <w:r w:rsidRPr="0058001A">
        <w:rPr>
          <w:rFonts w:cs="Arial"/>
          <w:b/>
          <w:bCs/>
          <w:i/>
          <w:iCs/>
          <w:sz w:val="24"/>
          <w:szCs w:val="24"/>
        </w:rPr>
        <w:t>1)ОПШТИ ПОДАЦИ О ПОНУЂАЧУ</w:t>
      </w:r>
    </w:p>
    <w:tbl>
      <w:tblPr>
        <w:tblW w:w="9938" w:type="dxa"/>
        <w:tblInd w:w="-20" w:type="dxa"/>
        <w:tblLayout w:type="fixed"/>
        <w:tblLook w:val="0000" w:firstRow="0" w:lastRow="0" w:firstColumn="0" w:lastColumn="0" w:noHBand="0" w:noVBand="0"/>
      </w:tblPr>
      <w:tblGrid>
        <w:gridCol w:w="4621"/>
        <w:gridCol w:w="5317"/>
      </w:tblGrid>
      <w:tr w:rsidR="00343A18" w:rsidRPr="0058001A" w:rsidTr="003D7CA5">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pacing w:before="0"/>
              <w:rPr>
                <w:rFonts w:cs="Arial"/>
                <w:b/>
                <w:bCs/>
                <w:i/>
                <w:iCs/>
                <w:sz w:val="24"/>
                <w:szCs w:val="24"/>
              </w:rPr>
            </w:pPr>
            <w:r w:rsidRPr="0058001A">
              <w:rPr>
                <w:rFonts w:cs="Arial"/>
                <w:i/>
                <w:iCs/>
                <w:sz w:val="24"/>
                <w:szCs w:val="24"/>
              </w:rPr>
              <w:t>Назив понуђача:</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rsidR="00343A18" w:rsidRPr="0058001A" w:rsidRDefault="00343A18" w:rsidP="0058001A">
            <w:pPr>
              <w:snapToGrid w:val="0"/>
              <w:spacing w:before="0"/>
              <w:rPr>
                <w:rFonts w:cs="Arial"/>
                <w:b/>
                <w:bCs/>
                <w:i/>
                <w:iCs/>
                <w:sz w:val="24"/>
                <w:szCs w:val="24"/>
              </w:rPr>
            </w:pPr>
          </w:p>
          <w:p w:rsidR="00343A18" w:rsidRPr="0058001A" w:rsidRDefault="00343A18" w:rsidP="0058001A">
            <w:pPr>
              <w:spacing w:before="0"/>
              <w:rPr>
                <w:rFonts w:cs="Arial"/>
                <w:b/>
                <w:bCs/>
                <w:i/>
                <w:iCs/>
                <w:sz w:val="24"/>
                <w:szCs w:val="24"/>
              </w:rPr>
            </w:pPr>
          </w:p>
          <w:p w:rsidR="00343A18" w:rsidRPr="0058001A" w:rsidRDefault="00343A18" w:rsidP="0058001A">
            <w:pPr>
              <w:spacing w:before="0"/>
              <w:rPr>
                <w:rFonts w:cs="Arial"/>
                <w:b/>
                <w:bCs/>
                <w:i/>
                <w:iCs/>
                <w:sz w:val="24"/>
                <w:szCs w:val="24"/>
              </w:rPr>
            </w:pPr>
          </w:p>
        </w:tc>
      </w:tr>
      <w:tr w:rsidR="00343A18" w:rsidRPr="0058001A" w:rsidTr="003D7CA5">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pacing w:before="0"/>
              <w:rPr>
                <w:rFonts w:cs="Arial"/>
                <w:b/>
                <w:bCs/>
                <w:i/>
                <w:iCs/>
                <w:sz w:val="24"/>
                <w:szCs w:val="24"/>
              </w:rPr>
            </w:pPr>
            <w:r w:rsidRPr="0058001A">
              <w:rPr>
                <w:rFonts w:cs="Arial"/>
                <w:i/>
                <w:iCs/>
                <w:sz w:val="24"/>
                <w:szCs w:val="24"/>
              </w:rPr>
              <w:t>Адреса понуђача:</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rsidR="00343A18" w:rsidRPr="0058001A" w:rsidRDefault="00343A18" w:rsidP="0058001A">
            <w:pPr>
              <w:snapToGrid w:val="0"/>
              <w:spacing w:before="0"/>
              <w:rPr>
                <w:rFonts w:cs="Arial"/>
                <w:b/>
                <w:bCs/>
                <w:i/>
                <w:iCs/>
                <w:sz w:val="24"/>
                <w:szCs w:val="24"/>
              </w:rPr>
            </w:pPr>
          </w:p>
          <w:p w:rsidR="00343A18" w:rsidRPr="0058001A" w:rsidRDefault="00343A18" w:rsidP="0058001A">
            <w:pPr>
              <w:spacing w:before="0"/>
              <w:rPr>
                <w:rFonts w:cs="Arial"/>
                <w:b/>
                <w:bCs/>
                <w:i/>
                <w:iCs/>
                <w:sz w:val="24"/>
                <w:szCs w:val="24"/>
              </w:rPr>
            </w:pPr>
          </w:p>
          <w:p w:rsidR="00343A18" w:rsidRPr="0058001A" w:rsidRDefault="00343A18" w:rsidP="0058001A">
            <w:pPr>
              <w:spacing w:before="0"/>
              <w:rPr>
                <w:rFonts w:cs="Arial"/>
                <w:b/>
                <w:bCs/>
                <w:i/>
                <w:iCs/>
                <w:sz w:val="24"/>
                <w:szCs w:val="24"/>
              </w:rPr>
            </w:pPr>
          </w:p>
        </w:tc>
      </w:tr>
      <w:tr w:rsidR="000B2EE9" w:rsidRPr="0058001A" w:rsidTr="003D7CA5">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58001A" w:rsidRDefault="000B2EE9" w:rsidP="0058001A">
            <w:pPr>
              <w:spacing w:before="0"/>
              <w:rPr>
                <w:rFonts w:cs="Arial"/>
                <w:i/>
                <w:iCs/>
                <w:sz w:val="24"/>
                <w:szCs w:val="24"/>
              </w:rPr>
            </w:pPr>
            <w:r w:rsidRPr="0058001A">
              <w:rPr>
                <w:rFonts w:cs="Arial"/>
                <w:i/>
                <w:iCs/>
                <w:sz w:val="24"/>
                <w:szCs w:val="24"/>
                <w:lang w:val="sr-Cyrl-RS"/>
              </w:rPr>
              <w:t>Врста правног лица:</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rsidR="000B2EE9" w:rsidRPr="0058001A" w:rsidRDefault="000B2EE9" w:rsidP="0058001A">
            <w:pPr>
              <w:snapToGrid w:val="0"/>
              <w:spacing w:before="0"/>
              <w:rPr>
                <w:rFonts w:cs="Arial"/>
                <w:b/>
                <w:bCs/>
                <w:i/>
                <w:iCs/>
                <w:sz w:val="24"/>
                <w:szCs w:val="24"/>
              </w:rPr>
            </w:pPr>
          </w:p>
        </w:tc>
      </w:tr>
      <w:tr w:rsidR="00343A18" w:rsidRPr="0058001A" w:rsidTr="003D7CA5">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pacing w:before="0"/>
              <w:rPr>
                <w:rFonts w:cs="Arial"/>
                <w:b/>
                <w:bCs/>
                <w:i/>
                <w:iCs/>
                <w:sz w:val="24"/>
                <w:szCs w:val="24"/>
              </w:rPr>
            </w:pPr>
            <w:r w:rsidRPr="0058001A">
              <w:rPr>
                <w:rFonts w:cs="Arial"/>
                <w:i/>
                <w:iCs/>
                <w:sz w:val="24"/>
                <w:szCs w:val="24"/>
              </w:rPr>
              <w:t>Матични број понуђача:</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rsidR="00343A18" w:rsidRPr="0058001A" w:rsidRDefault="00343A18" w:rsidP="0058001A">
            <w:pPr>
              <w:snapToGrid w:val="0"/>
              <w:spacing w:before="0"/>
              <w:rPr>
                <w:rFonts w:cs="Arial"/>
                <w:b/>
                <w:bCs/>
                <w:i/>
                <w:iCs/>
                <w:sz w:val="24"/>
                <w:szCs w:val="24"/>
              </w:rPr>
            </w:pPr>
          </w:p>
          <w:p w:rsidR="00343A18" w:rsidRPr="0058001A" w:rsidRDefault="00343A18" w:rsidP="0058001A">
            <w:pPr>
              <w:spacing w:before="0"/>
              <w:rPr>
                <w:rFonts w:cs="Arial"/>
                <w:b/>
                <w:bCs/>
                <w:i/>
                <w:iCs/>
                <w:sz w:val="24"/>
                <w:szCs w:val="24"/>
              </w:rPr>
            </w:pPr>
          </w:p>
          <w:p w:rsidR="00343A18" w:rsidRPr="0058001A" w:rsidRDefault="00343A18" w:rsidP="0058001A">
            <w:pPr>
              <w:spacing w:before="0"/>
              <w:rPr>
                <w:rFonts w:cs="Arial"/>
                <w:b/>
                <w:bCs/>
                <w:i/>
                <w:iCs/>
                <w:sz w:val="24"/>
                <w:szCs w:val="24"/>
              </w:rPr>
            </w:pPr>
          </w:p>
        </w:tc>
      </w:tr>
      <w:tr w:rsidR="00343A18" w:rsidRPr="0058001A" w:rsidTr="003D7CA5">
        <w:tc>
          <w:tcPr>
            <w:tcW w:w="4621"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pacing w:before="0"/>
              <w:rPr>
                <w:rFonts w:cs="Arial"/>
                <w:b/>
                <w:bCs/>
                <w:i/>
                <w:iCs/>
                <w:sz w:val="24"/>
                <w:szCs w:val="24"/>
                <w:lang w:val="ru-RU"/>
              </w:rPr>
            </w:pPr>
            <w:r w:rsidRPr="0058001A">
              <w:rPr>
                <w:rFonts w:cs="Arial"/>
                <w:i/>
                <w:iCs/>
                <w:sz w:val="24"/>
                <w:szCs w:val="24"/>
                <w:lang w:val="ru-RU"/>
              </w:rPr>
              <w:t>Порески идентификациони број понуђача (ПИБ):</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rsidR="00343A18" w:rsidRPr="0058001A" w:rsidRDefault="00343A18" w:rsidP="0058001A">
            <w:pPr>
              <w:snapToGrid w:val="0"/>
              <w:spacing w:before="0"/>
              <w:rPr>
                <w:rFonts w:cs="Arial"/>
                <w:b/>
                <w:bCs/>
                <w:i/>
                <w:iCs/>
                <w:sz w:val="24"/>
                <w:szCs w:val="24"/>
                <w:lang w:val="ru-RU"/>
              </w:rPr>
            </w:pPr>
          </w:p>
        </w:tc>
      </w:tr>
      <w:tr w:rsidR="00343A18" w:rsidRPr="0058001A" w:rsidTr="003D7CA5">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pacing w:before="0"/>
              <w:rPr>
                <w:rFonts w:cs="Arial"/>
                <w:i/>
                <w:iCs/>
                <w:sz w:val="24"/>
                <w:szCs w:val="24"/>
              </w:rPr>
            </w:pPr>
          </w:p>
          <w:p w:rsidR="00343A18" w:rsidRPr="0058001A" w:rsidRDefault="00343A18" w:rsidP="0058001A">
            <w:pPr>
              <w:spacing w:before="0"/>
              <w:rPr>
                <w:rFonts w:cs="Arial"/>
                <w:b/>
                <w:bCs/>
                <w:i/>
                <w:iCs/>
                <w:sz w:val="24"/>
                <w:szCs w:val="24"/>
              </w:rPr>
            </w:pPr>
            <w:r w:rsidRPr="0058001A">
              <w:rPr>
                <w:rFonts w:cs="Arial"/>
                <w:i/>
                <w:iCs/>
                <w:sz w:val="24"/>
                <w:szCs w:val="24"/>
              </w:rPr>
              <w:t>Име особе за контакт:</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rsidR="00343A18" w:rsidRPr="0058001A" w:rsidRDefault="00343A18" w:rsidP="0058001A">
            <w:pPr>
              <w:snapToGrid w:val="0"/>
              <w:spacing w:before="0"/>
              <w:rPr>
                <w:rFonts w:cs="Arial"/>
                <w:b/>
                <w:bCs/>
                <w:i/>
                <w:iCs/>
                <w:sz w:val="24"/>
                <w:szCs w:val="24"/>
              </w:rPr>
            </w:pPr>
          </w:p>
          <w:p w:rsidR="00343A18" w:rsidRPr="0058001A" w:rsidRDefault="00343A18" w:rsidP="0058001A">
            <w:pPr>
              <w:spacing w:before="0"/>
              <w:rPr>
                <w:rFonts w:cs="Arial"/>
                <w:b/>
                <w:bCs/>
                <w:i/>
                <w:iCs/>
                <w:sz w:val="24"/>
                <w:szCs w:val="24"/>
              </w:rPr>
            </w:pPr>
          </w:p>
          <w:p w:rsidR="00343A18" w:rsidRPr="0058001A" w:rsidRDefault="00343A18" w:rsidP="0058001A">
            <w:pPr>
              <w:spacing w:before="0"/>
              <w:rPr>
                <w:rFonts w:cs="Arial"/>
                <w:b/>
                <w:bCs/>
                <w:i/>
                <w:iCs/>
                <w:sz w:val="24"/>
                <w:szCs w:val="24"/>
              </w:rPr>
            </w:pPr>
          </w:p>
        </w:tc>
      </w:tr>
      <w:tr w:rsidR="00343A18" w:rsidRPr="0058001A" w:rsidTr="003D7CA5">
        <w:tc>
          <w:tcPr>
            <w:tcW w:w="4621"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pacing w:before="0"/>
              <w:rPr>
                <w:rFonts w:cs="Arial"/>
                <w:b/>
                <w:bCs/>
                <w:i/>
                <w:iCs/>
                <w:sz w:val="24"/>
                <w:szCs w:val="24"/>
                <w:lang w:val="ru-RU"/>
              </w:rPr>
            </w:pPr>
            <w:r w:rsidRPr="0058001A">
              <w:rPr>
                <w:rFonts w:cs="Arial"/>
                <w:i/>
                <w:iCs/>
                <w:sz w:val="24"/>
                <w:szCs w:val="24"/>
                <w:lang w:val="ru-RU"/>
              </w:rPr>
              <w:t>Електронска адреса понуђача (</w:t>
            </w:r>
            <w:r w:rsidRPr="0058001A">
              <w:rPr>
                <w:rFonts w:cs="Arial"/>
                <w:i/>
                <w:iCs/>
                <w:sz w:val="24"/>
                <w:szCs w:val="24"/>
              </w:rPr>
              <w:t>e</w:t>
            </w:r>
            <w:r w:rsidRPr="0058001A">
              <w:rPr>
                <w:rFonts w:cs="Arial"/>
                <w:i/>
                <w:iCs/>
                <w:sz w:val="24"/>
                <w:szCs w:val="24"/>
                <w:lang w:val="ru-RU"/>
              </w:rPr>
              <w:t>-</w:t>
            </w:r>
            <w:r w:rsidRPr="0058001A">
              <w:rPr>
                <w:rFonts w:cs="Arial"/>
                <w:i/>
                <w:iCs/>
                <w:sz w:val="24"/>
                <w:szCs w:val="24"/>
              </w:rPr>
              <w:t>mail</w:t>
            </w:r>
            <w:r w:rsidRPr="0058001A">
              <w:rPr>
                <w:rFonts w:cs="Arial"/>
                <w:i/>
                <w:iCs/>
                <w:sz w:val="24"/>
                <w:szCs w:val="24"/>
                <w:lang w:val="ru-RU"/>
              </w:rPr>
              <w:t>):</w:t>
            </w:r>
          </w:p>
          <w:p w:rsidR="00343A18" w:rsidRPr="0058001A" w:rsidRDefault="00343A18" w:rsidP="0058001A">
            <w:pPr>
              <w:spacing w:before="0"/>
              <w:rPr>
                <w:rFonts w:cs="Arial"/>
                <w:b/>
                <w:bCs/>
                <w:i/>
                <w:iCs/>
                <w:sz w:val="24"/>
                <w:szCs w:val="24"/>
                <w:lang w:val="ru-RU"/>
              </w:rPr>
            </w:pP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rsidR="00343A18" w:rsidRPr="0058001A" w:rsidRDefault="00343A18" w:rsidP="0058001A">
            <w:pPr>
              <w:snapToGrid w:val="0"/>
              <w:spacing w:before="0"/>
              <w:rPr>
                <w:rFonts w:cs="Arial"/>
                <w:b/>
                <w:bCs/>
                <w:i/>
                <w:iCs/>
                <w:sz w:val="24"/>
                <w:szCs w:val="24"/>
                <w:lang w:val="ru-RU"/>
              </w:rPr>
            </w:pPr>
          </w:p>
        </w:tc>
      </w:tr>
      <w:tr w:rsidR="00343A18" w:rsidRPr="0058001A" w:rsidTr="003D7CA5">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pacing w:before="0"/>
              <w:rPr>
                <w:rFonts w:cs="Arial"/>
                <w:b/>
                <w:bCs/>
                <w:i/>
                <w:iCs/>
                <w:sz w:val="24"/>
                <w:szCs w:val="24"/>
              </w:rPr>
            </w:pPr>
            <w:r w:rsidRPr="0058001A">
              <w:rPr>
                <w:rFonts w:cs="Arial"/>
                <w:i/>
                <w:iCs/>
                <w:sz w:val="24"/>
                <w:szCs w:val="24"/>
              </w:rPr>
              <w:t>Телефон:</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rsidR="00343A18" w:rsidRPr="0058001A" w:rsidRDefault="00343A18" w:rsidP="0058001A">
            <w:pPr>
              <w:snapToGrid w:val="0"/>
              <w:spacing w:before="0"/>
              <w:rPr>
                <w:rFonts w:cs="Arial"/>
                <w:b/>
                <w:bCs/>
                <w:i/>
                <w:iCs/>
                <w:sz w:val="24"/>
                <w:szCs w:val="24"/>
              </w:rPr>
            </w:pPr>
          </w:p>
          <w:p w:rsidR="00343A18" w:rsidRPr="0058001A" w:rsidRDefault="00343A18" w:rsidP="0058001A">
            <w:pPr>
              <w:spacing w:before="0"/>
              <w:rPr>
                <w:rFonts w:cs="Arial"/>
                <w:b/>
                <w:bCs/>
                <w:i/>
                <w:iCs/>
                <w:sz w:val="24"/>
                <w:szCs w:val="24"/>
              </w:rPr>
            </w:pPr>
          </w:p>
          <w:p w:rsidR="00343A18" w:rsidRPr="0058001A" w:rsidRDefault="00343A18" w:rsidP="0058001A">
            <w:pPr>
              <w:spacing w:before="0"/>
              <w:rPr>
                <w:rFonts w:cs="Arial"/>
                <w:b/>
                <w:bCs/>
                <w:i/>
                <w:iCs/>
                <w:sz w:val="24"/>
                <w:szCs w:val="24"/>
              </w:rPr>
            </w:pPr>
          </w:p>
        </w:tc>
      </w:tr>
      <w:tr w:rsidR="00343A18" w:rsidRPr="0058001A" w:rsidTr="003D7CA5">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pacing w:before="0"/>
              <w:rPr>
                <w:rFonts w:cs="Arial"/>
                <w:b/>
                <w:bCs/>
                <w:i/>
                <w:iCs/>
                <w:sz w:val="24"/>
                <w:szCs w:val="24"/>
              </w:rPr>
            </w:pPr>
            <w:r w:rsidRPr="0058001A">
              <w:rPr>
                <w:rFonts w:cs="Arial"/>
                <w:i/>
                <w:iCs/>
                <w:sz w:val="24"/>
                <w:szCs w:val="24"/>
              </w:rPr>
              <w:t>Телефакс:</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rsidR="00343A18" w:rsidRPr="0058001A" w:rsidRDefault="00343A18" w:rsidP="0058001A">
            <w:pPr>
              <w:snapToGrid w:val="0"/>
              <w:spacing w:before="0"/>
              <w:rPr>
                <w:rFonts w:cs="Arial"/>
                <w:b/>
                <w:bCs/>
                <w:i/>
                <w:iCs/>
                <w:sz w:val="24"/>
                <w:szCs w:val="24"/>
              </w:rPr>
            </w:pPr>
          </w:p>
          <w:p w:rsidR="00343A18" w:rsidRPr="0058001A" w:rsidRDefault="00343A18" w:rsidP="0058001A">
            <w:pPr>
              <w:spacing w:before="0"/>
              <w:rPr>
                <w:rFonts w:cs="Arial"/>
                <w:b/>
                <w:bCs/>
                <w:i/>
                <w:iCs/>
                <w:sz w:val="24"/>
                <w:szCs w:val="24"/>
              </w:rPr>
            </w:pPr>
          </w:p>
          <w:p w:rsidR="00343A18" w:rsidRPr="0058001A" w:rsidRDefault="00343A18" w:rsidP="0058001A">
            <w:pPr>
              <w:spacing w:before="0"/>
              <w:rPr>
                <w:rFonts w:cs="Arial"/>
                <w:b/>
                <w:bCs/>
                <w:i/>
                <w:iCs/>
                <w:sz w:val="24"/>
                <w:szCs w:val="24"/>
              </w:rPr>
            </w:pPr>
          </w:p>
        </w:tc>
      </w:tr>
      <w:tr w:rsidR="00343A18" w:rsidRPr="0058001A" w:rsidTr="003D7CA5">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pacing w:before="0"/>
              <w:rPr>
                <w:rFonts w:cs="Arial"/>
                <w:b/>
                <w:bCs/>
                <w:i/>
                <w:iCs/>
                <w:sz w:val="24"/>
                <w:szCs w:val="24"/>
                <w:lang w:val="ru-RU"/>
              </w:rPr>
            </w:pPr>
            <w:r w:rsidRPr="0058001A">
              <w:rPr>
                <w:rFonts w:cs="Arial"/>
                <w:i/>
                <w:iCs/>
                <w:sz w:val="24"/>
                <w:szCs w:val="24"/>
                <w:lang w:val="ru-RU"/>
              </w:rPr>
              <w:t>Број рачуна понуђача и назив банке:</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rsidR="00343A18" w:rsidRPr="0058001A" w:rsidRDefault="00343A18" w:rsidP="0058001A">
            <w:pPr>
              <w:snapToGrid w:val="0"/>
              <w:spacing w:before="0"/>
              <w:rPr>
                <w:rFonts w:cs="Arial"/>
                <w:b/>
                <w:bCs/>
                <w:i/>
                <w:iCs/>
                <w:sz w:val="24"/>
                <w:szCs w:val="24"/>
                <w:lang w:val="ru-RU"/>
              </w:rPr>
            </w:pPr>
          </w:p>
          <w:p w:rsidR="00343A18" w:rsidRPr="0058001A" w:rsidRDefault="00343A18" w:rsidP="0058001A">
            <w:pPr>
              <w:spacing w:before="0"/>
              <w:rPr>
                <w:rFonts w:cs="Arial"/>
                <w:b/>
                <w:bCs/>
                <w:i/>
                <w:iCs/>
                <w:sz w:val="24"/>
                <w:szCs w:val="24"/>
                <w:lang w:val="ru-RU"/>
              </w:rPr>
            </w:pPr>
          </w:p>
          <w:p w:rsidR="00343A18" w:rsidRPr="0058001A" w:rsidRDefault="00343A18" w:rsidP="0058001A">
            <w:pPr>
              <w:spacing w:before="0"/>
              <w:rPr>
                <w:rFonts w:cs="Arial"/>
                <w:b/>
                <w:bCs/>
                <w:i/>
                <w:iCs/>
                <w:sz w:val="24"/>
                <w:szCs w:val="24"/>
                <w:lang w:val="ru-RU"/>
              </w:rPr>
            </w:pPr>
          </w:p>
        </w:tc>
      </w:tr>
      <w:tr w:rsidR="00343A18" w:rsidRPr="0058001A" w:rsidTr="003D7CA5">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pacing w:before="0"/>
              <w:rPr>
                <w:rFonts w:cs="Arial"/>
                <w:b/>
                <w:bCs/>
                <w:i/>
                <w:iCs/>
                <w:sz w:val="24"/>
                <w:szCs w:val="24"/>
                <w:lang w:val="ru-RU"/>
              </w:rPr>
            </w:pPr>
            <w:r w:rsidRPr="0058001A">
              <w:rPr>
                <w:rFonts w:cs="Arial"/>
                <w:i/>
                <w:iCs/>
                <w:sz w:val="24"/>
                <w:szCs w:val="24"/>
                <w:lang w:val="ru-RU"/>
              </w:rPr>
              <w:t>Лице овлашћено за потписивање уговора</w:t>
            </w:r>
          </w:p>
        </w:tc>
        <w:tc>
          <w:tcPr>
            <w:tcW w:w="5317" w:type="dxa"/>
            <w:tcBorders>
              <w:top w:val="single" w:sz="4" w:space="0" w:color="000000"/>
              <w:left w:val="single" w:sz="4" w:space="0" w:color="000000"/>
              <w:bottom w:val="single" w:sz="4" w:space="0" w:color="000000"/>
              <w:right w:val="single" w:sz="4" w:space="0" w:color="000000"/>
            </w:tcBorders>
            <w:shd w:val="clear" w:color="auto" w:fill="auto"/>
          </w:tcPr>
          <w:p w:rsidR="00343A18" w:rsidRPr="0058001A" w:rsidRDefault="00343A18" w:rsidP="0058001A">
            <w:pPr>
              <w:snapToGrid w:val="0"/>
              <w:spacing w:before="0"/>
              <w:ind w:firstLine="708"/>
              <w:rPr>
                <w:rFonts w:cs="Arial"/>
                <w:b/>
                <w:bCs/>
                <w:i/>
                <w:iCs/>
                <w:sz w:val="24"/>
                <w:szCs w:val="24"/>
                <w:lang w:val="ru-RU"/>
              </w:rPr>
            </w:pPr>
          </w:p>
          <w:p w:rsidR="00343A18" w:rsidRPr="0058001A" w:rsidRDefault="00343A18" w:rsidP="0058001A">
            <w:pPr>
              <w:spacing w:before="0"/>
              <w:ind w:firstLine="708"/>
              <w:rPr>
                <w:rFonts w:cs="Arial"/>
                <w:b/>
                <w:bCs/>
                <w:i/>
                <w:iCs/>
                <w:sz w:val="24"/>
                <w:szCs w:val="24"/>
                <w:lang w:val="ru-RU"/>
              </w:rPr>
            </w:pPr>
          </w:p>
          <w:p w:rsidR="00343A18" w:rsidRPr="0058001A" w:rsidRDefault="00343A18" w:rsidP="0058001A">
            <w:pPr>
              <w:spacing w:before="0"/>
              <w:ind w:firstLine="708"/>
              <w:rPr>
                <w:rFonts w:cs="Arial"/>
                <w:b/>
                <w:bCs/>
                <w:i/>
                <w:iCs/>
                <w:sz w:val="24"/>
                <w:szCs w:val="24"/>
                <w:lang w:val="ru-RU"/>
              </w:rPr>
            </w:pPr>
          </w:p>
        </w:tc>
      </w:tr>
    </w:tbl>
    <w:p w:rsidR="00343A18" w:rsidRPr="0058001A" w:rsidRDefault="00343A18" w:rsidP="0058001A">
      <w:pPr>
        <w:spacing w:before="0"/>
        <w:rPr>
          <w:rFonts w:eastAsia="TimesNewRomanPSMT" w:cs="Arial"/>
          <w:b/>
          <w:bCs/>
          <w:i/>
          <w:iCs/>
          <w:sz w:val="24"/>
          <w:szCs w:val="24"/>
        </w:rPr>
      </w:pPr>
      <w:r w:rsidRPr="0058001A">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915"/>
      </w:tblGrid>
      <w:tr w:rsidR="00343A18" w:rsidRPr="0058001A" w:rsidTr="009C17D2">
        <w:tc>
          <w:tcPr>
            <w:tcW w:w="9915" w:type="dxa"/>
            <w:tcBorders>
              <w:top w:val="single" w:sz="4" w:space="0" w:color="000000"/>
              <w:left w:val="single" w:sz="4" w:space="0" w:color="000000"/>
              <w:bottom w:val="single" w:sz="4" w:space="0" w:color="000000"/>
              <w:right w:val="single" w:sz="4" w:space="0" w:color="000000"/>
            </w:tcBorders>
            <w:shd w:val="clear" w:color="auto" w:fill="auto"/>
          </w:tcPr>
          <w:p w:rsidR="00343A18" w:rsidRPr="0058001A" w:rsidRDefault="00343A18" w:rsidP="0058001A">
            <w:pPr>
              <w:snapToGrid w:val="0"/>
              <w:spacing w:before="0"/>
              <w:jc w:val="center"/>
              <w:rPr>
                <w:rFonts w:cs="Arial"/>
                <w:sz w:val="24"/>
                <w:szCs w:val="24"/>
              </w:rPr>
            </w:pPr>
          </w:p>
          <w:p w:rsidR="00343A18" w:rsidRPr="0058001A" w:rsidRDefault="00343A18" w:rsidP="0058001A">
            <w:pPr>
              <w:spacing w:before="0"/>
              <w:jc w:val="center"/>
              <w:rPr>
                <w:rFonts w:eastAsia="TimesNewRomanPSMT" w:cs="Arial"/>
                <w:b/>
                <w:bCs/>
                <w:sz w:val="24"/>
                <w:szCs w:val="24"/>
              </w:rPr>
            </w:pPr>
            <w:r w:rsidRPr="0058001A">
              <w:rPr>
                <w:rFonts w:eastAsia="TimesNewRomanPSMT" w:cs="Arial"/>
                <w:b/>
                <w:bCs/>
                <w:sz w:val="24"/>
                <w:szCs w:val="24"/>
              </w:rPr>
              <w:t xml:space="preserve">А) САМОСТАЛНО </w:t>
            </w:r>
          </w:p>
        </w:tc>
      </w:tr>
      <w:tr w:rsidR="00343A18" w:rsidRPr="0058001A" w:rsidTr="009C17D2">
        <w:tc>
          <w:tcPr>
            <w:tcW w:w="9915" w:type="dxa"/>
            <w:tcBorders>
              <w:top w:val="single" w:sz="4" w:space="0" w:color="000000"/>
              <w:left w:val="single" w:sz="4" w:space="0" w:color="000000"/>
              <w:bottom w:val="single" w:sz="4" w:space="0" w:color="000000"/>
              <w:right w:val="single" w:sz="4" w:space="0" w:color="000000"/>
            </w:tcBorders>
            <w:shd w:val="clear" w:color="auto" w:fill="auto"/>
          </w:tcPr>
          <w:p w:rsidR="00343A18" w:rsidRPr="0058001A" w:rsidRDefault="00343A18" w:rsidP="0058001A">
            <w:pPr>
              <w:snapToGrid w:val="0"/>
              <w:spacing w:before="0"/>
              <w:jc w:val="center"/>
              <w:rPr>
                <w:rFonts w:eastAsia="TimesNewRomanPSMT" w:cs="Arial"/>
                <w:b/>
                <w:bCs/>
                <w:sz w:val="24"/>
                <w:szCs w:val="24"/>
              </w:rPr>
            </w:pPr>
          </w:p>
          <w:p w:rsidR="00343A18" w:rsidRPr="0058001A" w:rsidRDefault="00343A18" w:rsidP="0058001A">
            <w:pPr>
              <w:spacing w:before="0"/>
              <w:jc w:val="center"/>
              <w:rPr>
                <w:rFonts w:eastAsia="TimesNewRomanPSMT" w:cs="Arial"/>
                <w:b/>
                <w:bCs/>
                <w:sz w:val="24"/>
                <w:szCs w:val="24"/>
              </w:rPr>
            </w:pPr>
            <w:r w:rsidRPr="0058001A">
              <w:rPr>
                <w:rFonts w:eastAsia="TimesNewRomanPSMT" w:cs="Arial"/>
                <w:b/>
                <w:bCs/>
                <w:sz w:val="24"/>
                <w:szCs w:val="24"/>
              </w:rPr>
              <w:t>Б) СА ПОДИЗВОЂАЧЕМ</w:t>
            </w:r>
          </w:p>
        </w:tc>
      </w:tr>
      <w:tr w:rsidR="00343A18" w:rsidRPr="0058001A" w:rsidTr="009C17D2">
        <w:tc>
          <w:tcPr>
            <w:tcW w:w="9915" w:type="dxa"/>
            <w:tcBorders>
              <w:top w:val="single" w:sz="4" w:space="0" w:color="000000"/>
              <w:left w:val="single" w:sz="4" w:space="0" w:color="000000"/>
              <w:bottom w:val="single" w:sz="4" w:space="0" w:color="000000"/>
              <w:right w:val="single" w:sz="4" w:space="0" w:color="000000"/>
            </w:tcBorders>
            <w:shd w:val="clear" w:color="auto" w:fill="auto"/>
          </w:tcPr>
          <w:p w:rsidR="00343A18" w:rsidRPr="0058001A" w:rsidRDefault="00343A18" w:rsidP="0058001A">
            <w:pPr>
              <w:snapToGrid w:val="0"/>
              <w:spacing w:before="0"/>
              <w:jc w:val="center"/>
              <w:rPr>
                <w:rFonts w:eastAsia="TimesNewRomanPSMT" w:cs="Arial"/>
                <w:b/>
                <w:bCs/>
                <w:sz w:val="24"/>
                <w:szCs w:val="24"/>
              </w:rPr>
            </w:pPr>
          </w:p>
          <w:p w:rsidR="00343A18" w:rsidRPr="0058001A" w:rsidRDefault="00343A18" w:rsidP="0058001A">
            <w:pPr>
              <w:spacing w:before="0"/>
              <w:jc w:val="center"/>
              <w:rPr>
                <w:rFonts w:cs="Arial"/>
                <w:b/>
                <w:i/>
                <w:iCs/>
                <w:sz w:val="24"/>
                <w:szCs w:val="24"/>
                <w:lang w:val="ru-RU"/>
              </w:rPr>
            </w:pPr>
            <w:r w:rsidRPr="0058001A">
              <w:rPr>
                <w:rFonts w:eastAsia="TimesNewRomanPSMT" w:cs="Arial"/>
                <w:b/>
                <w:bCs/>
                <w:sz w:val="24"/>
                <w:szCs w:val="24"/>
              </w:rPr>
              <w:t>В) КАО ЗАЈЕДНИЧКУ ПОНУДУ</w:t>
            </w:r>
          </w:p>
        </w:tc>
      </w:tr>
    </w:tbl>
    <w:p w:rsidR="00343A18" w:rsidRPr="0058001A" w:rsidRDefault="00343A18" w:rsidP="0058001A">
      <w:pPr>
        <w:spacing w:before="0"/>
        <w:rPr>
          <w:rFonts w:cs="Arial"/>
          <w:b/>
          <w:i/>
          <w:iCs/>
          <w:sz w:val="24"/>
          <w:szCs w:val="24"/>
          <w:lang w:val="ru-RU"/>
        </w:rPr>
      </w:pPr>
    </w:p>
    <w:p w:rsidR="00343A18" w:rsidRPr="0058001A" w:rsidRDefault="00343A18" w:rsidP="0058001A">
      <w:pPr>
        <w:spacing w:before="0"/>
        <w:rPr>
          <w:rFonts w:eastAsia="TimesNewRomanPSMT" w:cs="Arial"/>
          <w:bCs/>
          <w:sz w:val="24"/>
          <w:szCs w:val="24"/>
        </w:rPr>
      </w:pPr>
      <w:r w:rsidRPr="0058001A">
        <w:rPr>
          <w:rFonts w:cs="Arial"/>
          <w:b/>
          <w:i/>
          <w:iCs/>
          <w:sz w:val="24"/>
          <w:szCs w:val="24"/>
          <w:lang w:val="ru-RU"/>
        </w:rPr>
        <w:t>Напомена:</w:t>
      </w:r>
      <w:r w:rsidRPr="0058001A">
        <w:rPr>
          <w:rFonts w:cs="Arial"/>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Default="00343A18" w:rsidP="0058001A">
      <w:pPr>
        <w:spacing w:before="0"/>
        <w:rPr>
          <w:rFonts w:eastAsia="TimesNewRomanPSMT" w:cs="Arial"/>
          <w:bCs/>
          <w:sz w:val="24"/>
          <w:szCs w:val="24"/>
        </w:rPr>
      </w:pPr>
    </w:p>
    <w:p w:rsidR="003D7CA5" w:rsidRDefault="003D7CA5" w:rsidP="0058001A">
      <w:pPr>
        <w:spacing w:before="0"/>
        <w:rPr>
          <w:rFonts w:eastAsia="TimesNewRomanPSMT" w:cs="Arial"/>
          <w:bCs/>
          <w:sz w:val="24"/>
          <w:szCs w:val="24"/>
        </w:rPr>
      </w:pPr>
    </w:p>
    <w:p w:rsidR="003D7CA5" w:rsidRDefault="003D7CA5" w:rsidP="0058001A">
      <w:pPr>
        <w:spacing w:before="0"/>
        <w:rPr>
          <w:rFonts w:eastAsia="TimesNewRomanPSMT" w:cs="Arial"/>
          <w:bCs/>
          <w:sz w:val="24"/>
          <w:szCs w:val="24"/>
        </w:rPr>
      </w:pPr>
    </w:p>
    <w:p w:rsidR="003D7CA5" w:rsidRDefault="003D7CA5" w:rsidP="0058001A">
      <w:pPr>
        <w:spacing w:before="0"/>
        <w:rPr>
          <w:rFonts w:eastAsia="TimesNewRomanPSMT" w:cs="Arial"/>
          <w:bCs/>
          <w:sz w:val="24"/>
          <w:szCs w:val="24"/>
        </w:rPr>
      </w:pPr>
    </w:p>
    <w:p w:rsidR="00343A18" w:rsidRPr="0058001A" w:rsidRDefault="00343A18" w:rsidP="0058001A">
      <w:pPr>
        <w:spacing w:before="0"/>
        <w:rPr>
          <w:rFonts w:eastAsia="TimesNewRomanPSMT" w:cs="Arial"/>
          <w:b/>
          <w:bCs/>
          <w:i/>
          <w:sz w:val="24"/>
          <w:szCs w:val="24"/>
        </w:rPr>
      </w:pPr>
      <w:r w:rsidRPr="0058001A">
        <w:rPr>
          <w:rFonts w:eastAsia="TimesNewRomanPSMT" w:cs="Arial"/>
          <w:b/>
          <w:bCs/>
          <w:i/>
          <w:sz w:val="24"/>
          <w:szCs w:val="24"/>
          <w:lang w:val="sr-Cyrl-CS"/>
        </w:rPr>
        <w:t xml:space="preserve">3) </w:t>
      </w:r>
      <w:r w:rsidRPr="0058001A">
        <w:rPr>
          <w:rFonts w:eastAsia="TimesNewRomanPSMT" w:cs="Arial"/>
          <w:b/>
          <w:bCs/>
          <w:i/>
          <w:sz w:val="24"/>
          <w:szCs w:val="24"/>
        </w:rPr>
        <w:t xml:space="preserve">ПОДАЦИ О ПОДИЗВОЂАЧУ </w:t>
      </w:r>
    </w:p>
    <w:p w:rsidR="00343A18" w:rsidRPr="0058001A" w:rsidRDefault="00343A18" w:rsidP="0058001A">
      <w:pPr>
        <w:spacing w:before="0"/>
        <w:rPr>
          <w:rFonts w:eastAsia="TimesNewRomanPSMT" w:cs="Arial"/>
          <w:b/>
          <w:bCs/>
          <w:i/>
          <w:sz w:val="24"/>
          <w:szCs w:val="24"/>
        </w:rPr>
      </w:pPr>
    </w:p>
    <w:p w:rsidR="00343A18" w:rsidRPr="0058001A" w:rsidRDefault="00343A18" w:rsidP="0058001A">
      <w:pPr>
        <w:spacing w:before="0"/>
        <w:rPr>
          <w:rFonts w:cs="Arial"/>
          <w:sz w:val="24"/>
          <w:szCs w:val="24"/>
        </w:rPr>
      </w:pPr>
      <w:r w:rsidRPr="0058001A">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58001A" w:rsidTr="00BC01DC">
        <w:tc>
          <w:tcPr>
            <w:tcW w:w="465"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cs="Arial"/>
                <w:sz w:val="24"/>
                <w:szCs w:val="24"/>
              </w:rPr>
            </w:pPr>
          </w:p>
          <w:p w:rsidR="00343A18" w:rsidRPr="0058001A" w:rsidRDefault="00343A18" w:rsidP="0058001A">
            <w:pPr>
              <w:spacing w:before="0"/>
              <w:rPr>
                <w:rFonts w:eastAsia="TimesNewRomanPSMT" w:cs="Arial"/>
                <w:bCs/>
                <w:i/>
                <w:sz w:val="24"/>
                <w:szCs w:val="24"/>
              </w:rPr>
            </w:pPr>
            <w:r w:rsidRPr="0058001A">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rPr>
            </w:pPr>
          </w:p>
          <w:p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001A" w:rsidRDefault="00343A18" w:rsidP="0058001A">
            <w:pPr>
              <w:snapToGrid w:val="0"/>
              <w:spacing w:before="0"/>
              <w:rPr>
                <w:rFonts w:eastAsia="TimesNewRomanPSMT" w:cs="Arial"/>
                <w:b/>
                <w:bCs/>
                <w:sz w:val="24"/>
                <w:szCs w:val="24"/>
              </w:rPr>
            </w:pPr>
          </w:p>
        </w:tc>
      </w:tr>
      <w:tr w:rsidR="00343A18" w:rsidRPr="0058001A" w:rsidTr="00BC01DC">
        <w:tc>
          <w:tcPr>
            <w:tcW w:w="465"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rPr>
            </w:pPr>
          </w:p>
          <w:p w:rsidR="00343A18" w:rsidRPr="0058001A" w:rsidRDefault="00343A18" w:rsidP="005800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rPr>
            </w:pPr>
          </w:p>
          <w:p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001A" w:rsidRDefault="00343A18" w:rsidP="0058001A">
            <w:pPr>
              <w:snapToGrid w:val="0"/>
              <w:spacing w:before="0"/>
              <w:rPr>
                <w:rFonts w:eastAsia="TimesNewRomanPSMT" w:cs="Arial"/>
                <w:b/>
                <w:bCs/>
                <w:sz w:val="24"/>
                <w:szCs w:val="24"/>
              </w:rPr>
            </w:pPr>
          </w:p>
        </w:tc>
      </w:tr>
      <w:tr w:rsidR="000B2EE9" w:rsidRPr="0058001A" w:rsidTr="00BC01DC">
        <w:tc>
          <w:tcPr>
            <w:tcW w:w="465" w:type="dxa"/>
            <w:tcBorders>
              <w:top w:val="single" w:sz="4" w:space="0" w:color="000000"/>
              <w:left w:val="single" w:sz="4" w:space="0" w:color="000000"/>
              <w:bottom w:val="single" w:sz="4" w:space="0" w:color="000000"/>
            </w:tcBorders>
            <w:shd w:val="clear" w:color="auto" w:fill="auto"/>
          </w:tcPr>
          <w:p w:rsidR="000B2EE9" w:rsidRPr="0058001A" w:rsidRDefault="000B2EE9" w:rsidP="0058001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0B2EE9" w:rsidRPr="0058001A" w:rsidRDefault="000B2EE9" w:rsidP="0058001A">
            <w:pPr>
              <w:snapToGrid w:val="0"/>
              <w:spacing w:before="0"/>
              <w:rPr>
                <w:rFonts w:cs="Arial"/>
                <w:i/>
                <w:iCs/>
                <w:sz w:val="24"/>
                <w:szCs w:val="24"/>
                <w:lang w:val="sr-Cyrl-RS"/>
              </w:rPr>
            </w:pPr>
            <w:r w:rsidRPr="0058001A">
              <w:rPr>
                <w:rFonts w:cs="Arial"/>
                <w:i/>
                <w:iCs/>
                <w:sz w:val="24"/>
                <w:szCs w:val="24"/>
                <w:lang w:val="sr-Cyrl-RS"/>
              </w:rPr>
              <w:t>Врста правног лица:</w:t>
            </w:r>
          </w:p>
          <w:p w:rsidR="000B2EE9" w:rsidRPr="0058001A" w:rsidRDefault="000B2EE9" w:rsidP="0058001A">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58001A" w:rsidRDefault="000B2EE9" w:rsidP="0058001A">
            <w:pPr>
              <w:snapToGrid w:val="0"/>
              <w:spacing w:before="0"/>
              <w:rPr>
                <w:rFonts w:eastAsia="TimesNewRomanPSMT" w:cs="Arial"/>
                <w:b/>
                <w:bCs/>
                <w:sz w:val="24"/>
                <w:szCs w:val="24"/>
              </w:rPr>
            </w:pPr>
          </w:p>
        </w:tc>
      </w:tr>
      <w:tr w:rsidR="00343A18" w:rsidRPr="0058001A" w:rsidTr="00BC01DC">
        <w:tc>
          <w:tcPr>
            <w:tcW w:w="465"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rPr>
            </w:pPr>
          </w:p>
          <w:p w:rsidR="00343A18" w:rsidRPr="0058001A" w:rsidRDefault="00343A18" w:rsidP="005800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rPr>
            </w:pPr>
          </w:p>
          <w:p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001A" w:rsidRDefault="00343A18" w:rsidP="0058001A">
            <w:pPr>
              <w:snapToGrid w:val="0"/>
              <w:spacing w:before="0"/>
              <w:rPr>
                <w:rFonts w:eastAsia="TimesNewRomanPSMT" w:cs="Arial"/>
                <w:b/>
                <w:bCs/>
                <w:sz w:val="24"/>
                <w:szCs w:val="24"/>
              </w:rPr>
            </w:pPr>
          </w:p>
        </w:tc>
      </w:tr>
      <w:tr w:rsidR="00343A18" w:rsidRPr="0058001A" w:rsidTr="00BC01DC">
        <w:tc>
          <w:tcPr>
            <w:tcW w:w="465"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rPr>
            </w:pPr>
          </w:p>
          <w:p w:rsidR="00343A18" w:rsidRPr="0058001A" w:rsidRDefault="00343A18" w:rsidP="005800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rPr>
            </w:pPr>
          </w:p>
          <w:p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001A" w:rsidRDefault="00343A18" w:rsidP="0058001A">
            <w:pPr>
              <w:snapToGrid w:val="0"/>
              <w:spacing w:before="0"/>
              <w:rPr>
                <w:rFonts w:eastAsia="TimesNewRomanPSMT" w:cs="Arial"/>
                <w:b/>
                <w:bCs/>
                <w:sz w:val="24"/>
                <w:szCs w:val="24"/>
              </w:rPr>
            </w:pPr>
          </w:p>
        </w:tc>
      </w:tr>
      <w:tr w:rsidR="00343A18" w:rsidRPr="0058001A" w:rsidTr="00BC01DC">
        <w:tc>
          <w:tcPr>
            <w:tcW w:w="465"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rPr>
            </w:pPr>
          </w:p>
          <w:p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001A" w:rsidRDefault="00343A18" w:rsidP="0058001A">
            <w:pPr>
              <w:snapToGrid w:val="0"/>
              <w:spacing w:before="0"/>
              <w:rPr>
                <w:rFonts w:eastAsia="TimesNewRomanPSMT" w:cs="Arial"/>
                <w:b/>
                <w:bCs/>
                <w:sz w:val="24"/>
                <w:szCs w:val="24"/>
              </w:rPr>
            </w:pPr>
          </w:p>
        </w:tc>
      </w:tr>
      <w:tr w:rsidR="00343A18" w:rsidRPr="0058001A" w:rsidTr="00BC01DC">
        <w:tc>
          <w:tcPr>
            <w:tcW w:w="465"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lang w:val="ru-RU"/>
              </w:rPr>
            </w:pPr>
          </w:p>
          <w:p w:rsidR="00343A18" w:rsidRPr="0058001A" w:rsidRDefault="00343A18" w:rsidP="0058001A">
            <w:pPr>
              <w:spacing w:before="0"/>
              <w:rPr>
                <w:rFonts w:eastAsia="TimesNewRomanPSMT" w:cs="Arial"/>
                <w:b/>
                <w:bCs/>
                <w:sz w:val="24"/>
                <w:szCs w:val="24"/>
                <w:lang w:val="ru-RU"/>
              </w:rPr>
            </w:pPr>
            <w:r w:rsidRPr="0058001A">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001A" w:rsidRDefault="00343A18" w:rsidP="0058001A">
            <w:pPr>
              <w:snapToGrid w:val="0"/>
              <w:spacing w:before="0"/>
              <w:rPr>
                <w:rFonts w:eastAsia="TimesNewRomanPSMT" w:cs="Arial"/>
                <w:b/>
                <w:bCs/>
                <w:sz w:val="24"/>
                <w:szCs w:val="24"/>
                <w:lang w:val="ru-RU"/>
              </w:rPr>
            </w:pPr>
          </w:p>
        </w:tc>
      </w:tr>
      <w:tr w:rsidR="00343A18" w:rsidRPr="0058001A" w:rsidTr="00BC01DC">
        <w:tc>
          <w:tcPr>
            <w:tcW w:w="465"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lang w:val="ru-RU"/>
              </w:rPr>
            </w:pPr>
          </w:p>
          <w:p w:rsidR="00343A18" w:rsidRPr="0058001A" w:rsidRDefault="00343A18" w:rsidP="0058001A">
            <w:pPr>
              <w:spacing w:before="0"/>
              <w:rPr>
                <w:rFonts w:eastAsia="TimesNewRomanPSMT" w:cs="Arial"/>
                <w:b/>
                <w:bCs/>
                <w:sz w:val="24"/>
                <w:szCs w:val="24"/>
                <w:lang w:val="ru-RU"/>
              </w:rPr>
            </w:pPr>
            <w:r w:rsidRPr="0058001A">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001A" w:rsidRDefault="00343A18" w:rsidP="0058001A">
            <w:pPr>
              <w:snapToGrid w:val="0"/>
              <w:spacing w:before="0"/>
              <w:rPr>
                <w:rFonts w:eastAsia="TimesNewRomanPSMT" w:cs="Arial"/>
                <w:b/>
                <w:bCs/>
                <w:sz w:val="24"/>
                <w:szCs w:val="24"/>
                <w:lang w:val="ru-RU"/>
              </w:rPr>
            </w:pPr>
          </w:p>
        </w:tc>
      </w:tr>
      <w:tr w:rsidR="00343A18" w:rsidRPr="0058001A" w:rsidTr="00BC01DC">
        <w:tc>
          <w:tcPr>
            <w:tcW w:w="465"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lang w:val="ru-RU"/>
              </w:rPr>
            </w:pPr>
          </w:p>
          <w:p w:rsidR="00343A18" w:rsidRPr="0058001A" w:rsidRDefault="00343A18" w:rsidP="0058001A">
            <w:pPr>
              <w:spacing w:before="0"/>
              <w:rPr>
                <w:rFonts w:eastAsia="TimesNewRomanPSMT" w:cs="Arial"/>
                <w:bCs/>
                <w:i/>
                <w:sz w:val="24"/>
                <w:szCs w:val="24"/>
              </w:rPr>
            </w:pPr>
            <w:r w:rsidRPr="0058001A">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rPr>
            </w:pPr>
          </w:p>
          <w:p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001A" w:rsidRDefault="00343A18" w:rsidP="0058001A">
            <w:pPr>
              <w:snapToGrid w:val="0"/>
              <w:spacing w:before="0"/>
              <w:rPr>
                <w:rFonts w:eastAsia="TimesNewRomanPSMT" w:cs="Arial"/>
                <w:b/>
                <w:bCs/>
                <w:sz w:val="24"/>
                <w:szCs w:val="24"/>
              </w:rPr>
            </w:pPr>
          </w:p>
        </w:tc>
      </w:tr>
      <w:tr w:rsidR="00343A18" w:rsidRPr="0058001A" w:rsidTr="00BC01DC">
        <w:tc>
          <w:tcPr>
            <w:tcW w:w="465"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rPr>
            </w:pPr>
          </w:p>
          <w:p w:rsidR="00343A18" w:rsidRPr="0058001A" w:rsidRDefault="00343A18" w:rsidP="005800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rPr>
            </w:pPr>
          </w:p>
          <w:p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001A" w:rsidRDefault="00343A18" w:rsidP="0058001A">
            <w:pPr>
              <w:snapToGrid w:val="0"/>
              <w:spacing w:before="0"/>
              <w:rPr>
                <w:rFonts w:eastAsia="TimesNewRomanPSMT" w:cs="Arial"/>
                <w:b/>
                <w:bCs/>
                <w:sz w:val="24"/>
                <w:szCs w:val="24"/>
              </w:rPr>
            </w:pPr>
          </w:p>
        </w:tc>
      </w:tr>
      <w:tr w:rsidR="00343A18" w:rsidRPr="0058001A" w:rsidTr="00BC01DC">
        <w:tc>
          <w:tcPr>
            <w:tcW w:w="465"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rPr>
            </w:pPr>
          </w:p>
          <w:p w:rsidR="00343A18" w:rsidRPr="0058001A" w:rsidRDefault="00343A18" w:rsidP="005800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rPr>
            </w:pPr>
          </w:p>
          <w:p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001A" w:rsidRDefault="00343A18" w:rsidP="0058001A">
            <w:pPr>
              <w:snapToGrid w:val="0"/>
              <w:spacing w:before="0"/>
              <w:rPr>
                <w:rFonts w:eastAsia="TimesNewRomanPSMT" w:cs="Arial"/>
                <w:b/>
                <w:bCs/>
                <w:sz w:val="24"/>
                <w:szCs w:val="24"/>
              </w:rPr>
            </w:pPr>
          </w:p>
        </w:tc>
      </w:tr>
      <w:tr w:rsidR="00343A18" w:rsidRPr="0058001A" w:rsidTr="00BC01DC">
        <w:tc>
          <w:tcPr>
            <w:tcW w:w="465"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rPr>
            </w:pPr>
          </w:p>
          <w:p w:rsidR="00343A18" w:rsidRPr="0058001A" w:rsidRDefault="00343A18" w:rsidP="005800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rPr>
            </w:pPr>
          </w:p>
          <w:p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001A" w:rsidRDefault="00343A18" w:rsidP="0058001A">
            <w:pPr>
              <w:snapToGrid w:val="0"/>
              <w:spacing w:before="0"/>
              <w:rPr>
                <w:rFonts w:eastAsia="TimesNewRomanPSMT" w:cs="Arial"/>
                <w:b/>
                <w:bCs/>
                <w:sz w:val="24"/>
                <w:szCs w:val="24"/>
              </w:rPr>
            </w:pPr>
          </w:p>
        </w:tc>
      </w:tr>
      <w:tr w:rsidR="00343A18" w:rsidRPr="0058001A" w:rsidTr="00BC01DC">
        <w:tc>
          <w:tcPr>
            <w:tcW w:w="465"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rPr>
            </w:pPr>
          </w:p>
          <w:p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001A" w:rsidRDefault="00343A18" w:rsidP="0058001A">
            <w:pPr>
              <w:snapToGrid w:val="0"/>
              <w:spacing w:before="0"/>
              <w:rPr>
                <w:rFonts w:eastAsia="TimesNewRomanPSMT" w:cs="Arial"/>
                <w:b/>
                <w:bCs/>
                <w:sz w:val="24"/>
                <w:szCs w:val="24"/>
              </w:rPr>
            </w:pPr>
          </w:p>
        </w:tc>
      </w:tr>
      <w:tr w:rsidR="00343A18" w:rsidRPr="0058001A" w:rsidTr="00BC01DC">
        <w:tc>
          <w:tcPr>
            <w:tcW w:w="465"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lang w:val="ru-RU"/>
              </w:rPr>
            </w:pPr>
          </w:p>
          <w:p w:rsidR="00343A18" w:rsidRPr="0058001A" w:rsidRDefault="00343A18" w:rsidP="0058001A">
            <w:pPr>
              <w:spacing w:before="0"/>
              <w:rPr>
                <w:rFonts w:eastAsia="TimesNewRomanPSMT" w:cs="Arial"/>
                <w:b/>
                <w:bCs/>
                <w:sz w:val="24"/>
                <w:szCs w:val="24"/>
                <w:lang w:val="ru-RU"/>
              </w:rPr>
            </w:pPr>
            <w:r w:rsidRPr="0058001A">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001A" w:rsidRDefault="00343A18" w:rsidP="0058001A">
            <w:pPr>
              <w:snapToGrid w:val="0"/>
              <w:spacing w:before="0"/>
              <w:rPr>
                <w:rFonts w:eastAsia="TimesNewRomanPSMT" w:cs="Arial"/>
                <w:b/>
                <w:bCs/>
                <w:sz w:val="24"/>
                <w:szCs w:val="24"/>
                <w:lang w:val="ru-RU"/>
              </w:rPr>
            </w:pPr>
          </w:p>
        </w:tc>
      </w:tr>
      <w:tr w:rsidR="00343A18" w:rsidRPr="0058001A" w:rsidTr="00BC01DC">
        <w:tc>
          <w:tcPr>
            <w:tcW w:w="465"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lang w:val="ru-RU"/>
              </w:rPr>
            </w:pPr>
          </w:p>
          <w:p w:rsidR="00343A18" w:rsidRPr="0058001A" w:rsidRDefault="00343A18" w:rsidP="0058001A">
            <w:pPr>
              <w:spacing w:before="0"/>
              <w:rPr>
                <w:rFonts w:eastAsia="TimesNewRomanPSMT" w:cs="Arial"/>
                <w:b/>
                <w:bCs/>
                <w:sz w:val="24"/>
                <w:szCs w:val="24"/>
                <w:lang w:val="ru-RU"/>
              </w:rPr>
            </w:pPr>
            <w:r w:rsidRPr="0058001A">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001A" w:rsidRDefault="00343A18" w:rsidP="0058001A">
            <w:pPr>
              <w:snapToGrid w:val="0"/>
              <w:spacing w:before="0"/>
              <w:rPr>
                <w:rFonts w:eastAsia="TimesNewRomanPSMT" w:cs="Arial"/>
                <w:b/>
                <w:bCs/>
                <w:sz w:val="24"/>
                <w:szCs w:val="24"/>
                <w:lang w:val="ru-RU"/>
              </w:rPr>
            </w:pPr>
          </w:p>
        </w:tc>
      </w:tr>
    </w:tbl>
    <w:p w:rsidR="00343A18" w:rsidRPr="0058001A" w:rsidRDefault="00343A18" w:rsidP="0058001A">
      <w:pPr>
        <w:spacing w:before="0"/>
        <w:rPr>
          <w:rFonts w:cs="Arial"/>
          <w:b/>
          <w:bCs/>
          <w:i/>
          <w:iCs/>
          <w:sz w:val="24"/>
          <w:szCs w:val="24"/>
          <w:u w:val="single"/>
          <w:lang w:val="ru-RU"/>
        </w:rPr>
      </w:pPr>
    </w:p>
    <w:p w:rsidR="00343A18" w:rsidRPr="0058001A" w:rsidRDefault="00343A18" w:rsidP="0058001A">
      <w:pPr>
        <w:spacing w:before="0"/>
        <w:rPr>
          <w:rFonts w:cs="Arial"/>
          <w:b/>
          <w:bCs/>
          <w:i/>
          <w:iCs/>
          <w:sz w:val="24"/>
          <w:szCs w:val="24"/>
          <w:u w:val="single"/>
          <w:lang w:val="ru-RU"/>
        </w:rPr>
      </w:pPr>
    </w:p>
    <w:p w:rsidR="00343A18" w:rsidRPr="0058001A" w:rsidRDefault="00343A18" w:rsidP="0058001A">
      <w:pPr>
        <w:spacing w:before="0"/>
        <w:rPr>
          <w:rFonts w:cs="Arial"/>
          <w:i/>
          <w:iCs/>
          <w:sz w:val="24"/>
          <w:szCs w:val="24"/>
          <w:lang w:val="ru-RU"/>
        </w:rPr>
      </w:pPr>
      <w:r w:rsidRPr="0058001A">
        <w:rPr>
          <w:rFonts w:cs="Arial"/>
          <w:b/>
          <w:bCs/>
          <w:i/>
          <w:iCs/>
          <w:sz w:val="24"/>
          <w:szCs w:val="24"/>
          <w:u w:val="single"/>
          <w:lang w:val="ru-RU"/>
        </w:rPr>
        <w:t>Напомена:</w:t>
      </w:r>
    </w:p>
    <w:p w:rsidR="00343A18" w:rsidRPr="0058001A" w:rsidRDefault="00343A18" w:rsidP="0058001A">
      <w:pPr>
        <w:spacing w:before="0"/>
        <w:rPr>
          <w:rFonts w:eastAsia="TimesNewRomanPSMT" w:cs="Arial"/>
          <w:b/>
          <w:bCs/>
          <w:sz w:val="24"/>
          <w:szCs w:val="24"/>
          <w:lang w:val="ru-RU"/>
        </w:rPr>
      </w:pPr>
      <w:r w:rsidRPr="0058001A">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58001A" w:rsidRDefault="00343A18" w:rsidP="0058001A">
      <w:pPr>
        <w:spacing w:before="0"/>
        <w:rPr>
          <w:rFonts w:eastAsia="TimesNewRomanPSMT" w:cs="Arial"/>
          <w:b/>
          <w:bCs/>
          <w:sz w:val="24"/>
          <w:szCs w:val="24"/>
          <w:lang w:val="ru-RU"/>
        </w:rPr>
      </w:pPr>
    </w:p>
    <w:p w:rsidR="009766EE" w:rsidRPr="0058001A" w:rsidRDefault="009766EE" w:rsidP="0058001A">
      <w:pPr>
        <w:spacing w:before="0"/>
        <w:rPr>
          <w:rFonts w:eastAsia="TimesNewRomanPSMT" w:cs="Arial"/>
          <w:b/>
          <w:bCs/>
          <w:sz w:val="24"/>
          <w:szCs w:val="24"/>
          <w:lang w:val="ru-RU"/>
        </w:rPr>
      </w:pPr>
    </w:p>
    <w:p w:rsidR="009766EE" w:rsidRPr="0058001A" w:rsidRDefault="009766EE" w:rsidP="0058001A">
      <w:pPr>
        <w:spacing w:before="0"/>
        <w:rPr>
          <w:rFonts w:eastAsia="TimesNewRomanPSMT" w:cs="Arial"/>
          <w:b/>
          <w:bCs/>
          <w:sz w:val="24"/>
          <w:szCs w:val="24"/>
          <w:lang w:val="ru-RU"/>
        </w:rPr>
      </w:pPr>
    </w:p>
    <w:p w:rsidR="009766EE" w:rsidRDefault="009766EE" w:rsidP="0058001A">
      <w:pPr>
        <w:spacing w:before="0"/>
        <w:rPr>
          <w:rFonts w:eastAsia="TimesNewRomanPSMT" w:cs="Arial"/>
          <w:b/>
          <w:bCs/>
          <w:sz w:val="24"/>
          <w:szCs w:val="24"/>
          <w:lang w:val="ru-RU"/>
        </w:rPr>
      </w:pPr>
    </w:p>
    <w:p w:rsidR="003D7CA5" w:rsidRDefault="003D7CA5" w:rsidP="0058001A">
      <w:pPr>
        <w:spacing w:before="0"/>
        <w:rPr>
          <w:rFonts w:eastAsia="TimesNewRomanPSMT" w:cs="Arial"/>
          <w:b/>
          <w:bCs/>
          <w:sz w:val="24"/>
          <w:szCs w:val="24"/>
          <w:lang w:val="ru-RU"/>
        </w:rPr>
      </w:pPr>
    </w:p>
    <w:p w:rsidR="00343A18" w:rsidRPr="0058001A" w:rsidRDefault="00343A18" w:rsidP="0058001A">
      <w:pPr>
        <w:spacing w:before="0"/>
        <w:rPr>
          <w:rFonts w:eastAsia="TimesNewRomanPSMT" w:cs="Arial"/>
          <w:b/>
          <w:bCs/>
          <w:i/>
          <w:sz w:val="24"/>
          <w:szCs w:val="24"/>
          <w:lang w:val="ru-RU"/>
        </w:rPr>
      </w:pPr>
      <w:r w:rsidRPr="0058001A">
        <w:rPr>
          <w:rFonts w:eastAsia="TimesNewRomanPSMT" w:cs="Arial"/>
          <w:b/>
          <w:bCs/>
          <w:i/>
          <w:sz w:val="24"/>
          <w:szCs w:val="24"/>
          <w:lang w:val="sr-Cyrl-CS"/>
        </w:rPr>
        <w:lastRenderedPageBreak/>
        <w:t xml:space="preserve">4) </w:t>
      </w:r>
      <w:r w:rsidRPr="0058001A">
        <w:rPr>
          <w:rFonts w:eastAsia="TimesNewRomanPSMT" w:cs="Arial"/>
          <w:b/>
          <w:bCs/>
          <w:i/>
          <w:sz w:val="24"/>
          <w:szCs w:val="24"/>
          <w:lang w:val="ru-RU"/>
        </w:rPr>
        <w:t>ПОДАЦИ ЧЛАНУ ГРУПЕ ПОНУЂАЧА</w:t>
      </w:r>
    </w:p>
    <w:p w:rsidR="00343A18" w:rsidRPr="0058001A" w:rsidRDefault="00343A18" w:rsidP="0058001A">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58001A" w:rsidTr="00BC01DC">
        <w:tc>
          <w:tcPr>
            <w:tcW w:w="465"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cs="Arial"/>
                <w:sz w:val="24"/>
                <w:szCs w:val="24"/>
              </w:rPr>
            </w:pPr>
          </w:p>
          <w:p w:rsidR="00343A18" w:rsidRPr="0058001A" w:rsidRDefault="00343A18" w:rsidP="0058001A">
            <w:pPr>
              <w:spacing w:before="0"/>
              <w:rPr>
                <w:rFonts w:eastAsia="TimesNewRomanPSMT" w:cs="Arial"/>
                <w:bCs/>
                <w:i/>
                <w:sz w:val="24"/>
                <w:szCs w:val="24"/>
                <w:lang w:val="ru-RU"/>
              </w:rPr>
            </w:pPr>
            <w:r w:rsidRPr="0058001A">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lang w:val="ru-RU"/>
              </w:rPr>
            </w:pPr>
          </w:p>
          <w:p w:rsidR="00343A18" w:rsidRPr="0058001A" w:rsidRDefault="00343A18" w:rsidP="0058001A">
            <w:pPr>
              <w:spacing w:before="0"/>
              <w:rPr>
                <w:rFonts w:eastAsia="TimesNewRomanPSMT" w:cs="Arial"/>
                <w:b/>
                <w:bCs/>
                <w:sz w:val="24"/>
                <w:szCs w:val="24"/>
                <w:lang w:val="ru-RU"/>
              </w:rPr>
            </w:pPr>
            <w:r w:rsidRPr="0058001A">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001A" w:rsidRDefault="00343A18" w:rsidP="0058001A">
            <w:pPr>
              <w:snapToGrid w:val="0"/>
              <w:spacing w:before="0"/>
              <w:rPr>
                <w:rFonts w:eastAsia="TimesNewRomanPSMT" w:cs="Arial"/>
                <w:b/>
                <w:bCs/>
                <w:sz w:val="24"/>
                <w:szCs w:val="24"/>
                <w:lang w:val="ru-RU"/>
              </w:rPr>
            </w:pPr>
          </w:p>
        </w:tc>
      </w:tr>
      <w:tr w:rsidR="00343A18" w:rsidRPr="0058001A" w:rsidTr="00BC01DC">
        <w:tc>
          <w:tcPr>
            <w:tcW w:w="465"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lang w:val="ru-RU"/>
              </w:rPr>
            </w:pPr>
          </w:p>
          <w:p w:rsidR="00343A18" w:rsidRPr="0058001A" w:rsidRDefault="00343A18" w:rsidP="0058001A">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lang w:val="ru-RU"/>
              </w:rPr>
            </w:pPr>
          </w:p>
          <w:p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001A" w:rsidRDefault="00343A18" w:rsidP="0058001A">
            <w:pPr>
              <w:snapToGrid w:val="0"/>
              <w:spacing w:before="0"/>
              <w:rPr>
                <w:rFonts w:eastAsia="TimesNewRomanPSMT" w:cs="Arial"/>
                <w:b/>
                <w:bCs/>
                <w:sz w:val="24"/>
                <w:szCs w:val="24"/>
              </w:rPr>
            </w:pPr>
          </w:p>
        </w:tc>
      </w:tr>
      <w:tr w:rsidR="000B2EE9" w:rsidRPr="0058001A" w:rsidTr="00BC01DC">
        <w:tc>
          <w:tcPr>
            <w:tcW w:w="465" w:type="dxa"/>
            <w:tcBorders>
              <w:top w:val="single" w:sz="4" w:space="0" w:color="000000"/>
              <w:left w:val="single" w:sz="4" w:space="0" w:color="000000"/>
              <w:bottom w:val="single" w:sz="4" w:space="0" w:color="000000"/>
            </w:tcBorders>
            <w:shd w:val="clear" w:color="auto" w:fill="auto"/>
          </w:tcPr>
          <w:p w:rsidR="000B2EE9" w:rsidRPr="0058001A" w:rsidRDefault="000B2EE9" w:rsidP="0058001A">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58001A" w:rsidRDefault="000B2EE9" w:rsidP="0058001A">
            <w:pPr>
              <w:snapToGrid w:val="0"/>
              <w:spacing w:before="0"/>
              <w:rPr>
                <w:rFonts w:cs="Arial"/>
                <w:i/>
                <w:iCs/>
                <w:sz w:val="24"/>
                <w:szCs w:val="24"/>
                <w:lang w:val="sr-Cyrl-RS"/>
              </w:rPr>
            </w:pPr>
            <w:r w:rsidRPr="0058001A">
              <w:rPr>
                <w:rFonts w:cs="Arial"/>
                <w:i/>
                <w:iCs/>
                <w:sz w:val="24"/>
                <w:szCs w:val="24"/>
                <w:lang w:val="sr-Cyrl-RS"/>
              </w:rPr>
              <w:t>Врста правног лица:</w:t>
            </w:r>
          </w:p>
          <w:p w:rsidR="000B2EE9" w:rsidRPr="0058001A" w:rsidRDefault="000B2EE9" w:rsidP="0058001A">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58001A" w:rsidRDefault="000B2EE9" w:rsidP="0058001A">
            <w:pPr>
              <w:snapToGrid w:val="0"/>
              <w:spacing w:before="0"/>
              <w:rPr>
                <w:rFonts w:eastAsia="TimesNewRomanPSMT" w:cs="Arial"/>
                <w:b/>
                <w:bCs/>
                <w:sz w:val="24"/>
                <w:szCs w:val="24"/>
              </w:rPr>
            </w:pPr>
          </w:p>
        </w:tc>
      </w:tr>
      <w:tr w:rsidR="00343A18" w:rsidRPr="0058001A" w:rsidTr="00BC01DC">
        <w:tc>
          <w:tcPr>
            <w:tcW w:w="465"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rPr>
            </w:pPr>
          </w:p>
          <w:p w:rsidR="00343A18" w:rsidRPr="0058001A" w:rsidRDefault="00343A18" w:rsidP="005800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rPr>
            </w:pPr>
          </w:p>
          <w:p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001A" w:rsidRDefault="00343A18" w:rsidP="0058001A">
            <w:pPr>
              <w:snapToGrid w:val="0"/>
              <w:spacing w:before="0"/>
              <w:rPr>
                <w:rFonts w:eastAsia="TimesNewRomanPSMT" w:cs="Arial"/>
                <w:b/>
                <w:bCs/>
                <w:sz w:val="24"/>
                <w:szCs w:val="24"/>
              </w:rPr>
            </w:pPr>
          </w:p>
        </w:tc>
      </w:tr>
      <w:tr w:rsidR="00343A18" w:rsidRPr="0058001A" w:rsidTr="00BC01DC">
        <w:tc>
          <w:tcPr>
            <w:tcW w:w="465"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rPr>
            </w:pPr>
          </w:p>
          <w:p w:rsidR="00343A18" w:rsidRPr="0058001A" w:rsidRDefault="00343A18" w:rsidP="005800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rPr>
            </w:pPr>
          </w:p>
          <w:p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001A" w:rsidRDefault="00343A18" w:rsidP="0058001A">
            <w:pPr>
              <w:snapToGrid w:val="0"/>
              <w:spacing w:before="0"/>
              <w:rPr>
                <w:rFonts w:eastAsia="TimesNewRomanPSMT" w:cs="Arial"/>
                <w:b/>
                <w:bCs/>
                <w:sz w:val="24"/>
                <w:szCs w:val="24"/>
              </w:rPr>
            </w:pPr>
          </w:p>
        </w:tc>
      </w:tr>
      <w:tr w:rsidR="00343A18" w:rsidRPr="0058001A" w:rsidTr="00BC01DC">
        <w:tc>
          <w:tcPr>
            <w:tcW w:w="465"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rPr>
            </w:pPr>
          </w:p>
          <w:p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001A" w:rsidRDefault="00343A18" w:rsidP="0058001A">
            <w:pPr>
              <w:snapToGrid w:val="0"/>
              <w:spacing w:before="0"/>
              <w:rPr>
                <w:rFonts w:eastAsia="TimesNewRomanPSMT" w:cs="Arial"/>
                <w:b/>
                <w:bCs/>
                <w:sz w:val="24"/>
                <w:szCs w:val="24"/>
              </w:rPr>
            </w:pPr>
          </w:p>
        </w:tc>
      </w:tr>
      <w:tr w:rsidR="00343A18" w:rsidRPr="0058001A" w:rsidTr="00BC01DC">
        <w:tc>
          <w:tcPr>
            <w:tcW w:w="465"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rPr>
            </w:pPr>
          </w:p>
          <w:p w:rsidR="00343A18" w:rsidRPr="0058001A" w:rsidRDefault="00343A18" w:rsidP="0058001A">
            <w:pPr>
              <w:spacing w:before="0"/>
              <w:rPr>
                <w:rFonts w:eastAsia="TimesNewRomanPSMT" w:cs="Arial"/>
                <w:bCs/>
                <w:i/>
                <w:sz w:val="24"/>
                <w:szCs w:val="24"/>
                <w:lang w:val="ru-RU"/>
              </w:rPr>
            </w:pPr>
            <w:r w:rsidRPr="0058001A">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lang w:val="ru-RU"/>
              </w:rPr>
            </w:pPr>
          </w:p>
          <w:p w:rsidR="00343A18" w:rsidRPr="0058001A" w:rsidRDefault="00343A18" w:rsidP="0058001A">
            <w:pPr>
              <w:spacing w:before="0"/>
              <w:rPr>
                <w:rFonts w:eastAsia="TimesNewRomanPSMT" w:cs="Arial"/>
                <w:b/>
                <w:bCs/>
                <w:sz w:val="24"/>
                <w:szCs w:val="24"/>
                <w:lang w:val="ru-RU"/>
              </w:rPr>
            </w:pPr>
            <w:r w:rsidRPr="0058001A">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001A" w:rsidRDefault="00343A18" w:rsidP="0058001A">
            <w:pPr>
              <w:snapToGrid w:val="0"/>
              <w:spacing w:before="0"/>
              <w:rPr>
                <w:rFonts w:eastAsia="TimesNewRomanPSMT" w:cs="Arial"/>
                <w:b/>
                <w:bCs/>
                <w:sz w:val="24"/>
                <w:szCs w:val="24"/>
                <w:lang w:val="ru-RU"/>
              </w:rPr>
            </w:pPr>
          </w:p>
        </w:tc>
      </w:tr>
      <w:tr w:rsidR="00343A18" w:rsidRPr="0058001A" w:rsidTr="00BC01DC">
        <w:tc>
          <w:tcPr>
            <w:tcW w:w="465"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lang w:val="ru-RU"/>
              </w:rPr>
            </w:pPr>
          </w:p>
          <w:p w:rsidR="00343A18" w:rsidRPr="0058001A" w:rsidRDefault="00343A18" w:rsidP="0058001A">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lang w:val="ru-RU"/>
              </w:rPr>
            </w:pPr>
          </w:p>
          <w:p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001A" w:rsidRDefault="00343A18" w:rsidP="0058001A">
            <w:pPr>
              <w:snapToGrid w:val="0"/>
              <w:spacing w:before="0"/>
              <w:rPr>
                <w:rFonts w:eastAsia="TimesNewRomanPSMT" w:cs="Arial"/>
                <w:b/>
                <w:bCs/>
                <w:sz w:val="24"/>
                <w:szCs w:val="24"/>
              </w:rPr>
            </w:pPr>
          </w:p>
        </w:tc>
      </w:tr>
      <w:tr w:rsidR="00343A18" w:rsidRPr="0058001A" w:rsidTr="00BC01DC">
        <w:tc>
          <w:tcPr>
            <w:tcW w:w="465"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rPr>
            </w:pPr>
          </w:p>
          <w:p w:rsidR="00343A18" w:rsidRPr="0058001A" w:rsidRDefault="00343A18" w:rsidP="005800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rPr>
            </w:pPr>
          </w:p>
          <w:p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001A" w:rsidRDefault="00343A18" w:rsidP="0058001A">
            <w:pPr>
              <w:snapToGrid w:val="0"/>
              <w:spacing w:before="0"/>
              <w:rPr>
                <w:rFonts w:eastAsia="TimesNewRomanPSMT" w:cs="Arial"/>
                <w:b/>
                <w:bCs/>
                <w:sz w:val="24"/>
                <w:szCs w:val="24"/>
              </w:rPr>
            </w:pPr>
          </w:p>
        </w:tc>
      </w:tr>
      <w:tr w:rsidR="00343A18" w:rsidRPr="0058001A" w:rsidTr="00BC01DC">
        <w:tc>
          <w:tcPr>
            <w:tcW w:w="465"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rPr>
            </w:pPr>
          </w:p>
          <w:p w:rsidR="00343A18" w:rsidRPr="0058001A" w:rsidRDefault="00343A18" w:rsidP="005800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rPr>
            </w:pPr>
          </w:p>
          <w:p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001A" w:rsidRDefault="00343A18" w:rsidP="0058001A">
            <w:pPr>
              <w:snapToGrid w:val="0"/>
              <w:spacing w:before="0"/>
              <w:rPr>
                <w:rFonts w:eastAsia="TimesNewRomanPSMT" w:cs="Arial"/>
                <w:b/>
                <w:bCs/>
                <w:sz w:val="24"/>
                <w:szCs w:val="24"/>
              </w:rPr>
            </w:pPr>
          </w:p>
        </w:tc>
      </w:tr>
      <w:tr w:rsidR="00343A18" w:rsidRPr="0058001A" w:rsidTr="00BC01DC">
        <w:tc>
          <w:tcPr>
            <w:tcW w:w="465"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rPr>
            </w:pPr>
          </w:p>
          <w:p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001A" w:rsidRDefault="00343A18" w:rsidP="0058001A">
            <w:pPr>
              <w:snapToGrid w:val="0"/>
              <w:spacing w:before="0"/>
              <w:rPr>
                <w:rFonts w:eastAsia="TimesNewRomanPSMT" w:cs="Arial"/>
                <w:b/>
                <w:bCs/>
                <w:sz w:val="24"/>
                <w:szCs w:val="24"/>
              </w:rPr>
            </w:pPr>
          </w:p>
        </w:tc>
      </w:tr>
      <w:tr w:rsidR="00343A18" w:rsidRPr="0058001A" w:rsidTr="00BC01DC">
        <w:tc>
          <w:tcPr>
            <w:tcW w:w="465"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rPr>
            </w:pPr>
          </w:p>
          <w:p w:rsidR="00343A18" w:rsidRPr="0058001A" w:rsidRDefault="00343A18" w:rsidP="0058001A">
            <w:pPr>
              <w:spacing w:before="0"/>
              <w:rPr>
                <w:rFonts w:eastAsia="TimesNewRomanPSMT" w:cs="Arial"/>
                <w:bCs/>
                <w:i/>
                <w:sz w:val="24"/>
                <w:szCs w:val="24"/>
                <w:lang w:val="ru-RU"/>
              </w:rPr>
            </w:pPr>
            <w:r w:rsidRPr="0058001A">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lang w:val="ru-RU"/>
              </w:rPr>
            </w:pPr>
          </w:p>
          <w:p w:rsidR="00343A18" w:rsidRPr="0058001A" w:rsidRDefault="00343A18" w:rsidP="0058001A">
            <w:pPr>
              <w:spacing w:before="0"/>
              <w:rPr>
                <w:rFonts w:eastAsia="TimesNewRomanPSMT" w:cs="Arial"/>
                <w:b/>
                <w:bCs/>
                <w:sz w:val="24"/>
                <w:szCs w:val="24"/>
                <w:lang w:val="ru-RU"/>
              </w:rPr>
            </w:pPr>
            <w:r w:rsidRPr="0058001A">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001A" w:rsidRDefault="00343A18" w:rsidP="0058001A">
            <w:pPr>
              <w:snapToGrid w:val="0"/>
              <w:spacing w:before="0"/>
              <w:rPr>
                <w:rFonts w:eastAsia="TimesNewRomanPSMT" w:cs="Arial"/>
                <w:b/>
                <w:bCs/>
                <w:sz w:val="24"/>
                <w:szCs w:val="24"/>
                <w:lang w:val="ru-RU"/>
              </w:rPr>
            </w:pPr>
          </w:p>
        </w:tc>
      </w:tr>
      <w:tr w:rsidR="00343A18" w:rsidRPr="0058001A" w:rsidTr="00BC01DC">
        <w:tc>
          <w:tcPr>
            <w:tcW w:w="465"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lang w:val="ru-RU"/>
              </w:rPr>
            </w:pPr>
          </w:p>
          <w:p w:rsidR="00343A18" w:rsidRPr="0058001A" w:rsidRDefault="00343A18" w:rsidP="0058001A">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lang w:val="ru-RU"/>
              </w:rPr>
            </w:pPr>
          </w:p>
          <w:p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001A" w:rsidRDefault="00343A18" w:rsidP="0058001A">
            <w:pPr>
              <w:snapToGrid w:val="0"/>
              <w:spacing w:before="0"/>
              <w:rPr>
                <w:rFonts w:eastAsia="TimesNewRomanPSMT" w:cs="Arial"/>
                <w:b/>
                <w:bCs/>
                <w:sz w:val="24"/>
                <w:szCs w:val="24"/>
              </w:rPr>
            </w:pPr>
          </w:p>
        </w:tc>
      </w:tr>
      <w:tr w:rsidR="00343A18" w:rsidRPr="0058001A" w:rsidTr="00BC01DC">
        <w:tc>
          <w:tcPr>
            <w:tcW w:w="465"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rPr>
            </w:pPr>
          </w:p>
          <w:p w:rsidR="00343A18" w:rsidRPr="0058001A" w:rsidRDefault="00343A18" w:rsidP="005800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rPr>
            </w:pPr>
          </w:p>
          <w:p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001A" w:rsidRDefault="00343A18" w:rsidP="0058001A">
            <w:pPr>
              <w:snapToGrid w:val="0"/>
              <w:spacing w:before="0"/>
              <w:rPr>
                <w:rFonts w:eastAsia="TimesNewRomanPSMT" w:cs="Arial"/>
                <w:b/>
                <w:bCs/>
                <w:sz w:val="24"/>
                <w:szCs w:val="24"/>
              </w:rPr>
            </w:pPr>
          </w:p>
        </w:tc>
      </w:tr>
      <w:tr w:rsidR="00343A18" w:rsidRPr="0058001A" w:rsidTr="00BC01DC">
        <w:tc>
          <w:tcPr>
            <w:tcW w:w="465"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rPr>
            </w:pPr>
          </w:p>
          <w:p w:rsidR="00343A18" w:rsidRPr="0058001A" w:rsidRDefault="00343A18" w:rsidP="0058001A">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rPr>
            </w:pPr>
          </w:p>
          <w:p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001A" w:rsidRDefault="00343A18" w:rsidP="0058001A">
            <w:pPr>
              <w:snapToGrid w:val="0"/>
              <w:spacing w:before="0"/>
              <w:rPr>
                <w:rFonts w:eastAsia="TimesNewRomanPSMT" w:cs="Arial"/>
                <w:b/>
                <w:bCs/>
                <w:sz w:val="24"/>
                <w:szCs w:val="24"/>
              </w:rPr>
            </w:pPr>
          </w:p>
        </w:tc>
      </w:tr>
      <w:tr w:rsidR="00343A18" w:rsidRPr="0058001A" w:rsidTr="00BC01DC">
        <w:tc>
          <w:tcPr>
            <w:tcW w:w="465"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8001A" w:rsidRDefault="00343A18" w:rsidP="0058001A">
            <w:pPr>
              <w:snapToGrid w:val="0"/>
              <w:spacing w:before="0"/>
              <w:rPr>
                <w:rFonts w:eastAsia="TimesNewRomanPSMT" w:cs="Arial"/>
                <w:bCs/>
                <w:i/>
                <w:sz w:val="24"/>
                <w:szCs w:val="24"/>
              </w:rPr>
            </w:pPr>
          </w:p>
          <w:p w:rsidR="00343A18" w:rsidRPr="0058001A" w:rsidRDefault="00343A18" w:rsidP="0058001A">
            <w:pPr>
              <w:spacing w:before="0"/>
              <w:rPr>
                <w:rFonts w:eastAsia="TimesNewRomanPSMT" w:cs="Arial"/>
                <w:b/>
                <w:bCs/>
                <w:sz w:val="24"/>
                <w:szCs w:val="24"/>
              </w:rPr>
            </w:pPr>
            <w:r w:rsidRPr="0058001A">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8001A" w:rsidRDefault="00343A18" w:rsidP="0058001A">
            <w:pPr>
              <w:snapToGrid w:val="0"/>
              <w:spacing w:before="0"/>
              <w:rPr>
                <w:rFonts w:eastAsia="TimesNewRomanPSMT" w:cs="Arial"/>
                <w:b/>
                <w:bCs/>
                <w:sz w:val="24"/>
                <w:szCs w:val="24"/>
              </w:rPr>
            </w:pPr>
          </w:p>
        </w:tc>
      </w:tr>
    </w:tbl>
    <w:p w:rsidR="00343A18" w:rsidRPr="0058001A" w:rsidRDefault="00343A18" w:rsidP="0058001A">
      <w:pPr>
        <w:spacing w:before="0"/>
        <w:rPr>
          <w:rFonts w:cs="Arial"/>
          <w:b/>
          <w:bCs/>
          <w:i/>
          <w:iCs/>
          <w:sz w:val="24"/>
          <w:szCs w:val="24"/>
          <w:u w:val="single"/>
        </w:rPr>
      </w:pPr>
    </w:p>
    <w:p w:rsidR="00343A18" w:rsidRPr="0058001A" w:rsidRDefault="00343A18" w:rsidP="0058001A">
      <w:pPr>
        <w:spacing w:before="0"/>
        <w:rPr>
          <w:rFonts w:cs="Arial"/>
          <w:i/>
          <w:iCs/>
          <w:sz w:val="24"/>
          <w:szCs w:val="24"/>
          <w:lang w:val="ru-RU"/>
        </w:rPr>
      </w:pPr>
      <w:r w:rsidRPr="0058001A">
        <w:rPr>
          <w:rFonts w:cs="Arial"/>
          <w:b/>
          <w:bCs/>
          <w:i/>
          <w:iCs/>
          <w:sz w:val="24"/>
          <w:szCs w:val="24"/>
          <w:u w:val="single"/>
        </w:rPr>
        <w:t>Напомена:</w:t>
      </w:r>
    </w:p>
    <w:p w:rsidR="00343A18" w:rsidRPr="0058001A" w:rsidRDefault="00343A18" w:rsidP="0058001A">
      <w:pPr>
        <w:spacing w:before="0"/>
        <w:rPr>
          <w:rFonts w:cs="Arial"/>
          <w:i/>
          <w:iCs/>
          <w:sz w:val="24"/>
          <w:szCs w:val="24"/>
          <w:lang w:val="ru-RU"/>
        </w:rPr>
      </w:pPr>
      <w:r w:rsidRPr="0058001A">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58001A" w:rsidRDefault="00343A18" w:rsidP="0058001A">
      <w:pPr>
        <w:spacing w:before="0"/>
        <w:rPr>
          <w:rFonts w:cs="Arial"/>
          <w:i/>
          <w:iCs/>
          <w:sz w:val="24"/>
          <w:szCs w:val="24"/>
          <w:lang w:val="ru-RU"/>
        </w:rPr>
      </w:pPr>
    </w:p>
    <w:p w:rsidR="00343A18" w:rsidRPr="0058001A" w:rsidRDefault="00343A18" w:rsidP="0058001A">
      <w:pPr>
        <w:spacing w:before="0"/>
        <w:rPr>
          <w:rFonts w:cs="Arial"/>
          <w:i/>
          <w:iCs/>
          <w:sz w:val="24"/>
          <w:szCs w:val="24"/>
          <w:lang w:val="ru-RU"/>
        </w:rPr>
      </w:pPr>
    </w:p>
    <w:p w:rsidR="0042687E" w:rsidRPr="0058001A" w:rsidRDefault="0042687E" w:rsidP="0058001A">
      <w:pPr>
        <w:spacing w:before="0"/>
        <w:rPr>
          <w:rFonts w:cs="Arial"/>
          <w:i/>
          <w:iCs/>
          <w:sz w:val="24"/>
          <w:szCs w:val="24"/>
          <w:lang w:val="ru-RU"/>
        </w:rPr>
      </w:pPr>
    </w:p>
    <w:p w:rsidR="0042687E" w:rsidRDefault="0042687E" w:rsidP="0058001A">
      <w:pPr>
        <w:spacing w:before="0"/>
        <w:rPr>
          <w:rFonts w:cs="Arial"/>
          <w:i/>
          <w:iCs/>
          <w:sz w:val="24"/>
          <w:szCs w:val="24"/>
          <w:lang w:val="ru-RU"/>
        </w:rPr>
      </w:pPr>
    </w:p>
    <w:p w:rsidR="0083260D" w:rsidRDefault="0083260D" w:rsidP="0058001A">
      <w:pPr>
        <w:spacing w:before="0"/>
        <w:rPr>
          <w:rFonts w:cs="Arial"/>
          <w:i/>
          <w:iCs/>
          <w:sz w:val="24"/>
          <w:szCs w:val="24"/>
          <w:lang w:val="ru-RU"/>
        </w:rPr>
      </w:pPr>
    </w:p>
    <w:p w:rsidR="0083260D" w:rsidRDefault="0083260D" w:rsidP="0058001A">
      <w:pPr>
        <w:spacing w:before="0"/>
        <w:rPr>
          <w:rFonts w:cs="Arial"/>
          <w:i/>
          <w:iCs/>
          <w:sz w:val="24"/>
          <w:szCs w:val="24"/>
          <w:lang w:val="ru-RU"/>
        </w:rPr>
      </w:pPr>
    </w:p>
    <w:p w:rsidR="0083260D" w:rsidRDefault="0083260D" w:rsidP="0058001A">
      <w:pPr>
        <w:spacing w:before="0"/>
        <w:rPr>
          <w:rFonts w:cs="Arial"/>
          <w:i/>
          <w:iCs/>
          <w:sz w:val="24"/>
          <w:szCs w:val="24"/>
          <w:lang w:val="ru-RU"/>
        </w:rPr>
      </w:pPr>
    </w:p>
    <w:p w:rsidR="0083260D" w:rsidRDefault="0083260D" w:rsidP="0058001A">
      <w:pPr>
        <w:spacing w:before="0"/>
        <w:rPr>
          <w:rFonts w:cs="Arial"/>
          <w:i/>
          <w:iCs/>
          <w:sz w:val="24"/>
          <w:szCs w:val="24"/>
          <w:lang w:val="ru-RU"/>
        </w:rPr>
      </w:pPr>
    </w:p>
    <w:p w:rsidR="0083260D" w:rsidRPr="0058001A" w:rsidRDefault="0083260D" w:rsidP="0058001A">
      <w:pPr>
        <w:spacing w:before="0"/>
        <w:rPr>
          <w:rFonts w:cs="Arial"/>
          <w:i/>
          <w:iCs/>
          <w:sz w:val="24"/>
          <w:szCs w:val="24"/>
          <w:lang w:val="ru-RU"/>
        </w:rPr>
      </w:pPr>
    </w:p>
    <w:p w:rsidR="00F2311C" w:rsidRPr="0058001A" w:rsidRDefault="00F2311C" w:rsidP="0058001A">
      <w:pPr>
        <w:spacing w:before="0"/>
        <w:rPr>
          <w:rFonts w:cs="Arial"/>
          <w:i/>
          <w:iCs/>
          <w:sz w:val="24"/>
          <w:szCs w:val="24"/>
          <w:lang w:val="ru-RU"/>
        </w:rPr>
      </w:pPr>
    </w:p>
    <w:p w:rsidR="00F2311C" w:rsidRPr="0058001A" w:rsidRDefault="00F2311C" w:rsidP="0058001A">
      <w:pPr>
        <w:spacing w:before="0"/>
        <w:rPr>
          <w:rFonts w:cs="Arial"/>
          <w:i/>
          <w:iCs/>
          <w:sz w:val="24"/>
          <w:szCs w:val="24"/>
          <w:lang w:val="ru-RU"/>
        </w:rPr>
      </w:pPr>
    </w:p>
    <w:p w:rsidR="000E75A0" w:rsidRPr="0058001A" w:rsidRDefault="00BA2C2D" w:rsidP="0058001A">
      <w:pPr>
        <w:spacing w:before="0"/>
        <w:rPr>
          <w:rFonts w:eastAsia="TimesNewRomanPSMT" w:cs="Arial"/>
          <w:b/>
          <w:bCs/>
          <w:i/>
          <w:sz w:val="24"/>
          <w:szCs w:val="24"/>
          <w:lang w:val="sr-Cyrl-CS"/>
        </w:rPr>
      </w:pPr>
      <w:r w:rsidRPr="0058001A">
        <w:rPr>
          <w:rFonts w:eastAsia="TimesNewRomanPSMT" w:cs="Arial"/>
          <w:b/>
          <w:bCs/>
          <w:i/>
          <w:sz w:val="24"/>
          <w:szCs w:val="24"/>
          <w:lang w:val="sr-Cyrl-CS"/>
        </w:rPr>
        <w:lastRenderedPageBreak/>
        <w:t xml:space="preserve">5) </w:t>
      </w:r>
      <w:r w:rsidR="000E75A0" w:rsidRPr="0058001A">
        <w:rPr>
          <w:rFonts w:eastAsia="TimesNewRomanPSMT" w:cs="Arial"/>
          <w:b/>
          <w:bCs/>
          <w:i/>
          <w:sz w:val="24"/>
          <w:szCs w:val="24"/>
          <w:lang w:val="sr-Cyrl-CS"/>
        </w:rPr>
        <w:t>ЦЕНА И КОМЕРЦИЈАЛНИ УСЛОВИ ПОНУДЕ</w:t>
      </w:r>
    </w:p>
    <w:p w:rsidR="000E75A0" w:rsidRPr="0058001A" w:rsidRDefault="000E75A0" w:rsidP="0058001A">
      <w:pPr>
        <w:spacing w:before="0"/>
        <w:jc w:val="center"/>
        <w:rPr>
          <w:rFonts w:cs="Arial"/>
          <w:bCs/>
          <w:i/>
          <w:iCs/>
          <w:sz w:val="24"/>
          <w:szCs w:val="24"/>
          <w:lang w:val="sr-Cyrl-CS"/>
        </w:rPr>
      </w:pPr>
    </w:p>
    <w:p w:rsidR="000E75A0" w:rsidRPr="0058001A" w:rsidRDefault="000E75A0" w:rsidP="0058001A">
      <w:pPr>
        <w:spacing w:before="0"/>
        <w:jc w:val="center"/>
        <w:rPr>
          <w:rFonts w:cs="Arial"/>
          <w:b/>
          <w:bCs/>
          <w:i/>
          <w:iCs/>
          <w:sz w:val="24"/>
          <w:szCs w:val="24"/>
          <w:u w:val="single"/>
          <w:lang w:val="sr-Cyrl-CS"/>
        </w:rPr>
      </w:pPr>
      <w:r w:rsidRPr="0058001A">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04"/>
      </w:tblGrid>
      <w:tr w:rsidR="000E75A0" w:rsidRPr="0058001A" w:rsidTr="009F5493">
        <w:trPr>
          <w:trHeight w:val="485"/>
        </w:trPr>
        <w:tc>
          <w:tcPr>
            <w:tcW w:w="5215" w:type="dxa"/>
            <w:shd w:val="clear" w:color="auto" w:fill="C6D9F1" w:themeFill="text2" w:themeFillTint="33"/>
            <w:vAlign w:val="center"/>
          </w:tcPr>
          <w:p w:rsidR="000E75A0" w:rsidRPr="0058001A" w:rsidRDefault="000E75A0" w:rsidP="0058001A">
            <w:pPr>
              <w:spacing w:before="0"/>
              <w:jc w:val="center"/>
              <w:rPr>
                <w:rFonts w:cs="Arial"/>
                <w:b/>
                <w:bCs/>
                <w:i/>
                <w:iCs/>
                <w:sz w:val="24"/>
                <w:szCs w:val="24"/>
                <w:lang w:val="sr-Cyrl-CS"/>
              </w:rPr>
            </w:pPr>
            <w:r w:rsidRPr="0058001A">
              <w:rPr>
                <w:rFonts w:eastAsia="TimesNewRomanPSMT" w:cs="Arial"/>
                <w:b/>
                <w:bCs/>
                <w:sz w:val="24"/>
                <w:szCs w:val="24"/>
              </w:rPr>
              <w:t xml:space="preserve">ПРЕДМЕТ </w:t>
            </w:r>
            <w:r w:rsidRPr="0058001A">
              <w:rPr>
                <w:rFonts w:eastAsia="TimesNewRomanPSMT" w:cs="Arial"/>
                <w:b/>
                <w:bCs/>
                <w:sz w:val="24"/>
                <w:szCs w:val="24"/>
                <w:lang w:val="sr-Cyrl-CS"/>
              </w:rPr>
              <w:t xml:space="preserve">И БРОЈ </w:t>
            </w:r>
            <w:r w:rsidRPr="0058001A">
              <w:rPr>
                <w:rFonts w:eastAsia="TimesNewRomanPSMT" w:cs="Arial"/>
                <w:b/>
                <w:bCs/>
                <w:sz w:val="24"/>
                <w:szCs w:val="24"/>
              </w:rPr>
              <w:t>НАБАВКЕ</w:t>
            </w:r>
          </w:p>
        </w:tc>
        <w:tc>
          <w:tcPr>
            <w:tcW w:w="3804" w:type="dxa"/>
            <w:shd w:val="clear" w:color="auto" w:fill="C6D9F1" w:themeFill="text2" w:themeFillTint="33"/>
            <w:vAlign w:val="center"/>
          </w:tcPr>
          <w:p w:rsidR="000E75A0" w:rsidRPr="0058001A" w:rsidRDefault="000E75A0" w:rsidP="003D7CA5">
            <w:pPr>
              <w:spacing w:before="0"/>
              <w:jc w:val="center"/>
              <w:rPr>
                <w:rFonts w:cs="Arial"/>
                <w:b/>
                <w:bCs/>
                <w:i/>
                <w:iCs/>
                <w:sz w:val="24"/>
                <w:szCs w:val="24"/>
                <w:lang w:val="sr-Cyrl-CS"/>
              </w:rPr>
            </w:pPr>
            <w:r w:rsidRPr="0058001A">
              <w:rPr>
                <w:rFonts w:cs="Arial"/>
                <w:b/>
                <w:bCs/>
                <w:i/>
                <w:iCs/>
                <w:sz w:val="24"/>
                <w:szCs w:val="24"/>
                <w:lang w:val="sr-Cyrl-CS"/>
              </w:rPr>
              <w:t xml:space="preserve">УКУПНА ЦЕНА </w:t>
            </w:r>
            <w:r w:rsidR="003D7CA5">
              <w:rPr>
                <w:rFonts w:eastAsia="Arial Unicode MS" w:cs="Arial"/>
                <w:b/>
                <w:bCs/>
                <w:i/>
                <w:iCs/>
                <w:kern w:val="1"/>
                <w:sz w:val="24"/>
                <w:szCs w:val="24"/>
                <w:lang w:val="sr-Cyrl-CS" w:eastAsia="ar-SA"/>
              </w:rPr>
              <w:t>дин</w:t>
            </w:r>
            <w:r w:rsidRPr="0058001A">
              <w:rPr>
                <w:rFonts w:cs="Arial"/>
                <w:b/>
                <w:bCs/>
                <w:i/>
                <w:iCs/>
                <w:color w:val="00B0F0"/>
                <w:sz w:val="24"/>
                <w:szCs w:val="24"/>
                <w:lang w:val="sr-Cyrl-CS"/>
              </w:rPr>
              <w:t xml:space="preserve"> </w:t>
            </w:r>
            <w:r w:rsidRPr="0058001A">
              <w:rPr>
                <w:rFonts w:cs="Arial"/>
                <w:b/>
                <w:bCs/>
                <w:i/>
                <w:iCs/>
                <w:sz w:val="24"/>
                <w:szCs w:val="24"/>
                <w:lang w:val="sr-Cyrl-CS"/>
              </w:rPr>
              <w:t>без ПДВ-а</w:t>
            </w:r>
          </w:p>
        </w:tc>
      </w:tr>
      <w:tr w:rsidR="000E75A0" w:rsidRPr="0058001A" w:rsidTr="009F5493">
        <w:trPr>
          <w:trHeight w:val="440"/>
        </w:trPr>
        <w:tc>
          <w:tcPr>
            <w:tcW w:w="5215" w:type="dxa"/>
            <w:vAlign w:val="center"/>
          </w:tcPr>
          <w:p w:rsidR="00162F98" w:rsidRPr="0058001A" w:rsidRDefault="00611E1E" w:rsidP="00611E1E">
            <w:pPr>
              <w:spacing w:before="0"/>
              <w:ind w:left="-23"/>
              <w:jc w:val="center"/>
              <w:rPr>
                <w:rFonts w:cs="Arial"/>
                <w:sz w:val="24"/>
                <w:szCs w:val="24"/>
                <w:lang w:val="sr-Cyrl-CS"/>
              </w:rPr>
            </w:pPr>
            <w:r w:rsidRPr="00791D2F">
              <w:rPr>
                <w:rFonts w:cs="Arial"/>
                <w:sz w:val="24"/>
                <w:szCs w:val="24"/>
                <w:lang w:val="ru-RU"/>
              </w:rPr>
              <w:t>Набавка и уградња регулационе склопке за монофазни блок трансформатор 110/6 КВ</w:t>
            </w:r>
            <w:r w:rsidRPr="0058001A">
              <w:rPr>
                <w:rFonts w:cs="Arial"/>
                <w:sz w:val="24"/>
                <w:szCs w:val="24"/>
                <w:lang w:val="sr-Cyrl-CS"/>
              </w:rPr>
              <w:t xml:space="preserve"> </w:t>
            </w:r>
            <w:r>
              <w:rPr>
                <w:rFonts w:cs="Arial"/>
                <w:sz w:val="24"/>
                <w:szCs w:val="24"/>
                <w:lang w:val="sr-Cyrl-CS"/>
              </w:rPr>
              <w:t>ЈН/2000/0355</w:t>
            </w:r>
            <w:r w:rsidR="009F5493" w:rsidRPr="0058001A">
              <w:rPr>
                <w:rFonts w:cs="Arial"/>
                <w:sz w:val="24"/>
                <w:szCs w:val="24"/>
                <w:lang w:val="sr-Cyrl-CS"/>
              </w:rPr>
              <w:t>/2015</w:t>
            </w:r>
          </w:p>
        </w:tc>
        <w:tc>
          <w:tcPr>
            <w:tcW w:w="3804" w:type="dxa"/>
          </w:tcPr>
          <w:p w:rsidR="000E75A0" w:rsidRPr="0058001A" w:rsidRDefault="000E75A0" w:rsidP="0058001A">
            <w:pPr>
              <w:spacing w:before="0"/>
              <w:jc w:val="center"/>
              <w:rPr>
                <w:rFonts w:cs="Arial"/>
                <w:b/>
                <w:bCs/>
                <w:i/>
                <w:iCs/>
                <w:sz w:val="24"/>
                <w:szCs w:val="24"/>
                <w:lang w:val="sr-Cyrl-CS"/>
              </w:rPr>
            </w:pPr>
          </w:p>
          <w:p w:rsidR="000E75A0" w:rsidRPr="0058001A" w:rsidRDefault="000E75A0" w:rsidP="0058001A">
            <w:pPr>
              <w:spacing w:before="0"/>
              <w:jc w:val="center"/>
              <w:rPr>
                <w:rFonts w:cs="Arial"/>
                <w:b/>
                <w:bCs/>
                <w:i/>
                <w:iCs/>
                <w:sz w:val="24"/>
                <w:szCs w:val="24"/>
                <w:lang w:val="sr-Cyrl-CS"/>
              </w:rPr>
            </w:pPr>
          </w:p>
        </w:tc>
      </w:tr>
    </w:tbl>
    <w:p w:rsidR="000E75A0" w:rsidRPr="0058001A" w:rsidRDefault="000E75A0" w:rsidP="0058001A">
      <w:pPr>
        <w:spacing w:before="0"/>
        <w:jc w:val="center"/>
        <w:rPr>
          <w:rFonts w:cs="Arial"/>
          <w:b/>
          <w:bCs/>
          <w:i/>
          <w:iCs/>
          <w:sz w:val="24"/>
          <w:szCs w:val="24"/>
          <w:u w:val="single"/>
          <w:lang w:val="sr-Cyrl-CS"/>
        </w:rPr>
      </w:pPr>
      <w:r w:rsidRPr="0058001A">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9"/>
        <w:gridCol w:w="3850"/>
      </w:tblGrid>
      <w:tr w:rsidR="000E75A0" w:rsidRPr="0058001A" w:rsidTr="009766EE">
        <w:trPr>
          <w:trHeight w:val="512"/>
        </w:trPr>
        <w:tc>
          <w:tcPr>
            <w:tcW w:w="5169" w:type="dxa"/>
            <w:shd w:val="clear" w:color="auto" w:fill="C6D9F1" w:themeFill="text2" w:themeFillTint="33"/>
            <w:vAlign w:val="center"/>
          </w:tcPr>
          <w:p w:rsidR="000E75A0" w:rsidRPr="0058001A" w:rsidRDefault="000E75A0" w:rsidP="0058001A">
            <w:pPr>
              <w:spacing w:before="0"/>
              <w:jc w:val="center"/>
              <w:rPr>
                <w:rFonts w:cs="Arial"/>
                <w:b/>
                <w:bCs/>
                <w:i/>
                <w:iCs/>
                <w:sz w:val="24"/>
                <w:szCs w:val="24"/>
                <w:lang w:val="sr-Cyrl-CS"/>
              </w:rPr>
            </w:pPr>
            <w:r w:rsidRPr="0058001A">
              <w:rPr>
                <w:rFonts w:cs="Arial"/>
                <w:b/>
                <w:bCs/>
                <w:i/>
                <w:iCs/>
                <w:sz w:val="24"/>
                <w:szCs w:val="24"/>
                <w:lang w:val="sr-Cyrl-CS"/>
              </w:rPr>
              <w:t>УСЛОВ НАРУЧИОЦА</w:t>
            </w:r>
          </w:p>
        </w:tc>
        <w:tc>
          <w:tcPr>
            <w:tcW w:w="3850" w:type="dxa"/>
            <w:shd w:val="clear" w:color="auto" w:fill="C6D9F1" w:themeFill="text2" w:themeFillTint="33"/>
            <w:vAlign w:val="center"/>
          </w:tcPr>
          <w:p w:rsidR="000E75A0" w:rsidRPr="0058001A" w:rsidRDefault="000E75A0" w:rsidP="0058001A">
            <w:pPr>
              <w:spacing w:before="0"/>
              <w:jc w:val="center"/>
              <w:rPr>
                <w:rFonts w:cs="Arial"/>
                <w:b/>
                <w:bCs/>
                <w:i/>
                <w:iCs/>
                <w:sz w:val="24"/>
                <w:szCs w:val="24"/>
                <w:lang w:val="sr-Cyrl-CS"/>
              </w:rPr>
            </w:pPr>
            <w:r w:rsidRPr="0058001A">
              <w:rPr>
                <w:rFonts w:cs="Arial"/>
                <w:b/>
                <w:bCs/>
                <w:i/>
                <w:iCs/>
                <w:sz w:val="24"/>
                <w:szCs w:val="24"/>
                <w:lang w:val="sr-Cyrl-CS"/>
              </w:rPr>
              <w:t>ПОНУДА ПОНУЂАЧА</w:t>
            </w:r>
          </w:p>
        </w:tc>
      </w:tr>
      <w:tr w:rsidR="000E75A0" w:rsidRPr="0058001A" w:rsidTr="009766EE">
        <w:tc>
          <w:tcPr>
            <w:tcW w:w="5169" w:type="dxa"/>
            <w:vAlign w:val="center"/>
          </w:tcPr>
          <w:p w:rsidR="000E75A0" w:rsidRPr="0058001A" w:rsidRDefault="000E75A0" w:rsidP="0058001A">
            <w:pPr>
              <w:spacing w:before="0"/>
              <w:jc w:val="center"/>
              <w:rPr>
                <w:rFonts w:cs="Arial"/>
                <w:bCs/>
                <w:iCs/>
                <w:sz w:val="24"/>
                <w:szCs w:val="24"/>
                <w:lang w:val="sr-Cyrl-CS"/>
              </w:rPr>
            </w:pPr>
            <w:r w:rsidRPr="0058001A">
              <w:rPr>
                <w:rFonts w:cs="Arial"/>
                <w:bCs/>
                <w:iCs/>
                <w:sz w:val="24"/>
                <w:szCs w:val="24"/>
                <w:lang w:val="sr-Cyrl-CS"/>
              </w:rPr>
              <w:t>РОК И НАЧИН ПЛАЋАЊА:</w:t>
            </w:r>
          </w:p>
          <w:p w:rsidR="000E75A0" w:rsidRPr="003D7CA5" w:rsidRDefault="009766EE" w:rsidP="003D7CA5">
            <w:pPr>
              <w:spacing w:before="0"/>
              <w:jc w:val="center"/>
              <w:rPr>
                <w:rFonts w:cs="Arial"/>
                <w:bCs/>
                <w:iCs/>
                <w:color w:val="000000" w:themeColor="text1"/>
                <w:sz w:val="24"/>
                <w:szCs w:val="24"/>
                <w:lang w:val="sr-Cyrl-CS"/>
              </w:rPr>
            </w:pPr>
            <w:r w:rsidRPr="0058001A">
              <w:rPr>
                <w:rFonts w:cs="Arial"/>
                <w:bCs/>
                <w:iCs/>
                <w:color w:val="000000" w:themeColor="text1"/>
                <w:sz w:val="24"/>
                <w:szCs w:val="24"/>
                <w:lang w:val="sr-Cyrl-CS"/>
              </w:rPr>
              <w:t xml:space="preserve">У законском року до 45 дана од пријема исправног рачуна и потписивања Записника о квантитативном и квалитативном пријему </w:t>
            </w:r>
            <w:r w:rsidR="00611E1E">
              <w:rPr>
                <w:rFonts w:cs="Arial"/>
                <w:bCs/>
                <w:iCs/>
                <w:color w:val="000000" w:themeColor="text1"/>
                <w:sz w:val="24"/>
                <w:szCs w:val="24"/>
                <w:lang w:val="sr-Cyrl-CS"/>
              </w:rPr>
              <w:t xml:space="preserve">уграђених </w:t>
            </w:r>
            <w:r w:rsidRPr="0058001A">
              <w:rPr>
                <w:rFonts w:cs="Arial"/>
                <w:bCs/>
                <w:iCs/>
                <w:color w:val="000000" w:themeColor="text1"/>
                <w:sz w:val="24"/>
                <w:szCs w:val="24"/>
                <w:lang w:val="sr-Cyrl-CS"/>
              </w:rPr>
              <w:t>добара</w:t>
            </w:r>
          </w:p>
        </w:tc>
        <w:tc>
          <w:tcPr>
            <w:tcW w:w="3850" w:type="dxa"/>
            <w:vAlign w:val="center"/>
          </w:tcPr>
          <w:p w:rsidR="000E75A0" w:rsidRPr="0058001A" w:rsidRDefault="000E75A0" w:rsidP="0058001A">
            <w:pPr>
              <w:spacing w:before="0"/>
              <w:jc w:val="center"/>
              <w:rPr>
                <w:rFonts w:cs="Arial"/>
                <w:b/>
                <w:bCs/>
                <w:i/>
                <w:iCs/>
                <w:sz w:val="24"/>
                <w:szCs w:val="24"/>
                <w:lang w:val="sr-Cyrl-CS"/>
              </w:rPr>
            </w:pPr>
          </w:p>
          <w:p w:rsidR="000E75A0" w:rsidRPr="0058001A" w:rsidRDefault="000E75A0" w:rsidP="0058001A">
            <w:pPr>
              <w:spacing w:before="0"/>
              <w:jc w:val="center"/>
              <w:rPr>
                <w:rFonts w:cs="Arial"/>
                <w:b/>
                <w:bCs/>
                <w:i/>
                <w:iCs/>
                <w:sz w:val="24"/>
                <w:szCs w:val="24"/>
                <w:lang w:val="sr-Cyrl-CS"/>
              </w:rPr>
            </w:pPr>
          </w:p>
        </w:tc>
      </w:tr>
      <w:tr w:rsidR="000E75A0" w:rsidRPr="0058001A" w:rsidTr="009766EE">
        <w:tc>
          <w:tcPr>
            <w:tcW w:w="5169" w:type="dxa"/>
            <w:vAlign w:val="center"/>
          </w:tcPr>
          <w:p w:rsidR="000E75A0" w:rsidRPr="0058001A" w:rsidRDefault="000E75A0" w:rsidP="0058001A">
            <w:pPr>
              <w:spacing w:before="0"/>
              <w:jc w:val="center"/>
              <w:rPr>
                <w:rFonts w:cs="Arial"/>
                <w:bCs/>
                <w:iCs/>
                <w:sz w:val="24"/>
                <w:szCs w:val="24"/>
                <w:lang w:val="sr-Cyrl-CS"/>
              </w:rPr>
            </w:pPr>
            <w:r w:rsidRPr="00B70F70">
              <w:rPr>
                <w:rFonts w:cs="Arial"/>
                <w:bCs/>
                <w:iCs/>
                <w:sz w:val="24"/>
                <w:szCs w:val="24"/>
                <w:lang w:val="sr-Cyrl-CS"/>
              </w:rPr>
              <w:t>РОК ИСПОРУКЕ:</w:t>
            </w:r>
          </w:p>
          <w:p w:rsidR="000E75A0" w:rsidRPr="0058001A" w:rsidRDefault="009766EE" w:rsidP="00B70F70">
            <w:pPr>
              <w:spacing w:before="0"/>
              <w:jc w:val="center"/>
              <w:rPr>
                <w:rFonts w:cs="Arial"/>
                <w:bCs/>
                <w:i/>
                <w:iCs/>
                <w:color w:val="00B0F0"/>
                <w:sz w:val="24"/>
                <w:szCs w:val="24"/>
                <w:lang w:val="sr-Cyrl-CS"/>
              </w:rPr>
            </w:pPr>
            <w:r w:rsidRPr="0058001A">
              <w:rPr>
                <w:rFonts w:cs="Arial"/>
                <w:color w:val="000000" w:themeColor="text1"/>
                <w:spacing w:val="4"/>
                <w:sz w:val="24"/>
                <w:szCs w:val="24"/>
                <w:lang w:val="sr-Cyrl-CS"/>
              </w:rPr>
              <w:t xml:space="preserve">најдуже до </w:t>
            </w:r>
            <w:r w:rsidR="00B70F70">
              <w:rPr>
                <w:rFonts w:cs="Arial"/>
                <w:color w:val="000000" w:themeColor="text1"/>
                <w:spacing w:val="4"/>
                <w:sz w:val="24"/>
                <w:szCs w:val="24"/>
                <w:lang w:val="sr-Cyrl-CS"/>
              </w:rPr>
              <w:t>120</w:t>
            </w:r>
            <w:r w:rsidRPr="0058001A">
              <w:rPr>
                <w:rFonts w:cs="Arial"/>
                <w:bCs/>
                <w:iCs/>
                <w:color w:val="000000" w:themeColor="text1"/>
                <w:sz w:val="24"/>
                <w:szCs w:val="24"/>
                <w:lang w:val="sr-Cyrl-CS"/>
              </w:rPr>
              <w:t xml:space="preserve"> дана</w:t>
            </w:r>
            <w:r w:rsidRPr="0058001A">
              <w:rPr>
                <w:rFonts w:cs="Arial"/>
                <w:color w:val="000000" w:themeColor="text1"/>
                <w:spacing w:val="4"/>
                <w:sz w:val="24"/>
                <w:szCs w:val="24"/>
                <w:lang w:val="sr-Cyrl-CS"/>
              </w:rPr>
              <w:t xml:space="preserve"> </w:t>
            </w:r>
            <w:r w:rsidRPr="0058001A">
              <w:rPr>
                <w:rFonts w:cs="Arial"/>
                <w:bCs/>
                <w:iCs/>
                <w:color w:val="000000" w:themeColor="text1"/>
                <w:sz w:val="24"/>
                <w:szCs w:val="24"/>
                <w:lang w:val="sr-Cyrl-CS"/>
              </w:rPr>
              <w:t>од дана ступања уговора на снагу</w:t>
            </w:r>
          </w:p>
        </w:tc>
        <w:tc>
          <w:tcPr>
            <w:tcW w:w="3850" w:type="dxa"/>
            <w:vAlign w:val="center"/>
          </w:tcPr>
          <w:p w:rsidR="000E75A0" w:rsidRPr="0058001A" w:rsidRDefault="000E75A0" w:rsidP="0058001A">
            <w:pPr>
              <w:spacing w:before="0"/>
              <w:jc w:val="center"/>
              <w:rPr>
                <w:rFonts w:cs="Arial"/>
                <w:b/>
                <w:bCs/>
                <w:i/>
                <w:iCs/>
                <w:sz w:val="24"/>
                <w:szCs w:val="24"/>
                <w:lang w:val="sr-Cyrl-CS"/>
              </w:rPr>
            </w:pPr>
          </w:p>
          <w:p w:rsidR="000E75A0" w:rsidRPr="0058001A" w:rsidRDefault="000E75A0" w:rsidP="0058001A">
            <w:pPr>
              <w:spacing w:before="0"/>
              <w:jc w:val="center"/>
              <w:rPr>
                <w:rFonts w:cs="Arial"/>
                <w:bCs/>
                <w:i/>
                <w:iCs/>
                <w:color w:val="00B0F0"/>
                <w:sz w:val="24"/>
                <w:szCs w:val="24"/>
              </w:rPr>
            </w:pPr>
          </w:p>
        </w:tc>
      </w:tr>
      <w:tr w:rsidR="009766EE" w:rsidRPr="0058001A" w:rsidTr="009766EE">
        <w:tc>
          <w:tcPr>
            <w:tcW w:w="5169" w:type="dxa"/>
            <w:vAlign w:val="center"/>
          </w:tcPr>
          <w:p w:rsidR="009766EE" w:rsidRPr="0058001A" w:rsidRDefault="009766EE" w:rsidP="0058001A">
            <w:pPr>
              <w:spacing w:before="0"/>
              <w:jc w:val="center"/>
              <w:rPr>
                <w:rFonts w:cs="Arial"/>
                <w:bCs/>
                <w:iCs/>
                <w:color w:val="000000" w:themeColor="text1"/>
                <w:sz w:val="24"/>
                <w:szCs w:val="24"/>
                <w:lang w:val="sr-Cyrl-CS"/>
              </w:rPr>
            </w:pPr>
            <w:r w:rsidRPr="0058001A">
              <w:rPr>
                <w:rFonts w:cs="Arial"/>
                <w:bCs/>
                <w:iCs/>
                <w:color w:val="000000" w:themeColor="text1"/>
                <w:sz w:val="24"/>
                <w:szCs w:val="24"/>
                <w:lang w:val="sr-Cyrl-CS"/>
              </w:rPr>
              <w:t>ГАРАНТНИ РОК:</w:t>
            </w:r>
          </w:p>
          <w:p w:rsidR="009766EE" w:rsidRPr="0058001A" w:rsidRDefault="009766EE" w:rsidP="00B70F70">
            <w:pPr>
              <w:spacing w:before="0"/>
              <w:jc w:val="center"/>
              <w:rPr>
                <w:rFonts w:cs="Arial"/>
                <w:b/>
                <w:bCs/>
                <w:i/>
                <w:iCs/>
                <w:color w:val="00B0F0"/>
                <w:sz w:val="24"/>
                <w:szCs w:val="24"/>
                <w:lang w:val="sr-Cyrl-CS"/>
              </w:rPr>
            </w:pPr>
            <w:r w:rsidRPr="0058001A">
              <w:rPr>
                <w:rFonts w:cs="Arial"/>
                <w:bCs/>
                <w:iCs/>
                <w:color w:val="000000" w:themeColor="text1"/>
                <w:sz w:val="24"/>
                <w:szCs w:val="24"/>
                <w:lang w:val="sr-Cyrl-CS"/>
              </w:rPr>
              <w:t xml:space="preserve">не може бити краћи од 2 године од дана </w:t>
            </w:r>
            <w:r w:rsidR="00B70F70">
              <w:rPr>
                <w:rFonts w:cs="Arial"/>
                <w:bCs/>
                <w:iCs/>
                <w:color w:val="000000" w:themeColor="text1"/>
                <w:sz w:val="24"/>
                <w:szCs w:val="24"/>
                <w:lang w:val="sr-Cyrl-CS"/>
              </w:rPr>
              <w:t xml:space="preserve">пуштања у рад </w:t>
            </w:r>
            <w:r w:rsidRPr="0058001A">
              <w:rPr>
                <w:rFonts w:cs="Arial"/>
                <w:bCs/>
                <w:iCs/>
                <w:color w:val="000000" w:themeColor="text1"/>
                <w:sz w:val="24"/>
                <w:szCs w:val="24"/>
                <w:lang w:val="sr-Cyrl-CS"/>
              </w:rPr>
              <w:t>и потписивања Записника о квалитативном и квантитативном пријему  добара</w:t>
            </w:r>
          </w:p>
        </w:tc>
        <w:tc>
          <w:tcPr>
            <w:tcW w:w="3850" w:type="dxa"/>
            <w:vAlign w:val="center"/>
          </w:tcPr>
          <w:p w:rsidR="009766EE" w:rsidRPr="0058001A" w:rsidRDefault="009766EE" w:rsidP="0058001A">
            <w:pPr>
              <w:spacing w:before="0"/>
              <w:jc w:val="center"/>
              <w:rPr>
                <w:rFonts w:cs="Arial"/>
                <w:b/>
                <w:bCs/>
                <w:i/>
                <w:iCs/>
                <w:sz w:val="24"/>
                <w:szCs w:val="24"/>
                <w:lang w:val="sr-Cyrl-CS"/>
              </w:rPr>
            </w:pPr>
          </w:p>
          <w:p w:rsidR="009766EE" w:rsidRPr="0058001A" w:rsidRDefault="009766EE" w:rsidP="0058001A">
            <w:pPr>
              <w:spacing w:before="0"/>
              <w:jc w:val="center"/>
              <w:rPr>
                <w:rFonts w:cs="Arial"/>
                <w:b/>
                <w:bCs/>
                <w:i/>
                <w:iCs/>
                <w:color w:val="00B0F0"/>
                <w:sz w:val="24"/>
                <w:szCs w:val="24"/>
                <w:lang w:val="sr-Cyrl-CS"/>
              </w:rPr>
            </w:pPr>
          </w:p>
        </w:tc>
      </w:tr>
      <w:tr w:rsidR="000E75A0" w:rsidRPr="0058001A" w:rsidTr="009766EE">
        <w:trPr>
          <w:trHeight w:val="818"/>
        </w:trPr>
        <w:tc>
          <w:tcPr>
            <w:tcW w:w="5169" w:type="dxa"/>
            <w:vAlign w:val="center"/>
          </w:tcPr>
          <w:p w:rsidR="007D56C7" w:rsidRPr="00611E1E" w:rsidRDefault="00611E1E" w:rsidP="007D56C7">
            <w:pPr>
              <w:spacing w:before="0"/>
              <w:jc w:val="center"/>
              <w:rPr>
                <w:rFonts w:cs="Arial"/>
                <w:bCs/>
                <w:iCs/>
                <w:color w:val="000000" w:themeColor="text1"/>
                <w:sz w:val="24"/>
                <w:szCs w:val="24"/>
                <w:lang w:val="sr-Cyrl-CS"/>
              </w:rPr>
            </w:pPr>
            <w:r w:rsidRPr="00611E1E">
              <w:rPr>
                <w:rFonts w:cs="Arial"/>
                <w:bCs/>
                <w:iCs/>
                <w:color w:val="000000" w:themeColor="text1"/>
                <w:sz w:val="24"/>
                <w:szCs w:val="24"/>
                <w:lang w:val="sr-Cyrl-CS"/>
              </w:rPr>
              <w:t xml:space="preserve">МЕСТО ИСПОРУКЕ И УГРАДЊЕ: </w:t>
            </w:r>
          </w:p>
          <w:p w:rsidR="000E75A0" w:rsidRPr="0058001A" w:rsidRDefault="00611E1E" w:rsidP="009F6307">
            <w:pPr>
              <w:spacing w:before="0"/>
              <w:jc w:val="center"/>
              <w:rPr>
                <w:rFonts w:cs="Arial"/>
                <w:b/>
                <w:bCs/>
                <w:i/>
                <w:iCs/>
                <w:sz w:val="24"/>
                <w:szCs w:val="24"/>
                <w:lang w:val="sr-Cyrl-RS"/>
              </w:rPr>
            </w:pPr>
            <w:r w:rsidRPr="00611E1E">
              <w:rPr>
                <w:rFonts w:cs="Arial"/>
                <w:bCs/>
                <w:iCs/>
                <w:color w:val="000000" w:themeColor="text1"/>
                <w:sz w:val="24"/>
                <w:szCs w:val="24"/>
                <w:lang w:val="sr-Cyrl-RS"/>
              </w:rPr>
              <w:t>Власинске ХЕ Сурдулица</w:t>
            </w:r>
          </w:p>
        </w:tc>
        <w:tc>
          <w:tcPr>
            <w:tcW w:w="3850" w:type="dxa"/>
            <w:vAlign w:val="center"/>
          </w:tcPr>
          <w:p w:rsidR="000E75A0" w:rsidRPr="0058001A" w:rsidRDefault="000E75A0" w:rsidP="0058001A">
            <w:pPr>
              <w:spacing w:before="0"/>
              <w:jc w:val="center"/>
              <w:rPr>
                <w:rFonts w:cs="Arial"/>
                <w:b/>
                <w:bCs/>
                <w:i/>
                <w:iCs/>
                <w:sz w:val="24"/>
                <w:szCs w:val="24"/>
                <w:lang w:val="sr-Cyrl-CS"/>
              </w:rPr>
            </w:pPr>
          </w:p>
        </w:tc>
      </w:tr>
      <w:tr w:rsidR="000E75A0" w:rsidRPr="0058001A" w:rsidTr="009766EE">
        <w:trPr>
          <w:trHeight w:val="800"/>
        </w:trPr>
        <w:tc>
          <w:tcPr>
            <w:tcW w:w="5169" w:type="dxa"/>
            <w:vAlign w:val="center"/>
          </w:tcPr>
          <w:p w:rsidR="000E75A0" w:rsidRPr="0058001A" w:rsidRDefault="000E75A0" w:rsidP="0058001A">
            <w:pPr>
              <w:spacing w:before="0"/>
              <w:jc w:val="center"/>
              <w:rPr>
                <w:rFonts w:cs="Arial"/>
                <w:bCs/>
                <w:iCs/>
                <w:sz w:val="24"/>
                <w:szCs w:val="24"/>
                <w:lang w:val="sr-Cyrl-CS"/>
              </w:rPr>
            </w:pPr>
            <w:r w:rsidRPr="0058001A">
              <w:rPr>
                <w:rFonts w:cs="Arial"/>
                <w:bCs/>
                <w:iCs/>
                <w:sz w:val="24"/>
                <w:szCs w:val="24"/>
                <w:lang w:val="sr-Cyrl-CS"/>
              </w:rPr>
              <w:t>РОК ВАЖЕЊА ПОНУДЕ:</w:t>
            </w:r>
          </w:p>
          <w:p w:rsidR="000E75A0" w:rsidRPr="0058001A" w:rsidRDefault="000E75A0" w:rsidP="0058001A">
            <w:pPr>
              <w:spacing w:before="0"/>
              <w:jc w:val="center"/>
              <w:rPr>
                <w:rFonts w:cs="Arial"/>
                <w:b/>
                <w:bCs/>
                <w:iCs/>
                <w:sz w:val="24"/>
                <w:szCs w:val="24"/>
                <w:lang w:val="sr-Cyrl-CS"/>
              </w:rPr>
            </w:pPr>
            <w:r w:rsidRPr="0058001A">
              <w:rPr>
                <w:rFonts w:cs="Arial"/>
                <w:bCs/>
                <w:iCs/>
                <w:sz w:val="24"/>
                <w:szCs w:val="24"/>
                <w:lang w:val="sr-Cyrl-CS"/>
              </w:rPr>
              <w:t>не може бити краћ</w:t>
            </w:r>
            <w:r w:rsidRPr="0058001A">
              <w:rPr>
                <w:rFonts w:cs="Arial"/>
                <w:bCs/>
                <w:iCs/>
                <w:sz w:val="24"/>
                <w:szCs w:val="24"/>
              </w:rPr>
              <w:t>и</w:t>
            </w:r>
            <w:r w:rsidRPr="0058001A">
              <w:rPr>
                <w:rFonts w:cs="Arial"/>
                <w:bCs/>
                <w:iCs/>
                <w:sz w:val="24"/>
                <w:szCs w:val="24"/>
                <w:lang w:val="sr-Cyrl-CS"/>
              </w:rPr>
              <w:t xml:space="preserve"> од </w:t>
            </w:r>
            <w:r w:rsidR="009766EE" w:rsidRPr="0058001A">
              <w:rPr>
                <w:rFonts w:cs="Arial"/>
                <w:bCs/>
                <w:iCs/>
                <w:color w:val="000000" w:themeColor="text1"/>
                <w:sz w:val="24"/>
                <w:szCs w:val="24"/>
                <w:lang w:val="sr-Cyrl-CS"/>
              </w:rPr>
              <w:t>90</w:t>
            </w:r>
            <w:r w:rsidRPr="0058001A">
              <w:rPr>
                <w:rFonts w:cs="Arial"/>
                <w:bCs/>
                <w:iCs/>
                <w:sz w:val="24"/>
                <w:szCs w:val="24"/>
                <w:lang w:val="sr-Cyrl-CS"/>
              </w:rPr>
              <w:t xml:space="preserve"> дана од дана отварања понуда</w:t>
            </w:r>
          </w:p>
        </w:tc>
        <w:tc>
          <w:tcPr>
            <w:tcW w:w="3850" w:type="dxa"/>
            <w:vAlign w:val="center"/>
          </w:tcPr>
          <w:p w:rsidR="000E75A0" w:rsidRPr="0058001A" w:rsidRDefault="000E75A0" w:rsidP="0058001A">
            <w:pPr>
              <w:spacing w:before="0"/>
              <w:jc w:val="center"/>
              <w:rPr>
                <w:rFonts w:cs="Arial"/>
                <w:b/>
                <w:bCs/>
                <w:i/>
                <w:iCs/>
                <w:sz w:val="24"/>
                <w:szCs w:val="24"/>
                <w:lang w:val="sr-Cyrl-CS"/>
              </w:rPr>
            </w:pPr>
          </w:p>
          <w:p w:rsidR="000E75A0" w:rsidRPr="0058001A" w:rsidRDefault="000E75A0" w:rsidP="0058001A">
            <w:pPr>
              <w:spacing w:before="0"/>
              <w:jc w:val="center"/>
              <w:rPr>
                <w:rFonts w:cs="Arial"/>
                <w:b/>
                <w:bCs/>
                <w:i/>
                <w:iCs/>
                <w:sz w:val="24"/>
                <w:szCs w:val="24"/>
                <w:lang w:val="sr-Cyrl-CS"/>
              </w:rPr>
            </w:pPr>
          </w:p>
        </w:tc>
      </w:tr>
      <w:tr w:rsidR="000E75A0" w:rsidRPr="0058001A" w:rsidTr="009766EE">
        <w:tc>
          <w:tcPr>
            <w:tcW w:w="9019" w:type="dxa"/>
            <w:gridSpan w:val="2"/>
          </w:tcPr>
          <w:p w:rsidR="000E75A0" w:rsidRPr="0058001A" w:rsidRDefault="000E75A0" w:rsidP="0058001A">
            <w:pPr>
              <w:spacing w:before="0"/>
              <w:rPr>
                <w:rFonts w:cs="Arial"/>
                <w:bCs/>
                <w:iCs/>
                <w:sz w:val="24"/>
                <w:szCs w:val="24"/>
                <w:lang w:val="sr-Cyrl-CS"/>
              </w:rPr>
            </w:pPr>
            <w:r w:rsidRPr="0058001A">
              <w:rPr>
                <w:rFonts w:cs="Arial"/>
                <w:bCs/>
                <w:iCs/>
                <w:sz w:val="24"/>
                <w:szCs w:val="24"/>
                <w:lang w:val="sr-Cyrl-CS"/>
              </w:rPr>
              <w:t xml:space="preserve">Понуда понуђача који не прихвата услове наручиоца за рок и начин плаћања, рок испоруке, гарантни рок, место испоруке </w:t>
            </w:r>
            <w:r w:rsidR="00611E1E">
              <w:rPr>
                <w:rFonts w:cs="Arial"/>
                <w:bCs/>
                <w:iCs/>
                <w:sz w:val="24"/>
                <w:szCs w:val="24"/>
                <w:lang w:val="sr-Cyrl-CS"/>
              </w:rPr>
              <w:t xml:space="preserve">и уградње </w:t>
            </w:r>
            <w:r w:rsidRPr="0058001A">
              <w:rPr>
                <w:rFonts w:cs="Arial"/>
                <w:bCs/>
                <w:iCs/>
                <w:sz w:val="24"/>
                <w:szCs w:val="24"/>
                <w:lang w:val="sr-Cyrl-CS"/>
              </w:rPr>
              <w:t>и рок важења понуде сматраће се неприхватљивом.</w:t>
            </w:r>
          </w:p>
        </w:tc>
      </w:tr>
    </w:tbl>
    <w:p w:rsidR="00BA2C2D" w:rsidRPr="0058001A" w:rsidRDefault="00BA2C2D" w:rsidP="0058001A">
      <w:pPr>
        <w:spacing w:before="0"/>
        <w:rPr>
          <w:rFonts w:cs="Arial"/>
          <w:b/>
          <w:bCs/>
          <w:i/>
          <w:iCs/>
          <w:sz w:val="24"/>
          <w:szCs w:val="24"/>
          <w:lang w:val="sr-Cyrl-CS"/>
        </w:rPr>
      </w:pPr>
    </w:p>
    <w:p w:rsidR="000E75A0" w:rsidRPr="0058001A" w:rsidRDefault="00BA2C2D" w:rsidP="0058001A">
      <w:pPr>
        <w:spacing w:before="0"/>
        <w:rPr>
          <w:rFonts w:eastAsia="TimesNewRomanPSMT" w:cs="Arial"/>
          <w:bCs/>
          <w:sz w:val="24"/>
          <w:szCs w:val="24"/>
          <w:lang w:val="sr-Cyrl-CS"/>
        </w:rPr>
      </w:pPr>
      <w:r w:rsidRPr="0058001A">
        <w:rPr>
          <w:rFonts w:cs="Arial"/>
          <w:b/>
          <w:bCs/>
          <w:i/>
          <w:iCs/>
          <w:sz w:val="24"/>
          <w:szCs w:val="24"/>
          <w:lang w:val="sr-Cyrl-CS"/>
        </w:rPr>
        <w:t xml:space="preserve">               </w:t>
      </w:r>
      <w:r w:rsidR="000E75A0" w:rsidRPr="0058001A">
        <w:rPr>
          <w:rFonts w:eastAsia="TimesNewRomanPSMT" w:cs="Arial"/>
          <w:bCs/>
          <w:sz w:val="24"/>
          <w:szCs w:val="24"/>
        </w:rPr>
        <w:t xml:space="preserve">Датум </w:t>
      </w:r>
      <w:r w:rsidR="000E75A0" w:rsidRPr="0058001A">
        <w:rPr>
          <w:rFonts w:eastAsia="TimesNewRomanPSMT" w:cs="Arial"/>
          <w:bCs/>
          <w:sz w:val="24"/>
          <w:szCs w:val="24"/>
        </w:rPr>
        <w:tab/>
      </w:r>
      <w:r w:rsidR="000E75A0" w:rsidRPr="0058001A">
        <w:rPr>
          <w:rFonts w:eastAsia="TimesNewRomanPSMT" w:cs="Arial"/>
          <w:bCs/>
          <w:sz w:val="24"/>
          <w:szCs w:val="24"/>
        </w:rPr>
        <w:tab/>
      </w:r>
      <w:r w:rsidR="000E75A0" w:rsidRPr="0058001A">
        <w:rPr>
          <w:rFonts w:eastAsia="TimesNewRomanPSMT" w:cs="Arial"/>
          <w:bCs/>
          <w:sz w:val="24"/>
          <w:szCs w:val="24"/>
        </w:rPr>
        <w:tab/>
      </w:r>
      <w:r w:rsidR="000E75A0" w:rsidRPr="0058001A">
        <w:rPr>
          <w:rFonts w:eastAsia="TimesNewRomanPSMT" w:cs="Arial"/>
          <w:bCs/>
          <w:sz w:val="24"/>
          <w:szCs w:val="24"/>
        </w:rPr>
        <w:tab/>
        <w:t xml:space="preserve">             </w:t>
      </w:r>
      <w:r w:rsidRPr="0058001A">
        <w:rPr>
          <w:rFonts w:eastAsia="TimesNewRomanPSMT" w:cs="Arial"/>
          <w:bCs/>
          <w:sz w:val="24"/>
          <w:szCs w:val="24"/>
          <w:lang w:val="sr-Cyrl-CS"/>
        </w:rPr>
        <w:t xml:space="preserve">                </w:t>
      </w:r>
      <w:r w:rsidR="000E75A0" w:rsidRPr="0058001A">
        <w:rPr>
          <w:rFonts w:eastAsia="TimesNewRomanPSMT" w:cs="Arial"/>
          <w:bCs/>
          <w:sz w:val="24"/>
          <w:szCs w:val="24"/>
          <w:lang w:val="sr-Cyrl-CS"/>
        </w:rPr>
        <w:t xml:space="preserve"> </w:t>
      </w:r>
      <w:r w:rsidRPr="0058001A">
        <w:rPr>
          <w:rFonts w:eastAsia="TimesNewRomanPSMT" w:cs="Arial"/>
          <w:bCs/>
          <w:sz w:val="24"/>
          <w:szCs w:val="24"/>
          <w:lang w:val="sr-Cyrl-CS"/>
        </w:rPr>
        <w:t xml:space="preserve">        </w:t>
      </w:r>
      <w:r w:rsidR="000E75A0" w:rsidRPr="0058001A">
        <w:rPr>
          <w:rFonts w:eastAsia="TimesNewRomanPSMT" w:cs="Arial"/>
          <w:bCs/>
          <w:sz w:val="24"/>
          <w:szCs w:val="24"/>
        </w:rPr>
        <w:t>Понуђач</w:t>
      </w:r>
    </w:p>
    <w:p w:rsidR="000E75A0" w:rsidRPr="0058001A" w:rsidRDefault="000E75A0" w:rsidP="0058001A">
      <w:pPr>
        <w:spacing w:before="0"/>
        <w:ind w:left="720" w:firstLine="720"/>
        <w:rPr>
          <w:rFonts w:eastAsia="TimesNewRomanPSMT" w:cs="Arial"/>
          <w:bCs/>
          <w:sz w:val="24"/>
          <w:szCs w:val="24"/>
          <w:lang w:val="sr-Cyrl-CS"/>
        </w:rPr>
      </w:pPr>
    </w:p>
    <w:p w:rsidR="000E75A0" w:rsidRPr="0058001A" w:rsidRDefault="000E75A0" w:rsidP="0058001A">
      <w:pPr>
        <w:spacing w:before="0"/>
        <w:rPr>
          <w:rFonts w:eastAsia="TimesNewRomanPS-BoldMT" w:cs="Arial"/>
          <w:b/>
          <w:bCs/>
          <w:i/>
          <w:iCs/>
          <w:sz w:val="24"/>
          <w:szCs w:val="24"/>
          <w:lang w:val="sr-Cyrl-CS"/>
        </w:rPr>
      </w:pPr>
      <w:r w:rsidRPr="0058001A">
        <w:rPr>
          <w:rFonts w:eastAsia="TimesNewRomanPS-BoldMT" w:cs="Arial"/>
          <w:b/>
          <w:bCs/>
          <w:i/>
          <w:iCs/>
          <w:sz w:val="24"/>
          <w:szCs w:val="24"/>
        </w:rPr>
        <w:t>________________________</w:t>
      </w:r>
      <w:r w:rsidR="00BA2C2D" w:rsidRPr="0058001A">
        <w:rPr>
          <w:rFonts w:eastAsia="TimesNewRomanPS-BoldMT" w:cs="Arial"/>
          <w:b/>
          <w:bCs/>
          <w:i/>
          <w:iCs/>
          <w:sz w:val="24"/>
          <w:szCs w:val="24"/>
          <w:lang w:val="sr-Cyrl-CS"/>
        </w:rPr>
        <w:t xml:space="preserve">          </w:t>
      </w:r>
      <w:r w:rsidRPr="0058001A">
        <w:rPr>
          <w:rFonts w:eastAsia="TimesNewRomanPS-BoldMT" w:cs="Arial"/>
          <w:b/>
          <w:bCs/>
          <w:i/>
          <w:iCs/>
          <w:sz w:val="24"/>
          <w:szCs w:val="24"/>
          <w:lang w:val="sr-Cyrl-CS"/>
        </w:rPr>
        <w:t xml:space="preserve">        М.П.</w:t>
      </w:r>
      <w:r w:rsidRPr="0058001A">
        <w:rPr>
          <w:rFonts w:eastAsia="TimesNewRomanPS-BoldMT" w:cs="Arial"/>
          <w:b/>
          <w:bCs/>
          <w:i/>
          <w:iCs/>
          <w:sz w:val="24"/>
          <w:szCs w:val="24"/>
        </w:rPr>
        <w:tab/>
      </w:r>
      <w:r w:rsidRPr="0058001A">
        <w:rPr>
          <w:rFonts w:eastAsia="TimesNewRomanPS-BoldMT" w:cs="Arial"/>
          <w:b/>
          <w:bCs/>
          <w:i/>
          <w:iCs/>
          <w:sz w:val="24"/>
          <w:szCs w:val="24"/>
          <w:lang w:val="sr-Cyrl-CS"/>
        </w:rPr>
        <w:t xml:space="preserve">              </w:t>
      </w:r>
      <w:r w:rsidR="00BA2C2D" w:rsidRPr="0058001A">
        <w:rPr>
          <w:rFonts w:eastAsia="TimesNewRomanPS-BoldMT" w:cs="Arial"/>
          <w:b/>
          <w:bCs/>
          <w:i/>
          <w:iCs/>
          <w:sz w:val="24"/>
          <w:szCs w:val="24"/>
          <w:lang w:val="sr-Cyrl-CS"/>
        </w:rPr>
        <w:t>___</w:t>
      </w:r>
      <w:r w:rsidRPr="0058001A">
        <w:rPr>
          <w:rFonts w:eastAsia="TimesNewRomanPS-BoldMT" w:cs="Arial"/>
          <w:b/>
          <w:bCs/>
          <w:i/>
          <w:iCs/>
          <w:sz w:val="24"/>
          <w:szCs w:val="24"/>
          <w:lang w:val="sr-Cyrl-CS"/>
        </w:rPr>
        <w:t xml:space="preserve">__________________                                      </w:t>
      </w:r>
    </w:p>
    <w:p w:rsidR="00BA2C2D" w:rsidRPr="0058001A" w:rsidRDefault="00BA2C2D" w:rsidP="0058001A">
      <w:pPr>
        <w:spacing w:before="0"/>
        <w:rPr>
          <w:rFonts w:cs="Arial"/>
          <w:b/>
          <w:bCs/>
          <w:i/>
          <w:iCs/>
          <w:sz w:val="24"/>
          <w:szCs w:val="24"/>
          <w:u w:val="single"/>
        </w:rPr>
      </w:pPr>
    </w:p>
    <w:p w:rsidR="000E75A0" w:rsidRPr="0058001A" w:rsidRDefault="000E75A0" w:rsidP="0058001A">
      <w:pPr>
        <w:spacing w:before="0"/>
        <w:rPr>
          <w:rFonts w:cs="Arial"/>
          <w:b/>
          <w:bCs/>
          <w:i/>
          <w:iCs/>
          <w:sz w:val="24"/>
          <w:szCs w:val="24"/>
          <w:u w:val="single"/>
          <w:lang w:val="sr-Cyrl-RS"/>
        </w:rPr>
      </w:pPr>
      <w:r w:rsidRPr="0058001A">
        <w:rPr>
          <w:rFonts w:cs="Arial"/>
          <w:b/>
          <w:bCs/>
          <w:i/>
          <w:iCs/>
          <w:sz w:val="24"/>
          <w:szCs w:val="24"/>
          <w:u w:val="single"/>
        </w:rPr>
        <w:t>Напомене:</w:t>
      </w:r>
    </w:p>
    <w:p w:rsidR="00BA2C2D" w:rsidRPr="0058001A" w:rsidRDefault="00BA2C2D" w:rsidP="0058001A">
      <w:pPr>
        <w:autoSpaceDE w:val="0"/>
        <w:autoSpaceDN w:val="0"/>
        <w:adjustRightInd w:val="0"/>
        <w:spacing w:before="0"/>
        <w:rPr>
          <w:rFonts w:eastAsia="TimesNewRomanPS-BoldMT" w:cs="Arial"/>
          <w:bCs/>
          <w:i/>
          <w:iCs/>
          <w:sz w:val="24"/>
          <w:szCs w:val="24"/>
          <w:lang w:val="sr-Cyrl-RS"/>
        </w:rPr>
      </w:pPr>
      <w:r w:rsidRPr="0058001A">
        <w:rPr>
          <w:rFonts w:eastAsia="TimesNewRomanPS-BoldMT" w:cs="Arial"/>
          <w:bCs/>
          <w:i/>
          <w:iCs/>
          <w:sz w:val="24"/>
          <w:szCs w:val="24"/>
          <w:lang w:val="sr-Cyrl-RS"/>
        </w:rPr>
        <w:t>-  Понуђач је обавезан да у обрасцу понуде попуни све комерцијалне услове (сва празна поља).</w:t>
      </w:r>
    </w:p>
    <w:p w:rsidR="00BA2C2D" w:rsidRPr="0058001A" w:rsidRDefault="00BA2C2D" w:rsidP="0058001A">
      <w:pPr>
        <w:autoSpaceDE w:val="0"/>
        <w:autoSpaceDN w:val="0"/>
        <w:adjustRightInd w:val="0"/>
        <w:spacing w:before="0"/>
        <w:rPr>
          <w:rFonts w:eastAsia="TimesNewRomanPS-BoldMT" w:cs="Arial"/>
          <w:bCs/>
          <w:i/>
          <w:iCs/>
          <w:sz w:val="24"/>
          <w:szCs w:val="24"/>
          <w:lang w:val="sr-Cyrl-RS"/>
        </w:rPr>
      </w:pPr>
      <w:r w:rsidRPr="0058001A">
        <w:rPr>
          <w:rFonts w:eastAsia="TimesNewRomanPS-BoldMT" w:cs="Arial"/>
          <w:bCs/>
          <w:i/>
          <w:iCs/>
          <w:sz w:val="24"/>
          <w:szCs w:val="24"/>
          <w:lang w:val="sr-Cyrl-RS"/>
        </w:rPr>
        <w:t xml:space="preserve">- </w:t>
      </w:r>
      <w:r w:rsidRPr="0058001A">
        <w:rPr>
          <w:rFonts w:eastAsia="TimesNewRomanPS-BoldMT" w:cs="Arial"/>
          <w:bCs/>
          <w:i/>
          <w:iCs/>
          <w:sz w:val="24"/>
          <w:szCs w:val="24"/>
          <w:lang w:val="ru-RU"/>
        </w:rPr>
        <w:t>Уколико понуђачи подносе заједничку понуду,</w:t>
      </w:r>
      <w:r w:rsidRPr="0058001A">
        <w:rPr>
          <w:rFonts w:eastAsia="TimesNewRomanPS-BoldMT" w:cs="Arial"/>
          <w:bCs/>
          <w:i/>
          <w:iCs/>
          <w:sz w:val="24"/>
          <w:szCs w:val="24"/>
          <w:lang w:val="sr-Cyrl-RS"/>
        </w:rPr>
        <w:t xml:space="preserve"> </w:t>
      </w:r>
      <w:r w:rsidRPr="0058001A">
        <w:rPr>
          <w:rFonts w:eastAsia="TimesNewRomanPS-BoldMT" w:cs="Arial"/>
          <w:bCs/>
          <w:i/>
          <w:iCs/>
          <w:sz w:val="24"/>
          <w:szCs w:val="24"/>
          <w:lang w:val="ru-RU"/>
        </w:rPr>
        <w:t>група понуђача може да о</w:t>
      </w:r>
      <w:r w:rsidRPr="0058001A">
        <w:rPr>
          <w:rFonts w:eastAsia="TimesNewRomanPS-BoldMT" w:cs="Arial"/>
          <w:bCs/>
          <w:i/>
          <w:iCs/>
          <w:sz w:val="24"/>
          <w:szCs w:val="24"/>
          <w:lang w:val="sr-Cyrl-RS"/>
        </w:rPr>
        <w:t>власти</w:t>
      </w:r>
      <w:r w:rsidRPr="0058001A">
        <w:rPr>
          <w:rFonts w:eastAsia="TimesNewRomanPS-BoldMT" w:cs="Arial"/>
          <w:bCs/>
          <w:i/>
          <w:iCs/>
          <w:sz w:val="24"/>
          <w:szCs w:val="24"/>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Pr="0058001A" w:rsidRDefault="00BA2C2D" w:rsidP="0058001A">
      <w:pPr>
        <w:tabs>
          <w:tab w:val="left" w:pos="360"/>
        </w:tabs>
        <w:autoSpaceDE w:val="0"/>
        <w:autoSpaceDN w:val="0"/>
        <w:adjustRightInd w:val="0"/>
        <w:spacing w:before="0" w:after="200"/>
        <w:contextualSpacing/>
        <w:rPr>
          <w:rFonts w:eastAsia="TimesNewRomanPS-BoldMT" w:cs="Arial"/>
          <w:bCs/>
          <w:i/>
          <w:iCs/>
          <w:sz w:val="24"/>
          <w:szCs w:val="24"/>
          <w:lang w:val="sr-Cyrl-RS"/>
        </w:rPr>
      </w:pPr>
    </w:p>
    <w:p w:rsidR="00290BFB" w:rsidRPr="0058001A" w:rsidRDefault="00290BFB" w:rsidP="0058001A">
      <w:pPr>
        <w:tabs>
          <w:tab w:val="left" w:pos="360"/>
        </w:tabs>
        <w:autoSpaceDE w:val="0"/>
        <w:autoSpaceDN w:val="0"/>
        <w:adjustRightInd w:val="0"/>
        <w:spacing w:before="0" w:after="200"/>
        <w:contextualSpacing/>
        <w:rPr>
          <w:rFonts w:eastAsia="TimesNewRomanPS-BoldMT" w:cs="Arial"/>
          <w:bCs/>
          <w:i/>
          <w:iCs/>
          <w:sz w:val="24"/>
          <w:szCs w:val="24"/>
          <w:lang w:val="sr-Cyrl-RS"/>
        </w:rPr>
      </w:pPr>
    </w:p>
    <w:p w:rsidR="0042687E" w:rsidRPr="0058001A" w:rsidRDefault="0042687E" w:rsidP="0058001A">
      <w:pPr>
        <w:spacing w:before="0"/>
        <w:rPr>
          <w:rFonts w:cs="Arial"/>
          <w:sz w:val="24"/>
          <w:szCs w:val="24"/>
        </w:rPr>
      </w:pPr>
      <w:bookmarkStart w:id="245" w:name="_Toc442559925"/>
    </w:p>
    <w:p w:rsidR="009766EE" w:rsidRPr="0058001A" w:rsidRDefault="009766EE" w:rsidP="0058001A">
      <w:pPr>
        <w:spacing w:before="0"/>
        <w:rPr>
          <w:rFonts w:cs="Arial"/>
          <w:sz w:val="24"/>
          <w:szCs w:val="24"/>
        </w:rPr>
      </w:pPr>
    </w:p>
    <w:p w:rsidR="009766EE" w:rsidRPr="0058001A" w:rsidRDefault="009766EE" w:rsidP="0058001A">
      <w:pPr>
        <w:spacing w:before="0"/>
        <w:rPr>
          <w:rFonts w:cs="Arial"/>
          <w:sz w:val="24"/>
          <w:szCs w:val="24"/>
        </w:rPr>
      </w:pPr>
    </w:p>
    <w:p w:rsidR="009766EE" w:rsidRPr="0058001A" w:rsidRDefault="009766EE" w:rsidP="0058001A">
      <w:pPr>
        <w:spacing w:before="0"/>
        <w:rPr>
          <w:rFonts w:cs="Arial"/>
          <w:sz w:val="24"/>
          <w:szCs w:val="24"/>
        </w:rPr>
      </w:pPr>
    </w:p>
    <w:p w:rsidR="00611E1E" w:rsidRDefault="00611E1E" w:rsidP="0058001A">
      <w:pPr>
        <w:spacing w:before="0"/>
        <w:rPr>
          <w:rFonts w:cs="Arial"/>
          <w:sz w:val="24"/>
          <w:szCs w:val="24"/>
        </w:rPr>
        <w:sectPr w:rsidR="00611E1E" w:rsidSect="00703BDC">
          <w:footnotePr>
            <w:pos w:val="beneathText"/>
          </w:footnotePr>
          <w:pgSz w:w="11909" w:h="16834" w:code="9"/>
          <w:pgMar w:top="1134" w:right="851" w:bottom="1134" w:left="1134" w:header="142" w:footer="437" w:gutter="0"/>
          <w:cols w:space="708"/>
          <w:titlePg/>
          <w:docGrid w:linePitch="360"/>
        </w:sectPr>
      </w:pPr>
    </w:p>
    <w:p w:rsidR="00343A18" w:rsidRPr="0058001A" w:rsidRDefault="00343A18" w:rsidP="0058001A">
      <w:pPr>
        <w:pStyle w:val="KDObrazac"/>
        <w:spacing w:before="0"/>
        <w:rPr>
          <w:sz w:val="24"/>
          <w:szCs w:val="24"/>
        </w:rPr>
      </w:pPr>
      <w:r w:rsidRPr="0058001A">
        <w:rPr>
          <w:sz w:val="24"/>
          <w:szCs w:val="24"/>
        </w:rPr>
        <w:lastRenderedPageBreak/>
        <w:t xml:space="preserve">ОБРАЗАЦ </w:t>
      </w:r>
      <w:r w:rsidR="009766EE" w:rsidRPr="0058001A">
        <w:rPr>
          <w:sz w:val="24"/>
          <w:szCs w:val="24"/>
          <w:lang w:val="sr-Cyrl-RS"/>
        </w:rPr>
        <w:t>2</w:t>
      </w:r>
      <w:r w:rsidRPr="0058001A">
        <w:rPr>
          <w:sz w:val="24"/>
          <w:szCs w:val="24"/>
        </w:rPr>
        <w:t>.</w:t>
      </w:r>
      <w:bookmarkEnd w:id="245"/>
    </w:p>
    <w:p w:rsidR="00D5465F" w:rsidRPr="0058001A" w:rsidRDefault="00343A18" w:rsidP="0058001A">
      <w:pPr>
        <w:spacing w:before="0"/>
        <w:jc w:val="center"/>
        <w:rPr>
          <w:rFonts w:cs="Arial"/>
          <w:b/>
          <w:sz w:val="24"/>
          <w:szCs w:val="24"/>
        </w:rPr>
      </w:pPr>
      <w:r w:rsidRPr="0058001A">
        <w:rPr>
          <w:rFonts w:cs="Arial"/>
          <w:b/>
          <w:sz w:val="24"/>
          <w:szCs w:val="24"/>
        </w:rPr>
        <w:t>ОБРАЗАЦ СТРУКУТРЕ ЦЕНЕ</w:t>
      </w:r>
    </w:p>
    <w:p w:rsidR="00611E1E" w:rsidRPr="0058001A" w:rsidRDefault="00611E1E" w:rsidP="00611E1E">
      <w:pPr>
        <w:spacing w:before="0"/>
        <w:rPr>
          <w:rFonts w:cs="Arial"/>
          <w:sz w:val="24"/>
          <w:szCs w:val="24"/>
        </w:rPr>
      </w:pPr>
      <w:r>
        <w:rPr>
          <w:rFonts w:cs="Arial"/>
          <w:sz w:val="24"/>
          <w:szCs w:val="24"/>
        </w:rPr>
        <w:t>Табела 1</w:t>
      </w:r>
    </w:p>
    <w:p w:rsidR="00611E1E" w:rsidRPr="00DA42FE" w:rsidRDefault="00611E1E" w:rsidP="00611E1E">
      <w:pPr>
        <w:spacing w:before="0"/>
        <w:rPr>
          <w:rFonts w:cs="Arial"/>
        </w:rPr>
      </w:pPr>
    </w:p>
    <w:tbl>
      <w:tblPr>
        <w:tblW w:w="509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6726"/>
        <w:gridCol w:w="1092"/>
        <w:gridCol w:w="856"/>
        <w:gridCol w:w="758"/>
        <w:gridCol w:w="758"/>
        <w:gridCol w:w="1022"/>
        <w:gridCol w:w="1022"/>
        <w:gridCol w:w="1885"/>
      </w:tblGrid>
      <w:tr w:rsidR="00611E1E" w:rsidRPr="00611E1E" w:rsidTr="00611E1E">
        <w:trPr>
          <w:trHeight w:val="850"/>
        </w:trPr>
        <w:tc>
          <w:tcPr>
            <w:tcW w:w="213" w:type="pct"/>
            <w:shd w:val="clear" w:color="auto" w:fill="C6D9F1" w:themeFill="text2" w:themeFillTint="33"/>
            <w:vAlign w:val="center"/>
          </w:tcPr>
          <w:p w:rsidR="00611E1E" w:rsidRPr="00611E1E" w:rsidRDefault="00611E1E" w:rsidP="00611E1E">
            <w:pPr>
              <w:spacing w:before="0"/>
              <w:jc w:val="center"/>
              <w:rPr>
                <w:rFonts w:cs="Arial"/>
                <w:b/>
                <w:bCs/>
                <w:i/>
                <w:iCs/>
                <w:sz w:val="24"/>
                <w:szCs w:val="24"/>
                <w:lang w:val="sr-Cyrl-CS"/>
              </w:rPr>
            </w:pPr>
            <w:r w:rsidRPr="00611E1E">
              <w:rPr>
                <w:rFonts w:cs="Arial"/>
                <w:b/>
                <w:bCs/>
                <w:i/>
                <w:iCs/>
                <w:sz w:val="24"/>
                <w:szCs w:val="24"/>
                <w:lang w:val="sr-Cyrl-CS"/>
              </w:rPr>
              <w:t>Рбр</w:t>
            </w:r>
          </w:p>
        </w:tc>
        <w:tc>
          <w:tcPr>
            <w:tcW w:w="1965" w:type="pct"/>
            <w:shd w:val="clear" w:color="auto" w:fill="C6D9F1" w:themeFill="text2" w:themeFillTint="33"/>
            <w:vAlign w:val="center"/>
          </w:tcPr>
          <w:p w:rsidR="00611E1E" w:rsidRPr="00611E1E" w:rsidRDefault="00611E1E" w:rsidP="00611E1E">
            <w:pPr>
              <w:spacing w:before="0"/>
              <w:jc w:val="center"/>
              <w:rPr>
                <w:rFonts w:cs="Arial"/>
                <w:b/>
                <w:bCs/>
                <w:i/>
                <w:iCs/>
                <w:sz w:val="24"/>
                <w:szCs w:val="24"/>
                <w:lang w:val="sr-Cyrl-CS"/>
              </w:rPr>
            </w:pPr>
            <w:r w:rsidRPr="00611E1E">
              <w:rPr>
                <w:rFonts w:cs="Arial"/>
                <w:b/>
                <w:bCs/>
                <w:i/>
                <w:iCs/>
                <w:sz w:val="24"/>
                <w:szCs w:val="24"/>
                <w:lang w:val="sr-Cyrl-RS"/>
              </w:rPr>
              <w:t>Врста</w:t>
            </w:r>
            <w:r w:rsidRPr="00611E1E">
              <w:rPr>
                <w:rFonts w:cs="Arial"/>
                <w:b/>
                <w:bCs/>
                <w:i/>
                <w:iCs/>
                <w:sz w:val="24"/>
                <w:szCs w:val="24"/>
                <w:lang w:val="sr-Cyrl-CS"/>
              </w:rPr>
              <w:t xml:space="preserve"> </w:t>
            </w:r>
            <w:r w:rsidRPr="00611E1E">
              <w:rPr>
                <w:rFonts w:cs="Arial"/>
                <w:b/>
                <w:bCs/>
                <w:i/>
                <w:iCs/>
                <w:sz w:val="24"/>
                <w:szCs w:val="24"/>
                <w:lang w:val="sr-Cyrl-RS"/>
              </w:rPr>
              <w:t>радова</w:t>
            </w:r>
          </w:p>
        </w:tc>
        <w:tc>
          <w:tcPr>
            <w:tcW w:w="313" w:type="pct"/>
            <w:shd w:val="clear" w:color="auto" w:fill="C6D9F1" w:themeFill="text2" w:themeFillTint="33"/>
            <w:vAlign w:val="center"/>
          </w:tcPr>
          <w:p w:rsidR="00611E1E" w:rsidRPr="00611E1E" w:rsidRDefault="00611E1E" w:rsidP="00611E1E">
            <w:pPr>
              <w:spacing w:before="0"/>
              <w:jc w:val="center"/>
              <w:rPr>
                <w:rFonts w:cs="Arial"/>
                <w:b/>
                <w:bCs/>
                <w:i/>
                <w:iCs/>
                <w:sz w:val="24"/>
                <w:szCs w:val="24"/>
                <w:lang w:val="sr-Cyrl-CS"/>
              </w:rPr>
            </w:pPr>
            <w:r w:rsidRPr="00611E1E">
              <w:rPr>
                <w:rFonts w:cs="Arial"/>
                <w:b/>
                <w:bCs/>
                <w:i/>
                <w:iCs/>
                <w:sz w:val="24"/>
                <w:szCs w:val="24"/>
                <w:lang w:val="sr-Cyrl-CS"/>
              </w:rPr>
              <w:t>Јед.</w:t>
            </w:r>
          </w:p>
          <w:p w:rsidR="00611E1E" w:rsidRPr="00611E1E" w:rsidRDefault="00611E1E" w:rsidP="00611E1E">
            <w:pPr>
              <w:spacing w:before="0"/>
              <w:jc w:val="center"/>
              <w:rPr>
                <w:rFonts w:cs="Arial"/>
                <w:b/>
                <w:bCs/>
                <w:i/>
                <w:iCs/>
                <w:sz w:val="24"/>
                <w:szCs w:val="24"/>
                <w:lang w:val="sr-Cyrl-CS"/>
              </w:rPr>
            </w:pPr>
            <w:r w:rsidRPr="00611E1E">
              <w:rPr>
                <w:rFonts w:cs="Arial"/>
                <w:b/>
                <w:bCs/>
                <w:i/>
                <w:iCs/>
                <w:sz w:val="24"/>
                <w:szCs w:val="24"/>
                <w:lang w:val="sr-Cyrl-CS"/>
              </w:rPr>
              <w:t>мере</w:t>
            </w:r>
          </w:p>
        </w:tc>
        <w:tc>
          <w:tcPr>
            <w:tcW w:w="247" w:type="pct"/>
            <w:shd w:val="clear" w:color="auto" w:fill="C6D9F1" w:themeFill="text2" w:themeFillTint="33"/>
            <w:vAlign w:val="center"/>
          </w:tcPr>
          <w:p w:rsidR="00611E1E" w:rsidRPr="00611E1E" w:rsidRDefault="00611E1E" w:rsidP="00611E1E">
            <w:pPr>
              <w:spacing w:before="0"/>
              <w:jc w:val="center"/>
              <w:rPr>
                <w:rFonts w:cs="Arial"/>
                <w:b/>
                <w:bCs/>
                <w:i/>
                <w:iCs/>
                <w:sz w:val="24"/>
                <w:szCs w:val="24"/>
                <w:lang w:val="sr-Cyrl-RS"/>
              </w:rPr>
            </w:pPr>
            <w:r w:rsidRPr="00611E1E">
              <w:rPr>
                <w:rFonts w:cs="Arial"/>
                <w:b/>
                <w:bCs/>
                <w:i/>
                <w:iCs/>
                <w:sz w:val="24"/>
                <w:szCs w:val="24"/>
                <w:lang w:val="sr-Cyrl-CS"/>
              </w:rPr>
              <w:t>Обим (Кол</w:t>
            </w:r>
            <w:r w:rsidRPr="00611E1E">
              <w:rPr>
                <w:rFonts w:cs="Arial"/>
                <w:b/>
                <w:bCs/>
                <w:i/>
                <w:iCs/>
                <w:sz w:val="24"/>
                <w:szCs w:val="24"/>
              </w:rPr>
              <w:t>.</w:t>
            </w:r>
            <w:r w:rsidRPr="00611E1E">
              <w:rPr>
                <w:rFonts w:cs="Arial"/>
                <w:b/>
                <w:bCs/>
                <w:i/>
                <w:iCs/>
                <w:sz w:val="24"/>
                <w:szCs w:val="24"/>
                <w:lang w:val="sr-Cyrl-RS"/>
              </w:rPr>
              <w:t>)</w:t>
            </w:r>
          </w:p>
        </w:tc>
        <w:tc>
          <w:tcPr>
            <w:tcW w:w="432" w:type="pct"/>
            <w:shd w:val="clear" w:color="auto" w:fill="C6D9F1" w:themeFill="text2" w:themeFillTint="33"/>
            <w:vAlign w:val="center"/>
          </w:tcPr>
          <w:p w:rsidR="00611E1E" w:rsidRPr="00611E1E" w:rsidRDefault="00611E1E" w:rsidP="00611E1E">
            <w:pPr>
              <w:spacing w:before="0"/>
              <w:jc w:val="center"/>
              <w:rPr>
                <w:rFonts w:cs="Arial"/>
                <w:b/>
                <w:bCs/>
                <w:i/>
                <w:iCs/>
                <w:sz w:val="24"/>
                <w:szCs w:val="24"/>
                <w:lang w:val="sr-Cyrl-CS"/>
              </w:rPr>
            </w:pPr>
            <w:r w:rsidRPr="00611E1E">
              <w:rPr>
                <w:rFonts w:cs="Arial"/>
                <w:b/>
                <w:bCs/>
                <w:i/>
                <w:iCs/>
                <w:sz w:val="24"/>
                <w:szCs w:val="24"/>
                <w:lang w:val="sr-Cyrl-CS"/>
              </w:rPr>
              <w:t>Јед.</w:t>
            </w:r>
          </w:p>
          <w:p w:rsidR="00611E1E" w:rsidRPr="00611E1E" w:rsidRDefault="00611E1E" w:rsidP="00611E1E">
            <w:pPr>
              <w:spacing w:before="0"/>
              <w:jc w:val="center"/>
              <w:rPr>
                <w:rFonts w:cs="Arial"/>
                <w:b/>
                <w:bCs/>
                <w:i/>
                <w:iCs/>
                <w:sz w:val="24"/>
                <w:szCs w:val="24"/>
                <w:lang w:val="sr-Cyrl-CS"/>
              </w:rPr>
            </w:pPr>
            <w:r w:rsidRPr="00611E1E">
              <w:rPr>
                <w:rFonts w:cs="Arial"/>
                <w:b/>
                <w:bCs/>
                <w:i/>
                <w:iCs/>
                <w:sz w:val="24"/>
                <w:szCs w:val="24"/>
                <w:lang w:val="sr-Cyrl-CS"/>
              </w:rPr>
              <w:t>цена без ПДВ</w:t>
            </w:r>
          </w:p>
          <w:p w:rsidR="00611E1E" w:rsidRPr="00611E1E" w:rsidRDefault="00611E1E" w:rsidP="00611E1E">
            <w:pPr>
              <w:spacing w:before="0"/>
              <w:jc w:val="center"/>
              <w:rPr>
                <w:rFonts w:cs="Arial"/>
                <w:b/>
                <w:bCs/>
                <w:i/>
                <w:iCs/>
                <w:sz w:val="24"/>
                <w:szCs w:val="24"/>
                <w:lang w:val="sr-Cyrl-CS"/>
              </w:rPr>
            </w:pPr>
            <w:r w:rsidRPr="00611E1E">
              <w:rPr>
                <w:rFonts w:cs="Arial"/>
                <w:b/>
                <w:bCs/>
                <w:i/>
                <w:iCs/>
                <w:sz w:val="24"/>
                <w:szCs w:val="24"/>
                <w:lang w:val="sr-Cyrl-CS"/>
              </w:rPr>
              <w:t xml:space="preserve">дин. </w:t>
            </w:r>
            <w:r w:rsidRPr="00611E1E">
              <w:rPr>
                <w:rFonts w:cs="Arial"/>
                <w:b/>
                <w:bCs/>
                <w:i/>
                <w:iCs/>
                <w:color w:val="00B0F0"/>
                <w:sz w:val="24"/>
                <w:szCs w:val="24"/>
                <w:lang w:val="sr-Cyrl-CS"/>
              </w:rPr>
              <w:t>/</w:t>
            </w:r>
            <w:r w:rsidRPr="00611E1E">
              <w:rPr>
                <w:rFonts w:cs="Arial"/>
                <w:color w:val="00B0F0"/>
                <w:sz w:val="24"/>
                <w:szCs w:val="24"/>
              </w:rPr>
              <w:t xml:space="preserve"> EUR</w:t>
            </w:r>
          </w:p>
        </w:tc>
        <w:tc>
          <w:tcPr>
            <w:tcW w:w="434" w:type="pct"/>
            <w:shd w:val="clear" w:color="auto" w:fill="C6D9F1" w:themeFill="text2" w:themeFillTint="33"/>
            <w:vAlign w:val="center"/>
          </w:tcPr>
          <w:p w:rsidR="00611E1E" w:rsidRPr="00611E1E" w:rsidRDefault="00611E1E" w:rsidP="00611E1E">
            <w:pPr>
              <w:spacing w:before="0"/>
              <w:jc w:val="center"/>
              <w:rPr>
                <w:rFonts w:cs="Arial"/>
                <w:b/>
                <w:bCs/>
                <w:i/>
                <w:iCs/>
                <w:sz w:val="24"/>
                <w:szCs w:val="24"/>
                <w:lang w:val="sr-Cyrl-CS"/>
              </w:rPr>
            </w:pPr>
            <w:r w:rsidRPr="00611E1E">
              <w:rPr>
                <w:rFonts w:cs="Arial"/>
                <w:b/>
                <w:bCs/>
                <w:i/>
                <w:iCs/>
                <w:sz w:val="24"/>
                <w:szCs w:val="24"/>
                <w:lang w:val="sr-Cyrl-CS"/>
              </w:rPr>
              <w:t>Јед.</w:t>
            </w:r>
          </w:p>
          <w:p w:rsidR="00611E1E" w:rsidRPr="00611E1E" w:rsidRDefault="00611E1E" w:rsidP="00611E1E">
            <w:pPr>
              <w:spacing w:before="0"/>
              <w:jc w:val="center"/>
              <w:rPr>
                <w:rFonts w:cs="Arial"/>
                <w:b/>
                <w:bCs/>
                <w:i/>
                <w:iCs/>
                <w:sz w:val="24"/>
                <w:szCs w:val="24"/>
                <w:lang w:val="sr-Cyrl-CS"/>
              </w:rPr>
            </w:pPr>
            <w:r w:rsidRPr="00611E1E">
              <w:rPr>
                <w:rFonts w:cs="Arial"/>
                <w:b/>
                <w:bCs/>
                <w:i/>
                <w:iCs/>
                <w:sz w:val="24"/>
                <w:szCs w:val="24"/>
                <w:lang w:val="sr-Cyrl-CS"/>
              </w:rPr>
              <w:t>цена са ПДВ</w:t>
            </w:r>
          </w:p>
          <w:p w:rsidR="00611E1E" w:rsidRPr="00611E1E" w:rsidRDefault="00611E1E" w:rsidP="00611E1E">
            <w:pPr>
              <w:spacing w:before="0"/>
              <w:jc w:val="center"/>
              <w:rPr>
                <w:rFonts w:cs="Arial"/>
                <w:b/>
                <w:bCs/>
                <w:i/>
                <w:iCs/>
                <w:sz w:val="24"/>
                <w:szCs w:val="24"/>
                <w:lang w:val="sr-Cyrl-CS"/>
              </w:rPr>
            </w:pPr>
            <w:r w:rsidRPr="00611E1E">
              <w:rPr>
                <w:rFonts w:cs="Arial"/>
                <w:b/>
                <w:bCs/>
                <w:i/>
                <w:iCs/>
                <w:sz w:val="24"/>
                <w:szCs w:val="24"/>
                <w:lang w:val="sr-Cyrl-CS"/>
              </w:rPr>
              <w:t xml:space="preserve">дин. </w:t>
            </w:r>
            <w:r w:rsidRPr="00611E1E">
              <w:rPr>
                <w:rFonts w:cs="Arial"/>
                <w:b/>
                <w:bCs/>
                <w:i/>
                <w:iCs/>
                <w:color w:val="00B0F0"/>
                <w:sz w:val="24"/>
                <w:szCs w:val="24"/>
                <w:lang w:val="sr-Cyrl-CS"/>
              </w:rPr>
              <w:t>/</w:t>
            </w:r>
            <w:r w:rsidRPr="00611E1E">
              <w:rPr>
                <w:rFonts w:cs="Arial"/>
                <w:color w:val="00B0F0"/>
                <w:sz w:val="24"/>
                <w:szCs w:val="24"/>
              </w:rPr>
              <w:t xml:space="preserve"> EUR</w:t>
            </w:r>
          </w:p>
        </w:tc>
        <w:tc>
          <w:tcPr>
            <w:tcW w:w="432" w:type="pct"/>
            <w:shd w:val="clear" w:color="auto" w:fill="C6D9F1" w:themeFill="text2" w:themeFillTint="33"/>
            <w:vAlign w:val="center"/>
          </w:tcPr>
          <w:p w:rsidR="00611E1E" w:rsidRPr="00611E1E" w:rsidRDefault="00611E1E" w:rsidP="00611E1E">
            <w:pPr>
              <w:spacing w:before="0"/>
              <w:jc w:val="center"/>
              <w:rPr>
                <w:rFonts w:cs="Arial"/>
                <w:b/>
                <w:bCs/>
                <w:i/>
                <w:iCs/>
                <w:sz w:val="24"/>
                <w:szCs w:val="24"/>
                <w:lang w:val="sr-Cyrl-CS"/>
              </w:rPr>
            </w:pPr>
            <w:r w:rsidRPr="00611E1E">
              <w:rPr>
                <w:rFonts w:cs="Arial"/>
                <w:b/>
                <w:bCs/>
                <w:i/>
                <w:iCs/>
                <w:sz w:val="24"/>
                <w:szCs w:val="24"/>
                <w:lang w:val="sr-Cyrl-CS"/>
              </w:rPr>
              <w:t>Укупна цена без ПДВ</w:t>
            </w:r>
          </w:p>
          <w:p w:rsidR="00611E1E" w:rsidRPr="00611E1E" w:rsidRDefault="00611E1E" w:rsidP="00611E1E">
            <w:pPr>
              <w:spacing w:before="0"/>
              <w:jc w:val="center"/>
              <w:rPr>
                <w:rFonts w:cs="Arial"/>
                <w:b/>
                <w:bCs/>
                <w:i/>
                <w:iCs/>
                <w:sz w:val="24"/>
                <w:szCs w:val="24"/>
                <w:lang w:val="sr-Cyrl-CS"/>
              </w:rPr>
            </w:pPr>
            <w:r w:rsidRPr="00611E1E">
              <w:rPr>
                <w:rFonts w:cs="Arial"/>
                <w:b/>
                <w:bCs/>
                <w:i/>
                <w:iCs/>
                <w:sz w:val="24"/>
                <w:szCs w:val="24"/>
                <w:lang w:val="sr-Cyrl-CS"/>
              </w:rPr>
              <w:t>дин. /</w:t>
            </w:r>
            <w:r w:rsidRPr="00611E1E">
              <w:rPr>
                <w:rFonts w:cs="Arial"/>
                <w:sz w:val="24"/>
                <w:szCs w:val="24"/>
              </w:rPr>
              <w:t xml:space="preserve"> </w:t>
            </w:r>
            <w:r w:rsidRPr="00611E1E">
              <w:rPr>
                <w:rFonts w:cs="Arial"/>
                <w:color w:val="00B0F0"/>
                <w:sz w:val="24"/>
                <w:szCs w:val="24"/>
              </w:rPr>
              <w:t>EUR</w:t>
            </w:r>
            <w:r w:rsidRPr="00611E1E">
              <w:rPr>
                <w:rFonts w:cs="Arial"/>
                <w:b/>
                <w:bCs/>
                <w:i/>
                <w:iCs/>
                <w:color w:val="00B0F0"/>
                <w:sz w:val="24"/>
                <w:szCs w:val="24"/>
                <w:lang w:val="sr-Cyrl-CS"/>
              </w:rPr>
              <w:t xml:space="preserve"> </w:t>
            </w:r>
          </w:p>
        </w:tc>
        <w:tc>
          <w:tcPr>
            <w:tcW w:w="433" w:type="pct"/>
            <w:shd w:val="clear" w:color="auto" w:fill="C6D9F1" w:themeFill="text2" w:themeFillTint="33"/>
            <w:vAlign w:val="center"/>
          </w:tcPr>
          <w:p w:rsidR="00611E1E" w:rsidRPr="00611E1E" w:rsidRDefault="00611E1E" w:rsidP="00611E1E">
            <w:pPr>
              <w:spacing w:before="0"/>
              <w:jc w:val="center"/>
              <w:rPr>
                <w:rFonts w:cs="Arial"/>
                <w:b/>
                <w:bCs/>
                <w:i/>
                <w:iCs/>
                <w:sz w:val="24"/>
                <w:szCs w:val="24"/>
                <w:lang w:val="sr-Cyrl-CS"/>
              </w:rPr>
            </w:pPr>
            <w:r w:rsidRPr="00611E1E">
              <w:rPr>
                <w:rFonts w:cs="Arial"/>
                <w:b/>
                <w:bCs/>
                <w:i/>
                <w:iCs/>
                <w:sz w:val="24"/>
                <w:szCs w:val="24"/>
                <w:lang w:val="sr-Cyrl-CS"/>
              </w:rPr>
              <w:t>Укупна цена са ПДВ</w:t>
            </w:r>
          </w:p>
          <w:p w:rsidR="00611E1E" w:rsidRPr="00611E1E" w:rsidRDefault="00611E1E" w:rsidP="00611E1E">
            <w:pPr>
              <w:spacing w:before="0"/>
              <w:jc w:val="center"/>
              <w:rPr>
                <w:rFonts w:cs="Arial"/>
                <w:b/>
                <w:bCs/>
                <w:i/>
                <w:iCs/>
                <w:sz w:val="24"/>
                <w:szCs w:val="24"/>
                <w:lang w:val="sr-Cyrl-CS"/>
              </w:rPr>
            </w:pPr>
            <w:r w:rsidRPr="00611E1E">
              <w:rPr>
                <w:rFonts w:cs="Arial"/>
                <w:b/>
                <w:bCs/>
                <w:i/>
                <w:iCs/>
                <w:sz w:val="24"/>
                <w:szCs w:val="24"/>
                <w:lang w:val="sr-Cyrl-CS"/>
              </w:rPr>
              <w:t>дин. /</w:t>
            </w:r>
            <w:r w:rsidRPr="00611E1E">
              <w:rPr>
                <w:rFonts w:cs="Arial"/>
                <w:sz w:val="24"/>
                <w:szCs w:val="24"/>
              </w:rPr>
              <w:t xml:space="preserve"> </w:t>
            </w:r>
            <w:r w:rsidRPr="00611E1E">
              <w:rPr>
                <w:rFonts w:cs="Arial"/>
                <w:color w:val="00B0F0"/>
                <w:sz w:val="24"/>
                <w:szCs w:val="24"/>
              </w:rPr>
              <w:t>EUR</w:t>
            </w:r>
          </w:p>
        </w:tc>
        <w:tc>
          <w:tcPr>
            <w:tcW w:w="532" w:type="pct"/>
            <w:shd w:val="clear" w:color="auto" w:fill="C6D9F1" w:themeFill="text2" w:themeFillTint="33"/>
          </w:tcPr>
          <w:p w:rsidR="00611E1E" w:rsidRPr="00611E1E" w:rsidRDefault="00611E1E" w:rsidP="00611E1E">
            <w:pPr>
              <w:spacing w:before="0"/>
              <w:jc w:val="center"/>
              <w:rPr>
                <w:rFonts w:cs="Arial"/>
                <w:b/>
                <w:bCs/>
                <w:i/>
                <w:iCs/>
                <w:sz w:val="24"/>
                <w:szCs w:val="24"/>
                <w:lang w:val="sr-Cyrl-CS"/>
              </w:rPr>
            </w:pPr>
            <w:r w:rsidRPr="00611E1E">
              <w:rPr>
                <w:rFonts w:cs="Arial"/>
                <w:b/>
                <w:bCs/>
                <w:i/>
                <w:iCs/>
                <w:sz w:val="24"/>
                <w:szCs w:val="24"/>
                <w:lang w:val="sr-Cyrl-CS"/>
              </w:rPr>
              <w:t>Назив</w:t>
            </w:r>
          </w:p>
          <w:p w:rsidR="00611E1E" w:rsidRPr="00611E1E" w:rsidRDefault="00611E1E" w:rsidP="00611E1E">
            <w:pPr>
              <w:spacing w:before="0"/>
              <w:jc w:val="center"/>
              <w:rPr>
                <w:rFonts w:cs="Arial"/>
                <w:b/>
                <w:bCs/>
                <w:i/>
                <w:iCs/>
                <w:sz w:val="24"/>
                <w:szCs w:val="24"/>
                <w:lang w:val="sr-Cyrl-CS"/>
              </w:rPr>
            </w:pPr>
            <w:r w:rsidRPr="00611E1E">
              <w:rPr>
                <w:rFonts w:cs="Arial"/>
                <w:b/>
                <w:bCs/>
                <w:i/>
                <w:iCs/>
                <w:sz w:val="24"/>
                <w:szCs w:val="24"/>
                <w:lang w:val="sr-Cyrl-CS"/>
              </w:rPr>
              <w:t>произвођача</w:t>
            </w:r>
          </w:p>
          <w:p w:rsidR="00611E1E" w:rsidRPr="00611E1E" w:rsidRDefault="00611E1E" w:rsidP="00611E1E">
            <w:pPr>
              <w:spacing w:before="0"/>
              <w:jc w:val="center"/>
              <w:rPr>
                <w:rFonts w:cs="Arial"/>
                <w:b/>
                <w:bCs/>
                <w:i/>
                <w:iCs/>
                <w:sz w:val="24"/>
                <w:szCs w:val="24"/>
                <w:lang w:val="sr-Cyrl-CS"/>
              </w:rPr>
            </w:pPr>
            <w:r w:rsidRPr="00611E1E">
              <w:rPr>
                <w:rFonts w:cs="Arial"/>
                <w:b/>
                <w:bCs/>
                <w:i/>
                <w:iCs/>
                <w:sz w:val="24"/>
                <w:szCs w:val="24"/>
                <w:lang w:val="sr-Cyrl-CS"/>
              </w:rPr>
              <w:t>добара,модел, ознака добра</w:t>
            </w:r>
          </w:p>
        </w:tc>
      </w:tr>
      <w:tr w:rsidR="00611E1E" w:rsidRPr="00611E1E" w:rsidTr="00611E1E">
        <w:trPr>
          <w:trHeight w:val="397"/>
        </w:trPr>
        <w:tc>
          <w:tcPr>
            <w:tcW w:w="213" w:type="pct"/>
            <w:shd w:val="clear" w:color="auto" w:fill="auto"/>
            <w:vAlign w:val="center"/>
          </w:tcPr>
          <w:p w:rsidR="00611E1E" w:rsidRPr="00611E1E" w:rsidRDefault="00611E1E" w:rsidP="00611E1E">
            <w:pPr>
              <w:spacing w:before="0"/>
              <w:jc w:val="center"/>
              <w:rPr>
                <w:rFonts w:cs="Arial"/>
                <w:b/>
                <w:bCs/>
                <w:i/>
                <w:iCs/>
                <w:sz w:val="24"/>
                <w:szCs w:val="24"/>
                <w:lang w:val="sr-Cyrl-CS"/>
              </w:rPr>
            </w:pPr>
            <w:r w:rsidRPr="00611E1E">
              <w:rPr>
                <w:rFonts w:cs="Arial"/>
                <w:b/>
                <w:bCs/>
                <w:i/>
                <w:iCs/>
                <w:sz w:val="24"/>
                <w:szCs w:val="24"/>
                <w:lang w:val="sr-Cyrl-CS"/>
              </w:rPr>
              <w:t>(1)</w:t>
            </w:r>
          </w:p>
        </w:tc>
        <w:tc>
          <w:tcPr>
            <w:tcW w:w="1965" w:type="pct"/>
            <w:shd w:val="clear" w:color="auto" w:fill="auto"/>
            <w:vAlign w:val="center"/>
          </w:tcPr>
          <w:p w:rsidR="00611E1E" w:rsidRPr="00611E1E" w:rsidRDefault="00611E1E" w:rsidP="00611E1E">
            <w:pPr>
              <w:spacing w:before="0"/>
              <w:jc w:val="center"/>
              <w:rPr>
                <w:rFonts w:cs="Arial"/>
                <w:b/>
                <w:bCs/>
                <w:i/>
                <w:iCs/>
                <w:sz w:val="24"/>
                <w:szCs w:val="24"/>
                <w:lang w:val="sr-Cyrl-CS"/>
              </w:rPr>
            </w:pPr>
            <w:r w:rsidRPr="00611E1E">
              <w:rPr>
                <w:rFonts w:cs="Arial"/>
                <w:b/>
                <w:bCs/>
                <w:i/>
                <w:iCs/>
                <w:sz w:val="24"/>
                <w:szCs w:val="24"/>
                <w:lang w:val="sr-Cyrl-CS"/>
              </w:rPr>
              <w:t>(2)</w:t>
            </w:r>
          </w:p>
        </w:tc>
        <w:tc>
          <w:tcPr>
            <w:tcW w:w="313" w:type="pct"/>
            <w:shd w:val="clear" w:color="auto" w:fill="auto"/>
            <w:vAlign w:val="center"/>
          </w:tcPr>
          <w:p w:rsidR="00611E1E" w:rsidRPr="00611E1E" w:rsidRDefault="00611E1E" w:rsidP="00611E1E">
            <w:pPr>
              <w:spacing w:before="0"/>
              <w:jc w:val="center"/>
              <w:rPr>
                <w:rFonts w:cs="Arial"/>
                <w:b/>
                <w:bCs/>
                <w:i/>
                <w:iCs/>
                <w:sz w:val="24"/>
                <w:szCs w:val="24"/>
                <w:lang w:val="sr-Cyrl-CS"/>
              </w:rPr>
            </w:pPr>
            <w:r w:rsidRPr="00611E1E">
              <w:rPr>
                <w:rFonts w:cs="Arial"/>
                <w:b/>
                <w:bCs/>
                <w:i/>
                <w:iCs/>
                <w:sz w:val="24"/>
                <w:szCs w:val="24"/>
                <w:lang w:val="sr-Cyrl-CS"/>
              </w:rPr>
              <w:t>(3)</w:t>
            </w:r>
          </w:p>
        </w:tc>
        <w:tc>
          <w:tcPr>
            <w:tcW w:w="247" w:type="pct"/>
            <w:shd w:val="clear" w:color="auto" w:fill="auto"/>
            <w:vAlign w:val="center"/>
          </w:tcPr>
          <w:p w:rsidR="00611E1E" w:rsidRPr="00611E1E" w:rsidRDefault="00611E1E" w:rsidP="00611E1E">
            <w:pPr>
              <w:spacing w:before="0"/>
              <w:jc w:val="center"/>
              <w:rPr>
                <w:rFonts w:cs="Arial"/>
                <w:b/>
                <w:bCs/>
                <w:i/>
                <w:iCs/>
                <w:sz w:val="24"/>
                <w:szCs w:val="24"/>
                <w:lang w:val="sr-Cyrl-CS"/>
              </w:rPr>
            </w:pPr>
            <w:r w:rsidRPr="00611E1E">
              <w:rPr>
                <w:rFonts w:cs="Arial"/>
                <w:b/>
                <w:bCs/>
                <w:i/>
                <w:iCs/>
                <w:sz w:val="24"/>
                <w:szCs w:val="24"/>
                <w:lang w:val="sr-Cyrl-CS"/>
              </w:rPr>
              <w:t>(4)</w:t>
            </w:r>
          </w:p>
        </w:tc>
        <w:tc>
          <w:tcPr>
            <w:tcW w:w="432" w:type="pct"/>
            <w:shd w:val="clear" w:color="auto" w:fill="auto"/>
            <w:vAlign w:val="center"/>
          </w:tcPr>
          <w:p w:rsidR="00611E1E" w:rsidRPr="00611E1E" w:rsidRDefault="00611E1E" w:rsidP="00611E1E">
            <w:pPr>
              <w:spacing w:before="0"/>
              <w:jc w:val="center"/>
              <w:rPr>
                <w:rFonts w:cs="Arial"/>
                <w:b/>
                <w:bCs/>
                <w:i/>
                <w:iCs/>
                <w:sz w:val="24"/>
                <w:szCs w:val="24"/>
                <w:lang w:val="sr-Cyrl-CS"/>
              </w:rPr>
            </w:pPr>
            <w:r w:rsidRPr="00611E1E">
              <w:rPr>
                <w:rFonts w:cs="Arial"/>
                <w:b/>
                <w:bCs/>
                <w:i/>
                <w:iCs/>
                <w:sz w:val="24"/>
                <w:szCs w:val="24"/>
                <w:lang w:val="sr-Cyrl-CS"/>
              </w:rPr>
              <w:t>(5)</w:t>
            </w:r>
          </w:p>
        </w:tc>
        <w:tc>
          <w:tcPr>
            <w:tcW w:w="434" w:type="pct"/>
            <w:shd w:val="clear" w:color="auto" w:fill="auto"/>
            <w:vAlign w:val="center"/>
          </w:tcPr>
          <w:p w:rsidR="00611E1E" w:rsidRPr="00611E1E" w:rsidRDefault="00611E1E" w:rsidP="00611E1E">
            <w:pPr>
              <w:spacing w:before="0"/>
              <w:jc w:val="center"/>
              <w:rPr>
                <w:rFonts w:cs="Arial"/>
                <w:b/>
                <w:bCs/>
                <w:i/>
                <w:iCs/>
                <w:sz w:val="24"/>
                <w:szCs w:val="24"/>
                <w:lang w:val="sr-Cyrl-CS"/>
              </w:rPr>
            </w:pPr>
            <w:r w:rsidRPr="00611E1E">
              <w:rPr>
                <w:rFonts w:cs="Arial"/>
                <w:b/>
                <w:bCs/>
                <w:i/>
                <w:iCs/>
                <w:sz w:val="24"/>
                <w:szCs w:val="24"/>
                <w:lang w:val="sr-Cyrl-CS"/>
              </w:rPr>
              <w:t>(6)</w:t>
            </w:r>
          </w:p>
        </w:tc>
        <w:tc>
          <w:tcPr>
            <w:tcW w:w="432" w:type="pct"/>
            <w:shd w:val="clear" w:color="auto" w:fill="auto"/>
            <w:vAlign w:val="center"/>
          </w:tcPr>
          <w:p w:rsidR="00611E1E" w:rsidRPr="00611E1E" w:rsidRDefault="00611E1E" w:rsidP="00611E1E">
            <w:pPr>
              <w:spacing w:before="0"/>
              <w:jc w:val="center"/>
              <w:rPr>
                <w:rFonts w:cs="Arial"/>
                <w:b/>
                <w:bCs/>
                <w:i/>
                <w:iCs/>
                <w:sz w:val="24"/>
                <w:szCs w:val="24"/>
                <w:lang w:val="sr-Cyrl-CS"/>
              </w:rPr>
            </w:pPr>
            <w:r w:rsidRPr="00611E1E">
              <w:rPr>
                <w:rFonts w:cs="Arial"/>
                <w:b/>
                <w:bCs/>
                <w:i/>
                <w:iCs/>
                <w:sz w:val="24"/>
                <w:szCs w:val="24"/>
                <w:lang w:val="sr-Cyrl-CS"/>
              </w:rPr>
              <w:t>(7)</w:t>
            </w:r>
          </w:p>
        </w:tc>
        <w:tc>
          <w:tcPr>
            <w:tcW w:w="433" w:type="pct"/>
            <w:shd w:val="clear" w:color="auto" w:fill="auto"/>
            <w:vAlign w:val="center"/>
          </w:tcPr>
          <w:p w:rsidR="00611E1E" w:rsidRPr="00611E1E" w:rsidRDefault="00611E1E" w:rsidP="00611E1E">
            <w:pPr>
              <w:spacing w:before="0"/>
              <w:jc w:val="center"/>
              <w:rPr>
                <w:rFonts w:cs="Arial"/>
                <w:b/>
                <w:bCs/>
                <w:i/>
                <w:iCs/>
                <w:sz w:val="24"/>
                <w:szCs w:val="24"/>
                <w:lang w:val="sr-Cyrl-CS"/>
              </w:rPr>
            </w:pPr>
            <w:r w:rsidRPr="00611E1E">
              <w:rPr>
                <w:rFonts w:cs="Arial"/>
                <w:b/>
                <w:bCs/>
                <w:i/>
                <w:iCs/>
                <w:sz w:val="24"/>
                <w:szCs w:val="24"/>
                <w:lang w:val="sr-Cyrl-CS"/>
              </w:rPr>
              <w:t>(8)</w:t>
            </w:r>
          </w:p>
        </w:tc>
        <w:tc>
          <w:tcPr>
            <w:tcW w:w="532" w:type="pct"/>
            <w:vAlign w:val="center"/>
          </w:tcPr>
          <w:p w:rsidR="00611E1E" w:rsidRPr="00611E1E" w:rsidRDefault="00611E1E" w:rsidP="00611E1E">
            <w:pPr>
              <w:spacing w:before="0"/>
              <w:jc w:val="center"/>
              <w:rPr>
                <w:rFonts w:cs="Arial"/>
                <w:b/>
                <w:bCs/>
                <w:i/>
                <w:iCs/>
                <w:sz w:val="24"/>
                <w:szCs w:val="24"/>
                <w:lang w:val="sr-Cyrl-CS"/>
              </w:rPr>
            </w:pPr>
            <w:r w:rsidRPr="00611E1E">
              <w:rPr>
                <w:rFonts w:cs="Arial"/>
                <w:b/>
                <w:bCs/>
                <w:i/>
                <w:iCs/>
                <w:sz w:val="24"/>
                <w:szCs w:val="24"/>
                <w:lang w:val="sr-Cyrl-CS"/>
              </w:rPr>
              <w:t>(9)</w:t>
            </w:r>
          </w:p>
        </w:tc>
      </w:tr>
      <w:tr w:rsidR="00611E1E" w:rsidRPr="00611E1E" w:rsidTr="00611E1E">
        <w:trPr>
          <w:trHeight w:val="397"/>
        </w:trPr>
        <w:tc>
          <w:tcPr>
            <w:tcW w:w="213" w:type="pct"/>
            <w:vAlign w:val="center"/>
          </w:tcPr>
          <w:p w:rsidR="00611E1E" w:rsidRPr="00611E1E" w:rsidRDefault="00611E1E" w:rsidP="00611E1E">
            <w:pPr>
              <w:spacing w:before="0"/>
              <w:jc w:val="center"/>
              <w:rPr>
                <w:rFonts w:cs="Arial"/>
                <w:sz w:val="24"/>
                <w:szCs w:val="24"/>
                <w:lang w:val="sr-Cyrl-CS" w:eastAsia="sr-Latn-CS"/>
              </w:rPr>
            </w:pPr>
            <w:r w:rsidRPr="00611E1E">
              <w:rPr>
                <w:rFonts w:cs="Arial"/>
                <w:sz w:val="24"/>
                <w:szCs w:val="24"/>
                <w:lang w:val="sr-Cyrl-CS" w:eastAsia="sr-Latn-CS"/>
              </w:rPr>
              <w:t>1</w:t>
            </w:r>
          </w:p>
        </w:tc>
        <w:tc>
          <w:tcPr>
            <w:tcW w:w="1965" w:type="pct"/>
            <w:vAlign w:val="center"/>
          </w:tcPr>
          <w:p w:rsidR="00611E1E" w:rsidRPr="00611E1E" w:rsidRDefault="00611E1E" w:rsidP="00611E1E">
            <w:pPr>
              <w:autoSpaceDE w:val="0"/>
              <w:autoSpaceDN w:val="0"/>
              <w:adjustRightInd w:val="0"/>
              <w:jc w:val="left"/>
              <w:rPr>
                <w:rFonts w:cs="Arial"/>
                <w:b/>
                <w:bCs/>
                <w:color w:val="000000"/>
                <w:sz w:val="24"/>
                <w:szCs w:val="24"/>
                <w:lang w:val="ru-RU"/>
              </w:rPr>
            </w:pPr>
            <w:r w:rsidRPr="00611E1E">
              <w:rPr>
                <w:rFonts w:cs="Arial"/>
                <w:b/>
                <w:bCs/>
                <w:color w:val="000000"/>
                <w:sz w:val="24"/>
                <w:szCs w:val="24"/>
                <w:lang w:val="sr-Latn-CS"/>
              </w:rPr>
              <w:t xml:space="preserve">КАРАКТЕРИСТИКЕ </w:t>
            </w:r>
            <w:r w:rsidRPr="00611E1E">
              <w:rPr>
                <w:rFonts w:cs="Arial"/>
                <w:b/>
                <w:bCs/>
                <w:color w:val="000000"/>
                <w:sz w:val="24"/>
                <w:szCs w:val="24"/>
                <w:lang w:val="ru-RU"/>
              </w:rPr>
              <w:t>МОНОФАЗНОГ БЛОК ТРАНСФОРМАТОРА:</w:t>
            </w:r>
          </w:p>
          <w:p w:rsidR="00611E1E" w:rsidRPr="00611E1E" w:rsidRDefault="00611E1E" w:rsidP="009D2DF9">
            <w:pPr>
              <w:numPr>
                <w:ilvl w:val="0"/>
                <w:numId w:val="30"/>
              </w:numPr>
              <w:tabs>
                <w:tab w:val="clear" w:pos="1080"/>
                <w:tab w:val="num" w:pos="500"/>
                <w:tab w:val="left" w:leader="dot" w:pos="5400"/>
              </w:tabs>
              <w:autoSpaceDE w:val="0"/>
              <w:autoSpaceDN w:val="0"/>
              <w:adjustRightInd w:val="0"/>
              <w:spacing w:before="0"/>
              <w:ind w:left="930" w:hanging="760"/>
              <w:jc w:val="left"/>
              <w:rPr>
                <w:rFonts w:cs="Arial"/>
                <w:color w:val="000000"/>
                <w:sz w:val="24"/>
                <w:szCs w:val="24"/>
                <w:lang w:val="ru-RU"/>
              </w:rPr>
            </w:pPr>
            <w:r w:rsidRPr="00611E1E">
              <w:rPr>
                <w:rFonts w:cs="Arial"/>
                <w:color w:val="000000"/>
                <w:sz w:val="24"/>
                <w:szCs w:val="24"/>
                <w:lang w:val="ru-RU"/>
              </w:rPr>
              <w:t>Произвођач</w:t>
            </w:r>
            <w:r w:rsidRPr="00611E1E">
              <w:rPr>
                <w:rFonts w:cs="Arial"/>
                <w:color w:val="000000"/>
                <w:sz w:val="24"/>
                <w:szCs w:val="24"/>
                <w:lang w:val="sr-Latn-CS"/>
              </w:rPr>
              <w:t>:</w:t>
            </w:r>
            <w:r w:rsidRPr="00611E1E">
              <w:rPr>
                <w:rFonts w:cs="Arial"/>
                <w:color w:val="000000"/>
                <w:sz w:val="24"/>
                <w:szCs w:val="24"/>
                <w:lang w:val="sr-Cyrl-RS"/>
              </w:rPr>
              <w:t>………………………………</w:t>
            </w:r>
            <w:r w:rsidRPr="00611E1E">
              <w:rPr>
                <w:rFonts w:cs="Arial"/>
                <w:color w:val="000000"/>
                <w:sz w:val="24"/>
                <w:szCs w:val="24"/>
              </w:rPr>
              <w:t>………</w:t>
            </w:r>
            <w:r w:rsidRPr="00611E1E">
              <w:rPr>
                <w:rFonts w:cs="Arial"/>
                <w:color w:val="000000"/>
                <w:sz w:val="24"/>
                <w:szCs w:val="24"/>
                <w:lang w:val="sr-Cyrl-RS"/>
              </w:rPr>
              <w:t>…</w:t>
            </w:r>
            <w:r w:rsidRPr="00611E1E">
              <w:rPr>
                <w:rFonts w:cs="Arial"/>
                <w:color w:val="000000"/>
                <w:sz w:val="24"/>
                <w:szCs w:val="24"/>
              </w:rPr>
              <w:t>.</w:t>
            </w:r>
            <w:r w:rsidRPr="00611E1E">
              <w:rPr>
                <w:rFonts w:cs="Arial"/>
                <w:color w:val="000000"/>
                <w:sz w:val="24"/>
                <w:szCs w:val="24"/>
                <w:lang w:val="sr-Cyrl-RS"/>
              </w:rPr>
              <w:t>...…</w:t>
            </w:r>
            <w:r w:rsidRPr="00611E1E">
              <w:rPr>
                <w:rFonts w:cs="Arial"/>
                <w:color w:val="000000"/>
                <w:sz w:val="24"/>
                <w:szCs w:val="24"/>
                <w:lang w:val="ru-RU"/>
              </w:rPr>
              <w:t>BBC</w:t>
            </w:r>
          </w:p>
          <w:p w:rsidR="00611E1E" w:rsidRPr="00611E1E" w:rsidRDefault="00611E1E" w:rsidP="009D2DF9">
            <w:pPr>
              <w:numPr>
                <w:ilvl w:val="0"/>
                <w:numId w:val="30"/>
              </w:numPr>
              <w:tabs>
                <w:tab w:val="clear" w:pos="1080"/>
                <w:tab w:val="num" w:pos="500"/>
                <w:tab w:val="left" w:leader="dot" w:pos="5400"/>
              </w:tabs>
              <w:autoSpaceDE w:val="0"/>
              <w:autoSpaceDN w:val="0"/>
              <w:adjustRightInd w:val="0"/>
              <w:spacing w:before="0"/>
              <w:ind w:left="930" w:hanging="760"/>
              <w:jc w:val="left"/>
              <w:rPr>
                <w:rFonts w:cs="Arial"/>
                <w:color w:val="000000"/>
                <w:sz w:val="24"/>
                <w:szCs w:val="24"/>
                <w:lang w:val="ru-RU"/>
              </w:rPr>
            </w:pPr>
            <w:r w:rsidRPr="00611E1E">
              <w:rPr>
                <w:rFonts w:cs="Arial"/>
                <w:color w:val="000000"/>
                <w:sz w:val="24"/>
                <w:szCs w:val="24"/>
                <w:lang w:val="ru-RU"/>
              </w:rPr>
              <w:t>Тип</w:t>
            </w:r>
            <w:r w:rsidRPr="00611E1E">
              <w:rPr>
                <w:rFonts w:cs="Arial"/>
                <w:color w:val="000000"/>
                <w:sz w:val="24"/>
                <w:szCs w:val="24"/>
                <w:lang w:val="sr-Latn-CS"/>
              </w:rPr>
              <w:t>:………………………………….….</w:t>
            </w:r>
            <w:r w:rsidRPr="00611E1E">
              <w:rPr>
                <w:rFonts w:cs="Arial"/>
                <w:color w:val="000000"/>
                <w:sz w:val="24"/>
                <w:szCs w:val="24"/>
                <w:lang w:val="ru-RU"/>
              </w:rPr>
              <w:t>TUWKа 10.000/110-1</w:t>
            </w:r>
          </w:p>
          <w:p w:rsidR="00611E1E" w:rsidRPr="00611E1E" w:rsidRDefault="00611E1E" w:rsidP="009D2DF9">
            <w:pPr>
              <w:numPr>
                <w:ilvl w:val="0"/>
                <w:numId w:val="30"/>
              </w:numPr>
              <w:tabs>
                <w:tab w:val="clear" w:pos="1080"/>
                <w:tab w:val="num" w:pos="500"/>
                <w:tab w:val="left" w:leader="dot" w:pos="5400"/>
              </w:tabs>
              <w:autoSpaceDE w:val="0"/>
              <w:autoSpaceDN w:val="0"/>
              <w:adjustRightInd w:val="0"/>
              <w:spacing w:before="0"/>
              <w:ind w:left="930" w:hanging="760"/>
              <w:jc w:val="left"/>
              <w:rPr>
                <w:rFonts w:cs="Arial"/>
                <w:color w:val="000000"/>
                <w:sz w:val="24"/>
                <w:szCs w:val="24"/>
                <w:lang w:val="ru-RU"/>
              </w:rPr>
            </w:pPr>
            <w:r w:rsidRPr="00611E1E">
              <w:rPr>
                <w:rFonts w:cs="Arial"/>
                <w:color w:val="000000"/>
                <w:sz w:val="24"/>
                <w:szCs w:val="24"/>
                <w:lang w:val="ru-RU"/>
              </w:rPr>
              <w:t>Фабрички бр. и год. производње…...</w:t>
            </w:r>
            <w:r w:rsidRPr="00611E1E">
              <w:rPr>
                <w:rFonts w:cs="Arial"/>
                <w:sz w:val="24"/>
                <w:szCs w:val="24"/>
                <w:lang w:val="ru-RU"/>
              </w:rPr>
              <w:t>АW 577814-16/1974</w:t>
            </w:r>
          </w:p>
          <w:p w:rsidR="00611E1E" w:rsidRPr="00611E1E" w:rsidRDefault="00611E1E" w:rsidP="009D2DF9">
            <w:pPr>
              <w:numPr>
                <w:ilvl w:val="0"/>
                <w:numId w:val="30"/>
              </w:numPr>
              <w:tabs>
                <w:tab w:val="clear" w:pos="1080"/>
                <w:tab w:val="num" w:pos="500"/>
                <w:tab w:val="left" w:leader="dot" w:pos="5400"/>
              </w:tabs>
              <w:autoSpaceDE w:val="0"/>
              <w:autoSpaceDN w:val="0"/>
              <w:adjustRightInd w:val="0"/>
              <w:spacing w:before="0"/>
              <w:ind w:left="930" w:hanging="760"/>
              <w:jc w:val="left"/>
              <w:rPr>
                <w:rFonts w:cs="Arial"/>
                <w:color w:val="000000"/>
                <w:sz w:val="24"/>
                <w:szCs w:val="24"/>
                <w:lang w:val="ru-RU"/>
              </w:rPr>
            </w:pPr>
            <w:r w:rsidRPr="00611E1E">
              <w:rPr>
                <w:rFonts w:cs="Arial"/>
                <w:color w:val="000000"/>
                <w:sz w:val="24"/>
                <w:szCs w:val="24"/>
                <w:lang w:val="ru-RU"/>
              </w:rPr>
              <w:t>Учестаност</w:t>
            </w:r>
            <w:r w:rsidRPr="00611E1E">
              <w:rPr>
                <w:rFonts w:cs="Arial"/>
                <w:color w:val="000000"/>
                <w:sz w:val="24"/>
                <w:szCs w:val="24"/>
                <w:lang w:val="sr-Latn-CS"/>
              </w:rPr>
              <w:t>:…</w:t>
            </w:r>
            <w:r w:rsidRPr="00611E1E">
              <w:rPr>
                <w:rFonts w:cs="Arial"/>
                <w:color w:val="000000"/>
                <w:sz w:val="24"/>
                <w:szCs w:val="24"/>
                <w:lang w:val="sr-Cyrl-RS"/>
              </w:rPr>
              <w:t>……………………</w:t>
            </w:r>
            <w:r w:rsidRPr="00611E1E">
              <w:rPr>
                <w:rFonts w:cs="Arial"/>
                <w:color w:val="000000"/>
                <w:sz w:val="24"/>
                <w:szCs w:val="24"/>
              </w:rPr>
              <w:t>….……</w:t>
            </w:r>
            <w:r w:rsidRPr="00611E1E">
              <w:rPr>
                <w:rFonts w:cs="Arial"/>
                <w:color w:val="000000"/>
                <w:sz w:val="24"/>
                <w:szCs w:val="24"/>
                <w:lang w:val="sr-Cyrl-RS"/>
              </w:rPr>
              <w:t>………..……..</w:t>
            </w:r>
            <w:r w:rsidRPr="00611E1E">
              <w:rPr>
                <w:rFonts w:cs="Arial"/>
                <w:color w:val="000000"/>
                <w:sz w:val="24"/>
                <w:szCs w:val="24"/>
                <w:lang w:val="ru-RU"/>
              </w:rPr>
              <w:t>50Hz</w:t>
            </w:r>
          </w:p>
          <w:p w:rsidR="00611E1E" w:rsidRPr="00611E1E" w:rsidRDefault="00611E1E" w:rsidP="009D2DF9">
            <w:pPr>
              <w:numPr>
                <w:ilvl w:val="0"/>
                <w:numId w:val="30"/>
              </w:numPr>
              <w:tabs>
                <w:tab w:val="clear" w:pos="1080"/>
                <w:tab w:val="num" w:pos="500"/>
                <w:tab w:val="left" w:leader="dot" w:pos="5400"/>
              </w:tabs>
              <w:autoSpaceDE w:val="0"/>
              <w:autoSpaceDN w:val="0"/>
              <w:adjustRightInd w:val="0"/>
              <w:spacing w:before="0"/>
              <w:ind w:left="930" w:hanging="760"/>
              <w:jc w:val="left"/>
              <w:rPr>
                <w:rFonts w:cs="Arial"/>
                <w:color w:val="000000"/>
                <w:sz w:val="24"/>
                <w:szCs w:val="24"/>
                <w:lang w:val="ru-RU"/>
              </w:rPr>
            </w:pPr>
            <w:r w:rsidRPr="00611E1E">
              <w:rPr>
                <w:rFonts w:cs="Arial"/>
                <w:color w:val="000000"/>
                <w:sz w:val="24"/>
                <w:szCs w:val="24"/>
                <w:lang w:val="ru-RU"/>
              </w:rPr>
              <w:t>Врста хлађењ.............................</w:t>
            </w:r>
            <w:r w:rsidRPr="00611E1E">
              <w:rPr>
                <w:rFonts w:cs="Arial"/>
                <w:color w:val="000000"/>
                <w:sz w:val="24"/>
                <w:szCs w:val="24"/>
              </w:rPr>
              <w:t>...........</w:t>
            </w:r>
            <w:r w:rsidRPr="00611E1E">
              <w:rPr>
                <w:rFonts w:cs="Arial"/>
                <w:color w:val="000000"/>
                <w:sz w:val="24"/>
                <w:szCs w:val="24"/>
                <w:lang w:val="ru-RU"/>
              </w:rPr>
              <w:t>....................OFWF</w:t>
            </w:r>
          </w:p>
          <w:p w:rsidR="00611E1E" w:rsidRPr="00611E1E" w:rsidRDefault="00611E1E" w:rsidP="009D2DF9">
            <w:pPr>
              <w:numPr>
                <w:ilvl w:val="0"/>
                <w:numId w:val="30"/>
              </w:numPr>
              <w:tabs>
                <w:tab w:val="clear" w:pos="1080"/>
                <w:tab w:val="num" w:pos="500"/>
                <w:tab w:val="left" w:leader="dot" w:pos="5400"/>
              </w:tabs>
              <w:autoSpaceDE w:val="0"/>
              <w:autoSpaceDN w:val="0"/>
              <w:adjustRightInd w:val="0"/>
              <w:spacing w:before="0"/>
              <w:ind w:left="930" w:hanging="760"/>
              <w:jc w:val="left"/>
              <w:rPr>
                <w:rFonts w:cs="Arial"/>
                <w:color w:val="000000"/>
                <w:sz w:val="24"/>
                <w:szCs w:val="24"/>
                <w:lang w:val="ru-RU"/>
              </w:rPr>
            </w:pPr>
            <w:r w:rsidRPr="00611E1E">
              <w:rPr>
                <w:rFonts w:cs="Arial"/>
                <w:color w:val="000000"/>
                <w:sz w:val="24"/>
                <w:szCs w:val="24"/>
                <w:lang w:val="ru-RU"/>
              </w:rPr>
              <w:t>Номинална снага</w:t>
            </w:r>
            <w:r w:rsidRPr="00611E1E">
              <w:rPr>
                <w:rFonts w:cs="Arial"/>
                <w:color w:val="000000"/>
                <w:sz w:val="24"/>
                <w:szCs w:val="24"/>
                <w:lang w:val="sr-Latn-CS"/>
              </w:rPr>
              <w:t>:</w:t>
            </w:r>
            <w:r w:rsidRPr="00611E1E">
              <w:rPr>
                <w:rFonts w:cs="Arial"/>
                <w:color w:val="000000"/>
                <w:sz w:val="24"/>
                <w:szCs w:val="24"/>
                <w:lang w:val="sr-Cyrl-RS"/>
              </w:rPr>
              <w:t>......................</w:t>
            </w:r>
            <w:r w:rsidRPr="00611E1E">
              <w:rPr>
                <w:rFonts w:cs="Arial"/>
                <w:color w:val="000000"/>
                <w:sz w:val="24"/>
                <w:szCs w:val="24"/>
              </w:rPr>
              <w:t>...........</w:t>
            </w:r>
            <w:r w:rsidRPr="00611E1E">
              <w:rPr>
                <w:rFonts w:cs="Arial"/>
                <w:color w:val="000000"/>
                <w:sz w:val="24"/>
                <w:szCs w:val="24"/>
                <w:lang w:val="sr-Cyrl-RS"/>
              </w:rPr>
              <w:t>.............</w:t>
            </w:r>
            <w:r w:rsidRPr="00611E1E">
              <w:rPr>
                <w:rFonts w:cs="Arial"/>
                <w:color w:val="000000"/>
                <w:sz w:val="24"/>
                <w:szCs w:val="24"/>
                <w:lang w:val="ru-RU"/>
              </w:rPr>
              <w:t>10.000k</w:t>
            </w:r>
            <w:r w:rsidRPr="00611E1E">
              <w:rPr>
                <w:rFonts w:cs="Arial"/>
                <w:color w:val="000000"/>
                <w:sz w:val="24"/>
                <w:szCs w:val="24"/>
                <w:lang w:val="sr-Latn-CS"/>
              </w:rPr>
              <w:t>V</w:t>
            </w:r>
            <w:r w:rsidRPr="00611E1E">
              <w:rPr>
                <w:rFonts w:cs="Arial"/>
                <w:color w:val="000000"/>
                <w:sz w:val="24"/>
                <w:szCs w:val="24"/>
                <w:lang w:val="ru-RU"/>
              </w:rPr>
              <w:t>A</w:t>
            </w:r>
          </w:p>
          <w:p w:rsidR="00611E1E" w:rsidRPr="00611E1E" w:rsidRDefault="00611E1E" w:rsidP="009D2DF9">
            <w:pPr>
              <w:numPr>
                <w:ilvl w:val="0"/>
                <w:numId w:val="30"/>
              </w:numPr>
              <w:tabs>
                <w:tab w:val="clear" w:pos="1080"/>
                <w:tab w:val="num" w:pos="500"/>
                <w:tab w:val="left" w:leader="dot" w:pos="5400"/>
              </w:tabs>
              <w:autoSpaceDE w:val="0"/>
              <w:autoSpaceDN w:val="0"/>
              <w:adjustRightInd w:val="0"/>
              <w:spacing w:before="0"/>
              <w:ind w:left="930" w:hanging="760"/>
              <w:jc w:val="left"/>
              <w:rPr>
                <w:rFonts w:cs="Arial"/>
                <w:color w:val="000000"/>
                <w:sz w:val="24"/>
                <w:szCs w:val="24"/>
                <w:lang w:val="ru-RU"/>
              </w:rPr>
            </w:pPr>
            <w:r w:rsidRPr="00611E1E">
              <w:rPr>
                <w:rFonts w:cs="Arial"/>
                <w:color w:val="000000"/>
                <w:sz w:val="24"/>
                <w:szCs w:val="24"/>
                <w:lang w:val="ru-RU"/>
              </w:rPr>
              <w:t>Номинални преносни однос</w:t>
            </w:r>
            <w:r w:rsidRPr="00611E1E">
              <w:rPr>
                <w:rFonts w:cs="Arial"/>
                <w:color w:val="000000"/>
                <w:sz w:val="24"/>
                <w:szCs w:val="24"/>
                <w:lang w:val="sr-Latn-CS"/>
              </w:rPr>
              <w:t>:</w:t>
            </w:r>
            <w:r w:rsidRPr="00611E1E">
              <w:rPr>
                <w:rFonts w:cs="Arial"/>
                <w:color w:val="000000"/>
                <w:sz w:val="24"/>
                <w:szCs w:val="24"/>
                <w:lang w:val="sr-Cyrl-RS"/>
              </w:rPr>
              <w:t>…………</w:t>
            </w:r>
            <w:r w:rsidRPr="00611E1E">
              <w:rPr>
                <w:rFonts w:cs="Arial"/>
                <w:color w:val="000000"/>
                <w:sz w:val="24"/>
                <w:szCs w:val="24"/>
              </w:rPr>
              <w:t>.……..</w:t>
            </w:r>
            <w:r w:rsidRPr="00611E1E">
              <w:rPr>
                <w:rFonts w:cs="Arial"/>
                <w:color w:val="000000"/>
                <w:sz w:val="24"/>
                <w:szCs w:val="24"/>
                <w:lang w:val="sr-Cyrl-RS"/>
              </w:rPr>
              <w:t>………………</w:t>
            </w:r>
          </w:p>
          <w:p w:rsidR="00611E1E" w:rsidRPr="00611E1E" w:rsidRDefault="00611E1E" w:rsidP="00611E1E">
            <w:pPr>
              <w:tabs>
                <w:tab w:val="num" w:pos="500"/>
                <w:tab w:val="left" w:leader="dot" w:pos="5400"/>
              </w:tabs>
              <w:autoSpaceDE w:val="0"/>
              <w:autoSpaceDN w:val="0"/>
              <w:adjustRightInd w:val="0"/>
              <w:spacing w:before="0"/>
              <w:ind w:left="1080"/>
              <w:jc w:val="left"/>
              <w:rPr>
                <w:rFonts w:cs="Arial"/>
                <w:color w:val="000000"/>
                <w:sz w:val="24"/>
                <w:szCs w:val="24"/>
                <w:lang w:val="ru-RU"/>
              </w:rPr>
            </w:pPr>
            <w:r w:rsidRPr="00611E1E">
              <w:rPr>
                <w:rFonts w:cs="Arial"/>
                <w:color w:val="000000"/>
                <w:sz w:val="24"/>
                <w:szCs w:val="24"/>
                <w:lang w:val="sr-Cyrl-RS"/>
              </w:rPr>
              <w:t>…………………</w:t>
            </w:r>
            <w:r w:rsidRPr="00611E1E">
              <w:rPr>
                <w:rFonts w:cs="Arial"/>
                <w:color w:val="000000"/>
                <w:sz w:val="24"/>
                <w:szCs w:val="24"/>
              </w:rPr>
              <w:t>…….</w:t>
            </w:r>
            <w:r w:rsidRPr="00611E1E">
              <w:rPr>
                <w:rFonts w:cs="Arial"/>
                <w:color w:val="000000"/>
                <w:sz w:val="24"/>
                <w:szCs w:val="24"/>
                <w:lang w:val="sr-Cyrl-RS"/>
              </w:rPr>
              <w:t>..</w:t>
            </w:r>
            <w:r w:rsidRPr="00611E1E">
              <w:rPr>
                <w:rFonts w:cs="Arial"/>
                <w:color w:val="000000"/>
                <w:sz w:val="24"/>
                <w:szCs w:val="24"/>
                <w:lang w:val="ru-RU"/>
              </w:rPr>
              <w:t>115.000±2x3.750/</w:t>
            </w:r>
            <w:r w:rsidRPr="00611E1E">
              <w:rPr>
                <w:rFonts w:cs="Arial"/>
                <w:color w:val="FF0000"/>
                <w:position w:val="-8"/>
                <w:sz w:val="24"/>
                <w:szCs w:val="24"/>
                <w:lang w:val="ru-RU"/>
              </w:rPr>
              <w:object w:dxaOrig="360" w:dyaOrig="360">
                <v:shape id="_x0000_i1026" type="#_x0000_t75" style="width:21.75pt;height:21.75pt" o:ole="">
                  <v:imagedata r:id="rId172" o:title=""/>
                </v:shape>
                <o:OLEObject Type="Embed" ProgID="Equation.3" ShapeID="_x0000_i1026" DrawAspect="Content" ObjectID="_1536149428" r:id="rId182"/>
              </w:object>
            </w:r>
            <w:r w:rsidRPr="00611E1E">
              <w:rPr>
                <w:rFonts w:cs="Arial"/>
                <w:color w:val="000000"/>
                <w:sz w:val="24"/>
                <w:szCs w:val="24"/>
                <w:lang w:val="ru-RU"/>
              </w:rPr>
              <w:t>/</w:t>
            </w:r>
            <w:r w:rsidRPr="00611E1E">
              <w:rPr>
                <w:rFonts w:cs="Arial"/>
                <w:color w:val="000000"/>
                <w:sz w:val="24"/>
                <w:szCs w:val="24"/>
                <w:lang w:val="sr-Latn-CS"/>
              </w:rPr>
              <w:t xml:space="preserve"> </w:t>
            </w:r>
            <w:r w:rsidRPr="00611E1E">
              <w:rPr>
                <w:rFonts w:cs="Arial"/>
                <w:color w:val="000000"/>
                <w:sz w:val="24"/>
                <w:szCs w:val="24"/>
                <w:lang w:val="ru-RU"/>
              </w:rPr>
              <w:t>6.300</w:t>
            </w:r>
            <w:r w:rsidRPr="00611E1E">
              <w:rPr>
                <w:rFonts w:cs="Arial"/>
                <w:color w:val="000000"/>
                <w:sz w:val="24"/>
                <w:szCs w:val="24"/>
                <w:lang w:val="sr-Latn-CS"/>
              </w:rPr>
              <w:t>V</w:t>
            </w:r>
          </w:p>
          <w:p w:rsidR="00611E1E" w:rsidRPr="00611E1E" w:rsidRDefault="00611E1E" w:rsidP="009D2DF9">
            <w:pPr>
              <w:numPr>
                <w:ilvl w:val="0"/>
                <w:numId w:val="30"/>
              </w:numPr>
              <w:tabs>
                <w:tab w:val="clear" w:pos="1080"/>
                <w:tab w:val="num" w:pos="500"/>
                <w:tab w:val="left" w:leader="dot" w:pos="5400"/>
              </w:tabs>
              <w:autoSpaceDE w:val="0"/>
              <w:autoSpaceDN w:val="0"/>
              <w:adjustRightInd w:val="0"/>
              <w:spacing w:before="0"/>
              <w:ind w:left="930" w:hanging="760"/>
              <w:jc w:val="left"/>
              <w:rPr>
                <w:rFonts w:cs="Arial"/>
                <w:color w:val="000000"/>
                <w:sz w:val="24"/>
                <w:szCs w:val="24"/>
                <w:lang w:val="ru-RU"/>
              </w:rPr>
            </w:pPr>
            <w:r w:rsidRPr="00611E1E">
              <w:rPr>
                <w:rFonts w:cs="Arial"/>
                <w:color w:val="000000"/>
                <w:sz w:val="24"/>
                <w:szCs w:val="24"/>
                <w:lang w:val="ru-RU"/>
              </w:rPr>
              <w:lastRenderedPageBreak/>
              <w:t>Номиналне струје</w:t>
            </w:r>
            <w:r w:rsidRPr="00611E1E">
              <w:rPr>
                <w:rFonts w:cs="Arial"/>
                <w:color w:val="000000"/>
                <w:sz w:val="24"/>
                <w:szCs w:val="24"/>
                <w:lang w:val="sr-Latn-CS"/>
              </w:rPr>
              <w:t>:………</w:t>
            </w:r>
            <w:r w:rsidRPr="00611E1E">
              <w:rPr>
                <w:rFonts w:cs="Arial"/>
                <w:color w:val="000000"/>
                <w:sz w:val="24"/>
                <w:szCs w:val="24"/>
                <w:lang w:val="sr-Cyrl-RS"/>
              </w:rPr>
              <w:t>…..</w:t>
            </w:r>
            <w:r w:rsidRPr="00611E1E">
              <w:rPr>
                <w:rFonts w:cs="Arial"/>
                <w:color w:val="000000"/>
                <w:sz w:val="24"/>
                <w:szCs w:val="24"/>
                <w:lang w:val="ru-RU"/>
              </w:rPr>
              <w:t>141,4-150,6-161,6/2749</w:t>
            </w:r>
            <w:r w:rsidRPr="00611E1E">
              <w:rPr>
                <w:rFonts w:cs="Arial"/>
                <w:color w:val="000000"/>
                <w:sz w:val="24"/>
                <w:szCs w:val="24"/>
                <w:lang w:val="sr-Latn-CS"/>
              </w:rPr>
              <w:t xml:space="preserve"> </w:t>
            </w:r>
            <w:r w:rsidRPr="00611E1E">
              <w:rPr>
                <w:rFonts w:cs="Arial"/>
                <w:color w:val="000000"/>
                <w:sz w:val="24"/>
                <w:szCs w:val="24"/>
                <w:lang w:val="ru-RU"/>
              </w:rPr>
              <w:t>/ 3А</w:t>
            </w:r>
          </w:p>
          <w:p w:rsidR="00611E1E" w:rsidRPr="00611E1E" w:rsidRDefault="00611E1E" w:rsidP="009D2DF9">
            <w:pPr>
              <w:numPr>
                <w:ilvl w:val="0"/>
                <w:numId w:val="30"/>
              </w:numPr>
              <w:tabs>
                <w:tab w:val="clear" w:pos="1080"/>
                <w:tab w:val="num" w:pos="500"/>
                <w:tab w:val="left" w:leader="dot" w:pos="5400"/>
              </w:tabs>
              <w:autoSpaceDE w:val="0"/>
              <w:autoSpaceDN w:val="0"/>
              <w:adjustRightInd w:val="0"/>
              <w:spacing w:before="0"/>
              <w:ind w:left="930" w:hanging="760"/>
              <w:jc w:val="left"/>
              <w:rPr>
                <w:rFonts w:cs="Arial"/>
                <w:color w:val="000000"/>
                <w:sz w:val="24"/>
                <w:szCs w:val="24"/>
                <w:lang w:val="ru-RU"/>
              </w:rPr>
            </w:pPr>
            <w:r w:rsidRPr="00611E1E">
              <w:rPr>
                <w:rFonts w:cs="Arial"/>
                <w:color w:val="000000"/>
                <w:sz w:val="24"/>
                <w:szCs w:val="24"/>
                <w:lang w:val="ru-RU"/>
              </w:rPr>
              <w:t>Напон кратког споја</w:t>
            </w:r>
            <w:r w:rsidRPr="00611E1E">
              <w:rPr>
                <w:rFonts w:cs="Arial"/>
                <w:color w:val="000000"/>
                <w:sz w:val="24"/>
                <w:szCs w:val="24"/>
                <w:lang w:val="sr-Latn-CS"/>
              </w:rPr>
              <w:t>:</w:t>
            </w:r>
            <w:r w:rsidRPr="00611E1E">
              <w:rPr>
                <w:rFonts w:cs="Arial"/>
                <w:color w:val="000000"/>
                <w:sz w:val="24"/>
                <w:szCs w:val="24"/>
                <w:lang w:val="sr-Cyrl-RS"/>
              </w:rPr>
              <w:t>…</w:t>
            </w:r>
            <w:r w:rsidRPr="00611E1E">
              <w:rPr>
                <w:rFonts w:cs="Arial"/>
                <w:color w:val="000000"/>
                <w:sz w:val="24"/>
                <w:szCs w:val="24"/>
              </w:rPr>
              <w:t>……….</w:t>
            </w:r>
            <w:r w:rsidRPr="00611E1E">
              <w:rPr>
                <w:rFonts w:cs="Arial"/>
                <w:color w:val="000000"/>
                <w:sz w:val="24"/>
                <w:szCs w:val="24"/>
                <w:lang w:val="sr-Cyrl-RS"/>
              </w:rPr>
              <w:t>…………………..……...</w:t>
            </w:r>
            <w:r w:rsidRPr="00611E1E">
              <w:rPr>
                <w:rFonts w:cs="Arial"/>
                <w:color w:val="000000"/>
                <w:sz w:val="24"/>
                <w:szCs w:val="24"/>
                <w:lang w:val="ru-RU"/>
              </w:rPr>
              <w:t>13%</w:t>
            </w:r>
          </w:p>
          <w:p w:rsidR="00611E1E" w:rsidRPr="00611E1E" w:rsidRDefault="00611E1E" w:rsidP="009D2DF9">
            <w:pPr>
              <w:numPr>
                <w:ilvl w:val="0"/>
                <w:numId w:val="30"/>
              </w:numPr>
              <w:tabs>
                <w:tab w:val="clear" w:pos="1080"/>
                <w:tab w:val="num" w:pos="500"/>
                <w:tab w:val="left" w:leader="dot" w:pos="5400"/>
              </w:tabs>
              <w:autoSpaceDE w:val="0"/>
              <w:autoSpaceDN w:val="0"/>
              <w:adjustRightInd w:val="0"/>
              <w:spacing w:before="0"/>
              <w:ind w:left="930" w:hanging="760"/>
              <w:jc w:val="left"/>
              <w:rPr>
                <w:rFonts w:cs="Arial"/>
                <w:color w:val="000000"/>
                <w:sz w:val="24"/>
                <w:szCs w:val="24"/>
                <w:lang w:val="ru-RU"/>
              </w:rPr>
            </w:pPr>
            <w:r w:rsidRPr="00611E1E">
              <w:rPr>
                <w:rFonts w:cs="Arial"/>
                <w:color w:val="000000"/>
                <w:sz w:val="24"/>
                <w:szCs w:val="24"/>
                <w:lang w:val="ru-RU"/>
              </w:rPr>
              <w:t>Спрега</w:t>
            </w:r>
            <w:r w:rsidRPr="00611E1E">
              <w:rPr>
                <w:rFonts w:cs="Arial"/>
                <w:color w:val="000000"/>
                <w:sz w:val="24"/>
                <w:szCs w:val="24"/>
                <w:lang w:val="sr-Latn-CS"/>
              </w:rPr>
              <w:t>:…</w:t>
            </w:r>
            <w:r w:rsidRPr="00611E1E">
              <w:rPr>
                <w:rFonts w:cs="Arial"/>
                <w:color w:val="000000"/>
                <w:sz w:val="24"/>
                <w:szCs w:val="24"/>
                <w:lang w:val="sr-Cyrl-RS"/>
              </w:rPr>
              <w:t>………………</w:t>
            </w:r>
            <w:r w:rsidRPr="00611E1E">
              <w:rPr>
                <w:rFonts w:cs="Arial"/>
                <w:color w:val="000000"/>
                <w:sz w:val="24"/>
                <w:szCs w:val="24"/>
              </w:rPr>
              <w:t>………</w:t>
            </w:r>
            <w:r w:rsidRPr="00611E1E">
              <w:rPr>
                <w:rFonts w:cs="Arial"/>
                <w:color w:val="000000"/>
                <w:sz w:val="24"/>
                <w:szCs w:val="24"/>
                <w:lang w:val="sr-Cyrl-RS"/>
              </w:rPr>
              <w:t>…………………..………</w:t>
            </w:r>
            <w:r w:rsidRPr="00611E1E">
              <w:rPr>
                <w:rFonts w:cs="Arial"/>
                <w:color w:val="000000"/>
                <w:sz w:val="24"/>
                <w:szCs w:val="24"/>
                <w:lang w:val="sr-Latn-CS"/>
              </w:rPr>
              <w:t>Yd5</w:t>
            </w:r>
          </w:p>
          <w:p w:rsidR="00611E1E" w:rsidRPr="00611E1E" w:rsidRDefault="00611E1E" w:rsidP="009D2DF9">
            <w:pPr>
              <w:numPr>
                <w:ilvl w:val="0"/>
                <w:numId w:val="30"/>
              </w:numPr>
              <w:tabs>
                <w:tab w:val="clear" w:pos="1080"/>
                <w:tab w:val="num" w:pos="500"/>
                <w:tab w:val="left" w:leader="dot" w:pos="5400"/>
              </w:tabs>
              <w:autoSpaceDE w:val="0"/>
              <w:autoSpaceDN w:val="0"/>
              <w:adjustRightInd w:val="0"/>
              <w:spacing w:before="0"/>
              <w:ind w:left="930" w:hanging="760"/>
              <w:jc w:val="left"/>
              <w:rPr>
                <w:rFonts w:cs="Arial"/>
                <w:color w:val="000000"/>
                <w:sz w:val="24"/>
                <w:szCs w:val="24"/>
                <w:lang w:val="ru-RU"/>
              </w:rPr>
            </w:pPr>
            <w:r w:rsidRPr="00611E1E">
              <w:rPr>
                <w:rFonts w:cs="Arial"/>
                <w:color w:val="000000"/>
                <w:sz w:val="24"/>
                <w:szCs w:val="24"/>
                <w:lang w:val="ru-RU"/>
              </w:rPr>
              <w:t>Губиц</w:t>
            </w:r>
            <w:r w:rsidRPr="00611E1E">
              <w:rPr>
                <w:rFonts w:cs="Arial"/>
                <w:color w:val="000000"/>
                <w:sz w:val="24"/>
                <w:szCs w:val="24"/>
                <w:lang w:val="sr-Cyrl-CS"/>
              </w:rPr>
              <w:t>и</w:t>
            </w:r>
            <w:r w:rsidRPr="00611E1E">
              <w:rPr>
                <w:rFonts w:cs="Arial"/>
                <w:color w:val="000000"/>
                <w:sz w:val="24"/>
                <w:szCs w:val="24"/>
                <w:lang w:val="ru-RU"/>
              </w:rPr>
              <w:t xml:space="preserve"> у Cu</w:t>
            </w:r>
            <w:r w:rsidRPr="00611E1E">
              <w:rPr>
                <w:rFonts w:cs="Arial"/>
                <w:color w:val="000000"/>
                <w:sz w:val="24"/>
                <w:szCs w:val="24"/>
                <w:lang w:val="sr-Latn-CS"/>
              </w:rPr>
              <w:t>:…</w:t>
            </w:r>
            <w:r w:rsidRPr="00611E1E">
              <w:rPr>
                <w:rFonts w:cs="Arial"/>
                <w:color w:val="000000"/>
                <w:sz w:val="24"/>
                <w:szCs w:val="24"/>
                <w:lang w:val="sr-Cyrl-RS"/>
              </w:rPr>
              <w:t>…………</w:t>
            </w:r>
            <w:r w:rsidRPr="00611E1E">
              <w:rPr>
                <w:rFonts w:cs="Arial"/>
                <w:color w:val="000000"/>
                <w:sz w:val="24"/>
                <w:szCs w:val="24"/>
              </w:rPr>
              <w:t>………</w:t>
            </w:r>
            <w:r w:rsidRPr="00611E1E">
              <w:rPr>
                <w:rFonts w:cs="Arial"/>
                <w:color w:val="000000"/>
                <w:sz w:val="24"/>
                <w:szCs w:val="24"/>
                <w:lang w:val="sr-Cyrl-RS"/>
              </w:rPr>
              <w:t>………………….…</w:t>
            </w:r>
            <w:r w:rsidRPr="00611E1E">
              <w:rPr>
                <w:rFonts w:cs="Arial"/>
                <w:color w:val="000000"/>
                <w:sz w:val="24"/>
                <w:szCs w:val="24"/>
                <w:lang w:val="ru-RU"/>
              </w:rPr>
              <w:t>63,50кW</w:t>
            </w:r>
          </w:p>
          <w:p w:rsidR="00611E1E" w:rsidRPr="00611E1E" w:rsidRDefault="00611E1E" w:rsidP="009D2DF9">
            <w:pPr>
              <w:numPr>
                <w:ilvl w:val="0"/>
                <w:numId w:val="30"/>
              </w:numPr>
              <w:tabs>
                <w:tab w:val="clear" w:pos="1080"/>
                <w:tab w:val="num" w:pos="500"/>
                <w:tab w:val="left" w:leader="dot" w:pos="5400"/>
              </w:tabs>
              <w:autoSpaceDE w:val="0"/>
              <w:autoSpaceDN w:val="0"/>
              <w:adjustRightInd w:val="0"/>
              <w:spacing w:before="0"/>
              <w:ind w:left="930" w:hanging="760"/>
              <w:jc w:val="left"/>
              <w:rPr>
                <w:rFonts w:cs="Arial"/>
                <w:color w:val="000000"/>
                <w:sz w:val="24"/>
                <w:szCs w:val="24"/>
                <w:lang w:val="ru-RU"/>
              </w:rPr>
            </w:pPr>
            <w:r w:rsidRPr="00611E1E">
              <w:rPr>
                <w:rFonts w:cs="Arial"/>
                <w:color w:val="000000"/>
                <w:sz w:val="24"/>
                <w:szCs w:val="24"/>
                <w:lang w:val="ru-RU"/>
              </w:rPr>
              <w:t>Губиц</w:t>
            </w:r>
            <w:r w:rsidRPr="00611E1E">
              <w:rPr>
                <w:rFonts w:cs="Arial"/>
                <w:color w:val="000000"/>
                <w:sz w:val="24"/>
                <w:szCs w:val="24"/>
                <w:lang w:val="sr-Cyrl-CS"/>
              </w:rPr>
              <w:t>и</w:t>
            </w:r>
            <w:r w:rsidRPr="00611E1E">
              <w:rPr>
                <w:rFonts w:cs="Arial"/>
                <w:color w:val="000000"/>
                <w:sz w:val="24"/>
                <w:szCs w:val="24"/>
                <w:lang w:val="ru-RU"/>
              </w:rPr>
              <w:t xml:space="preserve"> у Fe</w:t>
            </w:r>
            <w:r w:rsidRPr="00611E1E">
              <w:rPr>
                <w:rFonts w:cs="Arial"/>
                <w:color w:val="000000"/>
                <w:sz w:val="24"/>
                <w:szCs w:val="24"/>
                <w:lang w:val="sr-Latn-CS"/>
              </w:rPr>
              <w:t>:…</w:t>
            </w:r>
            <w:r w:rsidRPr="00611E1E">
              <w:rPr>
                <w:rFonts w:cs="Arial"/>
                <w:color w:val="000000"/>
                <w:sz w:val="24"/>
                <w:szCs w:val="24"/>
                <w:lang w:val="sr-Cyrl-RS"/>
              </w:rPr>
              <w:t>……………</w:t>
            </w:r>
            <w:r w:rsidRPr="00611E1E">
              <w:rPr>
                <w:rFonts w:cs="Arial"/>
                <w:color w:val="000000"/>
                <w:sz w:val="24"/>
                <w:szCs w:val="24"/>
              </w:rPr>
              <w:t>………</w:t>
            </w:r>
            <w:r w:rsidRPr="00611E1E">
              <w:rPr>
                <w:rFonts w:cs="Arial"/>
                <w:color w:val="000000"/>
                <w:sz w:val="24"/>
                <w:szCs w:val="24"/>
                <w:lang w:val="sr-Cyrl-RS"/>
              </w:rPr>
              <w:t>………………..….</w:t>
            </w:r>
            <w:r w:rsidRPr="00611E1E">
              <w:rPr>
                <w:rFonts w:cs="Arial"/>
                <w:color w:val="000000"/>
                <w:sz w:val="24"/>
                <w:szCs w:val="24"/>
                <w:lang w:val="ru-RU"/>
              </w:rPr>
              <w:t>5,30кW</w:t>
            </w:r>
          </w:p>
          <w:p w:rsidR="00611E1E" w:rsidRPr="00611E1E" w:rsidRDefault="00611E1E" w:rsidP="009D2DF9">
            <w:pPr>
              <w:numPr>
                <w:ilvl w:val="0"/>
                <w:numId w:val="30"/>
              </w:numPr>
              <w:tabs>
                <w:tab w:val="clear" w:pos="1080"/>
                <w:tab w:val="num" w:pos="500"/>
                <w:tab w:val="left" w:leader="dot" w:pos="5400"/>
              </w:tabs>
              <w:autoSpaceDE w:val="0"/>
              <w:autoSpaceDN w:val="0"/>
              <w:adjustRightInd w:val="0"/>
              <w:spacing w:before="0"/>
              <w:ind w:left="930" w:hanging="760"/>
              <w:jc w:val="left"/>
              <w:rPr>
                <w:rFonts w:cs="Arial"/>
                <w:color w:val="000000"/>
                <w:sz w:val="24"/>
                <w:szCs w:val="24"/>
                <w:lang w:val="ru-RU"/>
              </w:rPr>
            </w:pPr>
            <w:r w:rsidRPr="00611E1E">
              <w:rPr>
                <w:rFonts w:cs="Arial"/>
                <w:color w:val="000000"/>
                <w:sz w:val="24"/>
                <w:szCs w:val="24"/>
                <w:lang w:val="ru-RU"/>
              </w:rPr>
              <w:t>Промена преносног односа</w:t>
            </w:r>
            <w:r w:rsidRPr="00611E1E">
              <w:rPr>
                <w:rFonts w:cs="Arial"/>
                <w:color w:val="000000"/>
                <w:sz w:val="24"/>
                <w:szCs w:val="24"/>
                <w:lang w:val="sr-Latn-CS"/>
              </w:rPr>
              <w:t>:</w:t>
            </w:r>
            <w:r w:rsidRPr="00611E1E">
              <w:rPr>
                <w:rFonts w:cs="Arial"/>
                <w:color w:val="000000"/>
                <w:sz w:val="24"/>
                <w:szCs w:val="24"/>
                <w:lang w:val="sr-Cyrl-RS"/>
              </w:rPr>
              <w:t>...</w:t>
            </w:r>
            <w:r w:rsidRPr="00611E1E">
              <w:rPr>
                <w:rFonts w:cs="Arial"/>
                <w:color w:val="000000"/>
                <w:sz w:val="24"/>
                <w:szCs w:val="24"/>
              </w:rPr>
              <w:t>...........</w:t>
            </w:r>
            <w:r w:rsidRPr="00611E1E">
              <w:rPr>
                <w:rFonts w:cs="Arial"/>
                <w:color w:val="000000"/>
                <w:sz w:val="24"/>
                <w:szCs w:val="24"/>
                <w:lang w:val="sr-Cyrl-RS"/>
              </w:rPr>
              <w:t>..............</w:t>
            </w:r>
            <w:r w:rsidRPr="00611E1E">
              <w:rPr>
                <w:rFonts w:cs="Arial"/>
                <w:color w:val="000000"/>
                <w:sz w:val="24"/>
                <w:szCs w:val="24"/>
                <w:lang w:val="ru-RU"/>
              </w:rPr>
              <w:t>без напона</w:t>
            </w:r>
          </w:p>
          <w:p w:rsidR="00611E1E" w:rsidRPr="00611E1E" w:rsidRDefault="00611E1E" w:rsidP="009D2DF9">
            <w:pPr>
              <w:numPr>
                <w:ilvl w:val="0"/>
                <w:numId w:val="30"/>
              </w:numPr>
              <w:tabs>
                <w:tab w:val="clear" w:pos="1080"/>
                <w:tab w:val="num" w:pos="500"/>
                <w:tab w:val="left" w:leader="dot" w:pos="5400"/>
              </w:tabs>
              <w:autoSpaceDE w:val="0"/>
              <w:autoSpaceDN w:val="0"/>
              <w:adjustRightInd w:val="0"/>
              <w:spacing w:before="0"/>
              <w:ind w:left="930" w:hanging="760"/>
              <w:jc w:val="left"/>
              <w:rPr>
                <w:rFonts w:cs="Arial"/>
                <w:color w:val="000000"/>
                <w:sz w:val="24"/>
                <w:szCs w:val="24"/>
                <w:lang w:val="ru-RU"/>
              </w:rPr>
            </w:pPr>
            <w:r w:rsidRPr="00611E1E">
              <w:rPr>
                <w:rFonts w:cs="Arial"/>
                <w:color w:val="000000"/>
                <w:sz w:val="24"/>
                <w:szCs w:val="24"/>
                <w:lang w:val="ru-RU"/>
              </w:rPr>
              <w:t>Укупна тежина</w:t>
            </w:r>
            <w:r w:rsidRPr="00611E1E">
              <w:rPr>
                <w:rFonts w:cs="Arial"/>
                <w:color w:val="000000"/>
                <w:sz w:val="24"/>
                <w:szCs w:val="24"/>
                <w:lang w:val="sr-Latn-CS"/>
              </w:rPr>
              <w:t>:…</w:t>
            </w:r>
            <w:r w:rsidRPr="00611E1E">
              <w:rPr>
                <w:rFonts w:cs="Arial"/>
                <w:color w:val="000000"/>
                <w:sz w:val="24"/>
                <w:szCs w:val="24"/>
                <w:lang w:val="sr-Cyrl-RS"/>
              </w:rPr>
              <w:t>………………</w:t>
            </w:r>
            <w:r w:rsidRPr="00611E1E">
              <w:rPr>
                <w:rFonts w:cs="Arial"/>
                <w:color w:val="000000"/>
                <w:sz w:val="24"/>
                <w:szCs w:val="24"/>
              </w:rPr>
              <w:t>……….</w:t>
            </w:r>
            <w:r w:rsidRPr="00611E1E">
              <w:rPr>
                <w:rFonts w:cs="Arial"/>
                <w:color w:val="000000"/>
                <w:sz w:val="24"/>
                <w:szCs w:val="24"/>
                <w:lang w:val="sr-Cyrl-RS"/>
              </w:rPr>
              <w:t>………………….</w:t>
            </w:r>
            <w:r w:rsidRPr="00611E1E">
              <w:rPr>
                <w:rFonts w:cs="Arial"/>
                <w:color w:val="000000"/>
                <w:sz w:val="24"/>
                <w:szCs w:val="24"/>
                <w:lang w:val="ru-RU"/>
              </w:rPr>
              <w:t>20</w:t>
            </w:r>
            <w:r w:rsidRPr="00611E1E">
              <w:rPr>
                <w:rFonts w:cs="Arial"/>
                <w:color w:val="000000"/>
                <w:sz w:val="24"/>
                <w:szCs w:val="24"/>
                <w:lang w:val="sr-Latn-CS"/>
              </w:rPr>
              <w:t>t</w:t>
            </w:r>
          </w:p>
        </w:tc>
        <w:tc>
          <w:tcPr>
            <w:tcW w:w="313" w:type="pct"/>
            <w:vAlign w:val="center"/>
          </w:tcPr>
          <w:p w:rsidR="00611E1E" w:rsidRPr="00611E1E" w:rsidRDefault="00611E1E" w:rsidP="00611E1E">
            <w:pPr>
              <w:spacing w:before="0"/>
              <w:jc w:val="center"/>
              <w:rPr>
                <w:rFonts w:cs="Arial"/>
                <w:sz w:val="24"/>
                <w:szCs w:val="24"/>
              </w:rPr>
            </w:pPr>
          </w:p>
        </w:tc>
        <w:tc>
          <w:tcPr>
            <w:tcW w:w="247" w:type="pct"/>
            <w:vAlign w:val="center"/>
          </w:tcPr>
          <w:p w:rsidR="00611E1E" w:rsidRPr="00611E1E" w:rsidRDefault="00611E1E" w:rsidP="00611E1E">
            <w:pPr>
              <w:spacing w:before="0"/>
              <w:jc w:val="center"/>
              <w:rPr>
                <w:rFonts w:cs="Arial"/>
                <w:sz w:val="24"/>
                <w:szCs w:val="24"/>
              </w:rPr>
            </w:pPr>
          </w:p>
        </w:tc>
        <w:tc>
          <w:tcPr>
            <w:tcW w:w="432" w:type="pct"/>
            <w:vAlign w:val="center"/>
          </w:tcPr>
          <w:p w:rsidR="00611E1E" w:rsidRPr="00611E1E" w:rsidRDefault="00611E1E" w:rsidP="00611E1E">
            <w:pPr>
              <w:spacing w:before="0"/>
              <w:jc w:val="center"/>
              <w:rPr>
                <w:rFonts w:cs="Arial"/>
                <w:sz w:val="24"/>
                <w:szCs w:val="24"/>
              </w:rPr>
            </w:pPr>
          </w:p>
        </w:tc>
        <w:tc>
          <w:tcPr>
            <w:tcW w:w="434" w:type="pct"/>
            <w:shd w:val="clear" w:color="auto" w:fill="auto"/>
            <w:vAlign w:val="center"/>
          </w:tcPr>
          <w:p w:rsidR="00611E1E" w:rsidRPr="00611E1E" w:rsidRDefault="00611E1E" w:rsidP="00611E1E">
            <w:pPr>
              <w:spacing w:before="0"/>
              <w:jc w:val="center"/>
              <w:rPr>
                <w:rFonts w:cs="Arial"/>
                <w:b/>
                <w:bCs/>
                <w:iCs/>
                <w:sz w:val="24"/>
                <w:szCs w:val="24"/>
              </w:rPr>
            </w:pPr>
          </w:p>
        </w:tc>
        <w:tc>
          <w:tcPr>
            <w:tcW w:w="432" w:type="pct"/>
            <w:shd w:val="clear" w:color="auto" w:fill="auto"/>
            <w:vAlign w:val="center"/>
          </w:tcPr>
          <w:p w:rsidR="00611E1E" w:rsidRPr="00611E1E" w:rsidRDefault="00611E1E" w:rsidP="00611E1E">
            <w:pPr>
              <w:spacing w:before="0"/>
              <w:jc w:val="center"/>
              <w:rPr>
                <w:rFonts w:cs="Arial"/>
                <w:b/>
                <w:bCs/>
                <w:iCs/>
                <w:sz w:val="24"/>
                <w:szCs w:val="24"/>
              </w:rPr>
            </w:pPr>
          </w:p>
        </w:tc>
        <w:tc>
          <w:tcPr>
            <w:tcW w:w="433" w:type="pct"/>
            <w:shd w:val="clear" w:color="auto" w:fill="auto"/>
            <w:vAlign w:val="center"/>
          </w:tcPr>
          <w:p w:rsidR="00611E1E" w:rsidRPr="00611E1E" w:rsidRDefault="00611E1E" w:rsidP="00611E1E">
            <w:pPr>
              <w:spacing w:before="0"/>
              <w:jc w:val="center"/>
              <w:rPr>
                <w:rFonts w:cs="Arial"/>
                <w:b/>
                <w:bCs/>
                <w:iCs/>
                <w:sz w:val="24"/>
                <w:szCs w:val="24"/>
              </w:rPr>
            </w:pPr>
          </w:p>
        </w:tc>
        <w:tc>
          <w:tcPr>
            <w:tcW w:w="532" w:type="pct"/>
            <w:vAlign w:val="center"/>
          </w:tcPr>
          <w:p w:rsidR="00611E1E" w:rsidRPr="00611E1E" w:rsidRDefault="00611E1E" w:rsidP="00611E1E">
            <w:pPr>
              <w:spacing w:before="0"/>
              <w:jc w:val="center"/>
              <w:rPr>
                <w:rFonts w:cs="Arial"/>
                <w:b/>
                <w:bCs/>
                <w:iCs/>
                <w:sz w:val="24"/>
                <w:szCs w:val="24"/>
              </w:rPr>
            </w:pPr>
          </w:p>
        </w:tc>
      </w:tr>
      <w:tr w:rsidR="00611E1E" w:rsidRPr="00611E1E" w:rsidTr="00611E1E">
        <w:trPr>
          <w:trHeight w:val="397"/>
        </w:trPr>
        <w:tc>
          <w:tcPr>
            <w:tcW w:w="213" w:type="pct"/>
            <w:vAlign w:val="center"/>
          </w:tcPr>
          <w:p w:rsidR="00611E1E" w:rsidRPr="00611E1E" w:rsidRDefault="00611E1E" w:rsidP="00611E1E">
            <w:pPr>
              <w:spacing w:before="0"/>
              <w:jc w:val="center"/>
              <w:rPr>
                <w:rFonts w:cs="Arial"/>
                <w:sz w:val="24"/>
                <w:szCs w:val="24"/>
                <w:lang w:val="sr-Cyrl-RS"/>
              </w:rPr>
            </w:pPr>
            <w:r w:rsidRPr="00611E1E">
              <w:rPr>
                <w:rFonts w:cs="Arial"/>
                <w:sz w:val="24"/>
                <w:szCs w:val="24"/>
                <w:lang w:val="sr-Cyrl-RS"/>
              </w:rPr>
              <w:lastRenderedPageBreak/>
              <w:t>1.1.</w:t>
            </w:r>
          </w:p>
        </w:tc>
        <w:tc>
          <w:tcPr>
            <w:tcW w:w="1965" w:type="pct"/>
            <w:vAlign w:val="center"/>
          </w:tcPr>
          <w:p w:rsidR="00611E1E" w:rsidRPr="00611E1E" w:rsidRDefault="00611E1E" w:rsidP="00611E1E">
            <w:pPr>
              <w:autoSpaceDE w:val="0"/>
              <w:autoSpaceDN w:val="0"/>
              <w:adjustRightInd w:val="0"/>
              <w:spacing w:before="0"/>
              <w:jc w:val="left"/>
              <w:rPr>
                <w:rFonts w:cs="Arial"/>
                <w:color w:val="000000"/>
                <w:sz w:val="24"/>
                <w:szCs w:val="24"/>
                <w:lang w:val="sr-Latn-CS"/>
              </w:rPr>
            </w:pPr>
            <w:r w:rsidRPr="00611E1E">
              <w:rPr>
                <w:rFonts w:cs="Arial"/>
                <w:color w:val="000000"/>
                <w:sz w:val="24"/>
                <w:szCs w:val="24"/>
                <w:lang w:val="ru-RU"/>
              </w:rPr>
              <w:t>Транспорт ТР-а од ПАП „Лисина“ до</w:t>
            </w:r>
            <w:r w:rsidRPr="00611E1E">
              <w:rPr>
                <w:rFonts w:cs="Arial"/>
                <w:color w:val="000000"/>
                <w:sz w:val="24"/>
                <w:szCs w:val="24"/>
                <w:lang w:val="sr-Latn-CS"/>
              </w:rPr>
              <w:t xml:space="preserve"> </w:t>
            </w:r>
            <w:r w:rsidRPr="00611E1E">
              <w:rPr>
                <w:rFonts w:cs="Arial"/>
                <w:color w:val="000000"/>
                <w:sz w:val="24"/>
                <w:szCs w:val="24"/>
                <w:lang w:val="ru-RU"/>
              </w:rPr>
              <w:t>сервиса фабрике, са осигурањем од</w:t>
            </w:r>
            <w:r w:rsidRPr="00611E1E">
              <w:rPr>
                <w:rFonts w:cs="Arial"/>
                <w:color w:val="000000"/>
                <w:sz w:val="24"/>
                <w:szCs w:val="24"/>
                <w:lang w:val="sr-Latn-CS"/>
              </w:rPr>
              <w:t xml:space="preserve"> </w:t>
            </w:r>
            <w:r w:rsidRPr="00611E1E">
              <w:rPr>
                <w:rFonts w:cs="Arial"/>
                <w:color w:val="000000"/>
                <w:sz w:val="24"/>
                <w:szCs w:val="24"/>
                <w:lang w:val="ru-RU"/>
              </w:rPr>
              <w:t>лома при транспорту.</w:t>
            </w:r>
          </w:p>
        </w:tc>
        <w:tc>
          <w:tcPr>
            <w:tcW w:w="313" w:type="pct"/>
            <w:vAlign w:val="center"/>
          </w:tcPr>
          <w:p w:rsidR="00611E1E" w:rsidRPr="00611E1E" w:rsidRDefault="00611E1E" w:rsidP="00611E1E">
            <w:pPr>
              <w:autoSpaceDE w:val="0"/>
              <w:autoSpaceDN w:val="0"/>
              <w:adjustRightInd w:val="0"/>
              <w:spacing w:before="0"/>
              <w:jc w:val="center"/>
              <w:rPr>
                <w:rFonts w:cs="Arial"/>
                <w:color w:val="000000"/>
                <w:sz w:val="24"/>
                <w:szCs w:val="24"/>
                <w:lang w:val="ru-RU"/>
              </w:rPr>
            </w:pPr>
            <w:r w:rsidRPr="00611E1E">
              <w:rPr>
                <w:rFonts w:cs="Arial"/>
                <w:color w:val="000000"/>
                <w:sz w:val="24"/>
                <w:szCs w:val="24"/>
                <w:lang w:val="ru-RU"/>
              </w:rPr>
              <w:t>комплет</w:t>
            </w:r>
          </w:p>
        </w:tc>
        <w:tc>
          <w:tcPr>
            <w:tcW w:w="247" w:type="pct"/>
            <w:shd w:val="clear" w:color="auto" w:fill="auto"/>
            <w:vAlign w:val="center"/>
          </w:tcPr>
          <w:p w:rsidR="00611E1E" w:rsidRPr="00611E1E" w:rsidRDefault="00611E1E" w:rsidP="00611E1E">
            <w:pPr>
              <w:autoSpaceDE w:val="0"/>
              <w:autoSpaceDN w:val="0"/>
              <w:adjustRightInd w:val="0"/>
              <w:spacing w:before="0"/>
              <w:jc w:val="center"/>
              <w:rPr>
                <w:rFonts w:cs="Arial"/>
                <w:color w:val="000000"/>
                <w:sz w:val="24"/>
                <w:szCs w:val="24"/>
                <w:lang w:val="sr-Latn-CS"/>
              </w:rPr>
            </w:pPr>
            <w:r w:rsidRPr="00611E1E">
              <w:rPr>
                <w:rFonts w:cs="Arial"/>
                <w:color w:val="000000"/>
                <w:sz w:val="24"/>
                <w:szCs w:val="24"/>
                <w:lang w:val="ru-RU"/>
              </w:rPr>
              <w:t>1</w:t>
            </w:r>
          </w:p>
        </w:tc>
        <w:tc>
          <w:tcPr>
            <w:tcW w:w="432" w:type="pct"/>
            <w:shd w:val="clear" w:color="auto" w:fill="auto"/>
            <w:vAlign w:val="center"/>
          </w:tcPr>
          <w:p w:rsidR="00611E1E" w:rsidRPr="00611E1E" w:rsidRDefault="00611E1E" w:rsidP="00611E1E">
            <w:pPr>
              <w:jc w:val="center"/>
              <w:rPr>
                <w:rFonts w:cs="Arial"/>
                <w:sz w:val="24"/>
                <w:szCs w:val="24"/>
                <w:lang w:val="sr-Cyrl-RS"/>
              </w:rPr>
            </w:pPr>
          </w:p>
        </w:tc>
        <w:tc>
          <w:tcPr>
            <w:tcW w:w="434" w:type="pct"/>
            <w:shd w:val="clear" w:color="auto" w:fill="auto"/>
            <w:vAlign w:val="center"/>
          </w:tcPr>
          <w:p w:rsidR="00611E1E" w:rsidRPr="00611E1E" w:rsidRDefault="00611E1E" w:rsidP="00611E1E">
            <w:pPr>
              <w:jc w:val="center"/>
              <w:rPr>
                <w:rFonts w:cs="Arial"/>
                <w:sz w:val="24"/>
                <w:szCs w:val="24"/>
                <w:lang w:val="sr-Cyrl-RS"/>
              </w:rPr>
            </w:pPr>
          </w:p>
        </w:tc>
        <w:tc>
          <w:tcPr>
            <w:tcW w:w="432" w:type="pct"/>
            <w:shd w:val="clear" w:color="auto" w:fill="auto"/>
            <w:vAlign w:val="center"/>
          </w:tcPr>
          <w:p w:rsidR="00611E1E" w:rsidRPr="00611E1E" w:rsidRDefault="00611E1E" w:rsidP="00611E1E">
            <w:pPr>
              <w:jc w:val="center"/>
              <w:rPr>
                <w:rFonts w:cs="Arial"/>
                <w:sz w:val="24"/>
                <w:szCs w:val="24"/>
                <w:lang w:val="sr-Cyrl-RS"/>
              </w:rPr>
            </w:pPr>
          </w:p>
        </w:tc>
        <w:tc>
          <w:tcPr>
            <w:tcW w:w="433" w:type="pct"/>
            <w:shd w:val="clear" w:color="auto" w:fill="auto"/>
            <w:vAlign w:val="center"/>
          </w:tcPr>
          <w:p w:rsidR="00611E1E" w:rsidRPr="00611E1E" w:rsidRDefault="00611E1E" w:rsidP="00611E1E">
            <w:pPr>
              <w:jc w:val="center"/>
              <w:rPr>
                <w:rFonts w:cs="Arial"/>
                <w:sz w:val="24"/>
                <w:szCs w:val="24"/>
                <w:lang w:val="sr-Cyrl-RS"/>
              </w:rPr>
            </w:pPr>
          </w:p>
        </w:tc>
        <w:tc>
          <w:tcPr>
            <w:tcW w:w="532" w:type="pct"/>
            <w:vAlign w:val="center"/>
          </w:tcPr>
          <w:p w:rsidR="00611E1E" w:rsidRPr="00611E1E" w:rsidRDefault="00611E1E" w:rsidP="00611E1E">
            <w:pPr>
              <w:jc w:val="center"/>
              <w:rPr>
                <w:rFonts w:cs="Arial"/>
                <w:sz w:val="24"/>
                <w:szCs w:val="24"/>
                <w:lang w:val="sr-Cyrl-RS"/>
              </w:rPr>
            </w:pPr>
          </w:p>
        </w:tc>
      </w:tr>
      <w:tr w:rsidR="00611E1E" w:rsidRPr="00611E1E" w:rsidTr="00611E1E">
        <w:trPr>
          <w:trHeight w:val="397"/>
        </w:trPr>
        <w:tc>
          <w:tcPr>
            <w:tcW w:w="213" w:type="pct"/>
            <w:vAlign w:val="center"/>
          </w:tcPr>
          <w:p w:rsidR="00611E1E" w:rsidRPr="00611E1E" w:rsidRDefault="00611E1E" w:rsidP="00611E1E">
            <w:pPr>
              <w:spacing w:before="0"/>
              <w:jc w:val="center"/>
              <w:rPr>
                <w:rFonts w:cs="Arial"/>
                <w:sz w:val="24"/>
                <w:szCs w:val="24"/>
                <w:lang w:val="sr-Cyrl-RS"/>
              </w:rPr>
            </w:pPr>
            <w:r w:rsidRPr="00611E1E">
              <w:rPr>
                <w:rFonts w:cs="Arial"/>
                <w:sz w:val="24"/>
                <w:szCs w:val="24"/>
                <w:lang w:val="sr-Cyrl-RS"/>
              </w:rPr>
              <w:t>1.2.</w:t>
            </w:r>
          </w:p>
        </w:tc>
        <w:tc>
          <w:tcPr>
            <w:tcW w:w="1965" w:type="pct"/>
            <w:vAlign w:val="center"/>
          </w:tcPr>
          <w:p w:rsidR="00611E1E" w:rsidRPr="00611E1E" w:rsidRDefault="00611E1E" w:rsidP="00611E1E">
            <w:pPr>
              <w:autoSpaceDE w:val="0"/>
              <w:autoSpaceDN w:val="0"/>
              <w:adjustRightInd w:val="0"/>
              <w:spacing w:before="0"/>
              <w:jc w:val="left"/>
              <w:rPr>
                <w:rFonts w:cs="Arial"/>
                <w:color w:val="000000"/>
                <w:sz w:val="24"/>
                <w:szCs w:val="24"/>
                <w:lang w:val="sr-Latn-CS"/>
              </w:rPr>
            </w:pPr>
            <w:r w:rsidRPr="00611E1E">
              <w:rPr>
                <w:rFonts w:cs="Arial"/>
                <w:color w:val="000000"/>
                <w:sz w:val="24"/>
                <w:szCs w:val="24"/>
                <w:lang w:val="ru-RU"/>
              </w:rPr>
              <w:t>Истакање трафо уља, отварање и</w:t>
            </w:r>
            <w:r w:rsidRPr="00611E1E">
              <w:rPr>
                <w:rFonts w:cs="Arial"/>
                <w:color w:val="000000"/>
                <w:sz w:val="24"/>
                <w:szCs w:val="24"/>
                <w:lang w:val="sr-Latn-CS"/>
              </w:rPr>
              <w:t xml:space="preserve"> </w:t>
            </w:r>
            <w:r w:rsidRPr="00611E1E">
              <w:rPr>
                <w:rFonts w:cs="Arial"/>
                <w:color w:val="000000"/>
                <w:sz w:val="24"/>
                <w:szCs w:val="24"/>
                <w:lang w:val="ru-RU"/>
              </w:rPr>
              <w:t>вађење активног дела.</w:t>
            </w:r>
          </w:p>
        </w:tc>
        <w:tc>
          <w:tcPr>
            <w:tcW w:w="313" w:type="pct"/>
            <w:vAlign w:val="center"/>
          </w:tcPr>
          <w:p w:rsidR="00611E1E" w:rsidRPr="00611E1E" w:rsidRDefault="00611E1E" w:rsidP="00611E1E">
            <w:pPr>
              <w:autoSpaceDE w:val="0"/>
              <w:autoSpaceDN w:val="0"/>
              <w:adjustRightInd w:val="0"/>
              <w:spacing w:before="0"/>
              <w:jc w:val="center"/>
              <w:rPr>
                <w:rFonts w:cs="Arial"/>
                <w:b/>
                <w:bCs/>
                <w:color w:val="000000"/>
                <w:sz w:val="24"/>
                <w:szCs w:val="24"/>
                <w:lang w:val="ru-RU"/>
              </w:rPr>
            </w:pPr>
            <w:r w:rsidRPr="00611E1E">
              <w:rPr>
                <w:rFonts w:cs="Arial"/>
                <w:color w:val="000000"/>
                <w:sz w:val="24"/>
                <w:szCs w:val="24"/>
                <w:lang w:val="ru-RU"/>
              </w:rPr>
              <w:t>комплет</w:t>
            </w:r>
          </w:p>
        </w:tc>
        <w:tc>
          <w:tcPr>
            <w:tcW w:w="247" w:type="pct"/>
            <w:shd w:val="clear" w:color="auto" w:fill="auto"/>
            <w:vAlign w:val="center"/>
          </w:tcPr>
          <w:p w:rsidR="00611E1E" w:rsidRPr="00611E1E" w:rsidRDefault="00611E1E" w:rsidP="00611E1E">
            <w:pPr>
              <w:autoSpaceDE w:val="0"/>
              <w:autoSpaceDN w:val="0"/>
              <w:adjustRightInd w:val="0"/>
              <w:spacing w:before="0"/>
              <w:jc w:val="center"/>
              <w:rPr>
                <w:rFonts w:cs="Arial"/>
                <w:b/>
                <w:bCs/>
                <w:color w:val="000000"/>
                <w:sz w:val="24"/>
                <w:szCs w:val="24"/>
                <w:lang w:val="sr-Latn-CS"/>
              </w:rPr>
            </w:pPr>
            <w:r w:rsidRPr="00611E1E">
              <w:rPr>
                <w:rFonts w:cs="Arial"/>
                <w:color w:val="000000"/>
                <w:sz w:val="24"/>
                <w:szCs w:val="24"/>
                <w:lang w:val="ru-RU"/>
              </w:rPr>
              <w:t>1</w:t>
            </w:r>
          </w:p>
        </w:tc>
        <w:tc>
          <w:tcPr>
            <w:tcW w:w="432" w:type="pct"/>
            <w:shd w:val="clear" w:color="auto" w:fill="auto"/>
            <w:vAlign w:val="center"/>
          </w:tcPr>
          <w:p w:rsidR="00611E1E" w:rsidRPr="00611E1E" w:rsidRDefault="00611E1E" w:rsidP="00611E1E">
            <w:pPr>
              <w:jc w:val="center"/>
              <w:rPr>
                <w:rFonts w:cs="Arial"/>
                <w:sz w:val="24"/>
                <w:szCs w:val="24"/>
                <w:lang w:val="sr-Cyrl-RS"/>
              </w:rPr>
            </w:pPr>
          </w:p>
        </w:tc>
        <w:tc>
          <w:tcPr>
            <w:tcW w:w="434" w:type="pct"/>
            <w:shd w:val="clear" w:color="auto" w:fill="auto"/>
            <w:vAlign w:val="center"/>
          </w:tcPr>
          <w:p w:rsidR="00611E1E" w:rsidRPr="00611E1E" w:rsidRDefault="00611E1E" w:rsidP="00611E1E">
            <w:pPr>
              <w:jc w:val="center"/>
              <w:rPr>
                <w:rFonts w:cs="Arial"/>
                <w:sz w:val="24"/>
                <w:szCs w:val="24"/>
                <w:lang w:val="sr-Cyrl-RS"/>
              </w:rPr>
            </w:pPr>
          </w:p>
        </w:tc>
        <w:tc>
          <w:tcPr>
            <w:tcW w:w="432" w:type="pct"/>
            <w:shd w:val="clear" w:color="auto" w:fill="auto"/>
            <w:vAlign w:val="center"/>
          </w:tcPr>
          <w:p w:rsidR="00611E1E" w:rsidRPr="00611E1E" w:rsidRDefault="00611E1E" w:rsidP="00611E1E">
            <w:pPr>
              <w:jc w:val="center"/>
              <w:rPr>
                <w:rFonts w:cs="Arial"/>
                <w:sz w:val="24"/>
                <w:szCs w:val="24"/>
                <w:lang w:val="sr-Cyrl-RS"/>
              </w:rPr>
            </w:pPr>
          </w:p>
        </w:tc>
        <w:tc>
          <w:tcPr>
            <w:tcW w:w="433" w:type="pct"/>
            <w:shd w:val="clear" w:color="auto" w:fill="auto"/>
            <w:vAlign w:val="center"/>
          </w:tcPr>
          <w:p w:rsidR="00611E1E" w:rsidRPr="00611E1E" w:rsidRDefault="00611E1E" w:rsidP="00611E1E">
            <w:pPr>
              <w:jc w:val="center"/>
              <w:rPr>
                <w:rFonts w:cs="Arial"/>
                <w:sz w:val="24"/>
                <w:szCs w:val="24"/>
                <w:lang w:val="sr-Cyrl-RS"/>
              </w:rPr>
            </w:pPr>
          </w:p>
        </w:tc>
        <w:tc>
          <w:tcPr>
            <w:tcW w:w="532" w:type="pct"/>
            <w:vAlign w:val="center"/>
          </w:tcPr>
          <w:p w:rsidR="00611E1E" w:rsidRPr="00611E1E" w:rsidRDefault="00611E1E" w:rsidP="00611E1E">
            <w:pPr>
              <w:jc w:val="center"/>
              <w:rPr>
                <w:rFonts w:cs="Arial"/>
                <w:sz w:val="24"/>
                <w:szCs w:val="24"/>
                <w:lang w:val="sr-Cyrl-RS"/>
              </w:rPr>
            </w:pPr>
          </w:p>
        </w:tc>
      </w:tr>
      <w:tr w:rsidR="00611E1E" w:rsidRPr="00611E1E" w:rsidTr="00611E1E">
        <w:trPr>
          <w:trHeight w:val="397"/>
        </w:trPr>
        <w:tc>
          <w:tcPr>
            <w:tcW w:w="213" w:type="pct"/>
            <w:vAlign w:val="center"/>
          </w:tcPr>
          <w:p w:rsidR="00611E1E" w:rsidRPr="00611E1E" w:rsidRDefault="00611E1E" w:rsidP="00611E1E">
            <w:pPr>
              <w:spacing w:before="0"/>
              <w:jc w:val="center"/>
              <w:rPr>
                <w:rFonts w:cs="Arial"/>
                <w:sz w:val="24"/>
                <w:szCs w:val="24"/>
              </w:rPr>
            </w:pPr>
            <w:r w:rsidRPr="00611E1E">
              <w:rPr>
                <w:rFonts w:cs="Arial"/>
                <w:sz w:val="24"/>
                <w:szCs w:val="24"/>
              </w:rPr>
              <w:t>1.3.</w:t>
            </w:r>
          </w:p>
        </w:tc>
        <w:tc>
          <w:tcPr>
            <w:tcW w:w="1965" w:type="pct"/>
            <w:vAlign w:val="center"/>
          </w:tcPr>
          <w:p w:rsidR="00611E1E" w:rsidRPr="00611E1E" w:rsidRDefault="00611E1E" w:rsidP="00611E1E">
            <w:pPr>
              <w:autoSpaceDE w:val="0"/>
              <w:autoSpaceDN w:val="0"/>
              <w:adjustRightInd w:val="0"/>
              <w:spacing w:before="0"/>
              <w:jc w:val="left"/>
              <w:rPr>
                <w:rFonts w:cs="Arial"/>
                <w:color w:val="000000"/>
                <w:sz w:val="24"/>
                <w:szCs w:val="24"/>
              </w:rPr>
            </w:pPr>
            <w:r w:rsidRPr="00611E1E">
              <w:rPr>
                <w:rFonts w:cs="Arial"/>
                <w:color w:val="000000"/>
                <w:sz w:val="24"/>
                <w:szCs w:val="24"/>
                <w:lang w:val="ru-RU"/>
              </w:rPr>
              <w:t>Набавка новог бестеретног регулатора напона.</w:t>
            </w:r>
          </w:p>
          <w:p w:rsidR="00611E1E" w:rsidRPr="00611E1E" w:rsidRDefault="00611E1E" w:rsidP="00611E1E">
            <w:pPr>
              <w:autoSpaceDE w:val="0"/>
              <w:autoSpaceDN w:val="0"/>
              <w:adjustRightInd w:val="0"/>
              <w:spacing w:before="0"/>
              <w:jc w:val="left"/>
              <w:rPr>
                <w:rFonts w:cs="Arial"/>
                <w:color w:val="000000"/>
                <w:sz w:val="24"/>
                <w:szCs w:val="24"/>
              </w:rPr>
            </w:pPr>
            <w:r w:rsidRPr="00611E1E">
              <w:rPr>
                <w:rFonts w:cs="Arial"/>
                <w:color w:val="000000"/>
                <w:sz w:val="24"/>
                <w:szCs w:val="24"/>
                <w:lang w:val="ru-RU"/>
              </w:rPr>
              <w:t>Техничка спецификација постојећег регулатора и моторног погона у прилогу тендерске документације</w:t>
            </w:r>
            <w:r w:rsidRPr="00611E1E">
              <w:rPr>
                <w:rFonts w:cs="Arial"/>
                <w:color w:val="000000"/>
                <w:sz w:val="24"/>
                <w:szCs w:val="24"/>
              </w:rPr>
              <w:t>.</w:t>
            </w:r>
          </w:p>
        </w:tc>
        <w:tc>
          <w:tcPr>
            <w:tcW w:w="313" w:type="pct"/>
            <w:vAlign w:val="center"/>
          </w:tcPr>
          <w:p w:rsidR="00611E1E" w:rsidRPr="00611E1E" w:rsidRDefault="00611E1E" w:rsidP="00611E1E">
            <w:pPr>
              <w:autoSpaceDE w:val="0"/>
              <w:autoSpaceDN w:val="0"/>
              <w:adjustRightInd w:val="0"/>
              <w:spacing w:before="0"/>
              <w:jc w:val="center"/>
              <w:rPr>
                <w:rFonts w:cs="Arial"/>
                <w:color w:val="000000"/>
                <w:sz w:val="24"/>
                <w:szCs w:val="24"/>
                <w:lang w:val="ru-RU"/>
              </w:rPr>
            </w:pPr>
            <w:r w:rsidRPr="00611E1E">
              <w:rPr>
                <w:rFonts w:cs="Arial"/>
                <w:color w:val="000000"/>
                <w:sz w:val="24"/>
                <w:szCs w:val="24"/>
                <w:lang w:val="ru-RU"/>
              </w:rPr>
              <w:t>ком</w:t>
            </w:r>
          </w:p>
        </w:tc>
        <w:tc>
          <w:tcPr>
            <w:tcW w:w="247" w:type="pct"/>
            <w:shd w:val="clear" w:color="auto" w:fill="auto"/>
            <w:vAlign w:val="center"/>
          </w:tcPr>
          <w:p w:rsidR="00611E1E" w:rsidRPr="00611E1E" w:rsidRDefault="00611E1E" w:rsidP="00611E1E">
            <w:pPr>
              <w:autoSpaceDE w:val="0"/>
              <w:autoSpaceDN w:val="0"/>
              <w:adjustRightInd w:val="0"/>
              <w:spacing w:before="0"/>
              <w:jc w:val="center"/>
              <w:rPr>
                <w:rFonts w:cs="Arial"/>
                <w:b/>
                <w:color w:val="000000"/>
                <w:sz w:val="24"/>
                <w:szCs w:val="24"/>
                <w:lang w:val="ru-RU"/>
              </w:rPr>
            </w:pPr>
            <w:r w:rsidRPr="00611E1E">
              <w:rPr>
                <w:rFonts w:cs="Arial"/>
                <w:color w:val="000000"/>
                <w:sz w:val="24"/>
                <w:szCs w:val="24"/>
                <w:lang w:val="ru-RU"/>
              </w:rPr>
              <w:t>1</w:t>
            </w:r>
          </w:p>
        </w:tc>
        <w:tc>
          <w:tcPr>
            <w:tcW w:w="432" w:type="pct"/>
            <w:shd w:val="clear" w:color="auto" w:fill="auto"/>
            <w:vAlign w:val="center"/>
          </w:tcPr>
          <w:p w:rsidR="00611E1E" w:rsidRPr="00611E1E" w:rsidRDefault="00611E1E" w:rsidP="00611E1E">
            <w:pPr>
              <w:jc w:val="center"/>
              <w:rPr>
                <w:rFonts w:cs="Arial"/>
                <w:sz w:val="24"/>
                <w:szCs w:val="24"/>
                <w:lang w:val="sr-Cyrl-RS"/>
              </w:rPr>
            </w:pPr>
          </w:p>
        </w:tc>
        <w:tc>
          <w:tcPr>
            <w:tcW w:w="434" w:type="pct"/>
            <w:shd w:val="clear" w:color="auto" w:fill="auto"/>
            <w:vAlign w:val="center"/>
          </w:tcPr>
          <w:p w:rsidR="00611E1E" w:rsidRPr="00611E1E" w:rsidRDefault="00611E1E" w:rsidP="00611E1E">
            <w:pPr>
              <w:jc w:val="center"/>
              <w:rPr>
                <w:rFonts w:cs="Arial"/>
                <w:sz w:val="24"/>
                <w:szCs w:val="24"/>
                <w:lang w:val="sr-Cyrl-RS"/>
              </w:rPr>
            </w:pPr>
          </w:p>
        </w:tc>
        <w:tc>
          <w:tcPr>
            <w:tcW w:w="432" w:type="pct"/>
            <w:shd w:val="clear" w:color="auto" w:fill="auto"/>
            <w:vAlign w:val="center"/>
          </w:tcPr>
          <w:p w:rsidR="00611E1E" w:rsidRPr="00611E1E" w:rsidRDefault="00611E1E" w:rsidP="00611E1E">
            <w:pPr>
              <w:jc w:val="center"/>
              <w:rPr>
                <w:rFonts w:cs="Arial"/>
                <w:sz w:val="24"/>
                <w:szCs w:val="24"/>
                <w:lang w:val="sr-Cyrl-RS"/>
              </w:rPr>
            </w:pPr>
          </w:p>
        </w:tc>
        <w:tc>
          <w:tcPr>
            <w:tcW w:w="433" w:type="pct"/>
            <w:shd w:val="clear" w:color="auto" w:fill="auto"/>
            <w:vAlign w:val="center"/>
          </w:tcPr>
          <w:p w:rsidR="00611E1E" w:rsidRPr="00611E1E" w:rsidRDefault="00611E1E" w:rsidP="00611E1E">
            <w:pPr>
              <w:jc w:val="center"/>
              <w:rPr>
                <w:rFonts w:cs="Arial"/>
                <w:sz w:val="24"/>
                <w:szCs w:val="24"/>
                <w:lang w:val="sr-Cyrl-RS"/>
              </w:rPr>
            </w:pPr>
          </w:p>
        </w:tc>
        <w:tc>
          <w:tcPr>
            <w:tcW w:w="532" w:type="pct"/>
            <w:vAlign w:val="center"/>
          </w:tcPr>
          <w:p w:rsidR="00611E1E" w:rsidRPr="00611E1E" w:rsidRDefault="00611E1E" w:rsidP="00611E1E">
            <w:pPr>
              <w:jc w:val="center"/>
              <w:rPr>
                <w:rFonts w:cs="Arial"/>
                <w:sz w:val="24"/>
                <w:szCs w:val="24"/>
                <w:lang w:val="sr-Cyrl-RS"/>
              </w:rPr>
            </w:pPr>
          </w:p>
        </w:tc>
      </w:tr>
      <w:tr w:rsidR="00611E1E" w:rsidRPr="00611E1E" w:rsidTr="00611E1E">
        <w:trPr>
          <w:trHeight w:val="397"/>
        </w:trPr>
        <w:tc>
          <w:tcPr>
            <w:tcW w:w="213" w:type="pct"/>
            <w:vAlign w:val="center"/>
          </w:tcPr>
          <w:p w:rsidR="00611E1E" w:rsidRPr="00611E1E" w:rsidRDefault="00611E1E" w:rsidP="00611E1E">
            <w:pPr>
              <w:spacing w:before="0"/>
              <w:jc w:val="center"/>
              <w:rPr>
                <w:rFonts w:cs="Arial"/>
                <w:sz w:val="24"/>
                <w:szCs w:val="24"/>
              </w:rPr>
            </w:pPr>
            <w:r w:rsidRPr="00611E1E">
              <w:rPr>
                <w:rFonts w:cs="Arial"/>
                <w:sz w:val="24"/>
                <w:szCs w:val="24"/>
              </w:rPr>
              <w:t>1.4.</w:t>
            </w:r>
          </w:p>
        </w:tc>
        <w:tc>
          <w:tcPr>
            <w:tcW w:w="1965" w:type="pct"/>
            <w:vAlign w:val="center"/>
          </w:tcPr>
          <w:p w:rsidR="00611E1E" w:rsidRPr="00611E1E" w:rsidRDefault="00611E1E" w:rsidP="00611E1E">
            <w:pPr>
              <w:autoSpaceDE w:val="0"/>
              <w:autoSpaceDN w:val="0"/>
              <w:adjustRightInd w:val="0"/>
              <w:spacing w:before="0"/>
              <w:jc w:val="left"/>
              <w:rPr>
                <w:rFonts w:cs="Arial"/>
                <w:color w:val="000000"/>
                <w:sz w:val="24"/>
                <w:szCs w:val="24"/>
              </w:rPr>
            </w:pPr>
            <w:r w:rsidRPr="00611E1E">
              <w:rPr>
                <w:rFonts w:cs="Arial"/>
                <w:color w:val="000000"/>
                <w:sz w:val="24"/>
                <w:szCs w:val="24"/>
                <w:lang w:val="ru-RU"/>
              </w:rPr>
              <w:t>Уградња новог бестеретног регулатора напона уз прилагођавање веза</w:t>
            </w:r>
            <w:r w:rsidRPr="00611E1E">
              <w:rPr>
                <w:rFonts w:cs="Arial"/>
                <w:color w:val="000000"/>
                <w:sz w:val="24"/>
                <w:szCs w:val="24"/>
              </w:rPr>
              <w:t>.</w:t>
            </w:r>
          </w:p>
        </w:tc>
        <w:tc>
          <w:tcPr>
            <w:tcW w:w="313" w:type="pct"/>
            <w:vAlign w:val="center"/>
          </w:tcPr>
          <w:p w:rsidR="00611E1E" w:rsidRPr="00611E1E" w:rsidRDefault="00611E1E" w:rsidP="00611E1E">
            <w:pPr>
              <w:autoSpaceDE w:val="0"/>
              <w:autoSpaceDN w:val="0"/>
              <w:adjustRightInd w:val="0"/>
              <w:spacing w:before="0"/>
              <w:jc w:val="center"/>
              <w:rPr>
                <w:rFonts w:cs="Arial"/>
                <w:color w:val="000000"/>
                <w:sz w:val="24"/>
                <w:szCs w:val="24"/>
                <w:lang w:val="ru-RU"/>
              </w:rPr>
            </w:pPr>
            <w:r w:rsidRPr="00611E1E">
              <w:rPr>
                <w:rFonts w:cs="Arial"/>
                <w:color w:val="000000"/>
                <w:sz w:val="24"/>
                <w:szCs w:val="24"/>
                <w:lang w:val="ru-RU"/>
              </w:rPr>
              <w:t>комплет</w:t>
            </w:r>
          </w:p>
        </w:tc>
        <w:tc>
          <w:tcPr>
            <w:tcW w:w="247" w:type="pct"/>
            <w:shd w:val="clear" w:color="auto" w:fill="auto"/>
            <w:vAlign w:val="center"/>
          </w:tcPr>
          <w:p w:rsidR="00611E1E" w:rsidRPr="00611E1E" w:rsidRDefault="00611E1E" w:rsidP="00611E1E">
            <w:pPr>
              <w:autoSpaceDE w:val="0"/>
              <w:autoSpaceDN w:val="0"/>
              <w:adjustRightInd w:val="0"/>
              <w:spacing w:before="0"/>
              <w:jc w:val="center"/>
              <w:rPr>
                <w:rFonts w:cs="Arial"/>
                <w:color w:val="000000"/>
                <w:sz w:val="24"/>
                <w:szCs w:val="24"/>
                <w:lang w:val="sr-Latn-CS"/>
              </w:rPr>
            </w:pPr>
            <w:r w:rsidRPr="00611E1E">
              <w:rPr>
                <w:rFonts w:cs="Arial"/>
                <w:color w:val="000000"/>
                <w:sz w:val="24"/>
                <w:szCs w:val="24"/>
                <w:lang w:val="sr-Latn-CS"/>
              </w:rPr>
              <w:t>1</w:t>
            </w:r>
          </w:p>
        </w:tc>
        <w:tc>
          <w:tcPr>
            <w:tcW w:w="432" w:type="pct"/>
            <w:shd w:val="clear" w:color="auto" w:fill="auto"/>
            <w:vAlign w:val="center"/>
          </w:tcPr>
          <w:p w:rsidR="00611E1E" w:rsidRPr="00611E1E" w:rsidRDefault="00611E1E" w:rsidP="00611E1E">
            <w:pPr>
              <w:jc w:val="center"/>
              <w:rPr>
                <w:rFonts w:cs="Arial"/>
                <w:sz w:val="24"/>
                <w:szCs w:val="24"/>
                <w:lang w:val="sr-Cyrl-RS"/>
              </w:rPr>
            </w:pPr>
          </w:p>
        </w:tc>
        <w:tc>
          <w:tcPr>
            <w:tcW w:w="434" w:type="pct"/>
            <w:shd w:val="clear" w:color="auto" w:fill="auto"/>
            <w:vAlign w:val="center"/>
          </w:tcPr>
          <w:p w:rsidR="00611E1E" w:rsidRPr="00611E1E" w:rsidRDefault="00611E1E" w:rsidP="00611E1E">
            <w:pPr>
              <w:jc w:val="center"/>
              <w:rPr>
                <w:rFonts w:cs="Arial"/>
                <w:sz w:val="24"/>
                <w:szCs w:val="24"/>
                <w:lang w:val="sr-Cyrl-RS"/>
              </w:rPr>
            </w:pPr>
          </w:p>
        </w:tc>
        <w:tc>
          <w:tcPr>
            <w:tcW w:w="432" w:type="pct"/>
            <w:shd w:val="clear" w:color="auto" w:fill="auto"/>
            <w:vAlign w:val="center"/>
          </w:tcPr>
          <w:p w:rsidR="00611E1E" w:rsidRPr="00611E1E" w:rsidRDefault="00611E1E" w:rsidP="00611E1E">
            <w:pPr>
              <w:jc w:val="center"/>
              <w:rPr>
                <w:rFonts w:cs="Arial"/>
                <w:sz w:val="24"/>
                <w:szCs w:val="24"/>
                <w:lang w:val="sr-Cyrl-RS"/>
              </w:rPr>
            </w:pPr>
          </w:p>
        </w:tc>
        <w:tc>
          <w:tcPr>
            <w:tcW w:w="433" w:type="pct"/>
            <w:shd w:val="clear" w:color="auto" w:fill="auto"/>
            <w:vAlign w:val="center"/>
          </w:tcPr>
          <w:p w:rsidR="00611E1E" w:rsidRPr="00611E1E" w:rsidRDefault="00611E1E" w:rsidP="00611E1E">
            <w:pPr>
              <w:jc w:val="center"/>
              <w:rPr>
                <w:rFonts w:cs="Arial"/>
                <w:sz w:val="24"/>
                <w:szCs w:val="24"/>
                <w:lang w:val="sr-Cyrl-RS"/>
              </w:rPr>
            </w:pPr>
          </w:p>
        </w:tc>
        <w:tc>
          <w:tcPr>
            <w:tcW w:w="532" w:type="pct"/>
            <w:vAlign w:val="center"/>
          </w:tcPr>
          <w:p w:rsidR="00611E1E" w:rsidRPr="00611E1E" w:rsidRDefault="00611E1E" w:rsidP="00611E1E">
            <w:pPr>
              <w:jc w:val="center"/>
              <w:rPr>
                <w:rFonts w:cs="Arial"/>
                <w:sz w:val="24"/>
                <w:szCs w:val="24"/>
                <w:lang w:val="sr-Cyrl-RS"/>
              </w:rPr>
            </w:pPr>
          </w:p>
        </w:tc>
      </w:tr>
      <w:tr w:rsidR="00611E1E" w:rsidRPr="00611E1E" w:rsidTr="00611E1E">
        <w:trPr>
          <w:trHeight w:val="397"/>
        </w:trPr>
        <w:tc>
          <w:tcPr>
            <w:tcW w:w="213" w:type="pct"/>
            <w:vAlign w:val="center"/>
          </w:tcPr>
          <w:p w:rsidR="00611E1E" w:rsidRPr="00611E1E" w:rsidRDefault="00611E1E" w:rsidP="00611E1E">
            <w:pPr>
              <w:spacing w:before="0"/>
              <w:jc w:val="center"/>
              <w:rPr>
                <w:rFonts w:cs="Arial"/>
                <w:sz w:val="24"/>
                <w:szCs w:val="24"/>
              </w:rPr>
            </w:pPr>
            <w:r w:rsidRPr="00611E1E">
              <w:rPr>
                <w:rFonts w:cs="Arial"/>
                <w:sz w:val="24"/>
                <w:szCs w:val="24"/>
              </w:rPr>
              <w:t>1.5.</w:t>
            </w:r>
          </w:p>
        </w:tc>
        <w:tc>
          <w:tcPr>
            <w:tcW w:w="1965" w:type="pct"/>
            <w:vAlign w:val="center"/>
          </w:tcPr>
          <w:p w:rsidR="00611E1E" w:rsidRPr="00611E1E" w:rsidRDefault="00611E1E" w:rsidP="00611E1E">
            <w:pPr>
              <w:autoSpaceDE w:val="0"/>
              <w:autoSpaceDN w:val="0"/>
              <w:adjustRightInd w:val="0"/>
              <w:spacing w:before="0"/>
              <w:jc w:val="left"/>
              <w:rPr>
                <w:rFonts w:cs="Arial"/>
                <w:b/>
                <w:bCs/>
                <w:color w:val="000000"/>
                <w:sz w:val="24"/>
                <w:szCs w:val="24"/>
                <w:lang w:val="ru-RU"/>
              </w:rPr>
            </w:pPr>
            <w:r w:rsidRPr="00611E1E">
              <w:rPr>
                <w:rFonts w:cs="Arial"/>
                <w:color w:val="000000"/>
                <w:sz w:val="24"/>
                <w:szCs w:val="24"/>
                <w:lang w:val="ru-RU"/>
              </w:rPr>
              <w:t>Обрада и дегазација трафо уља</w:t>
            </w:r>
          </w:p>
        </w:tc>
        <w:tc>
          <w:tcPr>
            <w:tcW w:w="313" w:type="pct"/>
            <w:vAlign w:val="center"/>
          </w:tcPr>
          <w:p w:rsidR="00611E1E" w:rsidRPr="00611E1E" w:rsidRDefault="00611E1E" w:rsidP="00611E1E">
            <w:pPr>
              <w:autoSpaceDE w:val="0"/>
              <w:autoSpaceDN w:val="0"/>
              <w:adjustRightInd w:val="0"/>
              <w:spacing w:before="0"/>
              <w:jc w:val="center"/>
              <w:rPr>
                <w:rFonts w:cs="Arial"/>
                <w:color w:val="000000"/>
                <w:sz w:val="24"/>
                <w:szCs w:val="24"/>
                <w:lang w:val="sr-Cyrl-CS"/>
              </w:rPr>
            </w:pPr>
            <w:r w:rsidRPr="00611E1E">
              <w:rPr>
                <w:rFonts w:cs="Arial"/>
                <w:color w:val="000000"/>
                <w:sz w:val="24"/>
                <w:szCs w:val="24"/>
                <w:lang w:val="ru-RU"/>
              </w:rPr>
              <w:t>комплет</w:t>
            </w:r>
          </w:p>
        </w:tc>
        <w:tc>
          <w:tcPr>
            <w:tcW w:w="247" w:type="pct"/>
            <w:shd w:val="clear" w:color="auto" w:fill="auto"/>
            <w:vAlign w:val="center"/>
          </w:tcPr>
          <w:p w:rsidR="00611E1E" w:rsidRPr="00611E1E" w:rsidRDefault="00611E1E" w:rsidP="00611E1E">
            <w:pPr>
              <w:autoSpaceDE w:val="0"/>
              <w:autoSpaceDN w:val="0"/>
              <w:adjustRightInd w:val="0"/>
              <w:spacing w:before="0"/>
              <w:jc w:val="center"/>
              <w:rPr>
                <w:rFonts w:cs="Arial"/>
                <w:color w:val="000000"/>
                <w:sz w:val="24"/>
                <w:szCs w:val="24"/>
                <w:lang w:val="ru-RU"/>
              </w:rPr>
            </w:pPr>
            <w:r w:rsidRPr="00611E1E">
              <w:rPr>
                <w:rFonts w:cs="Arial"/>
                <w:color w:val="000000"/>
                <w:sz w:val="24"/>
                <w:szCs w:val="24"/>
                <w:lang w:val="ru-RU"/>
              </w:rPr>
              <w:t>1</w:t>
            </w:r>
          </w:p>
        </w:tc>
        <w:tc>
          <w:tcPr>
            <w:tcW w:w="432" w:type="pct"/>
            <w:shd w:val="clear" w:color="auto" w:fill="auto"/>
            <w:vAlign w:val="center"/>
          </w:tcPr>
          <w:p w:rsidR="00611E1E" w:rsidRPr="00611E1E" w:rsidRDefault="00611E1E" w:rsidP="00611E1E">
            <w:pPr>
              <w:jc w:val="center"/>
              <w:rPr>
                <w:rFonts w:cs="Arial"/>
                <w:sz w:val="24"/>
                <w:szCs w:val="24"/>
                <w:lang w:val="sr-Cyrl-RS"/>
              </w:rPr>
            </w:pPr>
          </w:p>
        </w:tc>
        <w:tc>
          <w:tcPr>
            <w:tcW w:w="434" w:type="pct"/>
            <w:shd w:val="clear" w:color="auto" w:fill="auto"/>
            <w:vAlign w:val="center"/>
          </w:tcPr>
          <w:p w:rsidR="00611E1E" w:rsidRPr="00611E1E" w:rsidRDefault="00611E1E" w:rsidP="00611E1E">
            <w:pPr>
              <w:jc w:val="center"/>
              <w:rPr>
                <w:rFonts w:cs="Arial"/>
                <w:sz w:val="24"/>
                <w:szCs w:val="24"/>
                <w:lang w:val="sr-Cyrl-RS"/>
              </w:rPr>
            </w:pPr>
          </w:p>
        </w:tc>
        <w:tc>
          <w:tcPr>
            <w:tcW w:w="432" w:type="pct"/>
            <w:shd w:val="clear" w:color="auto" w:fill="auto"/>
            <w:vAlign w:val="center"/>
          </w:tcPr>
          <w:p w:rsidR="00611E1E" w:rsidRPr="00611E1E" w:rsidRDefault="00611E1E" w:rsidP="00611E1E">
            <w:pPr>
              <w:jc w:val="center"/>
              <w:rPr>
                <w:rFonts w:cs="Arial"/>
                <w:sz w:val="24"/>
                <w:szCs w:val="24"/>
                <w:lang w:val="sr-Cyrl-RS"/>
              </w:rPr>
            </w:pPr>
          </w:p>
        </w:tc>
        <w:tc>
          <w:tcPr>
            <w:tcW w:w="433" w:type="pct"/>
            <w:shd w:val="clear" w:color="auto" w:fill="auto"/>
            <w:vAlign w:val="center"/>
          </w:tcPr>
          <w:p w:rsidR="00611E1E" w:rsidRPr="00611E1E" w:rsidRDefault="00611E1E" w:rsidP="00611E1E">
            <w:pPr>
              <w:jc w:val="center"/>
              <w:rPr>
                <w:rFonts w:cs="Arial"/>
                <w:sz w:val="24"/>
                <w:szCs w:val="24"/>
                <w:lang w:val="sr-Cyrl-RS"/>
              </w:rPr>
            </w:pPr>
          </w:p>
        </w:tc>
        <w:tc>
          <w:tcPr>
            <w:tcW w:w="532" w:type="pct"/>
            <w:vAlign w:val="center"/>
          </w:tcPr>
          <w:p w:rsidR="00611E1E" w:rsidRPr="00611E1E" w:rsidRDefault="00611E1E" w:rsidP="00611E1E">
            <w:pPr>
              <w:jc w:val="center"/>
              <w:rPr>
                <w:rFonts w:cs="Arial"/>
                <w:sz w:val="24"/>
                <w:szCs w:val="24"/>
                <w:lang w:val="sr-Cyrl-RS"/>
              </w:rPr>
            </w:pPr>
          </w:p>
        </w:tc>
      </w:tr>
      <w:tr w:rsidR="00611E1E" w:rsidRPr="00611E1E" w:rsidTr="00611E1E">
        <w:trPr>
          <w:trHeight w:val="397"/>
        </w:trPr>
        <w:tc>
          <w:tcPr>
            <w:tcW w:w="213" w:type="pct"/>
            <w:vAlign w:val="center"/>
          </w:tcPr>
          <w:p w:rsidR="00611E1E" w:rsidRPr="00611E1E" w:rsidRDefault="00611E1E" w:rsidP="00611E1E">
            <w:pPr>
              <w:spacing w:before="0"/>
              <w:jc w:val="center"/>
              <w:rPr>
                <w:rFonts w:cs="Arial"/>
                <w:bCs/>
                <w:color w:val="000000"/>
                <w:sz w:val="24"/>
                <w:szCs w:val="24"/>
                <w:lang w:val="ru-RU"/>
              </w:rPr>
            </w:pPr>
            <w:r w:rsidRPr="00611E1E">
              <w:rPr>
                <w:rFonts w:cs="Arial"/>
                <w:bCs/>
                <w:color w:val="000000"/>
                <w:sz w:val="24"/>
                <w:szCs w:val="24"/>
              </w:rPr>
              <w:t>1.</w:t>
            </w:r>
            <w:r w:rsidRPr="00611E1E">
              <w:rPr>
                <w:rFonts w:cs="Arial"/>
                <w:bCs/>
                <w:color w:val="000000"/>
                <w:sz w:val="24"/>
                <w:szCs w:val="24"/>
                <w:lang w:val="ru-RU"/>
              </w:rPr>
              <w:t>6</w:t>
            </w:r>
          </w:p>
        </w:tc>
        <w:tc>
          <w:tcPr>
            <w:tcW w:w="1965" w:type="pct"/>
            <w:vAlign w:val="center"/>
          </w:tcPr>
          <w:p w:rsidR="00611E1E" w:rsidRPr="00611E1E" w:rsidRDefault="00611E1E" w:rsidP="00611E1E">
            <w:pPr>
              <w:autoSpaceDE w:val="0"/>
              <w:autoSpaceDN w:val="0"/>
              <w:adjustRightInd w:val="0"/>
              <w:spacing w:before="0"/>
              <w:jc w:val="left"/>
              <w:rPr>
                <w:rFonts w:cs="Arial"/>
                <w:color w:val="000000"/>
                <w:sz w:val="24"/>
                <w:szCs w:val="24"/>
                <w:lang w:val="ru-RU"/>
              </w:rPr>
            </w:pPr>
            <w:r w:rsidRPr="00611E1E">
              <w:rPr>
                <w:rFonts w:cs="Arial"/>
                <w:color w:val="000000"/>
                <w:sz w:val="24"/>
                <w:szCs w:val="24"/>
                <w:lang w:val="ru-RU"/>
              </w:rPr>
              <w:t>Паковање активног дела са пратећом опремом у трафо суд</w:t>
            </w:r>
          </w:p>
        </w:tc>
        <w:tc>
          <w:tcPr>
            <w:tcW w:w="313" w:type="pct"/>
            <w:vAlign w:val="center"/>
          </w:tcPr>
          <w:p w:rsidR="00611E1E" w:rsidRPr="00611E1E" w:rsidRDefault="00611E1E" w:rsidP="00611E1E">
            <w:pPr>
              <w:autoSpaceDE w:val="0"/>
              <w:autoSpaceDN w:val="0"/>
              <w:adjustRightInd w:val="0"/>
              <w:spacing w:before="0"/>
              <w:jc w:val="center"/>
              <w:rPr>
                <w:rFonts w:cs="Arial"/>
                <w:color w:val="000000"/>
                <w:sz w:val="24"/>
                <w:szCs w:val="24"/>
                <w:lang w:val="ru-RU"/>
              </w:rPr>
            </w:pPr>
            <w:r w:rsidRPr="00611E1E">
              <w:rPr>
                <w:rFonts w:cs="Arial"/>
                <w:color w:val="000000"/>
                <w:sz w:val="24"/>
                <w:szCs w:val="24"/>
                <w:lang w:val="ru-RU"/>
              </w:rPr>
              <w:t>комплет</w:t>
            </w:r>
          </w:p>
        </w:tc>
        <w:tc>
          <w:tcPr>
            <w:tcW w:w="247" w:type="pct"/>
            <w:shd w:val="clear" w:color="auto" w:fill="auto"/>
            <w:vAlign w:val="center"/>
          </w:tcPr>
          <w:p w:rsidR="00611E1E" w:rsidRPr="00611E1E" w:rsidRDefault="00611E1E" w:rsidP="00611E1E">
            <w:pPr>
              <w:autoSpaceDE w:val="0"/>
              <w:autoSpaceDN w:val="0"/>
              <w:adjustRightInd w:val="0"/>
              <w:spacing w:before="0"/>
              <w:jc w:val="center"/>
              <w:rPr>
                <w:rFonts w:cs="Arial"/>
                <w:color w:val="000000"/>
                <w:sz w:val="24"/>
                <w:szCs w:val="24"/>
                <w:lang w:val="ru-RU"/>
              </w:rPr>
            </w:pPr>
            <w:r w:rsidRPr="00611E1E">
              <w:rPr>
                <w:rFonts w:cs="Arial"/>
                <w:color w:val="000000"/>
                <w:sz w:val="24"/>
                <w:szCs w:val="24"/>
                <w:lang w:val="ru-RU"/>
              </w:rPr>
              <w:t>1</w:t>
            </w:r>
          </w:p>
        </w:tc>
        <w:tc>
          <w:tcPr>
            <w:tcW w:w="432" w:type="pct"/>
            <w:shd w:val="clear" w:color="auto" w:fill="auto"/>
            <w:vAlign w:val="center"/>
          </w:tcPr>
          <w:p w:rsidR="00611E1E" w:rsidRPr="00611E1E" w:rsidRDefault="00611E1E" w:rsidP="00611E1E">
            <w:pPr>
              <w:jc w:val="center"/>
              <w:rPr>
                <w:rFonts w:cs="Arial"/>
                <w:sz w:val="24"/>
                <w:szCs w:val="24"/>
                <w:lang w:val="sr-Cyrl-RS"/>
              </w:rPr>
            </w:pPr>
          </w:p>
        </w:tc>
        <w:tc>
          <w:tcPr>
            <w:tcW w:w="434" w:type="pct"/>
            <w:shd w:val="clear" w:color="auto" w:fill="auto"/>
            <w:vAlign w:val="center"/>
          </w:tcPr>
          <w:p w:rsidR="00611E1E" w:rsidRPr="00611E1E" w:rsidRDefault="00611E1E" w:rsidP="00611E1E">
            <w:pPr>
              <w:jc w:val="center"/>
              <w:rPr>
                <w:rFonts w:cs="Arial"/>
                <w:sz w:val="24"/>
                <w:szCs w:val="24"/>
                <w:lang w:val="sr-Cyrl-RS"/>
              </w:rPr>
            </w:pPr>
          </w:p>
        </w:tc>
        <w:tc>
          <w:tcPr>
            <w:tcW w:w="432" w:type="pct"/>
            <w:shd w:val="clear" w:color="auto" w:fill="auto"/>
            <w:vAlign w:val="center"/>
          </w:tcPr>
          <w:p w:rsidR="00611E1E" w:rsidRPr="00611E1E" w:rsidRDefault="00611E1E" w:rsidP="00611E1E">
            <w:pPr>
              <w:jc w:val="center"/>
              <w:rPr>
                <w:rFonts w:cs="Arial"/>
                <w:sz w:val="24"/>
                <w:szCs w:val="24"/>
                <w:lang w:val="sr-Cyrl-RS"/>
              </w:rPr>
            </w:pPr>
          </w:p>
        </w:tc>
        <w:tc>
          <w:tcPr>
            <w:tcW w:w="433" w:type="pct"/>
            <w:shd w:val="clear" w:color="auto" w:fill="auto"/>
            <w:vAlign w:val="center"/>
          </w:tcPr>
          <w:p w:rsidR="00611E1E" w:rsidRPr="00611E1E" w:rsidRDefault="00611E1E" w:rsidP="00611E1E">
            <w:pPr>
              <w:jc w:val="center"/>
              <w:rPr>
                <w:rFonts w:cs="Arial"/>
                <w:sz w:val="24"/>
                <w:szCs w:val="24"/>
                <w:lang w:val="sr-Cyrl-RS"/>
              </w:rPr>
            </w:pPr>
          </w:p>
        </w:tc>
        <w:tc>
          <w:tcPr>
            <w:tcW w:w="532" w:type="pct"/>
            <w:vAlign w:val="center"/>
          </w:tcPr>
          <w:p w:rsidR="00611E1E" w:rsidRPr="00611E1E" w:rsidRDefault="00611E1E" w:rsidP="00611E1E">
            <w:pPr>
              <w:jc w:val="center"/>
              <w:rPr>
                <w:rFonts w:cs="Arial"/>
                <w:sz w:val="24"/>
                <w:szCs w:val="24"/>
                <w:lang w:val="sr-Cyrl-RS"/>
              </w:rPr>
            </w:pPr>
          </w:p>
        </w:tc>
      </w:tr>
      <w:tr w:rsidR="00611E1E" w:rsidRPr="00611E1E" w:rsidTr="00611E1E">
        <w:trPr>
          <w:trHeight w:val="397"/>
        </w:trPr>
        <w:tc>
          <w:tcPr>
            <w:tcW w:w="213" w:type="pct"/>
            <w:vAlign w:val="center"/>
          </w:tcPr>
          <w:p w:rsidR="00611E1E" w:rsidRPr="00611E1E" w:rsidRDefault="00611E1E" w:rsidP="00611E1E">
            <w:pPr>
              <w:spacing w:before="0"/>
              <w:jc w:val="center"/>
              <w:rPr>
                <w:rFonts w:cs="Arial"/>
                <w:color w:val="000000"/>
                <w:sz w:val="24"/>
                <w:szCs w:val="24"/>
                <w:lang w:val="ru-RU"/>
              </w:rPr>
            </w:pPr>
            <w:r w:rsidRPr="00611E1E">
              <w:rPr>
                <w:rFonts w:cs="Arial"/>
                <w:bCs/>
                <w:color w:val="000000"/>
                <w:sz w:val="24"/>
                <w:szCs w:val="24"/>
              </w:rPr>
              <w:t>1.</w:t>
            </w:r>
            <w:r w:rsidRPr="00611E1E">
              <w:rPr>
                <w:rFonts w:cs="Arial"/>
                <w:bCs/>
                <w:color w:val="000000"/>
                <w:sz w:val="24"/>
                <w:szCs w:val="24"/>
                <w:lang w:val="ru-RU"/>
              </w:rPr>
              <w:t>7.</w:t>
            </w:r>
          </w:p>
        </w:tc>
        <w:tc>
          <w:tcPr>
            <w:tcW w:w="1965" w:type="pct"/>
            <w:vAlign w:val="center"/>
          </w:tcPr>
          <w:p w:rsidR="00611E1E" w:rsidRPr="00611E1E" w:rsidRDefault="00611E1E" w:rsidP="00611E1E">
            <w:pPr>
              <w:autoSpaceDE w:val="0"/>
              <w:autoSpaceDN w:val="0"/>
              <w:adjustRightInd w:val="0"/>
              <w:spacing w:before="0"/>
              <w:jc w:val="left"/>
              <w:rPr>
                <w:rFonts w:cs="Arial"/>
                <w:color w:val="000000"/>
                <w:sz w:val="24"/>
                <w:szCs w:val="24"/>
                <w:lang w:val="ru-RU"/>
              </w:rPr>
            </w:pPr>
            <w:r w:rsidRPr="00611E1E">
              <w:rPr>
                <w:rFonts w:cs="Arial"/>
                <w:color w:val="000000"/>
                <w:sz w:val="24"/>
                <w:szCs w:val="24"/>
                <w:lang w:val="ru-RU"/>
              </w:rPr>
              <w:t>Сушење трансформатора</w:t>
            </w:r>
          </w:p>
        </w:tc>
        <w:tc>
          <w:tcPr>
            <w:tcW w:w="313" w:type="pct"/>
            <w:vAlign w:val="center"/>
          </w:tcPr>
          <w:p w:rsidR="00611E1E" w:rsidRPr="00611E1E" w:rsidRDefault="00611E1E" w:rsidP="00611E1E">
            <w:pPr>
              <w:autoSpaceDE w:val="0"/>
              <w:autoSpaceDN w:val="0"/>
              <w:adjustRightInd w:val="0"/>
              <w:spacing w:before="0"/>
              <w:jc w:val="center"/>
              <w:rPr>
                <w:rFonts w:cs="Arial"/>
                <w:b/>
                <w:bCs/>
                <w:color w:val="000000"/>
                <w:sz w:val="24"/>
                <w:szCs w:val="24"/>
                <w:lang w:val="ru-RU"/>
              </w:rPr>
            </w:pPr>
            <w:r w:rsidRPr="00611E1E">
              <w:rPr>
                <w:rFonts w:cs="Arial"/>
                <w:color w:val="000000"/>
                <w:sz w:val="24"/>
                <w:szCs w:val="24"/>
                <w:lang w:val="ru-RU"/>
              </w:rPr>
              <w:t>комплет</w:t>
            </w:r>
          </w:p>
        </w:tc>
        <w:tc>
          <w:tcPr>
            <w:tcW w:w="247" w:type="pct"/>
            <w:shd w:val="clear" w:color="auto" w:fill="auto"/>
            <w:vAlign w:val="center"/>
          </w:tcPr>
          <w:p w:rsidR="00611E1E" w:rsidRPr="00611E1E" w:rsidRDefault="00611E1E" w:rsidP="00611E1E">
            <w:pPr>
              <w:autoSpaceDE w:val="0"/>
              <w:autoSpaceDN w:val="0"/>
              <w:adjustRightInd w:val="0"/>
              <w:spacing w:before="0"/>
              <w:jc w:val="center"/>
              <w:rPr>
                <w:rFonts w:cs="Arial"/>
                <w:color w:val="000000"/>
                <w:sz w:val="24"/>
                <w:szCs w:val="24"/>
                <w:lang w:val="ru-RU"/>
              </w:rPr>
            </w:pPr>
            <w:r w:rsidRPr="00611E1E">
              <w:rPr>
                <w:rFonts w:cs="Arial"/>
                <w:color w:val="000000"/>
                <w:sz w:val="24"/>
                <w:szCs w:val="24"/>
                <w:lang w:val="ru-RU"/>
              </w:rPr>
              <w:t>1</w:t>
            </w:r>
          </w:p>
        </w:tc>
        <w:tc>
          <w:tcPr>
            <w:tcW w:w="432" w:type="pct"/>
            <w:shd w:val="clear" w:color="auto" w:fill="auto"/>
            <w:vAlign w:val="center"/>
          </w:tcPr>
          <w:p w:rsidR="00611E1E" w:rsidRPr="00611E1E" w:rsidRDefault="00611E1E" w:rsidP="00611E1E">
            <w:pPr>
              <w:jc w:val="center"/>
              <w:rPr>
                <w:rFonts w:cs="Arial"/>
                <w:sz w:val="24"/>
                <w:szCs w:val="24"/>
                <w:lang w:val="sr-Cyrl-RS"/>
              </w:rPr>
            </w:pPr>
          </w:p>
        </w:tc>
        <w:tc>
          <w:tcPr>
            <w:tcW w:w="434" w:type="pct"/>
            <w:shd w:val="clear" w:color="auto" w:fill="auto"/>
            <w:vAlign w:val="center"/>
          </w:tcPr>
          <w:p w:rsidR="00611E1E" w:rsidRPr="00611E1E" w:rsidRDefault="00611E1E" w:rsidP="00611E1E">
            <w:pPr>
              <w:jc w:val="center"/>
              <w:rPr>
                <w:rFonts w:cs="Arial"/>
                <w:sz w:val="24"/>
                <w:szCs w:val="24"/>
                <w:lang w:val="sr-Cyrl-RS"/>
              </w:rPr>
            </w:pPr>
          </w:p>
        </w:tc>
        <w:tc>
          <w:tcPr>
            <w:tcW w:w="432" w:type="pct"/>
            <w:shd w:val="clear" w:color="auto" w:fill="auto"/>
            <w:vAlign w:val="center"/>
          </w:tcPr>
          <w:p w:rsidR="00611E1E" w:rsidRPr="00611E1E" w:rsidRDefault="00611E1E" w:rsidP="00611E1E">
            <w:pPr>
              <w:jc w:val="center"/>
              <w:rPr>
                <w:rFonts w:cs="Arial"/>
                <w:sz w:val="24"/>
                <w:szCs w:val="24"/>
                <w:lang w:val="sr-Cyrl-RS"/>
              </w:rPr>
            </w:pPr>
          </w:p>
        </w:tc>
        <w:tc>
          <w:tcPr>
            <w:tcW w:w="433" w:type="pct"/>
            <w:shd w:val="clear" w:color="auto" w:fill="auto"/>
            <w:vAlign w:val="center"/>
          </w:tcPr>
          <w:p w:rsidR="00611E1E" w:rsidRPr="00611E1E" w:rsidRDefault="00611E1E" w:rsidP="00611E1E">
            <w:pPr>
              <w:jc w:val="center"/>
              <w:rPr>
                <w:rFonts w:cs="Arial"/>
                <w:sz w:val="24"/>
                <w:szCs w:val="24"/>
                <w:lang w:val="sr-Cyrl-RS"/>
              </w:rPr>
            </w:pPr>
          </w:p>
        </w:tc>
        <w:tc>
          <w:tcPr>
            <w:tcW w:w="532" w:type="pct"/>
            <w:vAlign w:val="center"/>
          </w:tcPr>
          <w:p w:rsidR="00611E1E" w:rsidRPr="00611E1E" w:rsidRDefault="00611E1E" w:rsidP="00611E1E">
            <w:pPr>
              <w:jc w:val="center"/>
              <w:rPr>
                <w:rFonts w:cs="Arial"/>
                <w:sz w:val="24"/>
                <w:szCs w:val="24"/>
                <w:lang w:val="sr-Cyrl-RS"/>
              </w:rPr>
            </w:pPr>
          </w:p>
        </w:tc>
      </w:tr>
      <w:tr w:rsidR="00611E1E" w:rsidRPr="00611E1E" w:rsidTr="00611E1E">
        <w:trPr>
          <w:trHeight w:val="397"/>
        </w:trPr>
        <w:tc>
          <w:tcPr>
            <w:tcW w:w="213" w:type="pct"/>
            <w:vAlign w:val="center"/>
          </w:tcPr>
          <w:p w:rsidR="00611E1E" w:rsidRPr="00611E1E" w:rsidRDefault="00611E1E" w:rsidP="00611E1E">
            <w:pPr>
              <w:spacing w:before="0"/>
              <w:jc w:val="center"/>
              <w:rPr>
                <w:rFonts w:cs="Arial"/>
                <w:color w:val="000000"/>
                <w:sz w:val="24"/>
                <w:szCs w:val="24"/>
                <w:lang w:val="ru-RU"/>
              </w:rPr>
            </w:pPr>
            <w:r w:rsidRPr="00611E1E">
              <w:rPr>
                <w:rFonts w:cs="Arial"/>
                <w:bCs/>
                <w:color w:val="000000"/>
                <w:sz w:val="24"/>
                <w:szCs w:val="24"/>
              </w:rPr>
              <w:t>1.</w:t>
            </w:r>
            <w:r w:rsidRPr="00611E1E">
              <w:rPr>
                <w:rFonts w:cs="Arial"/>
                <w:bCs/>
                <w:color w:val="000000"/>
                <w:sz w:val="24"/>
                <w:szCs w:val="24"/>
                <w:lang w:val="ru-RU"/>
              </w:rPr>
              <w:t>8.</w:t>
            </w:r>
          </w:p>
        </w:tc>
        <w:tc>
          <w:tcPr>
            <w:tcW w:w="1965" w:type="pct"/>
            <w:vAlign w:val="center"/>
          </w:tcPr>
          <w:p w:rsidR="00611E1E" w:rsidRPr="00611E1E" w:rsidRDefault="00611E1E" w:rsidP="00611E1E">
            <w:pPr>
              <w:autoSpaceDE w:val="0"/>
              <w:autoSpaceDN w:val="0"/>
              <w:adjustRightInd w:val="0"/>
              <w:spacing w:before="0"/>
              <w:jc w:val="left"/>
              <w:rPr>
                <w:rFonts w:cs="Arial"/>
                <w:b/>
                <w:bCs/>
                <w:color w:val="000000"/>
                <w:sz w:val="24"/>
                <w:szCs w:val="24"/>
                <w:lang w:val="ru-RU"/>
              </w:rPr>
            </w:pPr>
            <w:r w:rsidRPr="00611E1E">
              <w:rPr>
                <w:rFonts w:cs="Arial"/>
                <w:color w:val="000000"/>
                <w:sz w:val="24"/>
                <w:szCs w:val="24"/>
                <w:lang w:val="ru-RU"/>
              </w:rPr>
              <w:t>Провера функционалности секундарне опреме Бухолц релеја, контактног термометра, уљне пумпе, ормана управљања регулатором напона.</w:t>
            </w:r>
          </w:p>
        </w:tc>
        <w:tc>
          <w:tcPr>
            <w:tcW w:w="313" w:type="pct"/>
            <w:vAlign w:val="center"/>
          </w:tcPr>
          <w:p w:rsidR="00611E1E" w:rsidRPr="00611E1E" w:rsidRDefault="00611E1E" w:rsidP="00611E1E">
            <w:pPr>
              <w:autoSpaceDE w:val="0"/>
              <w:autoSpaceDN w:val="0"/>
              <w:adjustRightInd w:val="0"/>
              <w:spacing w:before="0"/>
              <w:jc w:val="center"/>
              <w:rPr>
                <w:rFonts w:cs="Arial"/>
                <w:color w:val="000000"/>
                <w:sz w:val="24"/>
                <w:szCs w:val="24"/>
                <w:lang w:val="ru-RU"/>
              </w:rPr>
            </w:pPr>
            <w:r w:rsidRPr="00611E1E">
              <w:rPr>
                <w:rFonts w:cs="Arial"/>
                <w:color w:val="000000"/>
                <w:sz w:val="24"/>
                <w:szCs w:val="24"/>
                <w:lang w:val="ru-RU"/>
              </w:rPr>
              <w:t>комплет</w:t>
            </w:r>
          </w:p>
        </w:tc>
        <w:tc>
          <w:tcPr>
            <w:tcW w:w="247" w:type="pct"/>
            <w:shd w:val="clear" w:color="auto" w:fill="auto"/>
            <w:vAlign w:val="center"/>
          </w:tcPr>
          <w:p w:rsidR="00611E1E" w:rsidRPr="00611E1E" w:rsidRDefault="00611E1E" w:rsidP="00611E1E">
            <w:pPr>
              <w:autoSpaceDE w:val="0"/>
              <w:autoSpaceDN w:val="0"/>
              <w:adjustRightInd w:val="0"/>
              <w:spacing w:before="0"/>
              <w:jc w:val="center"/>
              <w:rPr>
                <w:rFonts w:cs="Arial"/>
                <w:color w:val="000000"/>
                <w:sz w:val="24"/>
                <w:szCs w:val="24"/>
                <w:lang w:val="ru-RU"/>
              </w:rPr>
            </w:pPr>
            <w:r w:rsidRPr="00611E1E">
              <w:rPr>
                <w:rFonts w:cs="Arial"/>
                <w:color w:val="000000"/>
                <w:sz w:val="24"/>
                <w:szCs w:val="24"/>
                <w:lang w:val="ru-RU"/>
              </w:rPr>
              <w:t>1</w:t>
            </w:r>
          </w:p>
        </w:tc>
        <w:tc>
          <w:tcPr>
            <w:tcW w:w="432" w:type="pct"/>
            <w:shd w:val="clear" w:color="auto" w:fill="auto"/>
            <w:vAlign w:val="center"/>
          </w:tcPr>
          <w:p w:rsidR="00611E1E" w:rsidRPr="00611E1E" w:rsidRDefault="00611E1E" w:rsidP="00611E1E">
            <w:pPr>
              <w:jc w:val="center"/>
              <w:rPr>
                <w:rFonts w:cs="Arial"/>
                <w:sz w:val="24"/>
                <w:szCs w:val="24"/>
                <w:lang w:val="sr-Cyrl-RS"/>
              </w:rPr>
            </w:pPr>
          </w:p>
        </w:tc>
        <w:tc>
          <w:tcPr>
            <w:tcW w:w="434" w:type="pct"/>
            <w:shd w:val="clear" w:color="auto" w:fill="auto"/>
            <w:vAlign w:val="center"/>
          </w:tcPr>
          <w:p w:rsidR="00611E1E" w:rsidRPr="00611E1E" w:rsidRDefault="00611E1E" w:rsidP="00611E1E">
            <w:pPr>
              <w:jc w:val="center"/>
              <w:rPr>
                <w:rFonts w:cs="Arial"/>
                <w:sz w:val="24"/>
                <w:szCs w:val="24"/>
                <w:lang w:val="sr-Cyrl-RS"/>
              </w:rPr>
            </w:pPr>
          </w:p>
        </w:tc>
        <w:tc>
          <w:tcPr>
            <w:tcW w:w="432" w:type="pct"/>
            <w:shd w:val="clear" w:color="auto" w:fill="auto"/>
            <w:vAlign w:val="center"/>
          </w:tcPr>
          <w:p w:rsidR="00611E1E" w:rsidRPr="00611E1E" w:rsidRDefault="00611E1E" w:rsidP="00611E1E">
            <w:pPr>
              <w:jc w:val="center"/>
              <w:rPr>
                <w:rFonts w:cs="Arial"/>
                <w:sz w:val="24"/>
                <w:szCs w:val="24"/>
                <w:lang w:val="sr-Cyrl-RS"/>
              </w:rPr>
            </w:pPr>
          </w:p>
        </w:tc>
        <w:tc>
          <w:tcPr>
            <w:tcW w:w="433" w:type="pct"/>
            <w:shd w:val="clear" w:color="auto" w:fill="auto"/>
            <w:vAlign w:val="center"/>
          </w:tcPr>
          <w:p w:rsidR="00611E1E" w:rsidRPr="00611E1E" w:rsidRDefault="00611E1E" w:rsidP="00611E1E">
            <w:pPr>
              <w:jc w:val="center"/>
              <w:rPr>
                <w:rFonts w:cs="Arial"/>
                <w:sz w:val="24"/>
                <w:szCs w:val="24"/>
                <w:lang w:val="sr-Cyrl-RS"/>
              </w:rPr>
            </w:pPr>
          </w:p>
        </w:tc>
        <w:tc>
          <w:tcPr>
            <w:tcW w:w="532" w:type="pct"/>
            <w:vAlign w:val="center"/>
          </w:tcPr>
          <w:p w:rsidR="00611E1E" w:rsidRPr="00611E1E" w:rsidRDefault="00611E1E" w:rsidP="00611E1E">
            <w:pPr>
              <w:jc w:val="center"/>
              <w:rPr>
                <w:rFonts w:cs="Arial"/>
                <w:sz w:val="24"/>
                <w:szCs w:val="24"/>
                <w:lang w:val="sr-Cyrl-RS"/>
              </w:rPr>
            </w:pPr>
          </w:p>
        </w:tc>
      </w:tr>
      <w:tr w:rsidR="00611E1E" w:rsidRPr="00611E1E" w:rsidTr="00611E1E">
        <w:trPr>
          <w:trHeight w:val="397"/>
        </w:trPr>
        <w:tc>
          <w:tcPr>
            <w:tcW w:w="213" w:type="pct"/>
            <w:vAlign w:val="center"/>
          </w:tcPr>
          <w:p w:rsidR="00611E1E" w:rsidRPr="00611E1E" w:rsidRDefault="00611E1E" w:rsidP="00611E1E">
            <w:pPr>
              <w:spacing w:before="0"/>
              <w:jc w:val="center"/>
              <w:rPr>
                <w:rFonts w:cs="Arial"/>
                <w:color w:val="000000"/>
                <w:sz w:val="24"/>
                <w:szCs w:val="24"/>
                <w:lang w:val="ru-RU"/>
              </w:rPr>
            </w:pPr>
            <w:r w:rsidRPr="00611E1E">
              <w:rPr>
                <w:rFonts w:cs="Arial"/>
                <w:bCs/>
                <w:color w:val="000000"/>
                <w:sz w:val="24"/>
                <w:szCs w:val="24"/>
              </w:rPr>
              <w:t>1.</w:t>
            </w:r>
            <w:r w:rsidRPr="00611E1E">
              <w:rPr>
                <w:rFonts w:cs="Arial"/>
                <w:bCs/>
                <w:color w:val="000000"/>
                <w:sz w:val="24"/>
                <w:szCs w:val="24"/>
                <w:lang w:val="ru-RU"/>
              </w:rPr>
              <w:t>9.</w:t>
            </w:r>
          </w:p>
        </w:tc>
        <w:tc>
          <w:tcPr>
            <w:tcW w:w="1965" w:type="pct"/>
            <w:vAlign w:val="center"/>
          </w:tcPr>
          <w:p w:rsidR="00611E1E" w:rsidRPr="00611E1E" w:rsidRDefault="00611E1E" w:rsidP="00611E1E">
            <w:pPr>
              <w:autoSpaceDE w:val="0"/>
              <w:autoSpaceDN w:val="0"/>
              <w:adjustRightInd w:val="0"/>
              <w:spacing w:before="0"/>
              <w:jc w:val="left"/>
              <w:rPr>
                <w:rFonts w:cs="Arial"/>
                <w:b/>
                <w:bCs/>
                <w:color w:val="000000"/>
                <w:sz w:val="24"/>
                <w:szCs w:val="24"/>
                <w:lang w:val="ru-RU"/>
              </w:rPr>
            </w:pPr>
            <w:r w:rsidRPr="00611E1E">
              <w:rPr>
                <w:rFonts w:cs="Arial"/>
                <w:color w:val="000000"/>
                <w:sz w:val="24"/>
                <w:szCs w:val="24"/>
                <w:lang w:val="ru-RU"/>
              </w:rPr>
              <w:t>Испитивање трансформатора у сервису према важећем IEEC стандарду.</w:t>
            </w:r>
          </w:p>
        </w:tc>
        <w:tc>
          <w:tcPr>
            <w:tcW w:w="313" w:type="pct"/>
            <w:vAlign w:val="center"/>
          </w:tcPr>
          <w:p w:rsidR="00611E1E" w:rsidRPr="00611E1E" w:rsidRDefault="00611E1E" w:rsidP="00611E1E">
            <w:pPr>
              <w:autoSpaceDE w:val="0"/>
              <w:autoSpaceDN w:val="0"/>
              <w:adjustRightInd w:val="0"/>
              <w:spacing w:before="0"/>
              <w:jc w:val="center"/>
              <w:rPr>
                <w:rFonts w:cs="Arial"/>
                <w:color w:val="000000"/>
                <w:sz w:val="24"/>
                <w:szCs w:val="24"/>
                <w:lang w:val="ru-RU"/>
              </w:rPr>
            </w:pPr>
            <w:r w:rsidRPr="00611E1E">
              <w:rPr>
                <w:rFonts w:cs="Arial"/>
                <w:color w:val="000000"/>
                <w:sz w:val="24"/>
                <w:szCs w:val="24"/>
                <w:lang w:val="ru-RU"/>
              </w:rPr>
              <w:t>комплет</w:t>
            </w:r>
          </w:p>
        </w:tc>
        <w:tc>
          <w:tcPr>
            <w:tcW w:w="247" w:type="pct"/>
            <w:shd w:val="clear" w:color="auto" w:fill="auto"/>
            <w:vAlign w:val="center"/>
          </w:tcPr>
          <w:p w:rsidR="00611E1E" w:rsidRPr="00611E1E" w:rsidRDefault="00611E1E" w:rsidP="00611E1E">
            <w:pPr>
              <w:autoSpaceDE w:val="0"/>
              <w:autoSpaceDN w:val="0"/>
              <w:adjustRightInd w:val="0"/>
              <w:spacing w:before="0"/>
              <w:jc w:val="center"/>
              <w:rPr>
                <w:rFonts w:cs="Arial"/>
                <w:color w:val="000000"/>
                <w:sz w:val="24"/>
                <w:szCs w:val="24"/>
                <w:lang w:val="ru-RU"/>
              </w:rPr>
            </w:pPr>
            <w:r w:rsidRPr="00611E1E">
              <w:rPr>
                <w:rFonts w:cs="Arial"/>
                <w:color w:val="000000"/>
                <w:sz w:val="24"/>
                <w:szCs w:val="24"/>
                <w:lang w:val="ru-RU"/>
              </w:rPr>
              <w:t>1</w:t>
            </w:r>
          </w:p>
        </w:tc>
        <w:tc>
          <w:tcPr>
            <w:tcW w:w="432" w:type="pct"/>
            <w:shd w:val="clear" w:color="auto" w:fill="auto"/>
            <w:vAlign w:val="center"/>
          </w:tcPr>
          <w:p w:rsidR="00611E1E" w:rsidRPr="00611E1E" w:rsidRDefault="00611E1E" w:rsidP="00611E1E">
            <w:pPr>
              <w:jc w:val="center"/>
              <w:rPr>
                <w:rFonts w:cs="Arial"/>
                <w:sz w:val="24"/>
                <w:szCs w:val="24"/>
                <w:lang w:val="sr-Cyrl-RS"/>
              </w:rPr>
            </w:pPr>
          </w:p>
        </w:tc>
        <w:tc>
          <w:tcPr>
            <w:tcW w:w="434" w:type="pct"/>
            <w:shd w:val="clear" w:color="auto" w:fill="auto"/>
            <w:vAlign w:val="center"/>
          </w:tcPr>
          <w:p w:rsidR="00611E1E" w:rsidRPr="00611E1E" w:rsidRDefault="00611E1E" w:rsidP="00611E1E">
            <w:pPr>
              <w:jc w:val="center"/>
              <w:rPr>
                <w:rFonts w:cs="Arial"/>
                <w:sz w:val="24"/>
                <w:szCs w:val="24"/>
                <w:lang w:val="sr-Cyrl-RS"/>
              </w:rPr>
            </w:pPr>
          </w:p>
        </w:tc>
        <w:tc>
          <w:tcPr>
            <w:tcW w:w="432" w:type="pct"/>
            <w:shd w:val="clear" w:color="auto" w:fill="auto"/>
            <w:vAlign w:val="center"/>
          </w:tcPr>
          <w:p w:rsidR="00611E1E" w:rsidRPr="00611E1E" w:rsidRDefault="00611E1E" w:rsidP="00611E1E">
            <w:pPr>
              <w:jc w:val="center"/>
              <w:rPr>
                <w:rFonts w:cs="Arial"/>
                <w:sz w:val="24"/>
                <w:szCs w:val="24"/>
                <w:lang w:val="sr-Cyrl-RS"/>
              </w:rPr>
            </w:pPr>
          </w:p>
        </w:tc>
        <w:tc>
          <w:tcPr>
            <w:tcW w:w="433" w:type="pct"/>
            <w:shd w:val="clear" w:color="auto" w:fill="auto"/>
            <w:vAlign w:val="center"/>
          </w:tcPr>
          <w:p w:rsidR="00611E1E" w:rsidRPr="00611E1E" w:rsidRDefault="00611E1E" w:rsidP="00611E1E">
            <w:pPr>
              <w:jc w:val="center"/>
              <w:rPr>
                <w:rFonts w:cs="Arial"/>
                <w:sz w:val="24"/>
                <w:szCs w:val="24"/>
                <w:lang w:val="sr-Cyrl-RS"/>
              </w:rPr>
            </w:pPr>
          </w:p>
        </w:tc>
        <w:tc>
          <w:tcPr>
            <w:tcW w:w="532" w:type="pct"/>
            <w:vAlign w:val="center"/>
          </w:tcPr>
          <w:p w:rsidR="00611E1E" w:rsidRPr="00611E1E" w:rsidRDefault="00611E1E" w:rsidP="00611E1E">
            <w:pPr>
              <w:jc w:val="center"/>
              <w:rPr>
                <w:rFonts w:cs="Arial"/>
                <w:sz w:val="24"/>
                <w:szCs w:val="24"/>
                <w:lang w:val="sr-Cyrl-RS"/>
              </w:rPr>
            </w:pPr>
          </w:p>
        </w:tc>
      </w:tr>
      <w:tr w:rsidR="00611E1E" w:rsidRPr="00611E1E" w:rsidTr="00611E1E">
        <w:trPr>
          <w:trHeight w:val="397"/>
        </w:trPr>
        <w:tc>
          <w:tcPr>
            <w:tcW w:w="213" w:type="pct"/>
            <w:vAlign w:val="center"/>
          </w:tcPr>
          <w:p w:rsidR="00611E1E" w:rsidRPr="00611E1E" w:rsidRDefault="00611E1E" w:rsidP="00611E1E">
            <w:pPr>
              <w:spacing w:before="0"/>
              <w:jc w:val="center"/>
              <w:rPr>
                <w:rFonts w:cs="Arial"/>
                <w:color w:val="000000"/>
                <w:sz w:val="24"/>
                <w:szCs w:val="24"/>
                <w:lang w:val="ru-RU"/>
              </w:rPr>
            </w:pPr>
            <w:r w:rsidRPr="00611E1E">
              <w:rPr>
                <w:rFonts w:cs="Arial"/>
                <w:bCs/>
                <w:color w:val="000000"/>
                <w:sz w:val="24"/>
                <w:szCs w:val="24"/>
              </w:rPr>
              <w:lastRenderedPageBreak/>
              <w:t>1.</w:t>
            </w:r>
            <w:r w:rsidRPr="00611E1E">
              <w:rPr>
                <w:rFonts w:cs="Arial"/>
                <w:bCs/>
                <w:color w:val="000000"/>
                <w:sz w:val="24"/>
                <w:szCs w:val="24"/>
                <w:lang w:val="ru-RU"/>
              </w:rPr>
              <w:t>10.</w:t>
            </w:r>
          </w:p>
        </w:tc>
        <w:tc>
          <w:tcPr>
            <w:tcW w:w="1965" w:type="pct"/>
            <w:vAlign w:val="center"/>
          </w:tcPr>
          <w:p w:rsidR="00611E1E" w:rsidRPr="00611E1E" w:rsidRDefault="00611E1E" w:rsidP="00611E1E">
            <w:pPr>
              <w:autoSpaceDE w:val="0"/>
              <w:autoSpaceDN w:val="0"/>
              <w:adjustRightInd w:val="0"/>
              <w:spacing w:before="0"/>
              <w:jc w:val="left"/>
              <w:rPr>
                <w:rFonts w:cs="Arial"/>
                <w:color w:val="000000"/>
                <w:sz w:val="24"/>
                <w:szCs w:val="24"/>
                <w:lang w:val="ru-RU"/>
              </w:rPr>
            </w:pPr>
            <w:r w:rsidRPr="00611E1E">
              <w:rPr>
                <w:rFonts w:cs="Arial"/>
                <w:color w:val="000000"/>
                <w:sz w:val="24"/>
                <w:szCs w:val="24"/>
                <w:lang w:val="ru-RU"/>
              </w:rPr>
              <w:t xml:space="preserve">Поправка антикорозивне заштите </w:t>
            </w:r>
          </w:p>
        </w:tc>
        <w:tc>
          <w:tcPr>
            <w:tcW w:w="313" w:type="pct"/>
            <w:vAlign w:val="center"/>
          </w:tcPr>
          <w:p w:rsidR="00611E1E" w:rsidRPr="00611E1E" w:rsidRDefault="00611E1E" w:rsidP="00611E1E">
            <w:pPr>
              <w:autoSpaceDE w:val="0"/>
              <w:autoSpaceDN w:val="0"/>
              <w:adjustRightInd w:val="0"/>
              <w:spacing w:before="0"/>
              <w:jc w:val="center"/>
              <w:rPr>
                <w:rFonts w:cs="Arial"/>
                <w:color w:val="000000"/>
                <w:sz w:val="24"/>
                <w:szCs w:val="24"/>
                <w:lang w:val="ru-RU"/>
              </w:rPr>
            </w:pPr>
            <w:r w:rsidRPr="00611E1E">
              <w:rPr>
                <w:rFonts w:cs="Arial"/>
                <w:color w:val="000000"/>
                <w:sz w:val="24"/>
                <w:szCs w:val="24"/>
                <w:lang w:val="ru-RU"/>
              </w:rPr>
              <w:t>комплет</w:t>
            </w:r>
          </w:p>
        </w:tc>
        <w:tc>
          <w:tcPr>
            <w:tcW w:w="247" w:type="pct"/>
            <w:shd w:val="clear" w:color="auto" w:fill="auto"/>
            <w:vAlign w:val="center"/>
          </w:tcPr>
          <w:p w:rsidR="00611E1E" w:rsidRPr="00611E1E" w:rsidRDefault="00611E1E" w:rsidP="00611E1E">
            <w:pPr>
              <w:autoSpaceDE w:val="0"/>
              <w:autoSpaceDN w:val="0"/>
              <w:adjustRightInd w:val="0"/>
              <w:spacing w:before="0"/>
              <w:jc w:val="center"/>
              <w:rPr>
                <w:rFonts w:cs="Arial"/>
                <w:color w:val="000000"/>
                <w:sz w:val="24"/>
                <w:szCs w:val="24"/>
                <w:lang w:val="ru-RU"/>
              </w:rPr>
            </w:pPr>
            <w:r w:rsidRPr="00611E1E">
              <w:rPr>
                <w:rFonts w:cs="Arial"/>
                <w:color w:val="000000"/>
                <w:sz w:val="24"/>
                <w:szCs w:val="24"/>
                <w:lang w:val="ru-RU"/>
              </w:rPr>
              <w:t>1</w:t>
            </w:r>
          </w:p>
        </w:tc>
        <w:tc>
          <w:tcPr>
            <w:tcW w:w="432" w:type="pct"/>
            <w:shd w:val="clear" w:color="auto" w:fill="auto"/>
            <w:vAlign w:val="center"/>
          </w:tcPr>
          <w:p w:rsidR="00611E1E" w:rsidRPr="00611E1E" w:rsidRDefault="00611E1E" w:rsidP="00611E1E">
            <w:pPr>
              <w:jc w:val="center"/>
              <w:rPr>
                <w:rFonts w:cs="Arial"/>
                <w:sz w:val="24"/>
                <w:szCs w:val="24"/>
                <w:lang w:val="sr-Cyrl-RS"/>
              </w:rPr>
            </w:pPr>
          </w:p>
        </w:tc>
        <w:tc>
          <w:tcPr>
            <w:tcW w:w="434" w:type="pct"/>
            <w:shd w:val="clear" w:color="auto" w:fill="auto"/>
            <w:vAlign w:val="center"/>
          </w:tcPr>
          <w:p w:rsidR="00611E1E" w:rsidRPr="00611E1E" w:rsidRDefault="00611E1E" w:rsidP="00611E1E">
            <w:pPr>
              <w:jc w:val="center"/>
              <w:rPr>
                <w:rFonts w:cs="Arial"/>
                <w:sz w:val="24"/>
                <w:szCs w:val="24"/>
                <w:lang w:val="sr-Cyrl-RS"/>
              </w:rPr>
            </w:pPr>
          </w:p>
        </w:tc>
        <w:tc>
          <w:tcPr>
            <w:tcW w:w="432" w:type="pct"/>
            <w:shd w:val="clear" w:color="auto" w:fill="auto"/>
            <w:vAlign w:val="center"/>
          </w:tcPr>
          <w:p w:rsidR="00611E1E" w:rsidRPr="00611E1E" w:rsidRDefault="00611E1E" w:rsidP="00611E1E">
            <w:pPr>
              <w:jc w:val="center"/>
              <w:rPr>
                <w:rFonts w:cs="Arial"/>
                <w:sz w:val="24"/>
                <w:szCs w:val="24"/>
                <w:lang w:val="sr-Cyrl-RS"/>
              </w:rPr>
            </w:pPr>
          </w:p>
        </w:tc>
        <w:tc>
          <w:tcPr>
            <w:tcW w:w="433" w:type="pct"/>
            <w:shd w:val="clear" w:color="auto" w:fill="auto"/>
            <w:vAlign w:val="center"/>
          </w:tcPr>
          <w:p w:rsidR="00611E1E" w:rsidRPr="00611E1E" w:rsidRDefault="00611E1E" w:rsidP="00611E1E">
            <w:pPr>
              <w:jc w:val="center"/>
              <w:rPr>
                <w:rFonts w:cs="Arial"/>
                <w:sz w:val="24"/>
                <w:szCs w:val="24"/>
                <w:lang w:val="sr-Cyrl-RS"/>
              </w:rPr>
            </w:pPr>
          </w:p>
        </w:tc>
        <w:tc>
          <w:tcPr>
            <w:tcW w:w="532" w:type="pct"/>
            <w:vAlign w:val="center"/>
          </w:tcPr>
          <w:p w:rsidR="00611E1E" w:rsidRPr="00611E1E" w:rsidRDefault="00611E1E" w:rsidP="00611E1E">
            <w:pPr>
              <w:jc w:val="center"/>
              <w:rPr>
                <w:rFonts w:cs="Arial"/>
                <w:sz w:val="24"/>
                <w:szCs w:val="24"/>
                <w:lang w:val="sr-Cyrl-RS"/>
              </w:rPr>
            </w:pPr>
          </w:p>
        </w:tc>
      </w:tr>
      <w:tr w:rsidR="00611E1E" w:rsidRPr="00611E1E" w:rsidTr="00611E1E">
        <w:trPr>
          <w:trHeight w:val="397"/>
        </w:trPr>
        <w:tc>
          <w:tcPr>
            <w:tcW w:w="213" w:type="pct"/>
            <w:vAlign w:val="center"/>
          </w:tcPr>
          <w:p w:rsidR="00611E1E" w:rsidRPr="00611E1E" w:rsidRDefault="00611E1E" w:rsidP="00611E1E">
            <w:pPr>
              <w:spacing w:before="0"/>
              <w:jc w:val="center"/>
              <w:rPr>
                <w:rFonts w:cs="Arial"/>
                <w:color w:val="000000"/>
                <w:sz w:val="24"/>
                <w:szCs w:val="24"/>
                <w:lang w:val="ru-RU"/>
              </w:rPr>
            </w:pPr>
            <w:r w:rsidRPr="00611E1E">
              <w:rPr>
                <w:rFonts w:cs="Arial"/>
                <w:bCs/>
                <w:color w:val="000000"/>
                <w:sz w:val="24"/>
                <w:szCs w:val="24"/>
              </w:rPr>
              <w:t>1.</w:t>
            </w:r>
            <w:r w:rsidRPr="00611E1E">
              <w:rPr>
                <w:rFonts w:cs="Arial"/>
                <w:bCs/>
                <w:color w:val="000000"/>
                <w:sz w:val="24"/>
                <w:szCs w:val="24"/>
                <w:lang w:val="ru-RU"/>
              </w:rPr>
              <w:t>11.</w:t>
            </w:r>
          </w:p>
        </w:tc>
        <w:tc>
          <w:tcPr>
            <w:tcW w:w="1965" w:type="pct"/>
            <w:vAlign w:val="center"/>
          </w:tcPr>
          <w:p w:rsidR="00611E1E" w:rsidRPr="00611E1E" w:rsidRDefault="00611E1E" w:rsidP="00611E1E">
            <w:pPr>
              <w:autoSpaceDE w:val="0"/>
              <w:autoSpaceDN w:val="0"/>
              <w:adjustRightInd w:val="0"/>
              <w:spacing w:before="0"/>
              <w:jc w:val="left"/>
              <w:rPr>
                <w:rFonts w:cs="Arial"/>
                <w:color w:val="000000"/>
                <w:sz w:val="24"/>
                <w:szCs w:val="24"/>
                <w:lang w:val="ru-RU"/>
              </w:rPr>
            </w:pPr>
            <w:r w:rsidRPr="00611E1E">
              <w:rPr>
                <w:rFonts w:cs="Arial"/>
                <w:color w:val="000000"/>
                <w:sz w:val="24"/>
                <w:szCs w:val="24"/>
                <w:lang w:val="ru-RU"/>
              </w:rPr>
              <w:t>Припрема ТР-а за транспорт</w:t>
            </w:r>
          </w:p>
        </w:tc>
        <w:tc>
          <w:tcPr>
            <w:tcW w:w="313" w:type="pct"/>
            <w:vAlign w:val="center"/>
          </w:tcPr>
          <w:p w:rsidR="00611E1E" w:rsidRPr="00611E1E" w:rsidRDefault="00611E1E" w:rsidP="00611E1E">
            <w:pPr>
              <w:autoSpaceDE w:val="0"/>
              <w:autoSpaceDN w:val="0"/>
              <w:adjustRightInd w:val="0"/>
              <w:spacing w:before="0"/>
              <w:rPr>
                <w:rFonts w:cs="Arial"/>
                <w:b/>
                <w:bCs/>
                <w:color w:val="000000"/>
                <w:sz w:val="24"/>
                <w:szCs w:val="24"/>
                <w:lang w:val="ru-RU"/>
              </w:rPr>
            </w:pPr>
            <w:r w:rsidRPr="00611E1E">
              <w:rPr>
                <w:rFonts w:cs="Arial"/>
                <w:color w:val="000000"/>
                <w:sz w:val="24"/>
                <w:szCs w:val="24"/>
                <w:lang w:val="ru-RU"/>
              </w:rPr>
              <w:t>комплет</w:t>
            </w:r>
          </w:p>
        </w:tc>
        <w:tc>
          <w:tcPr>
            <w:tcW w:w="247" w:type="pct"/>
            <w:shd w:val="clear" w:color="auto" w:fill="auto"/>
            <w:vAlign w:val="center"/>
          </w:tcPr>
          <w:p w:rsidR="00611E1E" w:rsidRPr="00611E1E" w:rsidRDefault="00611E1E" w:rsidP="00611E1E">
            <w:pPr>
              <w:autoSpaceDE w:val="0"/>
              <w:autoSpaceDN w:val="0"/>
              <w:adjustRightInd w:val="0"/>
              <w:spacing w:before="0"/>
              <w:jc w:val="center"/>
              <w:rPr>
                <w:rFonts w:cs="Arial"/>
                <w:color w:val="000000"/>
                <w:sz w:val="24"/>
                <w:szCs w:val="24"/>
                <w:lang w:val="ru-RU"/>
              </w:rPr>
            </w:pPr>
            <w:r w:rsidRPr="00611E1E">
              <w:rPr>
                <w:rFonts w:cs="Arial"/>
                <w:color w:val="000000"/>
                <w:sz w:val="24"/>
                <w:szCs w:val="24"/>
                <w:lang w:val="ru-RU"/>
              </w:rPr>
              <w:t>1</w:t>
            </w:r>
          </w:p>
        </w:tc>
        <w:tc>
          <w:tcPr>
            <w:tcW w:w="432" w:type="pct"/>
            <w:shd w:val="clear" w:color="auto" w:fill="auto"/>
            <w:vAlign w:val="center"/>
          </w:tcPr>
          <w:p w:rsidR="00611E1E" w:rsidRPr="00611E1E" w:rsidRDefault="00611E1E" w:rsidP="00611E1E">
            <w:pPr>
              <w:jc w:val="center"/>
              <w:rPr>
                <w:rFonts w:cs="Arial"/>
                <w:sz w:val="24"/>
                <w:szCs w:val="24"/>
                <w:lang w:val="sr-Cyrl-RS"/>
              </w:rPr>
            </w:pPr>
          </w:p>
        </w:tc>
        <w:tc>
          <w:tcPr>
            <w:tcW w:w="434" w:type="pct"/>
            <w:shd w:val="clear" w:color="auto" w:fill="auto"/>
            <w:vAlign w:val="center"/>
          </w:tcPr>
          <w:p w:rsidR="00611E1E" w:rsidRPr="00611E1E" w:rsidRDefault="00611E1E" w:rsidP="00611E1E">
            <w:pPr>
              <w:jc w:val="center"/>
              <w:rPr>
                <w:rFonts w:cs="Arial"/>
                <w:sz w:val="24"/>
                <w:szCs w:val="24"/>
                <w:lang w:val="sr-Cyrl-RS"/>
              </w:rPr>
            </w:pPr>
          </w:p>
        </w:tc>
        <w:tc>
          <w:tcPr>
            <w:tcW w:w="432" w:type="pct"/>
            <w:shd w:val="clear" w:color="auto" w:fill="auto"/>
            <w:vAlign w:val="center"/>
          </w:tcPr>
          <w:p w:rsidR="00611E1E" w:rsidRPr="00611E1E" w:rsidRDefault="00611E1E" w:rsidP="00611E1E">
            <w:pPr>
              <w:jc w:val="center"/>
              <w:rPr>
                <w:rFonts w:cs="Arial"/>
                <w:sz w:val="24"/>
                <w:szCs w:val="24"/>
                <w:lang w:val="sr-Cyrl-RS"/>
              </w:rPr>
            </w:pPr>
          </w:p>
        </w:tc>
        <w:tc>
          <w:tcPr>
            <w:tcW w:w="433" w:type="pct"/>
            <w:shd w:val="clear" w:color="auto" w:fill="auto"/>
            <w:vAlign w:val="center"/>
          </w:tcPr>
          <w:p w:rsidR="00611E1E" w:rsidRPr="00611E1E" w:rsidRDefault="00611E1E" w:rsidP="00611E1E">
            <w:pPr>
              <w:jc w:val="center"/>
              <w:rPr>
                <w:rFonts w:cs="Arial"/>
                <w:sz w:val="24"/>
                <w:szCs w:val="24"/>
                <w:lang w:val="sr-Cyrl-RS"/>
              </w:rPr>
            </w:pPr>
          </w:p>
        </w:tc>
        <w:tc>
          <w:tcPr>
            <w:tcW w:w="532" w:type="pct"/>
            <w:vAlign w:val="center"/>
          </w:tcPr>
          <w:p w:rsidR="00611E1E" w:rsidRPr="00611E1E" w:rsidRDefault="00611E1E" w:rsidP="00611E1E">
            <w:pPr>
              <w:jc w:val="center"/>
              <w:rPr>
                <w:rFonts w:cs="Arial"/>
                <w:sz w:val="24"/>
                <w:szCs w:val="24"/>
                <w:lang w:val="sr-Cyrl-RS"/>
              </w:rPr>
            </w:pPr>
          </w:p>
        </w:tc>
      </w:tr>
      <w:tr w:rsidR="00611E1E" w:rsidRPr="00611E1E" w:rsidTr="00611E1E">
        <w:trPr>
          <w:trHeight w:val="397"/>
        </w:trPr>
        <w:tc>
          <w:tcPr>
            <w:tcW w:w="213" w:type="pct"/>
            <w:vAlign w:val="center"/>
          </w:tcPr>
          <w:p w:rsidR="00611E1E" w:rsidRPr="00611E1E" w:rsidRDefault="00611E1E" w:rsidP="00611E1E">
            <w:pPr>
              <w:spacing w:before="0"/>
              <w:jc w:val="center"/>
              <w:rPr>
                <w:rFonts w:cs="Arial"/>
                <w:bCs/>
                <w:color w:val="000000"/>
                <w:sz w:val="24"/>
                <w:szCs w:val="24"/>
                <w:lang w:val="ru-RU"/>
              </w:rPr>
            </w:pPr>
            <w:r w:rsidRPr="00611E1E">
              <w:rPr>
                <w:rFonts w:cs="Arial"/>
                <w:bCs/>
                <w:color w:val="000000"/>
                <w:sz w:val="24"/>
                <w:szCs w:val="24"/>
              </w:rPr>
              <w:t>1.</w:t>
            </w:r>
            <w:r w:rsidRPr="00611E1E">
              <w:rPr>
                <w:rFonts w:cs="Arial"/>
                <w:bCs/>
                <w:color w:val="000000"/>
                <w:sz w:val="24"/>
                <w:szCs w:val="24"/>
                <w:lang w:val="ru-RU"/>
              </w:rPr>
              <w:t>12.</w:t>
            </w:r>
          </w:p>
        </w:tc>
        <w:tc>
          <w:tcPr>
            <w:tcW w:w="1965" w:type="pct"/>
            <w:vAlign w:val="center"/>
          </w:tcPr>
          <w:p w:rsidR="00611E1E" w:rsidRPr="00611E1E" w:rsidRDefault="00611E1E" w:rsidP="00611E1E">
            <w:pPr>
              <w:autoSpaceDE w:val="0"/>
              <w:autoSpaceDN w:val="0"/>
              <w:adjustRightInd w:val="0"/>
              <w:spacing w:before="0"/>
              <w:jc w:val="left"/>
              <w:rPr>
                <w:rFonts w:cs="Arial"/>
                <w:color w:val="000000"/>
                <w:sz w:val="24"/>
                <w:szCs w:val="24"/>
                <w:lang w:val="ru-RU"/>
              </w:rPr>
            </w:pPr>
            <w:r w:rsidRPr="00611E1E">
              <w:rPr>
                <w:rFonts w:cs="Arial"/>
                <w:color w:val="000000"/>
                <w:sz w:val="24"/>
                <w:szCs w:val="24"/>
                <w:lang w:val="ru-RU"/>
              </w:rPr>
              <w:t>Транспорт ТР-а од сервиса фабрике до ПАП Лисине са осигурањем од лома при транспорту.</w:t>
            </w:r>
          </w:p>
        </w:tc>
        <w:tc>
          <w:tcPr>
            <w:tcW w:w="313" w:type="pct"/>
            <w:vAlign w:val="center"/>
          </w:tcPr>
          <w:p w:rsidR="00611E1E" w:rsidRPr="00611E1E" w:rsidRDefault="00611E1E" w:rsidP="00611E1E">
            <w:pPr>
              <w:autoSpaceDE w:val="0"/>
              <w:autoSpaceDN w:val="0"/>
              <w:adjustRightInd w:val="0"/>
              <w:spacing w:before="0"/>
              <w:jc w:val="center"/>
              <w:rPr>
                <w:rFonts w:cs="Arial"/>
                <w:color w:val="000000"/>
                <w:sz w:val="24"/>
                <w:szCs w:val="24"/>
                <w:lang w:val="ru-RU"/>
              </w:rPr>
            </w:pPr>
            <w:r w:rsidRPr="00611E1E">
              <w:rPr>
                <w:rFonts w:cs="Arial"/>
                <w:color w:val="000000"/>
                <w:sz w:val="24"/>
                <w:szCs w:val="24"/>
                <w:lang w:val="ru-RU"/>
              </w:rPr>
              <w:t>комплет</w:t>
            </w:r>
          </w:p>
        </w:tc>
        <w:tc>
          <w:tcPr>
            <w:tcW w:w="247" w:type="pct"/>
            <w:shd w:val="clear" w:color="auto" w:fill="auto"/>
            <w:vAlign w:val="center"/>
          </w:tcPr>
          <w:p w:rsidR="00611E1E" w:rsidRPr="00611E1E" w:rsidRDefault="00611E1E" w:rsidP="00611E1E">
            <w:pPr>
              <w:autoSpaceDE w:val="0"/>
              <w:autoSpaceDN w:val="0"/>
              <w:adjustRightInd w:val="0"/>
              <w:spacing w:before="0"/>
              <w:jc w:val="center"/>
              <w:rPr>
                <w:rFonts w:cs="Arial"/>
                <w:color w:val="000000"/>
                <w:sz w:val="24"/>
                <w:szCs w:val="24"/>
                <w:lang w:val="ru-RU"/>
              </w:rPr>
            </w:pPr>
            <w:r w:rsidRPr="00611E1E">
              <w:rPr>
                <w:rFonts w:cs="Arial"/>
                <w:color w:val="000000"/>
                <w:sz w:val="24"/>
                <w:szCs w:val="24"/>
                <w:lang w:val="ru-RU"/>
              </w:rPr>
              <w:t>1</w:t>
            </w:r>
          </w:p>
        </w:tc>
        <w:tc>
          <w:tcPr>
            <w:tcW w:w="432" w:type="pct"/>
            <w:shd w:val="clear" w:color="auto" w:fill="auto"/>
            <w:vAlign w:val="center"/>
          </w:tcPr>
          <w:p w:rsidR="00611E1E" w:rsidRPr="00611E1E" w:rsidRDefault="00611E1E" w:rsidP="00611E1E">
            <w:pPr>
              <w:jc w:val="center"/>
              <w:rPr>
                <w:rFonts w:cs="Arial"/>
                <w:sz w:val="24"/>
                <w:szCs w:val="24"/>
                <w:lang w:val="sr-Cyrl-RS"/>
              </w:rPr>
            </w:pPr>
          </w:p>
        </w:tc>
        <w:tc>
          <w:tcPr>
            <w:tcW w:w="434" w:type="pct"/>
            <w:shd w:val="clear" w:color="auto" w:fill="auto"/>
            <w:vAlign w:val="center"/>
          </w:tcPr>
          <w:p w:rsidR="00611E1E" w:rsidRPr="00611E1E" w:rsidRDefault="00611E1E" w:rsidP="00611E1E">
            <w:pPr>
              <w:jc w:val="center"/>
              <w:rPr>
                <w:rFonts w:cs="Arial"/>
                <w:sz w:val="24"/>
                <w:szCs w:val="24"/>
                <w:lang w:val="sr-Cyrl-RS"/>
              </w:rPr>
            </w:pPr>
          </w:p>
        </w:tc>
        <w:tc>
          <w:tcPr>
            <w:tcW w:w="432" w:type="pct"/>
            <w:shd w:val="clear" w:color="auto" w:fill="auto"/>
            <w:vAlign w:val="center"/>
          </w:tcPr>
          <w:p w:rsidR="00611E1E" w:rsidRPr="00611E1E" w:rsidRDefault="00611E1E" w:rsidP="00611E1E">
            <w:pPr>
              <w:jc w:val="center"/>
              <w:rPr>
                <w:rFonts w:cs="Arial"/>
                <w:sz w:val="24"/>
                <w:szCs w:val="24"/>
                <w:lang w:val="sr-Cyrl-RS"/>
              </w:rPr>
            </w:pPr>
          </w:p>
        </w:tc>
        <w:tc>
          <w:tcPr>
            <w:tcW w:w="433" w:type="pct"/>
            <w:shd w:val="clear" w:color="auto" w:fill="auto"/>
            <w:vAlign w:val="center"/>
          </w:tcPr>
          <w:p w:rsidR="00611E1E" w:rsidRPr="00611E1E" w:rsidRDefault="00611E1E" w:rsidP="00611E1E">
            <w:pPr>
              <w:jc w:val="center"/>
              <w:rPr>
                <w:rFonts w:cs="Arial"/>
                <w:sz w:val="24"/>
                <w:szCs w:val="24"/>
                <w:lang w:val="sr-Cyrl-RS"/>
              </w:rPr>
            </w:pPr>
          </w:p>
        </w:tc>
        <w:tc>
          <w:tcPr>
            <w:tcW w:w="532" w:type="pct"/>
            <w:vAlign w:val="center"/>
          </w:tcPr>
          <w:p w:rsidR="00611E1E" w:rsidRPr="00611E1E" w:rsidRDefault="00611E1E" w:rsidP="00611E1E">
            <w:pPr>
              <w:jc w:val="center"/>
              <w:rPr>
                <w:rFonts w:cs="Arial"/>
                <w:sz w:val="24"/>
                <w:szCs w:val="24"/>
                <w:lang w:val="sr-Cyrl-RS"/>
              </w:rPr>
            </w:pPr>
          </w:p>
        </w:tc>
      </w:tr>
      <w:tr w:rsidR="00611E1E" w:rsidRPr="00611E1E" w:rsidTr="00611E1E">
        <w:trPr>
          <w:trHeight w:val="397"/>
        </w:trPr>
        <w:tc>
          <w:tcPr>
            <w:tcW w:w="213" w:type="pct"/>
            <w:vAlign w:val="center"/>
          </w:tcPr>
          <w:p w:rsidR="00611E1E" w:rsidRPr="00611E1E" w:rsidRDefault="00611E1E" w:rsidP="00611E1E">
            <w:pPr>
              <w:spacing w:before="0"/>
              <w:jc w:val="center"/>
              <w:rPr>
                <w:rFonts w:cs="Arial"/>
                <w:bCs/>
                <w:color w:val="000000"/>
                <w:sz w:val="24"/>
                <w:szCs w:val="24"/>
                <w:lang w:val="ru-RU"/>
              </w:rPr>
            </w:pPr>
            <w:r w:rsidRPr="00611E1E">
              <w:rPr>
                <w:rFonts w:cs="Arial"/>
                <w:bCs/>
                <w:color w:val="000000"/>
                <w:sz w:val="24"/>
                <w:szCs w:val="24"/>
              </w:rPr>
              <w:t>1.</w:t>
            </w:r>
            <w:r w:rsidRPr="00611E1E">
              <w:rPr>
                <w:rFonts w:cs="Arial"/>
                <w:bCs/>
                <w:color w:val="000000"/>
                <w:sz w:val="24"/>
                <w:szCs w:val="24"/>
                <w:lang w:val="ru-RU"/>
              </w:rPr>
              <w:t>13.</w:t>
            </w:r>
          </w:p>
        </w:tc>
        <w:tc>
          <w:tcPr>
            <w:tcW w:w="1965" w:type="pct"/>
            <w:vAlign w:val="center"/>
          </w:tcPr>
          <w:p w:rsidR="00611E1E" w:rsidRPr="00611E1E" w:rsidRDefault="00611E1E" w:rsidP="00611E1E">
            <w:pPr>
              <w:autoSpaceDE w:val="0"/>
              <w:autoSpaceDN w:val="0"/>
              <w:adjustRightInd w:val="0"/>
              <w:spacing w:before="0"/>
              <w:jc w:val="left"/>
              <w:rPr>
                <w:rFonts w:cs="Arial"/>
                <w:color w:val="000000"/>
                <w:sz w:val="24"/>
                <w:szCs w:val="24"/>
                <w:lang w:val="ru-RU"/>
              </w:rPr>
            </w:pPr>
            <w:r w:rsidRPr="00611E1E">
              <w:rPr>
                <w:rFonts w:cs="Arial"/>
                <w:color w:val="000000"/>
                <w:sz w:val="24"/>
                <w:szCs w:val="24"/>
                <w:lang w:val="ru-RU"/>
              </w:rPr>
              <w:t>Монтажа трансформатора на месту експлоатације</w:t>
            </w:r>
          </w:p>
        </w:tc>
        <w:tc>
          <w:tcPr>
            <w:tcW w:w="313" w:type="pct"/>
            <w:vAlign w:val="center"/>
          </w:tcPr>
          <w:p w:rsidR="00611E1E" w:rsidRPr="00611E1E" w:rsidRDefault="00611E1E" w:rsidP="00611E1E">
            <w:pPr>
              <w:autoSpaceDE w:val="0"/>
              <w:autoSpaceDN w:val="0"/>
              <w:adjustRightInd w:val="0"/>
              <w:spacing w:before="0"/>
              <w:jc w:val="center"/>
              <w:rPr>
                <w:rFonts w:cs="Arial"/>
                <w:color w:val="000000"/>
                <w:sz w:val="24"/>
                <w:szCs w:val="24"/>
                <w:lang w:val="ru-RU"/>
              </w:rPr>
            </w:pPr>
            <w:r w:rsidRPr="00611E1E">
              <w:rPr>
                <w:rFonts w:cs="Arial"/>
                <w:color w:val="000000"/>
                <w:sz w:val="24"/>
                <w:szCs w:val="24"/>
                <w:lang w:val="ru-RU"/>
              </w:rPr>
              <w:t>комплет</w:t>
            </w:r>
          </w:p>
        </w:tc>
        <w:tc>
          <w:tcPr>
            <w:tcW w:w="247" w:type="pct"/>
            <w:shd w:val="clear" w:color="auto" w:fill="auto"/>
            <w:vAlign w:val="center"/>
          </w:tcPr>
          <w:p w:rsidR="00611E1E" w:rsidRPr="00611E1E" w:rsidRDefault="00611E1E" w:rsidP="00611E1E">
            <w:pPr>
              <w:autoSpaceDE w:val="0"/>
              <w:autoSpaceDN w:val="0"/>
              <w:adjustRightInd w:val="0"/>
              <w:spacing w:before="0"/>
              <w:jc w:val="center"/>
              <w:rPr>
                <w:rFonts w:cs="Arial"/>
                <w:color w:val="000000"/>
                <w:sz w:val="24"/>
                <w:szCs w:val="24"/>
                <w:lang w:val="ru-RU"/>
              </w:rPr>
            </w:pPr>
            <w:r w:rsidRPr="00611E1E">
              <w:rPr>
                <w:rFonts w:cs="Arial"/>
                <w:color w:val="000000"/>
                <w:sz w:val="24"/>
                <w:szCs w:val="24"/>
                <w:lang w:val="ru-RU"/>
              </w:rPr>
              <w:t>1</w:t>
            </w:r>
          </w:p>
        </w:tc>
        <w:tc>
          <w:tcPr>
            <w:tcW w:w="432" w:type="pct"/>
            <w:shd w:val="clear" w:color="auto" w:fill="auto"/>
            <w:vAlign w:val="center"/>
          </w:tcPr>
          <w:p w:rsidR="00611E1E" w:rsidRPr="00611E1E" w:rsidRDefault="00611E1E" w:rsidP="00611E1E">
            <w:pPr>
              <w:jc w:val="center"/>
              <w:rPr>
                <w:rFonts w:cs="Arial"/>
                <w:sz w:val="24"/>
                <w:szCs w:val="24"/>
                <w:lang w:val="sr-Cyrl-RS"/>
              </w:rPr>
            </w:pPr>
          </w:p>
        </w:tc>
        <w:tc>
          <w:tcPr>
            <w:tcW w:w="434" w:type="pct"/>
            <w:shd w:val="clear" w:color="auto" w:fill="auto"/>
            <w:vAlign w:val="center"/>
          </w:tcPr>
          <w:p w:rsidR="00611E1E" w:rsidRPr="00611E1E" w:rsidRDefault="00611E1E" w:rsidP="00611E1E">
            <w:pPr>
              <w:jc w:val="center"/>
              <w:rPr>
                <w:rFonts w:cs="Arial"/>
                <w:sz w:val="24"/>
                <w:szCs w:val="24"/>
                <w:lang w:val="sr-Cyrl-RS"/>
              </w:rPr>
            </w:pPr>
          </w:p>
        </w:tc>
        <w:tc>
          <w:tcPr>
            <w:tcW w:w="432" w:type="pct"/>
            <w:shd w:val="clear" w:color="auto" w:fill="auto"/>
            <w:vAlign w:val="center"/>
          </w:tcPr>
          <w:p w:rsidR="00611E1E" w:rsidRPr="00611E1E" w:rsidRDefault="00611E1E" w:rsidP="00611E1E">
            <w:pPr>
              <w:jc w:val="center"/>
              <w:rPr>
                <w:rFonts w:cs="Arial"/>
                <w:sz w:val="24"/>
                <w:szCs w:val="24"/>
                <w:lang w:val="sr-Cyrl-RS"/>
              </w:rPr>
            </w:pPr>
          </w:p>
        </w:tc>
        <w:tc>
          <w:tcPr>
            <w:tcW w:w="433" w:type="pct"/>
            <w:shd w:val="clear" w:color="auto" w:fill="auto"/>
            <w:vAlign w:val="center"/>
          </w:tcPr>
          <w:p w:rsidR="00611E1E" w:rsidRPr="00611E1E" w:rsidRDefault="00611E1E" w:rsidP="00611E1E">
            <w:pPr>
              <w:jc w:val="center"/>
              <w:rPr>
                <w:rFonts w:cs="Arial"/>
                <w:sz w:val="24"/>
                <w:szCs w:val="24"/>
                <w:lang w:val="sr-Cyrl-RS"/>
              </w:rPr>
            </w:pPr>
          </w:p>
        </w:tc>
        <w:tc>
          <w:tcPr>
            <w:tcW w:w="532" w:type="pct"/>
            <w:vAlign w:val="center"/>
          </w:tcPr>
          <w:p w:rsidR="00611E1E" w:rsidRPr="00611E1E" w:rsidRDefault="00611E1E" w:rsidP="00611E1E">
            <w:pPr>
              <w:jc w:val="center"/>
              <w:rPr>
                <w:rFonts w:cs="Arial"/>
                <w:sz w:val="24"/>
                <w:szCs w:val="24"/>
                <w:lang w:val="sr-Cyrl-RS"/>
              </w:rPr>
            </w:pPr>
          </w:p>
        </w:tc>
      </w:tr>
      <w:tr w:rsidR="00611E1E" w:rsidRPr="00611E1E" w:rsidTr="00611E1E">
        <w:trPr>
          <w:trHeight w:val="397"/>
        </w:trPr>
        <w:tc>
          <w:tcPr>
            <w:tcW w:w="213" w:type="pct"/>
            <w:vAlign w:val="center"/>
          </w:tcPr>
          <w:p w:rsidR="00611E1E" w:rsidRPr="00611E1E" w:rsidRDefault="00611E1E" w:rsidP="00611E1E">
            <w:pPr>
              <w:spacing w:before="0"/>
              <w:jc w:val="center"/>
              <w:rPr>
                <w:rFonts w:cs="Arial"/>
                <w:color w:val="000000"/>
                <w:sz w:val="24"/>
                <w:szCs w:val="24"/>
                <w:lang w:val="ru-RU"/>
              </w:rPr>
            </w:pPr>
            <w:r w:rsidRPr="00611E1E">
              <w:rPr>
                <w:rFonts w:cs="Arial"/>
                <w:bCs/>
                <w:color w:val="000000"/>
                <w:sz w:val="24"/>
                <w:szCs w:val="24"/>
                <w:lang w:val="ru-RU"/>
              </w:rPr>
              <w:t>1</w:t>
            </w:r>
            <w:r w:rsidRPr="00611E1E">
              <w:rPr>
                <w:rFonts w:cs="Arial"/>
                <w:bCs/>
                <w:color w:val="000000"/>
                <w:sz w:val="24"/>
                <w:szCs w:val="24"/>
              </w:rPr>
              <w:t>.1</w:t>
            </w:r>
            <w:r w:rsidRPr="00611E1E">
              <w:rPr>
                <w:rFonts w:cs="Arial"/>
                <w:bCs/>
                <w:color w:val="000000"/>
                <w:sz w:val="24"/>
                <w:szCs w:val="24"/>
                <w:lang w:val="ru-RU"/>
              </w:rPr>
              <w:t>4.</w:t>
            </w:r>
          </w:p>
        </w:tc>
        <w:tc>
          <w:tcPr>
            <w:tcW w:w="1965" w:type="pct"/>
            <w:vAlign w:val="center"/>
          </w:tcPr>
          <w:p w:rsidR="00611E1E" w:rsidRPr="00611E1E" w:rsidRDefault="00611E1E" w:rsidP="00611E1E">
            <w:pPr>
              <w:autoSpaceDE w:val="0"/>
              <w:autoSpaceDN w:val="0"/>
              <w:adjustRightInd w:val="0"/>
              <w:spacing w:before="0"/>
              <w:jc w:val="left"/>
              <w:rPr>
                <w:rFonts w:cs="Arial"/>
                <w:color w:val="000000"/>
                <w:sz w:val="24"/>
                <w:szCs w:val="24"/>
                <w:lang w:val="ru-RU"/>
              </w:rPr>
            </w:pPr>
            <w:r w:rsidRPr="00611E1E">
              <w:rPr>
                <w:rFonts w:cs="Arial"/>
                <w:color w:val="000000"/>
                <w:sz w:val="24"/>
                <w:szCs w:val="24"/>
                <w:lang w:val="ru-RU"/>
              </w:rPr>
              <w:t>Испитивања на терену пред пуштање у погон.</w:t>
            </w:r>
          </w:p>
        </w:tc>
        <w:tc>
          <w:tcPr>
            <w:tcW w:w="313" w:type="pct"/>
            <w:vAlign w:val="center"/>
          </w:tcPr>
          <w:p w:rsidR="00611E1E" w:rsidRPr="00611E1E" w:rsidRDefault="00611E1E" w:rsidP="00611E1E">
            <w:pPr>
              <w:autoSpaceDE w:val="0"/>
              <w:autoSpaceDN w:val="0"/>
              <w:adjustRightInd w:val="0"/>
              <w:spacing w:before="0"/>
              <w:jc w:val="center"/>
              <w:rPr>
                <w:rFonts w:cs="Arial"/>
                <w:b/>
                <w:bCs/>
                <w:color w:val="000000"/>
                <w:sz w:val="24"/>
                <w:szCs w:val="24"/>
                <w:lang w:val="ru-RU"/>
              </w:rPr>
            </w:pPr>
            <w:r w:rsidRPr="00611E1E">
              <w:rPr>
                <w:rFonts w:cs="Arial"/>
                <w:color w:val="000000"/>
                <w:sz w:val="24"/>
                <w:szCs w:val="24"/>
                <w:lang w:val="ru-RU"/>
              </w:rPr>
              <w:t>комплет</w:t>
            </w:r>
          </w:p>
        </w:tc>
        <w:tc>
          <w:tcPr>
            <w:tcW w:w="247" w:type="pct"/>
            <w:shd w:val="clear" w:color="auto" w:fill="auto"/>
            <w:vAlign w:val="center"/>
          </w:tcPr>
          <w:p w:rsidR="00611E1E" w:rsidRPr="00611E1E" w:rsidRDefault="00611E1E" w:rsidP="00611E1E">
            <w:pPr>
              <w:autoSpaceDE w:val="0"/>
              <w:autoSpaceDN w:val="0"/>
              <w:adjustRightInd w:val="0"/>
              <w:spacing w:before="0"/>
              <w:jc w:val="center"/>
              <w:rPr>
                <w:rFonts w:cs="Arial"/>
                <w:b/>
                <w:bCs/>
                <w:color w:val="000000"/>
                <w:sz w:val="24"/>
                <w:szCs w:val="24"/>
                <w:lang w:val="ru-RU"/>
              </w:rPr>
            </w:pPr>
            <w:r w:rsidRPr="00611E1E">
              <w:rPr>
                <w:rFonts w:cs="Arial"/>
                <w:color w:val="000000"/>
                <w:sz w:val="24"/>
                <w:szCs w:val="24"/>
                <w:lang w:val="ru-RU"/>
              </w:rPr>
              <w:t>1</w:t>
            </w:r>
          </w:p>
        </w:tc>
        <w:tc>
          <w:tcPr>
            <w:tcW w:w="432" w:type="pct"/>
            <w:shd w:val="clear" w:color="auto" w:fill="auto"/>
            <w:vAlign w:val="center"/>
          </w:tcPr>
          <w:p w:rsidR="00611E1E" w:rsidRPr="00611E1E" w:rsidRDefault="00611E1E" w:rsidP="00611E1E">
            <w:pPr>
              <w:jc w:val="center"/>
              <w:rPr>
                <w:rFonts w:cs="Arial"/>
                <w:sz w:val="24"/>
                <w:szCs w:val="24"/>
                <w:lang w:val="sr-Cyrl-RS"/>
              </w:rPr>
            </w:pPr>
          </w:p>
        </w:tc>
        <w:tc>
          <w:tcPr>
            <w:tcW w:w="434" w:type="pct"/>
            <w:shd w:val="clear" w:color="auto" w:fill="auto"/>
            <w:vAlign w:val="center"/>
          </w:tcPr>
          <w:p w:rsidR="00611E1E" w:rsidRPr="00611E1E" w:rsidRDefault="00611E1E" w:rsidP="00611E1E">
            <w:pPr>
              <w:jc w:val="center"/>
              <w:rPr>
                <w:rFonts w:cs="Arial"/>
                <w:sz w:val="24"/>
                <w:szCs w:val="24"/>
                <w:lang w:val="sr-Cyrl-RS"/>
              </w:rPr>
            </w:pPr>
          </w:p>
        </w:tc>
        <w:tc>
          <w:tcPr>
            <w:tcW w:w="432" w:type="pct"/>
            <w:shd w:val="clear" w:color="auto" w:fill="auto"/>
            <w:vAlign w:val="center"/>
          </w:tcPr>
          <w:p w:rsidR="00611E1E" w:rsidRPr="00611E1E" w:rsidRDefault="00611E1E" w:rsidP="00611E1E">
            <w:pPr>
              <w:jc w:val="center"/>
              <w:rPr>
                <w:rFonts w:cs="Arial"/>
                <w:sz w:val="24"/>
                <w:szCs w:val="24"/>
                <w:lang w:val="sr-Cyrl-RS"/>
              </w:rPr>
            </w:pPr>
          </w:p>
        </w:tc>
        <w:tc>
          <w:tcPr>
            <w:tcW w:w="433" w:type="pct"/>
            <w:shd w:val="clear" w:color="auto" w:fill="auto"/>
            <w:vAlign w:val="center"/>
          </w:tcPr>
          <w:p w:rsidR="00611E1E" w:rsidRPr="00611E1E" w:rsidRDefault="00611E1E" w:rsidP="00611E1E">
            <w:pPr>
              <w:jc w:val="center"/>
              <w:rPr>
                <w:rFonts w:cs="Arial"/>
                <w:sz w:val="24"/>
                <w:szCs w:val="24"/>
                <w:lang w:val="sr-Cyrl-RS"/>
              </w:rPr>
            </w:pPr>
          </w:p>
        </w:tc>
        <w:tc>
          <w:tcPr>
            <w:tcW w:w="532" w:type="pct"/>
            <w:vAlign w:val="center"/>
          </w:tcPr>
          <w:p w:rsidR="00611E1E" w:rsidRPr="00611E1E" w:rsidRDefault="00611E1E" w:rsidP="00611E1E">
            <w:pPr>
              <w:jc w:val="center"/>
              <w:rPr>
                <w:rFonts w:cs="Arial"/>
                <w:sz w:val="24"/>
                <w:szCs w:val="24"/>
                <w:lang w:val="sr-Cyrl-RS"/>
              </w:rPr>
            </w:pPr>
          </w:p>
        </w:tc>
      </w:tr>
      <w:tr w:rsidR="00611E1E" w:rsidRPr="00611E1E" w:rsidTr="00611E1E">
        <w:trPr>
          <w:trHeight w:val="397"/>
        </w:trPr>
        <w:tc>
          <w:tcPr>
            <w:tcW w:w="213" w:type="pct"/>
            <w:vAlign w:val="center"/>
          </w:tcPr>
          <w:p w:rsidR="00611E1E" w:rsidRPr="00611E1E" w:rsidRDefault="00611E1E" w:rsidP="00611E1E">
            <w:pPr>
              <w:spacing w:before="0"/>
              <w:jc w:val="center"/>
              <w:rPr>
                <w:rFonts w:cs="Arial"/>
                <w:bCs/>
                <w:color w:val="000000"/>
                <w:sz w:val="24"/>
                <w:szCs w:val="24"/>
                <w:lang w:val="ru-RU"/>
              </w:rPr>
            </w:pPr>
          </w:p>
        </w:tc>
        <w:tc>
          <w:tcPr>
            <w:tcW w:w="1965" w:type="pct"/>
            <w:vAlign w:val="center"/>
          </w:tcPr>
          <w:p w:rsidR="00611E1E" w:rsidRPr="00611E1E" w:rsidRDefault="00611E1E" w:rsidP="00611E1E">
            <w:pPr>
              <w:autoSpaceDE w:val="0"/>
              <w:autoSpaceDN w:val="0"/>
              <w:adjustRightInd w:val="0"/>
              <w:spacing w:before="0"/>
              <w:jc w:val="left"/>
              <w:rPr>
                <w:rFonts w:cs="Arial"/>
                <w:color w:val="000000"/>
                <w:sz w:val="24"/>
                <w:szCs w:val="24"/>
                <w:lang w:val="ru-RU"/>
              </w:rPr>
            </w:pPr>
            <w:r w:rsidRPr="00611E1E">
              <w:rPr>
                <w:rFonts w:cs="Arial"/>
                <w:b/>
                <w:color w:val="000000"/>
                <w:sz w:val="24"/>
                <w:szCs w:val="24"/>
                <w:lang w:val="ru-RU"/>
              </w:rPr>
              <w:t>НАПОМЕНА:</w:t>
            </w:r>
            <w:r w:rsidRPr="00611E1E">
              <w:rPr>
                <w:rFonts w:cs="Arial"/>
                <w:color w:val="000000"/>
                <w:sz w:val="24"/>
                <w:szCs w:val="24"/>
                <w:lang w:val="ru-RU"/>
              </w:rPr>
              <w:t xml:space="preserve"> ОБАВЕЗАН ОБИЛАЗАК ЛОКАЦИЈЕ</w:t>
            </w:r>
          </w:p>
        </w:tc>
        <w:tc>
          <w:tcPr>
            <w:tcW w:w="313" w:type="pct"/>
            <w:vAlign w:val="center"/>
          </w:tcPr>
          <w:p w:rsidR="00611E1E" w:rsidRPr="00611E1E" w:rsidRDefault="00611E1E" w:rsidP="00611E1E">
            <w:pPr>
              <w:autoSpaceDE w:val="0"/>
              <w:autoSpaceDN w:val="0"/>
              <w:adjustRightInd w:val="0"/>
              <w:spacing w:before="0"/>
              <w:jc w:val="center"/>
              <w:rPr>
                <w:rFonts w:cs="Arial"/>
                <w:color w:val="000000"/>
                <w:sz w:val="24"/>
                <w:szCs w:val="24"/>
                <w:lang w:val="ru-RU"/>
              </w:rPr>
            </w:pPr>
          </w:p>
        </w:tc>
        <w:tc>
          <w:tcPr>
            <w:tcW w:w="247" w:type="pct"/>
            <w:shd w:val="clear" w:color="auto" w:fill="auto"/>
            <w:vAlign w:val="center"/>
          </w:tcPr>
          <w:p w:rsidR="00611E1E" w:rsidRPr="00611E1E" w:rsidRDefault="00611E1E" w:rsidP="00611E1E">
            <w:pPr>
              <w:autoSpaceDE w:val="0"/>
              <w:autoSpaceDN w:val="0"/>
              <w:adjustRightInd w:val="0"/>
              <w:spacing w:before="0"/>
              <w:jc w:val="center"/>
              <w:rPr>
                <w:rFonts w:cs="Arial"/>
                <w:color w:val="000000"/>
                <w:sz w:val="24"/>
                <w:szCs w:val="24"/>
                <w:lang w:val="ru-RU"/>
              </w:rPr>
            </w:pPr>
          </w:p>
        </w:tc>
        <w:tc>
          <w:tcPr>
            <w:tcW w:w="432" w:type="pct"/>
            <w:shd w:val="clear" w:color="auto" w:fill="auto"/>
            <w:vAlign w:val="center"/>
          </w:tcPr>
          <w:p w:rsidR="00611E1E" w:rsidRPr="00611E1E" w:rsidRDefault="00611E1E" w:rsidP="00611E1E">
            <w:pPr>
              <w:jc w:val="center"/>
              <w:rPr>
                <w:rFonts w:cs="Arial"/>
                <w:sz w:val="24"/>
                <w:szCs w:val="24"/>
                <w:lang w:val="sr-Cyrl-RS"/>
              </w:rPr>
            </w:pPr>
          </w:p>
        </w:tc>
        <w:tc>
          <w:tcPr>
            <w:tcW w:w="434" w:type="pct"/>
            <w:shd w:val="clear" w:color="auto" w:fill="auto"/>
            <w:vAlign w:val="center"/>
          </w:tcPr>
          <w:p w:rsidR="00611E1E" w:rsidRPr="00611E1E" w:rsidRDefault="00611E1E" w:rsidP="00611E1E">
            <w:pPr>
              <w:jc w:val="center"/>
              <w:rPr>
                <w:rFonts w:cs="Arial"/>
                <w:sz w:val="24"/>
                <w:szCs w:val="24"/>
                <w:lang w:val="sr-Cyrl-RS"/>
              </w:rPr>
            </w:pPr>
          </w:p>
        </w:tc>
        <w:tc>
          <w:tcPr>
            <w:tcW w:w="432" w:type="pct"/>
            <w:shd w:val="clear" w:color="auto" w:fill="auto"/>
            <w:vAlign w:val="center"/>
          </w:tcPr>
          <w:p w:rsidR="00611E1E" w:rsidRPr="00611E1E" w:rsidRDefault="00611E1E" w:rsidP="00611E1E">
            <w:pPr>
              <w:jc w:val="center"/>
              <w:rPr>
                <w:rFonts w:cs="Arial"/>
                <w:sz w:val="24"/>
                <w:szCs w:val="24"/>
                <w:lang w:val="sr-Cyrl-RS"/>
              </w:rPr>
            </w:pPr>
          </w:p>
        </w:tc>
        <w:tc>
          <w:tcPr>
            <w:tcW w:w="433" w:type="pct"/>
            <w:shd w:val="clear" w:color="auto" w:fill="auto"/>
            <w:vAlign w:val="center"/>
          </w:tcPr>
          <w:p w:rsidR="00611E1E" w:rsidRPr="00611E1E" w:rsidRDefault="00611E1E" w:rsidP="00611E1E">
            <w:pPr>
              <w:jc w:val="center"/>
              <w:rPr>
                <w:rFonts w:cs="Arial"/>
                <w:sz w:val="24"/>
                <w:szCs w:val="24"/>
                <w:lang w:val="sr-Cyrl-RS"/>
              </w:rPr>
            </w:pPr>
          </w:p>
        </w:tc>
        <w:tc>
          <w:tcPr>
            <w:tcW w:w="532" w:type="pct"/>
            <w:vAlign w:val="center"/>
          </w:tcPr>
          <w:p w:rsidR="00611E1E" w:rsidRPr="00611E1E" w:rsidRDefault="00611E1E" w:rsidP="00611E1E">
            <w:pPr>
              <w:jc w:val="center"/>
              <w:rPr>
                <w:rFonts w:cs="Arial"/>
                <w:sz w:val="24"/>
                <w:szCs w:val="24"/>
                <w:lang w:val="sr-Cyrl-RS"/>
              </w:rPr>
            </w:pPr>
          </w:p>
        </w:tc>
      </w:tr>
    </w:tbl>
    <w:p w:rsidR="00611E1E" w:rsidRPr="00611E1E" w:rsidRDefault="00611E1E" w:rsidP="00611E1E">
      <w:pPr>
        <w:spacing w:before="0"/>
        <w:rPr>
          <w:rFonts w:cs="Arial"/>
          <w:sz w:val="24"/>
          <w:szCs w:val="24"/>
        </w:rPr>
      </w:pPr>
    </w:p>
    <w:p w:rsidR="00611E1E" w:rsidRPr="00611E1E" w:rsidRDefault="00611E1E" w:rsidP="00611E1E">
      <w:pPr>
        <w:spacing w:before="0"/>
        <w:rPr>
          <w:rFonts w:cs="Arial"/>
          <w:sz w:val="24"/>
          <w:szCs w:val="24"/>
        </w:rPr>
      </w:pPr>
      <w:r w:rsidRPr="00611E1E">
        <w:rPr>
          <w:rFonts w:cs="Arial"/>
          <w:sz w:val="24"/>
          <w:szCs w:val="24"/>
        </w:rPr>
        <w:t>Табела 2</w:t>
      </w:r>
    </w:p>
    <w:tbl>
      <w:tblPr>
        <w:tblpPr w:leftFromText="141" w:rightFromText="141" w:vertAnchor="text" w:horzAnchor="margin" w:tblpX="-365" w:tblpY="281"/>
        <w:tblW w:w="14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3"/>
        <w:gridCol w:w="6740"/>
        <w:gridCol w:w="7262"/>
      </w:tblGrid>
      <w:tr w:rsidR="00611E1E" w:rsidRPr="00611E1E" w:rsidTr="00611E1E">
        <w:trPr>
          <w:trHeight w:val="510"/>
        </w:trPr>
        <w:tc>
          <w:tcPr>
            <w:tcW w:w="933" w:type="dxa"/>
            <w:vAlign w:val="center"/>
          </w:tcPr>
          <w:p w:rsidR="00611E1E" w:rsidRPr="00611E1E" w:rsidRDefault="00611E1E" w:rsidP="00611E1E">
            <w:pPr>
              <w:spacing w:before="0"/>
              <w:jc w:val="center"/>
              <w:rPr>
                <w:rFonts w:cs="Arial"/>
                <w:b/>
                <w:sz w:val="24"/>
                <w:szCs w:val="24"/>
                <w:lang w:val="sr-Latn-CS"/>
              </w:rPr>
            </w:pPr>
            <w:r w:rsidRPr="00611E1E">
              <w:rPr>
                <w:rFonts w:cs="Arial"/>
                <w:b/>
                <w:sz w:val="24"/>
                <w:szCs w:val="24"/>
              </w:rPr>
              <w:t>I</w:t>
            </w:r>
          </w:p>
        </w:tc>
        <w:tc>
          <w:tcPr>
            <w:tcW w:w="6740" w:type="dxa"/>
            <w:vAlign w:val="center"/>
          </w:tcPr>
          <w:p w:rsidR="00611E1E" w:rsidRPr="00611E1E" w:rsidRDefault="00611E1E" w:rsidP="00611E1E">
            <w:pPr>
              <w:spacing w:before="0"/>
              <w:jc w:val="center"/>
              <w:rPr>
                <w:rFonts w:cs="Arial"/>
                <w:b/>
                <w:sz w:val="24"/>
                <w:szCs w:val="24"/>
                <w:lang w:val="sr-Cyrl-RS"/>
              </w:rPr>
            </w:pPr>
            <w:r w:rsidRPr="00611E1E">
              <w:rPr>
                <w:rFonts w:cs="Arial"/>
                <w:b/>
                <w:sz w:val="24"/>
                <w:szCs w:val="24"/>
              </w:rPr>
              <w:t xml:space="preserve">УКУПНО ПОНУЂЕНА ЦЕНА  без ПДВ </w:t>
            </w:r>
            <w:r w:rsidRPr="00611E1E">
              <w:rPr>
                <w:rFonts w:cs="Arial"/>
                <w:b/>
                <w:color w:val="00B0F0"/>
                <w:sz w:val="24"/>
                <w:szCs w:val="24"/>
              </w:rPr>
              <w:t>динара</w:t>
            </w:r>
            <w:r w:rsidRPr="00611E1E">
              <w:rPr>
                <w:rFonts w:cs="Arial"/>
                <w:b/>
                <w:color w:val="00B0F0"/>
                <w:sz w:val="24"/>
                <w:szCs w:val="24"/>
                <w:lang w:val="sr-Cyrl-RS"/>
              </w:rPr>
              <w:t>/</w:t>
            </w:r>
            <w:r w:rsidRPr="00611E1E">
              <w:rPr>
                <w:rFonts w:cs="Arial"/>
                <w:color w:val="00B0F0"/>
                <w:sz w:val="24"/>
                <w:szCs w:val="24"/>
              </w:rPr>
              <w:t xml:space="preserve"> EUR</w:t>
            </w:r>
          </w:p>
          <w:p w:rsidR="00611E1E" w:rsidRPr="00611E1E" w:rsidRDefault="00611E1E" w:rsidP="00611E1E">
            <w:pPr>
              <w:spacing w:before="0"/>
              <w:jc w:val="center"/>
              <w:rPr>
                <w:rFonts w:cs="Arial"/>
                <w:b/>
                <w:sz w:val="24"/>
                <w:szCs w:val="24"/>
              </w:rPr>
            </w:pPr>
            <w:r w:rsidRPr="00611E1E">
              <w:rPr>
                <w:rFonts w:cs="Arial"/>
                <w:b/>
                <w:color w:val="000000"/>
                <w:sz w:val="24"/>
                <w:szCs w:val="24"/>
              </w:rPr>
              <w:t xml:space="preserve">(збир колоне бр. </w:t>
            </w:r>
            <w:r w:rsidRPr="00611E1E">
              <w:rPr>
                <w:rFonts w:cs="Arial"/>
                <w:b/>
                <w:color w:val="000000"/>
                <w:sz w:val="24"/>
                <w:szCs w:val="24"/>
                <w:lang w:val="sr-Cyrl-CS"/>
              </w:rPr>
              <w:t>7</w:t>
            </w:r>
            <w:r w:rsidRPr="00611E1E">
              <w:rPr>
                <w:rFonts w:cs="Arial"/>
                <w:b/>
                <w:color w:val="000000"/>
                <w:sz w:val="24"/>
                <w:szCs w:val="24"/>
              </w:rPr>
              <w:t>)</w:t>
            </w:r>
          </w:p>
        </w:tc>
        <w:tc>
          <w:tcPr>
            <w:tcW w:w="7262" w:type="dxa"/>
          </w:tcPr>
          <w:p w:rsidR="00611E1E" w:rsidRPr="00611E1E" w:rsidRDefault="00611E1E" w:rsidP="00611E1E">
            <w:pPr>
              <w:spacing w:before="0"/>
              <w:rPr>
                <w:rFonts w:cs="Arial"/>
                <w:color w:val="FF0000"/>
                <w:sz w:val="24"/>
                <w:szCs w:val="24"/>
              </w:rPr>
            </w:pPr>
          </w:p>
        </w:tc>
      </w:tr>
      <w:tr w:rsidR="00611E1E" w:rsidRPr="00611E1E" w:rsidTr="00611E1E">
        <w:trPr>
          <w:trHeight w:val="510"/>
        </w:trPr>
        <w:tc>
          <w:tcPr>
            <w:tcW w:w="933" w:type="dxa"/>
            <w:tcBorders>
              <w:bottom w:val="single" w:sz="4" w:space="0" w:color="auto"/>
            </w:tcBorders>
            <w:vAlign w:val="center"/>
          </w:tcPr>
          <w:p w:rsidR="00611E1E" w:rsidRPr="00611E1E" w:rsidRDefault="00611E1E" w:rsidP="00611E1E">
            <w:pPr>
              <w:spacing w:before="0"/>
              <w:jc w:val="center"/>
              <w:rPr>
                <w:rFonts w:cs="Arial"/>
                <w:b/>
                <w:sz w:val="24"/>
                <w:szCs w:val="24"/>
                <w:lang w:val="sr-Latn-CS"/>
              </w:rPr>
            </w:pPr>
            <w:r w:rsidRPr="00611E1E">
              <w:rPr>
                <w:rFonts w:cs="Arial"/>
                <w:b/>
                <w:sz w:val="24"/>
                <w:szCs w:val="24"/>
                <w:lang w:val="sr-Latn-CS"/>
              </w:rPr>
              <w:t>II</w:t>
            </w:r>
          </w:p>
        </w:tc>
        <w:tc>
          <w:tcPr>
            <w:tcW w:w="6740" w:type="dxa"/>
            <w:tcBorders>
              <w:bottom w:val="single" w:sz="4" w:space="0" w:color="auto"/>
              <w:right w:val="single" w:sz="4" w:space="0" w:color="auto"/>
            </w:tcBorders>
            <w:vAlign w:val="center"/>
          </w:tcPr>
          <w:p w:rsidR="00611E1E" w:rsidRPr="00611E1E" w:rsidRDefault="00611E1E" w:rsidP="00611E1E">
            <w:pPr>
              <w:spacing w:before="0"/>
              <w:jc w:val="center"/>
              <w:rPr>
                <w:rFonts w:cs="Arial"/>
                <w:b/>
                <w:color w:val="00B050"/>
                <w:sz w:val="24"/>
                <w:szCs w:val="24"/>
                <w:lang w:val="sr-Cyrl-RS"/>
              </w:rPr>
            </w:pPr>
            <w:r w:rsidRPr="00611E1E">
              <w:rPr>
                <w:rFonts w:cs="Arial"/>
                <w:b/>
                <w:sz w:val="24"/>
                <w:szCs w:val="24"/>
              </w:rPr>
              <w:t xml:space="preserve">УКУПАН ИЗНОС  ПДВ </w:t>
            </w:r>
            <w:r w:rsidRPr="00611E1E">
              <w:rPr>
                <w:rFonts w:cs="Arial"/>
                <w:b/>
                <w:color w:val="00B0F0"/>
                <w:sz w:val="24"/>
                <w:szCs w:val="24"/>
              </w:rPr>
              <w:t>динара</w:t>
            </w:r>
            <w:r w:rsidRPr="00611E1E">
              <w:rPr>
                <w:rFonts w:cs="Arial"/>
                <w:b/>
                <w:color w:val="00B0F0"/>
                <w:sz w:val="24"/>
                <w:szCs w:val="24"/>
                <w:lang w:val="sr-Cyrl-RS"/>
              </w:rPr>
              <w:t>/</w:t>
            </w:r>
            <w:r w:rsidRPr="00611E1E">
              <w:rPr>
                <w:rFonts w:cs="Arial"/>
                <w:color w:val="00B0F0"/>
                <w:sz w:val="24"/>
                <w:szCs w:val="24"/>
              </w:rPr>
              <w:t xml:space="preserve"> EUR</w:t>
            </w:r>
          </w:p>
        </w:tc>
        <w:tc>
          <w:tcPr>
            <w:tcW w:w="7262" w:type="dxa"/>
            <w:tcBorders>
              <w:bottom w:val="single" w:sz="4" w:space="0" w:color="auto"/>
              <w:right w:val="single" w:sz="4" w:space="0" w:color="auto"/>
            </w:tcBorders>
          </w:tcPr>
          <w:p w:rsidR="00611E1E" w:rsidRPr="00611E1E" w:rsidRDefault="00611E1E" w:rsidP="00611E1E">
            <w:pPr>
              <w:spacing w:before="0"/>
              <w:rPr>
                <w:rFonts w:cs="Arial"/>
                <w:color w:val="FF0000"/>
                <w:sz w:val="24"/>
                <w:szCs w:val="24"/>
              </w:rPr>
            </w:pPr>
          </w:p>
        </w:tc>
      </w:tr>
      <w:tr w:rsidR="00611E1E" w:rsidRPr="00611E1E" w:rsidTr="00611E1E">
        <w:trPr>
          <w:trHeight w:val="510"/>
        </w:trPr>
        <w:tc>
          <w:tcPr>
            <w:tcW w:w="933" w:type="dxa"/>
            <w:tcBorders>
              <w:bottom w:val="single" w:sz="4" w:space="0" w:color="auto"/>
            </w:tcBorders>
            <w:vAlign w:val="center"/>
          </w:tcPr>
          <w:p w:rsidR="00611E1E" w:rsidRPr="00611E1E" w:rsidRDefault="00611E1E" w:rsidP="00611E1E">
            <w:pPr>
              <w:spacing w:before="0"/>
              <w:jc w:val="center"/>
              <w:rPr>
                <w:rFonts w:cs="Arial"/>
                <w:b/>
                <w:sz w:val="24"/>
                <w:szCs w:val="24"/>
                <w:lang w:val="sr-Latn-CS"/>
              </w:rPr>
            </w:pPr>
            <w:r w:rsidRPr="00611E1E">
              <w:rPr>
                <w:rFonts w:cs="Arial"/>
                <w:b/>
                <w:sz w:val="24"/>
                <w:szCs w:val="24"/>
                <w:lang w:val="sr-Latn-CS"/>
              </w:rPr>
              <w:t>III</w:t>
            </w:r>
          </w:p>
        </w:tc>
        <w:tc>
          <w:tcPr>
            <w:tcW w:w="6740" w:type="dxa"/>
            <w:tcBorders>
              <w:bottom w:val="single" w:sz="4" w:space="0" w:color="auto"/>
              <w:right w:val="single" w:sz="4" w:space="0" w:color="auto"/>
            </w:tcBorders>
            <w:vAlign w:val="center"/>
          </w:tcPr>
          <w:p w:rsidR="00611E1E" w:rsidRPr="00611E1E" w:rsidRDefault="00611E1E" w:rsidP="00611E1E">
            <w:pPr>
              <w:spacing w:before="0"/>
              <w:jc w:val="center"/>
              <w:rPr>
                <w:rFonts w:cs="Arial"/>
                <w:b/>
                <w:sz w:val="24"/>
                <w:szCs w:val="24"/>
              </w:rPr>
            </w:pPr>
            <w:r w:rsidRPr="00611E1E">
              <w:rPr>
                <w:rFonts w:cs="Arial"/>
                <w:b/>
                <w:sz w:val="24"/>
                <w:szCs w:val="24"/>
              </w:rPr>
              <w:t>УКУПНО ПОНУЂЕНА ЦЕНА  са ПДВ</w:t>
            </w:r>
          </w:p>
          <w:p w:rsidR="00611E1E" w:rsidRPr="00611E1E" w:rsidRDefault="00611E1E" w:rsidP="00611E1E">
            <w:pPr>
              <w:spacing w:before="0"/>
              <w:jc w:val="center"/>
              <w:rPr>
                <w:rFonts w:cs="Arial"/>
                <w:b/>
                <w:sz w:val="24"/>
                <w:szCs w:val="24"/>
                <w:lang w:val="sr-Cyrl-RS"/>
              </w:rPr>
            </w:pPr>
            <w:r w:rsidRPr="00611E1E">
              <w:rPr>
                <w:rFonts w:cs="Arial"/>
                <w:b/>
                <w:sz w:val="24"/>
                <w:szCs w:val="24"/>
              </w:rPr>
              <w:t>(ред. бр.</w:t>
            </w:r>
            <w:r w:rsidRPr="00611E1E">
              <w:rPr>
                <w:rFonts w:cs="Arial"/>
                <w:b/>
                <w:sz w:val="24"/>
                <w:szCs w:val="24"/>
                <w:lang w:val="sr-Latn-CS"/>
              </w:rPr>
              <w:t>I</w:t>
            </w:r>
            <w:r w:rsidRPr="00611E1E">
              <w:rPr>
                <w:rFonts w:cs="Arial"/>
                <w:b/>
                <w:sz w:val="24"/>
                <w:szCs w:val="24"/>
              </w:rPr>
              <w:t>+ред.бр.</w:t>
            </w:r>
            <w:r w:rsidRPr="00611E1E">
              <w:rPr>
                <w:rFonts w:cs="Arial"/>
                <w:b/>
                <w:sz w:val="24"/>
                <w:szCs w:val="24"/>
                <w:lang w:val="sr-Latn-CS"/>
              </w:rPr>
              <w:t>II</w:t>
            </w:r>
            <w:r w:rsidRPr="00611E1E">
              <w:rPr>
                <w:rFonts w:cs="Arial"/>
                <w:b/>
                <w:sz w:val="24"/>
                <w:szCs w:val="24"/>
              </w:rPr>
              <w:t xml:space="preserve">) </w:t>
            </w:r>
            <w:r w:rsidRPr="00611E1E">
              <w:rPr>
                <w:rFonts w:cs="Arial"/>
                <w:b/>
                <w:color w:val="00B0F0"/>
                <w:sz w:val="24"/>
                <w:szCs w:val="24"/>
              </w:rPr>
              <w:t>динара</w:t>
            </w:r>
            <w:r w:rsidRPr="00611E1E">
              <w:rPr>
                <w:rFonts w:cs="Arial"/>
                <w:b/>
                <w:color w:val="00B0F0"/>
                <w:sz w:val="24"/>
                <w:szCs w:val="24"/>
                <w:lang w:val="sr-Cyrl-RS"/>
              </w:rPr>
              <w:t>/</w:t>
            </w:r>
            <w:r w:rsidRPr="00611E1E">
              <w:rPr>
                <w:rFonts w:cs="Arial"/>
                <w:sz w:val="24"/>
                <w:szCs w:val="24"/>
              </w:rPr>
              <w:t xml:space="preserve"> </w:t>
            </w:r>
            <w:r w:rsidRPr="00611E1E">
              <w:rPr>
                <w:rFonts w:cs="Arial"/>
                <w:color w:val="00B0F0"/>
                <w:sz w:val="24"/>
                <w:szCs w:val="24"/>
              </w:rPr>
              <w:t>EUR</w:t>
            </w:r>
          </w:p>
        </w:tc>
        <w:tc>
          <w:tcPr>
            <w:tcW w:w="7262" w:type="dxa"/>
            <w:tcBorders>
              <w:bottom w:val="single" w:sz="4" w:space="0" w:color="auto"/>
              <w:right w:val="single" w:sz="4" w:space="0" w:color="auto"/>
            </w:tcBorders>
          </w:tcPr>
          <w:p w:rsidR="00611E1E" w:rsidRPr="00611E1E" w:rsidRDefault="00611E1E" w:rsidP="00611E1E">
            <w:pPr>
              <w:spacing w:before="0"/>
              <w:rPr>
                <w:rFonts w:cs="Arial"/>
                <w:color w:val="FF0000"/>
                <w:sz w:val="24"/>
                <w:szCs w:val="24"/>
              </w:rPr>
            </w:pPr>
          </w:p>
        </w:tc>
      </w:tr>
    </w:tbl>
    <w:p w:rsidR="00611E1E" w:rsidRPr="00611E1E" w:rsidRDefault="00611E1E" w:rsidP="00611E1E">
      <w:pPr>
        <w:rPr>
          <w:rFonts w:cs="Arial"/>
          <w:sz w:val="24"/>
          <w:szCs w:val="24"/>
        </w:rPr>
      </w:pPr>
    </w:p>
    <w:p w:rsidR="00A53FC6" w:rsidRPr="00611E1E" w:rsidRDefault="00A53FC6" w:rsidP="0058001A">
      <w:pPr>
        <w:spacing w:before="0"/>
        <w:rPr>
          <w:rFonts w:cs="Arial"/>
          <w:sz w:val="24"/>
          <w:szCs w:val="24"/>
        </w:rPr>
      </w:pPr>
      <w:r w:rsidRPr="00611E1E">
        <w:rPr>
          <w:rFonts w:cs="Arial"/>
          <w:sz w:val="24"/>
          <w:szCs w:val="24"/>
        </w:rPr>
        <w:t>Т</w:t>
      </w:r>
      <w:r w:rsidR="00611E1E" w:rsidRPr="00611E1E">
        <w:rPr>
          <w:rFonts w:cs="Arial"/>
          <w:sz w:val="24"/>
          <w:szCs w:val="24"/>
        </w:rPr>
        <w:t>абела 3</w:t>
      </w:r>
    </w:p>
    <w:tbl>
      <w:tblPr>
        <w:tblW w:w="1494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3"/>
        <w:gridCol w:w="4027"/>
        <w:gridCol w:w="7200"/>
      </w:tblGrid>
      <w:tr w:rsidR="00A53FC6" w:rsidRPr="00611E1E" w:rsidTr="00611E1E">
        <w:trPr>
          <w:trHeight w:val="568"/>
        </w:trPr>
        <w:tc>
          <w:tcPr>
            <w:tcW w:w="3713" w:type="dxa"/>
            <w:vMerge w:val="restart"/>
            <w:shd w:val="clear" w:color="auto" w:fill="auto"/>
            <w:vAlign w:val="center"/>
          </w:tcPr>
          <w:p w:rsidR="00A53FC6" w:rsidRPr="00611E1E" w:rsidRDefault="00A53FC6" w:rsidP="0058001A">
            <w:pPr>
              <w:spacing w:before="0"/>
              <w:rPr>
                <w:rFonts w:cs="Arial"/>
                <w:sz w:val="24"/>
                <w:szCs w:val="24"/>
              </w:rPr>
            </w:pPr>
            <w:r w:rsidRPr="00611E1E">
              <w:rPr>
                <w:rFonts w:cs="Arial"/>
                <w:sz w:val="24"/>
                <w:szCs w:val="24"/>
              </w:rPr>
              <w:t>Посебно исказани трошкови који су укључени у укупно понуђену цену без ПДВ-а</w:t>
            </w:r>
          </w:p>
          <w:p w:rsidR="00A53FC6" w:rsidRPr="00611E1E" w:rsidRDefault="00A53FC6" w:rsidP="0058001A">
            <w:pPr>
              <w:spacing w:before="0"/>
              <w:rPr>
                <w:rFonts w:cs="Arial"/>
                <w:sz w:val="24"/>
                <w:szCs w:val="24"/>
                <w:lang w:val="sr-Latn-CS"/>
              </w:rPr>
            </w:pPr>
            <w:r w:rsidRPr="00611E1E">
              <w:rPr>
                <w:rFonts w:cs="Arial"/>
                <w:sz w:val="24"/>
                <w:szCs w:val="24"/>
              </w:rPr>
              <w:t xml:space="preserve">(цена из реда бр. </w:t>
            </w:r>
            <w:r w:rsidRPr="00611E1E">
              <w:rPr>
                <w:rFonts w:cs="Arial"/>
                <w:sz w:val="24"/>
                <w:szCs w:val="24"/>
                <w:lang w:val="sr-Latn-CS"/>
              </w:rPr>
              <w:t>I</w:t>
            </w:r>
            <w:r w:rsidRPr="00611E1E">
              <w:rPr>
                <w:rFonts w:cs="Arial"/>
                <w:sz w:val="24"/>
                <w:szCs w:val="24"/>
                <w:lang w:val="sr-Cyrl-RS"/>
              </w:rPr>
              <w:t>) уколико исти постоје као засебни трошкови</w:t>
            </w:r>
            <w:r w:rsidRPr="00611E1E">
              <w:rPr>
                <w:rFonts w:cs="Arial"/>
                <w:sz w:val="24"/>
                <w:szCs w:val="24"/>
                <w:lang w:val="sr-Latn-CS"/>
              </w:rPr>
              <w:t>)</w:t>
            </w:r>
          </w:p>
        </w:tc>
        <w:tc>
          <w:tcPr>
            <w:tcW w:w="4027" w:type="dxa"/>
            <w:shd w:val="clear" w:color="auto" w:fill="auto"/>
            <w:vAlign w:val="center"/>
          </w:tcPr>
          <w:p w:rsidR="00A53FC6" w:rsidRPr="00611E1E" w:rsidRDefault="00A53FC6" w:rsidP="0058001A">
            <w:pPr>
              <w:spacing w:before="0"/>
              <w:rPr>
                <w:rFonts w:cs="Arial"/>
                <w:sz w:val="24"/>
                <w:szCs w:val="24"/>
              </w:rPr>
            </w:pPr>
            <w:r w:rsidRPr="00611E1E">
              <w:rPr>
                <w:rFonts w:cs="Arial"/>
                <w:sz w:val="24"/>
                <w:szCs w:val="24"/>
              </w:rPr>
              <w:t>Трошкови царине</w:t>
            </w:r>
          </w:p>
        </w:tc>
        <w:tc>
          <w:tcPr>
            <w:tcW w:w="7200" w:type="dxa"/>
          </w:tcPr>
          <w:p w:rsidR="00A53FC6" w:rsidRPr="00611E1E" w:rsidRDefault="00A53FC6" w:rsidP="003D7CA5">
            <w:pPr>
              <w:spacing w:before="0"/>
              <w:jc w:val="right"/>
              <w:rPr>
                <w:rFonts w:cs="Arial"/>
                <w:sz w:val="24"/>
                <w:szCs w:val="24"/>
                <w:lang w:val="sr-Cyrl-RS"/>
              </w:rPr>
            </w:pPr>
            <w:r w:rsidRPr="00611E1E">
              <w:rPr>
                <w:rFonts w:cs="Arial"/>
                <w:sz w:val="24"/>
                <w:szCs w:val="24"/>
              </w:rPr>
              <w:t>динара</w:t>
            </w:r>
          </w:p>
        </w:tc>
      </w:tr>
      <w:tr w:rsidR="00A53FC6" w:rsidRPr="00611E1E" w:rsidTr="00611E1E">
        <w:trPr>
          <w:trHeight w:val="525"/>
        </w:trPr>
        <w:tc>
          <w:tcPr>
            <w:tcW w:w="3713" w:type="dxa"/>
            <w:vMerge/>
            <w:shd w:val="clear" w:color="auto" w:fill="auto"/>
          </w:tcPr>
          <w:p w:rsidR="00A53FC6" w:rsidRPr="00611E1E" w:rsidRDefault="00A53FC6" w:rsidP="0058001A">
            <w:pPr>
              <w:spacing w:before="0"/>
              <w:rPr>
                <w:rFonts w:cs="Arial"/>
                <w:sz w:val="24"/>
                <w:szCs w:val="24"/>
              </w:rPr>
            </w:pPr>
          </w:p>
        </w:tc>
        <w:tc>
          <w:tcPr>
            <w:tcW w:w="4027" w:type="dxa"/>
            <w:shd w:val="clear" w:color="auto" w:fill="auto"/>
            <w:vAlign w:val="center"/>
          </w:tcPr>
          <w:p w:rsidR="00A53FC6" w:rsidRPr="00611E1E" w:rsidRDefault="00A53FC6" w:rsidP="0058001A">
            <w:pPr>
              <w:spacing w:before="0"/>
              <w:rPr>
                <w:rFonts w:cs="Arial"/>
                <w:sz w:val="24"/>
                <w:szCs w:val="24"/>
              </w:rPr>
            </w:pPr>
            <w:r w:rsidRPr="00611E1E">
              <w:rPr>
                <w:rFonts w:cs="Arial"/>
                <w:sz w:val="24"/>
                <w:szCs w:val="24"/>
              </w:rPr>
              <w:t>Трошкови превоза</w:t>
            </w:r>
          </w:p>
        </w:tc>
        <w:tc>
          <w:tcPr>
            <w:tcW w:w="7200" w:type="dxa"/>
          </w:tcPr>
          <w:p w:rsidR="00A53FC6" w:rsidRPr="00611E1E" w:rsidRDefault="00A53FC6" w:rsidP="0058001A">
            <w:pPr>
              <w:spacing w:before="0"/>
              <w:jc w:val="right"/>
              <w:rPr>
                <w:rFonts w:cs="Arial"/>
                <w:sz w:val="24"/>
                <w:szCs w:val="24"/>
              </w:rPr>
            </w:pPr>
            <w:r w:rsidRPr="00611E1E">
              <w:rPr>
                <w:rFonts w:cs="Arial"/>
                <w:sz w:val="24"/>
                <w:szCs w:val="24"/>
              </w:rPr>
              <w:t>динара</w:t>
            </w:r>
          </w:p>
        </w:tc>
      </w:tr>
      <w:tr w:rsidR="00A53FC6" w:rsidRPr="00611E1E" w:rsidTr="00611E1E">
        <w:trPr>
          <w:trHeight w:val="534"/>
        </w:trPr>
        <w:tc>
          <w:tcPr>
            <w:tcW w:w="3713" w:type="dxa"/>
            <w:vMerge/>
            <w:shd w:val="clear" w:color="auto" w:fill="auto"/>
          </w:tcPr>
          <w:p w:rsidR="00A53FC6" w:rsidRPr="00611E1E" w:rsidRDefault="00A53FC6" w:rsidP="0058001A">
            <w:pPr>
              <w:spacing w:before="0"/>
              <w:rPr>
                <w:rFonts w:cs="Arial"/>
                <w:sz w:val="24"/>
                <w:szCs w:val="24"/>
              </w:rPr>
            </w:pPr>
          </w:p>
        </w:tc>
        <w:tc>
          <w:tcPr>
            <w:tcW w:w="4027" w:type="dxa"/>
            <w:shd w:val="clear" w:color="auto" w:fill="auto"/>
            <w:vAlign w:val="center"/>
          </w:tcPr>
          <w:p w:rsidR="00A53FC6" w:rsidRPr="00611E1E" w:rsidRDefault="00A53FC6" w:rsidP="0058001A">
            <w:pPr>
              <w:spacing w:before="0"/>
              <w:rPr>
                <w:rFonts w:cs="Arial"/>
                <w:sz w:val="24"/>
                <w:szCs w:val="24"/>
                <w:lang w:val="sr-Cyrl-CS"/>
              </w:rPr>
            </w:pPr>
            <w:r w:rsidRPr="00611E1E">
              <w:rPr>
                <w:rFonts w:cs="Arial"/>
                <w:sz w:val="24"/>
                <w:szCs w:val="24"/>
              </w:rPr>
              <w:t>Остали трошкови</w:t>
            </w:r>
            <w:r w:rsidRPr="00611E1E">
              <w:rPr>
                <w:rFonts w:cs="Arial"/>
                <w:sz w:val="24"/>
                <w:szCs w:val="24"/>
                <w:lang w:val="sr-Cyrl-CS"/>
              </w:rPr>
              <w:t xml:space="preserve"> (</w:t>
            </w:r>
            <w:r w:rsidRPr="00611E1E">
              <w:rPr>
                <w:rFonts w:cs="Arial"/>
                <w:i/>
                <w:sz w:val="24"/>
                <w:szCs w:val="24"/>
                <w:lang w:val="sr-Cyrl-CS"/>
              </w:rPr>
              <w:t>навести</w:t>
            </w:r>
            <w:r w:rsidRPr="00611E1E">
              <w:rPr>
                <w:rFonts w:cs="Arial"/>
                <w:sz w:val="24"/>
                <w:szCs w:val="24"/>
                <w:lang w:val="sr-Cyrl-CS"/>
              </w:rPr>
              <w:t>)</w:t>
            </w:r>
          </w:p>
        </w:tc>
        <w:tc>
          <w:tcPr>
            <w:tcW w:w="7200" w:type="dxa"/>
          </w:tcPr>
          <w:p w:rsidR="00A53FC6" w:rsidRPr="00611E1E" w:rsidRDefault="00A53FC6" w:rsidP="0058001A">
            <w:pPr>
              <w:spacing w:before="0"/>
              <w:jc w:val="right"/>
              <w:rPr>
                <w:rFonts w:cs="Arial"/>
                <w:sz w:val="24"/>
                <w:szCs w:val="24"/>
              </w:rPr>
            </w:pPr>
            <w:r w:rsidRPr="00611E1E">
              <w:rPr>
                <w:rFonts w:cs="Arial"/>
                <w:sz w:val="24"/>
                <w:szCs w:val="24"/>
              </w:rPr>
              <w:t>динара</w:t>
            </w:r>
          </w:p>
        </w:tc>
      </w:tr>
    </w:tbl>
    <w:p w:rsidR="00A53FC6" w:rsidRPr="0058001A" w:rsidRDefault="00A53FC6" w:rsidP="0058001A">
      <w:pPr>
        <w:spacing w:before="0"/>
        <w:rPr>
          <w:rFonts w:cs="Arial"/>
          <w:sz w:val="24"/>
          <w:szCs w:val="24"/>
        </w:rPr>
      </w:pPr>
    </w:p>
    <w:p w:rsidR="00A53FC6" w:rsidRPr="0058001A" w:rsidRDefault="00A53FC6" w:rsidP="0058001A">
      <w:pPr>
        <w:spacing w:before="0"/>
        <w:rPr>
          <w:rFonts w:cs="Arial"/>
          <w:sz w:val="24"/>
          <w:szCs w:val="24"/>
        </w:rPr>
      </w:pPr>
    </w:p>
    <w:p w:rsidR="00A53FC6" w:rsidRPr="0058001A" w:rsidRDefault="00A53FC6" w:rsidP="0058001A">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A53FC6" w:rsidRPr="0058001A" w:rsidTr="00A53FC6">
        <w:trPr>
          <w:jc w:val="center"/>
        </w:trPr>
        <w:tc>
          <w:tcPr>
            <w:tcW w:w="3882" w:type="dxa"/>
          </w:tcPr>
          <w:p w:rsidR="00A53FC6" w:rsidRPr="0058001A" w:rsidRDefault="00A53FC6" w:rsidP="0058001A">
            <w:pPr>
              <w:spacing w:before="0"/>
              <w:rPr>
                <w:rFonts w:cs="Arial"/>
                <w:sz w:val="24"/>
                <w:szCs w:val="24"/>
              </w:rPr>
            </w:pPr>
            <w:r w:rsidRPr="0058001A">
              <w:rPr>
                <w:rFonts w:cs="Arial"/>
                <w:sz w:val="24"/>
                <w:szCs w:val="24"/>
              </w:rPr>
              <w:t>Датум:</w:t>
            </w:r>
          </w:p>
        </w:tc>
        <w:tc>
          <w:tcPr>
            <w:tcW w:w="2127" w:type="dxa"/>
          </w:tcPr>
          <w:p w:rsidR="00A53FC6" w:rsidRPr="0058001A" w:rsidRDefault="00A53FC6" w:rsidP="0058001A">
            <w:pPr>
              <w:spacing w:before="0"/>
              <w:rPr>
                <w:rFonts w:cs="Arial"/>
                <w:sz w:val="24"/>
                <w:szCs w:val="24"/>
                <w:lang w:val="ru-RU"/>
              </w:rPr>
            </w:pPr>
          </w:p>
        </w:tc>
        <w:tc>
          <w:tcPr>
            <w:tcW w:w="4022" w:type="dxa"/>
          </w:tcPr>
          <w:p w:rsidR="00A53FC6" w:rsidRPr="0058001A" w:rsidRDefault="00A53FC6" w:rsidP="0058001A">
            <w:pPr>
              <w:spacing w:before="0"/>
              <w:rPr>
                <w:rFonts w:cs="Arial"/>
                <w:sz w:val="24"/>
                <w:szCs w:val="24"/>
                <w:lang w:val="sr-Cyrl-CS"/>
              </w:rPr>
            </w:pPr>
            <w:r w:rsidRPr="0058001A">
              <w:rPr>
                <w:rFonts w:cs="Arial"/>
                <w:sz w:val="24"/>
                <w:szCs w:val="24"/>
                <w:lang w:val="sr-Cyrl-CS"/>
              </w:rPr>
              <w:t>П</w:t>
            </w:r>
            <w:r w:rsidRPr="0058001A">
              <w:rPr>
                <w:rFonts w:cs="Arial"/>
                <w:sz w:val="24"/>
                <w:szCs w:val="24"/>
              </w:rPr>
              <w:t>онуђач</w:t>
            </w:r>
          </w:p>
        </w:tc>
      </w:tr>
      <w:tr w:rsidR="00A53FC6" w:rsidRPr="0058001A" w:rsidTr="00A53FC6">
        <w:trPr>
          <w:jc w:val="center"/>
        </w:trPr>
        <w:tc>
          <w:tcPr>
            <w:tcW w:w="3882" w:type="dxa"/>
          </w:tcPr>
          <w:p w:rsidR="00A53FC6" w:rsidRPr="0058001A" w:rsidRDefault="00A53FC6" w:rsidP="0058001A">
            <w:pPr>
              <w:spacing w:before="0"/>
              <w:rPr>
                <w:rFonts w:cs="Arial"/>
                <w:sz w:val="24"/>
                <w:szCs w:val="24"/>
              </w:rPr>
            </w:pPr>
          </w:p>
        </w:tc>
        <w:tc>
          <w:tcPr>
            <w:tcW w:w="2127" w:type="dxa"/>
          </w:tcPr>
          <w:p w:rsidR="00A53FC6" w:rsidRPr="0058001A" w:rsidRDefault="00A53FC6" w:rsidP="0058001A">
            <w:pPr>
              <w:spacing w:before="0"/>
              <w:rPr>
                <w:rFonts w:cs="Arial"/>
                <w:sz w:val="24"/>
                <w:szCs w:val="24"/>
              </w:rPr>
            </w:pPr>
            <w:r w:rsidRPr="0058001A">
              <w:rPr>
                <w:rFonts w:cs="Arial"/>
                <w:sz w:val="24"/>
                <w:szCs w:val="24"/>
              </w:rPr>
              <w:t>М.П.</w:t>
            </w:r>
          </w:p>
        </w:tc>
        <w:tc>
          <w:tcPr>
            <w:tcW w:w="4022" w:type="dxa"/>
          </w:tcPr>
          <w:p w:rsidR="00A53FC6" w:rsidRPr="0058001A" w:rsidRDefault="00A53FC6" w:rsidP="0058001A">
            <w:pPr>
              <w:spacing w:before="0"/>
              <w:rPr>
                <w:rFonts w:cs="Arial"/>
                <w:sz w:val="24"/>
                <w:szCs w:val="24"/>
                <w:lang w:val="ru-RU"/>
              </w:rPr>
            </w:pPr>
          </w:p>
        </w:tc>
      </w:tr>
      <w:tr w:rsidR="00A53FC6" w:rsidRPr="0058001A" w:rsidTr="00A53FC6">
        <w:trPr>
          <w:jc w:val="center"/>
        </w:trPr>
        <w:tc>
          <w:tcPr>
            <w:tcW w:w="3882" w:type="dxa"/>
            <w:tcBorders>
              <w:bottom w:val="single" w:sz="4" w:space="0" w:color="auto"/>
            </w:tcBorders>
          </w:tcPr>
          <w:p w:rsidR="00A53FC6" w:rsidRPr="0058001A" w:rsidRDefault="00A53FC6" w:rsidP="0058001A">
            <w:pPr>
              <w:spacing w:before="0"/>
              <w:rPr>
                <w:rFonts w:cs="Arial"/>
                <w:sz w:val="24"/>
                <w:szCs w:val="24"/>
              </w:rPr>
            </w:pPr>
          </w:p>
        </w:tc>
        <w:tc>
          <w:tcPr>
            <w:tcW w:w="2127" w:type="dxa"/>
          </w:tcPr>
          <w:p w:rsidR="00A53FC6" w:rsidRPr="0058001A" w:rsidRDefault="00A53FC6" w:rsidP="0058001A">
            <w:pPr>
              <w:spacing w:before="0"/>
              <w:rPr>
                <w:rFonts w:cs="Arial"/>
                <w:sz w:val="24"/>
                <w:szCs w:val="24"/>
                <w:lang w:val="ru-RU"/>
              </w:rPr>
            </w:pPr>
          </w:p>
        </w:tc>
        <w:tc>
          <w:tcPr>
            <w:tcW w:w="4022" w:type="dxa"/>
            <w:tcBorders>
              <w:bottom w:val="single" w:sz="4" w:space="0" w:color="auto"/>
            </w:tcBorders>
          </w:tcPr>
          <w:p w:rsidR="00A53FC6" w:rsidRPr="0058001A" w:rsidRDefault="00A53FC6" w:rsidP="0058001A">
            <w:pPr>
              <w:spacing w:before="0"/>
              <w:rPr>
                <w:rFonts w:cs="Arial"/>
                <w:sz w:val="24"/>
                <w:szCs w:val="24"/>
                <w:lang w:val="ru-RU"/>
              </w:rPr>
            </w:pPr>
          </w:p>
        </w:tc>
      </w:tr>
      <w:tr w:rsidR="00A53FC6" w:rsidRPr="0058001A" w:rsidTr="00A53FC6">
        <w:trPr>
          <w:trHeight w:val="389"/>
          <w:jc w:val="center"/>
        </w:trPr>
        <w:tc>
          <w:tcPr>
            <w:tcW w:w="3882" w:type="dxa"/>
            <w:tcBorders>
              <w:top w:val="single" w:sz="4" w:space="0" w:color="auto"/>
            </w:tcBorders>
          </w:tcPr>
          <w:p w:rsidR="00A53FC6" w:rsidRPr="0058001A" w:rsidRDefault="00A53FC6" w:rsidP="0058001A">
            <w:pPr>
              <w:spacing w:before="0"/>
              <w:rPr>
                <w:rFonts w:cs="Arial"/>
                <w:sz w:val="24"/>
                <w:szCs w:val="24"/>
              </w:rPr>
            </w:pPr>
          </w:p>
        </w:tc>
        <w:tc>
          <w:tcPr>
            <w:tcW w:w="2127" w:type="dxa"/>
          </w:tcPr>
          <w:p w:rsidR="00A53FC6" w:rsidRPr="0058001A" w:rsidRDefault="00A53FC6" w:rsidP="0058001A">
            <w:pPr>
              <w:spacing w:before="0"/>
              <w:rPr>
                <w:rFonts w:cs="Arial"/>
                <w:sz w:val="24"/>
                <w:szCs w:val="24"/>
                <w:lang w:val="ru-RU"/>
              </w:rPr>
            </w:pPr>
          </w:p>
        </w:tc>
        <w:tc>
          <w:tcPr>
            <w:tcW w:w="4022" w:type="dxa"/>
            <w:tcBorders>
              <w:top w:val="single" w:sz="4" w:space="0" w:color="auto"/>
            </w:tcBorders>
          </w:tcPr>
          <w:p w:rsidR="00A53FC6" w:rsidRPr="0058001A" w:rsidRDefault="00A53FC6" w:rsidP="0058001A">
            <w:pPr>
              <w:spacing w:before="0"/>
              <w:rPr>
                <w:rFonts w:cs="Arial"/>
                <w:sz w:val="24"/>
                <w:szCs w:val="24"/>
                <w:lang w:val="ru-RU"/>
              </w:rPr>
            </w:pPr>
          </w:p>
        </w:tc>
      </w:tr>
    </w:tbl>
    <w:p w:rsidR="00A53FC6" w:rsidRPr="0058001A" w:rsidRDefault="00A53FC6" w:rsidP="0058001A">
      <w:pPr>
        <w:spacing w:before="0"/>
        <w:rPr>
          <w:rFonts w:cs="Arial"/>
          <w:b/>
          <w:sz w:val="24"/>
          <w:szCs w:val="24"/>
          <w:lang w:val="sr-Latn-CS"/>
        </w:rPr>
      </w:pPr>
    </w:p>
    <w:p w:rsidR="00A53FC6" w:rsidRPr="0058001A" w:rsidRDefault="00A53FC6" w:rsidP="0058001A">
      <w:pPr>
        <w:spacing w:before="0"/>
        <w:rPr>
          <w:rFonts w:cs="Arial"/>
          <w:b/>
          <w:i/>
          <w:sz w:val="24"/>
          <w:szCs w:val="24"/>
          <w:lang w:val="sr-Cyrl-CS"/>
        </w:rPr>
      </w:pPr>
      <w:r w:rsidRPr="0058001A">
        <w:rPr>
          <w:rFonts w:cs="Arial"/>
          <w:b/>
          <w:i/>
          <w:sz w:val="24"/>
          <w:szCs w:val="24"/>
          <w:lang w:val="sr-Cyrl-CS"/>
        </w:rPr>
        <w:t>Напомена:</w:t>
      </w:r>
    </w:p>
    <w:p w:rsidR="00A53FC6" w:rsidRPr="0058001A" w:rsidRDefault="00A53FC6" w:rsidP="0058001A">
      <w:pPr>
        <w:tabs>
          <w:tab w:val="left" w:pos="1134"/>
        </w:tabs>
        <w:spacing w:before="0"/>
        <w:rPr>
          <w:rFonts w:eastAsia="TimesNewRomanPS-BoldMT" w:cs="Arial"/>
          <w:i/>
          <w:sz w:val="24"/>
          <w:szCs w:val="24"/>
          <w:lang w:val="ru-RU"/>
        </w:rPr>
      </w:pPr>
      <w:r w:rsidRPr="0058001A">
        <w:rPr>
          <w:rFonts w:eastAsia="TimesNewRomanPS-BoldMT" w:cs="Arial"/>
          <w:i/>
          <w:sz w:val="24"/>
          <w:szCs w:val="24"/>
          <w:lang w:val="ru-RU"/>
        </w:rPr>
        <w:t xml:space="preserve">-Уколико </w:t>
      </w:r>
      <w:r w:rsidRPr="0058001A">
        <w:rPr>
          <w:rFonts w:eastAsia="TimesNewRomanPS-BoldMT" w:cs="Arial"/>
          <w:i/>
          <w:sz w:val="24"/>
          <w:szCs w:val="24"/>
          <w:lang w:val="sr-Cyrl-CS"/>
        </w:rPr>
        <w:t>група понуђача подноси заједничку понуду овај образац потписује и оверава Носилац посла</w:t>
      </w:r>
      <w:r w:rsidRPr="0058001A">
        <w:rPr>
          <w:rFonts w:eastAsia="TimesNewRomanPS-BoldMT" w:cs="Arial"/>
          <w:i/>
          <w:sz w:val="24"/>
          <w:szCs w:val="24"/>
          <w:lang w:val="ru-RU"/>
        </w:rPr>
        <w:t>.</w:t>
      </w:r>
    </w:p>
    <w:p w:rsidR="00A53FC6" w:rsidRPr="0058001A" w:rsidRDefault="00A53FC6" w:rsidP="0058001A">
      <w:pPr>
        <w:tabs>
          <w:tab w:val="left" w:pos="1134"/>
        </w:tabs>
        <w:spacing w:before="0"/>
        <w:rPr>
          <w:rFonts w:eastAsia="TimesNewRomanPS-BoldMT" w:cs="Arial"/>
          <w:i/>
          <w:sz w:val="24"/>
          <w:szCs w:val="24"/>
          <w:lang w:val="ru-RU"/>
        </w:rPr>
      </w:pPr>
      <w:r w:rsidRPr="0058001A">
        <w:rPr>
          <w:rFonts w:eastAsia="TimesNewRomanPS-BoldMT" w:cs="Arial"/>
          <w:i/>
          <w:sz w:val="24"/>
          <w:szCs w:val="24"/>
          <w:lang w:val="sr-Cyrl-CS"/>
        </w:rPr>
        <w:t xml:space="preserve">- </w:t>
      </w:r>
      <w:r w:rsidRPr="0058001A">
        <w:rPr>
          <w:rFonts w:eastAsia="TimesNewRomanPS-BoldMT" w:cs="Arial"/>
          <w:i/>
          <w:sz w:val="24"/>
          <w:szCs w:val="24"/>
          <w:lang w:val="ru-RU"/>
        </w:rPr>
        <w:t xml:space="preserve">Уколико понуђач подноси понуду са подизвођачем овај образац потписује и оверава печатом понуђач. </w:t>
      </w:r>
    </w:p>
    <w:p w:rsidR="00611E1E" w:rsidRDefault="00611E1E" w:rsidP="0058001A">
      <w:pPr>
        <w:pStyle w:val="KDObrazac"/>
        <w:spacing w:before="0"/>
        <w:rPr>
          <w:sz w:val="24"/>
          <w:szCs w:val="24"/>
          <w:lang w:val="sr-Latn-CS"/>
        </w:rPr>
        <w:sectPr w:rsidR="00611E1E" w:rsidSect="00611E1E">
          <w:footnotePr>
            <w:pos w:val="beneathText"/>
          </w:footnotePr>
          <w:pgSz w:w="16834" w:h="11909" w:orient="landscape" w:code="9"/>
          <w:pgMar w:top="1134" w:right="1134" w:bottom="851" w:left="1134" w:header="142" w:footer="437" w:gutter="0"/>
          <w:cols w:space="708"/>
          <w:titlePg/>
          <w:docGrid w:linePitch="360"/>
        </w:sectPr>
      </w:pPr>
    </w:p>
    <w:p w:rsidR="00D5465F" w:rsidRDefault="00D5465F" w:rsidP="0058001A">
      <w:pPr>
        <w:pStyle w:val="KDObrazac"/>
        <w:spacing w:before="0"/>
        <w:rPr>
          <w:sz w:val="24"/>
          <w:szCs w:val="24"/>
          <w:lang w:val="sr-Latn-CS"/>
        </w:rPr>
      </w:pPr>
    </w:p>
    <w:p w:rsidR="00D5465F" w:rsidRPr="0058001A" w:rsidRDefault="00A53FC6" w:rsidP="0058001A">
      <w:pPr>
        <w:pStyle w:val="KDObrazac"/>
        <w:spacing w:before="0"/>
        <w:rPr>
          <w:sz w:val="24"/>
          <w:szCs w:val="24"/>
        </w:rPr>
      </w:pPr>
      <w:r w:rsidRPr="0058001A">
        <w:rPr>
          <w:sz w:val="24"/>
          <w:szCs w:val="24"/>
        </w:rPr>
        <w:t xml:space="preserve">ОБРАЗАЦ </w:t>
      </w:r>
      <w:r w:rsidRPr="0058001A">
        <w:rPr>
          <w:sz w:val="24"/>
          <w:szCs w:val="24"/>
          <w:lang w:val="sr-Cyrl-RS"/>
        </w:rPr>
        <w:t>3</w:t>
      </w:r>
      <w:r w:rsidRPr="0058001A">
        <w:rPr>
          <w:sz w:val="24"/>
          <w:szCs w:val="24"/>
        </w:rPr>
        <w:t>.</w:t>
      </w:r>
    </w:p>
    <w:p w:rsidR="00A53FC6" w:rsidRPr="0058001A" w:rsidRDefault="00A53FC6" w:rsidP="0058001A">
      <w:pPr>
        <w:tabs>
          <w:tab w:val="left" w:pos="6870"/>
        </w:tabs>
        <w:spacing w:before="0"/>
        <w:rPr>
          <w:rFonts w:cs="Arial"/>
          <w:sz w:val="24"/>
          <w:szCs w:val="24"/>
        </w:rPr>
      </w:pPr>
      <w:r w:rsidRPr="0058001A">
        <w:rPr>
          <w:rFonts w:cs="Arial"/>
          <w:sz w:val="24"/>
          <w:szCs w:val="24"/>
          <w:lang w:val="sr-Latn-CS"/>
        </w:rPr>
        <w:tab/>
      </w:r>
    </w:p>
    <w:p w:rsidR="00A53FC6" w:rsidRPr="0058001A" w:rsidRDefault="00A53FC6" w:rsidP="0058001A">
      <w:pPr>
        <w:spacing w:before="0"/>
        <w:ind w:left="-180" w:right="-360" w:firstLine="720"/>
        <w:rPr>
          <w:rFonts w:cs="Arial"/>
          <w:sz w:val="24"/>
          <w:szCs w:val="24"/>
          <w:lang w:val="ru-RU"/>
        </w:rPr>
      </w:pPr>
    </w:p>
    <w:p w:rsidR="00A53FC6" w:rsidRPr="0058001A" w:rsidRDefault="00A53FC6" w:rsidP="0058001A">
      <w:pPr>
        <w:spacing w:before="0"/>
        <w:ind w:right="-360"/>
        <w:rPr>
          <w:rFonts w:cs="Arial"/>
          <w:sz w:val="24"/>
          <w:szCs w:val="24"/>
          <w:lang w:val="ru-RU"/>
        </w:rPr>
      </w:pPr>
      <w:r w:rsidRPr="0058001A">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A53FC6" w:rsidRPr="0058001A" w:rsidRDefault="00A53FC6" w:rsidP="0058001A">
      <w:pPr>
        <w:spacing w:before="0"/>
        <w:rPr>
          <w:rFonts w:cs="Arial"/>
          <w:sz w:val="24"/>
          <w:szCs w:val="24"/>
          <w:lang w:val="ru-RU"/>
        </w:rPr>
      </w:pPr>
    </w:p>
    <w:p w:rsidR="00A53FC6" w:rsidRPr="0058001A" w:rsidRDefault="00A53FC6" w:rsidP="0058001A">
      <w:pPr>
        <w:spacing w:before="0"/>
        <w:jc w:val="center"/>
        <w:rPr>
          <w:rFonts w:cs="Arial"/>
          <w:b/>
          <w:sz w:val="24"/>
          <w:szCs w:val="24"/>
          <w:lang w:val="ru-RU"/>
        </w:rPr>
      </w:pPr>
      <w:r w:rsidRPr="0058001A">
        <w:rPr>
          <w:rFonts w:cs="Arial"/>
          <w:b/>
          <w:sz w:val="24"/>
          <w:szCs w:val="24"/>
          <w:lang w:val="ru-RU"/>
        </w:rPr>
        <w:t>ИЗЈАВУ О НЕЗАВИСНОЈ ПОНУДИ</w:t>
      </w:r>
    </w:p>
    <w:p w:rsidR="00A53FC6" w:rsidRPr="0058001A" w:rsidRDefault="00A53FC6" w:rsidP="0058001A">
      <w:pPr>
        <w:spacing w:before="0"/>
        <w:jc w:val="center"/>
        <w:rPr>
          <w:rFonts w:cs="Arial"/>
          <w:b/>
          <w:sz w:val="24"/>
          <w:szCs w:val="24"/>
          <w:lang w:val="ru-RU"/>
        </w:rPr>
      </w:pPr>
    </w:p>
    <w:p w:rsidR="00A53FC6" w:rsidRPr="0058001A" w:rsidRDefault="00A53FC6" w:rsidP="0058001A">
      <w:pPr>
        <w:spacing w:before="0"/>
        <w:jc w:val="center"/>
        <w:rPr>
          <w:rFonts w:cs="Arial"/>
          <w:b/>
          <w:sz w:val="24"/>
          <w:szCs w:val="24"/>
          <w:lang w:val="ru-RU"/>
        </w:rPr>
      </w:pPr>
    </w:p>
    <w:p w:rsidR="00A53FC6" w:rsidRPr="0058001A" w:rsidRDefault="00D5465F" w:rsidP="0058001A">
      <w:pPr>
        <w:spacing w:before="0"/>
        <w:rPr>
          <w:rFonts w:cs="Arial"/>
          <w:sz w:val="24"/>
          <w:szCs w:val="24"/>
          <w:lang w:val="ru-RU"/>
        </w:rPr>
      </w:pPr>
      <w:r w:rsidRPr="0058001A">
        <w:rPr>
          <w:rFonts w:cs="Arial"/>
          <w:sz w:val="24"/>
          <w:szCs w:val="24"/>
          <w:lang w:val="ru-RU"/>
        </w:rPr>
        <w:t>П</w:t>
      </w:r>
      <w:r w:rsidR="00A53FC6" w:rsidRPr="0058001A">
        <w:rPr>
          <w:rFonts w:cs="Arial"/>
          <w:sz w:val="24"/>
          <w:szCs w:val="24"/>
          <w:lang w:val="ru-RU"/>
        </w:rPr>
        <w:t>од пуном материјалном и кривичном одговорношћу потврђује да је Понуду број:__</w:t>
      </w:r>
      <w:r w:rsidR="00162F98" w:rsidRPr="0058001A">
        <w:rPr>
          <w:rFonts w:cs="Arial"/>
          <w:sz w:val="24"/>
          <w:szCs w:val="24"/>
          <w:lang w:val="sr-Latn-RS"/>
        </w:rPr>
        <w:t>________</w:t>
      </w:r>
      <w:r w:rsidR="00A53FC6" w:rsidRPr="0058001A">
        <w:rPr>
          <w:rFonts w:cs="Arial"/>
          <w:sz w:val="24"/>
          <w:szCs w:val="24"/>
          <w:lang w:val="ru-RU"/>
        </w:rPr>
        <w:t xml:space="preserve">______ за јавну набавку добара: </w:t>
      </w:r>
      <w:r w:rsidR="00611E1E" w:rsidRPr="00791D2F">
        <w:rPr>
          <w:rFonts w:cs="Arial"/>
          <w:sz w:val="24"/>
          <w:szCs w:val="24"/>
          <w:lang w:val="ru-RU"/>
        </w:rPr>
        <w:t>Набавка и уградња регулационе склопке за монофазни блок трансформатор 110/6 КВ</w:t>
      </w:r>
      <w:r w:rsidR="00611E1E">
        <w:rPr>
          <w:rFonts w:cs="Arial"/>
          <w:sz w:val="24"/>
          <w:szCs w:val="24"/>
          <w:lang w:val="sr-Cyrl-CS"/>
        </w:rPr>
        <w:t xml:space="preserve">, </w:t>
      </w:r>
      <w:r w:rsidR="00A53FC6" w:rsidRPr="0058001A">
        <w:rPr>
          <w:rFonts w:cs="Arial"/>
          <w:sz w:val="24"/>
          <w:szCs w:val="24"/>
          <w:lang w:val="ru-RU"/>
        </w:rPr>
        <w:t xml:space="preserve">ЈН бр. </w:t>
      </w:r>
      <w:r w:rsidR="00791D2F">
        <w:rPr>
          <w:rFonts w:cs="Arial"/>
          <w:sz w:val="24"/>
          <w:szCs w:val="24"/>
          <w:lang w:val="ru-RU"/>
        </w:rPr>
        <w:t>2000/0355/2016</w:t>
      </w:r>
      <w:r w:rsidR="00A53FC6" w:rsidRPr="0058001A">
        <w:rPr>
          <w:rFonts w:cs="Arial"/>
          <w:sz w:val="24"/>
          <w:szCs w:val="24"/>
          <w:lang w:val="ru-RU"/>
        </w:rPr>
        <w:t xml:space="preserve">, Наручиоца </w:t>
      </w:r>
      <w:r w:rsidR="00A53FC6" w:rsidRPr="0058001A">
        <w:rPr>
          <w:rFonts w:eastAsia="Arial Unicode MS" w:cs="Arial"/>
          <w:color w:val="000000"/>
          <w:kern w:val="1"/>
          <w:sz w:val="24"/>
          <w:szCs w:val="24"/>
          <w:lang w:eastAsia="ar-SA"/>
        </w:rPr>
        <w:t>Јавно предузеће „Електропривреда Србије“ Београд</w:t>
      </w:r>
      <w:r w:rsidR="00A53FC6" w:rsidRPr="0058001A">
        <w:rPr>
          <w:rFonts w:eastAsia="Arial Unicode MS" w:cs="Arial"/>
          <w:color w:val="000000"/>
          <w:kern w:val="1"/>
          <w:sz w:val="24"/>
          <w:szCs w:val="24"/>
          <w:lang w:val="sr-Cyrl-RS" w:eastAsia="ar-SA"/>
        </w:rPr>
        <w:t xml:space="preserve"> </w:t>
      </w:r>
      <w:r w:rsidR="00A53FC6" w:rsidRPr="0058001A">
        <w:rPr>
          <w:rFonts w:cs="Arial"/>
          <w:sz w:val="24"/>
          <w:szCs w:val="24"/>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A53FC6" w:rsidRPr="0058001A" w:rsidRDefault="00A53FC6" w:rsidP="0058001A">
      <w:pPr>
        <w:tabs>
          <w:tab w:val="left" w:pos="0"/>
        </w:tabs>
        <w:spacing w:before="0"/>
        <w:rPr>
          <w:rFonts w:cs="Arial"/>
          <w:sz w:val="24"/>
          <w:szCs w:val="24"/>
          <w:lang w:val="ru-RU"/>
        </w:rPr>
      </w:pPr>
      <w:r w:rsidRPr="0058001A">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A53FC6" w:rsidRPr="0058001A" w:rsidRDefault="00A53FC6" w:rsidP="0058001A">
      <w:pPr>
        <w:spacing w:before="0"/>
        <w:rPr>
          <w:rFonts w:cs="Arial"/>
          <w:b/>
          <w:sz w:val="24"/>
          <w:szCs w:val="24"/>
          <w:lang w:val="ru-RU"/>
        </w:rPr>
      </w:pPr>
    </w:p>
    <w:p w:rsidR="00A53FC6" w:rsidRPr="0058001A" w:rsidRDefault="00A53FC6" w:rsidP="0058001A">
      <w:pPr>
        <w:spacing w:before="0"/>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A53FC6" w:rsidRPr="0058001A" w:rsidTr="00A53FC6">
        <w:trPr>
          <w:jc w:val="center"/>
        </w:trPr>
        <w:tc>
          <w:tcPr>
            <w:tcW w:w="3882" w:type="dxa"/>
          </w:tcPr>
          <w:p w:rsidR="00A53FC6" w:rsidRPr="0058001A" w:rsidRDefault="00A53FC6" w:rsidP="0058001A">
            <w:pPr>
              <w:spacing w:before="0"/>
              <w:jc w:val="center"/>
              <w:rPr>
                <w:rFonts w:cs="Arial"/>
                <w:sz w:val="24"/>
                <w:szCs w:val="24"/>
              </w:rPr>
            </w:pPr>
            <w:r w:rsidRPr="0058001A">
              <w:rPr>
                <w:rFonts w:cs="Arial"/>
                <w:sz w:val="24"/>
                <w:szCs w:val="24"/>
              </w:rPr>
              <w:t>Датум:</w:t>
            </w:r>
          </w:p>
        </w:tc>
        <w:tc>
          <w:tcPr>
            <w:tcW w:w="2127" w:type="dxa"/>
          </w:tcPr>
          <w:p w:rsidR="00A53FC6" w:rsidRPr="0058001A" w:rsidRDefault="00A53FC6" w:rsidP="0058001A">
            <w:pPr>
              <w:spacing w:before="0"/>
              <w:jc w:val="center"/>
              <w:rPr>
                <w:rFonts w:cs="Arial"/>
                <w:sz w:val="24"/>
                <w:szCs w:val="24"/>
                <w:lang w:val="ru-RU"/>
              </w:rPr>
            </w:pPr>
          </w:p>
        </w:tc>
        <w:tc>
          <w:tcPr>
            <w:tcW w:w="4022" w:type="dxa"/>
          </w:tcPr>
          <w:p w:rsidR="00A53FC6" w:rsidRPr="0058001A" w:rsidRDefault="00A53FC6" w:rsidP="0058001A">
            <w:pPr>
              <w:spacing w:before="0"/>
              <w:jc w:val="center"/>
              <w:rPr>
                <w:rFonts w:cs="Arial"/>
                <w:sz w:val="24"/>
                <w:szCs w:val="24"/>
              </w:rPr>
            </w:pPr>
            <w:r w:rsidRPr="0058001A">
              <w:rPr>
                <w:rFonts w:cs="Arial"/>
                <w:sz w:val="24"/>
                <w:szCs w:val="24"/>
                <w:lang w:val="sr-Cyrl-CS"/>
              </w:rPr>
              <w:t>П</w:t>
            </w:r>
            <w:r w:rsidRPr="0058001A">
              <w:rPr>
                <w:rFonts w:cs="Arial"/>
                <w:sz w:val="24"/>
                <w:szCs w:val="24"/>
              </w:rPr>
              <w:t>онуђач</w:t>
            </w:r>
          </w:p>
        </w:tc>
      </w:tr>
      <w:tr w:rsidR="00A53FC6" w:rsidRPr="0058001A" w:rsidTr="00A53FC6">
        <w:trPr>
          <w:jc w:val="center"/>
        </w:trPr>
        <w:tc>
          <w:tcPr>
            <w:tcW w:w="3882" w:type="dxa"/>
          </w:tcPr>
          <w:p w:rsidR="00A53FC6" w:rsidRPr="0058001A" w:rsidRDefault="00A53FC6" w:rsidP="0058001A">
            <w:pPr>
              <w:spacing w:before="0"/>
              <w:jc w:val="center"/>
              <w:rPr>
                <w:rFonts w:cs="Arial"/>
                <w:sz w:val="24"/>
                <w:szCs w:val="24"/>
              </w:rPr>
            </w:pPr>
          </w:p>
        </w:tc>
        <w:tc>
          <w:tcPr>
            <w:tcW w:w="2127" w:type="dxa"/>
          </w:tcPr>
          <w:p w:rsidR="00A53FC6" w:rsidRPr="0058001A" w:rsidRDefault="00A53FC6" w:rsidP="0058001A">
            <w:pPr>
              <w:spacing w:before="0"/>
              <w:jc w:val="center"/>
              <w:rPr>
                <w:rFonts w:cs="Arial"/>
                <w:sz w:val="24"/>
                <w:szCs w:val="24"/>
              </w:rPr>
            </w:pPr>
            <w:r w:rsidRPr="0058001A">
              <w:rPr>
                <w:rFonts w:cs="Arial"/>
                <w:sz w:val="24"/>
                <w:szCs w:val="24"/>
              </w:rPr>
              <w:t>М.П.</w:t>
            </w:r>
          </w:p>
        </w:tc>
        <w:tc>
          <w:tcPr>
            <w:tcW w:w="4022" w:type="dxa"/>
          </w:tcPr>
          <w:p w:rsidR="00A53FC6" w:rsidRPr="0058001A" w:rsidRDefault="00A53FC6" w:rsidP="0058001A">
            <w:pPr>
              <w:spacing w:before="0"/>
              <w:jc w:val="center"/>
              <w:rPr>
                <w:rFonts w:cs="Arial"/>
                <w:sz w:val="24"/>
                <w:szCs w:val="24"/>
                <w:lang w:val="ru-RU"/>
              </w:rPr>
            </w:pPr>
          </w:p>
        </w:tc>
      </w:tr>
      <w:tr w:rsidR="00A53FC6" w:rsidRPr="0058001A" w:rsidTr="00A53FC6">
        <w:trPr>
          <w:jc w:val="center"/>
        </w:trPr>
        <w:tc>
          <w:tcPr>
            <w:tcW w:w="3882" w:type="dxa"/>
            <w:tcBorders>
              <w:bottom w:val="single" w:sz="4" w:space="0" w:color="auto"/>
            </w:tcBorders>
          </w:tcPr>
          <w:p w:rsidR="00A53FC6" w:rsidRPr="0058001A" w:rsidRDefault="00A53FC6" w:rsidP="0058001A">
            <w:pPr>
              <w:spacing w:before="0"/>
              <w:jc w:val="center"/>
              <w:rPr>
                <w:rFonts w:cs="Arial"/>
                <w:sz w:val="24"/>
                <w:szCs w:val="24"/>
              </w:rPr>
            </w:pPr>
          </w:p>
        </w:tc>
        <w:tc>
          <w:tcPr>
            <w:tcW w:w="2127" w:type="dxa"/>
          </w:tcPr>
          <w:p w:rsidR="00A53FC6" w:rsidRPr="0058001A" w:rsidRDefault="00A53FC6" w:rsidP="0058001A">
            <w:pPr>
              <w:spacing w:before="0"/>
              <w:jc w:val="center"/>
              <w:rPr>
                <w:rFonts w:cs="Arial"/>
                <w:sz w:val="24"/>
                <w:szCs w:val="24"/>
                <w:lang w:val="ru-RU"/>
              </w:rPr>
            </w:pPr>
          </w:p>
        </w:tc>
        <w:tc>
          <w:tcPr>
            <w:tcW w:w="4022" w:type="dxa"/>
            <w:tcBorders>
              <w:bottom w:val="single" w:sz="4" w:space="0" w:color="auto"/>
            </w:tcBorders>
          </w:tcPr>
          <w:p w:rsidR="00A53FC6" w:rsidRPr="0058001A" w:rsidRDefault="00A53FC6" w:rsidP="0058001A">
            <w:pPr>
              <w:spacing w:before="0"/>
              <w:jc w:val="center"/>
              <w:rPr>
                <w:rFonts w:cs="Arial"/>
                <w:sz w:val="24"/>
                <w:szCs w:val="24"/>
                <w:lang w:val="ru-RU"/>
              </w:rPr>
            </w:pPr>
          </w:p>
        </w:tc>
      </w:tr>
      <w:tr w:rsidR="00A53FC6" w:rsidRPr="0058001A" w:rsidTr="00A53FC6">
        <w:trPr>
          <w:trHeight w:val="389"/>
          <w:jc w:val="center"/>
        </w:trPr>
        <w:tc>
          <w:tcPr>
            <w:tcW w:w="3882" w:type="dxa"/>
            <w:tcBorders>
              <w:top w:val="single" w:sz="4" w:space="0" w:color="auto"/>
            </w:tcBorders>
          </w:tcPr>
          <w:p w:rsidR="00A53FC6" w:rsidRPr="0058001A" w:rsidRDefault="00A53FC6" w:rsidP="0058001A">
            <w:pPr>
              <w:spacing w:before="0"/>
              <w:jc w:val="center"/>
              <w:rPr>
                <w:rFonts w:cs="Arial"/>
                <w:sz w:val="24"/>
                <w:szCs w:val="24"/>
              </w:rPr>
            </w:pPr>
          </w:p>
          <w:p w:rsidR="00A53FC6" w:rsidRPr="0058001A" w:rsidRDefault="00A53FC6" w:rsidP="0058001A">
            <w:pPr>
              <w:spacing w:before="0"/>
              <w:jc w:val="center"/>
              <w:rPr>
                <w:rFonts w:cs="Arial"/>
                <w:sz w:val="24"/>
                <w:szCs w:val="24"/>
              </w:rPr>
            </w:pPr>
          </w:p>
        </w:tc>
        <w:tc>
          <w:tcPr>
            <w:tcW w:w="2127" w:type="dxa"/>
          </w:tcPr>
          <w:p w:rsidR="00A53FC6" w:rsidRPr="0058001A" w:rsidRDefault="00A53FC6" w:rsidP="0058001A">
            <w:pPr>
              <w:spacing w:before="0"/>
              <w:jc w:val="center"/>
              <w:rPr>
                <w:rFonts w:cs="Arial"/>
                <w:sz w:val="24"/>
                <w:szCs w:val="24"/>
                <w:lang w:val="ru-RU"/>
              </w:rPr>
            </w:pPr>
          </w:p>
        </w:tc>
        <w:tc>
          <w:tcPr>
            <w:tcW w:w="4022" w:type="dxa"/>
            <w:tcBorders>
              <w:top w:val="single" w:sz="4" w:space="0" w:color="auto"/>
            </w:tcBorders>
          </w:tcPr>
          <w:p w:rsidR="00A53FC6" w:rsidRPr="0058001A" w:rsidRDefault="00A53FC6" w:rsidP="0058001A">
            <w:pPr>
              <w:spacing w:before="0"/>
              <w:jc w:val="center"/>
              <w:rPr>
                <w:rFonts w:cs="Arial"/>
                <w:sz w:val="24"/>
                <w:szCs w:val="24"/>
                <w:lang w:val="ru-RU"/>
              </w:rPr>
            </w:pPr>
          </w:p>
        </w:tc>
      </w:tr>
    </w:tbl>
    <w:p w:rsidR="00A53FC6" w:rsidRPr="0058001A" w:rsidRDefault="00A53FC6" w:rsidP="0058001A">
      <w:pPr>
        <w:tabs>
          <w:tab w:val="left" w:pos="6028"/>
        </w:tabs>
        <w:autoSpaceDE w:val="0"/>
        <w:autoSpaceDN w:val="0"/>
        <w:adjustRightInd w:val="0"/>
        <w:spacing w:before="0"/>
        <w:ind w:left="360"/>
        <w:rPr>
          <w:rFonts w:eastAsia="Calibri" w:cs="Arial"/>
          <w:bCs/>
          <w:iCs/>
          <w:sz w:val="24"/>
          <w:szCs w:val="24"/>
        </w:rPr>
      </w:pPr>
    </w:p>
    <w:p w:rsidR="00A53FC6" w:rsidRPr="0058001A" w:rsidRDefault="00A53FC6" w:rsidP="0058001A">
      <w:pPr>
        <w:spacing w:before="0"/>
        <w:jc w:val="center"/>
        <w:rPr>
          <w:rFonts w:cs="Arial"/>
          <w:b/>
          <w:sz w:val="24"/>
          <w:szCs w:val="24"/>
          <w:lang w:val="ru-RU"/>
        </w:rPr>
      </w:pPr>
    </w:p>
    <w:p w:rsidR="00A53FC6" w:rsidRPr="0058001A" w:rsidRDefault="00A53FC6" w:rsidP="0058001A">
      <w:pPr>
        <w:spacing w:before="0"/>
        <w:jc w:val="center"/>
        <w:rPr>
          <w:rFonts w:cs="Arial"/>
          <w:b/>
          <w:sz w:val="24"/>
          <w:szCs w:val="24"/>
          <w:lang w:val="ru-RU"/>
        </w:rPr>
      </w:pPr>
    </w:p>
    <w:p w:rsidR="00A53FC6" w:rsidRPr="0058001A" w:rsidRDefault="00A53FC6" w:rsidP="0058001A">
      <w:pPr>
        <w:spacing w:before="0"/>
        <w:rPr>
          <w:rFonts w:cs="Arial"/>
          <w:i/>
          <w:sz w:val="24"/>
          <w:szCs w:val="24"/>
          <w:lang w:val="sr-Cyrl-CS"/>
        </w:rPr>
      </w:pPr>
      <w:r w:rsidRPr="0058001A">
        <w:rPr>
          <w:rFonts w:cs="Arial"/>
          <w:b/>
          <w:i/>
          <w:sz w:val="24"/>
          <w:szCs w:val="24"/>
          <w:lang w:val="ru-RU"/>
        </w:rPr>
        <w:t>Напомена:</w:t>
      </w:r>
      <w:r w:rsidRPr="0058001A">
        <w:rPr>
          <w:rFonts w:cs="Arial"/>
          <w:i/>
          <w:sz w:val="24"/>
          <w:szCs w:val="24"/>
        </w:rPr>
        <w:t xml:space="preserve">Уколико </w:t>
      </w:r>
      <w:r w:rsidRPr="0058001A">
        <w:rPr>
          <w:rFonts w:cs="Arial"/>
          <w:i/>
          <w:sz w:val="24"/>
          <w:szCs w:val="24"/>
          <w:lang w:val="sr-Cyrl-CS"/>
        </w:rPr>
        <w:t xml:space="preserve">заједничку </w:t>
      </w:r>
      <w:r w:rsidRPr="0058001A">
        <w:rPr>
          <w:rFonts w:cs="Arial"/>
          <w:i/>
          <w:sz w:val="24"/>
          <w:szCs w:val="24"/>
        </w:rPr>
        <w:t xml:space="preserve">понуду подноси група понуђача Изјава </w:t>
      </w:r>
      <w:r w:rsidRPr="0058001A">
        <w:rPr>
          <w:rFonts w:cs="Arial"/>
          <w:i/>
          <w:sz w:val="24"/>
          <w:szCs w:val="24"/>
          <w:lang w:val="sr-Cyrl-CS"/>
        </w:rPr>
        <w:t xml:space="preserve">се доставља за сваког члана групе понуђача. Изјава </w:t>
      </w:r>
      <w:r w:rsidRPr="0058001A">
        <w:rPr>
          <w:rFonts w:cs="Arial"/>
          <w:i/>
          <w:sz w:val="24"/>
          <w:szCs w:val="24"/>
        </w:rPr>
        <w:t>мора бити попуњена, потписана од стране овлашћеног лица</w:t>
      </w:r>
      <w:r w:rsidRPr="0058001A">
        <w:rPr>
          <w:rFonts w:cs="Arial"/>
          <w:i/>
          <w:sz w:val="24"/>
          <w:szCs w:val="24"/>
          <w:lang w:val="sr-Cyrl-CS"/>
        </w:rPr>
        <w:t xml:space="preserve"> за заступање</w:t>
      </w:r>
      <w:r w:rsidRPr="0058001A">
        <w:rPr>
          <w:rFonts w:cs="Arial"/>
          <w:i/>
          <w:sz w:val="24"/>
          <w:szCs w:val="24"/>
        </w:rPr>
        <w:t xml:space="preserve"> понуђача из групе понуђача и оверена печатом. </w:t>
      </w:r>
    </w:p>
    <w:p w:rsidR="00A53FC6" w:rsidRPr="0058001A" w:rsidRDefault="00A53FC6" w:rsidP="0058001A">
      <w:pPr>
        <w:spacing w:before="0"/>
        <w:rPr>
          <w:rFonts w:cs="Arial"/>
          <w:i/>
          <w:sz w:val="24"/>
          <w:szCs w:val="24"/>
        </w:rPr>
      </w:pPr>
      <w:r w:rsidRPr="0058001A">
        <w:rPr>
          <w:rFonts w:cs="Arial"/>
          <w:i/>
          <w:sz w:val="24"/>
          <w:szCs w:val="24"/>
        </w:rPr>
        <w:t>Приликом подношења понуде овај образац копирати у потребном броју примерака.</w:t>
      </w:r>
    </w:p>
    <w:p w:rsidR="00A53FC6" w:rsidRPr="0058001A" w:rsidRDefault="00A53FC6" w:rsidP="0058001A">
      <w:pPr>
        <w:spacing w:before="0"/>
        <w:rPr>
          <w:rFonts w:cs="Arial"/>
          <w:i/>
          <w:sz w:val="24"/>
          <w:szCs w:val="24"/>
        </w:rPr>
      </w:pPr>
    </w:p>
    <w:p w:rsidR="00A53FC6" w:rsidRPr="0058001A" w:rsidRDefault="00A53FC6" w:rsidP="0058001A">
      <w:pPr>
        <w:spacing w:before="0"/>
        <w:rPr>
          <w:rFonts w:cs="Arial"/>
          <w:i/>
          <w:sz w:val="24"/>
          <w:szCs w:val="24"/>
        </w:rPr>
      </w:pPr>
    </w:p>
    <w:p w:rsidR="00A53FC6" w:rsidRPr="0058001A" w:rsidRDefault="00A53FC6" w:rsidP="0058001A">
      <w:pPr>
        <w:spacing w:before="0"/>
        <w:rPr>
          <w:rFonts w:cs="Arial"/>
          <w:i/>
          <w:sz w:val="24"/>
          <w:szCs w:val="24"/>
        </w:rPr>
      </w:pPr>
    </w:p>
    <w:p w:rsidR="00A53FC6" w:rsidRPr="0058001A" w:rsidRDefault="00A53FC6" w:rsidP="0058001A">
      <w:pPr>
        <w:spacing w:before="0"/>
        <w:rPr>
          <w:rFonts w:cs="Arial"/>
          <w:i/>
          <w:sz w:val="24"/>
          <w:szCs w:val="24"/>
        </w:rPr>
      </w:pPr>
    </w:p>
    <w:p w:rsidR="00A53FC6" w:rsidRDefault="00A53FC6" w:rsidP="0058001A">
      <w:pPr>
        <w:spacing w:before="0"/>
        <w:rPr>
          <w:rFonts w:cs="Arial"/>
          <w:i/>
          <w:sz w:val="24"/>
          <w:szCs w:val="24"/>
          <w:lang w:val="ru-RU"/>
        </w:rPr>
      </w:pPr>
    </w:p>
    <w:p w:rsidR="003D7CA5" w:rsidRDefault="003D7CA5" w:rsidP="0058001A">
      <w:pPr>
        <w:spacing w:before="0"/>
        <w:rPr>
          <w:rFonts w:cs="Arial"/>
          <w:i/>
          <w:sz w:val="24"/>
          <w:szCs w:val="24"/>
          <w:lang w:val="ru-RU"/>
        </w:rPr>
      </w:pPr>
    </w:p>
    <w:p w:rsidR="003D7CA5" w:rsidRDefault="003D7CA5" w:rsidP="0058001A">
      <w:pPr>
        <w:spacing w:before="0"/>
        <w:rPr>
          <w:rFonts w:cs="Arial"/>
          <w:i/>
          <w:sz w:val="24"/>
          <w:szCs w:val="24"/>
          <w:lang w:val="ru-RU"/>
        </w:rPr>
      </w:pPr>
    </w:p>
    <w:p w:rsidR="003D7CA5" w:rsidRDefault="003D7CA5" w:rsidP="0058001A">
      <w:pPr>
        <w:spacing w:before="0"/>
        <w:rPr>
          <w:rFonts w:cs="Arial"/>
          <w:i/>
          <w:sz w:val="24"/>
          <w:szCs w:val="24"/>
          <w:lang w:val="ru-RU"/>
        </w:rPr>
      </w:pPr>
    </w:p>
    <w:p w:rsidR="003D7CA5" w:rsidRDefault="003D7CA5" w:rsidP="0058001A">
      <w:pPr>
        <w:spacing w:before="0"/>
        <w:rPr>
          <w:rFonts w:cs="Arial"/>
          <w:i/>
          <w:sz w:val="24"/>
          <w:szCs w:val="24"/>
          <w:lang w:val="ru-RU"/>
        </w:rPr>
      </w:pPr>
    </w:p>
    <w:p w:rsidR="003D7CA5" w:rsidRDefault="003D7CA5" w:rsidP="0058001A">
      <w:pPr>
        <w:spacing w:before="0"/>
        <w:rPr>
          <w:rFonts w:cs="Arial"/>
          <w:i/>
          <w:sz w:val="24"/>
          <w:szCs w:val="24"/>
          <w:lang w:val="ru-RU"/>
        </w:rPr>
      </w:pPr>
    </w:p>
    <w:p w:rsidR="003D7CA5" w:rsidRDefault="003D7CA5" w:rsidP="0058001A">
      <w:pPr>
        <w:spacing w:before="0"/>
        <w:rPr>
          <w:rFonts w:cs="Arial"/>
          <w:i/>
          <w:sz w:val="24"/>
          <w:szCs w:val="24"/>
          <w:lang w:val="ru-RU"/>
        </w:rPr>
      </w:pPr>
    </w:p>
    <w:p w:rsidR="003D7CA5" w:rsidRDefault="003D7CA5" w:rsidP="0058001A">
      <w:pPr>
        <w:spacing w:before="0"/>
        <w:rPr>
          <w:rFonts w:cs="Arial"/>
          <w:i/>
          <w:sz w:val="24"/>
          <w:szCs w:val="24"/>
          <w:lang w:val="ru-RU"/>
        </w:rPr>
      </w:pPr>
    </w:p>
    <w:p w:rsidR="003D7CA5" w:rsidRDefault="003D7CA5" w:rsidP="0058001A">
      <w:pPr>
        <w:spacing w:before="0"/>
        <w:rPr>
          <w:rFonts w:cs="Arial"/>
          <w:i/>
          <w:sz w:val="24"/>
          <w:szCs w:val="24"/>
          <w:lang w:val="ru-RU"/>
        </w:rPr>
      </w:pPr>
    </w:p>
    <w:p w:rsidR="003D7CA5" w:rsidRDefault="003D7CA5" w:rsidP="0058001A">
      <w:pPr>
        <w:spacing w:before="0"/>
        <w:rPr>
          <w:rFonts w:cs="Arial"/>
          <w:i/>
          <w:sz w:val="24"/>
          <w:szCs w:val="24"/>
          <w:lang w:val="ru-RU"/>
        </w:rPr>
      </w:pPr>
    </w:p>
    <w:p w:rsidR="003D7CA5" w:rsidRDefault="003D7CA5" w:rsidP="0058001A">
      <w:pPr>
        <w:spacing w:before="0"/>
        <w:rPr>
          <w:rFonts w:cs="Arial"/>
          <w:i/>
          <w:sz w:val="24"/>
          <w:szCs w:val="24"/>
          <w:lang w:val="ru-RU"/>
        </w:rPr>
      </w:pPr>
    </w:p>
    <w:p w:rsidR="003D7CA5" w:rsidRDefault="003D7CA5" w:rsidP="0058001A">
      <w:pPr>
        <w:spacing w:before="0"/>
        <w:rPr>
          <w:rFonts w:cs="Arial"/>
          <w:i/>
          <w:sz w:val="24"/>
          <w:szCs w:val="24"/>
          <w:lang w:val="ru-RU"/>
        </w:rPr>
      </w:pPr>
    </w:p>
    <w:p w:rsidR="00A53FC6" w:rsidRPr="0058001A" w:rsidRDefault="00A53FC6" w:rsidP="0058001A">
      <w:pPr>
        <w:spacing w:before="0"/>
        <w:jc w:val="right"/>
        <w:outlineLvl w:val="1"/>
        <w:rPr>
          <w:rFonts w:cs="Arial"/>
          <w:b/>
          <w:sz w:val="24"/>
          <w:szCs w:val="24"/>
        </w:rPr>
      </w:pPr>
      <w:r w:rsidRPr="0058001A">
        <w:rPr>
          <w:rFonts w:cs="Arial"/>
          <w:b/>
          <w:sz w:val="24"/>
          <w:szCs w:val="24"/>
        </w:rPr>
        <w:t xml:space="preserve">ОБРАЗАЦ </w:t>
      </w:r>
      <w:r w:rsidRPr="0058001A">
        <w:rPr>
          <w:rFonts w:cs="Arial"/>
          <w:b/>
          <w:sz w:val="24"/>
          <w:szCs w:val="24"/>
          <w:lang w:val="sr-Cyrl-RS"/>
        </w:rPr>
        <w:t>4</w:t>
      </w:r>
      <w:r w:rsidRPr="0058001A">
        <w:rPr>
          <w:rFonts w:cs="Arial"/>
          <w:b/>
          <w:sz w:val="24"/>
          <w:szCs w:val="24"/>
        </w:rPr>
        <w:t>.</w:t>
      </w:r>
    </w:p>
    <w:p w:rsidR="00A53FC6" w:rsidRPr="0058001A" w:rsidRDefault="00A53FC6" w:rsidP="0058001A">
      <w:pPr>
        <w:tabs>
          <w:tab w:val="left" w:pos="567"/>
        </w:tabs>
        <w:spacing w:before="0"/>
        <w:rPr>
          <w:rFonts w:cs="Arial"/>
          <w:sz w:val="24"/>
          <w:szCs w:val="24"/>
        </w:rPr>
      </w:pPr>
    </w:p>
    <w:p w:rsidR="00A53FC6" w:rsidRPr="0058001A" w:rsidRDefault="00A53FC6" w:rsidP="0058001A">
      <w:pPr>
        <w:tabs>
          <w:tab w:val="left" w:pos="567"/>
        </w:tabs>
        <w:spacing w:before="0"/>
        <w:rPr>
          <w:rFonts w:cs="Arial"/>
          <w:sz w:val="24"/>
          <w:szCs w:val="24"/>
        </w:rPr>
      </w:pPr>
    </w:p>
    <w:p w:rsidR="00A53FC6" w:rsidRPr="0058001A" w:rsidRDefault="00A53FC6" w:rsidP="0058001A">
      <w:pPr>
        <w:spacing w:before="0"/>
        <w:jc w:val="right"/>
        <w:rPr>
          <w:rFonts w:cs="Arial"/>
          <w:bCs/>
          <w:caps/>
          <w:sz w:val="24"/>
          <w:szCs w:val="24"/>
          <w:lang w:val="sr-Cyrl-CS" w:eastAsia="ar-SA"/>
        </w:rPr>
      </w:pPr>
    </w:p>
    <w:p w:rsidR="00A53FC6" w:rsidRPr="0058001A" w:rsidRDefault="00A53FC6" w:rsidP="0058001A">
      <w:pPr>
        <w:spacing w:before="0"/>
        <w:rPr>
          <w:rFonts w:cs="Arial"/>
          <w:sz w:val="24"/>
          <w:szCs w:val="24"/>
          <w:lang w:val="ru-RU"/>
        </w:rPr>
      </w:pPr>
      <w:r w:rsidRPr="0058001A">
        <w:rPr>
          <w:rFonts w:cs="Arial"/>
          <w:sz w:val="24"/>
          <w:szCs w:val="24"/>
          <w:lang w:val="ru-RU"/>
        </w:rPr>
        <w:t>На основу члана 75. став 2. Закона о јавним набавкама („Службени гласник РС“ бр.124/2012, 14/15  и 68/15)</w:t>
      </w:r>
      <w:r w:rsidRPr="0058001A">
        <w:rPr>
          <w:rFonts w:cs="Arial"/>
          <w:sz w:val="24"/>
          <w:szCs w:val="24"/>
        </w:rPr>
        <w:t xml:space="preserve"> као </w:t>
      </w:r>
      <w:r w:rsidRPr="0058001A">
        <w:rPr>
          <w:rFonts w:cs="Arial"/>
          <w:sz w:val="24"/>
          <w:szCs w:val="24"/>
          <w:lang w:val="ru-RU"/>
        </w:rPr>
        <w:t>понуђач/подизвођач дајем:</w:t>
      </w:r>
    </w:p>
    <w:p w:rsidR="00A53FC6" w:rsidRPr="0058001A" w:rsidRDefault="00A53FC6" w:rsidP="0058001A">
      <w:pPr>
        <w:spacing w:before="0"/>
        <w:rPr>
          <w:rFonts w:cs="Arial"/>
          <w:sz w:val="24"/>
          <w:szCs w:val="24"/>
          <w:lang w:val="ru-RU"/>
        </w:rPr>
      </w:pPr>
    </w:p>
    <w:p w:rsidR="00A53FC6" w:rsidRPr="0058001A" w:rsidRDefault="00A53FC6" w:rsidP="0058001A">
      <w:pPr>
        <w:spacing w:before="0"/>
        <w:rPr>
          <w:rFonts w:cs="Arial"/>
          <w:sz w:val="24"/>
          <w:szCs w:val="24"/>
          <w:lang w:val="ru-RU"/>
        </w:rPr>
      </w:pPr>
    </w:p>
    <w:p w:rsidR="00A53FC6" w:rsidRPr="0058001A" w:rsidRDefault="00A53FC6" w:rsidP="0058001A">
      <w:pPr>
        <w:spacing w:before="0"/>
        <w:jc w:val="center"/>
        <w:rPr>
          <w:rFonts w:cs="Arial"/>
          <w:b/>
          <w:sz w:val="24"/>
          <w:szCs w:val="24"/>
          <w:lang w:val="ru-RU"/>
        </w:rPr>
      </w:pPr>
      <w:r w:rsidRPr="0058001A">
        <w:rPr>
          <w:rFonts w:cs="Arial"/>
          <w:b/>
          <w:sz w:val="24"/>
          <w:szCs w:val="24"/>
          <w:lang w:val="ru-RU"/>
        </w:rPr>
        <w:t>И З Ј А В У</w:t>
      </w:r>
    </w:p>
    <w:p w:rsidR="00A53FC6" w:rsidRPr="0058001A" w:rsidRDefault="00A53FC6" w:rsidP="0058001A">
      <w:pPr>
        <w:spacing w:before="0"/>
        <w:rPr>
          <w:rFonts w:cs="Arial"/>
          <w:sz w:val="24"/>
          <w:szCs w:val="24"/>
        </w:rPr>
      </w:pPr>
    </w:p>
    <w:p w:rsidR="00A53FC6" w:rsidRPr="0058001A" w:rsidRDefault="00A53FC6" w:rsidP="0058001A">
      <w:pPr>
        <w:spacing w:before="0"/>
        <w:rPr>
          <w:rFonts w:cs="Arial"/>
          <w:sz w:val="24"/>
          <w:szCs w:val="24"/>
        </w:rPr>
      </w:pPr>
    </w:p>
    <w:p w:rsidR="00A53FC6" w:rsidRPr="0058001A" w:rsidRDefault="00A53FC6" w:rsidP="0058001A">
      <w:pPr>
        <w:spacing w:before="0"/>
        <w:rPr>
          <w:rFonts w:cs="Arial"/>
          <w:sz w:val="24"/>
          <w:szCs w:val="24"/>
          <w:lang w:val="ru-RU"/>
        </w:rPr>
      </w:pPr>
      <w:r w:rsidRPr="0058001A">
        <w:rPr>
          <w:rFonts w:cs="Arial"/>
          <w:sz w:val="24"/>
          <w:szCs w:val="24"/>
          <w:lang w:val="ru-RU"/>
        </w:rPr>
        <w:t xml:space="preserve">којом изричито наводимо да </w:t>
      </w:r>
      <w:r w:rsidRPr="0058001A">
        <w:rPr>
          <w:rFonts w:cs="Arial"/>
          <w:sz w:val="24"/>
          <w:szCs w:val="24"/>
        </w:rPr>
        <w:t>смо у свом досадашњем раду и</w:t>
      </w:r>
      <w:r w:rsidRPr="0058001A">
        <w:rPr>
          <w:rFonts w:cs="Arial"/>
          <w:sz w:val="24"/>
          <w:szCs w:val="24"/>
          <w:lang w:val="ru-RU"/>
        </w:rPr>
        <w:t xml:space="preserve"> при састављању Понуде </w:t>
      </w:r>
      <w:r w:rsidRPr="0058001A">
        <w:rPr>
          <w:rFonts w:cs="Arial"/>
          <w:sz w:val="24"/>
          <w:szCs w:val="24"/>
        </w:rPr>
        <w:t xml:space="preserve"> број: </w:t>
      </w:r>
      <w:r w:rsidRPr="0058001A">
        <w:rPr>
          <w:rFonts w:cs="Arial"/>
          <w:sz w:val="24"/>
          <w:szCs w:val="24"/>
          <w:lang w:val="sr-Cyrl-RS"/>
        </w:rPr>
        <w:t>______________</w:t>
      </w:r>
      <w:r w:rsidRPr="0058001A">
        <w:rPr>
          <w:rFonts w:cs="Arial"/>
          <w:sz w:val="24"/>
          <w:szCs w:val="24"/>
        </w:rPr>
        <w:t xml:space="preserve"> </w:t>
      </w:r>
      <w:r w:rsidRPr="0058001A">
        <w:rPr>
          <w:rFonts w:cs="Arial"/>
          <w:sz w:val="24"/>
          <w:szCs w:val="24"/>
          <w:lang w:val="ru-RU"/>
        </w:rPr>
        <w:t xml:space="preserve">за јавну набавку добара: </w:t>
      </w:r>
      <w:r w:rsidR="00611E1E" w:rsidRPr="00791D2F">
        <w:rPr>
          <w:rFonts w:cs="Arial"/>
          <w:sz w:val="24"/>
          <w:szCs w:val="24"/>
          <w:lang w:val="ru-RU"/>
        </w:rPr>
        <w:t>Набавка и уградња регулационе склопке за монофазни блок трансформатор 110/6 КВ</w:t>
      </w:r>
      <w:r w:rsidR="00611E1E" w:rsidRPr="0058001A">
        <w:rPr>
          <w:rFonts w:cs="Arial"/>
          <w:sz w:val="24"/>
          <w:szCs w:val="24"/>
          <w:lang w:val="sr-Cyrl-CS"/>
        </w:rPr>
        <w:t xml:space="preserve"> </w:t>
      </w:r>
      <w:r w:rsidR="00611E1E">
        <w:rPr>
          <w:rFonts w:cs="Arial"/>
          <w:sz w:val="24"/>
          <w:szCs w:val="24"/>
          <w:lang w:val="sr-Cyrl-CS"/>
        </w:rPr>
        <w:t xml:space="preserve">, </w:t>
      </w:r>
      <w:r w:rsidRPr="0058001A">
        <w:rPr>
          <w:rFonts w:cs="Arial"/>
          <w:sz w:val="24"/>
          <w:szCs w:val="24"/>
          <w:lang w:val="ru-RU"/>
        </w:rPr>
        <w:t xml:space="preserve">ЈН бр. </w:t>
      </w:r>
      <w:r w:rsidR="00791D2F">
        <w:rPr>
          <w:rFonts w:cs="Arial"/>
          <w:sz w:val="24"/>
          <w:szCs w:val="24"/>
          <w:lang w:val="ru-RU"/>
        </w:rPr>
        <w:t>2000/0355/2016</w:t>
      </w:r>
      <w:r w:rsidRPr="0058001A">
        <w:rPr>
          <w:rFonts w:cs="Arial"/>
          <w:sz w:val="24"/>
          <w:szCs w:val="24"/>
          <w:lang w:val="ru-RU"/>
        </w:rPr>
        <w:t>, поштовали обавезе које произилазе из важећих прописа о заштити на раду, запошљавању и условима рада, заштити животне средине</w:t>
      </w:r>
      <w:r w:rsidRPr="0058001A">
        <w:rPr>
          <w:rFonts w:cs="Arial"/>
          <w:sz w:val="24"/>
          <w:szCs w:val="24"/>
        </w:rPr>
        <w:t>,</w:t>
      </w:r>
      <w:r w:rsidRPr="0058001A">
        <w:rPr>
          <w:rFonts w:cs="Arial"/>
          <w:sz w:val="24"/>
          <w:szCs w:val="24"/>
          <w:lang w:val="ru-RU"/>
        </w:rPr>
        <w:t xml:space="preserve"> као и да </w:t>
      </w:r>
      <w:r w:rsidRPr="0058001A">
        <w:rPr>
          <w:rFonts w:cs="Arial"/>
          <w:sz w:val="24"/>
          <w:szCs w:val="24"/>
        </w:rPr>
        <w:t>немамо забрану обављања делатности која је на снази у време подношења Понуде.</w:t>
      </w:r>
    </w:p>
    <w:p w:rsidR="00A53FC6" w:rsidRPr="0058001A" w:rsidRDefault="00A53FC6" w:rsidP="0058001A">
      <w:pPr>
        <w:spacing w:before="0"/>
        <w:rPr>
          <w:rFonts w:cs="Arial"/>
          <w:sz w:val="24"/>
          <w:szCs w:val="24"/>
        </w:rPr>
      </w:pPr>
    </w:p>
    <w:p w:rsidR="00A53FC6" w:rsidRPr="0058001A" w:rsidRDefault="00A53FC6" w:rsidP="0058001A">
      <w:pPr>
        <w:tabs>
          <w:tab w:val="left" w:pos="6028"/>
        </w:tabs>
        <w:autoSpaceDE w:val="0"/>
        <w:autoSpaceDN w:val="0"/>
        <w:adjustRightInd w:val="0"/>
        <w:spacing w:before="0"/>
        <w:ind w:left="360"/>
        <w:rPr>
          <w:rFonts w:eastAsia="Calibri" w:cs="Arial"/>
          <w:bCs/>
          <w:iCs/>
          <w:sz w:val="24"/>
          <w:szCs w:val="24"/>
        </w:rPr>
      </w:pPr>
    </w:p>
    <w:p w:rsidR="00A53FC6" w:rsidRPr="0058001A" w:rsidRDefault="00A53FC6" w:rsidP="0058001A">
      <w:pPr>
        <w:tabs>
          <w:tab w:val="left" w:pos="6028"/>
        </w:tabs>
        <w:autoSpaceDE w:val="0"/>
        <w:autoSpaceDN w:val="0"/>
        <w:adjustRightInd w:val="0"/>
        <w:spacing w:before="0"/>
        <w:ind w:left="360"/>
        <w:rPr>
          <w:rFonts w:eastAsia="Calibri" w:cs="Arial"/>
          <w:bCs/>
          <w:iCs/>
          <w:sz w:val="24"/>
          <w:szCs w:val="24"/>
        </w:rPr>
      </w:pPr>
    </w:p>
    <w:p w:rsidR="00A53FC6" w:rsidRPr="0058001A" w:rsidRDefault="00A53FC6" w:rsidP="0058001A">
      <w:pPr>
        <w:tabs>
          <w:tab w:val="left" w:pos="6028"/>
        </w:tabs>
        <w:autoSpaceDE w:val="0"/>
        <w:autoSpaceDN w:val="0"/>
        <w:adjustRightInd w:val="0"/>
        <w:spacing w:before="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A53FC6" w:rsidRPr="0058001A" w:rsidTr="00A53FC6">
        <w:trPr>
          <w:jc w:val="center"/>
        </w:trPr>
        <w:tc>
          <w:tcPr>
            <w:tcW w:w="3882" w:type="dxa"/>
          </w:tcPr>
          <w:p w:rsidR="00A53FC6" w:rsidRPr="0058001A" w:rsidRDefault="00A53FC6" w:rsidP="0058001A">
            <w:pPr>
              <w:spacing w:before="0"/>
              <w:jc w:val="center"/>
              <w:rPr>
                <w:rFonts w:cs="Arial"/>
                <w:sz w:val="24"/>
                <w:szCs w:val="24"/>
              </w:rPr>
            </w:pPr>
            <w:r w:rsidRPr="0058001A">
              <w:rPr>
                <w:rFonts w:cs="Arial"/>
                <w:sz w:val="24"/>
                <w:szCs w:val="24"/>
              </w:rPr>
              <w:t>Датум:</w:t>
            </w:r>
          </w:p>
        </w:tc>
        <w:tc>
          <w:tcPr>
            <w:tcW w:w="2127" w:type="dxa"/>
          </w:tcPr>
          <w:p w:rsidR="00A53FC6" w:rsidRPr="0058001A" w:rsidRDefault="00A53FC6" w:rsidP="0058001A">
            <w:pPr>
              <w:spacing w:before="0"/>
              <w:jc w:val="center"/>
              <w:rPr>
                <w:rFonts w:cs="Arial"/>
                <w:sz w:val="24"/>
                <w:szCs w:val="24"/>
                <w:lang w:val="ru-RU"/>
              </w:rPr>
            </w:pPr>
          </w:p>
        </w:tc>
        <w:tc>
          <w:tcPr>
            <w:tcW w:w="4022" w:type="dxa"/>
          </w:tcPr>
          <w:p w:rsidR="00A53FC6" w:rsidRPr="0058001A" w:rsidRDefault="00A53FC6" w:rsidP="0058001A">
            <w:pPr>
              <w:spacing w:before="0"/>
              <w:jc w:val="center"/>
              <w:rPr>
                <w:rFonts w:cs="Arial"/>
                <w:sz w:val="24"/>
                <w:szCs w:val="24"/>
                <w:lang w:val="sr-Cyrl-CS"/>
              </w:rPr>
            </w:pPr>
            <w:r w:rsidRPr="0058001A">
              <w:rPr>
                <w:rFonts w:cs="Arial"/>
                <w:sz w:val="24"/>
                <w:szCs w:val="24"/>
                <w:lang w:val="sr-Cyrl-CS"/>
              </w:rPr>
              <w:t>П</w:t>
            </w:r>
            <w:r w:rsidRPr="0058001A">
              <w:rPr>
                <w:rFonts w:cs="Arial"/>
                <w:sz w:val="24"/>
                <w:szCs w:val="24"/>
              </w:rPr>
              <w:t>онуђач</w:t>
            </w:r>
            <w:r w:rsidRPr="0058001A">
              <w:rPr>
                <w:rFonts w:cs="Arial"/>
                <w:sz w:val="24"/>
                <w:szCs w:val="24"/>
                <w:lang w:val="sr-Cyrl-CS"/>
              </w:rPr>
              <w:t>/члан групе</w:t>
            </w:r>
          </w:p>
        </w:tc>
      </w:tr>
      <w:tr w:rsidR="00A53FC6" w:rsidRPr="0058001A" w:rsidTr="00A53FC6">
        <w:trPr>
          <w:jc w:val="center"/>
        </w:trPr>
        <w:tc>
          <w:tcPr>
            <w:tcW w:w="3882" w:type="dxa"/>
          </w:tcPr>
          <w:p w:rsidR="00A53FC6" w:rsidRPr="0058001A" w:rsidRDefault="00A53FC6" w:rsidP="0058001A">
            <w:pPr>
              <w:spacing w:before="0"/>
              <w:jc w:val="center"/>
              <w:rPr>
                <w:rFonts w:cs="Arial"/>
                <w:sz w:val="24"/>
                <w:szCs w:val="24"/>
              </w:rPr>
            </w:pPr>
          </w:p>
        </w:tc>
        <w:tc>
          <w:tcPr>
            <w:tcW w:w="2127" w:type="dxa"/>
          </w:tcPr>
          <w:p w:rsidR="00A53FC6" w:rsidRPr="0058001A" w:rsidRDefault="00A53FC6" w:rsidP="0058001A">
            <w:pPr>
              <w:spacing w:before="0"/>
              <w:jc w:val="center"/>
              <w:rPr>
                <w:rFonts w:cs="Arial"/>
                <w:sz w:val="24"/>
                <w:szCs w:val="24"/>
              </w:rPr>
            </w:pPr>
            <w:r w:rsidRPr="0058001A">
              <w:rPr>
                <w:rFonts w:cs="Arial"/>
                <w:sz w:val="24"/>
                <w:szCs w:val="24"/>
              </w:rPr>
              <w:t>М.П.</w:t>
            </w:r>
          </w:p>
        </w:tc>
        <w:tc>
          <w:tcPr>
            <w:tcW w:w="4022" w:type="dxa"/>
          </w:tcPr>
          <w:p w:rsidR="00A53FC6" w:rsidRPr="0058001A" w:rsidRDefault="00A53FC6" w:rsidP="0058001A">
            <w:pPr>
              <w:spacing w:before="0"/>
              <w:jc w:val="center"/>
              <w:rPr>
                <w:rFonts w:cs="Arial"/>
                <w:sz w:val="24"/>
                <w:szCs w:val="24"/>
                <w:lang w:val="ru-RU"/>
              </w:rPr>
            </w:pPr>
          </w:p>
        </w:tc>
      </w:tr>
      <w:tr w:rsidR="00A53FC6" w:rsidRPr="0058001A" w:rsidTr="00A53FC6">
        <w:trPr>
          <w:jc w:val="center"/>
        </w:trPr>
        <w:tc>
          <w:tcPr>
            <w:tcW w:w="3882" w:type="dxa"/>
            <w:tcBorders>
              <w:bottom w:val="single" w:sz="4" w:space="0" w:color="auto"/>
            </w:tcBorders>
          </w:tcPr>
          <w:p w:rsidR="00A53FC6" w:rsidRPr="0058001A" w:rsidRDefault="00A53FC6" w:rsidP="0058001A">
            <w:pPr>
              <w:spacing w:before="0"/>
              <w:jc w:val="center"/>
              <w:rPr>
                <w:rFonts w:cs="Arial"/>
                <w:sz w:val="24"/>
                <w:szCs w:val="24"/>
              </w:rPr>
            </w:pPr>
          </w:p>
        </w:tc>
        <w:tc>
          <w:tcPr>
            <w:tcW w:w="2127" w:type="dxa"/>
          </w:tcPr>
          <w:p w:rsidR="00A53FC6" w:rsidRPr="0058001A" w:rsidRDefault="00A53FC6" w:rsidP="0058001A">
            <w:pPr>
              <w:spacing w:before="0"/>
              <w:jc w:val="center"/>
              <w:rPr>
                <w:rFonts w:cs="Arial"/>
                <w:sz w:val="24"/>
                <w:szCs w:val="24"/>
                <w:lang w:val="ru-RU"/>
              </w:rPr>
            </w:pPr>
          </w:p>
        </w:tc>
        <w:tc>
          <w:tcPr>
            <w:tcW w:w="4022" w:type="dxa"/>
            <w:tcBorders>
              <w:bottom w:val="single" w:sz="4" w:space="0" w:color="auto"/>
            </w:tcBorders>
          </w:tcPr>
          <w:p w:rsidR="00A53FC6" w:rsidRPr="0058001A" w:rsidRDefault="00A53FC6" w:rsidP="0058001A">
            <w:pPr>
              <w:spacing w:before="0"/>
              <w:jc w:val="center"/>
              <w:rPr>
                <w:rFonts w:cs="Arial"/>
                <w:sz w:val="24"/>
                <w:szCs w:val="24"/>
                <w:lang w:val="ru-RU"/>
              </w:rPr>
            </w:pPr>
          </w:p>
        </w:tc>
      </w:tr>
      <w:tr w:rsidR="00A53FC6" w:rsidRPr="0058001A" w:rsidTr="00A53FC6">
        <w:trPr>
          <w:trHeight w:val="389"/>
          <w:jc w:val="center"/>
        </w:trPr>
        <w:tc>
          <w:tcPr>
            <w:tcW w:w="3882" w:type="dxa"/>
            <w:tcBorders>
              <w:top w:val="single" w:sz="4" w:space="0" w:color="auto"/>
            </w:tcBorders>
          </w:tcPr>
          <w:p w:rsidR="00A53FC6" w:rsidRPr="0058001A" w:rsidRDefault="00A53FC6" w:rsidP="0058001A">
            <w:pPr>
              <w:spacing w:before="0"/>
              <w:jc w:val="center"/>
              <w:rPr>
                <w:rFonts w:cs="Arial"/>
                <w:sz w:val="24"/>
                <w:szCs w:val="24"/>
              </w:rPr>
            </w:pPr>
          </w:p>
          <w:p w:rsidR="00A53FC6" w:rsidRPr="0058001A" w:rsidRDefault="00A53FC6" w:rsidP="0058001A">
            <w:pPr>
              <w:spacing w:before="0"/>
              <w:jc w:val="center"/>
              <w:rPr>
                <w:rFonts w:cs="Arial"/>
                <w:sz w:val="24"/>
                <w:szCs w:val="24"/>
              </w:rPr>
            </w:pPr>
          </w:p>
        </w:tc>
        <w:tc>
          <w:tcPr>
            <w:tcW w:w="2127" w:type="dxa"/>
          </w:tcPr>
          <w:p w:rsidR="00A53FC6" w:rsidRPr="0058001A" w:rsidRDefault="00A53FC6" w:rsidP="0058001A">
            <w:pPr>
              <w:spacing w:before="0"/>
              <w:jc w:val="center"/>
              <w:rPr>
                <w:rFonts w:cs="Arial"/>
                <w:sz w:val="24"/>
                <w:szCs w:val="24"/>
                <w:lang w:val="ru-RU"/>
              </w:rPr>
            </w:pPr>
          </w:p>
        </w:tc>
        <w:tc>
          <w:tcPr>
            <w:tcW w:w="4022" w:type="dxa"/>
            <w:tcBorders>
              <w:top w:val="single" w:sz="4" w:space="0" w:color="auto"/>
            </w:tcBorders>
          </w:tcPr>
          <w:p w:rsidR="00A53FC6" w:rsidRPr="0058001A" w:rsidRDefault="00A53FC6" w:rsidP="0058001A">
            <w:pPr>
              <w:spacing w:before="0"/>
              <w:jc w:val="center"/>
              <w:rPr>
                <w:rFonts w:cs="Arial"/>
                <w:sz w:val="24"/>
                <w:szCs w:val="24"/>
                <w:lang w:val="ru-RU"/>
              </w:rPr>
            </w:pPr>
          </w:p>
        </w:tc>
      </w:tr>
    </w:tbl>
    <w:p w:rsidR="00A53FC6" w:rsidRPr="0058001A" w:rsidRDefault="00A53FC6" w:rsidP="0058001A">
      <w:pPr>
        <w:spacing w:before="0"/>
        <w:rPr>
          <w:rFonts w:cs="Arial"/>
          <w:i/>
          <w:sz w:val="24"/>
          <w:szCs w:val="24"/>
          <w:lang w:val="sr-Cyrl-CS"/>
        </w:rPr>
      </w:pPr>
      <w:r w:rsidRPr="0058001A">
        <w:rPr>
          <w:rFonts w:cs="Arial"/>
          <w:b/>
          <w:i/>
          <w:sz w:val="24"/>
          <w:szCs w:val="24"/>
        </w:rPr>
        <w:t>Напомена:</w:t>
      </w:r>
      <w:r w:rsidRPr="0058001A">
        <w:rPr>
          <w:rFonts w:cs="Arial"/>
          <w:i/>
          <w:sz w:val="24"/>
          <w:szCs w:val="24"/>
        </w:rPr>
        <w:t xml:space="preserve"> Уколико </w:t>
      </w:r>
      <w:r w:rsidRPr="0058001A">
        <w:rPr>
          <w:rFonts w:cs="Arial"/>
          <w:i/>
          <w:sz w:val="24"/>
          <w:szCs w:val="24"/>
          <w:lang w:val="sr-Cyrl-CS"/>
        </w:rPr>
        <w:t xml:space="preserve">заједничку </w:t>
      </w:r>
      <w:r w:rsidRPr="0058001A">
        <w:rPr>
          <w:rFonts w:cs="Arial"/>
          <w:i/>
          <w:sz w:val="24"/>
          <w:szCs w:val="24"/>
        </w:rPr>
        <w:t xml:space="preserve">понуду подноси група понуђача Изјава </w:t>
      </w:r>
      <w:r w:rsidRPr="0058001A">
        <w:rPr>
          <w:rFonts w:cs="Arial"/>
          <w:i/>
          <w:sz w:val="24"/>
          <w:szCs w:val="24"/>
          <w:lang w:val="sr-Cyrl-CS"/>
        </w:rPr>
        <w:t xml:space="preserve">се доставља за сваког члана групе понуђача. Изјава </w:t>
      </w:r>
      <w:r w:rsidRPr="0058001A">
        <w:rPr>
          <w:rFonts w:cs="Arial"/>
          <w:i/>
          <w:sz w:val="24"/>
          <w:szCs w:val="24"/>
        </w:rPr>
        <w:t>мора бити попуњена, потписана од стране овлашћеног лица</w:t>
      </w:r>
      <w:r w:rsidRPr="0058001A">
        <w:rPr>
          <w:rFonts w:cs="Arial"/>
          <w:i/>
          <w:sz w:val="24"/>
          <w:szCs w:val="24"/>
          <w:lang w:val="sr-Cyrl-CS"/>
        </w:rPr>
        <w:t xml:space="preserve"> за заступање</w:t>
      </w:r>
      <w:r w:rsidRPr="0058001A">
        <w:rPr>
          <w:rFonts w:cs="Arial"/>
          <w:i/>
          <w:sz w:val="24"/>
          <w:szCs w:val="24"/>
        </w:rPr>
        <w:t xml:space="preserve"> понуђача из групе понуђача и оверена печатом. </w:t>
      </w:r>
    </w:p>
    <w:p w:rsidR="00A53FC6" w:rsidRPr="0058001A" w:rsidRDefault="00A53FC6" w:rsidP="0058001A">
      <w:pPr>
        <w:spacing w:before="0"/>
        <w:rPr>
          <w:rFonts w:cs="Arial"/>
          <w:i/>
          <w:sz w:val="24"/>
          <w:szCs w:val="24"/>
        </w:rPr>
      </w:pPr>
      <w:r w:rsidRPr="0058001A">
        <w:rPr>
          <w:rFonts w:eastAsia="Calibri" w:cs="Arial"/>
          <w:i/>
          <w:sz w:val="24"/>
          <w:szCs w:val="24"/>
        </w:rPr>
        <w:t xml:space="preserve">У случају да понуђач подноси понуду са подизвођачем, Изјава </w:t>
      </w:r>
      <w:r w:rsidRPr="0058001A">
        <w:rPr>
          <w:rFonts w:eastAsia="Calibri" w:cs="Arial"/>
          <w:i/>
          <w:sz w:val="24"/>
          <w:szCs w:val="24"/>
          <w:lang w:val="sr-Cyrl-CS"/>
        </w:rPr>
        <w:t xml:space="preserve">се доставља за понуђача и сваког подизвођача. Изјава </w:t>
      </w:r>
      <w:r w:rsidRPr="0058001A">
        <w:rPr>
          <w:rFonts w:eastAsia="Calibri" w:cs="Arial"/>
          <w:i/>
          <w:sz w:val="24"/>
          <w:szCs w:val="24"/>
        </w:rPr>
        <w:t xml:space="preserve">мора бити </w:t>
      </w:r>
      <w:r w:rsidRPr="0058001A">
        <w:rPr>
          <w:rFonts w:eastAsia="Calibri" w:cs="Arial"/>
          <w:i/>
          <w:sz w:val="24"/>
          <w:szCs w:val="24"/>
          <w:lang w:val="sr-Cyrl-CS"/>
        </w:rPr>
        <w:t>попуњена,</w:t>
      </w:r>
      <w:r w:rsidRPr="0058001A">
        <w:rPr>
          <w:rFonts w:eastAsia="Calibri" w:cs="Arial"/>
          <w:i/>
          <w:sz w:val="24"/>
          <w:szCs w:val="24"/>
        </w:rPr>
        <w:t xml:space="preserve"> потписана</w:t>
      </w:r>
      <w:r w:rsidRPr="0058001A">
        <w:rPr>
          <w:rFonts w:eastAsia="Calibri" w:cs="Arial"/>
          <w:i/>
          <w:sz w:val="24"/>
          <w:szCs w:val="24"/>
          <w:lang w:val="sr-Cyrl-CS"/>
        </w:rPr>
        <w:t xml:space="preserve"> и оверена</w:t>
      </w:r>
      <w:r w:rsidRPr="0058001A">
        <w:rPr>
          <w:rFonts w:eastAsia="Calibri" w:cs="Arial"/>
          <w:i/>
          <w:sz w:val="24"/>
          <w:szCs w:val="24"/>
        </w:rPr>
        <w:t xml:space="preserve"> од стране овлашћеног лица за заступање </w:t>
      </w:r>
      <w:r w:rsidRPr="0058001A">
        <w:rPr>
          <w:rFonts w:eastAsia="Calibri" w:cs="Arial"/>
          <w:i/>
          <w:sz w:val="24"/>
          <w:szCs w:val="24"/>
          <w:lang w:val="sr-Cyrl-CS"/>
        </w:rPr>
        <w:t>понуђача/подизво</w:t>
      </w:r>
      <w:r w:rsidRPr="0058001A">
        <w:rPr>
          <w:rFonts w:eastAsia="Calibri" w:cs="Arial"/>
          <w:i/>
          <w:sz w:val="24"/>
          <w:szCs w:val="24"/>
        </w:rPr>
        <w:t>ђача</w:t>
      </w:r>
      <w:r w:rsidRPr="0058001A">
        <w:rPr>
          <w:rFonts w:eastAsia="Calibri" w:cs="Arial"/>
          <w:i/>
          <w:sz w:val="24"/>
          <w:szCs w:val="24"/>
          <w:lang w:val="sr-Cyrl-CS"/>
        </w:rPr>
        <w:t xml:space="preserve"> и оверена печатом.</w:t>
      </w:r>
    </w:p>
    <w:p w:rsidR="00A53FC6" w:rsidRPr="0058001A" w:rsidRDefault="00A53FC6" w:rsidP="0058001A">
      <w:pPr>
        <w:spacing w:before="0"/>
        <w:rPr>
          <w:rFonts w:cs="Arial"/>
          <w:sz w:val="24"/>
          <w:szCs w:val="24"/>
          <w:lang w:val="sr-Cyrl-CS"/>
        </w:rPr>
      </w:pPr>
      <w:r w:rsidRPr="0058001A">
        <w:rPr>
          <w:rFonts w:cs="Arial"/>
          <w:i/>
          <w:sz w:val="24"/>
          <w:szCs w:val="24"/>
        </w:rPr>
        <w:t>Приликом подношења понуде овај образац копирати у потребном броју примерака.</w:t>
      </w:r>
    </w:p>
    <w:p w:rsidR="00A53FC6" w:rsidRPr="0058001A" w:rsidRDefault="00A53FC6" w:rsidP="0058001A">
      <w:pPr>
        <w:spacing w:before="0"/>
        <w:rPr>
          <w:rFonts w:cs="Arial"/>
          <w:sz w:val="24"/>
          <w:szCs w:val="24"/>
        </w:rPr>
      </w:pPr>
    </w:p>
    <w:p w:rsidR="00A53FC6" w:rsidRPr="0058001A" w:rsidRDefault="00A53FC6" w:rsidP="0058001A">
      <w:pPr>
        <w:spacing w:before="0"/>
        <w:rPr>
          <w:rFonts w:cs="Arial"/>
          <w:sz w:val="24"/>
          <w:szCs w:val="24"/>
        </w:rPr>
      </w:pPr>
    </w:p>
    <w:p w:rsidR="00A53FC6" w:rsidRPr="0058001A" w:rsidRDefault="00A53FC6" w:rsidP="0058001A">
      <w:pPr>
        <w:spacing w:before="0"/>
        <w:rPr>
          <w:rFonts w:cs="Arial"/>
          <w:sz w:val="24"/>
          <w:szCs w:val="24"/>
        </w:rPr>
      </w:pPr>
    </w:p>
    <w:p w:rsidR="00A53FC6" w:rsidRDefault="00A53FC6" w:rsidP="0058001A">
      <w:pPr>
        <w:spacing w:before="0"/>
        <w:rPr>
          <w:rFonts w:cs="Arial"/>
          <w:sz w:val="24"/>
          <w:szCs w:val="24"/>
        </w:rPr>
      </w:pPr>
    </w:p>
    <w:p w:rsidR="003D7CA5" w:rsidRDefault="003D7CA5" w:rsidP="0058001A">
      <w:pPr>
        <w:spacing w:before="0"/>
        <w:rPr>
          <w:rFonts w:cs="Arial"/>
          <w:sz w:val="24"/>
          <w:szCs w:val="24"/>
        </w:rPr>
      </w:pPr>
    </w:p>
    <w:p w:rsidR="003D7CA5" w:rsidRDefault="003D7CA5" w:rsidP="0058001A">
      <w:pPr>
        <w:spacing w:before="0"/>
        <w:rPr>
          <w:rFonts w:cs="Arial"/>
          <w:sz w:val="24"/>
          <w:szCs w:val="24"/>
        </w:rPr>
      </w:pPr>
    </w:p>
    <w:p w:rsidR="003D7CA5" w:rsidRDefault="003D7CA5" w:rsidP="0058001A">
      <w:pPr>
        <w:spacing w:before="0"/>
        <w:rPr>
          <w:rFonts w:cs="Arial"/>
          <w:sz w:val="24"/>
          <w:szCs w:val="24"/>
        </w:rPr>
      </w:pPr>
    </w:p>
    <w:p w:rsidR="00B70F70" w:rsidRDefault="00B70F70" w:rsidP="0058001A">
      <w:pPr>
        <w:spacing w:before="0"/>
        <w:rPr>
          <w:rFonts w:cs="Arial"/>
          <w:sz w:val="24"/>
          <w:szCs w:val="24"/>
        </w:rPr>
      </w:pPr>
    </w:p>
    <w:p w:rsidR="00B70F70" w:rsidRDefault="00B70F70" w:rsidP="0058001A">
      <w:pPr>
        <w:spacing w:before="0"/>
        <w:rPr>
          <w:rFonts w:cs="Arial"/>
          <w:sz w:val="24"/>
          <w:szCs w:val="24"/>
        </w:rPr>
      </w:pPr>
    </w:p>
    <w:p w:rsidR="003D7CA5" w:rsidRDefault="003D7CA5" w:rsidP="0058001A">
      <w:pPr>
        <w:spacing w:before="0"/>
        <w:rPr>
          <w:rFonts w:cs="Arial"/>
          <w:sz w:val="24"/>
          <w:szCs w:val="24"/>
        </w:rPr>
      </w:pPr>
    </w:p>
    <w:p w:rsidR="003D7CA5" w:rsidRDefault="003D7CA5" w:rsidP="0058001A">
      <w:pPr>
        <w:spacing w:before="0"/>
        <w:rPr>
          <w:rFonts w:cs="Arial"/>
          <w:sz w:val="24"/>
          <w:szCs w:val="24"/>
        </w:rPr>
      </w:pPr>
    </w:p>
    <w:p w:rsidR="003D7CA5" w:rsidRDefault="003D7CA5" w:rsidP="0058001A">
      <w:pPr>
        <w:spacing w:before="0"/>
        <w:rPr>
          <w:rFonts w:cs="Arial"/>
          <w:sz w:val="24"/>
          <w:szCs w:val="24"/>
        </w:rPr>
      </w:pPr>
    </w:p>
    <w:p w:rsidR="003D7CA5" w:rsidRDefault="003D7CA5" w:rsidP="0058001A">
      <w:pPr>
        <w:spacing w:before="0"/>
        <w:rPr>
          <w:rFonts w:cs="Arial"/>
          <w:sz w:val="24"/>
          <w:szCs w:val="24"/>
        </w:rPr>
      </w:pPr>
    </w:p>
    <w:p w:rsidR="003D7CA5" w:rsidRDefault="003D7CA5" w:rsidP="0058001A">
      <w:pPr>
        <w:spacing w:before="0"/>
        <w:rPr>
          <w:rFonts w:cs="Arial"/>
          <w:sz w:val="24"/>
          <w:szCs w:val="24"/>
        </w:rPr>
      </w:pPr>
    </w:p>
    <w:p w:rsidR="003D7CA5" w:rsidRDefault="003D7CA5" w:rsidP="0058001A">
      <w:pPr>
        <w:spacing w:before="0"/>
        <w:rPr>
          <w:rFonts w:cs="Arial"/>
          <w:sz w:val="24"/>
          <w:szCs w:val="24"/>
        </w:rPr>
      </w:pPr>
    </w:p>
    <w:p w:rsidR="003D7CA5" w:rsidRDefault="003D7CA5" w:rsidP="0058001A">
      <w:pPr>
        <w:spacing w:before="0"/>
        <w:rPr>
          <w:rFonts w:cs="Arial"/>
          <w:sz w:val="24"/>
          <w:szCs w:val="24"/>
        </w:rPr>
      </w:pPr>
    </w:p>
    <w:p w:rsidR="003D7CA5" w:rsidRDefault="003D7CA5" w:rsidP="0058001A">
      <w:pPr>
        <w:spacing w:before="0"/>
        <w:rPr>
          <w:rFonts w:cs="Arial"/>
          <w:sz w:val="24"/>
          <w:szCs w:val="24"/>
        </w:rPr>
      </w:pPr>
    </w:p>
    <w:p w:rsidR="003D7CA5" w:rsidRDefault="003D7CA5" w:rsidP="0058001A">
      <w:pPr>
        <w:spacing w:before="0"/>
        <w:rPr>
          <w:rFonts w:cs="Arial"/>
          <w:sz w:val="24"/>
          <w:szCs w:val="24"/>
        </w:rPr>
      </w:pPr>
    </w:p>
    <w:p w:rsidR="003D7CA5" w:rsidRDefault="003D7CA5" w:rsidP="0058001A">
      <w:pPr>
        <w:spacing w:before="0"/>
        <w:rPr>
          <w:rFonts w:cs="Arial"/>
          <w:sz w:val="24"/>
          <w:szCs w:val="24"/>
        </w:rPr>
      </w:pPr>
    </w:p>
    <w:p w:rsidR="00D5465F" w:rsidRPr="0058001A" w:rsidRDefault="00D5465F" w:rsidP="0058001A">
      <w:pPr>
        <w:pStyle w:val="KDObrazac"/>
        <w:spacing w:before="0"/>
        <w:rPr>
          <w:sz w:val="24"/>
          <w:szCs w:val="24"/>
          <w:lang w:val="sr-Cyrl-RS"/>
        </w:rPr>
      </w:pPr>
      <w:r w:rsidRPr="0058001A">
        <w:rPr>
          <w:sz w:val="24"/>
          <w:szCs w:val="24"/>
        </w:rPr>
        <w:t>ОБРАЗАЦ 5</w:t>
      </w:r>
      <w:r w:rsidRPr="0058001A">
        <w:rPr>
          <w:sz w:val="24"/>
          <w:szCs w:val="24"/>
          <w:lang w:val="sr-Cyrl-RS"/>
        </w:rPr>
        <w:t>.</w:t>
      </w:r>
    </w:p>
    <w:p w:rsidR="00D5465F" w:rsidRPr="0058001A" w:rsidRDefault="00D5465F" w:rsidP="0058001A">
      <w:pPr>
        <w:spacing w:before="0"/>
        <w:rPr>
          <w:rFonts w:cs="Arial"/>
          <w:sz w:val="24"/>
          <w:szCs w:val="24"/>
        </w:rPr>
      </w:pPr>
    </w:p>
    <w:p w:rsidR="00D5465F" w:rsidRPr="0058001A" w:rsidRDefault="00D5465F" w:rsidP="0058001A">
      <w:pPr>
        <w:spacing w:before="0"/>
        <w:jc w:val="center"/>
        <w:rPr>
          <w:rFonts w:cs="Arial"/>
          <w:b/>
          <w:sz w:val="24"/>
          <w:szCs w:val="24"/>
        </w:rPr>
      </w:pPr>
    </w:p>
    <w:p w:rsidR="00D5465F" w:rsidRPr="0058001A" w:rsidRDefault="00D5465F" w:rsidP="0058001A">
      <w:pPr>
        <w:spacing w:before="0"/>
        <w:jc w:val="center"/>
        <w:rPr>
          <w:rFonts w:cs="Arial"/>
          <w:b/>
          <w:sz w:val="24"/>
          <w:szCs w:val="24"/>
        </w:rPr>
      </w:pPr>
      <w:r w:rsidRPr="0058001A">
        <w:rPr>
          <w:rFonts w:cs="Arial"/>
          <w:b/>
          <w:sz w:val="24"/>
          <w:szCs w:val="24"/>
        </w:rPr>
        <w:t>СТРУЧНЕ РЕФЕРЕНЦЕ</w:t>
      </w:r>
    </w:p>
    <w:p w:rsidR="00D5465F" w:rsidRPr="0058001A" w:rsidRDefault="00D5465F" w:rsidP="0058001A">
      <w:pPr>
        <w:spacing w:before="0"/>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1914"/>
        <w:gridCol w:w="1826"/>
        <w:gridCol w:w="1857"/>
        <w:gridCol w:w="1728"/>
        <w:gridCol w:w="2303"/>
      </w:tblGrid>
      <w:tr w:rsidR="00D5465F" w:rsidRPr="0058001A" w:rsidTr="00807062">
        <w:tc>
          <w:tcPr>
            <w:tcW w:w="213" w:type="pct"/>
            <w:shd w:val="clear" w:color="auto" w:fill="auto"/>
          </w:tcPr>
          <w:p w:rsidR="00D5465F" w:rsidRPr="0058001A" w:rsidRDefault="00D5465F" w:rsidP="0058001A">
            <w:pPr>
              <w:spacing w:before="0"/>
              <w:jc w:val="center"/>
              <w:rPr>
                <w:rFonts w:eastAsia="Calibri" w:cs="Arial"/>
                <w:b/>
                <w:bCs/>
                <w:iCs/>
                <w:sz w:val="24"/>
                <w:szCs w:val="24"/>
              </w:rPr>
            </w:pPr>
          </w:p>
        </w:tc>
        <w:tc>
          <w:tcPr>
            <w:tcW w:w="951" w:type="pct"/>
            <w:shd w:val="clear" w:color="auto" w:fill="auto"/>
          </w:tcPr>
          <w:p w:rsidR="00D5465F" w:rsidRPr="0058001A" w:rsidRDefault="00D5465F" w:rsidP="0058001A">
            <w:pPr>
              <w:spacing w:before="0"/>
              <w:jc w:val="center"/>
              <w:rPr>
                <w:rFonts w:eastAsia="Calibri" w:cs="Arial"/>
                <w:bCs/>
                <w:iCs/>
                <w:sz w:val="24"/>
                <w:szCs w:val="24"/>
              </w:rPr>
            </w:pPr>
          </w:p>
          <w:p w:rsidR="00D5465F" w:rsidRPr="0058001A" w:rsidRDefault="00D5465F" w:rsidP="0058001A">
            <w:pPr>
              <w:spacing w:before="0"/>
              <w:jc w:val="center"/>
              <w:rPr>
                <w:rFonts w:eastAsia="Calibri" w:cs="Arial"/>
                <w:bCs/>
                <w:iCs/>
                <w:sz w:val="24"/>
                <w:szCs w:val="24"/>
                <w:lang w:val="sr-Cyrl-RS"/>
              </w:rPr>
            </w:pPr>
            <w:r w:rsidRPr="0058001A">
              <w:rPr>
                <w:rFonts w:eastAsia="Calibri" w:cs="Arial"/>
                <w:bCs/>
                <w:iCs/>
                <w:sz w:val="24"/>
                <w:szCs w:val="24"/>
              </w:rPr>
              <w:t>Референтни наручилац</w:t>
            </w:r>
            <w:r w:rsidRPr="0058001A">
              <w:rPr>
                <w:rFonts w:eastAsia="Calibri" w:cs="Arial"/>
                <w:bCs/>
                <w:iCs/>
                <w:sz w:val="24"/>
                <w:szCs w:val="24"/>
                <w:lang w:val="sr-Cyrl-RS"/>
              </w:rPr>
              <w:t xml:space="preserve"> односно купац</w:t>
            </w:r>
          </w:p>
        </w:tc>
        <w:tc>
          <w:tcPr>
            <w:tcW w:w="908" w:type="pct"/>
            <w:shd w:val="clear" w:color="auto" w:fill="auto"/>
          </w:tcPr>
          <w:p w:rsidR="00D5465F" w:rsidRPr="0058001A" w:rsidRDefault="00D5465F" w:rsidP="0058001A">
            <w:pPr>
              <w:spacing w:before="0"/>
              <w:jc w:val="center"/>
              <w:rPr>
                <w:rFonts w:eastAsia="Calibri" w:cs="Arial"/>
                <w:bCs/>
                <w:iCs/>
                <w:sz w:val="24"/>
                <w:szCs w:val="24"/>
              </w:rPr>
            </w:pPr>
          </w:p>
          <w:p w:rsidR="00D5465F" w:rsidRPr="0058001A" w:rsidRDefault="00D5465F" w:rsidP="0058001A">
            <w:pPr>
              <w:spacing w:before="0"/>
              <w:jc w:val="center"/>
              <w:rPr>
                <w:rFonts w:eastAsia="Calibri" w:cs="Arial"/>
                <w:b/>
                <w:bCs/>
                <w:iCs/>
                <w:sz w:val="24"/>
                <w:szCs w:val="24"/>
              </w:rPr>
            </w:pPr>
            <w:r w:rsidRPr="0058001A">
              <w:rPr>
                <w:rFonts w:eastAsia="Calibri" w:cs="Arial"/>
                <w:bCs/>
                <w:iCs/>
                <w:sz w:val="24"/>
                <w:szCs w:val="24"/>
                <w:lang w:val="ru-RU"/>
              </w:rPr>
              <w:t>Лице за контакт</w:t>
            </w:r>
            <w:r w:rsidRPr="0058001A">
              <w:rPr>
                <w:rFonts w:eastAsia="Calibri" w:cs="Arial"/>
                <w:bCs/>
                <w:iCs/>
                <w:sz w:val="24"/>
                <w:szCs w:val="24"/>
              </w:rPr>
              <w:t xml:space="preserve"> и број телефона</w:t>
            </w:r>
          </w:p>
        </w:tc>
        <w:tc>
          <w:tcPr>
            <w:tcW w:w="923" w:type="pct"/>
            <w:shd w:val="clear" w:color="auto" w:fill="auto"/>
          </w:tcPr>
          <w:p w:rsidR="00D5465F" w:rsidRPr="0058001A" w:rsidRDefault="00D5465F" w:rsidP="0058001A">
            <w:pPr>
              <w:spacing w:before="0"/>
              <w:jc w:val="center"/>
              <w:rPr>
                <w:rFonts w:eastAsia="Calibri" w:cs="Arial"/>
                <w:bCs/>
                <w:iCs/>
                <w:sz w:val="24"/>
                <w:szCs w:val="24"/>
              </w:rPr>
            </w:pPr>
          </w:p>
          <w:p w:rsidR="00D5465F" w:rsidRPr="0058001A" w:rsidRDefault="00D5465F" w:rsidP="0058001A">
            <w:pPr>
              <w:spacing w:before="0"/>
              <w:jc w:val="center"/>
              <w:rPr>
                <w:rFonts w:eastAsia="Calibri" w:cs="Arial"/>
                <w:b/>
                <w:bCs/>
                <w:iCs/>
                <w:sz w:val="24"/>
                <w:szCs w:val="24"/>
              </w:rPr>
            </w:pPr>
            <w:r w:rsidRPr="0058001A">
              <w:rPr>
                <w:rFonts w:eastAsia="Calibri" w:cs="Arial"/>
                <w:bCs/>
                <w:iCs/>
                <w:sz w:val="24"/>
                <w:szCs w:val="24"/>
              </w:rPr>
              <w:t>Број и датум закључења уговора</w:t>
            </w:r>
          </w:p>
        </w:tc>
        <w:tc>
          <w:tcPr>
            <w:tcW w:w="859" w:type="pct"/>
            <w:shd w:val="clear" w:color="auto" w:fill="auto"/>
            <w:vAlign w:val="center"/>
          </w:tcPr>
          <w:p w:rsidR="00D5465F" w:rsidRPr="0058001A" w:rsidRDefault="00D5465F" w:rsidP="0058001A">
            <w:pPr>
              <w:spacing w:before="0"/>
              <w:jc w:val="center"/>
              <w:rPr>
                <w:rFonts w:eastAsia="Calibri" w:cs="Arial"/>
                <w:bCs/>
                <w:iCs/>
                <w:sz w:val="24"/>
                <w:szCs w:val="24"/>
                <w:lang w:val="sr-Cyrl-CS"/>
              </w:rPr>
            </w:pPr>
          </w:p>
          <w:p w:rsidR="00D5465F" w:rsidRPr="0058001A" w:rsidRDefault="00D5465F" w:rsidP="0058001A">
            <w:pPr>
              <w:spacing w:before="0"/>
              <w:jc w:val="center"/>
              <w:rPr>
                <w:rFonts w:eastAsia="Calibri" w:cs="Arial"/>
                <w:bCs/>
                <w:iCs/>
                <w:sz w:val="24"/>
                <w:szCs w:val="24"/>
              </w:rPr>
            </w:pPr>
            <w:r w:rsidRPr="0058001A">
              <w:rPr>
                <w:rFonts w:eastAsia="Calibri" w:cs="Arial"/>
                <w:bCs/>
                <w:iCs/>
                <w:sz w:val="24"/>
                <w:szCs w:val="24"/>
                <w:lang w:val="sr-Cyrl-CS"/>
              </w:rPr>
              <w:t xml:space="preserve">Датум </w:t>
            </w:r>
            <w:r w:rsidRPr="0058001A">
              <w:rPr>
                <w:rFonts w:eastAsia="Calibri" w:cs="Arial"/>
                <w:bCs/>
                <w:iCs/>
                <w:sz w:val="24"/>
                <w:szCs w:val="24"/>
              </w:rPr>
              <w:t>реализације уговора</w:t>
            </w:r>
          </w:p>
          <w:p w:rsidR="00D5465F" w:rsidRPr="0058001A" w:rsidRDefault="00D5465F" w:rsidP="0058001A">
            <w:pPr>
              <w:spacing w:before="0"/>
              <w:jc w:val="center"/>
              <w:rPr>
                <w:rFonts w:eastAsia="Calibri" w:cs="Arial"/>
                <w:b/>
                <w:bCs/>
                <w:iCs/>
                <w:sz w:val="24"/>
                <w:szCs w:val="24"/>
              </w:rPr>
            </w:pPr>
          </w:p>
        </w:tc>
        <w:tc>
          <w:tcPr>
            <w:tcW w:w="1145" w:type="pct"/>
          </w:tcPr>
          <w:p w:rsidR="00D5465F" w:rsidRPr="0058001A" w:rsidRDefault="00D5465F" w:rsidP="0058001A">
            <w:pPr>
              <w:spacing w:before="0"/>
              <w:jc w:val="center"/>
              <w:rPr>
                <w:rFonts w:eastAsia="Calibri" w:cs="Arial"/>
                <w:bCs/>
                <w:iCs/>
                <w:sz w:val="24"/>
                <w:szCs w:val="24"/>
              </w:rPr>
            </w:pPr>
          </w:p>
          <w:p w:rsidR="00D5465F" w:rsidRPr="0058001A" w:rsidRDefault="00D5465F" w:rsidP="0058001A">
            <w:pPr>
              <w:spacing w:before="0"/>
              <w:jc w:val="center"/>
              <w:rPr>
                <w:rFonts w:eastAsia="Calibri" w:cs="Arial"/>
                <w:bCs/>
                <w:iCs/>
                <w:sz w:val="24"/>
                <w:szCs w:val="24"/>
              </w:rPr>
            </w:pPr>
            <w:r w:rsidRPr="0058001A">
              <w:rPr>
                <w:rFonts w:eastAsia="Calibri" w:cs="Arial"/>
                <w:bCs/>
                <w:iCs/>
                <w:sz w:val="24"/>
                <w:szCs w:val="24"/>
              </w:rPr>
              <w:t>Вредност без ПДВ</w:t>
            </w:r>
          </w:p>
          <w:p w:rsidR="00D5465F" w:rsidRPr="0058001A" w:rsidRDefault="00D5465F" w:rsidP="003D7CA5">
            <w:pPr>
              <w:spacing w:before="0"/>
              <w:jc w:val="center"/>
              <w:rPr>
                <w:rFonts w:eastAsia="Calibri" w:cs="Arial"/>
                <w:bCs/>
                <w:iCs/>
                <w:sz w:val="24"/>
                <w:szCs w:val="24"/>
                <w:lang w:val="sr-Cyrl-RS"/>
              </w:rPr>
            </w:pPr>
            <w:r w:rsidRPr="0058001A">
              <w:rPr>
                <w:rFonts w:eastAsia="Calibri" w:cs="Arial"/>
                <w:bCs/>
                <w:iCs/>
                <w:sz w:val="24"/>
                <w:szCs w:val="24"/>
                <w:lang w:val="sr-Cyrl-RS"/>
              </w:rPr>
              <w:t>Дин</w:t>
            </w:r>
          </w:p>
        </w:tc>
      </w:tr>
      <w:tr w:rsidR="00D5465F" w:rsidRPr="0058001A" w:rsidTr="00807062">
        <w:tc>
          <w:tcPr>
            <w:tcW w:w="213" w:type="pct"/>
            <w:shd w:val="clear" w:color="auto" w:fill="auto"/>
          </w:tcPr>
          <w:p w:rsidR="00D5465F" w:rsidRPr="0058001A" w:rsidRDefault="00D5465F" w:rsidP="0058001A">
            <w:pPr>
              <w:spacing w:before="0"/>
              <w:jc w:val="center"/>
              <w:rPr>
                <w:rFonts w:eastAsia="Calibri" w:cs="Arial"/>
                <w:bCs/>
                <w:iCs/>
                <w:sz w:val="24"/>
                <w:szCs w:val="24"/>
              </w:rPr>
            </w:pPr>
          </w:p>
          <w:p w:rsidR="00D5465F" w:rsidRPr="0058001A" w:rsidRDefault="00D5465F" w:rsidP="0058001A">
            <w:pPr>
              <w:spacing w:before="0"/>
              <w:jc w:val="center"/>
              <w:rPr>
                <w:rFonts w:eastAsia="Calibri" w:cs="Arial"/>
                <w:bCs/>
                <w:iCs/>
                <w:sz w:val="24"/>
                <w:szCs w:val="24"/>
              </w:rPr>
            </w:pPr>
            <w:r w:rsidRPr="0058001A">
              <w:rPr>
                <w:rFonts w:eastAsia="Calibri" w:cs="Arial"/>
                <w:bCs/>
                <w:iCs/>
                <w:sz w:val="24"/>
                <w:szCs w:val="24"/>
              </w:rPr>
              <w:t>1.</w:t>
            </w:r>
          </w:p>
        </w:tc>
        <w:tc>
          <w:tcPr>
            <w:tcW w:w="951" w:type="pct"/>
            <w:shd w:val="clear" w:color="auto" w:fill="auto"/>
          </w:tcPr>
          <w:p w:rsidR="00D5465F" w:rsidRPr="0058001A" w:rsidRDefault="00D5465F" w:rsidP="0058001A">
            <w:pPr>
              <w:spacing w:before="0"/>
              <w:jc w:val="center"/>
              <w:rPr>
                <w:rFonts w:eastAsia="Calibri" w:cs="Arial"/>
                <w:b/>
                <w:bCs/>
                <w:iCs/>
                <w:sz w:val="24"/>
                <w:szCs w:val="24"/>
              </w:rPr>
            </w:pPr>
          </w:p>
          <w:p w:rsidR="00D5465F" w:rsidRPr="0058001A" w:rsidRDefault="00D5465F" w:rsidP="0058001A">
            <w:pPr>
              <w:spacing w:before="0"/>
              <w:jc w:val="center"/>
              <w:rPr>
                <w:rFonts w:eastAsia="Calibri" w:cs="Arial"/>
                <w:b/>
                <w:bCs/>
                <w:iCs/>
                <w:sz w:val="24"/>
                <w:szCs w:val="24"/>
              </w:rPr>
            </w:pPr>
          </w:p>
          <w:p w:rsidR="00D5465F" w:rsidRPr="0058001A" w:rsidRDefault="00D5465F" w:rsidP="0058001A">
            <w:pPr>
              <w:spacing w:before="0"/>
              <w:jc w:val="center"/>
              <w:rPr>
                <w:rFonts w:eastAsia="Calibri" w:cs="Arial"/>
                <w:b/>
                <w:bCs/>
                <w:iCs/>
                <w:sz w:val="24"/>
                <w:szCs w:val="24"/>
              </w:rPr>
            </w:pPr>
          </w:p>
        </w:tc>
        <w:tc>
          <w:tcPr>
            <w:tcW w:w="908" w:type="pct"/>
            <w:shd w:val="clear" w:color="auto" w:fill="auto"/>
          </w:tcPr>
          <w:p w:rsidR="00D5465F" w:rsidRPr="0058001A" w:rsidRDefault="00D5465F" w:rsidP="0058001A">
            <w:pPr>
              <w:spacing w:before="0"/>
              <w:jc w:val="center"/>
              <w:rPr>
                <w:rFonts w:eastAsia="Calibri" w:cs="Arial"/>
                <w:b/>
                <w:bCs/>
                <w:iCs/>
                <w:sz w:val="24"/>
                <w:szCs w:val="24"/>
              </w:rPr>
            </w:pPr>
          </w:p>
        </w:tc>
        <w:tc>
          <w:tcPr>
            <w:tcW w:w="923" w:type="pct"/>
            <w:shd w:val="clear" w:color="auto" w:fill="auto"/>
          </w:tcPr>
          <w:p w:rsidR="00D5465F" w:rsidRPr="0058001A" w:rsidRDefault="00D5465F" w:rsidP="0058001A">
            <w:pPr>
              <w:spacing w:before="0"/>
              <w:jc w:val="center"/>
              <w:rPr>
                <w:rFonts w:eastAsia="Calibri" w:cs="Arial"/>
                <w:b/>
                <w:bCs/>
                <w:iCs/>
                <w:sz w:val="24"/>
                <w:szCs w:val="24"/>
              </w:rPr>
            </w:pPr>
          </w:p>
        </w:tc>
        <w:tc>
          <w:tcPr>
            <w:tcW w:w="859" w:type="pct"/>
            <w:shd w:val="clear" w:color="auto" w:fill="auto"/>
          </w:tcPr>
          <w:p w:rsidR="00D5465F" w:rsidRPr="0058001A" w:rsidRDefault="00D5465F" w:rsidP="0058001A">
            <w:pPr>
              <w:spacing w:before="0"/>
              <w:jc w:val="center"/>
              <w:rPr>
                <w:rFonts w:eastAsia="Calibri" w:cs="Arial"/>
                <w:b/>
                <w:bCs/>
                <w:iCs/>
                <w:sz w:val="24"/>
                <w:szCs w:val="24"/>
              </w:rPr>
            </w:pPr>
          </w:p>
        </w:tc>
        <w:tc>
          <w:tcPr>
            <w:tcW w:w="1145" w:type="pct"/>
          </w:tcPr>
          <w:p w:rsidR="00D5465F" w:rsidRPr="0058001A" w:rsidRDefault="00D5465F" w:rsidP="0058001A">
            <w:pPr>
              <w:spacing w:before="0"/>
              <w:jc w:val="center"/>
              <w:rPr>
                <w:rFonts w:eastAsia="Calibri" w:cs="Arial"/>
                <w:b/>
                <w:bCs/>
                <w:iCs/>
                <w:sz w:val="24"/>
                <w:szCs w:val="24"/>
              </w:rPr>
            </w:pPr>
          </w:p>
        </w:tc>
      </w:tr>
      <w:tr w:rsidR="00D5465F" w:rsidRPr="0058001A" w:rsidTr="00807062">
        <w:tc>
          <w:tcPr>
            <w:tcW w:w="213" w:type="pct"/>
            <w:shd w:val="clear" w:color="auto" w:fill="auto"/>
          </w:tcPr>
          <w:p w:rsidR="00D5465F" w:rsidRPr="0058001A" w:rsidRDefault="00D5465F" w:rsidP="0058001A">
            <w:pPr>
              <w:spacing w:before="0"/>
              <w:jc w:val="center"/>
              <w:rPr>
                <w:rFonts w:eastAsia="Calibri" w:cs="Arial"/>
                <w:bCs/>
                <w:iCs/>
                <w:sz w:val="24"/>
                <w:szCs w:val="24"/>
              </w:rPr>
            </w:pPr>
          </w:p>
          <w:p w:rsidR="00D5465F" w:rsidRPr="0058001A" w:rsidRDefault="00D5465F" w:rsidP="0058001A">
            <w:pPr>
              <w:spacing w:before="0"/>
              <w:jc w:val="center"/>
              <w:rPr>
                <w:rFonts w:eastAsia="Calibri" w:cs="Arial"/>
                <w:bCs/>
                <w:iCs/>
                <w:sz w:val="24"/>
                <w:szCs w:val="24"/>
              </w:rPr>
            </w:pPr>
            <w:r w:rsidRPr="0058001A">
              <w:rPr>
                <w:rFonts w:eastAsia="Calibri" w:cs="Arial"/>
                <w:bCs/>
                <w:iCs/>
                <w:sz w:val="24"/>
                <w:szCs w:val="24"/>
              </w:rPr>
              <w:t>2.</w:t>
            </w:r>
          </w:p>
        </w:tc>
        <w:tc>
          <w:tcPr>
            <w:tcW w:w="951" w:type="pct"/>
            <w:shd w:val="clear" w:color="auto" w:fill="auto"/>
          </w:tcPr>
          <w:p w:rsidR="00D5465F" w:rsidRPr="0058001A" w:rsidRDefault="00D5465F" w:rsidP="0058001A">
            <w:pPr>
              <w:spacing w:before="0"/>
              <w:jc w:val="center"/>
              <w:rPr>
                <w:rFonts w:eastAsia="Calibri" w:cs="Arial"/>
                <w:b/>
                <w:bCs/>
                <w:iCs/>
                <w:sz w:val="24"/>
                <w:szCs w:val="24"/>
              </w:rPr>
            </w:pPr>
          </w:p>
          <w:p w:rsidR="00D5465F" w:rsidRPr="0058001A" w:rsidRDefault="00D5465F" w:rsidP="0058001A">
            <w:pPr>
              <w:spacing w:before="0"/>
              <w:jc w:val="center"/>
              <w:rPr>
                <w:rFonts w:eastAsia="Calibri" w:cs="Arial"/>
                <w:b/>
                <w:bCs/>
                <w:iCs/>
                <w:sz w:val="24"/>
                <w:szCs w:val="24"/>
              </w:rPr>
            </w:pPr>
          </w:p>
          <w:p w:rsidR="00D5465F" w:rsidRPr="0058001A" w:rsidRDefault="00D5465F" w:rsidP="0058001A">
            <w:pPr>
              <w:spacing w:before="0"/>
              <w:jc w:val="center"/>
              <w:rPr>
                <w:rFonts w:eastAsia="Calibri" w:cs="Arial"/>
                <w:b/>
                <w:bCs/>
                <w:iCs/>
                <w:sz w:val="24"/>
                <w:szCs w:val="24"/>
              </w:rPr>
            </w:pPr>
          </w:p>
        </w:tc>
        <w:tc>
          <w:tcPr>
            <w:tcW w:w="908" w:type="pct"/>
            <w:shd w:val="clear" w:color="auto" w:fill="auto"/>
          </w:tcPr>
          <w:p w:rsidR="00D5465F" w:rsidRPr="0058001A" w:rsidRDefault="00D5465F" w:rsidP="0058001A">
            <w:pPr>
              <w:spacing w:before="0"/>
              <w:jc w:val="center"/>
              <w:rPr>
                <w:rFonts w:eastAsia="Calibri" w:cs="Arial"/>
                <w:b/>
                <w:bCs/>
                <w:iCs/>
                <w:sz w:val="24"/>
                <w:szCs w:val="24"/>
              </w:rPr>
            </w:pPr>
          </w:p>
        </w:tc>
        <w:tc>
          <w:tcPr>
            <w:tcW w:w="923" w:type="pct"/>
            <w:shd w:val="clear" w:color="auto" w:fill="auto"/>
          </w:tcPr>
          <w:p w:rsidR="00D5465F" w:rsidRPr="0058001A" w:rsidRDefault="00D5465F" w:rsidP="0058001A">
            <w:pPr>
              <w:spacing w:before="0"/>
              <w:jc w:val="center"/>
              <w:rPr>
                <w:rFonts w:eastAsia="Calibri" w:cs="Arial"/>
                <w:b/>
                <w:bCs/>
                <w:iCs/>
                <w:sz w:val="24"/>
                <w:szCs w:val="24"/>
              </w:rPr>
            </w:pPr>
          </w:p>
        </w:tc>
        <w:tc>
          <w:tcPr>
            <w:tcW w:w="859" w:type="pct"/>
            <w:shd w:val="clear" w:color="auto" w:fill="auto"/>
          </w:tcPr>
          <w:p w:rsidR="00D5465F" w:rsidRPr="0058001A" w:rsidRDefault="00D5465F" w:rsidP="0058001A">
            <w:pPr>
              <w:spacing w:before="0"/>
              <w:jc w:val="center"/>
              <w:rPr>
                <w:rFonts w:eastAsia="Calibri" w:cs="Arial"/>
                <w:b/>
                <w:bCs/>
                <w:iCs/>
                <w:sz w:val="24"/>
                <w:szCs w:val="24"/>
              </w:rPr>
            </w:pPr>
          </w:p>
        </w:tc>
        <w:tc>
          <w:tcPr>
            <w:tcW w:w="1145" w:type="pct"/>
          </w:tcPr>
          <w:p w:rsidR="00D5465F" w:rsidRPr="0058001A" w:rsidRDefault="00D5465F" w:rsidP="0058001A">
            <w:pPr>
              <w:spacing w:before="0"/>
              <w:jc w:val="center"/>
              <w:rPr>
                <w:rFonts w:eastAsia="Calibri" w:cs="Arial"/>
                <w:b/>
                <w:bCs/>
                <w:iCs/>
                <w:sz w:val="24"/>
                <w:szCs w:val="24"/>
              </w:rPr>
            </w:pPr>
          </w:p>
        </w:tc>
      </w:tr>
      <w:tr w:rsidR="00D5465F" w:rsidRPr="0058001A" w:rsidTr="00807062">
        <w:tc>
          <w:tcPr>
            <w:tcW w:w="213" w:type="pct"/>
            <w:shd w:val="clear" w:color="auto" w:fill="auto"/>
          </w:tcPr>
          <w:p w:rsidR="00D5465F" w:rsidRPr="0058001A" w:rsidRDefault="00D5465F" w:rsidP="0058001A">
            <w:pPr>
              <w:spacing w:before="0"/>
              <w:jc w:val="center"/>
              <w:rPr>
                <w:rFonts w:eastAsia="Calibri" w:cs="Arial"/>
                <w:bCs/>
                <w:iCs/>
                <w:sz w:val="24"/>
                <w:szCs w:val="24"/>
              </w:rPr>
            </w:pPr>
          </w:p>
          <w:p w:rsidR="00D5465F" w:rsidRPr="0058001A" w:rsidRDefault="00D5465F" w:rsidP="0058001A">
            <w:pPr>
              <w:spacing w:before="0"/>
              <w:jc w:val="center"/>
              <w:rPr>
                <w:rFonts w:eastAsia="Calibri" w:cs="Arial"/>
                <w:bCs/>
                <w:iCs/>
                <w:sz w:val="24"/>
                <w:szCs w:val="24"/>
              </w:rPr>
            </w:pPr>
            <w:r w:rsidRPr="0058001A">
              <w:rPr>
                <w:rFonts w:eastAsia="Calibri" w:cs="Arial"/>
                <w:bCs/>
                <w:iCs/>
                <w:sz w:val="24"/>
                <w:szCs w:val="24"/>
              </w:rPr>
              <w:t>3.</w:t>
            </w:r>
          </w:p>
        </w:tc>
        <w:tc>
          <w:tcPr>
            <w:tcW w:w="951" w:type="pct"/>
            <w:shd w:val="clear" w:color="auto" w:fill="auto"/>
          </w:tcPr>
          <w:p w:rsidR="00D5465F" w:rsidRPr="0058001A" w:rsidRDefault="00D5465F" w:rsidP="0058001A">
            <w:pPr>
              <w:spacing w:before="0"/>
              <w:jc w:val="center"/>
              <w:rPr>
                <w:rFonts w:eastAsia="Calibri" w:cs="Arial"/>
                <w:b/>
                <w:bCs/>
                <w:iCs/>
                <w:sz w:val="24"/>
                <w:szCs w:val="24"/>
              </w:rPr>
            </w:pPr>
          </w:p>
          <w:p w:rsidR="00D5465F" w:rsidRPr="0058001A" w:rsidRDefault="00D5465F" w:rsidP="0058001A">
            <w:pPr>
              <w:spacing w:before="0"/>
              <w:jc w:val="center"/>
              <w:rPr>
                <w:rFonts w:eastAsia="Calibri" w:cs="Arial"/>
                <w:b/>
                <w:bCs/>
                <w:iCs/>
                <w:sz w:val="24"/>
                <w:szCs w:val="24"/>
              </w:rPr>
            </w:pPr>
          </w:p>
          <w:p w:rsidR="00D5465F" w:rsidRPr="0058001A" w:rsidRDefault="00D5465F" w:rsidP="0058001A">
            <w:pPr>
              <w:spacing w:before="0"/>
              <w:jc w:val="center"/>
              <w:rPr>
                <w:rFonts w:eastAsia="Calibri" w:cs="Arial"/>
                <w:b/>
                <w:bCs/>
                <w:iCs/>
                <w:sz w:val="24"/>
                <w:szCs w:val="24"/>
              </w:rPr>
            </w:pPr>
          </w:p>
        </w:tc>
        <w:tc>
          <w:tcPr>
            <w:tcW w:w="908" w:type="pct"/>
            <w:shd w:val="clear" w:color="auto" w:fill="auto"/>
          </w:tcPr>
          <w:p w:rsidR="00D5465F" w:rsidRPr="0058001A" w:rsidRDefault="00D5465F" w:rsidP="0058001A">
            <w:pPr>
              <w:spacing w:before="0"/>
              <w:jc w:val="center"/>
              <w:rPr>
                <w:rFonts w:eastAsia="Calibri" w:cs="Arial"/>
                <w:b/>
                <w:bCs/>
                <w:iCs/>
                <w:sz w:val="24"/>
                <w:szCs w:val="24"/>
              </w:rPr>
            </w:pPr>
          </w:p>
        </w:tc>
        <w:tc>
          <w:tcPr>
            <w:tcW w:w="923" w:type="pct"/>
            <w:shd w:val="clear" w:color="auto" w:fill="auto"/>
          </w:tcPr>
          <w:p w:rsidR="00D5465F" w:rsidRPr="0058001A" w:rsidRDefault="00D5465F" w:rsidP="0058001A">
            <w:pPr>
              <w:spacing w:before="0"/>
              <w:jc w:val="center"/>
              <w:rPr>
                <w:rFonts w:eastAsia="Calibri" w:cs="Arial"/>
                <w:b/>
                <w:bCs/>
                <w:iCs/>
                <w:sz w:val="24"/>
                <w:szCs w:val="24"/>
              </w:rPr>
            </w:pPr>
          </w:p>
        </w:tc>
        <w:tc>
          <w:tcPr>
            <w:tcW w:w="859" w:type="pct"/>
            <w:shd w:val="clear" w:color="auto" w:fill="auto"/>
          </w:tcPr>
          <w:p w:rsidR="00D5465F" w:rsidRPr="0058001A" w:rsidRDefault="00D5465F" w:rsidP="0058001A">
            <w:pPr>
              <w:spacing w:before="0"/>
              <w:jc w:val="center"/>
              <w:rPr>
                <w:rFonts w:eastAsia="Calibri" w:cs="Arial"/>
                <w:b/>
                <w:bCs/>
                <w:iCs/>
                <w:sz w:val="24"/>
                <w:szCs w:val="24"/>
              </w:rPr>
            </w:pPr>
          </w:p>
        </w:tc>
        <w:tc>
          <w:tcPr>
            <w:tcW w:w="1145" w:type="pct"/>
          </w:tcPr>
          <w:p w:rsidR="00D5465F" w:rsidRPr="0058001A" w:rsidRDefault="00D5465F" w:rsidP="0058001A">
            <w:pPr>
              <w:spacing w:before="0"/>
              <w:jc w:val="center"/>
              <w:rPr>
                <w:rFonts w:eastAsia="Calibri" w:cs="Arial"/>
                <w:b/>
                <w:bCs/>
                <w:iCs/>
                <w:sz w:val="24"/>
                <w:szCs w:val="24"/>
              </w:rPr>
            </w:pPr>
          </w:p>
        </w:tc>
      </w:tr>
      <w:tr w:rsidR="00D5465F" w:rsidRPr="0058001A" w:rsidTr="00807062">
        <w:tc>
          <w:tcPr>
            <w:tcW w:w="213" w:type="pct"/>
            <w:shd w:val="clear" w:color="auto" w:fill="auto"/>
          </w:tcPr>
          <w:p w:rsidR="00D5465F" w:rsidRPr="0058001A" w:rsidRDefault="00D5465F" w:rsidP="0058001A">
            <w:pPr>
              <w:spacing w:before="0"/>
              <w:jc w:val="center"/>
              <w:rPr>
                <w:rFonts w:eastAsia="Calibri" w:cs="Arial"/>
                <w:bCs/>
                <w:iCs/>
                <w:sz w:val="24"/>
                <w:szCs w:val="24"/>
              </w:rPr>
            </w:pPr>
          </w:p>
          <w:p w:rsidR="00D5465F" w:rsidRPr="0058001A" w:rsidRDefault="00D5465F" w:rsidP="0058001A">
            <w:pPr>
              <w:spacing w:before="0"/>
              <w:jc w:val="center"/>
              <w:rPr>
                <w:rFonts w:eastAsia="Calibri" w:cs="Arial"/>
                <w:bCs/>
                <w:iCs/>
                <w:sz w:val="24"/>
                <w:szCs w:val="24"/>
              </w:rPr>
            </w:pPr>
            <w:r w:rsidRPr="0058001A">
              <w:rPr>
                <w:rFonts w:eastAsia="Calibri" w:cs="Arial"/>
                <w:bCs/>
                <w:iCs/>
                <w:sz w:val="24"/>
                <w:szCs w:val="24"/>
              </w:rPr>
              <w:t>4.</w:t>
            </w:r>
          </w:p>
        </w:tc>
        <w:tc>
          <w:tcPr>
            <w:tcW w:w="951" w:type="pct"/>
            <w:shd w:val="clear" w:color="auto" w:fill="auto"/>
          </w:tcPr>
          <w:p w:rsidR="00D5465F" w:rsidRPr="0058001A" w:rsidRDefault="00D5465F" w:rsidP="0058001A">
            <w:pPr>
              <w:spacing w:before="0"/>
              <w:jc w:val="center"/>
              <w:rPr>
                <w:rFonts w:eastAsia="Calibri" w:cs="Arial"/>
                <w:b/>
                <w:bCs/>
                <w:iCs/>
                <w:sz w:val="24"/>
                <w:szCs w:val="24"/>
              </w:rPr>
            </w:pPr>
          </w:p>
          <w:p w:rsidR="00D5465F" w:rsidRPr="0058001A" w:rsidRDefault="00D5465F" w:rsidP="0058001A">
            <w:pPr>
              <w:spacing w:before="0"/>
              <w:jc w:val="center"/>
              <w:rPr>
                <w:rFonts w:eastAsia="Calibri" w:cs="Arial"/>
                <w:b/>
                <w:bCs/>
                <w:iCs/>
                <w:sz w:val="24"/>
                <w:szCs w:val="24"/>
              </w:rPr>
            </w:pPr>
          </w:p>
          <w:p w:rsidR="00D5465F" w:rsidRPr="0058001A" w:rsidRDefault="00D5465F" w:rsidP="0058001A">
            <w:pPr>
              <w:spacing w:before="0"/>
              <w:jc w:val="center"/>
              <w:rPr>
                <w:rFonts w:eastAsia="Calibri" w:cs="Arial"/>
                <w:b/>
                <w:bCs/>
                <w:iCs/>
                <w:sz w:val="24"/>
                <w:szCs w:val="24"/>
              </w:rPr>
            </w:pPr>
          </w:p>
        </w:tc>
        <w:tc>
          <w:tcPr>
            <w:tcW w:w="908" w:type="pct"/>
            <w:shd w:val="clear" w:color="auto" w:fill="auto"/>
          </w:tcPr>
          <w:p w:rsidR="00D5465F" w:rsidRPr="0058001A" w:rsidRDefault="00D5465F" w:rsidP="0058001A">
            <w:pPr>
              <w:spacing w:before="0"/>
              <w:jc w:val="center"/>
              <w:rPr>
                <w:rFonts w:eastAsia="Calibri" w:cs="Arial"/>
                <w:b/>
                <w:bCs/>
                <w:iCs/>
                <w:sz w:val="24"/>
                <w:szCs w:val="24"/>
              </w:rPr>
            </w:pPr>
          </w:p>
        </w:tc>
        <w:tc>
          <w:tcPr>
            <w:tcW w:w="923" w:type="pct"/>
            <w:shd w:val="clear" w:color="auto" w:fill="auto"/>
          </w:tcPr>
          <w:p w:rsidR="00D5465F" w:rsidRPr="0058001A" w:rsidRDefault="00D5465F" w:rsidP="0058001A">
            <w:pPr>
              <w:spacing w:before="0"/>
              <w:jc w:val="center"/>
              <w:rPr>
                <w:rFonts w:eastAsia="Calibri" w:cs="Arial"/>
                <w:b/>
                <w:bCs/>
                <w:iCs/>
                <w:sz w:val="24"/>
                <w:szCs w:val="24"/>
              </w:rPr>
            </w:pPr>
          </w:p>
        </w:tc>
        <w:tc>
          <w:tcPr>
            <w:tcW w:w="859" w:type="pct"/>
            <w:shd w:val="clear" w:color="auto" w:fill="auto"/>
          </w:tcPr>
          <w:p w:rsidR="00D5465F" w:rsidRPr="0058001A" w:rsidRDefault="00D5465F" w:rsidP="0058001A">
            <w:pPr>
              <w:spacing w:before="0"/>
              <w:jc w:val="center"/>
              <w:rPr>
                <w:rFonts w:eastAsia="Calibri" w:cs="Arial"/>
                <w:b/>
                <w:bCs/>
                <w:iCs/>
                <w:sz w:val="24"/>
                <w:szCs w:val="24"/>
              </w:rPr>
            </w:pPr>
          </w:p>
        </w:tc>
        <w:tc>
          <w:tcPr>
            <w:tcW w:w="1145" w:type="pct"/>
          </w:tcPr>
          <w:p w:rsidR="00D5465F" w:rsidRPr="0058001A" w:rsidRDefault="00D5465F" w:rsidP="0058001A">
            <w:pPr>
              <w:spacing w:before="0"/>
              <w:jc w:val="center"/>
              <w:rPr>
                <w:rFonts w:eastAsia="Calibri" w:cs="Arial"/>
                <w:b/>
                <w:bCs/>
                <w:iCs/>
                <w:sz w:val="24"/>
                <w:szCs w:val="24"/>
              </w:rPr>
            </w:pPr>
          </w:p>
        </w:tc>
      </w:tr>
      <w:tr w:rsidR="00D5465F" w:rsidRPr="0058001A" w:rsidTr="00807062">
        <w:tc>
          <w:tcPr>
            <w:tcW w:w="213" w:type="pct"/>
            <w:shd w:val="clear" w:color="auto" w:fill="auto"/>
          </w:tcPr>
          <w:p w:rsidR="00D5465F" w:rsidRPr="0058001A" w:rsidRDefault="00D5465F" w:rsidP="0058001A">
            <w:pPr>
              <w:spacing w:before="0"/>
              <w:jc w:val="center"/>
              <w:rPr>
                <w:rFonts w:eastAsia="Calibri" w:cs="Arial"/>
                <w:bCs/>
                <w:iCs/>
                <w:sz w:val="24"/>
                <w:szCs w:val="24"/>
              </w:rPr>
            </w:pPr>
          </w:p>
          <w:p w:rsidR="00D5465F" w:rsidRPr="0058001A" w:rsidRDefault="00D5465F" w:rsidP="0058001A">
            <w:pPr>
              <w:spacing w:before="0"/>
              <w:jc w:val="center"/>
              <w:rPr>
                <w:rFonts w:eastAsia="Calibri" w:cs="Arial"/>
                <w:bCs/>
                <w:iCs/>
                <w:sz w:val="24"/>
                <w:szCs w:val="24"/>
              </w:rPr>
            </w:pPr>
            <w:r w:rsidRPr="0058001A">
              <w:rPr>
                <w:rFonts w:eastAsia="Calibri" w:cs="Arial"/>
                <w:bCs/>
                <w:iCs/>
                <w:sz w:val="24"/>
                <w:szCs w:val="24"/>
              </w:rPr>
              <w:t>5.</w:t>
            </w:r>
          </w:p>
        </w:tc>
        <w:tc>
          <w:tcPr>
            <w:tcW w:w="951" w:type="pct"/>
            <w:shd w:val="clear" w:color="auto" w:fill="auto"/>
          </w:tcPr>
          <w:p w:rsidR="00D5465F" w:rsidRPr="0058001A" w:rsidRDefault="00D5465F" w:rsidP="0058001A">
            <w:pPr>
              <w:spacing w:before="0"/>
              <w:jc w:val="center"/>
              <w:rPr>
                <w:rFonts w:eastAsia="Calibri" w:cs="Arial"/>
                <w:b/>
                <w:bCs/>
                <w:iCs/>
                <w:sz w:val="24"/>
                <w:szCs w:val="24"/>
              </w:rPr>
            </w:pPr>
          </w:p>
          <w:p w:rsidR="00D5465F" w:rsidRPr="0058001A" w:rsidRDefault="00D5465F" w:rsidP="0058001A">
            <w:pPr>
              <w:spacing w:before="0"/>
              <w:jc w:val="center"/>
              <w:rPr>
                <w:rFonts w:eastAsia="Calibri" w:cs="Arial"/>
                <w:b/>
                <w:bCs/>
                <w:iCs/>
                <w:sz w:val="24"/>
                <w:szCs w:val="24"/>
              </w:rPr>
            </w:pPr>
          </w:p>
          <w:p w:rsidR="00D5465F" w:rsidRPr="0058001A" w:rsidRDefault="00D5465F" w:rsidP="0058001A">
            <w:pPr>
              <w:spacing w:before="0"/>
              <w:jc w:val="center"/>
              <w:rPr>
                <w:rFonts w:eastAsia="Calibri" w:cs="Arial"/>
                <w:b/>
                <w:bCs/>
                <w:iCs/>
                <w:sz w:val="24"/>
                <w:szCs w:val="24"/>
              </w:rPr>
            </w:pPr>
          </w:p>
        </w:tc>
        <w:tc>
          <w:tcPr>
            <w:tcW w:w="908" w:type="pct"/>
            <w:shd w:val="clear" w:color="auto" w:fill="auto"/>
          </w:tcPr>
          <w:p w:rsidR="00D5465F" w:rsidRPr="0058001A" w:rsidRDefault="00D5465F" w:rsidP="0058001A">
            <w:pPr>
              <w:spacing w:before="0"/>
              <w:jc w:val="center"/>
              <w:rPr>
                <w:rFonts w:eastAsia="Calibri" w:cs="Arial"/>
                <w:b/>
                <w:bCs/>
                <w:iCs/>
                <w:sz w:val="24"/>
                <w:szCs w:val="24"/>
              </w:rPr>
            </w:pPr>
          </w:p>
        </w:tc>
        <w:tc>
          <w:tcPr>
            <w:tcW w:w="923" w:type="pct"/>
            <w:shd w:val="clear" w:color="auto" w:fill="auto"/>
          </w:tcPr>
          <w:p w:rsidR="00D5465F" w:rsidRPr="0058001A" w:rsidRDefault="00D5465F" w:rsidP="0058001A">
            <w:pPr>
              <w:spacing w:before="0"/>
              <w:jc w:val="center"/>
              <w:rPr>
                <w:rFonts w:eastAsia="Calibri" w:cs="Arial"/>
                <w:b/>
                <w:bCs/>
                <w:iCs/>
                <w:sz w:val="24"/>
                <w:szCs w:val="24"/>
              </w:rPr>
            </w:pPr>
          </w:p>
        </w:tc>
        <w:tc>
          <w:tcPr>
            <w:tcW w:w="859" w:type="pct"/>
            <w:shd w:val="clear" w:color="auto" w:fill="auto"/>
          </w:tcPr>
          <w:p w:rsidR="00D5465F" w:rsidRPr="0058001A" w:rsidRDefault="00D5465F" w:rsidP="0058001A">
            <w:pPr>
              <w:spacing w:before="0"/>
              <w:jc w:val="center"/>
              <w:rPr>
                <w:rFonts w:eastAsia="Calibri" w:cs="Arial"/>
                <w:b/>
                <w:bCs/>
                <w:iCs/>
                <w:sz w:val="24"/>
                <w:szCs w:val="24"/>
              </w:rPr>
            </w:pPr>
          </w:p>
        </w:tc>
        <w:tc>
          <w:tcPr>
            <w:tcW w:w="1145" w:type="pct"/>
          </w:tcPr>
          <w:p w:rsidR="00D5465F" w:rsidRPr="0058001A" w:rsidRDefault="00D5465F" w:rsidP="0058001A">
            <w:pPr>
              <w:spacing w:before="0"/>
              <w:jc w:val="center"/>
              <w:rPr>
                <w:rFonts w:eastAsia="Calibri" w:cs="Arial"/>
                <w:b/>
                <w:bCs/>
                <w:iCs/>
                <w:sz w:val="24"/>
                <w:szCs w:val="24"/>
              </w:rPr>
            </w:pPr>
          </w:p>
        </w:tc>
      </w:tr>
      <w:tr w:rsidR="00D5465F" w:rsidRPr="0058001A" w:rsidTr="00807062">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D5465F" w:rsidRPr="0058001A" w:rsidRDefault="00D5465F" w:rsidP="0058001A">
            <w:pPr>
              <w:spacing w:before="0"/>
              <w:jc w:val="center"/>
              <w:rPr>
                <w:rFonts w:eastAsia="Calibri" w:cs="Arial"/>
                <w:b/>
                <w:bCs/>
                <w:iCs/>
                <w:sz w:val="24"/>
                <w:szCs w:val="24"/>
              </w:rPr>
            </w:pPr>
          </w:p>
        </w:tc>
        <w:tc>
          <w:tcPr>
            <w:tcW w:w="859" w:type="pct"/>
            <w:shd w:val="clear" w:color="auto" w:fill="auto"/>
          </w:tcPr>
          <w:p w:rsidR="00D5465F" w:rsidRPr="0058001A" w:rsidRDefault="00D5465F" w:rsidP="0058001A">
            <w:pPr>
              <w:spacing w:before="0"/>
              <w:jc w:val="center"/>
              <w:rPr>
                <w:rFonts w:eastAsia="Calibri" w:cs="Arial"/>
                <w:b/>
                <w:bCs/>
                <w:iCs/>
                <w:sz w:val="24"/>
                <w:szCs w:val="24"/>
              </w:rPr>
            </w:pPr>
          </w:p>
          <w:p w:rsidR="00D5465F" w:rsidRPr="0058001A" w:rsidRDefault="00D5465F" w:rsidP="0058001A">
            <w:pPr>
              <w:spacing w:before="0"/>
              <w:jc w:val="center"/>
              <w:rPr>
                <w:rFonts w:eastAsia="Calibri" w:cs="Arial"/>
                <w:b/>
                <w:bCs/>
                <w:iCs/>
                <w:sz w:val="24"/>
                <w:szCs w:val="24"/>
              </w:rPr>
            </w:pPr>
            <w:r w:rsidRPr="0058001A">
              <w:rPr>
                <w:rFonts w:eastAsia="Calibri" w:cs="Arial"/>
                <w:b/>
                <w:bCs/>
                <w:iCs/>
                <w:sz w:val="24"/>
                <w:szCs w:val="24"/>
              </w:rPr>
              <w:t>Укупна вредност</w:t>
            </w:r>
          </w:p>
          <w:p w:rsidR="00D5465F" w:rsidRPr="0058001A" w:rsidRDefault="00D5465F" w:rsidP="0058001A">
            <w:pPr>
              <w:spacing w:before="0"/>
              <w:jc w:val="center"/>
              <w:rPr>
                <w:rFonts w:eastAsia="Calibri" w:cs="Arial"/>
                <w:b/>
                <w:bCs/>
                <w:iCs/>
                <w:sz w:val="24"/>
                <w:szCs w:val="24"/>
              </w:rPr>
            </w:pPr>
            <w:r w:rsidRPr="0058001A">
              <w:rPr>
                <w:rFonts w:eastAsia="Calibri" w:cs="Arial"/>
                <w:b/>
                <w:bCs/>
                <w:iCs/>
                <w:sz w:val="24"/>
                <w:szCs w:val="24"/>
              </w:rPr>
              <w:t>без</w:t>
            </w:r>
          </w:p>
          <w:p w:rsidR="00D5465F" w:rsidRPr="0058001A" w:rsidRDefault="00D5465F" w:rsidP="0058001A">
            <w:pPr>
              <w:spacing w:before="0"/>
              <w:jc w:val="center"/>
              <w:rPr>
                <w:rFonts w:eastAsia="Calibri" w:cs="Arial"/>
                <w:b/>
                <w:bCs/>
                <w:iCs/>
                <w:sz w:val="24"/>
                <w:szCs w:val="24"/>
              </w:rPr>
            </w:pPr>
            <w:r w:rsidRPr="0058001A">
              <w:rPr>
                <w:rFonts w:eastAsia="Calibri" w:cs="Arial"/>
                <w:b/>
                <w:bCs/>
                <w:iCs/>
                <w:sz w:val="24"/>
                <w:szCs w:val="24"/>
              </w:rPr>
              <w:t>ПДВ</w:t>
            </w:r>
          </w:p>
          <w:p w:rsidR="00D5465F" w:rsidRPr="0058001A" w:rsidRDefault="00D5465F" w:rsidP="003D7CA5">
            <w:pPr>
              <w:spacing w:before="0"/>
              <w:rPr>
                <w:rFonts w:eastAsia="Calibri" w:cs="Arial"/>
                <w:b/>
                <w:bCs/>
                <w:iCs/>
                <w:sz w:val="24"/>
                <w:szCs w:val="24"/>
              </w:rPr>
            </w:pPr>
            <w:r w:rsidRPr="0058001A">
              <w:rPr>
                <w:rFonts w:eastAsia="Calibri" w:cs="Arial"/>
                <w:b/>
                <w:bCs/>
                <w:iCs/>
                <w:sz w:val="24"/>
                <w:szCs w:val="24"/>
                <w:lang w:val="sr-Cyrl-RS"/>
              </w:rPr>
              <w:t xml:space="preserve">     Дин</w:t>
            </w:r>
          </w:p>
        </w:tc>
        <w:tc>
          <w:tcPr>
            <w:tcW w:w="1145" w:type="pct"/>
          </w:tcPr>
          <w:p w:rsidR="00D5465F" w:rsidRPr="0058001A" w:rsidRDefault="00D5465F" w:rsidP="0058001A">
            <w:pPr>
              <w:spacing w:before="0"/>
              <w:ind w:left="720"/>
              <w:jc w:val="center"/>
              <w:rPr>
                <w:rFonts w:eastAsia="Calibri" w:cs="Arial"/>
                <w:b/>
                <w:bCs/>
                <w:iCs/>
                <w:sz w:val="24"/>
                <w:szCs w:val="24"/>
              </w:rPr>
            </w:pPr>
          </w:p>
        </w:tc>
      </w:tr>
    </w:tbl>
    <w:p w:rsidR="00D5465F" w:rsidRPr="0058001A" w:rsidRDefault="00D5465F" w:rsidP="0058001A">
      <w:pPr>
        <w:tabs>
          <w:tab w:val="left" w:pos="4999"/>
        </w:tabs>
        <w:spacing w:before="0"/>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D5465F" w:rsidRPr="0058001A" w:rsidTr="00807062">
        <w:trPr>
          <w:jc w:val="center"/>
        </w:trPr>
        <w:tc>
          <w:tcPr>
            <w:tcW w:w="3882" w:type="dxa"/>
          </w:tcPr>
          <w:p w:rsidR="00D5465F" w:rsidRPr="0058001A" w:rsidRDefault="00D5465F" w:rsidP="0058001A">
            <w:pPr>
              <w:spacing w:before="0"/>
              <w:jc w:val="center"/>
              <w:rPr>
                <w:rFonts w:cs="Arial"/>
                <w:sz w:val="24"/>
                <w:szCs w:val="24"/>
              </w:rPr>
            </w:pPr>
            <w:r w:rsidRPr="0058001A">
              <w:rPr>
                <w:rFonts w:cs="Arial"/>
                <w:sz w:val="24"/>
                <w:szCs w:val="24"/>
              </w:rPr>
              <w:t>Датум:</w:t>
            </w:r>
          </w:p>
        </w:tc>
        <w:tc>
          <w:tcPr>
            <w:tcW w:w="2127" w:type="dxa"/>
          </w:tcPr>
          <w:p w:rsidR="00D5465F" w:rsidRPr="0058001A" w:rsidRDefault="00D5465F" w:rsidP="0058001A">
            <w:pPr>
              <w:spacing w:before="0"/>
              <w:jc w:val="center"/>
              <w:rPr>
                <w:rFonts w:cs="Arial"/>
                <w:sz w:val="24"/>
                <w:szCs w:val="24"/>
                <w:lang w:val="ru-RU"/>
              </w:rPr>
            </w:pPr>
          </w:p>
        </w:tc>
        <w:tc>
          <w:tcPr>
            <w:tcW w:w="4022" w:type="dxa"/>
          </w:tcPr>
          <w:p w:rsidR="00D5465F" w:rsidRPr="0058001A" w:rsidRDefault="00D5465F" w:rsidP="0058001A">
            <w:pPr>
              <w:spacing w:before="0"/>
              <w:jc w:val="center"/>
              <w:rPr>
                <w:rFonts w:cs="Arial"/>
                <w:sz w:val="24"/>
                <w:szCs w:val="24"/>
                <w:lang w:val="ru-RU"/>
              </w:rPr>
            </w:pPr>
            <w:r w:rsidRPr="0058001A">
              <w:rPr>
                <w:rFonts w:cs="Arial"/>
                <w:sz w:val="24"/>
                <w:szCs w:val="24"/>
                <w:lang w:val="sr-Cyrl-CS"/>
              </w:rPr>
              <w:t>П</w:t>
            </w:r>
            <w:r w:rsidRPr="0058001A">
              <w:rPr>
                <w:rFonts w:cs="Arial"/>
                <w:sz w:val="24"/>
                <w:szCs w:val="24"/>
              </w:rPr>
              <w:t>онуђач</w:t>
            </w:r>
            <w:r w:rsidRPr="0058001A">
              <w:rPr>
                <w:rFonts w:cs="Arial"/>
                <w:sz w:val="24"/>
                <w:szCs w:val="24"/>
                <w:lang w:val="ru-RU"/>
              </w:rPr>
              <w:t>:</w:t>
            </w:r>
          </w:p>
        </w:tc>
      </w:tr>
      <w:tr w:rsidR="00D5465F" w:rsidRPr="0058001A" w:rsidTr="00807062">
        <w:trPr>
          <w:jc w:val="center"/>
        </w:trPr>
        <w:tc>
          <w:tcPr>
            <w:tcW w:w="3882" w:type="dxa"/>
          </w:tcPr>
          <w:p w:rsidR="00D5465F" w:rsidRPr="0058001A" w:rsidRDefault="00D5465F" w:rsidP="0058001A">
            <w:pPr>
              <w:spacing w:before="0"/>
              <w:jc w:val="center"/>
              <w:rPr>
                <w:rFonts w:cs="Arial"/>
                <w:sz w:val="24"/>
                <w:szCs w:val="24"/>
              </w:rPr>
            </w:pPr>
          </w:p>
        </w:tc>
        <w:tc>
          <w:tcPr>
            <w:tcW w:w="2127" w:type="dxa"/>
          </w:tcPr>
          <w:p w:rsidR="00D5465F" w:rsidRPr="0058001A" w:rsidRDefault="00D5465F" w:rsidP="0058001A">
            <w:pPr>
              <w:spacing w:before="0"/>
              <w:jc w:val="center"/>
              <w:rPr>
                <w:rFonts w:cs="Arial"/>
                <w:sz w:val="24"/>
                <w:szCs w:val="24"/>
              </w:rPr>
            </w:pPr>
            <w:r w:rsidRPr="0058001A">
              <w:rPr>
                <w:rFonts w:cs="Arial"/>
                <w:sz w:val="24"/>
                <w:szCs w:val="24"/>
              </w:rPr>
              <w:t>М.П.</w:t>
            </w:r>
          </w:p>
        </w:tc>
        <w:tc>
          <w:tcPr>
            <w:tcW w:w="4022" w:type="dxa"/>
          </w:tcPr>
          <w:p w:rsidR="00D5465F" w:rsidRPr="0058001A" w:rsidRDefault="00D5465F" w:rsidP="0058001A">
            <w:pPr>
              <w:spacing w:before="0"/>
              <w:jc w:val="center"/>
              <w:rPr>
                <w:rFonts w:cs="Arial"/>
                <w:sz w:val="24"/>
                <w:szCs w:val="24"/>
                <w:lang w:val="ru-RU"/>
              </w:rPr>
            </w:pPr>
          </w:p>
        </w:tc>
      </w:tr>
      <w:tr w:rsidR="00D5465F" w:rsidRPr="0058001A" w:rsidTr="00807062">
        <w:trPr>
          <w:jc w:val="center"/>
        </w:trPr>
        <w:tc>
          <w:tcPr>
            <w:tcW w:w="3882" w:type="dxa"/>
            <w:tcBorders>
              <w:bottom w:val="single" w:sz="4" w:space="0" w:color="auto"/>
            </w:tcBorders>
          </w:tcPr>
          <w:p w:rsidR="00D5465F" w:rsidRPr="0058001A" w:rsidRDefault="00D5465F" w:rsidP="0058001A">
            <w:pPr>
              <w:spacing w:before="0"/>
              <w:jc w:val="center"/>
              <w:rPr>
                <w:rFonts w:cs="Arial"/>
                <w:sz w:val="24"/>
                <w:szCs w:val="24"/>
              </w:rPr>
            </w:pPr>
          </w:p>
        </w:tc>
        <w:tc>
          <w:tcPr>
            <w:tcW w:w="2127" w:type="dxa"/>
          </w:tcPr>
          <w:p w:rsidR="00D5465F" w:rsidRPr="0058001A" w:rsidRDefault="00D5465F" w:rsidP="0058001A">
            <w:pPr>
              <w:spacing w:before="0"/>
              <w:jc w:val="center"/>
              <w:rPr>
                <w:rFonts w:cs="Arial"/>
                <w:sz w:val="24"/>
                <w:szCs w:val="24"/>
                <w:lang w:val="ru-RU"/>
              </w:rPr>
            </w:pPr>
          </w:p>
        </w:tc>
        <w:tc>
          <w:tcPr>
            <w:tcW w:w="4022" w:type="dxa"/>
            <w:tcBorders>
              <w:bottom w:val="single" w:sz="4" w:space="0" w:color="auto"/>
            </w:tcBorders>
          </w:tcPr>
          <w:p w:rsidR="00D5465F" w:rsidRPr="0058001A" w:rsidRDefault="00D5465F" w:rsidP="0058001A">
            <w:pPr>
              <w:spacing w:before="0"/>
              <w:jc w:val="center"/>
              <w:rPr>
                <w:rFonts w:cs="Arial"/>
                <w:sz w:val="24"/>
                <w:szCs w:val="24"/>
                <w:lang w:val="ru-RU"/>
              </w:rPr>
            </w:pPr>
          </w:p>
        </w:tc>
      </w:tr>
      <w:tr w:rsidR="00D5465F" w:rsidRPr="0058001A" w:rsidTr="00807062">
        <w:trPr>
          <w:trHeight w:val="389"/>
          <w:jc w:val="center"/>
        </w:trPr>
        <w:tc>
          <w:tcPr>
            <w:tcW w:w="3882" w:type="dxa"/>
            <w:tcBorders>
              <w:top w:val="single" w:sz="4" w:space="0" w:color="auto"/>
            </w:tcBorders>
          </w:tcPr>
          <w:p w:rsidR="00D5465F" w:rsidRPr="0058001A" w:rsidRDefault="00D5465F" w:rsidP="0058001A">
            <w:pPr>
              <w:spacing w:before="0"/>
              <w:jc w:val="center"/>
              <w:rPr>
                <w:rFonts w:cs="Arial"/>
                <w:sz w:val="24"/>
                <w:szCs w:val="24"/>
              </w:rPr>
            </w:pPr>
          </w:p>
        </w:tc>
        <w:tc>
          <w:tcPr>
            <w:tcW w:w="2127" w:type="dxa"/>
          </w:tcPr>
          <w:p w:rsidR="00D5465F" w:rsidRPr="0058001A" w:rsidRDefault="00D5465F" w:rsidP="0058001A">
            <w:pPr>
              <w:spacing w:before="0"/>
              <w:jc w:val="center"/>
              <w:rPr>
                <w:rFonts w:cs="Arial"/>
                <w:sz w:val="24"/>
                <w:szCs w:val="24"/>
                <w:lang w:val="ru-RU"/>
              </w:rPr>
            </w:pPr>
          </w:p>
        </w:tc>
        <w:tc>
          <w:tcPr>
            <w:tcW w:w="4022" w:type="dxa"/>
            <w:tcBorders>
              <w:top w:val="single" w:sz="4" w:space="0" w:color="auto"/>
            </w:tcBorders>
          </w:tcPr>
          <w:p w:rsidR="00D5465F" w:rsidRPr="0058001A" w:rsidRDefault="00D5465F" w:rsidP="0058001A">
            <w:pPr>
              <w:spacing w:before="0"/>
              <w:jc w:val="center"/>
              <w:rPr>
                <w:rFonts w:cs="Arial"/>
                <w:sz w:val="24"/>
                <w:szCs w:val="24"/>
                <w:lang w:val="ru-RU"/>
              </w:rPr>
            </w:pPr>
          </w:p>
        </w:tc>
      </w:tr>
    </w:tbl>
    <w:p w:rsidR="00D5465F" w:rsidRPr="0058001A" w:rsidRDefault="00D5465F" w:rsidP="0058001A">
      <w:pPr>
        <w:spacing w:before="0"/>
        <w:rPr>
          <w:rFonts w:eastAsia="Symbol" w:cs="Arial"/>
          <w:b/>
          <w:bCs/>
          <w:i/>
          <w:kern w:val="28"/>
          <w:sz w:val="24"/>
          <w:szCs w:val="24"/>
        </w:rPr>
      </w:pPr>
      <w:r w:rsidRPr="0058001A">
        <w:rPr>
          <w:rFonts w:eastAsia="Symbol" w:cs="Arial"/>
          <w:b/>
          <w:bCs/>
          <w:i/>
          <w:kern w:val="28"/>
          <w:sz w:val="24"/>
          <w:szCs w:val="24"/>
        </w:rPr>
        <w:t xml:space="preserve">Напомена: </w:t>
      </w:r>
    </w:p>
    <w:p w:rsidR="00D5465F" w:rsidRPr="0058001A" w:rsidRDefault="00D5465F" w:rsidP="0058001A">
      <w:pPr>
        <w:spacing w:before="0"/>
        <w:rPr>
          <w:rFonts w:eastAsia="TimesNewRomanPS-BoldMT" w:cs="Arial"/>
          <w:i/>
          <w:sz w:val="24"/>
          <w:szCs w:val="24"/>
          <w:lang w:val="sr-Cyrl-CS"/>
        </w:rPr>
      </w:pPr>
      <w:r w:rsidRPr="0058001A">
        <w:rPr>
          <w:rFonts w:eastAsia="TimesNewRomanPS-BoldMT" w:cs="Arial"/>
          <w:i/>
          <w:sz w:val="24"/>
          <w:szCs w:val="24"/>
        </w:rPr>
        <w:t xml:space="preserve">Уколико </w:t>
      </w:r>
      <w:r w:rsidRPr="0058001A">
        <w:rPr>
          <w:rFonts w:eastAsia="TimesNewRomanPS-BoldMT" w:cs="Arial"/>
          <w:i/>
          <w:sz w:val="24"/>
          <w:szCs w:val="24"/>
          <w:lang w:val="sr-Cyrl-CS"/>
        </w:rPr>
        <w:t>група понуђача подноси заједничку понуду овај образац потписује и оверава Носилац посла испред групе понуђача</w:t>
      </w:r>
      <w:r w:rsidRPr="0058001A">
        <w:rPr>
          <w:rFonts w:eastAsia="TimesNewRomanPS-BoldMT" w:cs="Arial"/>
          <w:i/>
          <w:sz w:val="24"/>
          <w:szCs w:val="24"/>
        </w:rPr>
        <w:t>.</w:t>
      </w:r>
    </w:p>
    <w:p w:rsidR="00D5465F" w:rsidRPr="0058001A" w:rsidRDefault="00D5465F" w:rsidP="0058001A">
      <w:pPr>
        <w:spacing w:before="0"/>
        <w:rPr>
          <w:rFonts w:cs="Arial"/>
          <w:sz w:val="24"/>
          <w:szCs w:val="24"/>
          <w:lang w:val="sr-Cyrl-CS"/>
        </w:rPr>
      </w:pPr>
      <w:r w:rsidRPr="0058001A">
        <w:rPr>
          <w:rFonts w:cs="Arial"/>
          <w:i/>
          <w:sz w:val="24"/>
          <w:szCs w:val="24"/>
        </w:rPr>
        <w:t>Приликом подношења понуде овај образац копирати у потребном броју примерака.</w:t>
      </w:r>
    </w:p>
    <w:p w:rsidR="00D5465F" w:rsidRPr="0058001A" w:rsidRDefault="00D5465F" w:rsidP="0058001A">
      <w:pPr>
        <w:spacing w:before="0"/>
        <w:rPr>
          <w:rFonts w:cs="Arial"/>
          <w:b/>
          <w:bCs/>
          <w:kern w:val="28"/>
          <w:sz w:val="24"/>
          <w:szCs w:val="24"/>
          <w:lang w:val="sr-Cyrl-CS" w:eastAsia="ar-SA"/>
        </w:rPr>
      </w:pPr>
      <w:r w:rsidRPr="0058001A">
        <w:rPr>
          <w:rFonts w:eastAsia="TimesNewRomanPS-BoldMT" w:cs="Arial"/>
          <w:i/>
          <w:sz w:val="24"/>
          <w:szCs w:val="24"/>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D5465F" w:rsidRPr="0058001A" w:rsidRDefault="00D5465F" w:rsidP="0058001A">
      <w:pPr>
        <w:spacing w:before="0"/>
        <w:rPr>
          <w:rFonts w:cs="Arial"/>
          <w:sz w:val="24"/>
          <w:szCs w:val="24"/>
        </w:rPr>
      </w:pPr>
    </w:p>
    <w:p w:rsidR="00D5465F" w:rsidRDefault="00D5465F" w:rsidP="0058001A">
      <w:pPr>
        <w:spacing w:before="0"/>
        <w:rPr>
          <w:rFonts w:cs="Arial"/>
          <w:sz w:val="24"/>
          <w:szCs w:val="24"/>
        </w:rPr>
      </w:pPr>
    </w:p>
    <w:p w:rsidR="003D7CA5" w:rsidRDefault="003D7CA5" w:rsidP="0058001A">
      <w:pPr>
        <w:spacing w:before="0"/>
        <w:rPr>
          <w:rFonts w:cs="Arial"/>
          <w:sz w:val="24"/>
          <w:szCs w:val="24"/>
        </w:rPr>
      </w:pPr>
    </w:p>
    <w:p w:rsidR="003D7CA5" w:rsidRDefault="003D7CA5" w:rsidP="0058001A">
      <w:pPr>
        <w:spacing w:before="0"/>
        <w:rPr>
          <w:rFonts w:cs="Arial"/>
          <w:sz w:val="24"/>
          <w:szCs w:val="24"/>
        </w:rPr>
      </w:pPr>
    </w:p>
    <w:p w:rsidR="003D7CA5" w:rsidRDefault="003D7CA5" w:rsidP="0058001A">
      <w:pPr>
        <w:spacing w:before="0"/>
        <w:rPr>
          <w:rFonts w:cs="Arial"/>
          <w:sz w:val="24"/>
          <w:szCs w:val="24"/>
        </w:rPr>
      </w:pPr>
    </w:p>
    <w:p w:rsidR="003D7CA5" w:rsidRDefault="003D7CA5" w:rsidP="0058001A">
      <w:pPr>
        <w:spacing w:before="0"/>
        <w:rPr>
          <w:rFonts w:cs="Arial"/>
          <w:sz w:val="24"/>
          <w:szCs w:val="24"/>
        </w:rPr>
      </w:pPr>
    </w:p>
    <w:p w:rsidR="003D7CA5" w:rsidRDefault="003D7CA5" w:rsidP="0058001A">
      <w:pPr>
        <w:spacing w:before="0"/>
        <w:rPr>
          <w:rFonts w:cs="Arial"/>
          <w:sz w:val="24"/>
          <w:szCs w:val="24"/>
        </w:rPr>
      </w:pPr>
    </w:p>
    <w:p w:rsidR="003D7CA5" w:rsidRPr="0058001A" w:rsidRDefault="003D7CA5" w:rsidP="0058001A">
      <w:pPr>
        <w:spacing w:before="0"/>
        <w:rPr>
          <w:rFonts w:cs="Arial"/>
          <w:sz w:val="24"/>
          <w:szCs w:val="24"/>
        </w:rPr>
      </w:pPr>
    </w:p>
    <w:p w:rsidR="00D5465F" w:rsidRPr="0058001A" w:rsidRDefault="00D5465F" w:rsidP="0058001A">
      <w:pPr>
        <w:pStyle w:val="KDObrazac"/>
        <w:spacing w:before="0"/>
        <w:rPr>
          <w:sz w:val="24"/>
          <w:szCs w:val="24"/>
          <w:lang w:val="sr-Cyrl-RS"/>
        </w:rPr>
      </w:pPr>
      <w:r w:rsidRPr="0058001A">
        <w:rPr>
          <w:sz w:val="24"/>
          <w:szCs w:val="24"/>
        </w:rPr>
        <w:lastRenderedPageBreak/>
        <w:t xml:space="preserve">ОБРАЗАЦ </w:t>
      </w:r>
      <w:r w:rsidRPr="0058001A">
        <w:rPr>
          <w:sz w:val="24"/>
          <w:szCs w:val="24"/>
          <w:lang w:val="sr-Cyrl-RS"/>
        </w:rPr>
        <w:t>6.</w:t>
      </w:r>
    </w:p>
    <w:p w:rsidR="00D5465F" w:rsidRPr="0058001A" w:rsidRDefault="00D5465F" w:rsidP="0058001A">
      <w:pPr>
        <w:spacing w:before="0"/>
        <w:jc w:val="center"/>
        <w:rPr>
          <w:rFonts w:cs="Arial"/>
          <w:b/>
          <w:sz w:val="24"/>
          <w:szCs w:val="24"/>
        </w:rPr>
      </w:pPr>
      <w:r w:rsidRPr="0058001A">
        <w:rPr>
          <w:rFonts w:cs="Arial"/>
          <w:b/>
          <w:sz w:val="24"/>
          <w:szCs w:val="24"/>
        </w:rPr>
        <w:t>ПОТВРДА О РЕФЕРЕНТНИМ НАБАВКАМА</w:t>
      </w:r>
    </w:p>
    <w:p w:rsidR="00D5465F" w:rsidRPr="0058001A" w:rsidRDefault="00D5465F" w:rsidP="0058001A">
      <w:pPr>
        <w:spacing w:before="0"/>
        <w:jc w:val="center"/>
        <w:rPr>
          <w:rFonts w:cs="Arial"/>
          <w:sz w:val="24"/>
          <w:szCs w:val="24"/>
          <w:lang w:val="sr-Cyrl-RS"/>
        </w:rPr>
      </w:pPr>
    </w:p>
    <w:p w:rsidR="00D5465F" w:rsidRPr="0058001A" w:rsidRDefault="00D5465F" w:rsidP="0058001A">
      <w:pPr>
        <w:tabs>
          <w:tab w:val="left" w:pos="0"/>
          <w:tab w:val="left" w:pos="330"/>
          <w:tab w:val="left" w:pos="540"/>
        </w:tabs>
        <w:spacing w:before="0"/>
        <w:jc w:val="left"/>
        <w:rPr>
          <w:rFonts w:eastAsia="Calibri" w:cs="Arial"/>
          <w:sz w:val="24"/>
          <w:szCs w:val="24"/>
        </w:rPr>
      </w:pPr>
      <w:r w:rsidRPr="0058001A">
        <w:rPr>
          <w:rFonts w:eastAsia="Calibri" w:cs="Arial"/>
          <w:sz w:val="24"/>
          <w:szCs w:val="24"/>
          <w:lang w:val="ru-RU"/>
        </w:rPr>
        <w:t xml:space="preserve">Наручилац односно купац предметних добара: </w:t>
      </w:r>
    </w:p>
    <w:p w:rsidR="00D5465F" w:rsidRPr="0058001A" w:rsidRDefault="00D5465F" w:rsidP="0058001A">
      <w:pPr>
        <w:tabs>
          <w:tab w:val="left" w:pos="0"/>
          <w:tab w:val="left" w:pos="330"/>
          <w:tab w:val="left" w:pos="540"/>
        </w:tabs>
        <w:spacing w:before="0"/>
        <w:ind w:left="6"/>
        <w:rPr>
          <w:rFonts w:eastAsia="Calibri" w:cs="Arial"/>
          <w:sz w:val="24"/>
          <w:szCs w:val="24"/>
        </w:rPr>
      </w:pPr>
      <w:r w:rsidRPr="0058001A">
        <w:rPr>
          <w:rFonts w:eastAsia="Calibri" w:cs="Arial"/>
          <w:sz w:val="24"/>
          <w:szCs w:val="24"/>
        </w:rPr>
        <w:t xml:space="preserve">                                                  __________________________________________________________________</w:t>
      </w:r>
    </w:p>
    <w:p w:rsidR="00D5465F" w:rsidRPr="0058001A" w:rsidRDefault="00D5465F" w:rsidP="0058001A">
      <w:pPr>
        <w:tabs>
          <w:tab w:val="left" w:pos="0"/>
          <w:tab w:val="left" w:pos="330"/>
          <w:tab w:val="left" w:pos="540"/>
        </w:tabs>
        <w:spacing w:before="0"/>
        <w:ind w:left="6"/>
        <w:jc w:val="center"/>
        <w:rPr>
          <w:rFonts w:eastAsia="Calibri" w:cs="Arial"/>
          <w:sz w:val="24"/>
          <w:szCs w:val="24"/>
        </w:rPr>
      </w:pPr>
      <w:r w:rsidRPr="0058001A">
        <w:rPr>
          <w:rFonts w:cs="Arial"/>
          <w:bCs/>
          <w:kern w:val="28"/>
          <w:sz w:val="24"/>
          <w:szCs w:val="24"/>
        </w:rPr>
        <w:t>(назив и седиште наручиоца)</w:t>
      </w:r>
    </w:p>
    <w:p w:rsidR="00D5465F" w:rsidRPr="0058001A" w:rsidRDefault="00D5465F" w:rsidP="0058001A">
      <w:pPr>
        <w:spacing w:before="0"/>
        <w:jc w:val="left"/>
        <w:rPr>
          <w:rFonts w:cs="Arial"/>
          <w:sz w:val="24"/>
          <w:szCs w:val="24"/>
        </w:rPr>
      </w:pPr>
      <w:r w:rsidRPr="0058001A">
        <w:rPr>
          <w:rFonts w:cs="Arial"/>
          <w:sz w:val="24"/>
          <w:szCs w:val="24"/>
        </w:rPr>
        <w:t>Лице за контакт:      ___________________________________________________________________</w:t>
      </w:r>
    </w:p>
    <w:p w:rsidR="00D5465F" w:rsidRPr="0058001A" w:rsidRDefault="00D5465F" w:rsidP="0058001A">
      <w:pPr>
        <w:spacing w:before="0"/>
        <w:jc w:val="center"/>
        <w:rPr>
          <w:rFonts w:cs="Arial"/>
          <w:sz w:val="24"/>
          <w:szCs w:val="24"/>
        </w:rPr>
      </w:pPr>
      <w:r w:rsidRPr="0058001A">
        <w:rPr>
          <w:rFonts w:cs="Arial"/>
          <w:sz w:val="24"/>
          <w:szCs w:val="24"/>
        </w:rPr>
        <w:t>(име, презиме,  контакт телефон)</w:t>
      </w:r>
    </w:p>
    <w:p w:rsidR="00D5465F" w:rsidRPr="0058001A" w:rsidRDefault="00D5465F" w:rsidP="0058001A">
      <w:pPr>
        <w:spacing w:before="0"/>
        <w:jc w:val="left"/>
        <w:rPr>
          <w:rFonts w:cs="Arial"/>
          <w:sz w:val="24"/>
          <w:szCs w:val="24"/>
        </w:rPr>
      </w:pPr>
      <w:r w:rsidRPr="0058001A">
        <w:rPr>
          <w:rFonts w:cs="Arial"/>
          <w:sz w:val="24"/>
          <w:szCs w:val="24"/>
        </w:rPr>
        <w:t>Овим путем потврђујем да је __________________________________________________________________</w:t>
      </w:r>
    </w:p>
    <w:p w:rsidR="00D5465F" w:rsidRPr="0058001A" w:rsidRDefault="00D5465F" w:rsidP="0058001A">
      <w:pPr>
        <w:spacing w:before="0"/>
        <w:jc w:val="center"/>
        <w:rPr>
          <w:rFonts w:cs="Arial"/>
          <w:sz w:val="24"/>
          <w:szCs w:val="24"/>
        </w:rPr>
      </w:pPr>
      <w:r w:rsidRPr="0058001A">
        <w:rPr>
          <w:rFonts w:cs="Arial"/>
          <w:sz w:val="24"/>
          <w:szCs w:val="24"/>
        </w:rPr>
        <w:t>(навести назив седиште  понуђача)</w:t>
      </w:r>
    </w:p>
    <w:p w:rsidR="00D5465F" w:rsidRPr="0058001A" w:rsidRDefault="00D5465F" w:rsidP="0058001A">
      <w:pPr>
        <w:spacing w:before="0"/>
        <w:rPr>
          <w:rFonts w:cs="Arial"/>
          <w:sz w:val="24"/>
          <w:szCs w:val="24"/>
        </w:rPr>
      </w:pPr>
      <w:r w:rsidRPr="0058001A">
        <w:rPr>
          <w:rFonts w:cs="Arial"/>
          <w:sz w:val="24"/>
          <w:szCs w:val="24"/>
        </w:rPr>
        <w:t xml:space="preserve">за наше потребе </w:t>
      </w:r>
      <w:r w:rsidRPr="0058001A">
        <w:rPr>
          <w:rFonts w:cs="Arial"/>
          <w:sz w:val="24"/>
          <w:szCs w:val="24"/>
          <w:lang w:val="sr-Cyrl-RS"/>
        </w:rPr>
        <w:t>испоручио</w:t>
      </w:r>
      <w:r w:rsidRPr="0058001A">
        <w:rPr>
          <w:rFonts w:cs="Arial"/>
          <w:sz w:val="24"/>
          <w:szCs w:val="24"/>
        </w:rPr>
        <w:t xml:space="preserve">: </w:t>
      </w:r>
    </w:p>
    <w:p w:rsidR="00D5465F" w:rsidRPr="0058001A" w:rsidRDefault="00D5465F" w:rsidP="0058001A">
      <w:pPr>
        <w:spacing w:before="0"/>
        <w:rPr>
          <w:rFonts w:cs="Arial"/>
          <w:sz w:val="24"/>
          <w:szCs w:val="24"/>
        </w:rPr>
      </w:pPr>
      <w:r w:rsidRPr="0058001A">
        <w:rPr>
          <w:rFonts w:cs="Arial"/>
          <w:sz w:val="24"/>
          <w:szCs w:val="24"/>
        </w:rPr>
        <w:t>__________________________________________________________________</w:t>
      </w:r>
    </w:p>
    <w:p w:rsidR="00D5465F" w:rsidRPr="0058001A" w:rsidRDefault="00D5465F" w:rsidP="0058001A">
      <w:pPr>
        <w:spacing w:before="0"/>
        <w:rPr>
          <w:rFonts w:cs="Arial"/>
          <w:sz w:val="24"/>
          <w:szCs w:val="24"/>
        </w:rPr>
      </w:pPr>
      <w:r w:rsidRPr="0058001A">
        <w:rPr>
          <w:rFonts w:cs="Arial"/>
          <w:sz w:val="24"/>
          <w:szCs w:val="24"/>
        </w:rPr>
        <w:t xml:space="preserve">                                                  (навести </w:t>
      </w:r>
      <w:r w:rsidRPr="0058001A">
        <w:rPr>
          <w:rFonts w:cs="Arial"/>
          <w:sz w:val="24"/>
          <w:szCs w:val="24"/>
          <w:lang w:val="sr-Cyrl-RS"/>
        </w:rPr>
        <w:t>референтне испоруке/уговора</w:t>
      </w:r>
      <w:r w:rsidRPr="0058001A">
        <w:rPr>
          <w:rFonts w:cs="Arial"/>
          <w:sz w:val="24"/>
          <w:szCs w:val="24"/>
        </w:rPr>
        <w:t xml:space="preserve">) </w:t>
      </w:r>
    </w:p>
    <w:p w:rsidR="00D5465F" w:rsidRPr="0058001A" w:rsidRDefault="00D5465F" w:rsidP="0058001A">
      <w:pPr>
        <w:spacing w:before="0"/>
        <w:rPr>
          <w:rFonts w:cs="Arial"/>
          <w:sz w:val="24"/>
          <w:szCs w:val="24"/>
          <w:lang w:val="sr-Cyrl-RS"/>
        </w:rPr>
      </w:pPr>
      <w:r w:rsidRPr="0058001A">
        <w:rPr>
          <w:rFonts w:cs="Arial"/>
          <w:sz w:val="24"/>
          <w:szCs w:val="24"/>
        </w:rPr>
        <w:t xml:space="preserve">у уговореном року, обиму и квалитету и да </w:t>
      </w:r>
      <w:r w:rsidRPr="0058001A">
        <w:rPr>
          <w:rFonts w:cs="Arial"/>
          <w:sz w:val="24"/>
          <w:szCs w:val="24"/>
          <w:lang w:val="sr-Cyrl-RS"/>
        </w:rPr>
        <w:t>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2308"/>
        <w:gridCol w:w="2645"/>
        <w:gridCol w:w="2580"/>
      </w:tblGrid>
      <w:tr w:rsidR="00D5465F" w:rsidRPr="0058001A" w:rsidTr="00807062">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D5465F" w:rsidRPr="0058001A" w:rsidRDefault="00D5465F" w:rsidP="0058001A">
            <w:pPr>
              <w:spacing w:before="0"/>
              <w:jc w:val="center"/>
              <w:rPr>
                <w:rFonts w:eastAsia="Calibri" w:cs="Arial"/>
                <w:sz w:val="24"/>
                <w:szCs w:val="24"/>
              </w:rPr>
            </w:pPr>
            <w:r w:rsidRPr="0058001A">
              <w:rPr>
                <w:rFonts w:eastAsia="Calibri" w:cs="Arial"/>
                <w:sz w:val="24"/>
                <w:szCs w:val="24"/>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D5465F" w:rsidRPr="0058001A" w:rsidRDefault="00D5465F" w:rsidP="0058001A">
            <w:pPr>
              <w:spacing w:before="0"/>
              <w:jc w:val="center"/>
              <w:rPr>
                <w:rFonts w:eastAsia="Calibri" w:cs="Arial"/>
                <w:sz w:val="24"/>
                <w:szCs w:val="24"/>
              </w:rPr>
            </w:pPr>
            <w:r w:rsidRPr="0058001A">
              <w:rPr>
                <w:rFonts w:eastAsia="Calibri" w:cs="Arial"/>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D5465F" w:rsidRPr="0058001A" w:rsidRDefault="00D5465F" w:rsidP="0058001A">
            <w:pPr>
              <w:spacing w:before="0"/>
              <w:jc w:val="center"/>
              <w:rPr>
                <w:rFonts w:eastAsia="Calibri" w:cs="Arial"/>
                <w:sz w:val="24"/>
                <w:szCs w:val="24"/>
              </w:rPr>
            </w:pPr>
            <w:r w:rsidRPr="0058001A">
              <w:rPr>
                <w:rFonts w:eastAsia="Calibri" w:cs="Arial"/>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D5465F" w:rsidRPr="0058001A" w:rsidRDefault="00D5465F" w:rsidP="0058001A">
            <w:pPr>
              <w:spacing w:before="0"/>
              <w:jc w:val="center"/>
              <w:rPr>
                <w:rFonts w:eastAsia="Calibri" w:cs="Arial"/>
                <w:sz w:val="24"/>
                <w:szCs w:val="24"/>
              </w:rPr>
            </w:pPr>
            <w:r w:rsidRPr="0058001A">
              <w:rPr>
                <w:rFonts w:eastAsia="Calibri" w:cs="Arial"/>
                <w:sz w:val="24"/>
                <w:szCs w:val="24"/>
              </w:rPr>
              <w:t>Вредност без ПДВ</w:t>
            </w:r>
          </w:p>
          <w:p w:rsidR="00D5465F" w:rsidRPr="0058001A" w:rsidRDefault="003D7CA5" w:rsidP="0058001A">
            <w:pPr>
              <w:spacing w:before="0"/>
              <w:jc w:val="center"/>
              <w:rPr>
                <w:rFonts w:eastAsia="Calibri" w:cs="Arial"/>
                <w:sz w:val="24"/>
                <w:szCs w:val="24"/>
                <w:lang w:val="sr-Cyrl-RS"/>
              </w:rPr>
            </w:pPr>
            <w:r>
              <w:rPr>
                <w:rFonts w:eastAsia="Calibri" w:cs="Arial"/>
                <w:sz w:val="24"/>
                <w:szCs w:val="24"/>
                <w:lang w:val="sr-Cyrl-RS"/>
              </w:rPr>
              <w:t>Дин</w:t>
            </w:r>
          </w:p>
        </w:tc>
      </w:tr>
      <w:tr w:rsidR="00D5465F" w:rsidRPr="0058001A" w:rsidTr="00807062">
        <w:tc>
          <w:tcPr>
            <w:tcW w:w="2313" w:type="dxa"/>
            <w:tcBorders>
              <w:top w:val="single" w:sz="4" w:space="0" w:color="auto"/>
              <w:left w:val="single" w:sz="4" w:space="0" w:color="auto"/>
              <w:bottom w:val="single" w:sz="4" w:space="0" w:color="auto"/>
              <w:right w:val="single" w:sz="4" w:space="0" w:color="auto"/>
            </w:tcBorders>
            <w:shd w:val="clear" w:color="auto" w:fill="auto"/>
          </w:tcPr>
          <w:p w:rsidR="00D5465F" w:rsidRPr="0058001A" w:rsidRDefault="00D5465F" w:rsidP="0058001A">
            <w:pPr>
              <w:spacing w:before="0"/>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D5465F" w:rsidRPr="0058001A" w:rsidRDefault="00D5465F" w:rsidP="0058001A">
            <w:pPr>
              <w:spacing w:before="0"/>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D5465F" w:rsidRPr="0058001A" w:rsidRDefault="00D5465F" w:rsidP="0058001A">
            <w:pPr>
              <w:spacing w:before="0"/>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D5465F" w:rsidRPr="0058001A" w:rsidRDefault="00D5465F" w:rsidP="0058001A">
            <w:pPr>
              <w:spacing w:before="0"/>
              <w:rPr>
                <w:rFonts w:eastAsia="Calibri" w:cs="Arial"/>
                <w:sz w:val="24"/>
                <w:szCs w:val="24"/>
              </w:rPr>
            </w:pPr>
          </w:p>
        </w:tc>
      </w:tr>
      <w:tr w:rsidR="00D5465F" w:rsidRPr="0058001A" w:rsidTr="00807062">
        <w:tc>
          <w:tcPr>
            <w:tcW w:w="2313" w:type="dxa"/>
            <w:tcBorders>
              <w:top w:val="single" w:sz="4" w:space="0" w:color="auto"/>
              <w:left w:val="single" w:sz="4" w:space="0" w:color="auto"/>
              <w:bottom w:val="single" w:sz="4" w:space="0" w:color="auto"/>
              <w:right w:val="single" w:sz="4" w:space="0" w:color="auto"/>
            </w:tcBorders>
            <w:shd w:val="clear" w:color="auto" w:fill="auto"/>
          </w:tcPr>
          <w:p w:rsidR="00D5465F" w:rsidRPr="0058001A" w:rsidRDefault="00D5465F" w:rsidP="0058001A">
            <w:pPr>
              <w:spacing w:before="0"/>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D5465F" w:rsidRPr="0058001A" w:rsidRDefault="00D5465F" w:rsidP="0058001A">
            <w:pPr>
              <w:spacing w:before="0"/>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D5465F" w:rsidRPr="0058001A" w:rsidRDefault="00D5465F" w:rsidP="0058001A">
            <w:pPr>
              <w:spacing w:before="0"/>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D5465F" w:rsidRPr="0058001A" w:rsidRDefault="00D5465F" w:rsidP="0058001A">
            <w:pPr>
              <w:spacing w:before="0"/>
              <w:rPr>
                <w:rFonts w:eastAsia="Calibri" w:cs="Arial"/>
                <w:sz w:val="24"/>
                <w:szCs w:val="24"/>
              </w:rPr>
            </w:pPr>
          </w:p>
        </w:tc>
      </w:tr>
      <w:tr w:rsidR="00D5465F" w:rsidRPr="0058001A" w:rsidTr="00807062">
        <w:tc>
          <w:tcPr>
            <w:tcW w:w="2313" w:type="dxa"/>
            <w:tcBorders>
              <w:top w:val="single" w:sz="4" w:space="0" w:color="auto"/>
              <w:left w:val="single" w:sz="4" w:space="0" w:color="auto"/>
              <w:bottom w:val="single" w:sz="4" w:space="0" w:color="auto"/>
              <w:right w:val="single" w:sz="4" w:space="0" w:color="auto"/>
            </w:tcBorders>
            <w:shd w:val="clear" w:color="auto" w:fill="auto"/>
          </w:tcPr>
          <w:p w:rsidR="00D5465F" w:rsidRPr="0058001A" w:rsidRDefault="00D5465F" w:rsidP="0058001A">
            <w:pPr>
              <w:spacing w:before="0"/>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D5465F" w:rsidRPr="0058001A" w:rsidRDefault="00D5465F" w:rsidP="0058001A">
            <w:pPr>
              <w:spacing w:before="0"/>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D5465F" w:rsidRPr="0058001A" w:rsidRDefault="00D5465F" w:rsidP="0058001A">
            <w:pPr>
              <w:spacing w:before="0"/>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D5465F" w:rsidRPr="0058001A" w:rsidRDefault="00D5465F" w:rsidP="0058001A">
            <w:pPr>
              <w:spacing w:before="0"/>
              <w:rPr>
                <w:rFonts w:eastAsia="Calibri" w:cs="Arial"/>
                <w:sz w:val="24"/>
                <w:szCs w:val="24"/>
              </w:rPr>
            </w:pPr>
          </w:p>
        </w:tc>
      </w:tr>
      <w:tr w:rsidR="00D5465F" w:rsidRPr="0058001A" w:rsidTr="00807062">
        <w:tc>
          <w:tcPr>
            <w:tcW w:w="2313" w:type="dxa"/>
            <w:tcBorders>
              <w:top w:val="single" w:sz="4" w:space="0" w:color="auto"/>
              <w:left w:val="single" w:sz="4" w:space="0" w:color="auto"/>
              <w:bottom w:val="single" w:sz="4" w:space="0" w:color="auto"/>
              <w:right w:val="single" w:sz="4" w:space="0" w:color="auto"/>
            </w:tcBorders>
            <w:shd w:val="clear" w:color="auto" w:fill="auto"/>
          </w:tcPr>
          <w:p w:rsidR="00D5465F" w:rsidRPr="0058001A" w:rsidRDefault="00D5465F" w:rsidP="0058001A">
            <w:pPr>
              <w:spacing w:before="0"/>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rsidR="00D5465F" w:rsidRPr="0058001A" w:rsidRDefault="00D5465F" w:rsidP="0058001A">
            <w:pPr>
              <w:spacing w:before="0"/>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D5465F" w:rsidRPr="0058001A" w:rsidRDefault="00D5465F" w:rsidP="0058001A">
            <w:pPr>
              <w:spacing w:before="0"/>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D5465F" w:rsidRPr="0058001A" w:rsidRDefault="00D5465F" w:rsidP="0058001A">
            <w:pPr>
              <w:spacing w:before="0"/>
              <w:rPr>
                <w:rFonts w:eastAsia="Calibri" w:cs="Arial"/>
                <w:sz w:val="24"/>
                <w:szCs w:val="24"/>
              </w:rPr>
            </w:pPr>
          </w:p>
        </w:tc>
      </w:tr>
    </w:tbl>
    <w:p w:rsidR="00D5465F" w:rsidRPr="0058001A" w:rsidRDefault="00D5465F" w:rsidP="0058001A">
      <w:pPr>
        <w:spacing w:before="0"/>
        <w:rPr>
          <w:rFonts w:eastAsia="TimesNewRomanPS-BoldMT" w:cs="Arial"/>
          <w:b/>
          <w:bCs/>
          <w:i/>
          <w:iCs/>
          <w:sz w:val="24"/>
          <w:szCs w:val="24"/>
        </w:rPr>
      </w:pPr>
      <w:r w:rsidRPr="0058001A">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D5465F" w:rsidRPr="0058001A" w:rsidTr="00807062">
        <w:trPr>
          <w:jc w:val="center"/>
        </w:trPr>
        <w:tc>
          <w:tcPr>
            <w:tcW w:w="3882" w:type="dxa"/>
          </w:tcPr>
          <w:p w:rsidR="00D5465F" w:rsidRPr="0058001A" w:rsidRDefault="00D5465F" w:rsidP="0058001A">
            <w:pPr>
              <w:spacing w:before="0"/>
              <w:jc w:val="center"/>
              <w:rPr>
                <w:rFonts w:cs="Arial"/>
                <w:sz w:val="24"/>
                <w:szCs w:val="24"/>
              </w:rPr>
            </w:pPr>
            <w:r w:rsidRPr="0058001A">
              <w:rPr>
                <w:rFonts w:cs="Arial"/>
                <w:sz w:val="24"/>
                <w:szCs w:val="24"/>
              </w:rPr>
              <w:t>Датум:</w:t>
            </w:r>
          </w:p>
        </w:tc>
        <w:tc>
          <w:tcPr>
            <w:tcW w:w="2127" w:type="dxa"/>
          </w:tcPr>
          <w:p w:rsidR="00D5465F" w:rsidRPr="0058001A" w:rsidRDefault="00D5465F" w:rsidP="0058001A">
            <w:pPr>
              <w:spacing w:before="0"/>
              <w:jc w:val="center"/>
              <w:rPr>
                <w:rFonts w:cs="Arial"/>
                <w:sz w:val="24"/>
                <w:szCs w:val="24"/>
                <w:lang w:val="ru-RU"/>
              </w:rPr>
            </w:pPr>
          </w:p>
        </w:tc>
        <w:tc>
          <w:tcPr>
            <w:tcW w:w="4022" w:type="dxa"/>
          </w:tcPr>
          <w:p w:rsidR="00D5465F" w:rsidRPr="0058001A" w:rsidRDefault="00B70F70" w:rsidP="00B70F70">
            <w:pPr>
              <w:spacing w:before="0"/>
              <w:jc w:val="center"/>
              <w:rPr>
                <w:rFonts w:cs="Arial"/>
                <w:sz w:val="24"/>
                <w:szCs w:val="24"/>
                <w:lang w:val="ru-RU"/>
              </w:rPr>
            </w:pPr>
            <w:r>
              <w:rPr>
                <w:rFonts w:cs="Arial"/>
                <w:sz w:val="24"/>
                <w:szCs w:val="24"/>
                <w:lang w:val="sr-Cyrl-CS"/>
              </w:rPr>
              <w:t>Наручилац</w:t>
            </w:r>
            <w:r w:rsidR="00D5465F" w:rsidRPr="0058001A">
              <w:rPr>
                <w:rFonts w:cs="Arial"/>
                <w:sz w:val="24"/>
                <w:szCs w:val="24"/>
                <w:lang w:val="sr-Cyrl-CS"/>
              </w:rPr>
              <w:t>:</w:t>
            </w:r>
          </w:p>
        </w:tc>
      </w:tr>
      <w:tr w:rsidR="00D5465F" w:rsidRPr="0058001A" w:rsidTr="00807062">
        <w:trPr>
          <w:jc w:val="center"/>
        </w:trPr>
        <w:tc>
          <w:tcPr>
            <w:tcW w:w="3882" w:type="dxa"/>
          </w:tcPr>
          <w:p w:rsidR="00D5465F" w:rsidRPr="0058001A" w:rsidRDefault="00D5465F" w:rsidP="0058001A">
            <w:pPr>
              <w:spacing w:before="0"/>
              <w:jc w:val="center"/>
              <w:rPr>
                <w:rFonts w:cs="Arial"/>
                <w:sz w:val="24"/>
                <w:szCs w:val="24"/>
              </w:rPr>
            </w:pPr>
          </w:p>
        </w:tc>
        <w:tc>
          <w:tcPr>
            <w:tcW w:w="2127" w:type="dxa"/>
          </w:tcPr>
          <w:p w:rsidR="00D5465F" w:rsidRPr="0058001A" w:rsidRDefault="00D5465F" w:rsidP="0058001A">
            <w:pPr>
              <w:spacing w:before="0"/>
              <w:jc w:val="center"/>
              <w:rPr>
                <w:rFonts w:cs="Arial"/>
                <w:sz w:val="24"/>
                <w:szCs w:val="24"/>
              </w:rPr>
            </w:pPr>
            <w:r w:rsidRPr="0058001A">
              <w:rPr>
                <w:rFonts w:cs="Arial"/>
                <w:sz w:val="24"/>
                <w:szCs w:val="24"/>
              </w:rPr>
              <w:t>М.П.</w:t>
            </w:r>
          </w:p>
        </w:tc>
        <w:tc>
          <w:tcPr>
            <w:tcW w:w="4022" w:type="dxa"/>
          </w:tcPr>
          <w:p w:rsidR="00D5465F" w:rsidRPr="0058001A" w:rsidRDefault="00D5465F" w:rsidP="0058001A">
            <w:pPr>
              <w:spacing w:before="0"/>
              <w:jc w:val="center"/>
              <w:rPr>
                <w:rFonts w:cs="Arial"/>
                <w:sz w:val="24"/>
                <w:szCs w:val="24"/>
                <w:lang w:val="ru-RU"/>
              </w:rPr>
            </w:pPr>
          </w:p>
        </w:tc>
      </w:tr>
      <w:tr w:rsidR="00D5465F" w:rsidRPr="0058001A" w:rsidTr="00807062">
        <w:trPr>
          <w:jc w:val="center"/>
        </w:trPr>
        <w:tc>
          <w:tcPr>
            <w:tcW w:w="3882" w:type="dxa"/>
            <w:tcBorders>
              <w:bottom w:val="single" w:sz="4" w:space="0" w:color="auto"/>
            </w:tcBorders>
          </w:tcPr>
          <w:p w:rsidR="00D5465F" w:rsidRPr="0058001A" w:rsidRDefault="00D5465F" w:rsidP="0058001A">
            <w:pPr>
              <w:spacing w:before="0"/>
              <w:jc w:val="center"/>
              <w:rPr>
                <w:rFonts w:cs="Arial"/>
                <w:sz w:val="24"/>
                <w:szCs w:val="24"/>
              </w:rPr>
            </w:pPr>
          </w:p>
        </w:tc>
        <w:tc>
          <w:tcPr>
            <w:tcW w:w="2127" w:type="dxa"/>
          </w:tcPr>
          <w:p w:rsidR="00D5465F" w:rsidRPr="0058001A" w:rsidRDefault="00D5465F" w:rsidP="0058001A">
            <w:pPr>
              <w:spacing w:before="0"/>
              <w:jc w:val="center"/>
              <w:rPr>
                <w:rFonts w:cs="Arial"/>
                <w:sz w:val="24"/>
                <w:szCs w:val="24"/>
                <w:lang w:val="ru-RU"/>
              </w:rPr>
            </w:pPr>
          </w:p>
        </w:tc>
        <w:tc>
          <w:tcPr>
            <w:tcW w:w="4022" w:type="dxa"/>
            <w:tcBorders>
              <w:bottom w:val="single" w:sz="4" w:space="0" w:color="auto"/>
            </w:tcBorders>
          </w:tcPr>
          <w:p w:rsidR="00D5465F" w:rsidRPr="0058001A" w:rsidRDefault="00D5465F" w:rsidP="0058001A">
            <w:pPr>
              <w:spacing w:before="0"/>
              <w:jc w:val="center"/>
              <w:rPr>
                <w:rFonts w:cs="Arial"/>
                <w:sz w:val="24"/>
                <w:szCs w:val="24"/>
                <w:lang w:val="ru-RU"/>
              </w:rPr>
            </w:pPr>
          </w:p>
        </w:tc>
      </w:tr>
      <w:tr w:rsidR="00D5465F" w:rsidRPr="0058001A" w:rsidTr="00807062">
        <w:trPr>
          <w:trHeight w:val="389"/>
          <w:jc w:val="center"/>
        </w:trPr>
        <w:tc>
          <w:tcPr>
            <w:tcW w:w="3882" w:type="dxa"/>
            <w:tcBorders>
              <w:top w:val="single" w:sz="4" w:space="0" w:color="auto"/>
            </w:tcBorders>
          </w:tcPr>
          <w:p w:rsidR="00D5465F" w:rsidRPr="0058001A" w:rsidRDefault="00D5465F" w:rsidP="0058001A">
            <w:pPr>
              <w:spacing w:before="0"/>
              <w:jc w:val="center"/>
              <w:rPr>
                <w:rFonts w:cs="Arial"/>
                <w:sz w:val="24"/>
                <w:szCs w:val="24"/>
              </w:rPr>
            </w:pPr>
          </w:p>
        </w:tc>
        <w:tc>
          <w:tcPr>
            <w:tcW w:w="2127" w:type="dxa"/>
          </w:tcPr>
          <w:p w:rsidR="00D5465F" w:rsidRPr="0058001A" w:rsidRDefault="00D5465F" w:rsidP="0058001A">
            <w:pPr>
              <w:spacing w:before="0"/>
              <w:jc w:val="center"/>
              <w:rPr>
                <w:rFonts w:cs="Arial"/>
                <w:sz w:val="24"/>
                <w:szCs w:val="24"/>
                <w:lang w:val="ru-RU"/>
              </w:rPr>
            </w:pPr>
          </w:p>
        </w:tc>
        <w:tc>
          <w:tcPr>
            <w:tcW w:w="4022" w:type="dxa"/>
            <w:tcBorders>
              <w:top w:val="single" w:sz="4" w:space="0" w:color="auto"/>
            </w:tcBorders>
          </w:tcPr>
          <w:p w:rsidR="00D5465F" w:rsidRPr="0058001A" w:rsidRDefault="00D5465F" w:rsidP="0058001A">
            <w:pPr>
              <w:spacing w:before="0"/>
              <w:jc w:val="center"/>
              <w:rPr>
                <w:rFonts w:cs="Arial"/>
                <w:sz w:val="24"/>
                <w:szCs w:val="24"/>
                <w:lang w:val="ru-RU"/>
              </w:rPr>
            </w:pPr>
          </w:p>
        </w:tc>
      </w:tr>
    </w:tbl>
    <w:p w:rsidR="00D5465F" w:rsidRPr="0058001A" w:rsidRDefault="00D5465F" w:rsidP="0058001A">
      <w:pPr>
        <w:tabs>
          <w:tab w:val="left" w:pos="4999"/>
        </w:tabs>
        <w:spacing w:before="0"/>
        <w:rPr>
          <w:rFonts w:eastAsia="TimesNewRomanPS-BoldMT" w:cs="Arial"/>
          <w:b/>
          <w:bCs/>
          <w:i/>
          <w:iCs/>
          <w:sz w:val="24"/>
          <w:szCs w:val="24"/>
        </w:rPr>
      </w:pPr>
    </w:p>
    <w:p w:rsidR="00D5465F" w:rsidRPr="0058001A" w:rsidRDefault="00D5465F" w:rsidP="0058001A">
      <w:pPr>
        <w:spacing w:before="0"/>
        <w:rPr>
          <w:rFonts w:cs="Arial"/>
          <w:b/>
          <w:i/>
          <w:sz w:val="24"/>
          <w:szCs w:val="24"/>
        </w:rPr>
      </w:pPr>
      <w:r w:rsidRPr="0058001A">
        <w:rPr>
          <w:rFonts w:cs="Arial"/>
          <w:b/>
          <w:i/>
          <w:sz w:val="24"/>
          <w:szCs w:val="24"/>
        </w:rPr>
        <w:t>НАПОМЕНА:</w:t>
      </w:r>
    </w:p>
    <w:p w:rsidR="00D5465F" w:rsidRPr="0058001A" w:rsidRDefault="00D5465F" w:rsidP="0058001A">
      <w:pPr>
        <w:spacing w:before="0"/>
        <w:rPr>
          <w:rFonts w:cs="Arial"/>
          <w:i/>
          <w:sz w:val="24"/>
          <w:szCs w:val="24"/>
        </w:rPr>
      </w:pPr>
      <w:r w:rsidRPr="0058001A">
        <w:rPr>
          <w:rFonts w:cs="Arial"/>
          <w:i/>
          <w:sz w:val="24"/>
          <w:szCs w:val="24"/>
        </w:rPr>
        <w:t>Приликом подношења понуде овај образац копирати у потребном броју примерака.</w:t>
      </w:r>
    </w:p>
    <w:p w:rsidR="00D5465F" w:rsidRPr="0058001A" w:rsidRDefault="00D5465F" w:rsidP="0058001A">
      <w:pPr>
        <w:spacing w:before="0"/>
        <w:rPr>
          <w:rFonts w:cs="Arial"/>
          <w:i/>
          <w:sz w:val="24"/>
          <w:szCs w:val="24"/>
        </w:rPr>
      </w:pPr>
      <w:r w:rsidRPr="0058001A">
        <w:rPr>
          <w:rFonts w:cs="Arial"/>
          <w:i/>
          <w:sz w:val="24"/>
          <w:szCs w:val="24"/>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D5465F" w:rsidRPr="0058001A" w:rsidRDefault="00D5465F" w:rsidP="0058001A">
      <w:pPr>
        <w:spacing w:before="0"/>
        <w:jc w:val="right"/>
        <w:outlineLvl w:val="1"/>
        <w:rPr>
          <w:rFonts w:cs="Arial"/>
          <w:b/>
          <w:sz w:val="24"/>
          <w:szCs w:val="24"/>
        </w:rPr>
      </w:pPr>
    </w:p>
    <w:p w:rsidR="00D5465F" w:rsidRDefault="00D5465F" w:rsidP="0058001A">
      <w:pPr>
        <w:spacing w:before="0"/>
        <w:jc w:val="right"/>
        <w:outlineLvl w:val="1"/>
        <w:rPr>
          <w:rFonts w:cs="Arial"/>
          <w:b/>
          <w:sz w:val="24"/>
          <w:szCs w:val="24"/>
        </w:rPr>
      </w:pPr>
    </w:p>
    <w:p w:rsidR="003D7CA5" w:rsidRDefault="003D7CA5" w:rsidP="0058001A">
      <w:pPr>
        <w:spacing w:before="0"/>
        <w:jc w:val="right"/>
        <w:outlineLvl w:val="1"/>
        <w:rPr>
          <w:rFonts w:cs="Arial"/>
          <w:b/>
          <w:sz w:val="24"/>
          <w:szCs w:val="24"/>
        </w:rPr>
      </w:pPr>
    </w:p>
    <w:p w:rsidR="003D7CA5" w:rsidRDefault="003D7CA5" w:rsidP="0058001A">
      <w:pPr>
        <w:spacing w:before="0"/>
        <w:jc w:val="right"/>
        <w:outlineLvl w:val="1"/>
        <w:rPr>
          <w:rFonts w:cs="Arial"/>
          <w:b/>
          <w:sz w:val="24"/>
          <w:szCs w:val="24"/>
        </w:rPr>
      </w:pPr>
    </w:p>
    <w:p w:rsidR="003D7CA5" w:rsidRDefault="003D7CA5" w:rsidP="0058001A">
      <w:pPr>
        <w:spacing w:before="0"/>
        <w:jc w:val="right"/>
        <w:outlineLvl w:val="1"/>
        <w:rPr>
          <w:rFonts w:cs="Arial"/>
          <w:b/>
          <w:sz w:val="24"/>
          <w:szCs w:val="24"/>
        </w:rPr>
      </w:pPr>
    </w:p>
    <w:p w:rsidR="003D7CA5" w:rsidRDefault="003D7CA5" w:rsidP="0058001A">
      <w:pPr>
        <w:spacing w:before="0"/>
        <w:jc w:val="right"/>
        <w:outlineLvl w:val="1"/>
        <w:rPr>
          <w:rFonts w:cs="Arial"/>
          <w:b/>
          <w:sz w:val="24"/>
          <w:szCs w:val="24"/>
        </w:rPr>
      </w:pPr>
    </w:p>
    <w:p w:rsidR="003D7CA5" w:rsidRDefault="003D7CA5" w:rsidP="0058001A">
      <w:pPr>
        <w:spacing w:before="0"/>
        <w:jc w:val="right"/>
        <w:outlineLvl w:val="1"/>
        <w:rPr>
          <w:rFonts w:cs="Arial"/>
          <w:b/>
          <w:sz w:val="24"/>
          <w:szCs w:val="24"/>
        </w:rPr>
      </w:pPr>
    </w:p>
    <w:p w:rsidR="003D7CA5" w:rsidRDefault="003D7CA5" w:rsidP="0058001A">
      <w:pPr>
        <w:spacing w:before="0"/>
        <w:jc w:val="right"/>
        <w:outlineLvl w:val="1"/>
        <w:rPr>
          <w:rFonts w:cs="Arial"/>
          <w:b/>
          <w:sz w:val="24"/>
          <w:szCs w:val="24"/>
        </w:rPr>
      </w:pPr>
    </w:p>
    <w:p w:rsidR="003D7CA5" w:rsidRDefault="003D7CA5" w:rsidP="0058001A">
      <w:pPr>
        <w:spacing w:before="0"/>
        <w:jc w:val="right"/>
        <w:outlineLvl w:val="1"/>
        <w:rPr>
          <w:rFonts w:cs="Arial"/>
          <w:b/>
          <w:sz w:val="24"/>
          <w:szCs w:val="24"/>
        </w:rPr>
      </w:pPr>
    </w:p>
    <w:p w:rsidR="003D7CA5" w:rsidRDefault="003D7CA5" w:rsidP="0058001A">
      <w:pPr>
        <w:spacing w:before="0"/>
        <w:jc w:val="right"/>
        <w:outlineLvl w:val="1"/>
        <w:rPr>
          <w:rFonts w:cs="Arial"/>
          <w:b/>
          <w:sz w:val="24"/>
          <w:szCs w:val="24"/>
        </w:rPr>
      </w:pPr>
    </w:p>
    <w:p w:rsidR="003D7CA5" w:rsidRDefault="003D7CA5" w:rsidP="0058001A">
      <w:pPr>
        <w:spacing w:before="0"/>
        <w:jc w:val="right"/>
        <w:outlineLvl w:val="1"/>
        <w:rPr>
          <w:rFonts w:cs="Arial"/>
          <w:b/>
          <w:sz w:val="24"/>
          <w:szCs w:val="24"/>
        </w:rPr>
      </w:pPr>
    </w:p>
    <w:p w:rsidR="003D7CA5" w:rsidRDefault="003D7CA5" w:rsidP="0058001A">
      <w:pPr>
        <w:spacing w:before="0"/>
        <w:jc w:val="right"/>
        <w:outlineLvl w:val="1"/>
        <w:rPr>
          <w:rFonts w:cs="Arial"/>
          <w:b/>
          <w:sz w:val="24"/>
          <w:szCs w:val="24"/>
        </w:rPr>
      </w:pPr>
    </w:p>
    <w:p w:rsidR="003D7CA5" w:rsidRDefault="003D7CA5" w:rsidP="0058001A">
      <w:pPr>
        <w:spacing w:before="0"/>
        <w:jc w:val="right"/>
        <w:outlineLvl w:val="1"/>
        <w:rPr>
          <w:rFonts w:cs="Arial"/>
          <w:b/>
          <w:sz w:val="24"/>
          <w:szCs w:val="24"/>
        </w:rPr>
      </w:pPr>
    </w:p>
    <w:p w:rsidR="003D7CA5" w:rsidRDefault="003D7CA5" w:rsidP="0058001A">
      <w:pPr>
        <w:spacing w:before="0"/>
        <w:jc w:val="right"/>
        <w:outlineLvl w:val="1"/>
        <w:rPr>
          <w:rFonts w:cs="Arial"/>
          <w:b/>
          <w:sz w:val="24"/>
          <w:szCs w:val="24"/>
        </w:rPr>
      </w:pPr>
    </w:p>
    <w:p w:rsidR="003D7CA5" w:rsidRPr="0058001A" w:rsidRDefault="003D7CA5" w:rsidP="0058001A">
      <w:pPr>
        <w:spacing w:before="0"/>
        <w:jc w:val="right"/>
        <w:outlineLvl w:val="1"/>
        <w:rPr>
          <w:rFonts w:cs="Arial"/>
          <w:b/>
          <w:sz w:val="24"/>
          <w:szCs w:val="24"/>
        </w:rPr>
      </w:pPr>
    </w:p>
    <w:p w:rsidR="00D5465F" w:rsidRPr="0058001A" w:rsidRDefault="00D5465F" w:rsidP="0058001A">
      <w:pPr>
        <w:spacing w:before="0"/>
        <w:outlineLvl w:val="1"/>
        <w:rPr>
          <w:rFonts w:cs="Arial"/>
          <w:b/>
          <w:sz w:val="24"/>
          <w:szCs w:val="24"/>
        </w:rPr>
      </w:pPr>
    </w:p>
    <w:p w:rsidR="00A53FC6" w:rsidRPr="0058001A" w:rsidRDefault="00A53FC6" w:rsidP="0058001A">
      <w:pPr>
        <w:spacing w:before="0"/>
        <w:jc w:val="right"/>
        <w:outlineLvl w:val="1"/>
        <w:rPr>
          <w:rFonts w:cs="Arial"/>
          <w:b/>
          <w:sz w:val="24"/>
          <w:szCs w:val="24"/>
          <w:lang w:val="sr-Cyrl-CS"/>
        </w:rPr>
      </w:pPr>
      <w:r w:rsidRPr="0058001A">
        <w:rPr>
          <w:rFonts w:cs="Arial"/>
          <w:b/>
          <w:sz w:val="24"/>
          <w:szCs w:val="24"/>
        </w:rPr>
        <w:t xml:space="preserve">ОБРАЗАЦ </w:t>
      </w:r>
      <w:r w:rsidR="00D5465F" w:rsidRPr="0058001A">
        <w:rPr>
          <w:rFonts w:cs="Arial"/>
          <w:b/>
          <w:sz w:val="24"/>
          <w:szCs w:val="24"/>
          <w:lang w:val="sr-Cyrl-RS"/>
        </w:rPr>
        <w:t>7</w:t>
      </w:r>
      <w:r w:rsidRPr="0058001A">
        <w:rPr>
          <w:rFonts w:cs="Arial"/>
          <w:b/>
          <w:sz w:val="24"/>
          <w:szCs w:val="24"/>
          <w:lang w:val="sr-Cyrl-RS"/>
        </w:rPr>
        <w:t>.</w:t>
      </w:r>
    </w:p>
    <w:p w:rsidR="00A53FC6" w:rsidRPr="0058001A" w:rsidRDefault="00A53FC6" w:rsidP="0058001A">
      <w:pPr>
        <w:spacing w:before="0"/>
        <w:jc w:val="center"/>
        <w:rPr>
          <w:rFonts w:cs="Arial"/>
          <w:b/>
          <w:sz w:val="24"/>
          <w:szCs w:val="24"/>
        </w:rPr>
      </w:pPr>
    </w:p>
    <w:p w:rsidR="00A53FC6" w:rsidRPr="0058001A" w:rsidRDefault="00A53FC6" w:rsidP="0058001A">
      <w:pPr>
        <w:spacing w:before="0"/>
        <w:jc w:val="center"/>
        <w:rPr>
          <w:rFonts w:cs="Arial"/>
          <w:b/>
          <w:sz w:val="24"/>
          <w:szCs w:val="24"/>
        </w:rPr>
      </w:pPr>
      <w:r w:rsidRPr="0058001A">
        <w:rPr>
          <w:rFonts w:cs="Arial"/>
          <w:b/>
          <w:sz w:val="24"/>
          <w:szCs w:val="24"/>
        </w:rPr>
        <w:t>ОБРАЗАЦ ТРОШКОВА ПРИПРЕМЕ ПОНУДЕ</w:t>
      </w:r>
    </w:p>
    <w:p w:rsidR="00A53FC6" w:rsidRPr="0058001A" w:rsidRDefault="00A53FC6" w:rsidP="0058001A">
      <w:pPr>
        <w:spacing w:before="0" w:after="120"/>
        <w:jc w:val="center"/>
        <w:rPr>
          <w:rFonts w:cs="Arial"/>
          <w:sz w:val="24"/>
          <w:szCs w:val="24"/>
          <w:lang w:val="ru-RU"/>
        </w:rPr>
      </w:pPr>
      <w:r w:rsidRPr="0058001A">
        <w:rPr>
          <w:rFonts w:cs="Arial"/>
          <w:sz w:val="24"/>
          <w:szCs w:val="24"/>
        </w:rPr>
        <w:t>за јавну набавку добара:</w:t>
      </w:r>
      <w:r w:rsidRPr="0058001A">
        <w:rPr>
          <w:rFonts w:cs="Arial"/>
          <w:sz w:val="24"/>
          <w:szCs w:val="24"/>
          <w:lang w:val="sr-Cyrl-RS"/>
        </w:rPr>
        <w:t xml:space="preserve"> </w:t>
      </w:r>
      <w:r w:rsidR="00585828" w:rsidRPr="00791D2F">
        <w:rPr>
          <w:rFonts w:cs="Arial"/>
          <w:sz w:val="24"/>
          <w:szCs w:val="24"/>
          <w:lang w:val="ru-RU"/>
        </w:rPr>
        <w:t>Набавка и уградња регулационе склопке за монофазни блок трансформатор 110/6 КВ</w:t>
      </w:r>
      <w:r w:rsidRPr="0058001A">
        <w:rPr>
          <w:rFonts w:cs="Arial"/>
          <w:sz w:val="24"/>
          <w:szCs w:val="24"/>
          <w:lang w:val="ru-RU"/>
        </w:rPr>
        <w:t xml:space="preserve">, ЈН бр. </w:t>
      </w:r>
      <w:r w:rsidR="00791D2F">
        <w:rPr>
          <w:rFonts w:cs="Arial"/>
          <w:sz w:val="24"/>
          <w:szCs w:val="24"/>
          <w:lang w:val="ru-RU"/>
        </w:rPr>
        <w:t>2000/0355/2016</w:t>
      </w:r>
      <w:r w:rsidRPr="0058001A">
        <w:rPr>
          <w:rFonts w:cs="Arial"/>
          <w:sz w:val="24"/>
          <w:szCs w:val="24"/>
          <w:lang w:val="ru-RU"/>
        </w:rPr>
        <w:t>,</w:t>
      </w:r>
    </w:p>
    <w:p w:rsidR="00A53FC6" w:rsidRPr="0058001A" w:rsidRDefault="00A53FC6" w:rsidP="0058001A">
      <w:pPr>
        <w:spacing w:before="0" w:after="120"/>
        <w:jc w:val="center"/>
        <w:rPr>
          <w:rFonts w:cs="Arial"/>
          <w:sz w:val="24"/>
          <w:szCs w:val="24"/>
          <w:lang w:val="ru-RU"/>
        </w:rPr>
      </w:pPr>
    </w:p>
    <w:p w:rsidR="00A53FC6" w:rsidRPr="0058001A" w:rsidRDefault="00A53FC6" w:rsidP="0058001A">
      <w:pPr>
        <w:spacing w:before="0" w:after="120"/>
        <w:rPr>
          <w:rFonts w:cs="Arial"/>
          <w:sz w:val="24"/>
          <w:szCs w:val="24"/>
          <w:lang w:val="ru-RU"/>
        </w:rPr>
      </w:pPr>
      <w:r w:rsidRPr="0058001A">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A53FC6" w:rsidRPr="0058001A" w:rsidRDefault="00A53FC6" w:rsidP="0058001A">
      <w:pPr>
        <w:tabs>
          <w:tab w:val="left" w:pos="0"/>
        </w:tabs>
        <w:spacing w:before="0"/>
        <w:jc w:val="center"/>
        <w:rPr>
          <w:rFonts w:cs="Arial"/>
          <w:sz w:val="24"/>
          <w:szCs w:val="24"/>
          <w:lang w:val="ru-RU"/>
        </w:rPr>
      </w:pPr>
      <w:r w:rsidRPr="0058001A">
        <w:rPr>
          <w:rFonts w:cs="Arial"/>
          <w:sz w:val="24"/>
          <w:szCs w:val="24"/>
          <w:lang w:val="ru-RU"/>
        </w:rPr>
        <w:t>СТРУКТУРУ ТРОШКОВА ПРИПРЕМЕ ПОНУДЕ</w:t>
      </w:r>
    </w:p>
    <w:tbl>
      <w:tblPr>
        <w:tblW w:w="992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4074"/>
      </w:tblGrid>
      <w:tr w:rsidR="00A53FC6" w:rsidRPr="0058001A" w:rsidTr="00677859">
        <w:trPr>
          <w:trHeight w:val="749"/>
          <w:tblCellSpacing w:w="20" w:type="dxa"/>
        </w:trPr>
        <w:tc>
          <w:tcPr>
            <w:tcW w:w="5789" w:type="dxa"/>
            <w:shd w:val="clear" w:color="auto" w:fill="auto"/>
            <w:vAlign w:val="center"/>
          </w:tcPr>
          <w:p w:rsidR="00A53FC6" w:rsidRPr="0058001A" w:rsidRDefault="00A53FC6" w:rsidP="0058001A">
            <w:pPr>
              <w:spacing w:before="0"/>
              <w:jc w:val="center"/>
              <w:rPr>
                <w:rFonts w:cs="Arial"/>
                <w:color w:val="000000" w:themeColor="text1"/>
                <w:sz w:val="24"/>
                <w:szCs w:val="24"/>
              </w:rPr>
            </w:pPr>
            <w:r w:rsidRPr="0058001A">
              <w:rPr>
                <w:rFonts w:cs="Arial"/>
                <w:color w:val="000000" w:themeColor="text1"/>
                <w:sz w:val="24"/>
                <w:szCs w:val="24"/>
              </w:rPr>
              <w:t>трошкови прибављања средстава обезбеђења</w:t>
            </w:r>
          </w:p>
        </w:tc>
        <w:tc>
          <w:tcPr>
            <w:tcW w:w="4014" w:type="dxa"/>
            <w:shd w:val="clear" w:color="auto" w:fill="auto"/>
          </w:tcPr>
          <w:p w:rsidR="00A53FC6" w:rsidRPr="0058001A" w:rsidRDefault="00A53FC6" w:rsidP="0058001A">
            <w:pPr>
              <w:spacing w:before="0"/>
              <w:jc w:val="right"/>
              <w:rPr>
                <w:rFonts w:cs="Arial"/>
                <w:sz w:val="24"/>
                <w:szCs w:val="24"/>
              </w:rPr>
            </w:pPr>
          </w:p>
          <w:p w:rsidR="00A53FC6" w:rsidRPr="0058001A" w:rsidRDefault="00A53FC6" w:rsidP="0058001A">
            <w:pPr>
              <w:spacing w:before="0"/>
              <w:jc w:val="right"/>
              <w:rPr>
                <w:rFonts w:cs="Arial"/>
                <w:sz w:val="24"/>
                <w:szCs w:val="24"/>
              </w:rPr>
            </w:pPr>
            <w:r w:rsidRPr="0058001A">
              <w:rPr>
                <w:rFonts w:cs="Arial"/>
                <w:sz w:val="24"/>
                <w:szCs w:val="24"/>
              </w:rPr>
              <w:t xml:space="preserve">__________ динара </w:t>
            </w:r>
          </w:p>
        </w:tc>
      </w:tr>
      <w:tr w:rsidR="00A53FC6" w:rsidRPr="0058001A" w:rsidTr="00677859">
        <w:trPr>
          <w:trHeight w:val="307"/>
          <w:tblCellSpacing w:w="20" w:type="dxa"/>
        </w:trPr>
        <w:tc>
          <w:tcPr>
            <w:tcW w:w="5789" w:type="dxa"/>
            <w:shd w:val="clear" w:color="auto" w:fill="auto"/>
            <w:vAlign w:val="center"/>
          </w:tcPr>
          <w:p w:rsidR="00A53FC6" w:rsidRPr="0058001A" w:rsidRDefault="00A53FC6" w:rsidP="0058001A">
            <w:pPr>
              <w:spacing w:before="0"/>
              <w:jc w:val="center"/>
              <w:rPr>
                <w:rFonts w:cs="Arial"/>
                <w:sz w:val="24"/>
                <w:szCs w:val="24"/>
              </w:rPr>
            </w:pPr>
            <w:r w:rsidRPr="0058001A">
              <w:rPr>
                <w:rFonts w:cs="Arial"/>
                <w:sz w:val="24"/>
                <w:szCs w:val="24"/>
              </w:rPr>
              <w:t>Укупни трошкови без ПДВ</w:t>
            </w:r>
          </w:p>
        </w:tc>
        <w:tc>
          <w:tcPr>
            <w:tcW w:w="4014" w:type="dxa"/>
            <w:shd w:val="clear" w:color="auto" w:fill="auto"/>
          </w:tcPr>
          <w:p w:rsidR="00A53FC6" w:rsidRPr="0058001A" w:rsidRDefault="00A53FC6" w:rsidP="0058001A">
            <w:pPr>
              <w:spacing w:before="0"/>
              <w:jc w:val="right"/>
              <w:rPr>
                <w:rFonts w:cs="Arial"/>
                <w:sz w:val="24"/>
                <w:szCs w:val="24"/>
              </w:rPr>
            </w:pPr>
          </w:p>
          <w:p w:rsidR="00A53FC6" w:rsidRPr="0058001A" w:rsidRDefault="00A53FC6" w:rsidP="0058001A">
            <w:pPr>
              <w:spacing w:before="0"/>
              <w:jc w:val="right"/>
              <w:rPr>
                <w:rFonts w:cs="Arial"/>
                <w:sz w:val="24"/>
                <w:szCs w:val="24"/>
              </w:rPr>
            </w:pPr>
            <w:r w:rsidRPr="0058001A">
              <w:rPr>
                <w:rFonts w:cs="Arial"/>
                <w:sz w:val="24"/>
                <w:szCs w:val="24"/>
              </w:rPr>
              <w:t>__________ динара</w:t>
            </w:r>
          </w:p>
        </w:tc>
      </w:tr>
      <w:tr w:rsidR="00A53FC6" w:rsidRPr="0058001A" w:rsidTr="00677859">
        <w:trPr>
          <w:trHeight w:val="433"/>
          <w:tblCellSpacing w:w="20" w:type="dxa"/>
        </w:trPr>
        <w:tc>
          <w:tcPr>
            <w:tcW w:w="5789" w:type="dxa"/>
            <w:shd w:val="clear" w:color="auto" w:fill="auto"/>
            <w:vAlign w:val="center"/>
          </w:tcPr>
          <w:p w:rsidR="00A53FC6" w:rsidRPr="0058001A" w:rsidRDefault="00A53FC6" w:rsidP="0058001A">
            <w:pPr>
              <w:autoSpaceDE w:val="0"/>
              <w:autoSpaceDN w:val="0"/>
              <w:adjustRightInd w:val="0"/>
              <w:spacing w:before="0"/>
              <w:jc w:val="center"/>
              <w:rPr>
                <w:rFonts w:cs="Arial"/>
                <w:sz w:val="24"/>
                <w:szCs w:val="24"/>
              </w:rPr>
            </w:pPr>
            <w:r w:rsidRPr="0058001A">
              <w:rPr>
                <w:rFonts w:cs="Arial"/>
                <w:sz w:val="24"/>
                <w:szCs w:val="24"/>
              </w:rPr>
              <w:t>ПДВ</w:t>
            </w:r>
          </w:p>
        </w:tc>
        <w:tc>
          <w:tcPr>
            <w:tcW w:w="4014" w:type="dxa"/>
            <w:shd w:val="clear" w:color="auto" w:fill="auto"/>
          </w:tcPr>
          <w:p w:rsidR="00A53FC6" w:rsidRPr="0058001A" w:rsidRDefault="00A53FC6" w:rsidP="0058001A">
            <w:pPr>
              <w:spacing w:before="0"/>
              <w:jc w:val="right"/>
              <w:rPr>
                <w:rFonts w:cs="Arial"/>
                <w:sz w:val="24"/>
                <w:szCs w:val="24"/>
              </w:rPr>
            </w:pPr>
          </w:p>
          <w:p w:rsidR="00A53FC6" w:rsidRPr="0058001A" w:rsidRDefault="00A53FC6" w:rsidP="0058001A">
            <w:pPr>
              <w:spacing w:before="0"/>
              <w:jc w:val="right"/>
              <w:rPr>
                <w:rFonts w:cs="Arial"/>
                <w:sz w:val="24"/>
                <w:szCs w:val="24"/>
              </w:rPr>
            </w:pPr>
            <w:r w:rsidRPr="0058001A">
              <w:rPr>
                <w:rFonts w:cs="Arial"/>
                <w:sz w:val="24"/>
                <w:szCs w:val="24"/>
              </w:rPr>
              <w:t>__________ динара</w:t>
            </w:r>
          </w:p>
        </w:tc>
      </w:tr>
      <w:tr w:rsidR="00A53FC6" w:rsidRPr="0058001A" w:rsidTr="00677859">
        <w:trPr>
          <w:trHeight w:val="190"/>
          <w:tblCellSpacing w:w="20" w:type="dxa"/>
        </w:trPr>
        <w:tc>
          <w:tcPr>
            <w:tcW w:w="5789" w:type="dxa"/>
            <w:shd w:val="clear" w:color="auto" w:fill="auto"/>
          </w:tcPr>
          <w:p w:rsidR="00A53FC6" w:rsidRPr="0058001A" w:rsidRDefault="00A53FC6" w:rsidP="0058001A">
            <w:pPr>
              <w:spacing w:before="0"/>
              <w:jc w:val="center"/>
              <w:rPr>
                <w:rFonts w:cs="Arial"/>
                <w:sz w:val="24"/>
                <w:szCs w:val="24"/>
              </w:rPr>
            </w:pPr>
          </w:p>
          <w:p w:rsidR="00A53FC6" w:rsidRPr="0058001A" w:rsidRDefault="00A53FC6" w:rsidP="0058001A">
            <w:pPr>
              <w:spacing w:before="0"/>
              <w:jc w:val="center"/>
              <w:rPr>
                <w:rFonts w:cs="Arial"/>
                <w:sz w:val="24"/>
                <w:szCs w:val="24"/>
              </w:rPr>
            </w:pPr>
            <w:r w:rsidRPr="0058001A">
              <w:rPr>
                <w:rFonts w:cs="Arial"/>
                <w:sz w:val="24"/>
                <w:szCs w:val="24"/>
              </w:rPr>
              <w:t>Укупни  трошкови са ПДВ</w:t>
            </w:r>
          </w:p>
        </w:tc>
        <w:tc>
          <w:tcPr>
            <w:tcW w:w="4014" w:type="dxa"/>
            <w:shd w:val="clear" w:color="auto" w:fill="auto"/>
          </w:tcPr>
          <w:p w:rsidR="00A53FC6" w:rsidRPr="0058001A" w:rsidRDefault="00A53FC6" w:rsidP="0058001A">
            <w:pPr>
              <w:spacing w:before="0"/>
              <w:jc w:val="right"/>
              <w:rPr>
                <w:rFonts w:cs="Arial"/>
                <w:sz w:val="24"/>
                <w:szCs w:val="24"/>
              </w:rPr>
            </w:pPr>
          </w:p>
          <w:p w:rsidR="00A53FC6" w:rsidRPr="0058001A" w:rsidRDefault="00A53FC6" w:rsidP="0058001A">
            <w:pPr>
              <w:spacing w:before="0"/>
              <w:jc w:val="right"/>
              <w:rPr>
                <w:rFonts w:cs="Arial"/>
                <w:sz w:val="24"/>
                <w:szCs w:val="24"/>
              </w:rPr>
            </w:pPr>
            <w:r w:rsidRPr="0058001A">
              <w:rPr>
                <w:rFonts w:cs="Arial"/>
                <w:sz w:val="24"/>
                <w:szCs w:val="24"/>
              </w:rPr>
              <w:t>__________ динара</w:t>
            </w:r>
          </w:p>
        </w:tc>
      </w:tr>
    </w:tbl>
    <w:p w:rsidR="00A53FC6" w:rsidRPr="0058001A" w:rsidRDefault="00A53FC6" w:rsidP="0058001A">
      <w:pPr>
        <w:tabs>
          <w:tab w:val="left" w:pos="0"/>
        </w:tabs>
        <w:spacing w:before="0"/>
        <w:rPr>
          <w:rFonts w:cs="Arial"/>
          <w:sz w:val="24"/>
          <w:szCs w:val="24"/>
          <w:lang w:val="ru-RU"/>
        </w:rPr>
      </w:pPr>
      <w:r w:rsidRPr="0058001A">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A53FC6" w:rsidRPr="0058001A" w:rsidRDefault="00A53FC6" w:rsidP="0058001A">
      <w:pPr>
        <w:tabs>
          <w:tab w:val="left" w:pos="0"/>
        </w:tabs>
        <w:spacing w:before="0"/>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A53FC6" w:rsidRPr="0058001A" w:rsidTr="00A53FC6">
        <w:trPr>
          <w:jc w:val="center"/>
        </w:trPr>
        <w:tc>
          <w:tcPr>
            <w:tcW w:w="3882" w:type="dxa"/>
          </w:tcPr>
          <w:p w:rsidR="00A53FC6" w:rsidRPr="0058001A" w:rsidRDefault="00A53FC6" w:rsidP="0058001A">
            <w:pPr>
              <w:spacing w:before="0"/>
              <w:jc w:val="center"/>
              <w:rPr>
                <w:rFonts w:cs="Arial"/>
                <w:sz w:val="24"/>
                <w:szCs w:val="24"/>
              </w:rPr>
            </w:pPr>
            <w:r w:rsidRPr="0058001A">
              <w:rPr>
                <w:rFonts w:cs="Arial"/>
                <w:sz w:val="24"/>
                <w:szCs w:val="24"/>
              </w:rPr>
              <w:t>Датум:</w:t>
            </w:r>
          </w:p>
        </w:tc>
        <w:tc>
          <w:tcPr>
            <w:tcW w:w="2127" w:type="dxa"/>
          </w:tcPr>
          <w:p w:rsidR="00A53FC6" w:rsidRPr="0058001A" w:rsidRDefault="00A53FC6" w:rsidP="0058001A">
            <w:pPr>
              <w:spacing w:before="0"/>
              <w:jc w:val="center"/>
              <w:rPr>
                <w:rFonts w:cs="Arial"/>
                <w:sz w:val="24"/>
                <w:szCs w:val="24"/>
                <w:lang w:val="ru-RU"/>
              </w:rPr>
            </w:pPr>
          </w:p>
        </w:tc>
        <w:tc>
          <w:tcPr>
            <w:tcW w:w="4022" w:type="dxa"/>
          </w:tcPr>
          <w:p w:rsidR="00A53FC6" w:rsidRPr="0058001A" w:rsidRDefault="00A53FC6" w:rsidP="0058001A">
            <w:pPr>
              <w:spacing w:before="0"/>
              <w:jc w:val="center"/>
              <w:rPr>
                <w:rFonts w:cs="Arial"/>
                <w:sz w:val="24"/>
                <w:szCs w:val="24"/>
                <w:lang w:val="sr-Cyrl-CS"/>
              </w:rPr>
            </w:pPr>
            <w:r w:rsidRPr="0058001A">
              <w:rPr>
                <w:rFonts w:cs="Arial"/>
                <w:sz w:val="24"/>
                <w:szCs w:val="24"/>
                <w:lang w:val="sr-Cyrl-CS"/>
              </w:rPr>
              <w:t>П</w:t>
            </w:r>
            <w:r w:rsidRPr="0058001A">
              <w:rPr>
                <w:rFonts w:cs="Arial"/>
                <w:sz w:val="24"/>
                <w:szCs w:val="24"/>
              </w:rPr>
              <w:t>онуђач</w:t>
            </w:r>
          </w:p>
        </w:tc>
      </w:tr>
      <w:tr w:rsidR="00A53FC6" w:rsidRPr="0058001A" w:rsidTr="00A53FC6">
        <w:trPr>
          <w:jc w:val="center"/>
        </w:trPr>
        <w:tc>
          <w:tcPr>
            <w:tcW w:w="3882" w:type="dxa"/>
          </w:tcPr>
          <w:p w:rsidR="00A53FC6" w:rsidRPr="0058001A" w:rsidRDefault="00A53FC6" w:rsidP="0058001A">
            <w:pPr>
              <w:spacing w:before="0"/>
              <w:jc w:val="center"/>
              <w:rPr>
                <w:rFonts w:cs="Arial"/>
                <w:sz w:val="24"/>
                <w:szCs w:val="24"/>
              </w:rPr>
            </w:pPr>
          </w:p>
        </w:tc>
        <w:tc>
          <w:tcPr>
            <w:tcW w:w="2127" w:type="dxa"/>
          </w:tcPr>
          <w:p w:rsidR="00A53FC6" w:rsidRPr="0058001A" w:rsidRDefault="00A53FC6" w:rsidP="0058001A">
            <w:pPr>
              <w:spacing w:before="0"/>
              <w:jc w:val="center"/>
              <w:rPr>
                <w:rFonts w:cs="Arial"/>
                <w:sz w:val="24"/>
                <w:szCs w:val="24"/>
              </w:rPr>
            </w:pPr>
            <w:r w:rsidRPr="0058001A">
              <w:rPr>
                <w:rFonts w:cs="Arial"/>
                <w:sz w:val="24"/>
                <w:szCs w:val="24"/>
              </w:rPr>
              <w:t>М.П.</w:t>
            </w:r>
          </w:p>
        </w:tc>
        <w:tc>
          <w:tcPr>
            <w:tcW w:w="4022" w:type="dxa"/>
          </w:tcPr>
          <w:p w:rsidR="00A53FC6" w:rsidRPr="0058001A" w:rsidRDefault="00A53FC6" w:rsidP="0058001A">
            <w:pPr>
              <w:spacing w:before="0"/>
              <w:jc w:val="center"/>
              <w:rPr>
                <w:rFonts w:cs="Arial"/>
                <w:sz w:val="24"/>
                <w:szCs w:val="24"/>
                <w:lang w:val="ru-RU"/>
              </w:rPr>
            </w:pPr>
          </w:p>
        </w:tc>
      </w:tr>
      <w:tr w:rsidR="00A53FC6" w:rsidRPr="0058001A" w:rsidTr="00A53FC6">
        <w:trPr>
          <w:jc w:val="center"/>
        </w:trPr>
        <w:tc>
          <w:tcPr>
            <w:tcW w:w="3882" w:type="dxa"/>
            <w:tcBorders>
              <w:bottom w:val="single" w:sz="4" w:space="0" w:color="auto"/>
            </w:tcBorders>
          </w:tcPr>
          <w:p w:rsidR="00A53FC6" w:rsidRPr="0058001A" w:rsidRDefault="00A53FC6" w:rsidP="0058001A">
            <w:pPr>
              <w:spacing w:before="0"/>
              <w:jc w:val="center"/>
              <w:rPr>
                <w:rFonts w:cs="Arial"/>
                <w:sz w:val="24"/>
                <w:szCs w:val="24"/>
              </w:rPr>
            </w:pPr>
          </w:p>
        </w:tc>
        <w:tc>
          <w:tcPr>
            <w:tcW w:w="2127" w:type="dxa"/>
          </w:tcPr>
          <w:p w:rsidR="00A53FC6" w:rsidRPr="0058001A" w:rsidRDefault="00A53FC6" w:rsidP="0058001A">
            <w:pPr>
              <w:spacing w:before="0"/>
              <w:jc w:val="center"/>
              <w:rPr>
                <w:rFonts w:cs="Arial"/>
                <w:sz w:val="24"/>
                <w:szCs w:val="24"/>
                <w:lang w:val="ru-RU"/>
              </w:rPr>
            </w:pPr>
          </w:p>
        </w:tc>
        <w:tc>
          <w:tcPr>
            <w:tcW w:w="4022" w:type="dxa"/>
            <w:tcBorders>
              <w:bottom w:val="single" w:sz="4" w:space="0" w:color="auto"/>
            </w:tcBorders>
          </w:tcPr>
          <w:p w:rsidR="00A53FC6" w:rsidRPr="0058001A" w:rsidRDefault="00A53FC6" w:rsidP="0058001A">
            <w:pPr>
              <w:spacing w:before="0"/>
              <w:jc w:val="center"/>
              <w:rPr>
                <w:rFonts w:cs="Arial"/>
                <w:sz w:val="24"/>
                <w:szCs w:val="24"/>
                <w:lang w:val="ru-RU"/>
              </w:rPr>
            </w:pPr>
          </w:p>
        </w:tc>
      </w:tr>
      <w:tr w:rsidR="00A53FC6" w:rsidRPr="0058001A" w:rsidTr="00A53FC6">
        <w:trPr>
          <w:trHeight w:val="389"/>
          <w:jc w:val="center"/>
        </w:trPr>
        <w:tc>
          <w:tcPr>
            <w:tcW w:w="3882" w:type="dxa"/>
            <w:tcBorders>
              <w:top w:val="single" w:sz="4" w:space="0" w:color="auto"/>
            </w:tcBorders>
          </w:tcPr>
          <w:p w:rsidR="00A53FC6" w:rsidRPr="0058001A" w:rsidRDefault="00A53FC6" w:rsidP="0058001A">
            <w:pPr>
              <w:spacing w:before="0"/>
              <w:jc w:val="center"/>
              <w:rPr>
                <w:rFonts w:cs="Arial"/>
                <w:sz w:val="24"/>
                <w:szCs w:val="24"/>
              </w:rPr>
            </w:pPr>
          </w:p>
        </w:tc>
        <w:tc>
          <w:tcPr>
            <w:tcW w:w="2127" w:type="dxa"/>
          </w:tcPr>
          <w:p w:rsidR="00A53FC6" w:rsidRPr="0058001A" w:rsidRDefault="00A53FC6" w:rsidP="0058001A">
            <w:pPr>
              <w:spacing w:before="0"/>
              <w:jc w:val="center"/>
              <w:rPr>
                <w:rFonts w:cs="Arial"/>
                <w:sz w:val="24"/>
                <w:szCs w:val="24"/>
                <w:lang w:val="ru-RU"/>
              </w:rPr>
            </w:pPr>
          </w:p>
        </w:tc>
        <w:tc>
          <w:tcPr>
            <w:tcW w:w="4022" w:type="dxa"/>
            <w:tcBorders>
              <w:top w:val="single" w:sz="4" w:space="0" w:color="auto"/>
            </w:tcBorders>
          </w:tcPr>
          <w:p w:rsidR="00A53FC6" w:rsidRPr="0058001A" w:rsidRDefault="00A53FC6" w:rsidP="0058001A">
            <w:pPr>
              <w:spacing w:before="0"/>
              <w:jc w:val="center"/>
              <w:rPr>
                <w:rFonts w:cs="Arial"/>
                <w:sz w:val="24"/>
                <w:szCs w:val="24"/>
                <w:lang w:val="ru-RU"/>
              </w:rPr>
            </w:pPr>
          </w:p>
        </w:tc>
      </w:tr>
    </w:tbl>
    <w:p w:rsidR="00A53FC6" w:rsidRPr="0058001A" w:rsidRDefault="00A53FC6" w:rsidP="0058001A">
      <w:pPr>
        <w:tabs>
          <w:tab w:val="left" w:pos="0"/>
        </w:tabs>
        <w:spacing w:before="0"/>
        <w:rPr>
          <w:rFonts w:cs="Arial"/>
          <w:b/>
          <w:i/>
          <w:sz w:val="24"/>
          <w:szCs w:val="24"/>
          <w:lang w:val="ru-RU"/>
        </w:rPr>
      </w:pPr>
      <w:r w:rsidRPr="0058001A">
        <w:rPr>
          <w:rFonts w:cs="Arial"/>
          <w:b/>
          <w:i/>
          <w:sz w:val="24"/>
          <w:szCs w:val="24"/>
          <w:lang w:val="ru-RU"/>
        </w:rPr>
        <w:t>Напомена:</w:t>
      </w:r>
    </w:p>
    <w:p w:rsidR="00A53FC6" w:rsidRPr="0058001A" w:rsidRDefault="00A53FC6" w:rsidP="0058001A">
      <w:pPr>
        <w:spacing w:before="0"/>
        <w:rPr>
          <w:rFonts w:cs="Arial"/>
          <w:i/>
          <w:sz w:val="24"/>
          <w:szCs w:val="24"/>
          <w:lang w:val="ru-RU"/>
        </w:rPr>
      </w:pPr>
      <w:r w:rsidRPr="0058001A">
        <w:rPr>
          <w:rFonts w:cs="Arial"/>
          <w:i/>
          <w:sz w:val="24"/>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A53FC6" w:rsidRPr="0058001A" w:rsidRDefault="00A53FC6" w:rsidP="0058001A">
      <w:pPr>
        <w:tabs>
          <w:tab w:val="left" w:pos="0"/>
        </w:tabs>
        <w:spacing w:before="0"/>
        <w:rPr>
          <w:rFonts w:cs="Arial"/>
          <w:i/>
          <w:sz w:val="24"/>
          <w:szCs w:val="24"/>
          <w:lang w:val="ru-RU"/>
        </w:rPr>
      </w:pPr>
      <w:r w:rsidRPr="0058001A">
        <w:rPr>
          <w:rFonts w:cs="Arial"/>
          <w:i/>
          <w:sz w:val="24"/>
          <w:szCs w:val="24"/>
        </w:rPr>
        <w:t>-</w:t>
      </w:r>
      <w:r w:rsidRPr="0058001A">
        <w:rPr>
          <w:rFonts w:cs="Arial"/>
          <w:i/>
          <w:sz w:val="24"/>
          <w:szCs w:val="24"/>
          <w:lang w:val="sr-Latn-CS"/>
        </w:rPr>
        <w:t>остале трошкове припреме и подношења понуде</w:t>
      </w:r>
      <w:r w:rsidRPr="0058001A">
        <w:rPr>
          <w:rFonts w:cs="Arial"/>
          <w:i/>
          <w:sz w:val="24"/>
          <w:szCs w:val="24"/>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A53FC6" w:rsidRPr="0058001A" w:rsidRDefault="00A53FC6" w:rsidP="0058001A">
      <w:pPr>
        <w:spacing w:before="0"/>
        <w:rPr>
          <w:rFonts w:cs="Arial"/>
          <w:i/>
          <w:sz w:val="24"/>
          <w:szCs w:val="24"/>
          <w:lang w:val="ru-RU"/>
        </w:rPr>
      </w:pPr>
      <w:r w:rsidRPr="0058001A">
        <w:rPr>
          <w:rFonts w:cs="Arial"/>
          <w:i/>
          <w:sz w:val="24"/>
          <w:szCs w:val="24"/>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58001A" w:rsidRDefault="00A53FC6" w:rsidP="0058001A">
      <w:pPr>
        <w:tabs>
          <w:tab w:val="left" w:pos="1134"/>
        </w:tabs>
        <w:spacing w:before="0"/>
        <w:rPr>
          <w:rFonts w:eastAsia="TimesNewRomanPS-BoldMT" w:cs="Arial"/>
          <w:i/>
          <w:sz w:val="24"/>
          <w:szCs w:val="24"/>
          <w:lang w:val="ru-RU"/>
        </w:rPr>
      </w:pPr>
      <w:r w:rsidRPr="0058001A">
        <w:rPr>
          <w:rFonts w:eastAsia="TimesNewRomanPS-BoldMT" w:cs="Arial"/>
          <w:i/>
          <w:sz w:val="24"/>
          <w:szCs w:val="24"/>
          <w:lang w:val="ru-RU"/>
        </w:rPr>
        <w:t xml:space="preserve">-Уколико </w:t>
      </w:r>
      <w:r w:rsidRPr="0058001A">
        <w:rPr>
          <w:rFonts w:eastAsia="TimesNewRomanPS-BoldMT" w:cs="Arial"/>
          <w:i/>
          <w:sz w:val="24"/>
          <w:szCs w:val="24"/>
          <w:lang w:val="sr-Cyrl-CS"/>
        </w:rPr>
        <w:t>група понуђача подноси заједничку понуду овај образац потписује и оверава Носилац посла</w:t>
      </w:r>
      <w:r w:rsidRPr="0058001A">
        <w:rPr>
          <w:rFonts w:eastAsia="TimesNewRomanPS-BoldMT" w:cs="Arial"/>
          <w:i/>
          <w:sz w:val="24"/>
          <w:szCs w:val="24"/>
          <w:lang w:val="ru-RU"/>
        </w:rPr>
        <w:t xml:space="preserve">.Уколико понуђач подноси понуду са подизвођачем овај образац потписује и оверава печатом понуђач. </w:t>
      </w:r>
    </w:p>
    <w:p w:rsidR="00677859" w:rsidRDefault="00677859" w:rsidP="0058001A">
      <w:pPr>
        <w:spacing w:before="0"/>
        <w:jc w:val="right"/>
        <w:outlineLvl w:val="1"/>
        <w:rPr>
          <w:rFonts w:cs="Arial"/>
          <w:b/>
          <w:sz w:val="24"/>
          <w:szCs w:val="24"/>
          <w:lang w:val="sr-Cyrl-RS"/>
        </w:rPr>
      </w:pPr>
    </w:p>
    <w:p w:rsidR="00677859" w:rsidRDefault="00677859" w:rsidP="0058001A">
      <w:pPr>
        <w:spacing w:before="0"/>
        <w:jc w:val="right"/>
        <w:outlineLvl w:val="1"/>
        <w:rPr>
          <w:rFonts w:cs="Arial"/>
          <w:b/>
          <w:sz w:val="24"/>
          <w:szCs w:val="24"/>
          <w:lang w:val="sr-Cyrl-RS"/>
        </w:rPr>
      </w:pPr>
    </w:p>
    <w:p w:rsidR="00677859" w:rsidRDefault="00677859" w:rsidP="0058001A">
      <w:pPr>
        <w:spacing w:before="0"/>
        <w:jc w:val="right"/>
        <w:outlineLvl w:val="1"/>
        <w:rPr>
          <w:rFonts w:cs="Arial"/>
          <w:b/>
          <w:sz w:val="24"/>
          <w:szCs w:val="24"/>
          <w:lang w:val="sr-Cyrl-RS"/>
        </w:rPr>
      </w:pPr>
    </w:p>
    <w:p w:rsidR="00677859" w:rsidRDefault="00677859" w:rsidP="0058001A">
      <w:pPr>
        <w:spacing w:before="0"/>
        <w:jc w:val="right"/>
        <w:outlineLvl w:val="1"/>
        <w:rPr>
          <w:rFonts w:cs="Arial"/>
          <w:b/>
          <w:sz w:val="24"/>
          <w:szCs w:val="24"/>
          <w:lang w:val="sr-Cyrl-RS"/>
        </w:rPr>
      </w:pPr>
    </w:p>
    <w:p w:rsidR="00677859" w:rsidRDefault="00677859" w:rsidP="0058001A">
      <w:pPr>
        <w:spacing w:before="0"/>
        <w:jc w:val="right"/>
        <w:outlineLvl w:val="1"/>
        <w:rPr>
          <w:rFonts w:cs="Arial"/>
          <w:b/>
          <w:sz w:val="24"/>
          <w:szCs w:val="24"/>
          <w:lang w:val="sr-Cyrl-RS"/>
        </w:rPr>
      </w:pPr>
    </w:p>
    <w:p w:rsidR="009C17D2" w:rsidRDefault="009C17D2" w:rsidP="0058001A">
      <w:pPr>
        <w:spacing w:before="0"/>
        <w:jc w:val="right"/>
        <w:outlineLvl w:val="1"/>
        <w:rPr>
          <w:rFonts w:cs="Arial"/>
          <w:b/>
          <w:sz w:val="24"/>
          <w:szCs w:val="24"/>
          <w:lang w:val="sr-Cyrl-RS"/>
        </w:rPr>
      </w:pPr>
    </w:p>
    <w:p w:rsidR="009C17D2" w:rsidRDefault="009C17D2" w:rsidP="0058001A">
      <w:pPr>
        <w:spacing w:before="0"/>
        <w:jc w:val="right"/>
        <w:outlineLvl w:val="1"/>
        <w:rPr>
          <w:rFonts w:cs="Arial"/>
          <w:b/>
          <w:sz w:val="24"/>
          <w:szCs w:val="24"/>
          <w:lang w:val="sr-Cyrl-RS"/>
        </w:rPr>
      </w:pPr>
    </w:p>
    <w:p w:rsidR="009C17D2" w:rsidRDefault="009C17D2" w:rsidP="0058001A">
      <w:pPr>
        <w:spacing w:before="0"/>
        <w:jc w:val="right"/>
        <w:outlineLvl w:val="1"/>
        <w:rPr>
          <w:rFonts w:cs="Arial"/>
          <w:b/>
          <w:sz w:val="24"/>
          <w:szCs w:val="24"/>
          <w:lang w:val="sr-Cyrl-RS"/>
        </w:rPr>
      </w:pPr>
    </w:p>
    <w:p w:rsidR="009C17D2" w:rsidRDefault="009C17D2" w:rsidP="0058001A">
      <w:pPr>
        <w:spacing w:before="0"/>
        <w:jc w:val="right"/>
        <w:outlineLvl w:val="1"/>
        <w:rPr>
          <w:rFonts w:cs="Arial"/>
          <w:b/>
          <w:sz w:val="24"/>
          <w:szCs w:val="24"/>
          <w:lang w:val="sr-Cyrl-RS"/>
        </w:rPr>
      </w:pPr>
    </w:p>
    <w:p w:rsidR="009C17D2" w:rsidRPr="00A44783" w:rsidRDefault="009C17D2" w:rsidP="009C17D2">
      <w:pPr>
        <w:pStyle w:val="KDObrazac"/>
        <w:spacing w:before="0"/>
        <w:rPr>
          <w:color w:val="000000" w:themeColor="text1"/>
          <w:sz w:val="24"/>
          <w:szCs w:val="24"/>
        </w:rPr>
      </w:pPr>
      <w:r w:rsidRPr="0006056A">
        <w:rPr>
          <w:color w:val="000000" w:themeColor="text1"/>
          <w:sz w:val="24"/>
          <w:szCs w:val="24"/>
        </w:rPr>
        <w:t xml:space="preserve">ОБРАЗАЦ </w:t>
      </w:r>
      <w:r>
        <w:rPr>
          <w:color w:val="000000" w:themeColor="text1"/>
          <w:sz w:val="24"/>
          <w:szCs w:val="24"/>
          <w:lang w:val="sr-Cyrl-RS"/>
        </w:rPr>
        <w:t>8</w:t>
      </w:r>
      <w:r w:rsidRPr="0006056A">
        <w:rPr>
          <w:color w:val="000000" w:themeColor="text1"/>
          <w:sz w:val="24"/>
          <w:szCs w:val="24"/>
        </w:rPr>
        <w:t>.</w:t>
      </w:r>
    </w:p>
    <w:p w:rsidR="009C17D2" w:rsidRPr="00A44783" w:rsidRDefault="009C17D2" w:rsidP="009C17D2">
      <w:pPr>
        <w:spacing w:before="0"/>
        <w:rPr>
          <w:rFonts w:cs="Arial"/>
          <w:sz w:val="24"/>
          <w:szCs w:val="24"/>
          <w:lang w:val="sr-Cyrl-CS"/>
        </w:rPr>
      </w:pPr>
    </w:p>
    <w:p w:rsidR="009C17D2" w:rsidRPr="00586B1E" w:rsidRDefault="009C17D2" w:rsidP="009C17D2">
      <w:pPr>
        <w:pStyle w:val="Bulit02"/>
        <w:numPr>
          <w:ilvl w:val="0"/>
          <w:numId w:val="0"/>
        </w:numPr>
        <w:jc w:val="center"/>
        <w:rPr>
          <w:b/>
          <w:sz w:val="24"/>
          <w:szCs w:val="24"/>
        </w:rPr>
      </w:pPr>
      <w:r w:rsidRPr="00586B1E">
        <w:rPr>
          <w:b/>
          <w:sz w:val="24"/>
          <w:szCs w:val="24"/>
        </w:rPr>
        <w:t xml:space="preserve">ИЗЈАВА ПОНУЂАЧА – </w:t>
      </w:r>
      <w:r w:rsidRPr="00586B1E">
        <w:rPr>
          <w:b/>
          <w:sz w:val="24"/>
          <w:szCs w:val="24"/>
          <w:lang w:val="sr-Cyrl-CS"/>
        </w:rPr>
        <w:t>ТЕХНИЧКИ</w:t>
      </w:r>
      <w:r w:rsidRPr="00586B1E">
        <w:rPr>
          <w:b/>
          <w:sz w:val="24"/>
          <w:szCs w:val="24"/>
        </w:rPr>
        <w:t xml:space="preserve"> КАПАЦИТЕТ</w:t>
      </w:r>
    </w:p>
    <w:p w:rsidR="009C17D2" w:rsidRPr="00586B1E" w:rsidRDefault="009C17D2" w:rsidP="009C17D2">
      <w:pPr>
        <w:pStyle w:val="Bulit02"/>
        <w:numPr>
          <w:ilvl w:val="0"/>
          <w:numId w:val="0"/>
        </w:numPr>
        <w:rPr>
          <w:sz w:val="24"/>
          <w:szCs w:val="24"/>
        </w:rPr>
      </w:pPr>
      <w:r w:rsidRPr="00586B1E">
        <w:rPr>
          <w:sz w:val="24"/>
          <w:szCs w:val="24"/>
        </w:rPr>
        <w:t xml:space="preserve">На основу члана 77. став 4. Закона о јавним набавкама („Службени гланик РС“, бр.124/12, 14/15 и 68/15) </w:t>
      </w:r>
      <w:r w:rsidRPr="00586B1E">
        <w:rPr>
          <w:noProof/>
          <w:sz w:val="24"/>
          <w:szCs w:val="24"/>
          <w:lang w:val="sr-Cyrl-CS"/>
        </w:rPr>
        <w:t xml:space="preserve">Понуђач </w:t>
      </w:r>
      <w:r w:rsidRPr="00586B1E">
        <w:rPr>
          <w:noProof/>
          <w:sz w:val="24"/>
          <w:szCs w:val="24"/>
          <w:lang w:val="sr-Latn-CS"/>
        </w:rPr>
        <w:t xml:space="preserve">даје </w:t>
      </w:r>
      <w:r w:rsidRPr="00586B1E">
        <w:rPr>
          <w:sz w:val="24"/>
          <w:szCs w:val="24"/>
        </w:rPr>
        <w:t xml:space="preserve">следећу </w:t>
      </w:r>
    </w:p>
    <w:p w:rsidR="009C17D2" w:rsidRPr="00586B1E" w:rsidRDefault="009C17D2" w:rsidP="009C17D2">
      <w:pPr>
        <w:pStyle w:val="Bulit02"/>
        <w:numPr>
          <w:ilvl w:val="0"/>
          <w:numId w:val="0"/>
        </w:numPr>
        <w:ind w:left="720"/>
        <w:rPr>
          <w:sz w:val="24"/>
          <w:szCs w:val="24"/>
        </w:rPr>
      </w:pPr>
    </w:p>
    <w:p w:rsidR="009C17D2" w:rsidRPr="00586B1E" w:rsidRDefault="009C17D2" w:rsidP="009C17D2">
      <w:pPr>
        <w:pStyle w:val="Bulit02"/>
        <w:numPr>
          <w:ilvl w:val="0"/>
          <w:numId w:val="0"/>
        </w:numPr>
        <w:ind w:left="720"/>
        <w:jc w:val="center"/>
        <w:rPr>
          <w:sz w:val="24"/>
          <w:szCs w:val="24"/>
        </w:rPr>
      </w:pPr>
      <w:r w:rsidRPr="00586B1E">
        <w:rPr>
          <w:sz w:val="24"/>
          <w:szCs w:val="24"/>
        </w:rPr>
        <w:t xml:space="preserve">ИЗЈАВУ О </w:t>
      </w:r>
      <w:r>
        <w:rPr>
          <w:sz w:val="24"/>
          <w:szCs w:val="24"/>
          <w:lang w:val="sr-Cyrl-CS"/>
        </w:rPr>
        <w:t>ТЕХНИЧКОМ</w:t>
      </w:r>
      <w:r w:rsidRPr="00586B1E">
        <w:rPr>
          <w:sz w:val="24"/>
          <w:szCs w:val="24"/>
        </w:rPr>
        <w:t xml:space="preserve"> КАПАЦИТЕТУ</w:t>
      </w:r>
    </w:p>
    <w:p w:rsidR="009C17D2" w:rsidRPr="00586B1E" w:rsidRDefault="009C17D2" w:rsidP="009C17D2">
      <w:pPr>
        <w:pStyle w:val="Bulit02"/>
        <w:numPr>
          <w:ilvl w:val="0"/>
          <w:numId w:val="0"/>
        </w:numPr>
        <w:ind w:left="720"/>
        <w:rPr>
          <w:sz w:val="24"/>
          <w:szCs w:val="24"/>
        </w:rPr>
      </w:pPr>
    </w:p>
    <w:p w:rsidR="009C17D2" w:rsidRPr="0092031F" w:rsidRDefault="009C17D2" w:rsidP="009C17D2">
      <w:pPr>
        <w:spacing w:before="0" w:after="120"/>
        <w:rPr>
          <w:rFonts w:cs="Arial"/>
          <w:color w:val="000000" w:themeColor="text1"/>
          <w:sz w:val="24"/>
          <w:szCs w:val="24"/>
          <w:lang w:val="sr-Cyrl-CS"/>
        </w:rPr>
      </w:pPr>
      <w:r w:rsidRPr="0092031F">
        <w:rPr>
          <w:noProof/>
          <w:sz w:val="24"/>
          <w:szCs w:val="24"/>
        </w:rPr>
        <w:t xml:space="preserve">Под пуном материјалном и кривичном одговорношћу изјављујем да располажемо </w:t>
      </w:r>
      <w:r w:rsidRPr="0092031F">
        <w:rPr>
          <w:noProof/>
          <w:sz w:val="24"/>
          <w:szCs w:val="24"/>
          <w:lang w:val="sr-Cyrl-CS"/>
        </w:rPr>
        <w:t>техничким</w:t>
      </w:r>
      <w:r w:rsidRPr="0092031F">
        <w:rPr>
          <w:noProof/>
          <w:sz w:val="24"/>
          <w:szCs w:val="24"/>
        </w:rPr>
        <w:t xml:space="preserve"> капацитетом захтеваним предметном јавном набавком</w:t>
      </w:r>
      <w:r w:rsidRPr="0092031F">
        <w:rPr>
          <w:noProof/>
          <w:sz w:val="24"/>
          <w:szCs w:val="24"/>
          <w:lang w:val="sr-Cyrl-CS"/>
        </w:rPr>
        <w:t xml:space="preserve"> </w:t>
      </w:r>
      <w:r w:rsidRPr="0058001A">
        <w:rPr>
          <w:rFonts w:cs="Arial"/>
          <w:sz w:val="24"/>
          <w:szCs w:val="24"/>
        </w:rPr>
        <w:t>добара:</w:t>
      </w:r>
      <w:r w:rsidRPr="0058001A">
        <w:rPr>
          <w:rFonts w:cs="Arial"/>
          <w:sz w:val="24"/>
          <w:szCs w:val="24"/>
          <w:lang w:val="sr-Cyrl-RS"/>
        </w:rPr>
        <w:t xml:space="preserve"> </w:t>
      </w:r>
      <w:r w:rsidRPr="00791D2F">
        <w:rPr>
          <w:rFonts w:cs="Arial"/>
          <w:sz w:val="24"/>
          <w:szCs w:val="24"/>
          <w:lang w:val="ru-RU"/>
        </w:rPr>
        <w:t>Набавка и уградња регулационе склопке за монофазни блок трансформатор 110/6 КВ</w:t>
      </w:r>
      <w:r w:rsidRPr="0058001A">
        <w:rPr>
          <w:rFonts w:cs="Arial"/>
          <w:sz w:val="24"/>
          <w:szCs w:val="24"/>
          <w:lang w:val="ru-RU"/>
        </w:rPr>
        <w:t xml:space="preserve">, ЈН бр. </w:t>
      </w:r>
      <w:r>
        <w:rPr>
          <w:rFonts w:cs="Arial"/>
          <w:sz w:val="24"/>
          <w:szCs w:val="24"/>
          <w:lang w:val="ru-RU"/>
        </w:rPr>
        <w:t>2000/0355/2016</w:t>
      </w:r>
      <w:r w:rsidRPr="0058001A">
        <w:rPr>
          <w:rFonts w:cs="Arial"/>
          <w:sz w:val="24"/>
          <w:szCs w:val="24"/>
          <w:lang w:val="ru-RU"/>
        </w:rPr>
        <w:t>,</w:t>
      </w:r>
      <w:r w:rsidRPr="0092031F">
        <w:rPr>
          <w:noProof/>
          <w:sz w:val="24"/>
          <w:szCs w:val="24"/>
        </w:rPr>
        <w:t xml:space="preserve"> има</w:t>
      </w:r>
      <w:r w:rsidRPr="0092031F">
        <w:rPr>
          <w:noProof/>
          <w:sz w:val="24"/>
          <w:szCs w:val="24"/>
          <w:lang w:val="sr-Cyrl-CS"/>
        </w:rPr>
        <w:t xml:space="preserve">мо </w:t>
      </w:r>
      <w:r w:rsidRPr="0092031F">
        <w:rPr>
          <w:rFonts w:cs="Arial"/>
          <w:color w:val="000000" w:themeColor="text1"/>
          <w:sz w:val="24"/>
          <w:szCs w:val="24"/>
          <w:lang w:val="sr-Cyrl-RS"/>
        </w:rPr>
        <w:t xml:space="preserve">лабораторију за високонапонска испитивања трансформатора 110 </w:t>
      </w:r>
      <w:r w:rsidRPr="0092031F">
        <w:rPr>
          <w:rFonts w:cs="Arial"/>
          <w:color w:val="000000" w:themeColor="text1"/>
          <w:sz w:val="24"/>
          <w:szCs w:val="24"/>
          <w:lang w:val="sr-Latn-RS"/>
        </w:rPr>
        <w:t xml:space="preserve">kV </w:t>
      </w:r>
      <w:r w:rsidRPr="0092031F">
        <w:rPr>
          <w:rFonts w:cs="Arial"/>
          <w:color w:val="000000" w:themeColor="text1"/>
          <w:sz w:val="24"/>
          <w:szCs w:val="24"/>
          <w:lang w:val="sr-Cyrl-RS"/>
        </w:rPr>
        <w:t xml:space="preserve">или вишег напонског нивоа по </w:t>
      </w:r>
      <w:r w:rsidRPr="0092031F">
        <w:rPr>
          <w:rFonts w:cs="Arial"/>
          <w:color w:val="000000" w:themeColor="text1"/>
          <w:sz w:val="24"/>
          <w:szCs w:val="24"/>
          <w:lang w:val="sr-Latn-RS"/>
        </w:rPr>
        <w:t xml:space="preserve">IEC </w:t>
      </w:r>
      <w:r w:rsidRPr="0092031F">
        <w:rPr>
          <w:rFonts w:cs="Arial"/>
          <w:color w:val="000000" w:themeColor="text1"/>
          <w:sz w:val="24"/>
          <w:szCs w:val="24"/>
          <w:lang w:val="sr-Cyrl-RS"/>
        </w:rPr>
        <w:t>стандарду на територији Републике Србије;</w:t>
      </w:r>
    </w:p>
    <w:p w:rsidR="009C17D2" w:rsidRDefault="009C17D2" w:rsidP="009C17D2">
      <w:pPr>
        <w:pStyle w:val="Bulit02"/>
        <w:numPr>
          <w:ilvl w:val="0"/>
          <w:numId w:val="0"/>
        </w:numPr>
        <w:rPr>
          <w:noProof/>
          <w:sz w:val="24"/>
          <w:szCs w:val="24"/>
          <w:lang w:val="sr-Cyrl-CS"/>
        </w:rPr>
      </w:pPr>
    </w:p>
    <w:p w:rsidR="009C17D2" w:rsidRDefault="009C17D2" w:rsidP="009C17D2">
      <w:pPr>
        <w:pStyle w:val="Bulit02"/>
        <w:numPr>
          <w:ilvl w:val="0"/>
          <w:numId w:val="0"/>
        </w:numPr>
        <w:suppressAutoHyphens/>
        <w:spacing w:before="0" w:after="0"/>
        <w:rPr>
          <w:noProof/>
          <w:sz w:val="24"/>
          <w:szCs w:val="24"/>
          <w:lang w:val="sr-Cyrl-CS"/>
        </w:rPr>
      </w:pPr>
    </w:p>
    <w:p w:rsidR="009C17D2" w:rsidRDefault="009C17D2" w:rsidP="009C17D2">
      <w:pPr>
        <w:pStyle w:val="Bulit02"/>
        <w:numPr>
          <w:ilvl w:val="0"/>
          <w:numId w:val="0"/>
        </w:numPr>
        <w:suppressAutoHyphens/>
        <w:spacing w:before="0" w:after="0"/>
        <w:rPr>
          <w:noProof/>
          <w:sz w:val="24"/>
          <w:szCs w:val="24"/>
          <w:lang w:val="sr-Cyrl-CS"/>
        </w:rPr>
      </w:pPr>
    </w:p>
    <w:tbl>
      <w:tblPr>
        <w:tblW w:w="10031" w:type="dxa"/>
        <w:jc w:val="center"/>
        <w:tblLayout w:type="fixed"/>
        <w:tblLook w:val="0000" w:firstRow="0" w:lastRow="0" w:firstColumn="0" w:lastColumn="0" w:noHBand="0" w:noVBand="0"/>
      </w:tblPr>
      <w:tblGrid>
        <w:gridCol w:w="3882"/>
        <w:gridCol w:w="2127"/>
        <w:gridCol w:w="4022"/>
      </w:tblGrid>
      <w:tr w:rsidR="009C17D2" w:rsidRPr="00586B1E" w:rsidTr="00F45C6C">
        <w:trPr>
          <w:jc w:val="center"/>
        </w:trPr>
        <w:tc>
          <w:tcPr>
            <w:tcW w:w="3882" w:type="dxa"/>
          </w:tcPr>
          <w:p w:rsidR="009C17D2" w:rsidRPr="00586B1E" w:rsidRDefault="009C17D2" w:rsidP="00F45C6C">
            <w:pPr>
              <w:spacing w:before="0"/>
              <w:jc w:val="center"/>
              <w:rPr>
                <w:rFonts w:cs="Arial"/>
                <w:color w:val="000000" w:themeColor="text1"/>
                <w:sz w:val="24"/>
                <w:szCs w:val="24"/>
              </w:rPr>
            </w:pPr>
            <w:r w:rsidRPr="00586B1E">
              <w:rPr>
                <w:rFonts w:cs="Arial"/>
                <w:color w:val="000000" w:themeColor="text1"/>
                <w:sz w:val="24"/>
                <w:szCs w:val="24"/>
              </w:rPr>
              <w:t>Датум:</w:t>
            </w:r>
          </w:p>
        </w:tc>
        <w:tc>
          <w:tcPr>
            <w:tcW w:w="2127" w:type="dxa"/>
          </w:tcPr>
          <w:p w:rsidR="009C17D2" w:rsidRPr="00586B1E" w:rsidRDefault="009C17D2" w:rsidP="00F45C6C">
            <w:pPr>
              <w:spacing w:before="0"/>
              <w:jc w:val="center"/>
              <w:rPr>
                <w:rFonts w:cs="Arial"/>
                <w:color w:val="000000" w:themeColor="text1"/>
                <w:sz w:val="24"/>
                <w:szCs w:val="24"/>
                <w:lang w:val="ru-RU"/>
              </w:rPr>
            </w:pPr>
          </w:p>
        </w:tc>
        <w:tc>
          <w:tcPr>
            <w:tcW w:w="4022" w:type="dxa"/>
          </w:tcPr>
          <w:p w:rsidR="009C17D2" w:rsidRPr="00586B1E" w:rsidRDefault="009C17D2" w:rsidP="00F45C6C">
            <w:pPr>
              <w:spacing w:before="0"/>
              <w:jc w:val="center"/>
              <w:rPr>
                <w:rFonts w:cs="Arial"/>
                <w:color w:val="000000" w:themeColor="text1"/>
                <w:sz w:val="24"/>
                <w:szCs w:val="24"/>
                <w:lang w:val="ru-RU"/>
              </w:rPr>
            </w:pPr>
            <w:r w:rsidRPr="00586B1E">
              <w:rPr>
                <w:rFonts w:cs="Arial"/>
                <w:color w:val="000000" w:themeColor="text1"/>
                <w:sz w:val="24"/>
                <w:szCs w:val="24"/>
                <w:lang w:val="sr-Cyrl-CS"/>
              </w:rPr>
              <w:t>П</w:t>
            </w:r>
            <w:r w:rsidRPr="00586B1E">
              <w:rPr>
                <w:rFonts w:cs="Arial"/>
                <w:color w:val="000000" w:themeColor="text1"/>
                <w:sz w:val="24"/>
                <w:szCs w:val="24"/>
              </w:rPr>
              <w:t>онуђач</w:t>
            </w:r>
            <w:r w:rsidRPr="00586B1E">
              <w:rPr>
                <w:rFonts w:cs="Arial"/>
                <w:color w:val="000000" w:themeColor="text1"/>
                <w:sz w:val="24"/>
                <w:szCs w:val="24"/>
                <w:lang w:val="ru-RU"/>
              </w:rPr>
              <w:t>:</w:t>
            </w:r>
          </w:p>
        </w:tc>
      </w:tr>
      <w:tr w:rsidR="009C17D2" w:rsidRPr="00586B1E" w:rsidTr="00F45C6C">
        <w:trPr>
          <w:jc w:val="center"/>
        </w:trPr>
        <w:tc>
          <w:tcPr>
            <w:tcW w:w="3882" w:type="dxa"/>
          </w:tcPr>
          <w:p w:rsidR="009C17D2" w:rsidRPr="00586B1E" w:rsidRDefault="009C17D2" w:rsidP="00F45C6C">
            <w:pPr>
              <w:spacing w:before="0"/>
              <w:jc w:val="center"/>
              <w:rPr>
                <w:rFonts w:cs="Arial"/>
                <w:color w:val="000000" w:themeColor="text1"/>
                <w:sz w:val="24"/>
                <w:szCs w:val="24"/>
              </w:rPr>
            </w:pPr>
          </w:p>
        </w:tc>
        <w:tc>
          <w:tcPr>
            <w:tcW w:w="2127" w:type="dxa"/>
          </w:tcPr>
          <w:p w:rsidR="009C17D2" w:rsidRPr="00586B1E" w:rsidRDefault="009C17D2" w:rsidP="00F45C6C">
            <w:pPr>
              <w:spacing w:before="0"/>
              <w:jc w:val="center"/>
              <w:rPr>
                <w:rFonts w:cs="Arial"/>
                <w:color w:val="000000" w:themeColor="text1"/>
                <w:sz w:val="24"/>
                <w:szCs w:val="24"/>
              </w:rPr>
            </w:pPr>
            <w:r w:rsidRPr="00586B1E">
              <w:rPr>
                <w:rFonts w:cs="Arial"/>
                <w:color w:val="000000" w:themeColor="text1"/>
                <w:sz w:val="24"/>
                <w:szCs w:val="24"/>
              </w:rPr>
              <w:t>М.П.</w:t>
            </w:r>
          </w:p>
        </w:tc>
        <w:tc>
          <w:tcPr>
            <w:tcW w:w="4022" w:type="dxa"/>
          </w:tcPr>
          <w:p w:rsidR="009C17D2" w:rsidRPr="00586B1E" w:rsidRDefault="009C17D2" w:rsidP="00F45C6C">
            <w:pPr>
              <w:spacing w:before="0"/>
              <w:jc w:val="center"/>
              <w:rPr>
                <w:rFonts w:cs="Arial"/>
                <w:color w:val="000000" w:themeColor="text1"/>
                <w:sz w:val="24"/>
                <w:szCs w:val="24"/>
                <w:lang w:val="ru-RU"/>
              </w:rPr>
            </w:pPr>
          </w:p>
        </w:tc>
      </w:tr>
      <w:tr w:rsidR="009C17D2" w:rsidRPr="00586B1E" w:rsidTr="00F45C6C">
        <w:trPr>
          <w:jc w:val="center"/>
        </w:trPr>
        <w:tc>
          <w:tcPr>
            <w:tcW w:w="3882" w:type="dxa"/>
            <w:tcBorders>
              <w:bottom w:val="single" w:sz="4" w:space="0" w:color="auto"/>
            </w:tcBorders>
          </w:tcPr>
          <w:p w:rsidR="009C17D2" w:rsidRPr="00586B1E" w:rsidRDefault="009C17D2" w:rsidP="00F45C6C">
            <w:pPr>
              <w:spacing w:before="0"/>
              <w:jc w:val="center"/>
              <w:rPr>
                <w:rFonts w:cs="Arial"/>
                <w:color w:val="000000" w:themeColor="text1"/>
                <w:sz w:val="24"/>
                <w:szCs w:val="24"/>
              </w:rPr>
            </w:pPr>
          </w:p>
        </w:tc>
        <w:tc>
          <w:tcPr>
            <w:tcW w:w="2127" w:type="dxa"/>
          </w:tcPr>
          <w:p w:rsidR="009C17D2" w:rsidRPr="00586B1E" w:rsidRDefault="009C17D2" w:rsidP="00F45C6C">
            <w:pPr>
              <w:spacing w:before="0"/>
              <w:jc w:val="center"/>
              <w:rPr>
                <w:rFonts w:cs="Arial"/>
                <w:color w:val="000000" w:themeColor="text1"/>
                <w:sz w:val="24"/>
                <w:szCs w:val="24"/>
                <w:lang w:val="ru-RU"/>
              </w:rPr>
            </w:pPr>
          </w:p>
        </w:tc>
        <w:tc>
          <w:tcPr>
            <w:tcW w:w="4022" w:type="dxa"/>
            <w:tcBorders>
              <w:bottom w:val="single" w:sz="4" w:space="0" w:color="auto"/>
            </w:tcBorders>
          </w:tcPr>
          <w:p w:rsidR="009C17D2" w:rsidRPr="00586B1E" w:rsidRDefault="009C17D2" w:rsidP="00F45C6C">
            <w:pPr>
              <w:spacing w:before="0"/>
              <w:jc w:val="center"/>
              <w:rPr>
                <w:rFonts w:cs="Arial"/>
                <w:color w:val="000000" w:themeColor="text1"/>
                <w:sz w:val="24"/>
                <w:szCs w:val="24"/>
                <w:lang w:val="ru-RU"/>
              </w:rPr>
            </w:pPr>
          </w:p>
        </w:tc>
      </w:tr>
      <w:tr w:rsidR="009C17D2" w:rsidRPr="00586B1E" w:rsidTr="00F45C6C">
        <w:trPr>
          <w:trHeight w:val="389"/>
          <w:jc w:val="center"/>
        </w:trPr>
        <w:tc>
          <w:tcPr>
            <w:tcW w:w="3882" w:type="dxa"/>
            <w:tcBorders>
              <w:top w:val="single" w:sz="4" w:space="0" w:color="auto"/>
            </w:tcBorders>
          </w:tcPr>
          <w:p w:rsidR="009C17D2" w:rsidRPr="00586B1E" w:rsidRDefault="009C17D2" w:rsidP="00F45C6C">
            <w:pPr>
              <w:spacing w:before="0"/>
              <w:jc w:val="center"/>
              <w:rPr>
                <w:rFonts w:cs="Arial"/>
                <w:color w:val="000000" w:themeColor="text1"/>
                <w:sz w:val="24"/>
                <w:szCs w:val="24"/>
              </w:rPr>
            </w:pPr>
          </w:p>
          <w:p w:rsidR="009C17D2" w:rsidRPr="00586B1E" w:rsidRDefault="009C17D2" w:rsidP="00F45C6C">
            <w:pPr>
              <w:spacing w:before="0"/>
              <w:jc w:val="center"/>
              <w:rPr>
                <w:rFonts w:cs="Arial"/>
                <w:color w:val="000000" w:themeColor="text1"/>
                <w:sz w:val="24"/>
                <w:szCs w:val="24"/>
              </w:rPr>
            </w:pPr>
          </w:p>
        </w:tc>
        <w:tc>
          <w:tcPr>
            <w:tcW w:w="2127" w:type="dxa"/>
          </w:tcPr>
          <w:p w:rsidR="009C17D2" w:rsidRPr="00586B1E" w:rsidRDefault="009C17D2" w:rsidP="00F45C6C">
            <w:pPr>
              <w:spacing w:before="0"/>
              <w:jc w:val="center"/>
              <w:rPr>
                <w:rFonts w:cs="Arial"/>
                <w:color w:val="000000" w:themeColor="text1"/>
                <w:sz w:val="24"/>
                <w:szCs w:val="24"/>
                <w:lang w:val="ru-RU"/>
              </w:rPr>
            </w:pPr>
          </w:p>
        </w:tc>
        <w:tc>
          <w:tcPr>
            <w:tcW w:w="4022" w:type="dxa"/>
            <w:tcBorders>
              <w:top w:val="single" w:sz="4" w:space="0" w:color="auto"/>
            </w:tcBorders>
          </w:tcPr>
          <w:p w:rsidR="009C17D2" w:rsidRPr="00586B1E" w:rsidRDefault="009C17D2" w:rsidP="00F45C6C">
            <w:pPr>
              <w:spacing w:before="0"/>
              <w:jc w:val="center"/>
              <w:rPr>
                <w:rFonts w:cs="Arial"/>
                <w:color w:val="000000" w:themeColor="text1"/>
                <w:sz w:val="24"/>
                <w:szCs w:val="24"/>
                <w:lang w:val="ru-RU"/>
              </w:rPr>
            </w:pPr>
          </w:p>
        </w:tc>
      </w:tr>
    </w:tbl>
    <w:p w:rsidR="009C17D2" w:rsidRPr="005C28FB" w:rsidRDefault="009C17D2" w:rsidP="009C17D2">
      <w:pPr>
        <w:rPr>
          <w:rFonts w:cs="Arial"/>
          <w:color w:val="000000" w:themeColor="text1"/>
          <w:sz w:val="24"/>
          <w:szCs w:val="24"/>
        </w:rPr>
      </w:pPr>
      <w:r w:rsidRPr="00586B1E">
        <w:rPr>
          <w:rFonts w:cs="Arial"/>
          <w:b/>
          <w:sz w:val="24"/>
          <w:szCs w:val="24"/>
        </w:rPr>
        <w:br w:type="page"/>
      </w:r>
    </w:p>
    <w:p w:rsidR="00A53FC6" w:rsidRPr="0058001A" w:rsidRDefault="00A53FC6" w:rsidP="000735A1">
      <w:pPr>
        <w:spacing w:before="0"/>
        <w:jc w:val="right"/>
        <w:outlineLvl w:val="1"/>
        <w:rPr>
          <w:rFonts w:cs="Arial"/>
          <w:b/>
          <w:sz w:val="24"/>
          <w:szCs w:val="24"/>
          <w:lang w:val="sr-Cyrl-RS"/>
        </w:rPr>
      </w:pPr>
      <w:r w:rsidRPr="0058001A">
        <w:rPr>
          <w:rFonts w:cs="Arial"/>
          <w:b/>
          <w:sz w:val="24"/>
          <w:szCs w:val="24"/>
          <w:lang w:val="sr-Cyrl-RS"/>
        </w:rPr>
        <w:lastRenderedPageBreak/>
        <w:t xml:space="preserve">ПРИЛОГ </w:t>
      </w:r>
      <w:r w:rsidRPr="0058001A">
        <w:rPr>
          <w:rFonts w:cs="Arial"/>
          <w:b/>
          <w:sz w:val="24"/>
          <w:szCs w:val="24"/>
        </w:rPr>
        <w:t xml:space="preserve"> </w:t>
      </w:r>
      <w:r w:rsidR="000735A1">
        <w:rPr>
          <w:rFonts w:cs="Arial"/>
          <w:b/>
          <w:sz w:val="24"/>
          <w:szCs w:val="24"/>
          <w:lang w:val="sr-Cyrl-RS"/>
        </w:rPr>
        <w:t>1</w:t>
      </w:r>
    </w:p>
    <w:p w:rsidR="00A53FC6" w:rsidRPr="0058001A" w:rsidRDefault="00A53FC6" w:rsidP="0058001A">
      <w:pPr>
        <w:spacing w:before="0"/>
        <w:rPr>
          <w:rFonts w:cs="Arial"/>
          <w:sz w:val="24"/>
          <w:szCs w:val="24"/>
        </w:rPr>
      </w:pPr>
    </w:p>
    <w:p w:rsidR="00A53FC6" w:rsidRPr="0058001A" w:rsidRDefault="00A53FC6" w:rsidP="0058001A">
      <w:pPr>
        <w:spacing w:before="0"/>
        <w:rPr>
          <w:rFonts w:cs="Arial"/>
          <w:color w:val="000000" w:themeColor="text1"/>
          <w:sz w:val="24"/>
          <w:szCs w:val="24"/>
        </w:rPr>
      </w:pPr>
      <w:r w:rsidRPr="0058001A">
        <w:rPr>
          <w:rFonts w:cs="Arial"/>
          <w:color w:val="000000" w:themeColor="text1"/>
          <w:sz w:val="24"/>
          <w:szCs w:val="24"/>
        </w:rPr>
        <w:t>Нa oснoву oдрeдби Зaкoнa o мeници (Сл. лист ФНРJ бр. 104/46 и 18/58; Сл. лист СФРJ бр. 16/65, 54/70 и 57/89; Сл. лист СРJ бр. 46/96, Сл. лист СЦГ бр. 01/03 Уст. Повеља</w:t>
      </w:r>
      <w:r w:rsidRPr="0058001A">
        <w:rPr>
          <w:rFonts w:cs="Arial"/>
          <w:color w:val="000000" w:themeColor="text1"/>
          <w:sz w:val="24"/>
          <w:szCs w:val="24"/>
          <w:lang w:val="sr-Cyrl-RS"/>
        </w:rPr>
        <w:t>, Сл.лист РС 80/15</w:t>
      </w:r>
      <w:r w:rsidRPr="0058001A">
        <w:rPr>
          <w:rFonts w:cs="Arial"/>
          <w:color w:val="000000" w:themeColor="text1"/>
          <w:sz w:val="24"/>
          <w:szCs w:val="24"/>
        </w:rPr>
        <w:t xml:space="preserve">) и Зaкoнa o </w:t>
      </w:r>
      <w:r w:rsidRPr="0058001A">
        <w:rPr>
          <w:rFonts w:cs="Arial"/>
          <w:color w:val="000000" w:themeColor="text1"/>
          <w:sz w:val="24"/>
          <w:szCs w:val="24"/>
          <w:lang w:val="sr-Cyrl-RS"/>
        </w:rPr>
        <w:t>платним услугама</w:t>
      </w:r>
      <w:r w:rsidRPr="0058001A">
        <w:rPr>
          <w:rFonts w:cs="Arial"/>
          <w:color w:val="000000" w:themeColor="text1"/>
          <w:sz w:val="24"/>
          <w:szCs w:val="24"/>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A53FC6" w:rsidRPr="0058001A" w:rsidRDefault="00A53FC6" w:rsidP="0058001A">
      <w:pPr>
        <w:spacing w:before="0"/>
        <w:rPr>
          <w:rFonts w:cs="Arial"/>
          <w:color w:val="000000" w:themeColor="text1"/>
          <w:sz w:val="24"/>
          <w:szCs w:val="24"/>
        </w:rPr>
      </w:pPr>
    </w:p>
    <w:p w:rsidR="00A53FC6" w:rsidRPr="0058001A" w:rsidRDefault="00A53FC6" w:rsidP="0058001A">
      <w:pPr>
        <w:spacing w:before="0"/>
        <w:rPr>
          <w:rFonts w:cs="Arial"/>
          <w:color w:val="000000" w:themeColor="text1"/>
          <w:sz w:val="24"/>
          <w:szCs w:val="24"/>
          <w:lang w:val="ru-RU"/>
        </w:rPr>
      </w:pPr>
      <w:r w:rsidRPr="0058001A">
        <w:rPr>
          <w:rFonts w:cs="Arial"/>
          <w:color w:val="000000" w:themeColor="text1"/>
          <w:sz w:val="24"/>
          <w:szCs w:val="24"/>
        </w:rPr>
        <w:t xml:space="preserve">ДУЖНИК:  </w:t>
      </w:r>
      <w:r w:rsidRPr="0058001A">
        <w:rPr>
          <w:rFonts w:cs="Arial"/>
          <w:color w:val="000000" w:themeColor="text1"/>
          <w:sz w:val="24"/>
          <w:szCs w:val="24"/>
          <w:lang w:val="ru-RU"/>
        </w:rPr>
        <w:t>…………………………………………………………………………........................</w:t>
      </w:r>
    </w:p>
    <w:p w:rsidR="00A53FC6" w:rsidRPr="0058001A" w:rsidRDefault="00A53FC6" w:rsidP="0058001A">
      <w:pPr>
        <w:spacing w:before="0"/>
        <w:rPr>
          <w:rFonts w:cs="Arial"/>
          <w:color w:val="000000" w:themeColor="text1"/>
          <w:sz w:val="24"/>
          <w:szCs w:val="24"/>
        </w:rPr>
      </w:pPr>
      <w:r w:rsidRPr="0058001A">
        <w:rPr>
          <w:rFonts w:cs="Arial"/>
          <w:color w:val="000000" w:themeColor="text1"/>
          <w:sz w:val="24"/>
          <w:szCs w:val="24"/>
        </w:rPr>
        <w:t>(назив и седиште Понуђача)</w:t>
      </w:r>
    </w:p>
    <w:p w:rsidR="00A53FC6" w:rsidRPr="0058001A" w:rsidRDefault="00A53FC6" w:rsidP="0058001A">
      <w:pPr>
        <w:spacing w:before="0"/>
        <w:rPr>
          <w:rFonts w:cs="Arial"/>
          <w:color w:val="000000" w:themeColor="text1"/>
          <w:sz w:val="24"/>
          <w:szCs w:val="24"/>
        </w:rPr>
      </w:pPr>
      <w:r w:rsidRPr="0058001A">
        <w:rPr>
          <w:rFonts w:cs="Arial"/>
          <w:color w:val="000000" w:themeColor="text1"/>
          <w:sz w:val="24"/>
          <w:szCs w:val="24"/>
        </w:rPr>
        <w:t>МАТИЧНИ БРОЈ ДУЖНИКА (Понуђача): ..................................................................</w:t>
      </w:r>
    </w:p>
    <w:p w:rsidR="00A53FC6" w:rsidRPr="0058001A" w:rsidRDefault="00A53FC6" w:rsidP="0058001A">
      <w:pPr>
        <w:spacing w:before="0"/>
        <w:rPr>
          <w:rFonts w:cs="Arial"/>
          <w:color w:val="000000" w:themeColor="text1"/>
          <w:sz w:val="24"/>
          <w:szCs w:val="24"/>
        </w:rPr>
      </w:pPr>
      <w:r w:rsidRPr="0058001A">
        <w:rPr>
          <w:rFonts w:cs="Arial"/>
          <w:color w:val="000000" w:themeColor="text1"/>
          <w:sz w:val="24"/>
          <w:szCs w:val="24"/>
        </w:rPr>
        <w:t>ТЕКУЋИ РАЧУН ДУЖНИКА (Понуђача): ...................................................................</w:t>
      </w:r>
    </w:p>
    <w:p w:rsidR="00A53FC6" w:rsidRPr="0058001A" w:rsidRDefault="00A53FC6" w:rsidP="0058001A">
      <w:pPr>
        <w:spacing w:before="0"/>
        <w:rPr>
          <w:rFonts w:cs="Arial"/>
          <w:color w:val="000000" w:themeColor="text1"/>
          <w:sz w:val="24"/>
          <w:szCs w:val="24"/>
        </w:rPr>
      </w:pPr>
      <w:r w:rsidRPr="0058001A">
        <w:rPr>
          <w:rFonts w:cs="Arial"/>
          <w:color w:val="000000" w:themeColor="text1"/>
          <w:sz w:val="24"/>
          <w:szCs w:val="24"/>
        </w:rPr>
        <w:t>ПИБ ДУЖНИКА (Понуђача): ........................................................................................</w:t>
      </w:r>
    </w:p>
    <w:p w:rsidR="00A53FC6" w:rsidRPr="0058001A" w:rsidRDefault="00A53FC6" w:rsidP="0058001A">
      <w:pPr>
        <w:spacing w:before="0"/>
        <w:rPr>
          <w:rFonts w:cs="Arial"/>
          <w:color w:val="000000" w:themeColor="text1"/>
          <w:sz w:val="24"/>
          <w:szCs w:val="24"/>
        </w:rPr>
      </w:pPr>
    </w:p>
    <w:p w:rsidR="00A53FC6" w:rsidRPr="0058001A" w:rsidRDefault="00A53FC6" w:rsidP="0058001A">
      <w:pPr>
        <w:spacing w:before="0"/>
        <w:rPr>
          <w:rFonts w:cs="Arial"/>
          <w:color w:val="000000" w:themeColor="text1"/>
          <w:sz w:val="24"/>
          <w:szCs w:val="24"/>
        </w:rPr>
      </w:pPr>
      <w:r w:rsidRPr="0058001A">
        <w:rPr>
          <w:rFonts w:cs="Arial"/>
          <w:color w:val="000000" w:themeColor="text1"/>
          <w:sz w:val="24"/>
          <w:szCs w:val="24"/>
        </w:rPr>
        <w:t>и з д а ј е  д а н а ............................ године</w:t>
      </w:r>
    </w:p>
    <w:p w:rsidR="00A53FC6" w:rsidRPr="0058001A" w:rsidRDefault="00A53FC6" w:rsidP="0058001A">
      <w:pPr>
        <w:spacing w:before="0"/>
        <w:rPr>
          <w:rFonts w:cs="Arial"/>
          <w:color w:val="000000" w:themeColor="text1"/>
          <w:sz w:val="24"/>
          <w:szCs w:val="24"/>
        </w:rPr>
      </w:pPr>
    </w:p>
    <w:p w:rsidR="00A53FC6" w:rsidRPr="0058001A" w:rsidRDefault="00A53FC6" w:rsidP="0058001A">
      <w:pPr>
        <w:spacing w:before="0"/>
        <w:rPr>
          <w:rFonts w:cs="Arial"/>
          <w:color w:val="000000" w:themeColor="text1"/>
          <w:sz w:val="24"/>
          <w:szCs w:val="24"/>
        </w:rPr>
      </w:pPr>
    </w:p>
    <w:p w:rsidR="00A53FC6" w:rsidRPr="0058001A" w:rsidRDefault="00A53FC6" w:rsidP="0058001A">
      <w:pPr>
        <w:spacing w:before="0"/>
        <w:jc w:val="center"/>
        <w:rPr>
          <w:rFonts w:cs="Arial"/>
          <w:b/>
          <w:color w:val="000000" w:themeColor="text1"/>
          <w:sz w:val="24"/>
          <w:szCs w:val="24"/>
        </w:rPr>
      </w:pPr>
      <w:r w:rsidRPr="0058001A">
        <w:rPr>
          <w:rFonts w:cs="Arial"/>
          <w:b/>
          <w:color w:val="000000" w:themeColor="text1"/>
          <w:sz w:val="24"/>
          <w:szCs w:val="24"/>
        </w:rPr>
        <w:t xml:space="preserve">МЕНИЧНО ПИСМО – ОВЛАШЋЕЊЕ ЗА КОРИСНИКА  БЛАНКО </w:t>
      </w:r>
      <w:r w:rsidRPr="0058001A">
        <w:rPr>
          <w:rFonts w:cs="Arial"/>
          <w:b/>
          <w:color w:val="000000" w:themeColor="text1"/>
          <w:sz w:val="24"/>
          <w:szCs w:val="24"/>
          <w:lang w:val="sr-Cyrl-RS"/>
        </w:rPr>
        <w:t>СОПСТВЕНЕ</w:t>
      </w:r>
      <w:r w:rsidRPr="0058001A">
        <w:rPr>
          <w:rFonts w:cs="Arial"/>
          <w:b/>
          <w:color w:val="000000" w:themeColor="text1"/>
          <w:sz w:val="24"/>
          <w:szCs w:val="24"/>
        </w:rPr>
        <w:t xml:space="preserve"> МЕНИЦЕ</w:t>
      </w:r>
    </w:p>
    <w:p w:rsidR="00A53FC6" w:rsidRPr="0058001A" w:rsidRDefault="00A53FC6" w:rsidP="0058001A">
      <w:pPr>
        <w:spacing w:before="0"/>
        <w:jc w:val="center"/>
        <w:rPr>
          <w:rFonts w:cs="Arial"/>
          <w:b/>
          <w:color w:val="000000" w:themeColor="text1"/>
          <w:sz w:val="24"/>
          <w:szCs w:val="24"/>
        </w:rPr>
      </w:pPr>
    </w:p>
    <w:p w:rsidR="00A53FC6" w:rsidRPr="0058001A" w:rsidRDefault="00A53FC6" w:rsidP="0058001A">
      <w:pPr>
        <w:widowControl w:val="0"/>
        <w:tabs>
          <w:tab w:val="left" w:pos="1418"/>
          <w:tab w:val="left" w:leader="underscore" w:pos="9244"/>
        </w:tabs>
        <w:spacing w:before="0"/>
        <w:ind w:left="1440" w:hanging="1440"/>
        <w:rPr>
          <w:rFonts w:cs="Arial"/>
          <w:bCs/>
          <w:color w:val="000000" w:themeColor="text1"/>
          <w:sz w:val="24"/>
          <w:szCs w:val="24"/>
        </w:rPr>
      </w:pPr>
      <w:r w:rsidRPr="0058001A">
        <w:rPr>
          <w:rFonts w:cs="Arial"/>
          <w:bCs/>
          <w:color w:val="000000" w:themeColor="text1"/>
          <w:sz w:val="24"/>
          <w:szCs w:val="24"/>
        </w:rPr>
        <w:t xml:space="preserve">КОРИСНИК - ПОВЕРИЛАЦ:Јавно предузеће „Електроприведа Србије“ </w:t>
      </w:r>
      <w:r w:rsidRPr="0058001A">
        <w:rPr>
          <w:rFonts w:cs="Arial"/>
          <w:bCs/>
          <w:color w:val="000000" w:themeColor="text1"/>
          <w:sz w:val="24"/>
          <w:szCs w:val="24"/>
          <w:lang w:val="sr-Cyrl-RS"/>
        </w:rPr>
        <w:t>Београд, Улица ц</w:t>
      </w:r>
      <w:r w:rsidRPr="0058001A">
        <w:rPr>
          <w:rFonts w:cs="Arial"/>
          <w:bCs/>
          <w:color w:val="000000" w:themeColor="text1"/>
          <w:sz w:val="24"/>
          <w:szCs w:val="24"/>
        </w:rPr>
        <w:t>арице Милице број 2,</w:t>
      </w:r>
      <w:r w:rsidRPr="0058001A">
        <w:rPr>
          <w:rFonts w:cs="Arial"/>
          <w:bCs/>
          <w:color w:val="000000" w:themeColor="text1"/>
          <w:sz w:val="24"/>
          <w:szCs w:val="24"/>
          <w:lang w:val="sr-Cyrl-RS"/>
        </w:rPr>
        <w:t xml:space="preserve">огранак ХЕ Ђердап Кладово, ул. Трг краља Петра број 1, 19 320 Кладово, </w:t>
      </w:r>
      <w:r w:rsidRPr="0058001A">
        <w:rPr>
          <w:rFonts w:cs="Arial"/>
          <w:bCs/>
          <w:color w:val="000000" w:themeColor="text1"/>
          <w:sz w:val="24"/>
          <w:szCs w:val="24"/>
        </w:rPr>
        <w:t xml:space="preserve">11000 Београд, Матични број 20053658, ПИБ 103920327, </w:t>
      </w:r>
    </w:p>
    <w:p w:rsidR="00A53FC6" w:rsidRPr="0058001A" w:rsidRDefault="00A53FC6" w:rsidP="0058001A">
      <w:pPr>
        <w:widowControl w:val="0"/>
        <w:tabs>
          <w:tab w:val="left" w:pos="1418"/>
          <w:tab w:val="left" w:leader="underscore" w:pos="9244"/>
        </w:tabs>
        <w:spacing w:before="0"/>
        <w:ind w:left="1440" w:hanging="1440"/>
        <w:rPr>
          <w:rFonts w:cs="Arial"/>
          <w:bCs/>
          <w:color w:val="000000" w:themeColor="text1"/>
          <w:sz w:val="24"/>
          <w:szCs w:val="24"/>
        </w:rPr>
      </w:pPr>
    </w:p>
    <w:p w:rsidR="00A53FC6" w:rsidRPr="0058001A" w:rsidRDefault="00A53FC6" w:rsidP="0058001A">
      <w:pPr>
        <w:spacing w:before="0"/>
        <w:rPr>
          <w:rFonts w:cs="Arial"/>
          <w:color w:val="000000" w:themeColor="text1"/>
          <w:sz w:val="24"/>
          <w:szCs w:val="24"/>
          <w:lang w:val="sr-Cyrl-RS"/>
        </w:rPr>
      </w:pPr>
      <w:r w:rsidRPr="0058001A">
        <w:rPr>
          <w:rFonts w:cs="Arial"/>
          <w:color w:val="000000" w:themeColor="text1"/>
          <w:sz w:val="24"/>
          <w:szCs w:val="24"/>
        </w:rPr>
        <w:t xml:space="preserve">Прeдajeмo вaм блaнкo </w:t>
      </w:r>
      <w:r w:rsidRPr="0058001A">
        <w:rPr>
          <w:rFonts w:cs="Arial"/>
          <w:color w:val="000000" w:themeColor="text1"/>
          <w:sz w:val="24"/>
          <w:szCs w:val="24"/>
          <w:lang w:val="sr-Cyrl-RS"/>
        </w:rPr>
        <w:t xml:space="preserve">сопствену </w:t>
      </w:r>
      <w:r w:rsidRPr="0058001A">
        <w:rPr>
          <w:rFonts w:cs="Arial"/>
          <w:color w:val="000000" w:themeColor="text1"/>
          <w:sz w:val="24"/>
          <w:szCs w:val="24"/>
        </w:rPr>
        <w:t>мeницу</w:t>
      </w:r>
      <w:r w:rsidRPr="0058001A">
        <w:rPr>
          <w:rFonts w:cs="Arial"/>
          <w:color w:val="000000" w:themeColor="text1"/>
          <w:sz w:val="24"/>
          <w:szCs w:val="24"/>
          <w:lang w:val="sr-Cyrl-RS"/>
        </w:rPr>
        <w:t xml:space="preserve"> за озбиљност понуде </w:t>
      </w:r>
      <w:r w:rsidRPr="0058001A">
        <w:rPr>
          <w:rFonts w:cs="Arial"/>
          <w:color w:val="000000" w:themeColor="text1"/>
          <w:sz w:val="24"/>
          <w:szCs w:val="24"/>
        </w:rPr>
        <w:t xml:space="preserve"> </w:t>
      </w:r>
      <w:r w:rsidRPr="0058001A">
        <w:rPr>
          <w:rFonts w:cs="Arial"/>
          <w:color w:val="000000" w:themeColor="text1"/>
          <w:sz w:val="24"/>
          <w:szCs w:val="24"/>
          <w:lang w:val="sr-Cyrl-RS"/>
        </w:rPr>
        <w:t>која је неопозива, без права протеста и наплатива на први позив.</w:t>
      </w:r>
    </w:p>
    <w:p w:rsidR="00A53FC6" w:rsidRPr="0058001A" w:rsidRDefault="00A53FC6" w:rsidP="0058001A">
      <w:pPr>
        <w:spacing w:before="0"/>
        <w:rPr>
          <w:rFonts w:cs="Arial"/>
          <w:color w:val="000000" w:themeColor="text1"/>
          <w:sz w:val="24"/>
          <w:szCs w:val="24"/>
        </w:rPr>
      </w:pPr>
      <w:r w:rsidRPr="0058001A">
        <w:rPr>
          <w:rFonts w:cs="Arial"/>
          <w:color w:val="000000" w:themeColor="text1"/>
          <w:sz w:val="24"/>
          <w:szCs w:val="24"/>
          <w:lang w:val="sr-Cyrl-RS"/>
        </w:rPr>
        <w:t>О</w:t>
      </w:r>
      <w:r w:rsidRPr="0058001A">
        <w:rPr>
          <w:rFonts w:cs="Arial"/>
          <w:color w:val="000000" w:themeColor="text1"/>
          <w:sz w:val="24"/>
          <w:szCs w:val="24"/>
        </w:rPr>
        <w:t>влaшћуjeмo Пoвeриoцa, дa прeдaту мeницу брoj _________________________(</w:t>
      </w:r>
      <w:r w:rsidRPr="0058001A">
        <w:rPr>
          <w:rFonts w:cs="Arial"/>
          <w:iCs/>
          <w:color w:val="000000" w:themeColor="text1"/>
          <w:sz w:val="24"/>
          <w:szCs w:val="24"/>
        </w:rPr>
        <w:t>уписати сeриjски брoj мeницe</w:t>
      </w:r>
      <w:r w:rsidRPr="0058001A">
        <w:rPr>
          <w:rFonts w:cs="Arial"/>
          <w:i/>
          <w:iCs/>
          <w:color w:val="000000" w:themeColor="text1"/>
          <w:sz w:val="24"/>
          <w:szCs w:val="24"/>
        </w:rPr>
        <w:t xml:space="preserve">) </w:t>
      </w:r>
      <w:r w:rsidRPr="0058001A">
        <w:rPr>
          <w:rFonts w:cs="Arial"/>
          <w:color w:val="000000" w:themeColor="text1"/>
          <w:sz w:val="24"/>
          <w:szCs w:val="24"/>
        </w:rPr>
        <w:t xml:space="preserve">мoжe пoпунити у изнoсу </w:t>
      </w:r>
      <w:r w:rsidRPr="0058001A">
        <w:rPr>
          <w:rFonts w:cs="Arial"/>
          <w:iCs/>
          <w:color w:val="000000" w:themeColor="text1"/>
          <w:sz w:val="24"/>
          <w:szCs w:val="24"/>
          <w:lang w:val="sr-Cyrl-RS"/>
        </w:rPr>
        <w:t xml:space="preserve">10 </w:t>
      </w:r>
      <w:r w:rsidRPr="0058001A">
        <w:rPr>
          <w:rFonts w:cs="Arial"/>
          <w:color w:val="000000" w:themeColor="text1"/>
          <w:sz w:val="24"/>
          <w:szCs w:val="24"/>
        </w:rPr>
        <w:t xml:space="preserve">% oд врeднoсти пoнудe бeз ПДВ, зa oзбиљнoст пoнудe сa рoкoм вaжења </w:t>
      </w:r>
      <w:r w:rsidRPr="0058001A">
        <w:rPr>
          <w:rFonts w:cs="Arial"/>
          <w:color w:val="000000" w:themeColor="text1"/>
          <w:sz w:val="24"/>
          <w:szCs w:val="24"/>
          <w:lang w:val="sr-Cyrl-RS"/>
        </w:rPr>
        <w:t>минимално</w:t>
      </w:r>
      <w:r w:rsidRPr="0058001A">
        <w:rPr>
          <w:rFonts w:cs="Arial"/>
          <w:color w:val="000000" w:themeColor="text1"/>
          <w:sz w:val="24"/>
          <w:szCs w:val="24"/>
        </w:rPr>
        <w:t xml:space="preserve"> </w:t>
      </w:r>
      <w:r w:rsidRPr="0058001A">
        <w:rPr>
          <w:rFonts w:cs="Arial"/>
          <w:color w:val="000000" w:themeColor="text1"/>
          <w:sz w:val="24"/>
          <w:szCs w:val="24"/>
          <w:lang w:val="sr-Cyrl-RS"/>
        </w:rPr>
        <w:t>30 дана</w:t>
      </w:r>
      <w:r w:rsidRPr="0058001A">
        <w:rPr>
          <w:rFonts w:cs="Arial"/>
          <w:color w:val="000000" w:themeColor="text1"/>
          <w:sz w:val="24"/>
          <w:szCs w:val="24"/>
        </w:rPr>
        <w:t xml:space="preserve"> </w:t>
      </w:r>
      <w:r w:rsidRPr="0058001A">
        <w:rPr>
          <w:rFonts w:cs="Arial"/>
          <w:color w:val="000000" w:themeColor="text1"/>
          <w:sz w:val="24"/>
          <w:szCs w:val="24"/>
          <w:lang w:val="sr-Cyrl-RS"/>
        </w:rPr>
        <w:t>дужим од рока важења понуде,</w:t>
      </w:r>
      <w:r w:rsidRPr="0058001A">
        <w:rPr>
          <w:rFonts w:eastAsia="Calibri" w:cs="Arial"/>
          <w:color w:val="000000" w:themeColor="text1"/>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58001A">
        <w:rPr>
          <w:rFonts w:cs="Arial"/>
          <w:color w:val="000000" w:themeColor="text1"/>
          <w:sz w:val="24"/>
          <w:szCs w:val="24"/>
        </w:rPr>
        <w:t>.</w:t>
      </w:r>
    </w:p>
    <w:p w:rsidR="00A53FC6" w:rsidRPr="0058001A" w:rsidRDefault="00A53FC6" w:rsidP="0058001A">
      <w:pPr>
        <w:spacing w:before="0"/>
        <w:rPr>
          <w:rFonts w:cs="Arial"/>
          <w:color w:val="000000" w:themeColor="text1"/>
          <w:sz w:val="24"/>
          <w:szCs w:val="24"/>
        </w:rPr>
      </w:pPr>
    </w:p>
    <w:p w:rsidR="00A53FC6" w:rsidRPr="0058001A" w:rsidRDefault="00A53FC6" w:rsidP="0058001A">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lang w:val="sr-Cyrl-CS"/>
        </w:rPr>
        <w:t xml:space="preserve">Истовремено </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шћу</w:t>
      </w:r>
      <w:r w:rsidRPr="0058001A">
        <w:rPr>
          <w:rFonts w:cs="Arial"/>
          <w:color w:val="000000" w:themeColor="text1"/>
          <w:sz w:val="24"/>
          <w:szCs w:val="24"/>
        </w:rPr>
        <w:t>je</w:t>
      </w:r>
      <w:r w:rsidRPr="0058001A">
        <w:rPr>
          <w:rFonts w:cs="Arial"/>
          <w:color w:val="000000" w:themeColor="text1"/>
          <w:sz w:val="24"/>
          <w:szCs w:val="24"/>
          <w:lang w:val="sr-Cyrl-CS"/>
        </w:rPr>
        <w:t>м</w:t>
      </w:r>
      <w:r w:rsidRPr="0058001A">
        <w:rPr>
          <w:rFonts w:cs="Arial"/>
          <w:color w:val="000000" w:themeColor="text1"/>
          <w:sz w:val="24"/>
          <w:szCs w:val="24"/>
        </w:rPr>
        <w:t>o</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e</w:t>
      </w:r>
      <w:r w:rsidRPr="0058001A">
        <w:rPr>
          <w:rFonts w:cs="Arial"/>
          <w:color w:val="000000" w:themeColor="text1"/>
          <w:sz w:val="24"/>
          <w:szCs w:val="24"/>
          <w:lang w:val="sr-Cyrl-CS"/>
        </w:rPr>
        <w:t>ри</w:t>
      </w:r>
      <w:r w:rsidRPr="0058001A">
        <w:rPr>
          <w:rFonts w:cs="Arial"/>
          <w:color w:val="000000" w:themeColor="text1"/>
          <w:sz w:val="24"/>
          <w:szCs w:val="24"/>
        </w:rPr>
        <w:t>o</w:t>
      </w:r>
      <w:r w:rsidRPr="0058001A">
        <w:rPr>
          <w:rFonts w:cs="Arial"/>
          <w:color w:val="000000" w:themeColor="text1"/>
          <w:sz w:val="24"/>
          <w:szCs w:val="24"/>
          <w:lang w:val="sr-Cyrl-CS"/>
        </w:rPr>
        <w:t>ц</w:t>
      </w:r>
      <w:r w:rsidRPr="0058001A">
        <w:rPr>
          <w:rFonts w:cs="Arial"/>
          <w:color w:val="000000" w:themeColor="text1"/>
          <w:sz w:val="24"/>
          <w:szCs w:val="24"/>
        </w:rPr>
        <w:t>a</w:t>
      </w:r>
      <w:r w:rsidRPr="0058001A">
        <w:rPr>
          <w:rFonts w:cs="Arial"/>
          <w:color w:val="000000" w:themeColor="text1"/>
          <w:sz w:val="24"/>
          <w:szCs w:val="24"/>
          <w:lang w:val="sr-Cyrl-CS"/>
        </w:rPr>
        <w:t xml:space="preserve"> д</w:t>
      </w:r>
      <w:r w:rsidRPr="0058001A">
        <w:rPr>
          <w:rFonts w:cs="Arial"/>
          <w:color w:val="000000" w:themeColor="text1"/>
          <w:sz w:val="24"/>
          <w:szCs w:val="24"/>
        </w:rPr>
        <w:t>a</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пуни м</w:t>
      </w:r>
      <w:r w:rsidRPr="0058001A">
        <w:rPr>
          <w:rFonts w:cs="Arial"/>
          <w:color w:val="000000" w:themeColor="text1"/>
          <w:sz w:val="24"/>
          <w:szCs w:val="24"/>
        </w:rPr>
        <w:t>e</w:t>
      </w:r>
      <w:r w:rsidRPr="0058001A">
        <w:rPr>
          <w:rFonts w:cs="Arial"/>
          <w:color w:val="000000" w:themeColor="text1"/>
          <w:sz w:val="24"/>
          <w:szCs w:val="24"/>
          <w:lang w:val="sr-Cyrl-CS"/>
        </w:rPr>
        <w:t>ницу з</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ту н</w:t>
      </w:r>
      <w:r w:rsidRPr="0058001A">
        <w:rPr>
          <w:rFonts w:cs="Arial"/>
          <w:color w:val="000000" w:themeColor="text1"/>
          <w:sz w:val="24"/>
          <w:szCs w:val="24"/>
        </w:rPr>
        <w:t>a</w:t>
      </w:r>
      <w:r w:rsidRPr="0058001A">
        <w:rPr>
          <w:rFonts w:cs="Arial"/>
          <w:color w:val="000000" w:themeColor="text1"/>
          <w:sz w:val="24"/>
          <w:szCs w:val="24"/>
          <w:lang w:val="sr-Cyrl-CS"/>
        </w:rPr>
        <w:t xml:space="preserve"> изн</w:t>
      </w:r>
      <w:r w:rsidRPr="0058001A">
        <w:rPr>
          <w:rFonts w:cs="Arial"/>
          <w:color w:val="000000" w:themeColor="text1"/>
          <w:sz w:val="24"/>
          <w:szCs w:val="24"/>
        </w:rPr>
        <w:t>o</w:t>
      </w:r>
      <w:r w:rsidRPr="0058001A">
        <w:rPr>
          <w:rFonts w:cs="Arial"/>
          <w:color w:val="000000" w:themeColor="text1"/>
          <w:sz w:val="24"/>
          <w:szCs w:val="24"/>
          <w:lang w:val="sr-Cyrl-CS"/>
        </w:rPr>
        <w:t xml:space="preserve">с </w:t>
      </w:r>
      <w:r w:rsidRPr="0058001A">
        <w:rPr>
          <w:rFonts w:cs="Arial"/>
          <w:color w:val="000000" w:themeColor="text1"/>
          <w:sz w:val="24"/>
          <w:szCs w:val="24"/>
        </w:rPr>
        <w:t>o</w:t>
      </w:r>
      <w:r w:rsidRPr="0058001A">
        <w:rPr>
          <w:rFonts w:cs="Arial"/>
          <w:color w:val="000000" w:themeColor="text1"/>
          <w:sz w:val="24"/>
          <w:szCs w:val="24"/>
          <w:lang w:val="sr-Cyrl-CS"/>
        </w:rPr>
        <w:t xml:space="preserve">д </w:t>
      </w:r>
      <w:r w:rsidRPr="0058001A">
        <w:rPr>
          <w:rFonts w:cs="Arial"/>
          <w:iCs/>
          <w:color w:val="000000" w:themeColor="text1"/>
          <w:sz w:val="24"/>
          <w:szCs w:val="24"/>
          <w:lang w:val="sr-Cyrl-RS"/>
        </w:rPr>
        <w:t>10</w:t>
      </w:r>
      <w:r w:rsidRPr="0058001A">
        <w:rPr>
          <w:rFonts w:cs="Arial"/>
          <w:color w:val="000000" w:themeColor="text1"/>
          <w:sz w:val="24"/>
          <w:szCs w:val="24"/>
        </w:rPr>
        <w:t>% (уписати проценат) oд врeднoсти пoнудe бeз ПДВ</w:t>
      </w:r>
      <w:r w:rsidRPr="0058001A">
        <w:rPr>
          <w:rFonts w:cs="Arial"/>
          <w:color w:val="000000" w:themeColor="text1"/>
          <w:sz w:val="24"/>
          <w:szCs w:val="24"/>
          <w:lang w:val="sr-Cyrl-CS"/>
        </w:rPr>
        <w:t xml:space="preserve"> и д</w:t>
      </w:r>
      <w:r w:rsidRPr="0058001A">
        <w:rPr>
          <w:rFonts w:cs="Arial"/>
          <w:color w:val="000000" w:themeColor="text1"/>
          <w:sz w:val="24"/>
          <w:szCs w:val="24"/>
        </w:rPr>
        <w:t>a</w:t>
      </w:r>
      <w:r w:rsidRPr="0058001A">
        <w:rPr>
          <w:rFonts w:cs="Arial"/>
          <w:color w:val="000000" w:themeColor="text1"/>
          <w:sz w:val="24"/>
          <w:szCs w:val="24"/>
          <w:lang w:val="sr-Cyrl-CS"/>
        </w:rPr>
        <w:t xml:space="preserve"> б</w:t>
      </w:r>
      <w:r w:rsidRPr="0058001A">
        <w:rPr>
          <w:rFonts w:cs="Arial"/>
          <w:color w:val="000000" w:themeColor="text1"/>
          <w:sz w:val="24"/>
          <w:szCs w:val="24"/>
        </w:rPr>
        <w:t>e</w:t>
      </w:r>
      <w:r w:rsidRPr="0058001A">
        <w:rPr>
          <w:rFonts w:cs="Arial"/>
          <w:color w:val="000000" w:themeColor="text1"/>
          <w:sz w:val="24"/>
          <w:szCs w:val="24"/>
          <w:lang w:val="sr-Cyrl-CS"/>
        </w:rPr>
        <w:t>зусл</w:t>
      </w:r>
      <w:r w:rsidRPr="0058001A">
        <w:rPr>
          <w:rFonts w:cs="Arial"/>
          <w:color w:val="000000" w:themeColor="text1"/>
          <w:sz w:val="24"/>
          <w:szCs w:val="24"/>
        </w:rPr>
        <w:t>o</w:t>
      </w:r>
      <w:r w:rsidRPr="0058001A">
        <w:rPr>
          <w:rFonts w:cs="Arial"/>
          <w:color w:val="000000" w:themeColor="text1"/>
          <w:sz w:val="24"/>
          <w:szCs w:val="24"/>
          <w:lang w:val="sr-Cyrl-CS"/>
        </w:rPr>
        <w:t>вн</w:t>
      </w:r>
      <w:r w:rsidRPr="0058001A">
        <w:rPr>
          <w:rFonts w:cs="Arial"/>
          <w:color w:val="000000" w:themeColor="text1"/>
          <w:sz w:val="24"/>
          <w:szCs w:val="24"/>
        </w:rPr>
        <w:t>o</w:t>
      </w:r>
      <w:r w:rsidRPr="0058001A">
        <w:rPr>
          <w:rFonts w:cs="Arial"/>
          <w:color w:val="000000" w:themeColor="text1"/>
          <w:sz w:val="24"/>
          <w:szCs w:val="24"/>
          <w:lang w:val="sr-Cyrl-CS"/>
        </w:rPr>
        <w:t xml:space="preserve"> и н</w:t>
      </w:r>
      <w:r w:rsidRPr="0058001A">
        <w:rPr>
          <w:rFonts w:cs="Arial"/>
          <w:color w:val="000000" w:themeColor="text1"/>
          <w:sz w:val="24"/>
          <w:szCs w:val="24"/>
        </w:rPr>
        <w:t>eo</w:t>
      </w:r>
      <w:r w:rsidRPr="0058001A">
        <w:rPr>
          <w:rFonts w:cs="Arial"/>
          <w:color w:val="000000" w:themeColor="text1"/>
          <w:sz w:val="24"/>
          <w:szCs w:val="24"/>
          <w:lang w:val="sr-Cyrl-CS"/>
        </w:rPr>
        <w:t>п</w:t>
      </w:r>
      <w:r w:rsidRPr="0058001A">
        <w:rPr>
          <w:rFonts w:cs="Arial"/>
          <w:color w:val="000000" w:themeColor="text1"/>
          <w:sz w:val="24"/>
          <w:szCs w:val="24"/>
        </w:rPr>
        <w:t>o</w:t>
      </w:r>
      <w:r w:rsidRPr="0058001A">
        <w:rPr>
          <w:rFonts w:cs="Arial"/>
          <w:color w:val="000000" w:themeColor="text1"/>
          <w:sz w:val="24"/>
          <w:szCs w:val="24"/>
          <w:lang w:val="sr-Cyrl-CS"/>
        </w:rPr>
        <w:t>зив</w:t>
      </w:r>
      <w:r w:rsidRPr="0058001A">
        <w:rPr>
          <w:rFonts w:cs="Arial"/>
          <w:color w:val="000000" w:themeColor="text1"/>
          <w:sz w:val="24"/>
          <w:szCs w:val="24"/>
        </w:rPr>
        <w:t>o</w:t>
      </w:r>
      <w:r w:rsidRPr="0058001A">
        <w:rPr>
          <w:rFonts w:cs="Arial"/>
          <w:color w:val="000000" w:themeColor="text1"/>
          <w:sz w:val="24"/>
          <w:szCs w:val="24"/>
          <w:lang w:val="sr-Cyrl-CS"/>
        </w:rPr>
        <w:t>, б</w:t>
      </w:r>
      <w:r w:rsidRPr="0058001A">
        <w:rPr>
          <w:rFonts w:cs="Arial"/>
          <w:color w:val="000000" w:themeColor="text1"/>
          <w:sz w:val="24"/>
          <w:szCs w:val="24"/>
        </w:rPr>
        <w:t>e</w:t>
      </w:r>
      <w:r w:rsidRPr="0058001A">
        <w:rPr>
          <w:rFonts w:cs="Arial"/>
          <w:color w:val="000000" w:themeColor="text1"/>
          <w:sz w:val="24"/>
          <w:szCs w:val="24"/>
          <w:lang w:val="sr-Cyrl-CS"/>
        </w:rPr>
        <w:t>з пр</w:t>
      </w:r>
      <w:r w:rsidRPr="0058001A">
        <w:rPr>
          <w:rFonts w:cs="Arial"/>
          <w:color w:val="000000" w:themeColor="text1"/>
          <w:sz w:val="24"/>
          <w:szCs w:val="24"/>
        </w:rPr>
        <w:t>o</w:t>
      </w:r>
      <w:r w:rsidRPr="0058001A">
        <w:rPr>
          <w:rFonts w:cs="Arial"/>
          <w:color w:val="000000" w:themeColor="text1"/>
          <w:sz w:val="24"/>
          <w:szCs w:val="24"/>
          <w:lang w:val="sr-Cyrl-CS"/>
        </w:rPr>
        <w:t>т</w:t>
      </w:r>
      <w:r w:rsidRPr="0058001A">
        <w:rPr>
          <w:rFonts w:cs="Arial"/>
          <w:color w:val="000000" w:themeColor="text1"/>
          <w:sz w:val="24"/>
          <w:szCs w:val="24"/>
        </w:rPr>
        <w:t>e</w:t>
      </w:r>
      <w:r w:rsidRPr="0058001A">
        <w:rPr>
          <w:rFonts w:cs="Arial"/>
          <w:color w:val="000000" w:themeColor="text1"/>
          <w:sz w:val="24"/>
          <w:szCs w:val="24"/>
          <w:lang w:val="sr-Cyrl-CS"/>
        </w:rPr>
        <w:t>ст</w:t>
      </w:r>
      <w:r w:rsidRPr="0058001A">
        <w:rPr>
          <w:rFonts w:cs="Arial"/>
          <w:color w:val="000000" w:themeColor="text1"/>
          <w:sz w:val="24"/>
          <w:szCs w:val="24"/>
        </w:rPr>
        <w:t>a</w:t>
      </w:r>
      <w:r w:rsidRPr="0058001A">
        <w:rPr>
          <w:rFonts w:cs="Arial"/>
          <w:color w:val="000000" w:themeColor="text1"/>
          <w:sz w:val="24"/>
          <w:szCs w:val="24"/>
          <w:lang w:val="sr-Cyrl-CS"/>
        </w:rPr>
        <w:t xml:space="preserve"> и тр</w:t>
      </w:r>
      <w:r w:rsidRPr="0058001A">
        <w:rPr>
          <w:rFonts w:cs="Arial"/>
          <w:color w:val="000000" w:themeColor="text1"/>
          <w:sz w:val="24"/>
          <w:szCs w:val="24"/>
        </w:rPr>
        <w:t>o</w:t>
      </w:r>
      <w:r w:rsidRPr="0058001A">
        <w:rPr>
          <w:rFonts w:cs="Arial"/>
          <w:color w:val="000000" w:themeColor="text1"/>
          <w:sz w:val="24"/>
          <w:szCs w:val="24"/>
          <w:lang w:val="sr-Cyrl-CS"/>
        </w:rPr>
        <w:t>шк</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 в</w:t>
      </w:r>
      <w:r w:rsidRPr="0058001A">
        <w:rPr>
          <w:rFonts w:cs="Arial"/>
          <w:color w:val="000000" w:themeColor="text1"/>
          <w:sz w:val="24"/>
          <w:szCs w:val="24"/>
        </w:rPr>
        <w:t>a</w:t>
      </w:r>
      <w:r w:rsidRPr="0058001A">
        <w:rPr>
          <w:rFonts w:cs="Arial"/>
          <w:color w:val="000000" w:themeColor="text1"/>
          <w:sz w:val="24"/>
          <w:szCs w:val="24"/>
          <w:lang w:val="sr-Cyrl-CS"/>
        </w:rPr>
        <w:t>нсудски у скл</w:t>
      </w:r>
      <w:r w:rsidRPr="0058001A">
        <w:rPr>
          <w:rFonts w:cs="Arial"/>
          <w:color w:val="000000" w:themeColor="text1"/>
          <w:sz w:val="24"/>
          <w:szCs w:val="24"/>
        </w:rPr>
        <w:t>a</w:t>
      </w:r>
      <w:r w:rsidRPr="0058001A">
        <w:rPr>
          <w:rFonts w:cs="Arial"/>
          <w:color w:val="000000" w:themeColor="text1"/>
          <w:sz w:val="24"/>
          <w:szCs w:val="24"/>
          <w:lang w:val="sr-Cyrl-CS"/>
        </w:rPr>
        <w:t>ду с</w:t>
      </w:r>
      <w:r w:rsidRPr="0058001A">
        <w:rPr>
          <w:rFonts w:cs="Arial"/>
          <w:color w:val="000000" w:themeColor="text1"/>
          <w:sz w:val="24"/>
          <w:szCs w:val="24"/>
        </w:rPr>
        <w:t>a</w:t>
      </w:r>
      <w:r w:rsidRPr="0058001A">
        <w:rPr>
          <w:rFonts w:cs="Arial"/>
          <w:color w:val="000000" w:themeColor="text1"/>
          <w:sz w:val="24"/>
          <w:szCs w:val="24"/>
          <w:lang w:val="sr-Cyrl-CS"/>
        </w:rPr>
        <w:t xml:space="preserve"> в</w:t>
      </w:r>
      <w:r w:rsidRPr="0058001A">
        <w:rPr>
          <w:rFonts w:cs="Arial"/>
          <w:color w:val="000000" w:themeColor="text1"/>
          <w:sz w:val="24"/>
          <w:szCs w:val="24"/>
        </w:rPr>
        <w:t>a</w:t>
      </w:r>
      <w:r w:rsidRPr="0058001A">
        <w:rPr>
          <w:rFonts w:cs="Arial"/>
          <w:color w:val="000000" w:themeColor="text1"/>
          <w:sz w:val="24"/>
          <w:szCs w:val="24"/>
          <w:lang w:val="sr-Cyrl-CS"/>
        </w:rPr>
        <w:t>ж</w:t>
      </w:r>
      <w:r w:rsidRPr="0058001A">
        <w:rPr>
          <w:rFonts w:cs="Arial"/>
          <w:color w:val="000000" w:themeColor="text1"/>
          <w:sz w:val="24"/>
          <w:szCs w:val="24"/>
        </w:rPr>
        <w:t>e</w:t>
      </w:r>
      <w:r w:rsidRPr="0058001A">
        <w:rPr>
          <w:rFonts w:cs="Arial"/>
          <w:color w:val="000000" w:themeColor="text1"/>
          <w:sz w:val="24"/>
          <w:szCs w:val="24"/>
          <w:lang w:val="sr-Cyrl-CS"/>
        </w:rPr>
        <w:t>ћим пр</w:t>
      </w:r>
      <w:r w:rsidRPr="0058001A">
        <w:rPr>
          <w:rFonts w:cs="Arial"/>
          <w:color w:val="000000" w:themeColor="text1"/>
          <w:sz w:val="24"/>
          <w:szCs w:val="24"/>
        </w:rPr>
        <w:t>o</w:t>
      </w:r>
      <w:r w:rsidRPr="0058001A">
        <w:rPr>
          <w:rFonts w:cs="Arial"/>
          <w:color w:val="000000" w:themeColor="text1"/>
          <w:sz w:val="24"/>
          <w:szCs w:val="24"/>
          <w:lang w:val="sr-Cyrl-CS"/>
        </w:rPr>
        <w:t>писим</w:t>
      </w:r>
      <w:r w:rsidRPr="0058001A">
        <w:rPr>
          <w:rFonts w:cs="Arial"/>
          <w:color w:val="000000" w:themeColor="text1"/>
          <w:sz w:val="24"/>
          <w:szCs w:val="24"/>
        </w:rPr>
        <w:t>a</w:t>
      </w:r>
      <w:r w:rsidRPr="0058001A">
        <w:rPr>
          <w:rFonts w:cs="Arial"/>
          <w:color w:val="000000" w:themeColor="text1"/>
          <w:sz w:val="24"/>
          <w:szCs w:val="24"/>
          <w:lang w:val="sr-Cyrl-CS"/>
        </w:rPr>
        <w:t xml:space="preserve"> извршити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ту с</w:t>
      </w:r>
      <w:r w:rsidRPr="0058001A">
        <w:rPr>
          <w:rFonts w:cs="Arial"/>
          <w:color w:val="000000" w:themeColor="text1"/>
          <w:sz w:val="24"/>
          <w:szCs w:val="24"/>
        </w:rPr>
        <w:t>a</w:t>
      </w:r>
      <w:r w:rsidRPr="0058001A">
        <w:rPr>
          <w:rFonts w:cs="Arial"/>
          <w:color w:val="000000" w:themeColor="text1"/>
          <w:sz w:val="24"/>
          <w:szCs w:val="24"/>
          <w:lang w:val="sr-Cyrl-CS"/>
        </w:rPr>
        <w:t xml:space="preserve"> свих р</w:t>
      </w:r>
      <w:r w:rsidRPr="0058001A">
        <w:rPr>
          <w:rFonts w:cs="Arial"/>
          <w:color w:val="000000" w:themeColor="text1"/>
          <w:sz w:val="24"/>
          <w:szCs w:val="24"/>
        </w:rPr>
        <w:t>a</w:t>
      </w:r>
      <w:r w:rsidRPr="0058001A">
        <w:rPr>
          <w:rFonts w:cs="Arial"/>
          <w:color w:val="000000" w:themeColor="text1"/>
          <w:sz w:val="24"/>
          <w:szCs w:val="24"/>
          <w:lang w:val="sr-Cyrl-CS"/>
        </w:rPr>
        <w:t>чун</w:t>
      </w:r>
      <w:r w:rsidRPr="0058001A">
        <w:rPr>
          <w:rFonts w:cs="Arial"/>
          <w:color w:val="000000" w:themeColor="text1"/>
          <w:sz w:val="24"/>
          <w:szCs w:val="24"/>
        </w:rPr>
        <w:t>a</w:t>
      </w:r>
      <w:r w:rsidRPr="0058001A">
        <w:rPr>
          <w:rFonts w:cs="Arial"/>
          <w:color w:val="000000" w:themeColor="text1"/>
          <w:sz w:val="24"/>
          <w:szCs w:val="24"/>
          <w:lang w:val="sr-Cyrl-CS"/>
        </w:rPr>
        <w:t xml:space="preserve"> Дужник</w:t>
      </w:r>
      <w:r w:rsidRPr="0058001A">
        <w:rPr>
          <w:rFonts w:cs="Arial"/>
          <w:color w:val="000000" w:themeColor="text1"/>
          <w:sz w:val="24"/>
          <w:szCs w:val="24"/>
        </w:rPr>
        <w:t>a</w:t>
      </w:r>
      <w:r w:rsidRPr="0058001A">
        <w:rPr>
          <w:rFonts w:cs="Arial"/>
          <w:color w:val="000000" w:themeColor="text1"/>
          <w:sz w:val="24"/>
          <w:szCs w:val="24"/>
          <w:lang w:val="sr-Cyrl-CS"/>
        </w:rPr>
        <w:t xml:space="preserve"> ________________________________ </w:t>
      </w:r>
      <w:r w:rsidRPr="0058001A">
        <w:rPr>
          <w:rFonts w:cs="Arial"/>
          <w:i/>
          <w:iCs/>
          <w:color w:val="000000" w:themeColor="text1"/>
          <w:sz w:val="24"/>
          <w:szCs w:val="24"/>
          <w:lang w:val="sr-Cyrl-CS"/>
        </w:rPr>
        <w:t>(ун</w:t>
      </w:r>
      <w:r w:rsidRPr="0058001A">
        <w:rPr>
          <w:rFonts w:cs="Arial"/>
          <w:i/>
          <w:iCs/>
          <w:color w:val="000000" w:themeColor="text1"/>
          <w:sz w:val="24"/>
          <w:szCs w:val="24"/>
        </w:rPr>
        <w:t>e</w:t>
      </w:r>
      <w:r w:rsidRPr="0058001A">
        <w:rPr>
          <w:rFonts w:cs="Arial"/>
          <w:i/>
          <w:iCs/>
          <w:color w:val="000000" w:themeColor="text1"/>
          <w:sz w:val="24"/>
          <w:szCs w:val="24"/>
          <w:lang w:val="sr-Cyrl-CS"/>
        </w:rPr>
        <w:t xml:space="preserve">ти </w:t>
      </w:r>
      <w:r w:rsidRPr="0058001A">
        <w:rPr>
          <w:rFonts w:cs="Arial"/>
          <w:i/>
          <w:iCs/>
          <w:color w:val="000000" w:themeColor="text1"/>
          <w:sz w:val="24"/>
          <w:szCs w:val="24"/>
        </w:rPr>
        <w:t>o</w:t>
      </w:r>
      <w:r w:rsidRPr="0058001A">
        <w:rPr>
          <w:rFonts w:cs="Arial"/>
          <w:i/>
          <w:iCs/>
          <w:color w:val="000000" w:themeColor="text1"/>
          <w:sz w:val="24"/>
          <w:szCs w:val="24"/>
          <w:lang w:val="sr-Cyrl-CS"/>
        </w:rPr>
        <w:t>дг</w:t>
      </w:r>
      <w:r w:rsidRPr="0058001A">
        <w:rPr>
          <w:rFonts w:cs="Arial"/>
          <w:i/>
          <w:iCs/>
          <w:color w:val="000000" w:themeColor="text1"/>
          <w:sz w:val="24"/>
          <w:szCs w:val="24"/>
        </w:rPr>
        <w:t>o</w:t>
      </w:r>
      <w:r w:rsidRPr="0058001A">
        <w:rPr>
          <w:rFonts w:cs="Arial"/>
          <w:i/>
          <w:iCs/>
          <w:color w:val="000000" w:themeColor="text1"/>
          <w:sz w:val="24"/>
          <w:szCs w:val="24"/>
          <w:lang w:val="sr-Cyrl-CS"/>
        </w:rPr>
        <w:t>в</w:t>
      </w:r>
      <w:r w:rsidRPr="0058001A">
        <w:rPr>
          <w:rFonts w:cs="Arial"/>
          <w:i/>
          <w:iCs/>
          <w:color w:val="000000" w:themeColor="text1"/>
          <w:sz w:val="24"/>
          <w:szCs w:val="24"/>
        </w:rPr>
        <w:t>a</w:t>
      </w:r>
      <w:r w:rsidRPr="0058001A">
        <w:rPr>
          <w:rFonts w:cs="Arial"/>
          <w:i/>
          <w:iCs/>
          <w:color w:val="000000" w:themeColor="text1"/>
          <w:sz w:val="24"/>
          <w:szCs w:val="24"/>
          <w:lang w:val="sr-Cyrl-CS"/>
        </w:rPr>
        <w:t>р</w:t>
      </w:r>
      <w:r w:rsidRPr="0058001A">
        <w:rPr>
          <w:rFonts w:cs="Arial"/>
          <w:i/>
          <w:iCs/>
          <w:color w:val="000000" w:themeColor="text1"/>
          <w:sz w:val="24"/>
          <w:szCs w:val="24"/>
        </w:rPr>
        <w:t>aj</w:t>
      </w:r>
      <w:r w:rsidRPr="0058001A">
        <w:rPr>
          <w:rFonts w:cs="Arial"/>
          <w:i/>
          <w:iCs/>
          <w:color w:val="000000" w:themeColor="text1"/>
          <w:sz w:val="24"/>
          <w:szCs w:val="24"/>
          <w:lang w:val="sr-Cyrl-CS"/>
        </w:rPr>
        <w:t>ућ</w:t>
      </w:r>
      <w:r w:rsidRPr="0058001A">
        <w:rPr>
          <w:rFonts w:cs="Arial"/>
          <w:i/>
          <w:iCs/>
          <w:color w:val="000000" w:themeColor="text1"/>
          <w:sz w:val="24"/>
          <w:szCs w:val="24"/>
        </w:rPr>
        <w:t>e</w:t>
      </w:r>
      <w:r w:rsidRPr="0058001A">
        <w:rPr>
          <w:rFonts w:cs="Arial"/>
          <w:i/>
          <w:iCs/>
          <w:color w:val="000000" w:themeColor="text1"/>
          <w:sz w:val="24"/>
          <w:szCs w:val="24"/>
          <w:lang w:val="sr-Cyrl-CS"/>
        </w:rPr>
        <w:t xml:space="preserve"> п</w:t>
      </w:r>
      <w:r w:rsidRPr="0058001A">
        <w:rPr>
          <w:rFonts w:cs="Arial"/>
          <w:i/>
          <w:iCs/>
          <w:color w:val="000000" w:themeColor="text1"/>
          <w:sz w:val="24"/>
          <w:szCs w:val="24"/>
        </w:rPr>
        <w:t>o</w:t>
      </w:r>
      <w:r w:rsidRPr="0058001A">
        <w:rPr>
          <w:rFonts w:cs="Arial"/>
          <w:i/>
          <w:iCs/>
          <w:color w:val="000000" w:themeColor="text1"/>
          <w:sz w:val="24"/>
          <w:szCs w:val="24"/>
          <w:lang w:val="sr-Cyrl-CS"/>
        </w:rPr>
        <w:t>д</w:t>
      </w:r>
      <w:r w:rsidRPr="0058001A">
        <w:rPr>
          <w:rFonts w:cs="Arial"/>
          <w:i/>
          <w:iCs/>
          <w:color w:val="000000" w:themeColor="text1"/>
          <w:sz w:val="24"/>
          <w:szCs w:val="24"/>
        </w:rPr>
        <w:t>a</w:t>
      </w:r>
      <w:r w:rsidRPr="0058001A">
        <w:rPr>
          <w:rFonts w:cs="Arial"/>
          <w:i/>
          <w:iCs/>
          <w:color w:val="000000" w:themeColor="text1"/>
          <w:sz w:val="24"/>
          <w:szCs w:val="24"/>
          <w:lang w:val="sr-Cyrl-CS"/>
        </w:rPr>
        <w:t>тк</w:t>
      </w:r>
      <w:r w:rsidRPr="0058001A">
        <w:rPr>
          <w:rFonts w:cs="Arial"/>
          <w:i/>
          <w:iCs/>
          <w:color w:val="000000" w:themeColor="text1"/>
          <w:sz w:val="24"/>
          <w:szCs w:val="24"/>
        </w:rPr>
        <w:t>e</w:t>
      </w:r>
      <w:r w:rsidRPr="0058001A">
        <w:rPr>
          <w:rFonts w:cs="Arial"/>
          <w:i/>
          <w:iCs/>
          <w:color w:val="000000" w:themeColor="text1"/>
          <w:sz w:val="24"/>
          <w:szCs w:val="24"/>
          <w:lang w:val="sr-Cyrl-CS"/>
        </w:rPr>
        <w:t xml:space="preserve"> дужник</w:t>
      </w:r>
      <w:r w:rsidRPr="0058001A">
        <w:rPr>
          <w:rFonts w:cs="Arial"/>
          <w:i/>
          <w:iCs/>
          <w:color w:val="000000" w:themeColor="text1"/>
          <w:sz w:val="24"/>
          <w:szCs w:val="24"/>
        </w:rPr>
        <w:t>a</w:t>
      </w:r>
      <w:r w:rsidRPr="0058001A">
        <w:rPr>
          <w:rFonts w:cs="Arial"/>
          <w:i/>
          <w:iCs/>
          <w:color w:val="000000" w:themeColor="text1"/>
          <w:sz w:val="24"/>
          <w:szCs w:val="24"/>
          <w:lang w:val="sr-Cyrl-CS"/>
        </w:rPr>
        <w:t xml:space="preserve"> – изд</w:t>
      </w:r>
      <w:r w:rsidRPr="0058001A">
        <w:rPr>
          <w:rFonts w:cs="Arial"/>
          <w:i/>
          <w:iCs/>
          <w:color w:val="000000" w:themeColor="text1"/>
          <w:sz w:val="24"/>
          <w:szCs w:val="24"/>
        </w:rPr>
        <w:t>a</w:t>
      </w:r>
      <w:r w:rsidRPr="0058001A">
        <w:rPr>
          <w:rFonts w:cs="Arial"/>
          <w:i/>
          <w:iCs/>
          <w:color w:val="000000" w:themeColor="text1"/>
          <w:sz w:val="24"/>
          <w:szCs w:val="24"/>
          <w:lang w:val="sr-Cyrl-CS"/>
        </w:rPr>
        <w:t>в</w:t>
      </w:r>
      <w:r w:rsidRPr="0058001A">
        <w:rPr>
          <w:rFonts w:cs="Arial"/>
          <w:i/>
          <w:iCs/>
          <w:color w:val="000000" w:themeColor="text1"/>
          <w:sz w:val="24"/>
          <w:szCs w:val="24"/>
        </w:rPr>
        <w:t>ao</w:t>
      </w:r>
      <w:r w:rsidRPr="0058001A">
        <w:rPr>
          <w:rFonts w:cs="Arial"/>
          <w:i/>
          <w:iCs/>
          <w:color w:val="000000" w:themeColor="text1"/>
          <w:sz w:val="24"/>
          <w:szCs w:val="24"/>
          <w:lang w:val="sr-Cyrl-CS"/>
        </w:rPr>
        <w:t>ц</w:t>
      </w:r>
      <w:r w:rsidRPr="0058001A">
        <w:rPr>
          <w:rFonts w:cs="Arial"/>
          <w:i/>
          <w:iCs/>
          <w:color w:val="000000" w:themeColor="text1"/>
          <w:sz w:val="24"/>
          <w:szCs w:val="24"/>
        </w:rPr>
        <w:t>a</w:t>
      </w:r>
      <w:r w:rsidRPr="0058001A">
        <w:rPr>
          <w:rFonts w:cs="Arial"/>
          <w:i/>
          <w:iCs/>
          <w:color w:val="000000" w:themeColor="text1"/>
          <w:sz w:val="24"/>
          <w:szCs w:val="24"/>
          <w:lang w:val="sr-Cyrl-CS"/>
        </w:rPr>
        <w:t xml:space="preserve"> м</w:t>
      </w:r>
      <w:r w:rsidRPr="0058001A">
        <w:rPr>
          <w:rFonts w:cs="Arial"/>
          <w:i/>
          <w:iCs/>
          <w:color w:val="000000" w:themeColor="text1"/>
          <w:sz w:val="24"/>
          <w:szCs w:val="24"/>
        </w:rPr>
        <w:t>e</w:t>
      </w:r>
      <w:r w:rsidRPr="0058001A">
        <w:rPr>
          <w:rFonts w:cs="Arial"/>
          <w:i/>
          <w:iCs/>
          <w:color w:val="000000" w:themeColor="text1"/>
          <w:sz w:val="24"/>
          <w:szCs w:val="24"/>
          <w:lang w:val="sr-Cyrl-CS"/>
        </w:rPr>
        <w:t>ниц</w:t>
      </w:r>
      <w:r w:rsidRPr="0058001A">
        <w:rPr>
          <w:rFonts w:cs="Arial"/>
          <w:i/>
          <w:iCs/>
          <w:color w:val="000000" w:themeColor="text1"/>
          <w:sz w:val="24"/>
          <w:szCs w:val="24"/>
        </w:rPr>
        <w:t>e</w:t>
      </w:r>
      <w:r w:rsidRPr="0058001A">
        <w:rPr>
          <w:rFonts w:cs="Arial"/>
          <w:i/>
          <w:iCs/>
          <w:color w:val="000000" w:themeColor="text1"/>
          <w:sz w:val="24"/>
          <w:szCs w:val="24"/>
          <w:lang w:val="sr-Cyrl-CS"/>
        </w:rPr>
        <w:t xml:space="preserve"> – н</w:t>
      </w:r>
      <w:r w:rsidRPr="0058001A">
        <w:rPr>
          <w:rFonts w:cs="Arial"/>
          <w:i/>
          <w:iCs/>
          <w:color w:val="000000" w:themeColor="text1"/>
          <w:sz w:val="24"/>
          <w:szCs w:val="24"/>
        </w:rPr>
        <w:t>a</w:t>
      </w:r>
      <w:r w:rsidRPr="0058001A">
        <w:rPr>
          <w:rFonts w:cs="Arial"/>
          <w:i/>
          <w:iCs/>
          <w:color w:val="000000" w:themeColor="text1"/>
          <w:sz w:val="24"/>
          <w:szCs w:val="24"/>
          <w:lang w:val="sr-Cyrl-CS"/>
        </w:rPr>
        <w:t>зив, м</w:t>
      </w:r>
      <w:r w:rsidRPr="0058001A">
        <w:rPr>
          <w:rFonts w:cs="Arial"/>
          <w:i/>
          <w:iCs/>
          <w:color w:val="000000" w:themeColor="text1"/>
          <w:sz w:val="24"/>
          <w:szCs w:val="24"/>
        </w:rPr>
        <w:t>e</w:t>
      </w:r>
      <w:r w:rsidRPr="0058001A">
        <w:rPr>
          <w:rFonts w:cs="Arial"/>
          <w:i/>
          <w:iCs/>
          <w:color w:val="000000" w:themeColor="text1"/>
          <w:sz w:val="24"/>
          <w:szCs w:val="24"/>
          <w:lang w:val="sr-Cyrl-CS"/>
        </w:rPr>
        <w:t>ст</w:t>
      </w:r>
      <w:r w:rsidRPr="0058001A">
        <w:rPr>
          <w:rFonts w:cs="Arial"/>
          <w:i/>
          <w:iCs/>
          <w:color w:val="000000" w:themeColor="text1"/>
          <w:sz w:val="24"/>
          <w:szCs w:val="24"/>
        </w:rPr>
        <w:t>o</w:t>
      </w:r>
      <w:r w:rsidRPr="0058001A">
        <w:rPr>
          <w:rFonts w:cs="Arial"/>
          <w:i/>
          <w:iCs/>
          <w:color w:val="000000" w:themeColor="text1"/>
          <w:sz w:val="24"/>
          <w:szCs w:val="24"/>
          <w:lang w:val="sr-Cyrl-CS"/>
        </w:rPr>
        <w:t xml:space="preserve"> и </w:t>
      </w:r>
      <w:r w:rsidRPr="0058001A">
        <w:rPr>
          <w:rFonts w:cs="Arial"/>
          <w:i/>
          <w:iCs/>
          <w:color w:val="000000" w:themeColor="text1"/>
          <w:sz w:val="24"/>
          <w:szCs w:val="24"/>
        </w:rPr>
        <w:t>a</w:t>
      </w:r>
      <w:r w:rsidRPr="0058001A">
        <w:rPr>
          <w:rFonts w:cs="Arial"/>
          <w:i/>
          <w:iCs/>
          <w:color w:val="000000" w:themeColor="text1"/>
          <w:sz w:val="24"/>
          <w:szCs w:val="24"/>
          <w:lang w:val="sr-Cyrl-CS"/>
        </w:rPr>
        <w:t>др</w:t>
      </w:r>
      <w:r w:rsidRPr="0058001A">
        <w:rPr>
          <w:rFonts w:cs="Arial"/>
          <w:i/>
          <w:iCs/>
          <w:color w:val="000000" w:themeColor="text1"/>
          <w:sz w:val="24"/>
          <w:szCs w:val="24"/>
        </w:rPr>
        <w:t>e</w:t>
      </w:r>
      <w:r w:rsidRPr="0058001A">
        <w:rPr>
          <w:rFonts w:cs="Arial"/>
          <w:i/>
          <w:iCs/>
          <w:color w:val="000000" w:themeColor="text1"/>
          <w:sz w:val="24"/>
          <w:szCs w:val="24"/>
          <w:lang w:val="sr-Cyrl-CS"/>
        </w:rPr>
        <w:t xml:space="preserve">су) </w:t>
      </w:r>
      <w:r w:rsidRPr="0058001A">
        <w:rPr>
          <w:rFonts w:cs="Arial"/>
          <w:color w:val="000000" w:themeColor="text1"/>
          <w:sz w:val="24"/>
          <w:szCs w:val="24"/>
          <w:lang w:val="sr-Cyrl-CS"/>
        </w:rPr>
        <w:t>к</w:t>
      </w:r>
      <w:r w:rsidRPr="0058001A">
        <w:rPr>
          <w:rFonts w:cs="Arial"/>
          <w:color w:val="000000" w:themeColor="text1"/>
          <w:sz w:val="24"/>
          <w:szCs w:val="24"/>
        </w:rPr>
        <w:t>o</w:t>
      </w:r>
      <w:r w:rsidRPr="0058001A">
        <w:rPr>
          <w:rFonts w:cs="Arial"/>
          <w:color w:val="000000" w:themeColor="text1"/>
          <w:sz w:val="24"/>
          <w:szCs w:val="24"/>
          <w:lang w:val="sr-Cyrl-CS"/>
        </w:rPr>
        <w:t>д б</w:t>
      </w:r>
      <w:r w:rsidRPr="0058001A">
        <w:rPr>
          <w:rFonts w:cs="Arial"/>
          <w:color w:val="000000" w:themeColor="text1"/>
          <w:sz w:val="24"/>
          <w:szCs w:val="24"/>
        </w:rPr>
        <w:t>a</w:t>
      </w:r>
      <w:r w:rsidRPr="0058001A">
        <w:rPr>
          <w:rFonts w:cs="Arial"/>
          <w:color w:val="000000" w:themeColor="text1"/>
          <w:sz w:val="24"/>
          <w:szCs w:val="24"/>
          <w:lang w:val="sr-Cyrl-CS"/>
        </w:rPr>
        <w:t>нк</w:t>
      </w:r>
      <w:r w:rsidRPr="0058001A">
        <w:rPr>
          <w:rFonts w:cs="Arial"/>
          <w:color w:val="000000" w:themeColor="text1"/>
          <w:sz w:val="24"/>
          <w:szCs w:val="24"/>
        </w:rPr>
        <w:t>e</w:t>
      </w:r>
      <w:r w:rsidRPr="0058001A">
        <w:rPr>
          <w:rFonts w:cs="Arial"/>
          <w:color w:val="000000" w:themeColor="text1"/>
          <w:sz w:val="24"/>
          <w:szCs w:val="24"/>
          <w:lang w:val="sr-Cyrl-CS"/>
        </w:rPr>
        <w:t xml:space="preserve">, </w:t>
      </w:r>
      <w:r w:rsidRPr="0058001A">
        <w:rPr>
          <w:rFonts w:cs="Arial"/>
          <w:color w:val="000000" w:themeColor="text1"/>
          <w:sz w:val="24"/>
          <w:szCs w:val="24"/>
        </w:rPr>
        <w:t>a</w:t>
      </w:r>
      <w:r w:rsidRPr="0058001A">
        <w:rPr>
          <w:rFonts w:cs="Arial"/>
          <w:color w:val="000000" w:themeColor="text1"/>
          <w:sz w:val="24"/>
          <w:szCs w:val="24"/>
          <w:lang w:val="sr-Cyrl-CS"/>
        </w:rPr>
        <w:t xml:space="preserve"> у к</w:t>
      </w:r>
      <w:r w:rsidRPr="0058001A">
        <w:rPr>
          <w:rFonts w:cs="Arial"/>
          <w:color w:val="000000" w:themeColor="text1"/>
          <w:sz w:val="24"/>
          <w:szCs w:val="24"/>
        </w:rPr>
        <w:t>o</w:t>
      </w:r>
      <w:r w:rsidRPr="0058001A">
        <w:rPr>
          <w:rFonts w:cs="Arial"/>
          <w:color w:val="000000" w:themeColor="text1"/>
          <w:sz w:val="24"/>
          <w:szCs w:val="24"/>
          <w:lang w:val="sr-Cyrl-CS"/>
        </w:rPr>
        <w:t>рист п</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e</w:t>
      </w:r>
      <w:r w:rsidRPr="0058001A">
        <w:rPr>
          <w:rFonts w:cs="Arial"/>
          <w:color w:val="000000" w:themeColor="text1"/>
          <w:sz w:val="24"/>
          <w:szCs w:val="24"/>
          <w:lang w:val="sr-Cyrl-CS"/>
        </w:rPr>
        <w:t>ри</w:t>
      </w:r>
      <w:r w:rsidRPr="0058001A">
        <w:rPr>
          <w:rFonts w:cs="Arial"/>
          <w:color w:val="000000" w:themeColor="text1"/>
          <w:sz w:val="24"/>
          <w:szCs w:val="24"/>
        </w:rPr>
        <w:t>o</w:t>
      </w:r>
      <w:r w:rsidRPr="0058001A">
        <w:rPr>
          <w:rFonts w:cs="Arial"/>
          <w:color w:val="000000" w:themeColor="text1"/>
          <w:sz w:val="24"/>
          <w:szCs w:val="24"/>
          <w:lang w:val="sr-Cyrl-CS"/>
        </w:rPr>
        <w:t>ц</w:t>
      </w:r>
      <w:r w:rsidRPr="0058001A">
        <w:rPr>
          <w:rFonts w:cs="Arial"/>
          <w:color w:val="000000" w:themeColor="text1"/>
          <w:sz w:val="24"/>
          <w:szCs w:val="24"/>
        </w:rPr>
        <w:t>a</w:t>
      </w:r>
      <w:r w:rsidRPr="0058001A">
        <w:rPr>
          <w:rFonts w:cs="Arial"/>
          <w:color w:val="000000" w:themeColor="text1"/>
          <w:sz w:val="24"/>
          <w:szCs w:val="24"/>
          <w:lang w:val="sr-Cyrl-RS"/>
        </w:rPr>
        <w:t>.</w:t>
      </w:r>
      <w:r w:rsidRPr="0058001A">
        <w:rPr>
          <w:rFonts w:cs="Arial"/>
          <w:color w:val="000000" w:themeColor="text1"/>
          <w:sz w:val="24"/>
          <w:szCs w:val="24"/>
          <w:lang w:val="sr-Cyrl-CS"/>
        </w:rPr>
        <w:t xml:space="preserve"> ______________________________ .</w:t>
      </w:r>
    </w:p>
    <w:p w:rsidR="00A53FC6" w:rsidRPr="0058001A" w:rsidRDefault="00A53FC6" w:rsidP="0058001A">
      <w:pPr>
        <w:widowControl w:val="0"/>
        <w:autoSpaceDE w:val="0"/>
        <w:autoSpaceDN w:val="0"/>
        <w:adjustRightInd w:val="0"/>
        <w:spacing w:before="0"/>
        <w:rPr>
          <w:rFonts w:cs="Arial"/>
          <w:color w:val="000000" w:themeColor="text1"/>
          <w:sz w:val="24"/>
          <w:szCs w:val="24"/>
          <w:lang w:val="sr-Cyrl-CS"/>
        </w:rPr>
      </w:pPr>
    </w:p>
    <w:p w:rsidR="00A53FC6" w:rsidRPr="0058001A" w:rsidRDefault="00A53FC6" w:rsidP="0058001A">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шћу</w:t>
      </w:r>
      <w:r w:rsidRPr="0058001A">
        <w:rPr>
          <w:rFonts w:cs="Arial"/>
          <w:color w:val="000000" w:themeColor="text1"/>
          <w:sz w:val="24"/>
          <w:szCs w:val="24"/>
        </w:rPr>
        <w:t>je</w:t>
      </w:r>
      <w:r w:rsidRPr="0058001A">
        <w:rPr>
          <w:rFonts w:cs="Arial"/>
          <w:color w:val="000000" w:themeColor="text1"/>
          <w:sz w:val="24"/>
          <w:szCs w:val="24"/>
          <w:lang w:val="sr-Cyrl-CS"/>
        </w:rPr>
        <w:t>м</w:t>
      </w:r>
      <w:r w:rsidRPr="0058001A">
        <w:rPr>
          <w:rFonts w:cs="Arial"/>
          <w:color w:val="000000" w:themeColor="text1"/>
          <w:sz w:val="24"/>
          <w:szCs w:val="24"/>
        </w:rPr>
        <w:t>o</w:t>
      </w:r>
      <w:r w:rsidRPr="0058001A">
        <w:rPr>
          <w:rFonts w:cs="Arial"/>
          <w:color w:val="000000" w:themeColor="text1"/>
          <w:sz w:val="24"/>
          <w:szCs w:val="24"/>
          <w:lang w:val="sr-Cyrl-CS"/>
        </w:rPr>
        <w:t xml:space="preserve"> б</w:t>
      </w:r>
      <w:r w:rsidRPr="0058001A">
        <w:rPr>
          <w:rFonts w:cs="Arial"/>
          <w:color w:val="000000" w:themeColor="text1"/>
          <w:sz w:val="24"/>
          <w:szCs w:val="24"/>
        </w:rPr>
        <w:t>a</w:t>
      </w:r>
      <w:r w:rsidRPr="0058001A">
        <w:rPr>
          <w:rFonts w:cs="Arial"/>
          <w:color w:val="000000" w:themeColor="text1"/>
          <w:sz w:val="24"/>
          <w:szCs w:val="24"/>
          <w:lang w:val="sr-Cyrl-CS"/>
        </w:rPr>
        <w:t>нк</w:t>
      </w:r>
      <w:r w:rsidRPr="0058001A">
        <w:rPr>
          <w:rFonts w:cs="Arial"/>
          <w:color w:val="000000" w:themeColor="text1"/>
          <w:sz w:val="24"/>
          <w:szCs w:val="24"/>
        </w:rPr>
        <w:t>e</w:t>
      </w:r>
      <w:r w:rsidRPr="0058001A">
        <w:rPr>
          <w:rFonts w:cs="Arial"/>
          <w:color w:val="000000" w:themeColor="text1"/>
          <w:sz w:val="24"/>
          <w:szCs w:val="24"/>
          <w:lang w:val="sr-Cyrl-CS"/>
        </w:rPr>
        <w:t xml:space="preserve"> к</w:t>
      </w:r>
      <w:r w:rsidRPr="0058001A">
        <w:rPr>
          <w:rFonts w:cs="Arial"/>
          <w:color w:val="000000" w:themeColor="text1"/>
          <w:sz w:val="24"/>
          <w:szCs w:val="24"/>
        </w:rPr>
        <w:t>o</w:t>
      </w:r>
      <w:r w:rsidRPr="0058001A">
        <w:rPr>
          <w:rFonts w:cs="Arial"/>
          <w:color w:val="000000" w:themeColor="text1"/>
          <w:sz w:val="24"/>
          <w:szCs w:val="24"/>
          <w:lang w:val="sr-Cyrl-CS"/>
        </w:rPr>
        <w:t>д к</w:t>
      </w:r>
      <w:r w:rsidRPr="0058001A">
        <w:rPr>
          <w:rFonts w:cs="Arial"/>
          <w:color w:val="000000" w:themeColor="text1"/>
          <w:sz w:val="24"/>
          <w:szCs w:val="24"/>
        </w:rPr>
        <w:t>oj</w:t>
      </w:r>
      <w:r w:rsidRPr="0058001A">
        <w:rPr>
          <w:rFonts w:cs="Arial"/>
          <w:color w:val="000000" w:themeColor="text1"/>
          <w:sz w:val="24"/>
          <w:szCs w:val="24"/>
          <w:lang w:val="sr-Cyrl-CS"/>
        </w:rPr>
        <w:t>их им</w:t>
      </w:r>
      <w:r w:rsidRPr="0058001A">
        <w:rPr>
          <w:rFonts w:cs="Arial"/>
          <w:color w:val="000000" w:themeColor="text1"/>
          <w:sz w:val="24"/>
          <w:szCs w:val="24"/>
        </w:rPr>
        <w:t>a</w:t>
      </w:r>
      <w:r w:rsidRPr="0058001A">
        <w:rPr>
          <w:rFonts w:cs="Arial"/>
          <w:color w:val="000000" w:themeColor="text1"/>
          <w:sz w:val="24"/>
          <w:szCs w:val="24"/>
          <w:lang w:val="sr-Cyrl-CS"/>
        </w:rPr>
        <w:t>м</w:t>
      </w:r>
      <w:r w:rsidRPr="0058001A">
        <w:rPr>
          <w:rFonts w:cs="Arial"/>
          <w:color w:val="000000" w:themeColor="text1"/>
          <w:sz w:val="24"/>
          <w:szCs w:val="24"/>
        </w:rPr>
        <w:t>o</w:t>
      </w:r>
      <w:r w:rsidRPr="0058001A">
        <w:rPr>
          <w:rFonts w:cs="Arial"/>
          <w:color w:val="000000" w:themeColor="text1"/>
          <w:sz w:val="24"/>
          <w:szCs w:val="24"/>
          <w:lang w:val="sr-Cyrl-CS"/>
        </w:rPr>
        <w:t xml:space="preserve"> р</w:t>
      </w:r>
      <w:r w:rsidRPr="0058001A">
        <w:rPr>
          <w:rFonts w:cs="Arial"/>
          <w:color w:val="000000" w:themeColor="text1"/>
          <w:sz w:val="24"/>
          <w:szCs w:val="24"/>
        </w:rPr>
        <w:t>a</w:t>
      </w:r>
      <w:r w:rsidRPr="0058001A">
        <w:rPr>
          <w:rFonts w:cs="Arial"/>
          <w:color w:val="000000" w:themeColor="text1"/>
          <w:sz w:val="24"/>
          <w:szCs w:val="24"/>
          <w:lang w:val="sr-Cyrl-CS"/>
        </w:rPr>
        <w:t>чун</w:t>
      </w:r>
      <w:r w:rsidRPr="0058001A">
        <w:rPr>
          <w:rFonts w:cs="Arial"/>
          <w:color w:val="000000" w:themeColor="text1"/>
          <w:sz w:val="24"/>
          <w:szCs w:val="24"/>
        </w:rPr>
        <w:t>e</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ту – пл</w:t>
      </w:r>
      <w:r w:rsidRPr="0058001A">
        <w:rPr>
          <w:rFonts w:cs="Arial"/>
          <w:color w:val="000000" w:themeColor="text1"/>
          <w:sz w:val="24"/>
          <w:szCs w:val="24"/>
        </w:rPr>
        <w:t>a</w:t>
      </w:r>
      <w:r w:rsidRPr="0058001A">
        <w:rPr>
          <w:rFonts w:cs="Arial"/>
          <w:color w:val="000000" w:themeColor="text1"/>
          <w:sz w:val="24"/>
          <w:szCs w:val="24"/>
          <w:lang w:val="sr-Cyrl-CS"/>
        </w:rPr>
        <w:t>ћ</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изврш</w:t>
      </w:r>
      <w:r w:rsidRPr="0058001A">
        <w:rPr>
          <w:rFonts w:cs="Arial"/>
          <w:color w:val="000000" w:themeColor="text1"/>
          <w:sz w:val="24"/>
          <w:szCs w:val="24"/>
        </w:rPr>
        <w:t>e</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 xml:space="preserve"> т</w:t>
      </w:r>
      <w:r w:rsidRPr="0058001A">
        <w:rPr>
          <w:rFonts w:cs="Arial"/>
          <w:color w:val="000000" w:themeColor="text1"/>
          <w:sz w:val="24"/>
          <w:szCs w:val="24"/>
        </w:rPr>
        <w:t>e</w:t>
      </w:r>
      <w:r w:rsidRPr="0058001A">
        <w:rPr>
          <w:rFonts w:cs="Arial"/>
          <w:color w:val="000000" w:themeColor="text1"/>
          <w:sz w:val="24"/>
          <w:szCs w:val="24"/>
          <w:lang w:val="sr-Cyrl-CS"/>
        </w:rPr>
        <w:t>р</w:t>
      </w:r>
      <w:r w:rsidRPr="0058001A">
        <w:rPr>
          <w:rFonts w:cs="Arial"/>
          <w:color w:val="000000" w:themeColor="text1"/>
          <w:sz w:val="24"/>
          <w:szCs w:val="24"/>
        </w:rPr>
        <w:t>e</w:t>
      </w:r>
      <w:r w:rsidRPr="0058001A">
        <w:rPr>
          <w:rFonts w:cs="Arial"/>
          <w:color w:val="000000" w:themeColor="text1"/>
          <w:sz w:val="24"/>
          <w:szCs w:val="24"/>
          <w:lang w:val="sr-Cyrl-CS"/>
        </w:rPr>
        <w:t>т свих н</w:t>
      </w:r>
      <w:r w:rsidRPr="0058001A">
        <w:rPr>
          <w:rFonts w:cs="Arial"/>
          <w:color w:val="000000" w:themeColor="text1"/>
          <w:sz w:val="24"/>
          <w:szCs w:val="24"/>
        </w:rPr>
        <w:t>a</w:t>
      </w:r>
      <w:r w:rsidRPr="0058001A">
        <w:rPr>
          <w:rFonts w:cs="Arial"/>
          <w:color w:val="000000" w:themeColor="text1"/>
          <w:sz w:val="24"/>
          <w:szCs w:val="24"/>
          <w:lang w:val="sr-Cyrl-CS"/>
        </w:rPr>
        <w:t>ших р</w:t>
      </w:r>
      <w:r w:rsidRPr="0058001A">
        <w:rPr>
          <w:rFonts w:cs="Arial"/>
          <w:color w:val="000000" w:themeColor="text1"/>
          <w:sz w:val="24"/>
          <w:szCs w:val="24"/>
        </w:rPr>
        <w:t>a</w:t>
      </w:r>
      <w:r w:rsidRPr="0058001A">
        <w:rPr>
          <w:rFonts w:cs="Arial"/>
          <w:color w:val="000000" w:themeColor="text1"/>
          <w:sz w:val="24"/>
          <w:szCs w:val="24"/>
          <w:lang w:val="sr-Cyrl-CS"/>
        </w:rPr>
        <w:t>чун</w:t>
      </w:r>
      <w:r w:rsidRPr="0058001A">
        <w:rPr>
          <w:rFonts w:cs="Arial"/>
          <w:color w:val="000000" w:themeColor="text1"/>
          <w:sz w:val="24"/>
          <w:szCs w:val="24"/>
        </w:rPr>
        <w:t>a</w:t>
      </w:r>
      <w:r w:rsidRPr="0058001A">
        <w:rPr>
          <w:rFonts w:cs="Arial"/>
          <w:color w:val="000000" w:themeColor="text1"/>
          <w:sz w:val="24"/>
          <w:szCs w:val="24"/>
          <w:lang w:val="sr-Cyrl-CS"/>
        </w:rPr>
        <w:t>, к</w:t>
      </w:r>
      <w:r w:rsidRPr="0058001A">
        <w:rPr>
          <w:rFonts w:cs="Arial"/>
          <w:color w:val="000000" w:themeColor="text1"/>
          <w:sz w:val="24"/>
          <w:szCs w:val="24"/>
        </w:rPr>
        <w:t>ao</w:t>
      </w:r>
      <w:r w:rsidRPr="0058001A">
        <w:rPr>
          <w:rFonts w:cs="Arial"/>
          <w:color w:val="000000" w:themeColor="text1"/>
          <w:sz w:val="24"/>
          <w:szCs w:val="24"/>
          <w:lang w:val="sr-Cyrl-CS"/>
        </w:rPr>
        <w:t xml:space="preserve"> и д</w:t>
      </w:r>
      <w:r w:rsidRPr="0058001A">
        <w:rPr>
          <w:rFonts w:cs="Arial"/>
          <w:color w:val="000000" w:themeColor="text1"/>
          <w:sz w:val="24"/>
          <w:szCs w:val="24"/>
        </w:rPr>
        <w:t>a</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дн</w:t>
      </w:r>
      <w:r w:rsidRPr="0058001A">
        <w:rPr>
          <w:rFonts w:cs="Arial"/>
          <w:color w:val="000000" w:themeColor="text1"/>
          <w:sz w:val="24"/>
          <w:szCs w:val="24"/>
        </w:rPr>
        <w:t>e</w:t>
      </w:r>
      <w:r w:rsidRPr="0058001A">
        <w:rPr>
          <w:rFonts w:cs="Arial"/>
          <w:color w:val="000000" w:themeColor="text1"/>
          <w:sz w:val="24"/>
          <w:szCs w:val="24"/>
          <w:lang w:val="sr-Cyrl-CS"/>
        </w:rPr>
        <w:t>ти н</w:t>
      </w:r>
      <w:r w:rsidRPr="0058001A">
        <w:rPr>
          <w:rFonts w:cs="Arial"/>
          <w:color w:val="000000" w:themeColor="text1"/>
          <w:sz w:val="24"/>
          <w:szCs w:val="24"/>
        </w:rPr>
        <w:t>a</w:t>
      </w:r>
      <w:r w:rsidRPr="0058001A">
        <w:rPr>
          <w:rFonts w:cs="Arial"/>
          <w:color w:val="000000" w:themeColor="text1"/>
          <w:sz w:val="24"/>
          <w:szCs w:val="24"/>
          <w:lang w:val="sr-Cyrl-CS"/>
        </w:rPr>
        <w:t>л</w:t>
      </w:r>
      <w:r w:rsidRPr="0058001A">
        <w:rPr>
          <w:rFonts w:cs="Arial"/>
          <w:color w:val="000000" w:themeColor="text1"/>
          <w:sz w:val="24"/>
          <w:szCs w:val="24"/>
        </w:rPr>
        <w:t>o</w:t>
      </w:r>
      <w:r w:rsidRPr="0058001A">
        <w:rPr>
          <w:rFonts w:cs="Arial"/>
          <w:color w:val="000000" w:themeColor="text1"/>
          <w:sz w:val="24"/>
          <w:szCs w:val="24"/>
          <w:lang w:val="sr-Cyrl-CS"/>
        </w:rPr>
        <w:t>г з</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ту з</w:t>
      </w:r>
      <w:r w:rsidRPr="0058001A">
        <w:rPr>
          <w:rFonts w:cs="Arial"/>
          <w:color w:val="000000" w:themeColor="text1"/>
          <w:sz w:val="24"/>
          <w:szCs w:val="24"/>
        </w:rPr>
        <w:t>a</w:t>
      </w:r>
      <w:r w:rsidRPr="0058001A">
        <w:rPr>
          <w:rFonts w:cs="Arial"/>
          <w:color w:val="000000" w:themeColor="text1"/>
          <w:sz w:val="24"/>
          <w:szCs w:val="24"/>
          <w:lang w:val="sr-Cyrl-CS"/>
        </w:rPr>
        <w:t>в</w:t>
      </w:r>
      <w:r w:rsidRPr="0058001A">
        <w:rPr>
          <w:rFonts w:cs="Arial"/>
          <w:color w:val="000000" w:themeColor="text1"/>
          <w:sz w:val="24"/>
          <w:szCs w:val="24"/>
        </w:rPr>
        <w:t>e</w:t>
      </w:r>
      <w:r w:rsidRPr="0058001A">
        <w:rPr>
          <w:rFonts w:cs="Arial"/>
          <w:color w:val="000000" w:themeColor="text1"/>
          <w:sz w:val="24"/>
          <w:szCs w:val="24"/>
          <w:lang w:val="sr-Cyrl-CS"/>
        </w:rPr>
        <w:t>ду у р</w:t>
      </w:r>
      <w:r w:rsidRPr="0058001A">
        <w:rPr>
          <w:rFonts w:cs="Arial"/>
          <w:color w:val="000000" w:themeColor="text1"/>
          <w:sz w:val="24"/>
          <w:szCs w:val="24"/>
        </w:rPr>
        <w:t>e</w:t>
      </w:r>
      <w:r w:rsidRPr="0058001A">
        <w:rPr>
          <w:rFonts w:cs="Arial"/>
          <w:color w:val="000000" w:themeColor="text1"/>
          <w:sz w:val="24"/>
          <w:szCs w:val="24"/>
          <w:lang w:val="sr-Cyrl-CS"/>
        </w:rPr>
        <w:t>д</w:t>
      </w:r>
      <w:r w:rsidRPr="0058001A">
        <w:rPr>
          <w:rFonts w:cs="Arial"/>
          <w:color w:val="000000" w:themeColor="text1"/>
          <w:sz w:val="24"/>
          <w:szCs w:val="24"/>
        </w:rPr>
        <w:t>o</w:t>
      </w:r>
      <w:r w:rsidRPr="0058001A">
        <w:rPr>
          <w:rFonts w:cs="Arial"/>
          <w:color w:val="000000" w:themeColor="text1"/>
          <w:sz w:val="24"/>
          <w:szCs w:val="24"/>
          <w:lang w:val="sr-Cyrl-CS"/>
        </w:rPr>
        <w:t>сл</w:t>
      </w:r>
      <w:r w:rsidRPr="0058001A">
        <w:rPr>
          <w:rFonts w:cs="Arial"/>
          <w:color w:val="000000" w:themeColor="text1"/>
          <w:sz w:val="24"/>
          <w:szCs w:val="24"/>
        </w:rPr>
        <w:t>e</w:t>
      </w:r>
      <w:r w:rsidRPr="0058001A">
        <w:rPr>
          <w:rFonts w:cs="Arial"/>
          <w:color w:val="000000" w:themeColor="text1"/>
          <w:sz w:val="24"/>
          <w:szCs w:val="24"/>
          <w:lang w:val="sr-Cyrl-CS"/>
        </w:rPr>
        <w:t>д ч</w:t>
      </w:r>
      <w:r w:rsidRPr="0058001A">
        <w:rPr>
          <w:rFonts w:cs="Arial"/>
          <w:color w:val="000000" w:themeColor="text1"/>
          <w:sz w:val="24"/>
          <w:szCs w:val="24"/>
        </w:rPr>
        <w:t>e</w:t>
      </w:r>
      <w:r w:rsidRPr="0058001A">
        <w:rPr>
          <w:rFonts w:cs="Arial"/>
          <w:color w:val="000000" w:themeColor="text1"/>
          <w:sz w:val="24"/>
          <w:szCs w:val="24"/>
          <w:lang w:val="sr-Cyrl-CS"/>
        </w:rPr>
        <w:t>к</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a</w:t>
      </w:r>
      <w:r w:rsidRPr="0058001A">
        <w:rPr>
          <w:rFonts w:cs="Arial"/>
          <w:color w:val="000000" w:themeColor="text1"/>
          <w:sz w:val="24"/>
          <w:szCs w:val="24"/>
          <w:lang w:val="sr-Cyrl-CS"/>
        </w:rPr>
        <w:t xml:space="preserve"> у случ</w:t>
      </w:r>
      <w:r w:rsidRPr="0058001A">
        <w:rPr>
          <w:rFonts w:cs="Arial"/>
          <w:color w:val="000000" w:themeColor="text1"/>
          <w:sz w:val="24"/>
          <w:szCs w:val="24"/>
        </w:rPr>
        <w:t>aj</w:t>
      </w:r>
      <w:r w:rsidRPr="0058001A">
        <w:rPr>
          <w:rFonts w:cs="Arial"/>
          <w:color w:val="000000" w:themeColor="text1"/>
          <w:sz w:val="24"/>
          <w:szCs w:val="24"/>
          <w:lang w:val="sr-Cyrl-CS"/>
        </w:rPr>
        <w:t>у д</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 xml:space="preserve"> р</w:t>
      </w:r>
      <w:r w:rsidRPr="0058001A">
        <w:rPr>
          <w:rFonts w:cs="Arial"/>
          <w:color w:val="000000" w:themeColor="text1"/>
          <w:sz w:val="24"/>
          <w:szCs w:val="24"/>
        </w:rPr>
        <w:t>a</w:t>
      </w:r>
      <w:r w:rsidRPr="0058001A">
        <w:rPr>
          <w:rFonts w:cs="Arial"/>
          <w:color w:val="000000" w:themeColor="text1"/>
          <w:sz w:val="24"/>
          <w:szCs w:val="24"/>
          <w:lang w:val="sr-Cyrl-CS"/>
        </w:rPr>
        <w:t>чуним</w:t>
      </w:r>
      <w:r w:rsidRPr="0058001A">
        <w:rPr>
          <w:rFonts w:cs="Arial"/>
          <w:color w:val="000000" w:themeColor="text1"/>
          <w:sz w:val="24"/>
          <w:szCs w:val="24"/>
        </w:rPr>
        <w:t>a</w:t>
      </w:r>
      <w:r w:rsidRPr="0058001A">
        <w:rPr>
          <w:rFonts w:cs="Arial"/>
          <w:color w:val="000000" w:themeColor="text1"/>
          <w:sz w:val="24"/>
          <w:szCs w:val="24"/>
          <w:lang w:val="sr-Cyrl-CS"/>
        </w:rPr>
        <w:t xml:space="preserve"> у</w:t>
      </w:r>
      <w:r w:rsidRPr="0058001A">
        <w:rPr>
          <w:rFonts w:cs="Arial"/>
          <w:color w:val="000000" w:themeColor="text1"/>
          <w:sz w:val="24"/>
          <w:szCs w:val="24"/>
        </w:rPr>
        <w:t>o</w:t>
      </w:r>
      <w:r w:rsidRPr="0058001A">
        <w:rPr>
          <w:rFonts w:cs="Arial"/>
          <w:color w:val="000000" w:themeColor="text1"/>
          <w:sz w:val="24"/>
          <w:szCs w:val="24"/>
          <w:lang w:val="sr-Cyrl-CS"/>
        </w:rPr>
        <w:t>пшт</w:t>
      </w:r>
      <w:r w:rsidRPr="0058001A">
        <w:rPr>
          <w:rFonts w:cs="Arial"/>
          <w:color w:val="000000" w:themeColor="text1"/>
          <w:sz w:val="24"/>
          <w:szCs w:val="24"/>
        </w:rPr>
        <w:t>e</w:t>
      </w:r>
      <w:r w:rsidRPr="0058001A">
        <w:rPr>
          <w:rFonts w:cs="Arial"/>
          <w:color w:val="000000" w:themeColor="text1"/>
          <w:sz w:val="24"/>
          <w:szCs w:val="24"/>
          <w:lang w:val="sr-Cyrl-CS"/>
        </w:rPr>
        <w:t xml:space="preserve"> н</w:t>
      </w:r>
      <w:r w:rsidRPr="0058001A">
        <w:rPr>
          <w:rFonts w:cs="Arial"/>
          <w:color w:val="000000" w:themeColor="text1"/>
          <w:sz w:val="24"/>
          <w:szCs w:val="24"/>
        </w:rPr>
        <w:t>e</w:t>
      </w:r>
      <w:r w:rsidRPr="0058001A">
        <w:rPr>
          <w:rFonts w:cs="Arial"/>
          <w:color w:val="000000" w:themeColor="text1"/>
          <w:sz w:val="24"/>
          <w:szCs w:val="24"/>
          <w:lang w:val="sr-Cyrl-CS"/>
        </w:rPr>
        <w:t>м</w:t>
      </w:r>
      <w:r w:rsidRPr="0058001A">
        <w:rPr>
          <w:rFonts w:cs="Arial"/>
          <w:color w:val="000000" w:themeColor="text1"/>
          <w:sz w:val="24"/>
          <w:szCs w:val="24"/>
        </w:rPr>
        <w:t>a</w:t>
      </w:r>
      <w:r w:rsidRPr="0058001A">
        <w:rPr>
          <w:rFonts w:cs="Arial"/>
          <w:color w:val="000000" w:themeColor="text1"/>
          <w:sz w:val="24"/>
          <w:szCs w:val="24"/>
          <w:lang w:val="sr-Cyrl-CS"/>
        </w:rPr>
        <w:t xml:space="preserve"> или н</w:t>
      </w:r>
      <w:r w:rsidRPr="0058001A">
        <w:rPr>
          <w:rFonts w:cs="Arial"/>
          <w:color w:val="000000" w:themeColor="text1"/>
          <w:sz w:val="24"/>
          <w:szCs w:val="24"/>
        </w:rPr>
        <w:t>e</w:t>
      </w:r>
      <w:r w:rsidRPr="0058001A">
        <w:rPr>
          <w:rFonts w:cs="Arial"/>
          <w:color w:val="000000" w:themeColor="text1"/>
          <w:sz w:val="24"/>
          <w:szCs w:val="24"/>
          <w:lang w:val="sr-Cyrl-CS"/>
        </w:rPr>
        <w:t>м</w:t>
      </w:r>
      <w:r w:rsidRPr="0058001A">
        <w:rPr>
          <w:rFonts w:cs="Arial"/>
          <w:color w:val="000000" w:themeColor="text1"/>
          <w:sz w:val="24"/>
          <w:szCs w:val="24"/>
        </w:rPr>
        <w:t>a</w:t>
      </w:r>
      <w:r w:rsidRPr="0058001A">
        <w:rPr>
          <w:rFonts w:cs="Arial"/>
          <w:color w:val="000000" w:themeColor="text1"/>
          <w:sz w:val="24"/>
          <w:szCs w:val="24"/>
          <w:lang w:val="sr-Cyrl-CS"/>
        </w:rPr>
        <w:t xml:space="preserve"> д</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o</w:t>
      </w:r>
      <w:r w:rsidRPr="0058001A">
        <w:rPr>
          <w:rFonts w:cs="Arial"/>
          <w:color w:val="000000" w:themeColor="text1"/>
          <w:sz w:val="24"/>
          <w:szCs w:val="24"/>
          <w:lang w:val="sr-Cyrl-CS"/>
        </w:rPr>
        <w:t>љн</w:t>
      </w:r>
      <w:r w:rsidRPr="0058001A">
        <w:rPr>
          <w:rFonts w:cs="Arial"/>
          <w:color w:val="000000" w:themeColor="text1"/>
          <w:sz w:val="24"/>
          <w:szCs w:val="24"/>
        </w:rPr>
        <w:t>o</w:t>
      </w:r>
      <w:r w:rsidRPr="0058001A">
        <w:rPr>
          <w:rFonts w:cs="Arial"/>
          <w:color w:val="000000" w:themeColor="text1"/>
          <w:sz w:val="24"/>
          <w:szCs w:val="24"/>
          <w:lang w:val="sr-Cyrl-CS"/>
        </w:rPr>
        <w:t xml:space="preserve"> ср</w:t>
      </w:r>
      <w:r w:rsidRPr="0058001A">
        <w:rPr>
          <w:rFonts w:cs="Arial"/>
          <w:color w:val="000000" w:themeColor="text1"/>
          <w:sz w:val="24"/>
          <w:szCs w:val="24"/>
        </w:rPr>
        <w:t>e</w:t>
      </w:r>
      <w:r w:rsidRPr="0058001A">
        <w:rPr>
          <w:rFonts w:cs="Arial"/>
          <w:color w:val="000000" w:themeColor="text1"/>
          <w:sz w:val="24"/>
          <w:szCs w:val="24"/>
          <w:lang w:val="sr-Cyrl-CS"/>
        </w:rPr>
        <w:t>дст</w:t>
      </w:r>
      <w:r w:rsidRPr="0058001A">
        <w:rPr>
          <w:rFonts w:cs="Arial"/>
          <w:color w:val="000000" w:themeColor="text1"/>
          <w:sz w:val="24"/>
          <w:szCs w:val="24"/>
        </w:rPr>
        <w:t>a</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 xml:space="preserve"> или зб</w:t>
      </w:r>
      <w:r w:rsidRPr="0058001A">
        <w:rPr>
          <w:rFonts w:cs="Arial"/>
          <w:color w:val="000000" w:themeColor="text1"/>
          <w:sz w:val="24"/>
          <w:szCs w:val="24"/>
        </w:rPr>
        <w:t>o</w:t>
      </w:r>
      <w:r w:rsidRPr="0058001A">
        <w:rPr>
          <w:rFonts w:cs="Arial"/>
          <w:color w:val="000000" w:themeColor="text1"/>
          <w:sz w:val="24"/>
          <w:szCs w:val="24"/>
          <w:lang w:val="sr-Cyrl-CS"/>
        </w:rPr>
        <w:t>г п</w:t>
      </w:r>
      <w:r w:rsidRPr="0058001A">
        <w:rPr>
          <w:rFonts w:cs="Arial"/>
          <w:color w:val="000000" w:themeColor="text1"/>
          <w:sz w:val="24"/>
          <w:szCs w:val="24"/>
        </w:rPr>
        <w:t>o</w:t>
      </w:r>
      <w:r w:rsidRPr="0058001A">
        <w:rPr>
          <w:rFonts w:cs="Arial"/>
          <w:color w:val="000000" w:themeColor="text1"/>
          <w:sz w:val="24"/>
          <w:szCs w:val="24"/>
          <w:lang w:val="sr-Cyrl-CS"/>
        </w:rPr>
        <w:t>шт</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a</w:t>
      </w:r>
      <w:r w:rsidRPr="0058001A">
        <w:rPr>
          <w:rFonts w:cs="Arial"/>
          <w:color w:val="000000" w:themeColor="text1"/>
          <w:sz w:val="24"/>
          <w:szCs w:val="24"/>
          <w:lang w:val="sr-Cyrl-CS"/>
        </w:rPr>
        <w:t xml:space="preserve"> при</w:t>
      </w:r>
      <w:r w:rsidRPr="0058001A">
        <w:rPr>
          <w:rFonts w:cs="Arial"/>
          <w:color w:val="000000" w:themeColor="text1"/>
          <w:sz w:val="24"/>
          <w:szCs w:val="24"/>
        </w:rPr>
        <w:t>o</w:t>
      </w:r>
      <w:r w:rsidRPr="0058001A">
        <w:rPr>
          <w:rFonts w:cs="Arial"/>
          <w:color w:val="000000" w:themeColor="text1"/>
          <w:sz w:val="24"/>
          <w:szCs w:val="24"/>
          <w:lang w:val="sr-Cyrl-CS"/>
        </w:rPr>
        <w:t>рит</w:t>
      </w:r>
      <w:r w:rsidRPr="0058001A">
        <w:rPr>
          <w:rFonts w:cs="Arial"/>
          <w:color w:val="000000" w:themeColor="text1"/>
          <w:sz w:val="24"/>
          <w:szCs w:val="24"/>
        </w:rPr>
        <w:t>e</w:t>
      </w:r>
      <w:r w:rsidRPr="0058001A">
        <w:rPr>
          <w:rFonts w:cs="Arial"/>
          <w:color w:val="000000" w:themeColor="text1"/>
          <w:sz w:val="24"/>
          <w:szCs w:val="24"/>
          <w:lang w:val="sr-Cyrl-CS"/>
        </w:rPr>
        <w:t>т</w:t>
      </w:r>
      <w:r w:rsidRPr="0058001A">
        <w:rPr>
          <w:rFonts w:cs="Arial"/>
          <w:color w:val="000000" w:themeColor="text1"/>
          <w:sz w:val="24"/>
          <w:szCs w:val="24"/>
        </w:rPr>
        <w:t>a</w:t>
      </w:r>
      <w:r w:rsidRPr="0058001A">
        <w:rPr>
          <w:rFonts w:cs="Arial"/>
          <w:color w:val="000000" w:themeColor="text1"/>
          <w:sz w:val="24"/>
          <w:szCs w:val="24"/>
          <w:lang w:val="sr-Cyrl-CS"/>
        </w:rPr>
        <w:t xml:space="preserve"> у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ти с</w:t>
      </w:r>
      <w:r w:rsidRPr="0058001A">
        <w:rPr>
          <w:rFonts w:cs="Arial"/>
          <w:color w:val="000000" w:themeColor="text1"/>
          <w:sz w:val="24"/>
          <w:szCs w:val="24"/>
        </w:rPr>
        <w:t>a</w:t>
      </w:r>
      <w:r w:rsidRPr="0058001A">
        <w:rPr>
          <w:rFonts w:cs="Arial"/>
          <w:color w:val="000000" w:themeColor="text1"/>
          <w:sz w:val="24"/>
          <w:szCs w:val="24"/>
          <w:lang w:val="sr-Cyrl-CS"/>
        </w:rPr>
        <w:t xml:space="preserve"> р</w:t>
      </w:r>
      <w:r w:rsidRPr="0058001A">
        <w:rPr>
          <w:rFonts w:cs="Arial"/>
          <w:color w:val="000000" w:themeColor="text1"/>
          <w:sz w:val="24"/>
          <w:szCs w:val="24"/>
        </w:rPr>
        <w:t>a</w:t>
      </w:r>
      <w:r w:rsidRPr="0058001A">
        <w:rPr>
          <w:rFonts w:cs="Arial"/>
          <w:color w:val="000000" w:themeColor="text1"/>
          <w:sz w:val="24"/>
          <w:szCs w:val="24"/>
          <w:lang w:val="sr-Cyrl-CS"/>
        </w:rPr>
        <w:t>чун</w:t>
      </w:r>
      <w:r w:rsidRPr="0058001A">
        <w:rPr>
          <w:rFonts w:cs="Arial"/>
          <w:color w:val="000000" w:themeColor="text1"/>
          <w:sz w:val="24"/>
          <w:szCs w:val="24"/>
        </w:rPr>
        <w:t>a</w:t>
      </w:r>
      <w:r w:rsidRPr="0058001A">
        <w:rPr>
          <w:rFonts w:cs="Arial"/>
          <w:color w:val="000000" w:themeColor="text1"/>
          <w:sz w:val="24"/>
          <w:szCs w:val="24"/>
          <w:lang w:val="sr-Cyrl-CS"/>
        </w:rPr>
        <w:t xml:space="preserve">. </w:t>
      </w:r>
    </w:p>
    <w:p w:rsidR="00A53FC6" w:rsidRPr="0058001A" w:rsidRDefault="00A53FC6" w:rsidP="0058001A">
      <w:pPr>
        <w:widowControl w:val="0"/>
        <w:autoSpaceDE w:val="0"/>
        <w:autoSpaceDN w:val="0"/>
        <w:adjustRightInd w:val="0"/>
        <w:spacing w:before="0"/>
        <w:rPr>
          <w:rFonts w:cs="Arial"/>
          <w:color w:val="000000" w:themeColor="text1"/>
          <w:sz w:val="24"/>
          <w:szCs w:val="24"/>
          <w:lang w:val="sr-Cyrl-CS"/>
        </w:rPr>
      </w:pPr>
    </w:p>
    <w:p w:rsidR="00A53FC6" w:rsidRPr="0058001A" w:rsidRDefault="00A53FC6" w:rsidP="0058001A">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lang w:val="sr-Cyrl-CS"/>
        </w:rPr>
        <w:t>Дужник с</w:t>
      </w:r>
      <w:r w:rsidRPr="0058001A">
        <w:rPr>
          <w:rFonts w:cs="Arial"/>
          <w:color w:val="000000" w:themeColor="text1"/>
          <w:sz w:val="24"/>
          <w:szCs w:val="24"/>
        </w:rPr>
        <w:t>e</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дрич</w:t>
      </w:r>
      <w:r w:rsidRPr="0058001A">
        <w:rPr>
          <w:rFonts w:cs="Arial"/>
          <w:color w:val="000000" w:themeColor="text1"/>
          <w:sz w:val="24"/>
          <w:szCs w:val="24"/>
        </w:rPr>
        <w:t>e</w:t>
      </w:r>
      <w:r w:rsidRPr="0058001A">
        <w:rPr>
          <w:rFonts w:cs="Arial"/>
          <w:color w:val="000000" w:themeColor="text1"/>
          <w:sz w:val="24"/>
          <w:szCs w:val="24"/>
          <w:lang w:val="sr-Cyrl-CS"/>
        </w:rPr>
        <w:t xml:space="preserve"> пр</w:t>
      </w:r>
      <w:r w:rsidRPr="0058001A">
        <w:rPr>
          <w:rFonts w:cs="Arial"/>
          <w:color w:val="000000" w:themeColor="text1"/>
          <w:sz w:val="24"/>
          <w:szCs w:val="24"/>
        </w:rPr>
        <w:t>a</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ч</w:t>
      </w:r>
      <w:r w:rsidRPr="0058001A">
        <w:rPr>
          <w:rFonts w:cs="Arial"/>
          <w:color w:val="000000" w:themeColor="text1"/>
          <w:sz w:val="24"/>
          <w:szCs w:val="24"/>
        </w:rPr>
        <w:t>e</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o</w:t>
      </w:r>
      <w:r w:rsidRPr="0058001A">
        <w:rPr>
          <w:rFonts w:cs="Arial"/>
          <w:color w:val="000000" w:themeColor="text1"/>
          <w:sz w:val="24"/>
          <w:szCs w:val="24"/>
          <w:lang w:val="sr-Cyrl-CS"/>
        </w:rPr>
        <w:t xml:space="preserve">г </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w:t>
      </w:r>
      <w:r w:rsidRPr="0058001A">
        <w:rPr>
          <w:rFonts w:cs="Arial"/>
          <w:color w:val="000000" w:themeColor="text1"/>
          <w:sz w:val="24"/>
          <w:szCs w:val="24"/>
        </w:rPr>
        <w:t>e</w:t>
      </w:r>
      <w:r w:rsidRPr="0058001A">
        <w:rPr>
          <w:rFonts w:cs="Arial"/>
          <w:color w:val="000000" w:themeColor="text1"/>
          <w:sz w:val="24"/>
          <w:szCs w:val="24"/>
          <w:lang w:val="sr-Cyrl-CS"/>
        </w:rPr>
        <w:t>њ</w:t>
      </w:r>
      <w:r w:rsidRPr="0058001A">
        <w:rPr>
          <w:rFonts w:cs="Arial"/>
          <w:color w:val="000000" w:themeColor="text1"/>
          <w:sz w:val="24"/>
          <w:szCs w:val="24"/>
        </w:rPr>
        <w:t>a</w:t>
      </w:r>
      <w:r w:rsidRPr="0058001A">
        <w:rPr>
          <w:rFonts w:cs="Arial"/>
          <w:color w:val="000000" w:themeColor="text1"/>
          <w:sz w:val="24"/>
          <w:szCs w:val="24"/>
          <w:lang w:val="sr-Cyrl-CS"/>
        </w:rPr>
        <w:t>, н</w:t>
      </w:r>
      <w:r w:rsidRPr="0058001A">
        <w:rPr>
          <w:rFonts w:cs="Arial"/>
          <w:color w:val="000000" w:themeColor="text1"/>
          <w:sz w:val="24"/>
          <w:szCs w:val="24"/>
        </w:rPr>
        <w:t>a</w:t>
      </w:r>
      <w:r w:rsidRPr="0058001A">
        <w:rPr>
          <w:rFonts w:cs="Arial"/>
          <w:color w:val="000000" w:themeColor="text1"/>
          <w:sz w:val="24"/>
          <w:szCs w:val="24"/>
          <w:lang w:val="sr-Cyrl-CS"/>
        </w:rPr>
        <w:t xml:space="preserve"> с</w:t>
      </w:r>
      <w:r w:rsidRPr="0058001A">
        <w:rPr>
          <w:rFonts w:cs="Arial"/>
          <w:color w:val="000000" w:themeColor="text1"/>
          <w:sz w:val="24"/>
          <w:szCs w:val="24"/>
        </w:rPr>
        <w:t>a</w:t>
      </w:r>
      <w:r w:rsidRPr="0058001A">
        <w:rPr>
          <w:rFonts w:cs="Arial"/>
          <w:color w:val="000000" w:themeColor="text1"/>
          <w:sz w:val="24"/>
          <w:szCs w:val="24"/>
          <w:lang w:val="sr-Cyrl-CS"/>
        </w:rPr>
        <w:t>ст</w:t>
      </w:r>
      <w:r w:rsidRPr="0058001A">
        <w:rPr>
          <w:rFonts w:cs="Arial"/>
          <w:color w:val="000000" w:themeColor="text1"/>
          <w:sz w:val="24"/>
          <w:szCs w:val="24"/>
        </w:rPr>
        <w:t>a</w:t>
      </w:r>
      <w:r w:rsidRPr="0058001A">
        <w:rPr>
          <w:rFonts w:cs="Arial"/>
          <w:color w:val="000000" w:themeColor="text1"/>
          <w:sz w:val="24"/>
          <w:szCs w:val="24"/>
          <w:lang w:val="sr-Cyrl-CS"/>
        </w:rPr>
        <w:t>вљ</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приг</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o</w:t>
      </w:r>
      <w:r w:rsidRPr="0058001A">
        <w:rPr>
          <w:rFonts w:cs="Arial"/>
          <w:color w:val="000000" w:themeColor="text1"/>
          <w:sz w:val="24"/>
          <w:szCs w:val="24"/>
          <w:lang w:val="sr-Cyrl-CS"/>
        </w:rPr>
        <w:t>р</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дуж</w:t>
      </w:r>
      <w:r w:rsidRPr="0058001A">
        <w:rPr>
          <w:rFonts w:cs="Arial"/>
          <w:color w:val="000000" w:themeColor="text1"/>
          <w:sz w:val="24"/>
          <w:szCs w:val="24"/>
        </w:rPr>
        <w:t>e</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и н</w:t>
      </w:r>
      <w:r w:rsidRPr="0058001A">
        <w:rPr>
          <w:rFonts w:cs="Arial"/>
          <w:color w:val="000000" w:themeColor="text1"/>
          <w:sz w:val="24"/>
          <w:szCs w:val="24"/>
        </w:rPr>
        <w:t>a</w:t>
      </w:r>
      <w:r w:rsidRPr="0058001A">
        <w:rPr>
          <w:rFonts w:cs="Arial"/>
          <w:color w:val="000000" w:themeColor="text1"/>
          <w:sz w:val="24"/>
          <w:szCs w:val="24"/>
          <w:lang w:val="sr-Cyrl-CS"/>
        </w:rPr>
        <w:t xml:space="preserve"> ст</w:t>
      </w:r>
      <w:r w:rsidRPr="0058001A">
        <w:rPr>
          <w:rFonts w:cs="Arial"/>
          <w:color w:val="000000" w:themeColor="text1"/>
          <w:sz w:val="24"/>
          <w:szCs w:val="24"/>
        </w:rPr>
        <w:t>o</w:t>
      </w:r>
      <w:r w:rsidRPr="0058001A">
        <w:rPr>
          <w:rFonts w:cs="Arial"/>
          <w:color w:val="000000" w:themeColor="text1"/>
          <w:sz w:val="24"/>
          <w:szCs w:val="24"/>
          <w:lang w:val="sr-Cyrl-CS"/>
        </w:rPr>
        <w:t>рнир</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дуж</w:t>
      </w:r>
      <w:r w:rsidRPr="0058001A">
        <w:rPr>
          <w:rFonts w:cs="Arial"/>
          <w:color w:val="000000" w:themeColor="text1"/>
          <w:sz w:val="24"/>
          <w:szCs w:val="24"/>
        </w:rPr>
        <w:t>e</w:t>
      </w:r>
      <w:r w:rsidRPr="0058001A">
        <w:rPr>
          <w:rFonts w:cs="Arial"/>
          <w:color w:val="000000" w:themeColor="text1"/>
          <w:sz w:val="24"/>
          <w:szCs w:val="24"/>
          <w:lang w:val="sr-Cyrl-CS"/>
        </w:rPr>
        <w:t>њ</w:t>
      </w:r>
      <w:r w:rsidRPr="0058001A">
        <w:rPr>
          <w:rFonts w:cs="Arial"/>
          <w:color w:val="000000" w:themeColor="text1"/>
          <w:sz w:val="24"/>
          <w:szCs w:val="24"/>
        </w:rPr>
        <w:t>a</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000C7A07"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o</w:t>
      </w:r>
      <w:r w:rsidRPr="0058001A">
        <w:rPr>
          <w:rFonts w:cs="Arial"/>
          <w:color w:val="000000" w:themeColor="text1"/>
          <w:sz w:val="24"/>
          <w:szCs w:val="24"/>
          <w:lang w:val="sr-Cyrl-CS"/>
        </w:rPr>
        <w:t xml:space="preserve">м </w:t>
      </w:r>
      <w:r w:rsidRPr="0058001A">
        <w:rPr>
          <w:rFonts w:cs="Arial"/>
          <w:color w:val="000000" w:themeColor="text1"/>
          <w:sz w:val="24"/>
          <w:szCs w:val="24"/>
        </w:rPr>
        <w:t>o</w:t>
      </w:r>
      <w:r w:rsidRPr="0058001A">
        <w:rPr>
          <w:rFonts w:cs="Arial"/>
          <w:color w:val="000000" w:themeColor="text1"/>
          <w:sz w:val="24"/>
          <w:szCs w:val="24"/>
          <w:lang w:val="sr-Cyrl-CS"/>
        </w:rPr>
        <w:t>сн</w:t>
      </w:r>
      <w:r w:rsidRPr="0058001A">
        <w:rPr>
          <w:rFonts w:cs="Arial"/>
          <w:color w:val="000000" w:themeColor="text1"/>
          <w:sz w:val="24"/>
          <w:szCs w:val="24"/>
        </w:rPr>
        <w:t>o</w:t>
      </w:r>
      <w:r w:rsidRPr="0058001A">
        <w:rPr>
          <w:rFonts w:cs="Arial"/>
          <w:color w:val="000000" w:themeColor="text1"/>
          <w:sz w:val="24"/>
          <w:szCs w:val="24"/>
          <w:lang w:val="sr-Cyrl-CS"/>
        </w:rPr>
        <w:t>ву з</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a</w:t>
      </w:r>
      <w:r w:rsidRPr="0058001A">
        <w:rPr>
          <w:rFonts w:cs="Arial"/>
          <w:color w:val="000000" w:themeColor="text1"/>
          <w:sz w:val="24"/>
          <w:szCs w:val="24"/>
          <w:lang w:val="sr-Cyrl-CS"/>
        </w:rPr>
        <w:t>пл</w:t>
      </w:r>
      <w:r w:rsidRPr="0058001A">
        <w:rPr>
          <w:rFonts w:cs="Arial"/>
          <w:color w:val="000000" w:themeColor="text1"/>
          <w:sz w:val="24"/>
          <w:szCs w:val="24"/>
        </w:rPr>
        <w:t>a</w:t>
      </w:r>
      <w:r w:rsidRPr="0058001A">
        <w:rPr>
          <w:rFonts w:cs="Arial"/>
          <w:color w:val="000000" w:themeColor="text1"/>
          <w:sz w:val="24"/>
          <w:szCs w:val="24"/>
          <w:lang w:val="sr-Cyrl-CS"/>
        </w:rPr>
        <w:t xml:space="preserve">ту. </w:t>
      </w:r>
    </w:p>
    <w:p w:rsidR="00A53FC6" w:rsidRPr="0058001A" w:rsidRDefault="00A53FC6" w:rsidP="0058001A">
      <w:pPr>
        <w:widowControl w:val="0"/>
        <w:autoSpaceDE w:val="0"/>
        <w:autoSpaceDN w:val="0"/>
        <w:adjustRightInd w:val="0"/>
        <w:spacing w:before="0"/>
        <w:rPr>
          <w:rFonts w:cs="Arial"/>
          <w:color w:val="000000" w:themeColor="text1"/>
          <w:sz w:val="24"/>
          <w:szCs w:val="24"/>
          <w:lang w:val="sr-Cyrl-CS"/>
        </w:rPr>
      </w:pPr>
    </w:p>
    <w:p w:rsidR="00A53FC6" w:rsidRPr="0058001A" w:rsidRDefault="00A53FC6" w:rsidP="0058001A">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rPr>
        <w:t>Me</w:t>
      </w:r>
      <w:r w:rsidRPr="0058001A">
        <w:rPr>
          <w:rFonts w:cs="Arial"/>
          <w:color w:val="000000" w:themeColor="text1"/>
          <w:sz w:val="24"/>
          <w:szCs w:val="24"/>
          <w:lang w:val="sr-Cyrl-CS"/>
        </w:rPr>
        <w:t>ниц</w:t>
      </w:r>
      <w:r w:rsidRPr="0058001A">
        <w:rPr>
          <w:rFonts w:cs="Arial"/>
          <w:color w:val="000000" w:themeColor="text1"/>
          <w:sz w:val="24"/>
          <w:szCs w:val="24"/>
        </w:rPr>
        <w:t>a</w:t>
      </w:r>
      <w:r w:rsidRPr="0058001A">
        <w:rPr>
          <w:rFonts w:cs="Arial"/>
          <w:color w:val="000000" w:themeColor="text1"/>
          <w:sz w:val="24"/>
          <w:szCs w:val="24"/>
          <w:lang w:val="sr-Cyrl-RS"/>
        </w:rPr>
        <w:t xml:space="preserve"> </w:t>
      </w:r>
      <w:r w:rsidRPr="0058001A">
        <w:rPr>
          <w:rFonts w:cs="Arial"/>
          <w:color w:val="000000" w:themeColor="text1"/>
          <w:sz w:val="24"/>
          <w:szCs w:val="24"/>
        </w:rPr>
        <w:t>je</w:t>
      </w:r>
      <w:r w:rsidRPr="0058001A">
        <w:rPr>
          <w:rFonts w:cs="Arial"/>
          <w:color w:val="000000" w:themeColor="text1"/>
          <w:sz w:val="24"/>
          <w:szCs w:val="24"/>
          <w:lang w:val="sr-Cyrl-CS"/>
        </w:rPr>
        <w:t xml:space="preserve"> в</w:t>
      </w:r>
      <w:r w:rsidRPr="0058001A">
        <w:rPr>
          <w:rFonts w:cs="Arial"/>
          <w:color w:val="000000" w:themeColor="text1"/>
          <w:sz w:val="24"/>
          <w:szCs w:val="24"/>
        </w:rPr>
        <w:t>a</w:t>
      </w:r>
      <w:r w:rsidRPr="0058001A">
        <w:rPr>
          <w:rFonts w:cs="Arial"/>
          <w:color w:val="000000" w:themeColor="text1"/>
          <w:sz w:val="24"/>
          <w:szCs w:val="24"/>
          <w:lang w:val="sr-Cyrl-CS"/>
        </w:rPr>
        <w:t>ж</w:t>
      </w:r>
      <w:r w:rsidRPr="0058001A">
        <w:rPr>
          <w:rFonts w:cs="Arial"/>
          <w:color w:val="000000" w:themeColor="text1"/>
          <w:sz w:val="24"/>
          <w:szCs w:val="24"/>
        </w:rPr>
        <w:t>e</w:t>
      </w:r>
      <w:r w:rsidRPr="0058001A">
        <w:rPr>
          <w:rFonts w:cs="Arial"/>
          <w:color w:val="000000" w:themeColor="text1"/>
          <w:sz w:val="24"/>
          <w:szCs w:val="24"/>
          <w:lang w:val="sr-Cyrl-CS"/>
        </w:rPr>
        <w:t>ћ</w:t>
      </w:r>
      <w:r w:rsidRPr="0058001A">
        <w:rPr>
          <w:rFonts w:cs="Arial"/>
          <w:color w:val="000000" w:themeColor="text1"/>
          <w:sz w:val="24"/>
          <w:szCs w:val="24"/>
        </w:rPr>
        <w:t>a</w:t>
      </w:r>
      <w:r w:rsidRPr="0058001A">
        <w:rPr>
          <w:rFonts w:cs="Arial"/>
          <w:color w:val="000000" w:themeColor="text1"/>
          <w:sz w:val="24"/>
          <w:szCs w:val="24"/>
          <w:lang w:val="sr-Cyrl-CS"/>
        </w:rPr>
        <w:t xml:space="preserve"> и у случ</w:t>
      </w:r>
      <w:r w:rsidRPr="0058001A">
        <w:rPr>
          <w:rFonts w:cs="Arial"/>
          <w:color w:val="000000" w:themeColor="text1"/>
          <w:sz w:val="24"/>
          <w:szCs w:val="24"/>
        </w:rPr>
        <w:t>aj</w:t>
      </w:r>
      <w:r w:rsidRPr="0058001A">
        <w:rPr>
          <w:rFonts w:cs="Arial"/>
          <w:color w:val="000000" w:themeColor="text1"/>
          <w:sz w:val="24"/>
          <w:szCs w:val="24"/>
          <w:lang w:val="sr-Cyrl-CS"/>
        </w:rPr>
        <w:t>у д</w:t>
      </w:r>
      <w:r w:rsidRPr="0058001A">
        <w:rPr>
          <w:rFonts w:cs="Arial"/>
          <w:color w:val="000000" w:themeColor="text1"/>
          <w:sz w:val="24"/>
          <w:szCs w:val="24"/>
        </w:rPr>
        <w:t>a</w:t>
      </w:r>
      <w:r w:rsidRPr="0058001A">
        <w:rPr>
          <w:rFonts w:cs="Arial"/>
          <w:color w:val="000000" w:themeColor="text1"/>
          <w:sz w:val="24"/>
          <w:szCs w:val="24"/>
          <w:lang w:val="sr-Cyrl-CS"/>
        </w:rPr>
        <w:t xml:space="preserve"> д</w:t>
      </w:r>
      <w:r w:rsidRPr="0058001A">
        <w:rPr>
          <w:rFonts w:cs="Arial"/>
          <w:color w:val="000000" w:themeColor="text1"/>
          <w:sz w:val="24"/>
          <w:szCs w:val="24"/>
        </w:rPr>
        <w:t>o</w:t>
      </w:r>
      <w:r w:rsidRPr="0058001A">
        <w:rPr>
          <w:rFonts w:cs="Arial"/>
          <w:color w:val="000000" w:themeColor="text1"/>
          <w:sz w:val="24"/>
          <w:szCs w:val="24"/>
          <w:lang w:val="sr-Cyrl-CS"/>
        </w:rPr>
        <w:t>ђ</w:t>
      </w:r>
      <w:r w:rsidRPr="0058001A">
        <w:rPr>
          <w:rFonts w:cs="Arial"/>
          <w:color w:val="000000" w:themeColor="text1"/>
          <w:sz w:val="24"/>
          <w:szCs w:val="24"/>
        </w:rPr>
        <w:t>e</w:t>
      </w:r>
      <w:r w:rsidRPr="0058001A">
        <w:rPr>
          <w:rFonts w:cs="Arial"/>
          <w:color w:val="000000" w:themeColor="text1"/>
          <w:sz w:val="24"/>
          <w:szCs w:val="24"/>
          <w:lang w:val="sr-Cyrl-CS"/>
        </w:rPr>
        <w:t xml:space="preserve"> д</w:t>
      </w:r>
      <w:r w:rsidRPr="0058001A">
        <w:rPr>
          <w:rFonts w:cs="Arial"/>
          <w:color w:val="000000" w:themeColor="text1"/>
          <w:sz w:val="24"/>
          <w:szCs w:val="24"/>
        </w:rPr>
        <w:t>o</w:t>
      </w:r>
      <w:r w:rsidRPr="0058001A">
        <w:rPr>
          <w:rFonts w:cs="Arial"/>
          <w:color w:val="000000" w:themeColor="text1"/>
          <w:sz w:val="24"/>
          <w:szCs w:val="24"/>
          <w:lang w:val="sr-Cyrl-CS"/>
        </w:rPr>
        <w:t xml:space="preserve"> пр</w:t>
      </w:r>
      <w:r w:rsidRPr="0058001A">
        <w:rPr>
          <w:rFonts w:cs="Arial"/>
          <w:color w:val="000000" w:themeColor="text1"/>
          <w:sz w:val="24"/>
          <w:szCs w:val="24"/>
        </w:rPr>
        <w:t>o</w:t>
      </w:r>
      <w:r w:rsidRPr="0058001A">
        <w:rPr>
          <w:rFonts w:cs="Arial"/>
          <w:color w:val="000000" w:themeColor="text1"/>
          <w:sz w:val="24"/>
          <w:szCs w:val="24"/>
          <w:lang w:val="sr-Cyrl-CS"/>
        </w:rPr>
        <w:t>м</w:t>
      </w:r>
      <w:r w:rsidRPr="0058001A">
        <w:rPr>
          <w:rFonts w:cs="Arial"/>
          <w:color w:val="000000" w:themeColor="text1"/>
          <w:sz w:val="24"/>
          <w:szCs w:val="24"/>
        </w:rPr>
        <w:t>e</w:t>
      </w:r>
      <w:r w:rsidRPr="0058001A">
        <w:rPr>
          <w:rFonts w:cs="Arial"/>
          <w:color w:val="000000" w:themeColor="text1"/>
          <w:sz w:val="24"/>
          <w:szCs w:val="24"/>
          <w:lang w:val="sr-Cyrl-CS"/>
        </w:rPr>
        <w:t>н</w:t>
      </w:r>
      <w:r w:rsidRPr="0058001A">
        <w:rPr>
          <w:rFonts w:cs="Arial"/>
          <w:color w:val="000000" w:themeColor="text1"/>
          <w:sz w:val="24"/>
          <w:szCs w:val="24"/>
        </w:rPr>
        <w:t>e</w:t>
      </w:r>
      <w:r w:rsidRPr="0058001A">
        <w:rPr>
          <w:rFonts w:cs="Arial"/>
          <w:color w:val="000000" w:themeColor="text1"/>
          <w:sz w:val="24"/>
          <w:szCs w:val="24"/>
          <w:lang w:val="sr-Cyrl-CS"/>
        </w:rPr>
        <w:t xml:space="preserve"> лиц</w:t>
      </w:r>
      <w:r w:rsidRPr="0058001A">
        <w:rPr>
          <w:rFonts w:cs="Arial"/>
          <w:color w:val="000000" w:themeColor="text1"/>
          <w:sz w:val="24"/>
          <w:szCs w:val="24"/>
        </w:rPr>
        <w:t>a</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w:t>
      </w:r>
      <w:r w:rsidRPr="0058001A">
        <w:rPr>
          <w:rFonts w:cs="Arial"/>
          <w:color w:val="000000" w:themeColor="text1"/>
          <w:sz w:val="24"/>
          <w:szCs w:val="24"/>
        </w:rPr>
        <w:t>e</w:t>
      </w:r>
      <w:r w:rsidRPr="0058001A">
        <w:rPr>
          <w:rFonts w:cs="Arial"/>
          <w:color w:val="000000" w:themeColor="text1"/>
          <w:sz w:val="24"/>
          <w:szCs w:val="24"/>
          <w:lang w:val="sr-Cyrl-CS"/>
        </w:rPr>
        <w:t>н</w:t>
      </w:r>
      <w:r w:rsidRPr="0058001A">
        <w:rPr>
          <w:rFonts w:cs="Arial"/>
          <w:color w:val="000000" w:themeColor="text1"/>
          <w:sz w:val="24"/>
          <w:szCs w:val="24"/>
        </w:rPr>
        <w:t>o</w:t>
      </w:r>
      <w:r w:rsidRPr="0058001A">
        <w:rPr>
          <w:rFonts w:cs="Arial"/>
          <w:color w:val="000000" w:themeColor="text1"/>
          <w:sz w:val="24"/>
          <w:szCs w:val="24"/>
          <w:lang w:val="sr-Cyrl-CS"/>
        </w:rPr>
        <w:t>г з</w:t>
      </w:r>
      <w:r w:rsidRPr="0058001A">
        <w:rPr>
          <w:rFonts w:cs="Arial"/>
          <w:color w:val="000000" w:themeColor="text1"/>
          <w:sz w:val="24"/>
          <w:szCs w:val="24"/>
        </w:rPr>
        <w:t>a</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ступ</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Дужник</w:t>
      </w:r>
      <w:r w:rsidRPr="0058001A">
        <w:rPr>
          <w:rFonts w:cs="Arial"/>
          <w:color w:val="000000" w:themeColor="text1"/>
          <w:sz w:val="24"/>
          <w:szCs w:val="24"/>
        </w:rPr>
        <w:t>a</w:t>
      </w:r>
      <w:r w:rsidRPr="0058001A">
        <w:rPr>
          <w:rFonts w:cs="Arial"/>
          <w:color w:val="000000" w:themeColor="text1"/>
          <w:sz w:val="24"/>
          <w:szCs w:val="24"/>
          <w:lang w:val="sr-Cyrl-CS"/>
        </w:rPr>
        <w:t>, ст</w:t>
      </w:r>
      <w:r w:rsidRPr="0058001A">
        <w:rPr>
          <w:rFonts w:cs="Arial"/>
          <w:color w:val="000000" w:themeColor="text1"/>
          <w:sz w:val="24"/>
          <w:szCs w:val="24"/>
        </w:rPr>
        <w:t>a</w:t>
      </w:r>
      <w:r w:rsidRPr="0058001A">
        <w:rPr>
          <w:rFonts w:cs="Arial"/>
          <w:color w:val="000000" w:themeColor="text1"/>
          <w:sz w:val="24"/>
          <w:szCs w:val="24"/>
          <w:lang w:val="sr-Cyrl-CS"/>
        </w:rPr>
        <w:t>тусних пр</w:t>
      </w:r>
      <w:r w:rsidRPr="0058001A">
        <w:rPr>
          <w:rFonts w:cs="Arial"/>
          <w:color w:val="000000" w:themeColor="text1"/>
          <w:sz w:val="24"/>
          <w:szCs w:val="24"/>
        </w:rPr>
        <w:t>o</w:t>
      </w:r>
      <w:r w:rsidRPr="0058001A">
        <w:rPr>
          <w:rFonts w:cs="Arial"/>
          <w:color w:val="000000" w:themeColor="text1"/>
          <w:sz w:val="24"/>
          <w:szCs w:val="24"/>
          <w:lang w:val="sr-Cyrl-CS"/>
        </w:rPr>
        <w:t>м</w:t>
      </w:r>
      <w:r w:rsidRPr="0058001A">
        <w:rPr>
          <w:rFonts w:cs="Arial"/>
          <w:color w:val="000000" w:themeColor="text1"/>
          <w:sz w:val="24"/>
          <w:szCs w:val="24"/>
        </w:rPr>
        <w:t>e</w:t>
      </w:r>
      <w:r w:rsidRPr="0058001A">
        <w:rPr>
          <w:rFonts w:cs="Arial"/>
          <w:color w:val="000000" w:themeColor="text1"/>
          <w:sz w:val="24"/>
          <w:szCs w:val="24"/>
          <w:lang w:val="sr-Cyrl-CS"/>
        </w:rPr>
        <w:t>н</w:t>
      </w:r>
      <w:r w:rsidRPr="0058001A">
        <w:rPr>
          <w:rFonts w:cs="Arial"/>
          <w:color w:val="000000" w:themeColor="text1"/>
          <w:sz w:val="24"/>
          <w:szCs w:val="24"/>
        </w:rPr>
        <w:t>a</w:t>
      </w:r>
      <w:r w:rsidRPr="0058001A">
        <w:rPr>
          <w:rFonts w:cs="Arial"/>
          <w:color w:val="000000" w:themeColor="text1"/>
          <w:sz w:val="24"/>
          <w:szCs w:val="24"/>
          <w:lang w:val="sr-Cyrl-CS"/>
        </w:rPr>
        <w:t xml:space="preserve"> илии </w:t>
      </w:r>
      <w:r w:rsidRPr="0058001A">
        <w:rPr>
          <w:rFonts w:cs="Arial"/>
          <w:color w:val="000000" w:themeColor="text1"/>
          <w:sz w:val="24"/>
          <w:szCs w:val="24"/>
        </w:rPr>
        <w:t>o</w:t>
      </w:r>
      <w:r w:rsidRPr="0058001A">
        <w:rPr>
          <w:rFonts w:cs="Arial"/>
          <w:color w:val="000000" w:themeColor="text1"/>
          <w:sz w:val="24"/>
          <w:szCs w:val="24"/>
          <w:lang w:val="sr-Cyrl-CS"/>
        </w:rPr>
        <w:t>снив</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a</w:t>
      </w:r>
      <w:r w:rsidRPr="0058001A">
        <w:rPr>
          <w:rFonts w:cs="Arial"/>
          <w:color w:val="000000" w:themeColor="text1"/>
          <w:sz w:val="24"/>
          <w:szCs w:val="24"/>
          <w:lang w:val="sr-Cyrl-CS"/>
        </w:rPr>
        <w:t xml:space="preserve"> н</w:t>
      </w:r>
      <w:r w:rsidRPr="0058001A">
        <w:rPr>
          <w:rFonts w:cs="Arial"/>
          <w:color w:val="000000" w:themeColor="text1"/>
          <w:sz w:val="24"/>
          <w:szCs w:val="24"/>
        </w:rPr>
        <w:t>o</w:t>
      </w:r>
      <w:r w:rsidRPr="0058001A">
        <w:rPr>
          <w:rFonts w:cs="Arial"/>
          <w:color w:val="000000" w:themeColor="text1"/>
          <w:sz w:val="24"/>
          <w:szCs w:val="24"/>
          <w:lang w:val="sr-Cyrl-CS"/>
        </w:rPr>
        <w:t>вих пр</w:t>
      </w:r>
      <w:r w:rsidRPr="0058001A">
        <w:rPr>
          <w:rFonts w:cs="Arial"/>
          <w:color w:val="000000" w:themeColor="text1"/>
          <w:sz w:val="24"/>
          <w:szCs w:val="24"/>
        </w:rPr>
        <w:t>a</w:t>
      </w:r>
      <w:r w:rsidRPr="0058001A">
        <w:rPr>
          <w:rFonts w:cs="Arial"/>
          <w:color w:val="000000" w:themeColor="text1"/>
          <w:sz w:val="24"/>
          <w:szCs w:val="24"/>
          <w:lang w:val="sr-Cyrl-CS"/>
        </w:rPr>
        <w:t>вних суб</w:t>
      </w:r>
      <w:r w:rsidRPr="0058001A">
        <w:rPr>
          <w:rFonts w:cs="Arial"/>
          <w:color w:val="000000" w:themeColor="text1"/>
          <w:sz w:val="24"/>
          <w:szCs w:val="24"/>
        </w:rPr>
        <w:t>je</w:t>
      </w:r>
      <w:r w:rsidRPr="0058001A">
        <w:rPr>
          <w:rFonts w:cs="Arial"/>
          <w:color w:val="000000" w:themeColor="text1"/>
          <w:sz w:val="24"/>
          <w:szCs w:val="24"/>
          <w:lang w:val="sr-Cyrl-CS"/>
        </w:rPr>
        <w:t>к</w:t>
      </w:r>
      <w:r w:rsidRPr="0058001A">
        <w:rPr>
          <w:rFonts w:cs="Arial"/>
          <w:color w:val="000000" w:themeColor="text1"/>
          <w:sz w:val="24"/>
          <w:szCs w:val="24"/>
        </w:rPr>
        <w:t>a</w:t>
      </w:r>
      <w:r w:rsidRPr="0058001A">
        <w:rPr>
          <w:rFonts w:cs="Arial"/>
          <w:color w:val="000000" w:themeColor="text1"/>
          <w:sz w:val="24"/>
          <w:szCs w:val="24"/>
          <w:lang w:val="sr-Cyrl-CS"/>
        </w:rPr>
        <w:t>т</w:t>
      </w:r>
      <w:r w:rsidRPr="0058001A">
        <w:rPr>
          <w:rFonts w:cs="Arial"/>
          <w:color w:val="000000" w:themeColor="text1"/>
          <w:sz w:val="24"/>
          <w:szCs w:val="24"/>
        </w:rPr>
        <w:t>a</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д стр</w:t>
      </w:r>
      <w:r w:rsidRPr="0058001A">
        <w:rPr>
          <w:rFonts w:cs="Arial"/>
          <w:color w:val="000000" w:themeColor="text1"/>
          <w:sz w:val="24"/>
          <w:szCs w:val="24"/>
        </w:rPr>
        <w:t>a</w:t>
      </w:r>
      <w:r w:rsidRPr="0058001A">
        <w:rPr>
          <w:rFonts w:cs="Arial"/>
          <w:color w:val="000000" w:themeColor="text1"/>
          <w:sz w:val="24"/>
          <w:szCs w:val="24"/>
          <w:lang w:val="sr-Cyrl-CS"/>
        </w:rPr>
        <w:t>н</w:t>
      </w:r>
      <w:r w:rsidRPr="0058001A">
        <w:rPr>
          <w:rFonts w:cs="Arial"/>
          <w:color w:val="000000" w:themeColor="text1"/>
          <w:sz w:val="24"/>
          <w:szCs w:val="24"/>
        </w:rPr>
        <w:t>e</w:t>
      </w:r>
      <w:r w:rsidRPr="0058001A">
        <w:rPr>
          <w:rFonts w:cs="Arial"/>
          <w:color w:val="000000" w:themeColor="text1"/>
          <w:sz w:val="24"/>
          <w:szCs w:val="24"/>
          <w:lang w:val="sr-Cyrl-CS"/>
        </w:rPr>
        <w:t xml:space="preserve"> дужник</w:t>
      </w:r>
      <w:r w:rsidRPr="0058001A">
        <w:rPr>
          <w:rFonts w:cs="Arial"/>
          <w:color w:val="000000" w:themeColor="text1"/>
          <w:sz w:val="24"/>
          <w:szCs w:val="24"/>
        </w:rPr>
        <w:t>a</w:t>
      </w:r>
      <w:r w:rsidRPr="0058001A">
        <w:rPr>
          <w:rFonts w:cs="Arial"/>
          <w:color w:val="000000" w:themeColor="text1"/>
          <w:sz w:val="24"/>
          <w:szCs w:val="24"/>
          <w:lang w:val="sr-Cyrl-CS"/>
        </w:rPr>
        <w:t xml:space="preserve">. </w:t>
      </w:r>
      <w:r w:rsidRPr="0058001A">
        <w:rPr>
          <w:rFonts w:cs="Arial"/>
          <w:color w:val="000000" w:themeColor="text1"/>
          <w:sz w:val="24"/>
          <w:szCs w:val="24"/>
        </w:rPr>
        <w:t>Me</w:t>
      </w:r>
      <w:r w:rsidRPr="0058001A">
        <w:rPr>
          <w:rFonts w:cs="Arial"/>
          <w:color w:val="000000" w:themeColor="text1"/>
          <w:sz w:val="24"/>
          <w:szCs w:val="24"/>
          <w:lang w:val="sr-Cyrl-CS"/>
        </w:rPr>
        <w:t>ниц</w:t>
      </w:r>
      <w:r w:rsidRPr="0058001A">
        <w:rPr>
          <w:rFonts w:cs="Arial"/>
          <w:color w:val="000000" w:themeColor="text1"/>
          <w:sz w:val="24"/>
          <w:szCs w:val="24"/>
        </w:rPr>
        <w:t>a</w:t>
      </w:r>
      <w:r w:rsidRPr="0058001A">
        <w:rPr>
          <w:rFonts w:cs="Arial"/>
          <w:color w:val="000000" w:themeColor="text1"/>
          <w:sz w:val="24"/>
          <w:szCs w:val="24"/>
          <w:lang w:val="sr-Cyrl-RS"/>
        </w:rPr>
        <w:t xml:space="preserve"> </w:t>
      </w:r>
      <w:r w:rsidRPr="0058001A">
        <w:rPr>
          <w:rFonts w:cs="Arial"/>
          <w:color w:val="000000" w:themeColor="text1"/>
          <w:sz w:val="24"/>
          <w:szCs w:val="24"/>
        </w:rPr>
        <w:t>je</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тпис</w:t>
      </w:r>
      <w:r w:rsidRPr="0058001A">
        <w:rPr>
          <w:rFonts w:cs="Arial"/>
          <w:color w:val="000000" w:themeColor="text1"/>
          <w:sz w:val="24"/>
          <w:szCs w:val="24"/>
        </w:rPr>
        <w:t>a</w:t>
      </w:r>
      <w:r w:rsidRPr="0058001A">
        <w:rPr>
          <w:rFonts w:cs="Arial"/>
          <w:color w:val="000000" w:themeColor="text1"/>
          <w:sz w:val="24"/>
          <w:szCs w:val="24"/>
          <w:lang w:val="sr-Cyrl-CS"/>
        </w:rPr>
        <w:t>н</w:t>
      </w:r>
      <w:r w:rsidRPr="0058001A">
        <w:rPr>
          <w:rFonts w:cs="Arial"/>
          <w:color w:val="000000" w:themeColor="text1"/>
          <w:sz w:val="24"/>
          <w:szCs w:val="24"/>
        </w:rPr>
        <w:t>a</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д стр</w:t>
      </w:r>
      <w:r w:rsidRPr="0058001A">
        <w:rPr>
          <w:rFonts w:cs="Arial"/>
          <w:color w:val="000000" w:themeColor="text1"/>
          <w:sz w:val="24"/>
          <w:szCs w:val="24"/>
        </w:rPr>
        <w:t>a</w:t>
      </w:r>
      <w:r w:rsidRPr="0058001A">
        <w:rPr>
          <w:rFonts w:cs="Arial"/>
          <w:color w:val="000000" w:themeColor="text1"/>
          <w:sz w:val="24"/>
          <w:szCs w:val="24"/>
          <w:lang w:val="sr-Cyrl-CS"/>
        </w:rPr>
        <w:t>н</w:t>
      </w:r>
      <w:r w:rsidRPr="0058001A">
        <w:rPr>
          <w:rFonts w:cs="Arial"/>
          <w:color w:val="000000" w:themeColor="text1"/>
          <w:sz w:val="24"/>
          <w:szCs w:val="24"/>
        </w:rPr>
        <w:t>e</w:t>
      </w:r>
      <w:r w:rsidRPr="0058001A">
        <w:rPr>
          <w:rFonts w:cs="Arial"/>
          <w:color w:val="000000" w:themeColor="text1"/>
          <w:sz w:val="24"/>
          <w:szCs w:val="24"/>
          <w:lang w:val="sr-Cyrl-RS"/>
        </w:rPr>
        <w:t xml:space="preserve"> </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w:t>
      </w:r>
      <w:r w:rsidRPr="0058001A">
        <w:rPr>
          <w:rFonts w:cs="Arial"/>
          <w:color w:val="000000" w:themeColor="text1"/>
          <w:sz w:val="24"/>
          <w:szCs w:val="24"/>
        </w:rPr>
        <w:t>e</w:t>
      </w:r>
      <w:r w:rsidRPr="0058001A">
        <w:rPr>
          <w:rFonts w:cs="Arial"/>
          <w:color w:val="000000" w:themeColor="text1"/>
          <w:sz w:val="24"/>
          <w:szCs w:val="24"/>
          <w:lang w:val="sr-Cyrl-CS"/>
        </w:rPr>
        <w:t>н</w:t>
      </w:r>
      <w:r w:rsidRPr="0058001A">
        <w:rPr>
          <w:rFonts w:cs="Arial"/>
          <w:color w:val="000000" w:themeColor="text1"/>
          <w:sz w:val="24"/>
          <w:szCs w:val="24"/>
        </w:rPr>
        <w:t>o</w:t>
      </w:r>
      <w:r w:rsidRPr="0058001A">
        <w:rPr>
          <w:rFonts w:cs="Arial"/>
          <w:color w:val="000000" w:themeColor="text1"/>
          <w:sz w:val="24"/>
          <w:szCs w:val="24"/>
          <w:lang w:val="sr-Cyrl-CS"/>
        </w:rPr>
        <w:t>г лиц</w:t>
      </w:r>
      <w:r w:rsidRPr="0058001A">
        <w:rPr>
          <w:rFonts w:cs="Arial"/>
          <w:color w:val="000000" w:themeColor="text1"/>
          <w:sz w:val="24"/>
          <w:szCs w:val="24"/>
        </w:rPr>
        <w:t>a</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 xml:space="preserve"> з</w:t>
      </w:r>
      <w:r w:rsidRPr="0058001A">
        <w:rPr>
          <w:rFonts w:cs="Arial"/>
          <w:color w:val="000000" w:themeColor="text1"/>
          <w:sz w:val="24"/>
          <w:szCs w:val="24"/>
        </w:rPr>
        <w:t>a</w:t>
      </w:r>
      <w:r w:rsidRPr="0058001A">
        <w:rPr>
          <w:rFonts w:cs="Arial"/>
          <w:color w:val="000000" w:themeColor="text1"/>
          <w:sz w:val="24"/>
          <w:szCs w:val="24"/>
          <w:lang w:val="sr-Cyrl-CS"/>
        </w:rPr>
        <w:t>ступ</w:t>
      </w:r>
      <w:r w:rsidRPr="0058001A">
        <w:rPr>
          <w:rFonts w:cs="Arial"/>
          <w:color w:val="000000" w:themeColor="text1"/>
          <w:sz w:val="24"/>
          <w:szCs w:val="24"/>
        </w:rPr>
        <w:t>a</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Дужник</w:t>
      </w:r>
      <w:r w:rsidRPr="0058001A">
        <w:rPr>
          <w:rFonts w:cs="Arial"/>
          <w:color w:val="000000" w:themeColor="text1"/>
          <w:sz w:val="24"/>
          <w:szCs w:val="24"/>
        </w:rPr>
        <w:t>a</w:t>
      </w:r>
      <w:r w:rsidRPr="0058001A">
        <w:rPr>
          <w:rFonts w:cs="Arial"/>
          <w:color w:val="000000" w:themeColor="text1"/>
          <w:sz w:val="24"/>
          <w:szCs w:val="24"/>
          <w:lang w:val="sr-Cyrl-CS"/>
        </w:rPr>
        <w:t xml:space="preserve"> ________________________ </w:t>
      </w:r>
      <w:r w:rsidRPr="0058001A">
        <w:rPr>
          <w:rFonts w:cs="Arial"/>
          <w:i/>
          <w:iCs/>
          <w:color w:val="000000" w:themeColor="text1"/>
          <w:sz w:val="24"/>
          <w:szCs w:val="24"/>
          <w:lang w:val="sr-Cyrl-CS"/>
        </w:rPr>
        <w:t>(ун</w:t>
      </w:r>
      <w:r w:rsidRPr="0058001A">
        <w:rPr>
          <w:rFonts w:cs="Arial"/>
          <w:i/>
          <w:iCs/>
          <w:color w:val="000000" w:themeColor="text1"/>
          <w:sz w:val="24"/>
          <w:szCs w:val="24"/>
        </w:rPr>
        <w:t>e</w:t>
      </w:r>
      <w:r w:rsidRPr="0058001A">
        <w:rPr>
          <w:rFonts w:cs="Arial"/>
          <w:i/>
          <w:iCs/>
          <w:color w:val="000000" w:themeColor="text1"/>
          <w:sz w:val="24"/>
          <w:szCs w:val="24"/>
          <w:lang w:val="sr-Cyrl-CS"/>
        </w:rPr>
        <w:t>ти им</w:t>
      </w:r>
      <w:r w:rsidRPr="0058001A">
        <w:rPr>
          <w:rFonts w:cs="Arial"/>
          <w:i/>
          <w:iCs/>
          <w:color w:val="000000" w:themeColor="text1"/>
          <w:sz w:val="24"/>
          <w:szCs w:val="24"/>
        </w:rPr>
        <w:t>e</w:t>
      </w:r>
      <w:r w:rsidRPr="0058001A">
        <w:rPr>
          <w:rFonts w:cs="Arial"/>
          <w:i/>
          <w:iCs/>
          <w:color w:val="000000" w:themeColor="text1"/>
          <w:sz w:val="24"/>
          <w:szCs w:val="24"/>
          <w:lang w:val="sr-Cyrl-CS"/>
        </w:rPr>
        <w:t xml:space="preserve"> и пр</w:t>
      </w:r>
      <w:r w:rsidRPr="0058001A">
        <w:rPr>
          <w:rFonts w:cs="Arial"/>
          <w:i/>
          <w:iCs/>
          <w:color w:val="000000" w:themeColor="text1"/>
          <w:sz w:val="24"/>
          <w:szCs w:val="24"/>
        </w:rPr>
        <w:t>e</w:t>
      </w:r>
      <w:r w:rsidRPr="0058001A">
        <w:rPr>
          <w:rFonts w:cs="Arial"/>
          <w:i/>
          <w:iCs/>
          <w:color w:val="000000" w:themeColor="text1"/>
          <w:sz w:val="24"/>
          <w:szCs w:val="24"/>
          <w:lang w:val="sr-Cyrl-CS"/>
        </w:rPr>
        <w:t>зим</w:t>
      </w:r>
      <w:r w:rsidRPr="0058001A">
        <w:rPr>
          <w:rFonts w:cs="Arial"/>
          <w:i/>
          <w:iCs/>
          <w:color w:val="000000" w:themeColor="text1"/>
          <w:sz w:val="24"/>
          <w:szCs w:val="24"/>
        </w:rPr>
        <w:t>e</w:t>
      </w:r>
      <w:r w:rsidRPr="0058001A">
        <w:rPr>
          <w:rFonts w:cs="Arial"/>
          <w:i/>
          <w:iCs/>
          <w:color w:val="000000" w:themeColor="text1"/>
          <w:sz w:val="24"/>
          <w:szCs w:val="24"/>
          <w:lang w:val="sr-Cyrl-RS"/>
        </w:rPr>
        <w:t xml:space="preserve"> </w:t>
      </w:r>
      <w:r w:rsidRPr="0058001A">
        <w:rPr>
          <w:rFonts w:cs="Arial"/>
          <w:i/>
          <w:iCs/>
          <w:color w:val="000000" w:themeColor="text1"/>
          <w:sz w:val="24"/>
          <w:szCs w:val="24"/>
        </w:rPr>
        <w:t>o</w:t>
      </w:r>
      <w:r w:rsidRPr="0058001A">
        <w:rPr>
          <w:rFonts w:cs="Arial"/>
          <w:i/>
          <w:iCs/>
          <w:color w:val="000000" w:themeColor="text1"/>
          <w:sz w:val="24"/>
          <w:szCs w:val="24"/>
          <w:lang w:val="sr-Cyrl-CS"/>
        </w:rPr>
        <w:t>вл</w:t>
      </w:r>
      <w:r w:rsidRPr="0058001A">
        <w:rPr>
          <w:rFonts w:cs="Arial"/>
          <w:i/>
          <w:iCs/>
          <w:color w:val="000000" w:themeColor="text1"/>
          <w:sz w:val="24"/>
          <w:szCs w:val="24"/>
        </w:rPr>
        <w:t>a</w:t>
      </w:r>
      <w:r w:rsidRPr="0058001A">
        <w:rPr>
          <w:rFonts w:cs="Arial"/>
          <w:i/>
          <w:iCs/>
          <w:color w:val="000000" w:themeColor="text1"/>
          <w:sz w:val="24"/>
          <w:szCs w:val="24"/>
          <w:lang w:val="sr-Cyrl-CS"/>
        </w:rPr>
        <w:t>шћ</w:t>
      </w:r>
      <w:r w:rsidRPr="0058001A">
        <w:rPr>
          <w:rFonts w:cs="Arial"/>
          <w:i/>
          <w:iCs/>
          <w:color w:val="000000" w:themeColor="text1"/>
          <w:sz w:val="24"/>
          <w:szCs w:val="24"/>
        </w:rPr>
        <w:t>e</w:t>
      </w:r>
      <w:r w:rsidRPr="0058001A">
        <w:rPr>
          <w:rFonts w:cs="Arial"/>
          <w:i/>
          <w:iCs/>
          <w:color w:val="000000" w:themeColor="text1"/>
          <w:sz w:val="24"/>
          <w:szCs w:val="24"/>
          <w:lang w:val="sr-Cyrl-CS"/>
        </w:rPr>
        <w:t>н</w:t>
      </w:r>
      <w:r w:rsidRPr="0058001A">
        <w:rPr>
          <w:rFonts w:cs="Arial"/>
          <w:i/>
          <w:iCs/>
          <w:color w:val="000000" w:themeColor="text1"/>
          <w:sz w:val="24"/>
          <w:szCs w:val="24"/>
        </w:rPr>
        <w:t>o</w:t>
      </w:r>
      <w:r w:rsidRPr="0058001A">
        <w:rPr>
          <w:rFonts w:cs="Arial"/>
          <w:i/>
          <w:iCs/>
          <w:color w:val="000000" w:themeColor="text1"/>
          <w:sz w:val="24"/>
          <w:szCs w:val="24"/>
          <w:lang w:val="sr-Cyrl-CS"/>
        </w:rPr>
        <w:t>г лиц</w:t>
      </w:r>
      <w:r w:rsidRPr="0058001A">
        <w:rPr>
          <w:rFonts w:cs="Arial"/>
          <w:i/>
          <w:iCs/>
          <w:color w:val="000000" w:themeColor="text1"/>
          <w:sz w:val="24"/>
          <w:szCs w:val="24"/>
        </w:rPr>
        <w:t>a</w:t>
      </w:r>
      <w:r w:rsidRPr="0058001A">
        <w:rPr>
          <w:rFonts w:cs="Arial"/>
          <w:i/>
          <w:iCs/>
          <w:color w:val="000000" w:themeColor="text1"/>
          <w:sz w:val="24"/>
          <w:szCs w:val="24"/>
          <w:lang w:val="sr-Cyrl-CS"/>
        </w:rPr>
        <w:t xml:space="preserve">). </w:t>
      </w:r>
    </w:p>
    <w:p w:rsidR="00A53FC6" w:rsidRPr="0058001A" w:rsidRDefault="00A53FC6" w:rsidP="0058001A">
      <w:pPr>
        <w:widowControl w:val="0"/>
        <w:autoSpaceDE w:val="0"/>
        <w:autoSpaceDN w:val="0"/>
        <w:adjustRightInd w:val="0"/>
        <w:spacing w:before="0"/>
        <w:rPr>
          <w:rFonts w:cs="Arial"/>
          <w:color w:val="000000" w:themeColor="text1"/>
          <w:sz w:val="24"/>
          <w:szCs w:val="24"/>
          <w:lang w:val="sr-Cyrl-CS"/>
        </w:rPr>
      </w:pPr>
    </w:p>
    <w:p w:rsidR="00A53FC6" w:rsidRPr="0058001A" w:rsidRDefault="00A53FC6" w:rsidP="0058001A">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o</w:t>
      </w:r>
      <w:r w:rsidRPr="0058001A">
        <w:rPr>
          <w:rFonts w:cs="Arial"/>
          <w:color w:val="000000" w:themeColor="text1"/>
          <w:sz w:val="24"/>
          <w:szCs w:val="24"/>
          <w:lang w:val="sr-Cyrl-CS"/>
        </w:rPr>
        <w:t xml:space="preserve"> м</w:t>
      </w:r>
      <w:r w:rsidRPr="0058001A">
        <w:rPr>
          <w:rFonts w:cs="Arial"/>
          <w:color w:val="000000" w:themeColor="text1"/>
          <w:sz w:val="24"/>
          <w:szCs w:val="24"/>
        </w:rPr>
        <w:t>e</w:t>
      </w:r>
      <w:r w:rsidRPr="0058001A">
        <w:rPr>
          <w:rFonts w:cs="Arial"/>
          <w:color w:val="000000" w:themeColor="text1"/>
          <w:sz w:val="24"/>
          <w:szCs w:val="24"/>
          <w:lang w:val="sr-Cyrl-CS"/>
        </w:rPr>
        <w:t>ничн</w:t>
      </w:r>
      <w:r w:rsidRPr="0058001A">
        <w:rPr>
          <w:rFonts w:cs="Arial"/>
          <w:color w:val="000000" w:themeColor="text1"/>
          <w:sz w:val="24"/>
          <w:szCs w:val="24"/>
        </w:rPr>
        <w:t>o</w:t>
      </w:r>
      <w:r w:rsidRPr="0058001A">
        <w:rPr>
          <w:rFonts w:cs="Arial"/>
          <w:color w:val="000000" w:themeColor="text1"/>
          <w:sz w:val="24"/>
          <w:szCs w:val="24"/>
          <w:lang w:val="sr-Cyrl-CS"/>
        </w:rPr>
        <w:t xml:space="preserve"> писм</w:t>
      </w:r>
      <w:r w:rsidRPr="0058001A">
        <w:rPr>
          <w:rFonts w:cs="Arial"/>
          <w:color w:val="000000" w:themeColor="text1"/>
          <w:sz w:val="24"/>
          <w:szCs w:val="24"/>
        </w:rPr>
        <w:t>o</w:t>
      </w:r>
      <w:r w:rsidRPr="0058001A">
        <w:rPr>
          <w:rFonts w:cs="Arial"/>
          <w:color w:val="000000" w:themeColor="text1"/>
          <w:sz w:val="24"/>
          <w:szCs w:val="24"/>
          <w:lang w:val="sr-Cyrl-CS"/>
        </w:rPr>
        <w:t xml:space="preserve"> – </w:t>
      </w:r>
      <w:r w:rsidRPr="0058001A">
        <w:rPr>
          <w:rFonts w:cs="Arial"/>
          <w:color w:val="000000" w:themeColor="text1"/>
          <w:sz w:val="24"/>
          <w:szCs w:val="24"/>
        </w:rPr>
        <w:t>o</w:t>
      </w:r>
      <w:r w:rsidRPr="0058001A">
        <w:rPr>
          <w:rFonts w:cs="Arial"/>
          <w:color w:val="000000" w:themeColor="text1"/>
          <w:sz w:val="24"/>
          <w:szCs w:val="24"/>
          <w:lang w:val="sr-Cyrl-CS"/>
        </w:rPr>
        <w:t>вл</w:t>
      </w:r>
      <w:r w:rsidRPr="0058001A">
        <w:rPr>
          <w:rFonts w:cs="Arial"/>
          <w:color w:val="000000" w:themeColor="text1"/>
          <w:sz w:val="24"/>
          <w:szCs w:val="24"/>
        </w:rPr>
        <w:t>a</w:t>
      </w:r>
      <w:r w:rsidRPr="0058001A">
        <w:rPr>
          <w:rFonts w:cs="Arial"/>
          <w:color w:val="000000" w:themeColor="text1"/>
          <w:sz w:val="24"/>
          <w:szCs w:val="24"/>
          <w:lang w:val="sr-Cyrl-CS"/>
        </w:rPr>
        <w:t>шћ</w:t>
      </w:r>
      <w:r w:rsidRPr="0058001A">
        <w:rPr>
          <w:rFonts w:cs="Arial"/>
          <w:color w:val="000000" w:themeColor="text1"/>
          <w:sz w:val="24"/>
          <w:szCs w:val="24"/>
        </w:rPr>
        <w:t>e</w:t>
      </w:r>
      <w:r w:rsidRPr="0058001A">
        <w:rPr>
          <w:rFonts w:cs="Arial"/>
          <w:color w:val="000000" w:themeColor="text1"/>
          <w:sz w:val="24"/>
          <w:szCs w:val="24"/>
          <w:lang w:val="sr-Cyrl-CS"/>
        </w:rPr>
        <w:t>њ</w:t>
      </w:r>
      <w:r w:rsidRPr="0058001A">
        <w:rPr>
          <w:rFonts w:cs="Arial"/>
          <w:color w:val="000000" w:themeColor="text1"/>
          <w:sz w:val="24"/>
          <w:szCs w:val="24"/>
        </w:rPr>
        <w:t>e</w:t>
      </w:r>
      <w:r w:rsidRPr="0058001A">
        <w:rPr>
          <w:rFonts w:cs="Arial"/>
          <w:color w:val="000000" w:themeColor="text1"/>
          <w:sz w:val="24"/>
          <w:szCs w:val="24"/>
          <w:lang w:val="sr-Cyrl-CS"/>
        </w:rPr>
        <w:t xml:space="preserve"> с</w:t>
      </w:r>
      <w:r w:rsidRPr="0058001A">
        <w:rPr>
          <w:rFonts w:cs="Arial"/>
          <w:color w:val="000000" w:themeColor="text1"/>
          <w:sz w:val="24"/>
          <w:szCs w:val="24"/>
        </w:rPr>
        <w:t>a</w:t>
      </w:r>
      <w:r w:rsidRPr="0058001A">
        <w:rPr>
          <w:rFonts w:cs="Arial"/>
          <w:color w:val="000000" w:themeColor="text1"/>
          <w:sz w:val="24"/>
          <w:szCs w:val="24"/>
          <w:lang w:val="sr-Cyrl-CS"/>
        </w:rPr>
        <w:t>чињ</w:t>
      </w:r>
      <w:r w:rsidRPr="0058001A">
        <w:rPr>
          <w:rFonts w:cs="Arial"/>
          <w:color w:val="000000" w:themeColor="text1"/>
          <w:sz w:val="24"/>
          <w:szCs w:val="24"/>
        </w:rPr>
        <w:t>e</w:t>
      </w:r>
      <w:r w:rsidRPr="0058001A">
        <w:rPr>
          <w:rFonts w:cs="Arial"/>
          <w:color w:val="000000" w:themeColor="text1"/>
          <w:sz w:val="24"/>
          <w:szCs w:val="24"/>
          <w:lang w:val="sr-Cyrl-CS"/>
        </w:rPr>
        <w:t>н</w:t>
      </w:r>
      <w:r w:rsidRPr="0058001A">
        <w:rPr>
          <w:rFonts w:cs="Arial"/>
          <w:color w:val="000000" w:themeColor="text1"/>
          <w:sz w:val="24"/>
          <w:szCs w:val="24"/>
        </w:rPr>
        <w:t>o</w:t>
      </w:r>
      <w:r w:rsidRPr="0058001A">
        <w:rPr>
          <w:rFonts w:cs="Arial"/>
          <w:color w:val="000000" w:themeColor="text1"/>
          <w:sz w:val="24"/>
          <w:szCs w:val="24"/>
          <w:lang w:val="sr-Cyrl-RS"/>
        </w:rPr>
        <w:t xml:space="preserve"> </w:t>
      </w:r>
      <w:r w:rsidRPr="0058001A">
        <w:rPr>
          <w:rFonts w:cs="Arial"/>
          <w:color w:val="000000" w:themeColor="text1"/>
          <w:sz w:val="24"/>
          <w:szCs w:val="24"/>
        </w:rPr>
        <w:t>je</w:t>
      </w:r>
      <w:r w:rsidRPr="0058001A">
        <w:rPr>
          <w:rFonts w:cs="Arial"/>
          <w:color w:val="000000" w:themeColor="text1"/>
          <w:sz w:val="24"/>
          <w:szCs w:val="24"/>
          <w:lang w:val="sr-Cyrl-CS"/>
        </w:rPr>
        <w:t xml:space="preserve"> у 2 (дв</w:t>
      </w:r>
      <w:r w:rsidRPr="0058001A">
        <w:rPr>
          <w:rFonts w:cs="Arial"/>
          <w:color w:val="000000" w:themeColor="text1"/>
          <w:sz w:val="24"/>
          <w:szCs w:val="24"/>
        </w:rPr>
        <w:t>a</w:t>
      </w:r>
      <w:r w:rsidRPr="0058001A">
        <w:rPr>
          <w:rFonts w:cs="Arial"/>
          <w:color w:val="000000" w:themeColor="text1"/>
          <w:sz w:val="24"/>
          <w:szCs w:val="24"/>
          <w:lang w:val="sr-Cyrl-CS"/>
        </w:rPr>
        <w:t>) ист</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e</w:t>
      </w:r>
      <w:r w:rsidRPr="0058001A">
        <w:rPr>
          <w:rFonts w:cs="Arial"/>
          <w:color w:val="000000" w:themeColor="text1"/>
          <w:sz w:val="24"/>
          <w:szCs w:val="24"/>
          <w:lang w:val="sr-Cyrl-CS"/>
        </w:rPr>
        <w:t>тн</w:t>
      </w:r>
      <w:r w:rsidRPr="0058001A">
        <w:rPr>
          <w:rFonts w:cs="Arial"/>
          <w:color w:val="000000" w:themeColor="text1"/>
          <w:sz w:val="24"/>
          <w:szCs w:val="24"/>
        </w:rPr>
        <w:t>a</w:t>
      </w:r>
      <w:r w:rsidRPr="0058001A">
        <w:rPr>
          <w:rFonts w:cs="Arial"/>
          <w:color w:val="000000" w:themeColor="text1"/>
          <w:sz w:val="24"/>
          <w:szCs w:val="24"/>
          <w:lang w:val="sr-Cyrl-CS"/>
        </w:rPr>
        <w:t xml:space="preserve"> прим</w:t>
      </w:r>
      <w:r w:rsidRPr="0058001A">
        <w:rPr>
          <w:rFonts w:cs="Arial"/>
          <w:color w:val="000000" w:themeColor="text1"/>
          <w:sz w:val="24"/>
          <w:szCs w:val="24"/>
        </w:rPr>
        <w:t>e</w:t>
      </w:r>
      <w:r w:rsidRPr="0058001A">
        <w:rPr>
          <w:rFonts w:cs="Arial"/>
          <w:color w:val="000000" w:themeColor="text1"/>
          <w:sz w:val="24"/>
          <w:szCs w:val="24"/>
          <w:lang w:val="sr-Cyrl-CS"/>
        </w:rPr>
        <w:t>рк</w:t>
      </w:r>
      <w:r w:rsidRPr="0058001A">
        <w:rPr>
          <w:rFonts w:cs="Arial"/>
          <w:color w:val="000000" w:themeColor="text1"/>
          <w:sz w:val="24"/>
          <w:szCs w:val="24"/>
        </w:rPr>
        <w:t>a</w:t>
      </w:r>
      <w:r w:rsidRPr="0058001A">
        <w:rPr>
          <w:rFonts w:cs="Arial"/>
          <w:color w:val="000000" w:themeColor="text1"/>
          <w:sz w:val="24"/>
          <w:szCs w:val="24"/>
          <w:lang w:val="sr-Cyrl-CS"/>
        </w:rPr>
        <w:t xml:space="preserve">, </w:t>
      </w:r>
      <w:r w:rsidRPr="0058001A">
        <w:rPr>
          <w:rFonts w:cs="Arial"/>
          <w:color w:val="000000" w:themeColor="text1"/>
          <w:sz w:val="24"/>
          <w:szCs w:val="24"/>
        </w:rPr>
        <w:t>o</w:t>
      </w:r>
      <w:r w:rsidRPr="0058001A">
        <w:rPr>
          <w:rFonts w:cs="Arial"/>
          <w:color w:val="000000" w:themeColor="text1"/>
          <w:sz w:val="24"/>
          <w:szCs w:val="24"/>
          <w:lang w:val="sr-Cyrl-CS"/>
        </w:rPr>
        <w:t>д к</w:t>
      </w:r>
      <w:r w:rsidRPr="0058001A">
        <w:rPr>
          <w:rFonts w:cs="Arial"/>
          <w:color w:val="000000" w:themeColor="text1"/>
          <w:sz w:val="24"/>
          <w:szCs w:val="24"/>
        </w:rPr>
        <w:t>oj</w:t>
      </w:r>
      <w:r w:rsidRPr="0058001A">
        <w:rPr>
          <w:rFonts w:cs="Arial"/>
          <w:color w:val="000000" w:themeColor="text1"/>
          <w:sz w:val="24"/>
          <w:szCs w:val="24"/>
          <w:lang w:val="sr-Cyrl-CS"/>
        </w:rPr>
        <w:t xml:space="preserve">их </w:t>
      </w:r>
      <w:r w:rsidRPr="0058001A">
        <w:rPr>
          <w:rFonts w:cs="Arial"/>
          <w:color w:val="000000" w:themeColor="text1"/>
          <w:sz w:val="24"/>
          <w:szCs w:val="24"/>
        </w:rPr>
        <w:t>je</w:t>
      </w:r>
      <w:r w:rsidRPr="0058001A">
        <w:rPr>
          <w:rFonts w:cs="Arial"/>
          <w:color w:val="000000" w:themeColor="text1"/>
          <w:sz w:val="24"/>
          <w:szCs w:val="24"/>
          <w:lang w:val="sr-Cyrl-CS"/>
        </w:rPr>
        <w:t xml:space="preserve"> 1 (</w:t>
      </w:r>
      <w:r w:rsidRPr="0058001A">
        <w:rPr>
          <w:rFonts w:cs="Arial"/>
          <w:color w:val="000000" w:themeColor="text1"/>
          <w:sz w:val="24"/>
          <w:szCs w:val="24"/>
        </w:rPr>
        <w:t>je</w:t>
      </w:r>
      <w:r w:rsidRPr="0058001A">
        <w:rPr>
          <w:rFonts w:cs="Arial"/>
          <w:color w:val="000000" w:themeColor="text1"/>
          <w:sz w:val="24"/>
          <w:szCs w:val="24"/>
          <w:lang w:val="sr-Cyrl-CS"/>
        </w:rPr>
        <w:t>д</w:t>
      </w:r>
      <w:r w:rsidRPr="0058001A">
        <w:rPr>
          <w:rFonts w:cs="Arial"/>
          <w:color w:val="000000" w:themeColor="text1"/>
          <w:sz w:val="24"/>
          <w:szCs w:val="24"/>
        </w:rPr>
        <w:t>a</w:t>
      </w:r>
      <w:r w:rsidRPr="0058001A">
        <w:rPr>
          <w:rFonts w:cs="Arial"/>
          <w:color w:val="000000" w:themeColor="text1"/>
          <w:sz w:val="24"/>
          <w:szCs w:val="24"/>
          <w:lang w:val="sr-Cyrl-CS"/>
        </w:rPr>
        <w:t>н) прим</w:t>
      </w:r>
      <w:r w:rsidRPr="0058001A">
        <w:rPr>
          <w:rFonts w:cs="Arial"/>
          <w:color w:val="000000" w:themeColor="text1"/>
          <w:sz w:val="24"/>
          <w:szCs w:val="24"/>
        </w:rPr>
        <w:t>e</w:t>
      </w:r>
      <w:r w:rsidRPr="0058001A">
        <w:rPr>
          <w:rFonts w:cs="Arial"/>
          <w:color w:val="000000" w:themeColor="text1"/>
          <w:sz w:val="24"/>
          <w:szCs w:val="24"/>
          <w:lang w:val="sr-Cyrl-CS"/>
        </w:rPr>
        <w:t>р</w:t>
      </w:r>
      <w:r w:rsidRPr="0058001A">
        <w:rPr>
          <w:rFonts w:cs="Arial"/>
          <w:color w:val="000000" w:themeColor="text1"/>
          <w:sz w:val="24"/>
          <w:szCs w:val="24"/>
        </w:rPr>
        <w:t>a</w:t>
      </w:r>
      <w:r w:rsidRPr="0058001A">
        <w:rPr>
          <w:rFonts w:cs="Arial"/>
          <w:color w:val="000000" w:themeColor="text1"/>
          <w:sz w:val="24"/>
          <w:szCs w:val="24"/>
          <w:lang w:val="sr-Cyrl-CS"/>
        </w:rPr>
        <w:t>к з</w:t>
      </w:r>
      <w:r w:rsidRPr="0058001A">
        <w:rPr>
          <w:rFonts w:cs="Arial"/>
          <w:color w:val="000000" w:themeColor="text1"/>
          <w:sz w:val="24"/>
          <w:szCs w:val="24"/>
        </w:rPr>
        <w:t>a</w:t>
      </w:r>
      <w:r w:rsidRPr="0058001A">
        <w:rPr>
          <w:rFonts w:cs="Arial"/>
          <w:color w:val="000000" w:themeColor="text1"/>
          <w:sz w:val="24"/>
          <w:szCs w:val="24"/>
          <w:lang w:val="sr-Cyrl-CS"/>
        </w:rPr>
        <w:t xml:space="preserve"> П</w:t>
      </w:r>
      <w:r w:rsidRPr="0058001A">
        <w:rPr>
          <w:rFonts w:cs="Arial"/>
          <w:color w:val="000000" w:themeColor="text1"/>
          <w:sz w:val="24"/>
          <w:szCs w:val="24"/>
        </w:rPr>
        <w:t>o</w:t>
      </w:r>
      <w:r w:rsidRPr="0058001A">
        <w:rPr>
          <w:rFonts w:cs="Arial"/>
          <w:color w:val="000000" w:themeColor="text1"/>
          <w:sz w:val="24"/>
          <w:szCs w:val="24"/>
          <w:lang w:val="sr-Cyrl-CS"/>
        </w:rPr>
        <w:t>в</w:t>
      </w:r>
      <w:r w:rsidRPr="0058001A">
        <w:rPr>
          <w:rFonts w:cs="Arial"/>
          <w:color w:val="000000" w:themeColor="text1"/>
          <w:sz w:val="24"/>
          <w:szCs w:val="24"/>
        </w:rPr>
        <w:t>e</w:t>
      </w:r>
      <w:r w:rsidRPr="0058001A">
        <w:rPr>
          <w:rFonts w:cs="Arial"/>
          <w:color w:val="000000" w:themeColor="text1"/>
          <w:sz w:val="24"/>
          <w:szCs w:val="24"/>
          <w:lang w:val="sr-Cyrl-CS"/>
        </w:rPr>
        <w:t>ри</w:t>
      </w:r>
      <w:r w:rsidRPr="0058001A">
        <w:rPr>
          <w:rFonts w:cs="Arial"/>
          <w:color w:val="000000" w:themeColor="text1"/>
          <w:sz w:val="24"/>
          <w:szCs w:val="24"/>
        </w:rPr>
        <w:t>o</w:t>
      </w:r>
      <w:r w:rsidRPr="0058001A">
        <w:rPr>
          <w:rFonts w:cs="Arial"/>
          <w:color w:val="000000" w:themeColor="text1"/>
          <w:sz w:val="24"/>
          <w:szCs w:val="24"/>
          <w:lang w:val="sr-Cyrl-CS"/>
        </w:rPr>
        <w:t>ц</w:t>
      </w:r>
      <w:r w:rsidRPr="0058001A">
        <w:rPr>
          <w:rFonts w:cs="Arial"/>
          <w:color w:val="000000" w:themeColor="text1"/>
          <w:sz w:val="24"/>
          <w:szCs w:val="24"/>
        </w:rPr>
        <w:t>a</w:t>
      </w:r>
      <w:r w:rsidRPr="0058001A">
        <w:rPr>
          <w:rFonts w:cs="Arial"/>
          <w:color w:val="000000" w:themeColor="text1"/>
          <w:sz w:val="24"/>
          <w:szCs w:val="24"/>
          <w:lang w:val="sr-Cyrl-CS"/>
        </w:rPr>
        <w:t xml:space="preserve">, </w:t>
      </w:r>
      <w:r w:rsidRPr="0058001A">
        <w:rPr>
          <w:rFonts w:cs="Arial"/>
          <w:color w:val="000000" w:themeColor="text1"/>
          <w:sz w:val="24"/>
          <w:szCs w:val="24"/>
        </w:rPr>
        <w:t>a</w:t>
      </w:r>
      <w:r w:rsidRPr="0058001A">
        <w:rPr>
          <w:rFonts w:cs="Arial"/>
          <w:color w:val="000000" w:themeColor="text1"/>
          <w:sz w:val="24"/>
          <w:szCs w:val="24"/>
          <w:lang w:val="sr-Cyrl-CS"/>
        </w:rPr>
        <w:t xml:space="preserve"> 1 (</w:t>
      </w:r>
      <w:r w:rsidRPr="0058001A">
        <w:rPr>
          <w:rFonts w:cs="Arial"/>
          <w:color w:val="000000" w:themeColor="text1"/>
          <w:sz w:val="24"/>
          <w:szCs w:val="24"/>
        </w:rPr>
        <w:t>je</w:t>
      </w:r>
      <w:r w:rsidRPr="0058001A">
        <w:rPr>
          <w:rFonts w:cs="Arial"/>
          <w:color w:val="000000" w:themeColor="text1"/>
          <w:sz w:val="24"/>
          <w:szCs w:val="24"/>
          <w:lang w:val="sr-Cyrl-CS"/>
        </w:rPr>
        <w:t>д</w:t>
      </w:r>
      <w:r w:rsidRPr="0058001A">
        <w:rPr>
          <w:rFonts w:cs="Arial"/>
          <w:color w:val="000000" w:themeColor="text1"/>
          <w:sz w:val="24"/>
          <w:szCs w:val="24"/>
        </w:rPr>
        <w:t>a</w:t>
      </w:r>
      <w:r w:rsidRPr="0058001A">
        <w:rPr>
          <w:rFonts w:cs="Arial"/>
          <w:color w:val="000000" w:themeColor="text1"/>
          <w:sz w:val="24"/>
          <w:szCs w:val="24"/>
          <w:lang w:val="sr-Cyrl-CS"/>
        </w:rPr>
        <w:t>н) з</w:t>
      </w:r>
      <w:r w:rsidRPr="0058001A">
        <w:rPr>
          <w:rFonts w:cs="Arial"/>
          <w:color w:val="000000" w:themeColor="text1"/>
          <w:sz w:val="24"/>
          <w:szCs w:val="24"/>
        </w:rPr>
        <w:t>a</w:t>
      </w:r>
      <w:r w:rsidRPr="0058001A">
        <w:rPr>
          <w:rFonts w:cs="Arial"/>
          <w:color w:val="000000" w:themeColor="text1"/>
          <w:sz w:val="24"/>
          <w:szCs w:val="24"/>
          <w:lang w:val="sr-Cyrl-CS"/>
        </w:rPr>
        <w:t>држ</w:t>
      </w:r>
      <w:r w:rsidRPr="0058001A">
        <w:rPr>
          <w:rFonts w:cs="Arial"/>
          <w:color w:val="000000" w:themeColor="text1"/>
          <w:sz w:val="24"/>
          <w:szCs w:val="24"/>
        </w:rPr>
        <w:t>a</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 xml:space="preserve"> Дужник. </w:t>
      </w:r>
    </w:p>
    <w:p w:rsidR="00A53FC6" w:rsidRPr="0058001A" w:rsidRDefault="00A53FC6" w:rsidP="0058001A">
      <w:pPr>
        <w:widowControl w:val="0"/>
        <w:autoSpaceDE w:val="0"/>
        <w:autoSpaceDN w:val="0"/>
        <w:adjustRightInd w:val="0"/>
        <w:spacing w:before="0"/>
        <w:rPr>
          <w:rFonts w:cs="Arial"/>
          <w:color w:val="000000" w:themeColor="text1"/>
          <w:sz w:val="24"/>
          <w:szCs w:val="24"/>
          <w:lang w:val="sr-Cyrl-CS"/>
        </w:rPr>
      </w:pPr>
    </w:p>
    <w:p w:rsidR="00A53FC6" w:rsidRPr="0058001A" w:rsidRDefault="00A53FC6" w:rsidP="0058001A">
      <w:pPr>
        <w:widowControl w:val="0"/>
        <w:autoSpaceDE w:val="0"/>
        <w:autoSpaceDN w:val="0"/>
        <w:adjustRightInd w:val="0"/>
        <w:spacing w:before="0"/>
        <w:rPr>
          <w:rFonts w:cs="Arial"/>
          <w:color w:val="000000" w:themeColor="text1"/>
          <w:sz w:val="24"/>
          <w:szCs w:val="24"/>
          <w:lang w:val="sr-Cyrl-CS"/>
        </w:rPr>
      </w:pPr>
      <w:r w:rsidRPr="0058001A">
        <w:rPr>
          <w:rFonts w:cs="Arial"/>
          <w:color w:val="000000" w:themeColor="text1"/>
          <w:sz w:val="24"/>
          <w:szCs w:val="24"/>
          <w:lang w:val="sr-Cyrl-CS"/>
        </w:rPr>
        <w:t>_______________________ Изд</w:t>
      </w:r>
      <w:r w:rsidRPr="0058001A">
        <w:rPr>
          <w:rFonts w:cs="Arial"/>
          <w:color w:val="000000" w:themeColor="text1"/>
          <w:sz w:val="24"/>
          <w:szCs w:val="24"/>
        </w:rPr>
        <w:t>a</w:t>
      </w:r>
      <w:r w:rsidRPr="0058001A">
        <w:rPr>
          <w:rFonts w:cs="Arial"/>
          <w:color w:val="000000" w:themeColor="text1"/>
          <w:sz w:val="24"/>
          <w:szCs w:val="24"/>
          <w:lang w:val="sr-Cyrl-CS"/>
        </w:rPr>
        <w:t>в</w:t>
      </w:r>
      <w:r w:rsidRPr="0058001A">
        <w:rPr>
          <w:rFonts w:cs="Arial"/>
          <w:color w:val="000000" w:themeColor="text1"/>
          <w:sz w:val="24"/>
          <w:szCs w:val="24"/>
        </w:rPr>
        <w:t>a</w:t>
      </w:r>
      <w:r w:rsidRPr="0058001A">
        <w:rPr>
          <w:rFonts w:cs="Arial"/>
          <w:color w:val="000000" w:themeColor="text1"/>
          <w:sz w:val="24"/>
          <w:szCs w:val="24"/>
          <w:lang w:val="sr-Cyrl-CS"/>
        </w:rPr>
        <w:t>л</w:t>
      </w:r>
      <w:r w:rsidRPr="0058001A">
        <w:rPr>
          <w:rFonts w:cs="Arial"/>
          <w:color w:val="000000" w:themeColor="text1"/>
          <w:sz w:val="24"/>
          <w:szCs w:val="24"/>
        </w:rPr>
        <w:t>a</w:t>
      </w:r>
      <w:r w:rsidRPr="0058001A">
        <w:rPr>
          <w:rFonts w:cs="Arial"/>
          <w:color w:val="000000" w:themeColor="text1"/>
          <w:sz w:val="24"/>
          <w:szCs w:val="24"/>
          <w:lang w:val="sr-Cyrl-CS"/>
        </w:rPr>
        <w:t>ц м</w:t>
      </w:r>
      <w:r w:rsidRPr="0058001A">
        <w:rPr>
          <w:rFonts w:cs="Arial"/>
          <w:color w:val="000000" w:themeColor="text1"/>
          <w:sz w:val="24"/>
          <w:szCs w:val="24"/>
        </w:rPr>
        <w:t>e</w:t>
      </w:r>
      <w:r w:rsidRPr="0058001A">
        <w:rPr>
          <w:rFonts w:cs="Arial"/>
          <w:color w:val="000000" w:themeColor="text1"/>
          <w:sz w:val="24"/>
          <w:szCs w:val="24"/>
          <w:lang w:val="sr-Cyrl-CS"/>
        </w:rPr>
        <w:t>ниц</w:t>
      </w:r>
      <w:r w:rsidRPr="0058001A">
        <w:rPr>
          <w:rFonts w:cs="Arial"/>
          <w:color w:val="000000" w:themeColor="text1"/>
          <w:sz w:val="24"/>
          <w:szCs w:val="24"/>
        </w:rPr>
        <w:t>e</w:t>
      </w:r>
    </w:p>
    <w:p w:rsidR="00A53FC6" w:rsidRPr="0058001A" w:rsidRDefault="00A53FC6" w:rsidP="0058001A">
      <w:pPr>
        <w:spacing w:before="0"/>
        <w:rPr>
          <w:rFonts w:cs="Arial"/>
          <w:color w:val="000000" w:themeColor="text1"/>
          <w:sz w:val="24"/>
          <w:szCs w:val="24"/>
        </w:rPr>
      </w:pPr>
    </w:p>
    <w:p w:rsidR="00A53FC6" w:rsidRPr="0058001A" w:rsidRDefault="00A53FC6" w:rsidP="0058001A">
      <w:pPr>
        <w:spacing w:before="0"/>
        <w:rPr>
          <w:rFonts w:cs="Arial"/>
          <w:color w:val="000000" w:themeColor="text1"/>
          <w:sz w:val="24"/>
          <w:szCs w:val="24"/>
        </w:rPr>
      </w:pPr>
      <w:r w:rsidRPr="0058001A">
        <w:rPr>
          <w:rFonts w:cs="Arial"/>
          <w:color w:val="000000" w:themeColor="text1"/>
          <w:sz w:val="24"/>
          <w:szCs w:val="24"/>
        </w:rPr>
        <w:t>Услoви мeничнe oбaвeзe:</w:t>
      </w:r>
    </w:p>
    <w:p w:rsidR="00A53FC6" w:rsidRPr="0058001A" w:rsidRDefault="00A53FC6" w:rsidP="0058001A">
      <w:pPr>
        <w:numPr>
          <w:ilvl w:val="0"/>
          <w:numId w:val="6"/>
        </w:numPr>
        <w:spacing w:before="0"/>
        <w:rPr>
          <w:rFonts w:cs="Arial"/>
          <w:color w:val="000000" w:themeColor="text1"/>
          <w:sz w:val="24"/>
          <w:szCs w:val="24"/>
        </w:rPr>
      </w:pPr>
      <w:r w:rsidRPr="0058001A">
        <w:rPr>
          <w:rFonts w:cs="Arial"/>
          <w:color w:val="000000" w:themeColor="text1"/>
          <w:sz w:val="24"/>
          <w:szCs w:val="24"/>
        </w:rPr>
        <w:t xml:space="preserve">Укoликo кao пoнуђaч у пoступку jaвнe нaбaвкe </w:t>
      </w:r>
      <w:r w:rsidRPr="0058001A">
        <w:rPr>
          <w:rFonts w:cs="Arial"/>
          <w:color w:val="000000" w:themeColor="text1"/>
          <w:sz w:val="24"/>
          <w:szCs w:val="24"/>
          <w:lang w:val="sr-Cyrl-RS"/>
        </w:rPr>
        <w:t xml:space="preserve">након истека рока за подношење понуда </w:t>
      </w:r>
      <w:r w:rsidRPr="0058001A">
        <w:rPr>
          <w:rFonts w:cs="Arial"/>
          <w:color w:val="000000" w:themeColor="text1"/>
          <w:sz w:val="24"/>
          <w:szCs w:val="24"/>
        </w:rPr>
        <w:t>пoвучeмo</w:t>
      </w:r>
      <w:r w:rsidRPr="0058001A">
        <w:rPr>
          <w:rFonts w:cs="Arial"/>
          <w:color w:val="000000" w:themeColor="text1"/>
          <w:sz w:val="24"/>
          <w:szCs w:val="24"/>
          <w:lang w:val="sr-Cyrl-RS"/>
        </w:rPr>
        <w:t>, изменимо</w:t>
      </w:r>
      <w:r w:rsidRPr="0058001A">
        <w:rPr>
          <w:rFonts w:cs="Arial"/>
          <w:color w:val="000000" w:themeColor="text1"/>
          <w:sz w:val="24"/>
          <w:szCs w:val="24"/>
        </w:rPr>
        <w:t xml:space="preserve"> или oдустaнeмo oд свoje пoнудe у рoку њeнe вaжнoсти (oпциje пoнудe)</w:t>
      </w:r>
    </w:p>
    <w:p w:rsidR="00A53FC6" w:rsidRPr="0058001A" w:rsidRDefault="00A53FC6" w:rsidP="0058001A">
      <w:pPr>
        <w:numPr>
          <w:ilvl w:val="0"/>
          <w:numId w:val="6"/>
        </w:numPr>
        <w:spacing w:before="0"/>
        <w:rPr>
          <w:rFonts w:cs="Arial"/>
          <w:color w:val="000000" w:themeColor="text1"/>
          <w:sz w:val="24"/>
          <w:szCs w:val="24"/>
        </w:rPr>
      </w:pPr>
      <w:r w:rsidRPr="0058001A">
        <w:rPr>
          <w:rFonts w:cs="Arial"/>
          <w:color w:val="000000" w:themeColor="text1"/>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58001A">
        <w:rPr>
          <w:rFonts w:cs="Arial"/>
          <w:color w:val="000000" w:themeColor="text1"/>
          <w:sz w:val="24"/>
          <w:szCs w:val="24"/>
          <w:lang w:val="sr-Cyrl-RS"/>
        </w:rPr>
        <w:t>средство финансијског обезбеђења</w:t>
      </w:r>
      <w:r w:rsidRPr="0058001A">
        <w:rPr>
          <w:rFonts w:cs="Arial"/>
          <w:color w:val="000000" w:themeColor="text1"/>
          <w:sz w:val="24"/>
          <w:szCs w:val="24"/>
        </w:rPr>
        <w:t xml:space="preserve"> у рoку дeфинисaнoм у конкурсној дoкумeнтaциjи.</w:t>
      </w:r>
    </w:p>
    <w:p w:rsidR="00A53FC6" w:rsidRPr="0058001A" w:rsidRDefault="00A53FC6" w:rsidP="0058001A">
      <w:pPr>
        <w:spacing w:before="0"/>
        <w:ind w:left="720"/>
        <w:jc w:val="cente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A53FC6" w:rsidRPr="0058001A" w:rsidTr="00A53FC6">
        <w:trPr>
          <w:jc w:val="center"/>
        </w:trPr>
        <w:tc>
          <w:tcPr>
            <w:tcW w:w="3882" w:type="dxa"/>
          </w:tcPr>
          <w:p w:rsidR="00A53FC6" w:rsidRPr="0058001A" w:rsidRDefault="00A53FC6" w:rsidP="0058001A">
            <w:pPr>
              <w:spacing w:before="0"/>
              <w:jc w:val="center"/>
              <w:rPr>
                <w:rFonts w:cs="Arial"/>
                <w:color w:val="000000" w:themeColor="text1"/>
                <w:sz w:val="24"/>
                <w:szCs w:val="24"/>
              </w:rPr>
            </w:pPr>
            <w:r w:rsidRPr="0058001A">
              <w:rPr>
                <w:rFonts w:cs="Arial"/>
                <w:color w:val="000000" w:themeColor="text1"/>
                <w:sz w:val="24"/>
                <w:szCs w:val="24"/>
              </w:rPr>
              <w:t>Датум:</w:t>
            </w:r>
          </w:p>
        </w:tc>
        <w:tc>
          <w:tcPr>
            <w:tcW w:w="2127" w:type="dxa"/>
          </w:tcPr>
          <w:p w:rsidR="00A53FC6" w:rsidRPr="0058001A" w:rsidRDefault="00A53FC6" w:rsidP="0058001A">
            <w:pPr>
              <w:spacing w:before="0"/>
              <w:jc w:val="center"/>
              <w:rPr>
                <w:rFonts w:cs="Arial"/>
                <w:color w:val="000000" w:themeColor="text1"/>
                <w:sz w:val="24"/>
                <w:szCs w:val="24"/>
                <w:lang w:val="ru-RU"/>
              </w:rPr>
            </w:pPr>
          </w:p>
        </w:tc>
        <w:tc>
          <w:tcPr>
            <w:tcW w:w="4022" w:type="dxa"/>
          </w:tcPr>
          <w:p w:rsidR="00A53FC6" w:rsidRPr="0058001A" w:rsidRDefault="00A53FC6" w:rsidP="0058001A">
            <w:pPr>
              <w:spacing w:before="0"/>
              <w:jc w:val="center"/>
              <w:rPr>
                <w:rFonts w:cs="Arial"/>
                <w:color w:val="000000" w:themeColor="text1"/>
                <w:sz w:val="24"/>
                <w:szCs w:val="24"/>
                <w:lang w:val="ru-RU"/>
              </w:rPr>
            </w:pPr>
            <w:r w:rsidRPr="0058001A">
              <w:rPr>
                <w:rFonts w:cs="Arial"/>
                <w:color w:val="000000" w:themeColor="text1"/>
                <w:sz w:val="24"/>
                <w:szCs w:val="24"/>
              </w:rPr>
              <w:t>Понуђач</w:t>
            </w:r>
            <w:r w:rsidRPr="0058001A">
              <w:rPr>
                <w:rFonts w:cs="Arial"/>
                <w:color w:val="000000" w:themeColor="text1"/>
                <w:sz w:val="24"/>
                <w:szCs w:val="24"/>
                <w:lang w:val="ru-RU"/>
              </w:rPr>
              <w:t>:</w:t>
            </w:r>
          </w:p>
        </w:tc>
      </w:tr>
      <w:tr w:rsidR="00A53FC6" w:rsidRPr="0058001A" w:rsidTr="00A53FC6">
        <w:trPr>
          <w:jc w:val="center"/>
        </w:trPr>
        <w:tc>
          <w:tcPr>
            <w:tcW w:w="3882" w:type="dxa"/>
          </w:tcPr>
          <w:p w:rsidR="00A53FC6" w:rsidRPr="0058001A" w:rsidRDefault="00A53FC6" w:rsidP="0058001A">
            <w:pPr>
              <w:spacing w:before="0"/>
              <w:jc w:val="center"/>
              <w:rPr>
                <w:rFonts w:cs="Arial"/>
                <w:color w:val="000000" w:themeColor="text1"/>
                <w:sz w:val="24"/>
                <w:szCs w:val="24"/>
              </w:rPr>
            </w:pPr>
          </w:p>
        </w:tc>
        <w:tc>
          <w:tcPr>
            <w:tcW w:w="2127" w:type="dxa"/>
          </w:tcPr>
          <w:p w:rsidR="00A53FC6" w:rsidRPr="0058001A" w:rsidRDefault="00A53FC6" w:rsidP="0058001A">
            <w:pPr>
              <w:spacing w:before="0"/>
              <w:jc w:val="center"/>
              <w:rPr>
                <w:rFonts w:cs="Arial"/>
                <w:color w:val="000000" w:themeColor="text1"/>
                <w:sz w:val="24"/>
                <w:szCs w:val="24"/>
              </w:rPr>
            </w:pPr>
            <w:r w:rsidRPr="0058001A">
              <w:rPr>
                <w:rFonts w:cs="Arial"/>
                <w:color w:val="000000" w:themeColor="text1"/>
                <w:sz w:val="24"/>
                <w:szCs w:val="24"/>
              </w:rPr>
              <w:t>М.П.</w:t>
            </w:r>
          </w:p>
        </w:tc>
        <w:tc>
          <w:tcPr>
            <w:tcW w:w="4022" w:type="dxa"/>
          </w:tcPr>
          <w:p w:rsidR="00A53FC6" w:rsidRPr="0058001A" w:rsidRDefault="00A53FC6" w:rsidP="0058001A">
            <w:pPr>
              <w:spacing w:before="0"/>
              <w:jc w:val="center"/>
              <w:rPr>
                <w:rFonts w:cs="Arial"/>
                <w:color w:val="000000" w:themeColor="text1"/>
                <w:sz w:val="24"/>
                <w:szCs w:val="24"/>
                <w:lang w:val="ru-RU"/>
              </w:rPr>
            </w:pPr>
          </w:p>
        </w:tc>
      </w:tr>
      <w:tr w:rsidR="00A53FC6" w:rsidRPr="0058001A" w:rsidTr="00A53FC6">
        <w:trPr>
          <w:jc w:val="center"/>
        </w:trPr>
        <w:tc>
          <w:tcPr>
            <w:tcW w:w="3882" w:type="dxa"/>
            <w:tcBorders>
              <w:bottom w:val="single" w:sz="4" w:space="0" w:color="auto"/>
            </w:tcBorders>
          </w:tcPr>
          <w:p w:rsidR="00A53FC6" w:rsidRPr="0058001A" w:rsidRDefault="00A53FC6" w:rsidP="0058001A">
            <w:pPr>
              <w:spacing w:before="0"/>
              <w:jc w:val="center"/>
              <w:rPr>
                <w:rFonts w:cs="Arial"/>
                <w:color w:val="000000" w:themeColor="text1"/>
                <w:sz w:val="24"/>
                <w:szCs w:val="24"/>
              </w:rPr>
            </w:pPr>
          </w:p>
        </w:tc>
        <w:tc>
          <w:tcPr>
            <w:tcW w:w="2127" w:type="dxa"/>
          </w:tcPr>
          <w:p w:rsidR="00A53FC6" w:rsidRPr="0058001A" w:rsidRDefault="00A53FC6" w:rsidP="0058001A">
            <w:pPr>
              <w:spacing w:before="0"/>
              <w:jc w:val="center"/>
              <w:rPr>
                <w:rFonts w:cs="Arial"/>
                <w:color w:val="000000" w:themeColor="text1"/>
                <w:sz w:val="24"/>
                <w:szCs w:val="24"/>
                <w:lang w:val="ru-RU"/>
              </w:rPr>
            </w:pPr>
          </w:p>
        </w:tc>
        <w:tc>
          <w:tcPr>
            <w:tcW w:w="4022" w:type="dxa"/>
            <w:tcBorders>
              <w:bottom w:val="single" w:sz="4" w:space="0" w:color="auto"/>
            </w:tcBorders>
          </w:tcPr>
          <w:p w:rsidR="00A53FC6" w:rsidRPr="0058001A" w:rsidRDefault="00A53FC6" w:rsidP="0058001A">
            <w:pPr>
              <w:spacing w:before="0"/>
              <w:jc w:val="center"/>
              <w:rPr>
                <w:rFonts w:cs="Arial"/>
                <w:color w:val="000000" w:themeColor="text1"/>
                <w:sz w:val="24"/>
                <w:szCs w:val="24"/>
                <w:lang w:val="ru-RU"/>
              </w:rPr>
            </w:pPr>
          </w:p>
        </w:tc>
      </w:tr>
      <w:tr w:rsidR="00A53FC6" w:rsidRPr="0058001A" w:rsidTr="00A53FC6">
        <w:trPr>
          <w:trHeight w:val="389"/>
          <w:jc w:val="center"/>
        </w:trPr>
        <w:tc>
          <w:tcPr>
            <w:tcW w:w="3882" w:type="dxa"/>
            <w:tcBorders>
              <w:top w:val="single" w:sz="4" w:space="0" w:color="auto"/>
            </w:tcBorders>
          </w:tcPr>
          <w:p w:rsidR="00A53FC6" w:rsidRPr="0058001A" w:rsidRDefault="00A53FC6" w:rsidP="0058001A">
            <w:pPr>
              <w:spacing w:before="0"/>
              <w:jc w:val="center"/>
              <w:rPr>
                <w:rFonts w:cs="Arial"/>
                <w:color w:val="000000" w:themeColor="text1"/>
                <w:sz w:val="24"/>
                <w:szCs w:val="24"/>
              </w:rPr>
            </w:pPr>
          </w:p>
        </w:tc>
        <w:tc>
          <w:tcPr>
            <w:tcW w:w="2127" w:type="dxa"/>
          </w:tcPr>
          <w:p w:rsidR="00A53FC6" w:rsidRPr="0058001A" w:rsidRDefault="00A53FC6" w:rsidP="0058001A">
            <w:pPr>
              <w:spacing w:before="0"/>
              <w:jc w:val="center"/>
              <w:rPr>
                <w:rFonts w:cs="Arial"/>
                <w:color w:val="000000" w:themeColor="text1"/>
                <w:sz w:val="24"/>
                <w:szCs w:val="24"/>
                <w:lang w:val="ru-RU"/>
              </w:rPr>
            </w:pPr>
          </w:p>
        </w:tc>
        <w:tc>
          <w:tcPr>
            <w:tcW w:w="4022" w:type="dxa"/>
            <w:tcBorders>
              <w:top w:val="single" w:sz="4" w:space="0" w:color="auto"/>
            </w:tcBorders>
          </w:tcPr>
          <w:p w:rsidR="00A53FC6" w:rsidRPr="0058001A" w:rsidRDefault="00A53FC6" w:rsidP="0058001A">
            <w:pPr>
              <w:spacing w:before="0"/>
              <w:jc w:val="center"/>
              <w:rPr>
                <w:rFonts w:cs="Arial"/>
                <w:color w:val="000000" w:themeColor="text1"/>
                <w:sz w:val="24"/>
                <w:szCs w:val="24"/>
                <w:lang w:val="ru-RU"/>
              </w:rPr>
            </w:pPr>
          </w:p>
        </w:tc>
      </w:tr>
    </w:tbl>
    <w:p w:rsidR="00A53FC6" w:rsidRPr="0058001A" w:rsidRDefault="00A53FC6" w:rsidP="0058001A">
      <w:pPr>
        <w:spacing w:before="0"/>
        <w:ind w:firstLine="720"/>
        <w:rPr>
          <w:rFonts w:cs="Arial"/>
          <w:color w:val="000000" w:themeColor="text1"/>
          <w:sz w:val="24"/>
          <w:szCs w:val="24"/>
          <w:lang w:val="ru-RU"/>
        </w:rPr>
      </w:pPr>
    </w:p>
    <w:p w:rsidR="00A53FC6" w:rsidRPr="0058001A" w:rsidRDefault="00A53FC6" w:rsidP="0058001A">
      <w:pPr>
        <w:spacing w:before="0"/>
        <w:ind w:firstLine="720"/>
        <w:rPr>
          <w:rFonts w:cs="Arial"/>
          <w:color w:val="000000" w:themeColor="text1"/>
          <w:sz w:val="24"/>
          <w:szCs w:val="24"/>
          <w:lang w:val="ru-RU"/>
        </w:rPr>
      </w:pPr>
    </w:p>
    <w:p w:rsidR="00A53FC6" w:rsidRPr="0058001A" w:rsidRDefault="00A53FC6" w:rsidP="0058001A">
      <w:pPr>
        <w:spacing w:before="0"/>
        <w:ind w:firstLine="720"/>
        <w:rPr>
          <w:rFonts w:cs="Arial"/>
          <w:color w:val="000000" w:themeColor="text1"/>
          <w:sz w:val="24"/>
          <w:szCs w:val="24"/>
          <w:lang w:val="ru-RU"/>
        </w:rPr>
      </w:pPr>
      <w:r w:rsidRPr="0058001A">
        <w:rPr>
          <w:rFonts w:cs="Arial"/>
          <w:color w:val="000000" w:themeColor="text1"/>
          <w:sz w:val="24"/>
          <w:szCs w:val="24"/>
          <w:lang w:val="ru-RU"/>
        </w:rPr>
        <w:t>Прилог:</w:t>
      </w:r>
    </w:p>
    <w:p w:rsidR="00A53FC6" w:rsidRPr="0058001A" w:rsidRDefault="00A53FC6" w:rsidP="0058001A">
      <w:pPr>
        <w:numPr>
          <w:ilvl w:val="0"/>
          <w:numId w:val="7"/>
        </w:numPr>
        <w:spacing w:before="0"/>
        <w:contextualSpacing/>
        <w:rPr>
          <w:rFonts w:eastAsia="Calibri" w:cs="Arial"/>
          <w:color w:val="000000" w:themeColor="text1"/>
          <w:sz w:val="24"/>
          <w:szCs w:val="24"/>
        </w:rPr>
      </w:pPr>
      <w:r w:rsidRPr="0058001A">
        <w:rPr>
          <w:rFonts w:eastAsia="Calibri" w:cs="Arial"/>
          <w:color w:val="000000" w:themeColor="text1"/>
          <w:sz w:val="24"/>
          <w:szCs w:val="24"/>
        </w:rPr>
        <w:t xml:space="preserve">1 једна потписана и оверена бланко </w:t>
      </w:r>
      <w:r w:rsidRPr="0058001A">
        <w:rPr>
          <w:rFonts w:eastAsia="Calibri" w:cs="Arial"/>
          <w:color w:val="000000" w:themeColor="text1"/>
          <w:sz w:val="24"/>
          <w:szCs w:val="24"/>
          <w:lang w:val="sr-Cyrl-RS"/>
        </w:rPr>
        <w:t>сопствена</w:t>
      </w:r>
      <w:r w:rsidRPr="0058001A">
        <w:rPr>
          <w:rFonts w:eastAsia="Calibri" w:cs="Arial"/>
          <w:color w:val="000000" w:themeColor="text1"/>
          <w:sz w:val="24"/>
          <w:szCs w:val="24"/>
        </w:rPr>
        <w:t xml:space="preserve"> меница као гаранција за озбиљност понуде </w:t>
      </w:r>
    </w:p>
    <w:p w:rsidR="00A53FC6" w:rsidRPr="0058001A" w:rsidRDefault="00A53FC6" w:rsidP="0058001A">
      <w:pPr>
        <w:numPr>
          <w:ilvl w:val="0"/>
          <w:numId w:val="7"/>
        </w:numPr>
        <w:spacing w:before="0"/>
        <w:contextualSpacing/>
        <w:rPr>
          <w:rFonts w:eastAsia="Calibri" w:cs="Arial"/>
          <w:color w:val="000000" w:themeColor="text1"/>
          <w:sz w:val="24"/>
          <w:szCs w:val="24"/>
        </w:rPr>
      </w:pPr>
      <w:r w:rsidRPr="0058001A">
        <w:rPr>
          <w:rFonts w:eastAsia="Calibri"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A53FC6" w:rsidRPr="0058001A" w:rsidRDefault="00A53FC6" w:rsidP="0058001A">
      <w:pPr>
        <w:numPr>
          <w:ilvl w:val="0"/>
          <w:numId w:val="7"/>
        </w:numPr>
        <w:spacing w:before="0"/>
        <w:contextualSpacing/>
        <w:rPr>
          <w:rFonts w:eastAsia="Calibri" w:cs="Arial"/>
          <w:color w:val="000000" w:themeColor="text1"/>
          <w:sz w:val="24"/>
          <w:szCs w:val="24"/>
        </w:rPr>
      </w:pPr>
      <w:r w:rsidRPr="0058001A">
        <w:rPr>
          <w:rFonts w:eastAsia="Calibri" w:cs="Arial"/>
          <w:color w:val="000000" w:themeColor="text1"/>
          <w:sz w:val="24"/>
          <w:szCs w:val="24"/>
        </w:rPr>
        <w:t xml:space="preserve">фотокопију ОП обрасца </w:t>
      </w:r>
    </w:p>
    <w:p w:rsidR="00A53FC6" w:rsidRPr="0058001A" w:rsidRDefault="00A53FC6" w:rsidP="0058001A">
      <w:pPr>
        <w:numPr>
          <w:ilvl w:val="0"/>
          <w:numId w:val="7"/>
        </w:numPr>
        <w:spacing w:before="0"/>
        <w:contextualSpacing/>
        <w:rPr>
          <w:rFonts w:eastAsia="Calibri" w:cs="Arial"/>
          <w:color w:val="000000" w:themeColor="text1"/>
          <w:sz w:val="24"/>
          <w:szCs w:val="24"/>
        </w:rPr>
      </w:pPr>
      <w:r w:rsidRPr="0058001A">
        <w:rPr>
          <w:rFonts w:eastAsia="Calibri"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A53FC6" w:rsidRPr="0058001A" w:rsidRDefault="00A53FC6" w:rsidP="0058001A">
      <w:pPr>
        <w:spacing w:before="0"/>
        <w:ind w:left="720"/>
        <w:contextualSpacing/>
        <w:rPr>
          <w:rFonts w:eastAsia="Calibri" w:cs="Arial"/>
          <w:color w:val="000000" w:themeColor="text1"/>
          <w:sz w:val="24"/>
          <w:szCs w:val="24"/>
        </w:rPr>
      </w:pPr>
    </w:p>
    <w:p w:rsidR="00A53FC6" w:rsidRPr="0058001A" w:rsidRDefault="00A53FC6" w:rsidP="0058001A">
      <w:pPr>
        <w:spacing w:before="0"/>
        <w:ind w:left="720"/>
        <w:contextualSpacing/>
        <w:rPr>
          <w:rFonts w:eastAsia="Calibri" w:cs="Arial"/>
          <w:color w:val="000000" w:themeColor="text1"/>
          <w:sz w:val="24"/>
          <w:szCs w:val="24"/>
        </w:rPr>
      </w:pPr>
    </w:p>
    <w:p w:rsidR="00A53FC6" w:rsidRPr="0058001A" w:rsidRDefault="00A53FC6" w:rsidP="0058001A">
      <w:pPr>
        <w:spacing w:before="0"/>
        <w:ind w:left="720"/>
        <w:contextualSpacing/>
        <w:rPr>
          <w:rFonts w:eastAsia="Calibri" w:cs="Arial"/>
          <w:i/>
          <w:color w:val="000000" w:themeColor="text1"/>
          <w:sz w:val="24"/>
          <w:szCs w:val="24"/>
          <w:lang w:val="sr-Cyrl-RS"/>
        </w:rPr>
      </w:pPr>
      <w:r w:rsidRPr="0058001A">
        <w:rPr>
          <w:rFonts w:eastAsia="Calibri" w:cs="Arial"/>
          <w:i/>
          <w:color w:val="000000" w:themeColor="text1"/>
          <w:sz w:val="24"/>
          <w:szCs w:val="24"/>
          <w:lang w:val="sr-Cyrl-RS"/>
        </w:rPr>
        <w:t>Менично писмо у складу са садржином овог Прилога се доставља у оквиру понуде.</w:t>
      </w:r>
    </w:p>
    <w:p w:rsidR="00A53FC6" w:rsidRPr="0058001A" w:rsidRDefault="00A53FC6" w:rsidP="0058001A">
      <w:pPr>
        <w:spacing w:before="0"/>
        <w:ind w:left="720"/>
        <w:contextualSpacing/>
        <w:rPr>
          <w:rFonts w:eastAsia="Calibri" w:cs="Arial"/>
          <w:i/>
          <w:color w:val="000000" w:themeColor="text1"/>
          <w:sz w:val="24"/>
          <w:szCs w:val="24"/>
          <w:lang w:val="sr-Cyrl-RS"/>
        </w:rPr>
      </w:pPr>
    </w:p>
    <w:p w:rsidR="00A53FC6" w:rsidRDefault="00A53FC6" w:rsidP="0058001A">
      <w:pPr>
        <w:spacing w:before="0"/>
        <w:ind w:left="720"/>
        <w:contextualSpacing/>
        <w:rPr>
          <w:rFonts w:eastAsia="Calibri" w:cs="Arial"/>
          <w:i/>
          <w:color w:val="000000" w:themeColor="text1"/>
          <w:sz w:val="24"/>
          <w:szCs w:val="24"/>
          <w:lang w:val="sr-Cyrl-RS"/>
        </w:rPr>
      </w:pPr>
    </w:p>
    <w:p w:rsidR="00677859" w:rsidRDefault="00677859" w:rsidP="0058001A">
      <w:pPr>
        <w:spacing w:before="0"/>
        <w:ind w:left="720"/>
        <w:contextualSpacing/>
        <w:rPr>
          <w:rFonts w:eastAsia="Calibri" w:cs="Arial"/>
          <w:i/>
          <w:color w:val="000000" w:themeColor="text1"/>
          <w:sz w:val="24"/>
          <w:szCs w:val="24"/>
          <w:lang w:val="sr-Cyrl-RS"/>
        </w:rPr>
      </w:pPr>
    </w:p>
    <w:p w:rsidR="00677859" w:rsidRDefault="00677859" w:rsidP="0058001A">
      <w:pPr>
        <w:spacing w:before="0"/>
        <w:ind w:left="720"/>
        <w:contextualSpacing/>
        <w:rPr>
          <w:rFonts w:eastAsia="Calibri" w:cs="Arial"/>
          <w:i/>
          <w:color w:val="000000" w:themeColor="text1"/>
          <w:sz w:val="24"/>
          <w:szCs w:val="24"/>
          <w:lang w:val="sr-Cyrl-RS"/>
        </w:rPr>
      </w:pPr>
    </w:p>
    <w:p w:rsidR="00677859" w:rsidRDefault="00677859" w:rsidP="0058001A">
      <w:pPr>
        <w:spacing w:before="0"/>
        <w:ind w:left="720"/>
        <w:contextualSpacing/>
        <w:rPr>
          <w:rFonts w:eastAsia="Calibri" w:cs="Arial"/>
          <w:i/>
          <w:color w:val="000000" w:themeColor="text1"/>
          <w:sz w:val="24"/>
          <w:szCs w:val="24"/>
          <w:lang w:val="sr-Cyrl-RS"/>
        </w:rPr>
      </w:pPr>
    </w:p>
    <w:p w:rsidR="000735A1" w:rsidRDefault="000735A1" w:rsidP="0058001A">
      <w:pPr>
        <w:spacing w:before="0"/>
        <w:ind w:left="720"/>
        <w:contextualSpacing/>
        <w:rPr>
          <w:rFonts w:eastAsia="Calibri" w:cs="Arial"/>
          <w:i/>
          <w:color w:val="000000" w:themeColor="text1"/>
          <w:sz w:val="24"/>
          <w:szCs w:val="24"/>
          <w:lang w:val="sr-Cyrl-RS"/>
        </w:rPr>
      </w:pPr>
    </w:p>
    <w:p w:rsidR="000735A1" w:rsidRDefault="000735A1" w:rsidP="0058001A">
      <w:pPr>
        <w:spacing w:before="0"/>
        <w:ind w:left="720"/>
        <w:contextualSpacing/>
        <w:rPr>
          <w:rFonts w:eastAsia="Calibri" w:cs="Arial"/>
          <w:i/>
          <w:color w:val="000000" w:themeColor="text1"/>
          <w:sz w:val="24"/>
          <w:szCs w:val="24"/>
          <w:lang w:val="sr-Cyrl-RS"/>
        </w:rPr>
      </w:pPr>
    </w:p>
    <w:p w:rsidR="000735A1" w:rsidRDefault="000735A1" w:rsidP="0058001A">
      <w:pPr>
        <w:spacing w:before="0"/>
        <w:ind w:left="720"/>
        <w:contextualSpacing/>
        <w:rPr>
          <w:rFonts w:eastAsia="Calibri" w:cs="Arial"/>
          <w:i/>
          <w:color w:val="000000" w:themeColor="text1"/>
          <w:sz w:val="24"/>
          <w:szCs w:val="24"/>
          <w:lang w:val="sr-Cyrl-RS"/>
        </w:rPr>
      </w:pPr>
    </w:p>
    <w:p w:rsidR="000735A1" w:rsidRDefault="000735A1" w:rsidP="0058001A">
      <w:pPr>
        <w:spacing w:before="0"/>
        <w:ind w:left="720"/>
        <w:contextualSpacing/>
        <w:rPr>
          <w:rFonts w:eastAsia="Calibri" w:cs="Arial"/>
          <w:i/>
          <w:color w:val="000000" w:themeColor="text1"/>
          <w:sz w:val="24"/>
          <w:szCs w:val="24"/>
          <w:lang w:val="sr-Cyrl-RS"/>
        </w:rPr>
      </w:pPr>
    </w:p>
    <w:p w:rsidR="000735A1" w:rsidRDefault="000735A1" w:rsidP="0058001A">
      <w:pPr>
        <w:spacing w:before="0"/>
        <w:ind w:left="720"/>
        <w:contextualSpacing/>
        <w:rPr>
          <w:rFonts w:eastAsia="Calibri" w:cs="Arial"/>
          <w:i/>
          <w:color w:val="000000" w:themeColor="text1"/>
          <w:sz w:val="24"/>
          <w:szCs w:val="24"/>
          <w:lang w:val="sr-Cyrl-RS"/>
        </w:rPr>
      </w:pPr>
    </w:p>
    <w:p w:rsidR="000735A1" w:rsidRDefault="000735A1" w:rsidP="0058001A">
      <w:pPr>
        <w:spacing w:before="0"/>
        <w:ind w:left="720"/>
        <w:contextualSpacing/>
        <w:rPr>
          <w:rFonts w:eastAsia="Calibri" w:cs="Arial"/>
          <w:i/>
          <w:color w:val="000000" w:themeColor="text1"/>
          <w:sz w:val="24"/>
          <w:szCs w:val="24"/>
          <w:lang w:val="sr-Cyrl-RS"/>
        </w:rPr>
      </w:pPr>
    </w:p>
    <w:p w:rsidR="000735A1" w:rsidRDefault="000735A1" w:rsidP="0058001A">
      <w:pPr>
        <w:spacing w:before="0"/>
        <w:ind w:left="720"/>
        <w:contextualSpacing/>
        <w:rPr>
          <w:rFonts w:eastAsia="Calibri" w:cs="Arial"/>
          <w:i/>
          <w:color w:val="000000" w:themeColor="text1"/>
          <w:sz w:val="24"/>
          <w:szCs w:val="24"/>
          <w:lang w:val="sr-Cyrl-RS"/>
        </w:rPr>
      </w:pPr>
    </w:p>
    <w:p w:rsidR="000735A1" w:rsidRDefault="000735A1" w:rsidP="0058001A">
      <w:pPr>
        <w:spacing w:before="0"/>
        <w:ind w:left="720"/>
        <w:contextualSpacing/>
        <w:rPr>
          <w:rFonts w:eastAsia="Calibri" w:cs="Arial"/>
          <w:i/>
          <w:color w:val="000000" w:themeColor="text1"/>
          <w:sz w:val="24"/>
          <w:szCs w:val="24"/>
          <w:lang w:val="sr-Cyrl-RS"/>
        </w:rPr>
      </w:pPr>
    </w:p>
    <w:p w:rsidR="000735A1" w:rsidRDefault="000735A1" w:rsidP="0058001A">
      <w:pPr>
        <w:spacing w:before="0"/>
        <w:ind w:left="720"/>
        <w:contextualSpacing/>
        <w:rPr>
          <w:rFonts w:eastAsia="Calibri" w:cs="Arial"/>
          <w:i/>
          <w:color w:val="000000" w:themeColor="text1"/>
          <w:sz w:val="24"/>
          <w:szCs w:val="24"/>
          <w:lang w:val="sr-Cyrl-RS"/>
        </w:rPr>
      </w:pPr>
    </w:p>
    <w:p w:rsidR="000735A1" w:rsidRDefault="000735A1" w:rsidP="000735A1">
      <w:pPr>
        <w:spacing w:before="0"/>
        <w:jc w:val="right"/>
        <w:rPr>
          <w:rFonts w:cs="Arial"/>
          <w:b/>
          <w:sz w:val="24"/>
          <w:szCs w:val="24"/>
          <w:lang w:val="sr-Cyrl-RS"/>
        </w:rPr>
      </w:pPr>
      <w:r w:rsidRPr="00EC5BB4">
        <w:rPr>
          <w:rFonts w:cs="Arial"/>
          <w:b/>
          <w:sz w:val="24"/>
          <w:szCs w:val="24"/>
          <w:lang w:val="sr-Cyrl-RS"/>
        </w:rPr>
        <w:lastRenderedPageBreak/>
        <w:t xml:space="preserve">ПРИЛОГ </w:t>
      </w:r>
      <w:r>
        <w:rPr>
          <w:rFonts w:cs="Arial"/>
          <w:b/>
          <w:sz w:val="24"/>
          <w:szCs w:val="24"/>
          <w:lang w:val="sr-Cyrl-RS"/>
        </w:rPr>
        <w:t>2</w:t>
      </w:r>
    </w:p>
    <w:p w:rsidR="000735A1" w:rsidRPr="00EC5BB4" w:rsidRDefault="000735A1" w:rsidP="000735A1">
      <w:pPr>
        <w:spacing w:before="0"/>
        <w:jc w:val="right"/>
        <w:rPr>
          <w:rFonts w:cs="Arial"/>
          <w:b/>
          <w:color w:val="00B0F0"/>
          <w:sz w:val="24"/>
          <w:szCs w:val="24"/>
        </w:rPr>
      </w:pPr>
    </w:p>
    <w:p w:rsidR="000735A1" w:rsidRPr="00B344AD" w:rsidRDefault="000735A1" w:rsidP="000735A1">
      <w:pPr>
        <w:spacing w:before="0"/>
        <w:rPr>
          <w:rFonts w:cs="Arial"/>
          <w:color w:val="000000" w:themeColor="text1"/>
          <w:sz w:val="24"/>
          <w:szCs w:val="24"/>
        </w:rPr>
      </w:pPr>
      <w:r w:rsidRPr="00B344AD">
        <w:rPr>
          <w:rFonts w:cs="Arial"/>
          <w:color w:val="000000" w:themeColor="text1"/>
          <w:sz w:val="24"/>
          <w:szCs w:val="24"/>
        </w:rPr>
        <w:t>Нa oснoву oдрeдби Зaкoнa o мeници (Сл. лист ФНРJ бр. 104/46 и 18/58; Сл. лист СФРJ бр. 16/65, 54/70 и 57/89; Сл. лист СРJ бр. 46/96, Сл. лист СЦГ бр. 01/03 Уст. Повеља</w:t>
      </w:r>
      <w:r w:rsidRPr="00B344AD">
        <w:rPr>
          <w:rFonts w:cs="Arial"/>
          <w:color w:val="000000" w:themeColor="text1"/>
          <w:sz w:val="24"/>
          <w:szCs w:val="24"/>
          <w:lang w:val="sr-Cyrl-RS"/>
        </w:rPr>
        <w:t>, Сл.лист РС 80/15</w:t>
      </w:r>
      <w:r w:rsidRPr="00B344AD">
        <w:rPr>
          <w:rFonts w:cs="Arial"/>
          <w:color w:val="000000" w:themeColor="text1"/>
          <w:sz w:val="24"/>
          <w:szCs w:val="24"/>
        </w:rPr>
        <w:t xml:space="preserve">) и Зaкoнa o </w:t>
      </w:r>
      <w:r w:rsidRPr="00B344AD">
        <w:rPr>
          <w:rFonts w:cs="Arial"/>
          <w:color w:val="000000" w:themeColor="text1"/>
          <w:sz w:val="24"/>
          <w:szCs w:val="24"/>
          <w:lang w:val="sr-Cyrl-RS"/>
        </w:rPr>
        <w:t>платним услугама</w:t>
      </w:r>
      <w:r w:rsidRPr="00B344AD">
        <w:rPr>
          <w:rFonts w:cs="Arial"/>
          <w:color w:val="000000" w:themeColor="text1"/>
          <w:sz w:val="24"/>
          <w:szCs w:val="24"/>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0735A1" w:rsidRPr="00B344AD" w:rsidRDefault="000735A1" w:rsidP="000735A1">
      <w:pPr>
        <w:spacing w:before="0"/>
        <w:rPr>
          <w:rFonts w:cs="Arial"/>
          <w:color w:val="000000" w:themeColor="text1"/>
          <w:sz w:val="24"/>
          <w:szCs w:val="24"/>
        </w:rPr>
      </w:pPr>
    </w:p>
    <w:p w:rsidR="000735A1" w:rsidRPr="00B344AD" w:rsidRDefault="000735A1" w:rsidP="000735A1">
      <w:pPr>
        <w:spacing w:before="0"/>
        <w:rPr>
          <w:rFonts w:cs="Arial"/>
          <w:color w:val="000000" w:themeColor="text1"/>
          <w:sz w:val="24"/>
          <w:szCs w:val="24"/>
        </w:rPr>
      </w:pPr>
      <w:r w:rsidRPr="00B344AD">
        <w:rPr>
          <w:rFonts w:cs="Arial"/>
          <w:color w:val="000000" w:themeColor="text1"/>
          <w:sz w:val="24"/>
          <w:szCs w:val="24"/>
        </w:rPr>
        <w:t>(напомена: не доставља се у понуди)</w:t>
      </w:r>
    </w:p>
    <w:p w:rsidR="000735A1" w:rsidRPr="00B344AD" w:rsidRDefault="000735A1" w:rsidP="000735A1">
      <w:pPr>
        <w:spacing w:before="0"/>
        <w:rPr>
          <w:rFonts w:cs="Arial"/>
          <w:color w:val="000000" w:themeColor="text1"/>
          <w:sz w:val="24"/>
          <w:szCs w:val="24"/>
        </w:rPr>
      </w:pPr>
    </w:p>
    <w:p w:rsidR="000735A1" w:rsidRPr="00B344AD" w:rsidRDefault="000735A1" w:rsidP="000735A1">
      <w:pPr>
        <w:spacing w:before="0"/>
        <w:rPr>
          <w:rFonts w:cs="Arial"/>
          <w:color w:val="000000" w:themeColor="text1"/>
          <w:sz w:val="24"/>
          <w:szCs w:val="24"/>
          <w:lang w:val="ru-RU"/>
        </w:rPr>
      </w:pPr>
      <w:r w:rsidRPr="00B344AD">
        <w:rPr>
          <w:rFonts w:cs="Arial"/>
          <w:color w:val="000000" w:themeColor="text1"/>
          <w:sz w:val="24"/>
          <w:szCs w:val="24"/>
        </w:rPr>
        <w:t xml:space="preserve">ДУЖНИК:  </w:t>
      </w:r>
      <w:r w:rsidRPr="00B344AD">
        <w:rPr>
          <w:rFonts w:cs="Arial"/>
          <w:color w:val="000000" w:themeColor="text1"/>
          <w:sz w:val="24"/>
          <w:szCs w:val="24"/>
          <w:lang w:val="ru-RU"/>
        </w:rPr>
        <w:t>…………………………………………………………………………........................</w:t>
      </w:r>
    </w:p>
    <w:p w:rsidR="000735A1" w:rsidRPr="00B344AD" w:rsidRDefault="000735A1" w:rsidP="000735A1">
      <w:pPr>
        <w:spacing w:before="0"/>
        <w:rPr>
          <w:rFonts w:cs="Arial"/>
          <w:color w:val="000000" w:themeColor="text1"/>
          <w:sz w:val="24"/>
          <w:szCs w:val="24"/>
        </w:rPr>
      </w:pPr>
      <w:r w:rsidRPr="00B344AD">
        <w:rPr>
          <w:rFonts w:cs="Arial"/>
          <w:color w:val="000000" w:themeColor="text1"/>
          <w:sz w:val="24"/>
          <w:szCs w:val="24"/>
        </w:rPr>
        <w:t>(назив и седиште Понуђача)</w:t>
      </w:r>
    </w:p>
    <w:p w:rsidR="000735A1" w:rsidRPr="00B344AD" w:rsidRDefault="000735A1" w:rsidP="000735A1">
      <w:pPr>
        <w:spacing w:before="0"/>
        <w:rPr>
          <w:rFonts w:cs="Arial"/>
          <w:color w:val="000000" w:themeColor="text1"/>
          <w:sz w:val="24"/>
          <w:szCs w:val="24"/>
        </w:rPr>
      </w:pPr>
      <w:r w:rsidRPr="00B344AD">
        <w:rPr>
          <w:rFonts w:cs="Arial"/>
          <w:color w:val="000000" w:themeColor="text1"/>
          <w:sz w:val="24"/>
          <w:szCs w:val="24"/>
        </w:rPr>
        <w:t>МАТИЧНИ БРОЈ ДУЖНИКА (Понуђача): ..................................................................</w:t>
      </w:r>
    </w:p>
    <w:p w:rsidR="000735A1" w:rsidRPr="00B344AD" w:rsidRDefault="000735A1" w:rsidP="000735A1">
      <w:pPr>
        <w:spacing w:before="0"/>
        <w:rPr>
          <w:rFonts w:cs="Arial"/>
          <w:color w:val="000000" w:themeColor="text1"/>
          <w:sz w:val="24"/>
          <w:szCs w:val="24"/>
        </w:rPr>
      </w:pPr>
      <w:r w:rsidRPr="00B344AD">
        <w:rPr>
          <w:rFonts w:cs="Arial"/>
          <w:color w:val="000000" w:themeColor="text1"/>
          <w:sz w:val="24"/>
          <w:szCs w:val="24"/>
        </w:rPr>
        <w:t>ТЕКУЋИ РАЧУН ДУЖНИКА (Понуђача): ...................................................................</w:t>
      </w:r>
    </w:p>
    <w:p w:rsidR="000735A1" w:rsidRPr="00B344AD" w:rsidRDefault="000735A1" w:rsidP="000735A1">
      <w:pPr>
        <w:spacing w:before="0"/>
        <w:rPr>
          <w:rFonts w:cs="Arial"/>
          <w:color w:val="000000" w:themeColor="text1"/>
          <w:sz w:val="24"/>
          <w:szCs w:val="24"/>
        </w:rPr>
      </w:pPr>
      <w:r w:rsidRPr="00B344AD">
        <w:rPr>
          <w:rFonts w:cs="Arial"/>
          <w:color w:val="000000" w:themeColor="text1"/>
          <w:sz w:val="24"/>
          <w:szCs w:val="24"/>
        </w:rPr>
        <w:t>ПИБ ДУЖНИКА (Понуђача): ........................................................................................</w:t>
      </w:r>
    </w:p>
    <w:p w:rsidR="000735A1" w:rsidRPr="00B344AD" w:rsidRDefault="000735A1" w:rsidP="000735A1">
      <w:pPr>
        <w:spacing w:before="0"/>
        <w:rPr>
          <w:rFonts w:cs="Arial"/>
          <w:color w:val="000000" w:themeColor="text1"/>
          <w:sz w:val="24"/>
          <w:szCs w:val="24"/>
        </w:rPr>
      </w:pPr>
    </w:p>
    <w:p w:rsidR="000735A1" w:rsidRPr="00B344AD" w:rsidRDefault="000735A1" w:rsidP="000735A1">
      <w:pPr>
        <w:spacing w:before="0"/>
        <w:rPr>
          <w:rFonts w:cs="Arial"/>
          <w:color w:val="000000" w:themeColor="text1"/>
          <w:sz w:val="24"/>
          <w:szCs w:val="24"/>
        </w:rPr>
      </w:pPr>
      <w:r w:rsidRPr="00B344AD">
        <w:rPr>
          <w:rFonts w:cs="Arial"/>
          <w:color w:val="000000" w:themeColor="text1"/>
          <w:sz w:val="24"/>
          <w:szCs w:val="24"/>
        </w:rPr>
        <w:t>и з д а ј е  д а н а ............................ године</w:t>
      </w:r>
    </w:p>
    <w:p w:rsidR="000735A1" w:rsidRPr="00B344AD" w:rsidRDefault="000735A1" w:rsidP="000735A1">
      <w:pPr>
        <w:spacing w:before="0"/>
        <w:rPr>
          <w:rFonts w:cs="Arial"/>
          <w:color w:val="000000" w:themeColor="text1"/>
          <w:sz w:val="24"/>
          <w:szCs w:val="24"/>
        </w:rPr>
      </w:pPr>
    </w:p>
    <w:p w:rsidR="000735A1" w:rsidRPr="00B344AD" w:rsidRDefault="000735A1" w:rsidP="000735A1">
      <w:pPr>
        <w:spacing w:before="0"/>
        <w:rPr>
          <w:rFonts w:cs="Arial"/>
          <w:color w:val="000000" w:themeColor="text1"/>
          <w:sz w:val="24"/>
          <w:szCs w:val="24"/>
        </w:rPr>
      </w:pPr>
    </w:p>
    <w:p w:rsidR="000735A1" w:rsidRPr="00B344AD" w:rsidRDefault="000735A1" w:rsidP="000735A1">
      <w:pPr>
        <w:spacing w:before="0"/>
        <w:jc w:val="center"/>
        <w:rPr>
          <w:rFonts w:cs="Arial"/>
          <w:b/>
          <w:color w:val="000000" w:themeColor="text1"/>
          <w:sz w:val="24"/>
          <w:szCs w:val="24"/>
        </w:rPr>
      </w:pPr>
      <w:r w:rsidRPr="00B344AD">
        <w:rPr>
          <w:rFonts w:cs="Arial"/>
          <w:b/>
          <w:color w:val="000000" w:themeColor="text1"/>
          <w:sz w:val="24"/>
          <w:szCs w:val="24"/>
        </w:rPr>
        <w:t xml:space="preserve">МЕНИЧНО ПИСМО – ОВЛАШЋЕЊЕ ЗА КОРИСНИКА  БЛАНКО </w:t>
      </w:r>
      <w:r w:rsidRPr="00B344AD">
        <w:rPr>
          <w:rFonts w:cs="Arial"/>
          <w:b/>
          <w:color w:val="000000" w:themeColor="text1"/>
          <w:sz w:val="24"/>
          <w:szCs w:val="24"/>
          <w:lang w:val="sr-Cyrl-RS"/>
        </w:rPr>
        <w:t>СОПСТВЕНЕ</w:t>
      </w:r>
      <w:r w:rsidRPr="00B344AD">
        <w:rPr>
          <w:rFonts w:cs="Arial"/>
          <w:b/>
          <w:color w:val="000000" w:themeColor="text1"/>
          <w:sz w:val="24"/>
          <w:szCs w:val="24"/>
        </w:rPr>
        <w:t xml:space="preserve"> МЕНИЦЕ</w:t>
      </w:r>
    </w:p>
    <w:p w:rsidR="000735A1" w:rsidRPr="00EC5BB4" w:rsidRDefault="000735A1" w:rsidP="000735A1">
      <w:pPr>
        <w:spacing w:before="0"/>
        <w:rPr>
          <w:rFonts w:cs="Arial"/>
          <w:color w:val="00B0F0"/>
          <w:sz w:val="24"/>
          <w:szCs w:val="24"/>
        </w:rPr>
      </w:pPr>
    </w:p>
    <w:p w:rsidR="000735A1" w:rsidRPr="001955DC" w:rsidRDefault="000735A1" w:rsidP="000735A1">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themeColor="text1"/>
          <w:sz w:val="24"/>
          <w:szCs w:val="24"/>
        </w:rPr>
      </w:pPr>
      <w:r w:rsidRPr="001955DC">
        <w:rPr>
          <w:rFonts w:cs="Arial"/>
          <w:b w:val="0"/>
          <w:color w:val="000000" w:themeColor="text1"/>
          <w:sz w:val="24"/>
          <w:szCs w:val="24"/>
        </w:rPr>
        <w:t xml:space="preserve">КОРИСНИК - ПОВЕРИЛАЦ:Јавно предузеће „Електроприведа Србије“ </w:t>
      </w:r>
      <w:r w:rsidRPr="001955DC">
        <w:rPr>
          <w:rFonts w:cs="Arial"/>
          <w:b w:val="0"/>
          <w:color w:val="000000" w:themeColor="text1"/>
          <w:sz w:val="24"/>
          <w:szCs w:val="24"/>
          <w:lang w:val="sr-Cyrl-RS"/>
        </w:rPr>
        <w:t>Београд, Улица ц</w:t>
      </w:r>
      <w:r w:rsidRPr="001955DC">
        <w:rPr>
          <w:rFonts w:cs="Arial"/>
          <w:b w:val="0"/>
          <w:color w:val="000000" w:themeColor="text1"/>
          <w:sz w:val="24"/>
          <w:szCs w:val="24"/>
        </w:rPr>
        <w:t>арице Милице број 2,</w:t>
      </w:r>
      <w:r w:rsidRPr="001955DC">
        <w:rPr>
          <w:rFonts w:cs="Arial"/>
          <w:b w:val="0"/>
          <w:color w:val="000000" w:themeColor="text1"/>
          <w:sz w:val="24"/>
          <w:szCs w:val="24"/>
          <w:lang w:val="sr-Cyrl-RS"/>
        </w:rPr>
        <w:t xml:space="preserve">огранак ХЕ Ђердап Кладово, ул. Трг краља Петра број 1, 19 320 Кладово, </w:t>
      </w:r>
      <w:r w:rsidRPr="001955DC">
        <w:rPr>
          <w:rFonts w:cs="Arial"/>
          <w:b w:val="0"/>
          <w:color w:val="000000" w:themeColor="text1"/>
          <w:sz w:val="24"/>
          <w:szCs w:val="24"/>
        </w:rPr>
        <w:t>11000 Београд, Матични бр</w:t>
      </w:r>
      <w:r>
        <w:rPr>
          <w:rFonts w:cs="Arial"/>
          <w:b w:val="0"/>
          <w:color w:val="000000" w:themeColor="text1"/>
          <w:sz w:val="24"/>
          <w:szCs w:val="24"/>
        </w:rPr>
        <w:t xml:space="preserve">ој 20053658, ПИБ 103920327, </w:t>
      </w:r>
    </w:p>
    <w:p w:rsidR="000735A1" w:rsidRPr="00EC5BB4" w:rsidRDefault="000735A1" w:rsidP="000735A1">
      <w:pPr>
        <w:spacing w:before="0"/>
        <w:rPr>
          <w:rFonts w:cs="Arial"/>
          <w:color w:val="00B0F0"/>
          <w:sz w:val="24"/>
          <w:szCs w:val="24"/>
        </w:rPr>
      </w:pPr>
    </w:p>
    <w:p w:rsidR="000735A1" w:rsidRPr="00B344AD" w:rsidRDefault="000735A1" w:rsidP="000735A1">
      <w:pPr>
        <w:spacing w:before="0"/>
        <w:rPr>
          <w:rFonts w:cs="Arial"/>
          <w:color w:val="000000" w:themeColor="text1"/>
          <w:sz w:val="24"/>
          <w:szCs w:val="24"/>
        </w:rPr>
      </w:pPr>
      <w:r w:rsidRPr="00B344AD">
        <w:rPr>
          <w:rFonts w:cs="Arial"/>
          <w:color w:val="000000" w:themeColor="text1"/>
          <w:sz w:val="24"/>
          <w:szCs w:val="24"/>
        </w:rPr>
        <w:t xml:space="preserve">Предајемо вам 1 (једну) потписану и оверену, бланко  </w:t>
      </w:r>
      <w:r w:rsidRPr="00B344AD">
        <w:rPr>
          <w:rFonts w:cs="Arial"/>
          <w:color w:val="000000" w:themeColor="text1"/>
          <w:sz w:val="24"/>
          <w:szCs w:val="24"/>
          <w:lang w:val="sr-Cyrl-RS"/>
        </w:rPr>
        <w:t>сопствену</w:t>
      </w:r>
      <w:r w:rsidRPr="00B344AD">
        <w:rPr>
          <w:rFonts w:cs="Arial"/>
          <w:color w:val="000000" w:themeColor="text1"/>
          <w:sz w:val="24"/>
          <w:szCs w:val="24"/>
        </w:rPr>
        <w:t xml:space="preserve">  меницу</w:t>
      </w:r>
      <w:r w:rsidRPr="00B344AD">
        <w:rPr>
          <w:rFonts w:cs="Arial"/>
          <w:color w:val="000000" w:themeColor="text1"/>
          <w:sz w:val="24"/>
          <w:szCs w:val="24"/>
          <w:lang w:val="sr-Cyrl-RS"/>
        </w:rPr>
        <w:t xml:space="preserve"> која је неопозива, без права протеста и наплатива на први позив</w:t>
      </w:r>
      <w:r w:rsidRPr="00B344AD">
        <w:rPr>
          <w:rFonts w:cs="Arial"/>
          <w:color w:val="000000" w:themeColor="text1"/>
          <w:sz w:val="24"/>
          <w:szCs w:val="24"/>
        </w:rPr>
        <w:t>, серијски                 бр._________________ (уписати серијски број)  као средство финансијског обезбеђења</w:t>
      </w:r>
      <w:r w:rsidRPr="00B344AD">
        <w:rPr>
          <w:rFonts w:cs="Arial"/>
          <w:color w:val="000000" w:themeColor="text1"/>
          <w:sz w:val="24"/>
          <w:szCs w:val="24"/>
          <w:lang w:val="sr-Cyrl-RS"/>
        </w:rPr>
        <w:t xml:space="preserve"> за добро извршење посла</w:t>
      </w:r>
      <w:r w:rsidRPr="00B344AD">
        <w:rPr>
          <w:rFonts w:cs="Arial"/>
          <w:color w:val="000000" w:themeColor="text1"/>
          <w:sz w:val="24"/>
          <w:szCs w:val="24"/>
        </w:rPr>
        <w:t xml:space="preserve"> и овлашћујемо Јавно предузеће „Електроприведа Србије“</w:t>
      </w:r>
      <w:r w:rsidRPr="00B344AD">
        <w:rPr>
          <w:rFonts w:cs="Arial"/>
          <w:color w:val="000000" w:themeColor="text1"/>
          <w:sz w:val="24"/>
          <w:szCs w:val="24"/>
          <w:lang w:val="sr-Cyrl-RS"/>
        </w:rPr>
        <w:t xml:space="preserve"> Београд, Улица</w:t>
      </w:r>
      <w:r w:rsidRPr="00B344AD">
        <w:rPr>
          <w:rFonts w:cs="Arial"/>
          <w:color w:val="000000" w:themeColor="text1"/>
          <w:sz w:val="24"/>
          <w:szCs w:val="24"/>
        </w:rPr>
        <w:t xml:space="preserve"> </w:t>
      </w:r>
      <w:r w:rsidRPr="00B344AD">
        <w:rPr>
          <w:rFonts w:cs="Arial"/>
          <w:color w:val="000000" w:themeColor="text1"/>
          <w:sz w:val="24"/>
          <w:szCs w:val="24"/>
          <w:lang w:val="sr-Cyrl-RS"/>
        </w:rPr>
        <w:t>ц</w:t>
      </w:r>
      <w:r w:rsidRPr="00B344AD">
        <w:rPr>
          <w:rFonts w:cs="Arial"/>
          <w:color w:val="000000" w:themeColor="text1"/>
          <w:sz w:val="24"/>
          <w:szCs w:val="24"/>
        </w:rPr>
        <w:t>арице Милице број 2, Београд,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0735A1" w:rsidRPr="00B344AD" w:rsidRDefault="000735A1" w:rsidP="000735A1">
      <w:pPr>
        <w:spacing w:before="0"/>
        <w:rPr>
          <w:rFonts w:cs="Arial"/>
          <w:color w:val="000000" w:themeColor="text1"/>
          <w:sz w:val="24"/>
          <w:szCs w:val="24"/>
        </w:rPr>
      </w:pPr>
    </w:p>
    <w:p w:rsidR="000735A1" w:rsidRPr="00B344AD" w:rsidRDefault="000735A1" w:rsidP="000735A1">
      <w:pPr>
        <w:spacing w:before="0"/>
        <w:rPr>
          <w:rFonts w:cs="Arial"/>
          <w:color w:val="000000" w:themeColor="text1"/>
          <w:sz w:val="24"/>
          <w:szCs w:val="24"/>
        </w:rPr>
      </w:pPr>
      <w:r w:rsidRPr="00B344AD">
        <w:rPr>
          <w:rFonts w:cs="Arial"/>
          <w:color w:val="000000" w:themeColor="text1"/>
          <w:sz w:val="24"/>
          <w:szCs w:val="24"/>
        </w:rPr>
        <w:t xml:space="preserve">Издата бланко </w:t>
      </w:r>
      <w:r w:rsidRPr="00B344AD">
        <w:rPr>
          <w:rFonts w:cs="Arial"/>
          <w:color w:val="000000" w:themeColor="text1"/>
          <w:sz w:val="24"/>
          <w:szCs w:val="24"/>
          <w:lang w:val="sr-Cyrl-RS"/>
        </w:rPr>
        <w:t>сопствена</w:t>
      </w:r>
      <w:r w:rsidRPr="00B344AD">
        <w:rPr>
          <w:rFonts w:cs="Arial"/>
          <w:color w:val="000000" w:themeColor="text1"/>
          <w:sz w:val="24"/>
          <w:szCs w:val="24"/>
        </w:rPr>
        <w:t xml:space="preserve"> меница серијски број</w:t>
      </w:r>
      <w:r w:rsidRPr="00B344AD">
        <w:rPr>
          <w:rFonts w:cs="Arial"/>
          <w:color w:val="000000" w:themeColor="text1"/>
          <w:sz w:val="24"/>
          <w:szCs w:val="24"/>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w:t>
      </w:r>
      <w:r w:rsidRPr="00B344AD">
        <w:rPr>
          <w:rFonts w:cs="Arial"/>
          <w:color w:val="000000" w:themeColor="text1"/>
          <w:sz w:val="24"/>
          <w:szCs w:val="24"/>
          <w:lang w:val="sr-Cyrl-RS"/>
        </w:rPr>
        <w:t>три</w:t>
      </w:r>
      <w:r w:rsidRPr="00B344AD">
        <w:rPr>
          <w:rFonts w:cs="Arial"/>
          <w:color w:val="000000" w:themeColor="text1"/>
          <w:sz w:val="24"/>
          <w:szCs w:val="24"/>
        </w:rPr>
        <w:t>десет) дана од уговореног рока  с тим да евентуални</w:t>
      </w:r>
      <w:r w:rsidRPr="00B344AD">
        <w:rPr>
          <w:rFonts w:cs="Arial"/>
          <w:color w:val="000000" w:themeColor="text1"/>
          <w:sz w:val="24"/>
          <w:szCs w:val="24"/>
        </w:rPr>
        <w:br/>
        <w:t xml:space="preserve">продужетак рока завршетка испоруке </w:t>
      </w:r>
      <w:r w:rsidR="00E11B57">
        <w:rPr>
          <w:rFonts w:cs="Arial"/>
          <w:color w:val="000000" w:themeColor="text1"/>
          <w:sz w:val="24"/>
          <w:szCs w:val="24"/>
          <w:lang w:val="sr-Cyrl-RS"/>
        </w:rPr>
        <w:t xml:space="preserve">и уградње </w:t>
      </w:r>
      <w:r w:rsidRPr="00B344AD">
        <w:rPr>
          <w:rFonts w:cs="Arial"/>
          <w:color w:val="000000" w:themeColor="text1"/>
          <w:sz w:val="24"/>
          <w:szCs w:val="24"/>
        </w:rPr>
        <w:t xml:space="preserve">има за последицу и продужење рока важења менице и меничног овлашћења, за исти број дана за који ће </w:t>
      </w:r>
      <w:r w:rsidR="00E11B57">
        <w:rPr>
          <w:rFonts w:cs="Arial"/>
          <w:color w:val="000000" w:themeColor="text1"/>
          <w:sz w:val="24"/>
          <w:szCs w:val="24"/>
        </w:rPr>
        <w:t>бити продужен и рок за испоруку и уградњу.</w:t>
      </w:r>
    </w:p>
    <w:p w:rsidR="000735A1" w:rsidRPr="00B344AD" w:rsidRDefault="000735A1" w:rsidP="000735A1">
      <w:pPr>
        <w:spacing w:before="0"/>
        <w:rPr>
          <w:rFonts w:cs="Arial"/>
          <w:color w:val="000000" w:themeColor="text1"/>
          <w:sz w:val="24"/>
          <w:szCs w:val="24"/>
        </w:rPr>
      </w:pPr>
    </w:p>
    <w:p w:rsidR="000735A1" w:rsidRPr="00B344AD" w:rsidRDefault="000735A1" w:rsidP="000735A1">
      <w:pPr>
        <w:spacing w:before="0"/>
        <w:rPr>
          <w:rFonts w:cs="Arial"/>
          <w:color w:val="000000" w:themeColor="text1"/>
          <w:sz w:val="24"/>
          <w:szCs w:val="24"/>
        </w:rPr>
      </w:pPr>
      <w:r w:rsidRPr="00B344AD">
        <w:rPr>
          <w:rFonts w:cs="Arial"/>
          <w:color w:val="000000" w:themeColor="text1"/>
          <w:sz w:val="24"/>
          <w:szCs w:val="24"/>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w:t>
      </w:r>
      <w:r w:rsidRPr="00B344AD">
        <w:rPr>
          <w:rFonts w:cs="Arial"/>
          <w:color w:val="000000" w:themeColor="text1"/>
          <w:sz w:val="24"/>
          <w:szCs w:val="24"/>
        </w:rPr>
        <w:lastRenderedPageBreak/>
        <w:t xml:space="preserve">ИНИЦИРА наплату - издавањем налога за наплату на терет текућег рачуна Дужника бр.______ код __________________ Банке, а у </w:t>
      </w:r>
      <w:r>
        <w:rPr>
          <w:rFonts w:cs="Arial"/>
          <w:color w:val="000000" w:themeColor="text1"/>
          <w:sz w:val="24"/>
          <w:szCs w:val="24"/>
        </w:rPr>
        <w:t>корист текућег рачуна Повериоца.</w:t>
      </w:r>
    </w:p>
    <w:p w:rsidR="000735A1" w:rsidRPr="00B344AD" w:rsidRDefault="000735A1" w:rsidP="000735A1">
      <w:pPr>
        <w:spacing w:before="0"/>
        <w:rPr>
          <w:rFonts w:cs="Arial"/>
          <w:color w:val="000000" w:themeColor="text1"/>
          <w:sz w:val="24"/>
          <w:szCs w:val="24"/>
        </w:rPr>
      </w:pPr>
    </w:p>
    <w:p w:rsidR="000735A1" w:rsidRPr="00B344AD" w:rsidRDefault="000735A1" w:rsidP="000735A1">
      <w:pPr>
        <w:spacing w:before="0"/>
        <w:rPr>
          <w:rFonts w:cs="Arial"/>
          <w:color w:val="000000" w:themeColor="text1"/>
          <w:sz w:val="24"/>
          <w:szCs w:val="24"/>
        </w:rPr>
      </w:pPr>
      <w:r w:rsidRPr="00B344AD">
        <w:rPr>
          <w:rFonts w:cs="Arial"/>
          <w:color w:val="000000" w:themeColor="text1"/>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0735A1" w:rsidRPr="00B344AD" w:rsidRDefault="000735A1" w:rsidP="000735A1">
      <w:pPr>
        <w:spacing w:before="0"/>
        <w:rPr>
          <w:rFonts w:cs="Arial"/>
          <w:color w:val="000000" w:themeColor="text1"/>
          <w:sz w:val="24"/>
          <w:szCs w:val="24"/>
        </w:rPr>
      </w:pPr>
    </w:p>
    <w:p w:rsidR="000735A1" w:rsidRPr="00B344AD" w:rsidRDefault="000735A1" w:rsidP="000735A1">
      <w:pPr>
        <w:spacing w:before="0"/>
        <w:rPr>
          <w:rFonts w:cs="Arial"/>
          <w:color w:val="000000" w:themeColor="text1"/>
          <w:sz w:val="24"/>
          <w:szCs w:val="24"/>
        </w:rPr>
      </w:pPr>
      <w:r w:rsidRPr="00B344AD">
        <w:rPr>
          <w:rFonts w:cs="Arial"/>
          <w:color w:val="000000" w:themeColor="text1"/>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0735A1" w:rsidRPr="00B344AD" w:rsidRDefault="000735A1" w:rsidP="000735A1">
      <w:pPr>
        <w:spacing w:before="0"/>
        <w:rPr>
          <w:rFonts w:cs="Arial"/>
          <w:color w:val="000000" w:themeColor="text1"/>
          <w:sz w:val="24"/>
          <w:szCs w:val="24"/>
        </w:rPr>
      </w:pPr>
    </w:p>
    <w:p w:rsidR="000735A1" w:rsidRPr="00B344AD" w:rsidRDefault="000735A1" w:rsidP="000735A1">
      <w:pPr>
        <w:spacing w:before="0"/>
        <w:rPr>
          <w:rFonts w:cs="Arial"/>
          <w:color w:val="000000" w:themeColor="text1"/>
          <w:sz w:val="24"/>
          <w:szCs w:val="24"/>
        </w:rPr>
      </w:pPr>
      <w:r w:rsidRPr="00B344AD">
        <w:rPr>
          <w:rFonts w:cs="Arial"/>
          <w:color w:val="000000" w:themeColor="text1"/>
          <w:sz w:val="24"/>
          <w:szCs w:val="24"/>
        </w:rPr>
        <w:t>Меница је потписана од стране овлашћеног лица за заступање Дужника _____________________(унети име и презиме овлашћеног лица).</w:t>
      </w:r>
    </w:p>
    <w:p w:rsidR="000735A1" w:rsidRPr="00B344AD" w:rsidRDefault="000735A1" w:rsidP="000735A1">
      <w:pPr>
        <w:spacing w:before="0"/>
        <w:rPr>
          <w:rFonts w:cs="Arial"/>
          <w:color w:val="000000" w:themeColor="text1"/>
          <w:sz w:val="24"/>
          <w:szCs w:val="24"/>
        </w:rPr>
      </w:pPr>
    </w:p>
    <w:p w:rsidR="000735A1" w:rsidRPr="00B344AD" w:rsidRDefault="000735A1" w:rsidP="000735A1">
      <w:pPr>
        <w:spacing w:before="0"/>
        <w:rPr>
          <w:rFonts w:cs="Arial"/>
          <w:color w:val="000000" w:themeColor="text1"/>
          <w:sz w:val="24"/>
          <w:szCs w:val="24"/>
        </w:rPr>
      </w:pPr>
      <w:r w:rsidRPr="00B344AD">
        <w:rPr>
          <w:rFonts w:cs="Arial"/>
          <w:color w:val="000000" w:themeColor="text1"/>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0735A1" w:rsidRPr="00B344AD" w:rsidRDefault="000735A1" w:rsidP="000735A1">
      <w:pPr>
        <w:spacing w:before="0"/>
        <w:rPr>
          <w:rFonts w:cs="Arial"/>
          <w:color w:val="000000" w:themeColor="text1"/>
          <w:sz w:val="24"/>
          <w:szCs w:val="24"/>
        </w:rPr>
      </w:pPr>
      <w:r w:rsidRPr="00B344AD">
        <w:rPr>
          <w:rFonts w:cs="Arial"/>
          <w:color w:val="000000" w:themeColor="text1"/>
          <w:sz w:val="24"/>
          <w:szCs w:val="24"/>
        </w:rPr>
        <w:t xml:space="preserve">Место и датум издавања Овлашћења          </w:t>
      </w:r>
    </w:p>
    <w:p w:rsidR="000735A1" w:rsidRPr="00B344AD" w:rsidRDefault="000735A1" w:rsidP="000735A1">
      <w:pPr>
        <w:spacing w:before="0"/>
        <w:rPr>
          <w:rFonts w:cs="Arial"/>
          <w:color w:val="000000" w:themeColor="text1"/>
          <w:sz w:val="24"/>
          <w:szCs w:val="24"/>
        </w:rPr>
      </w:pPr>
    </w:p>
    <w:p w:rsidR="000735A1" w:rsidRPr="00B344AD" w:rsidRDefault="000735A1" w:rsidP="000735A1">
      <w:pPr>
        <w:spacing w:before="0"/>
        <w:rPr>
          <w:rFonts w:cs="Arial"/>
          <w:color w:val="000000" w:themeColor="text1"/>
          <w:sz w:val="24"/>
          <w:szCs w:val="24"/>
        </w:rPr>
      </w:pPr>
      <w:r w:rsidRPr="00B344AD">
        <w:rPr>
          <w:rFonts w:cs="Arial"/>
          <w:color w:val="000000" w:themeColor="text1"/>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0735A1" w:rsidRPr="00B344AD" w:rsidTr="00FF694A">
        <w:trPr>
          <w:jc w:val="center"/>
        </w:trPr>
        <w:tc>
          <w:tcPr>
            <w:tcW w:w="3882" w:type="dxa"/>
          </w:tcPr>
          <w:p w:rsidR="000735A1" w:rsidRPr="00B344AD" w:rsidRDefault="000735A1" w:rsidP="00FF694A">
            <w:pPr>
              <w:spacing w:before="0"/>
              <w:jc w:val="center"/>
              <w:rPr>
                <w:rFonts w:cs="Arial"/>
                <w:color w:val="000000" w:themeColor="text1"/>
                <w:sz w:val="24"/>
                <w:szCs w:val="24"/>
              </w:rPr>
            </w:pPr>
            <w:r w:rsidRPr="00B344AD">
              <w:rPr>
                <w:rFonts w:cs="Arial"/>
                <w:color w:val="000000" w:themeColor="text1"/>
                <w:sz w:val="24"/>
                <w:szCs w:val="24"/>
              </w:rPr>
              <w:t>Датум:</w:t>
            </w:r>
          </w:p>
        </w:tc>
        <w:tc>
          <w:tcPr>
            <w:tcW w:w="2127" w:type="dxa"/>
          </w:tcPr>
          <w:p w:rsidR="000735A1" w:rsidRPr="00B344AD" w:rsidRDefault="000735A1" w:rsidP="00FF694A">
            <w:pPr>
              <w:spacing w:before="0"/>
              <w:jc w:val="center"/>
              <w:rPr>
                <w:rFonts w:cs="Arial"/>
                <w:color w:val="000000" w:themeColor="text1"/>
                <w:sz w:val="24"/>
                <w:szCs w:val="24"/>
                <w:lang w:val="ru-RU"/>
              </w:rPr>
            </w:pPr>
          </w:p>
        </w:tc>
        <w:tc>
          <w:tcPr>
            <w:tcW w:w="4022" w:type="dxa"/>
          </w:tcPr>
          <w:p w:rsidR="000735A1" w:rsidRPr="00B344AD" w:rsidRDefault="000735A1" w:rsidP="00FF694A">
            <w:pPr>
              <w:spacing w:before="0"/>
              <w:jc w:val="center"/>
              <w:rPr>
                <w:rFonts w:cs="Arial"/>
                <w:color w:val="000000" w:themeColor="text1"/>
                <w:sz w:val="24"/>
                <w:szCs w:val="24"/>
                <w:lang w:val="ru-RU"/>
              </w:rPr>
            </w:pPr>
            <w:r w:rsidRPr="00B344AD">
              <w:rPr>
                <w:rFonts w:cs="Arial"/>
                <w:color w:val="000000" w:themeColor="text1"/>
                <w:sz w:val="24"/>
                <w:szCs w:val="24"/>
              </w:rPr>
              <w:t>Понуђач</w:t>
            </w:r>
            <w:r w:rsidRPr="00B344AD">
              <w:rPr>
                <w:rFonts w:cs="Arial"/>
                <w:color w:val="000000" w:themeColor="text1"/>
                <w:sz w:val="24"/>
                <w:szCs w:val="24"/>
                <w:lang w:val="ru-RU"/>
              </w:rPr>
              <w:t>:</w:t>
            </w:r>
          </w:p>
        </w:tc>
      </w:tr>
      <w:tr w:rsidR="000735A1" w:rsidRPr="00B344AD" w:rsidTr="00FF694A">
        <w:trPr>
          <w:jc w:val="center"/>
        </w:trPr>
        <w:tc>
          <w:tcPr>
            <w:tcW w:w="3882" w:type="dxa"/>
          </w:tcPr>
          <w:p w:rsidR="000735A1" w:rsidRPr="00B344AD" w:rsidRDefault="000735A1" w:rsidP="00FF694A">
            <w:pPr>
              <w:spacing w:before="0"/>
              <w:jc w:val="center"/>
              <w:rPr>
                <w:rFonts w:cs="Arial"/>
                <w:color w:val="000000" w:themeColor="text1"/>
                <w:sz w:val="24"/>
                <w:szCs w:val="24"/>
              </w:rPr>
            </w:pPr>
          </w:p>
        </w:tc>
        <w:tc>
          <w:tcPr>
            <w:tcW w:w="2127" w:type="dxa"/>
          </w:tcPr>
          <w:p w:rsidR="000735A1" w:rsidRPr="00B344AD" w:rsidRDefault="000735A1" w:rsidP="00FF694A">
            <w:pPr>
              <w:spacing w:before="0"/>
              <w:jc w:val="center"/>
              <w:rPr>
                <w:rFonts w:cs="Arial"/>
                <w:color w:val="000000" w:themeColor="text1"/>
                <w:sz w:val="24"/>
                <w:szCs w:val="24"/>
              </w:rPr>
            </w:pPr>
            <w:r w:rsidRPr="00B344AD">
              <w:rPr>
                <w:rFonts w:cs="Arial"/>
                <w:color w:val="000000" w:themeColor="text1"/>
                <w:sz w:val="24"/>
                <w:szCs w:val="24"/>
              </w:rPr>
              <w:t>М.П.</w:t>
            </w:r>
          </w:p>
        </w:tc>
        <w:tc>
          <w:tcPr>
            <w:tcW w:w="4022" w:type="dxa"/>
          </w:tcPr>
          <w:p w:rsidR="000735A1" w:rsidRPr="00B344AD" w:rsidRDefault="000735A1" w:rsidP="00FF694A">
            <w:pPr>
              <w:spacing w:before="0"/>
              <w:jc w:val="center"/>
              <w:rPr>
                <w:rFonts w:cs="Arial"/>
                <w:color w:val="000000" w:themeColor="text1"/>
                <w:sz w:val="24"/>
                <w:szCs w:val="24"/>
                <w:lang w:val="ru-RU"/>
              </w:rPr>
            </w:pPr>
          </w:p>
        </w:tc>
      </w:tr>
      <w:tr w:rsidR="000735A1" w:rsidRPr="00B344AD" w:rsidTr="00FF694A">
        <w:trPr>
          <w:jc w:val="center"/>
        </w:trPr>
        <w:tc>
          <w:tcPr>
            <w:tcW w:w="3882" w:type="dxa"/>
            <w:tcBorders>
              <w:bottom w:val="single" w:sz="4" w:space="0" w:color="auto"/>
            </w:tcBorders>
          </w:tcPr>
          <w:p w:rsidR="000735A1" w:rsidRPr="00B344AD" w:rsidRDefault="000735A1" w:rsidP="00FF694A">
            <w:pPr>
              <w:spacing w:before="0"/>
              <w:jc w:val="center"/>
              <w:rPr>
                <w:rFonts w:cs="Arial"/>
                <w:color w:val="000000" w:themeColor="text1"/>
                <w:sz w:val="24"/>
                <w:szCs w:val="24"/>
              </w:rPr>
            </w:pPr>
          </w:p>
        </w:tc>
        <w:tc>
          <w:tcPr>
            <w:tcW w:w="2127" w:type="dxa"/>
          </w:tcPr>
          <w:p w:rsidR="000735A1" w:rsidRPr="00B344AD" w:rsidRDefault="000735A1" w:rsidP="00FF694A">
            <w:pPr>
              <w:spacing w:before="0"/>
              <w:jc w:val="center"/>
              <w:rPr>
                <w:rFonts w:cs="Arial"/>
                <w:color w:val="000000" w:themeColor="text1"/>
                <w:sz w:val="24"/>
                <w:szCs w:val="24"/>
                <w:lang w:val="ru-RU"/>
              </w:rPr>
            </w:pPr>
          </w:p>
        </w:tc>
        <w:tc>
          <w:tcPr>
            <w:tcW w:w="4022" w:type="dxa"/>
            <w:tcBorders>
              <w:bottom w:val="single" w:sz="4" w:space="0" w:color="auto"/>
            </w:tcBorders>
          </w:tcPr>
          <w:p w:rsidR="000735A1" w:rsidRPr="00B344AD" w:rsidRDefault="000735A1" w:rsidP="00FF694A">
            <w:pPr>
              <w:spacing w:before="0"/>
              <w:jc w:val="center"/>
              <w:rPr>
                <w:rFonts w:cs="Arial"/>
                <w:color w:val="000000" w:themeColor="text1"/>
                <w:sz w:val="24"/>
                <w:szCs w:val="24"/>
                <w:lang w:val="ru-RU"/>
              </w:rPr>
            </w:pPr>
          </w:p>
        </w:tc>
      </w:tr>
    </w:tbl>
    <w:p w:rsidR="000735A1" w:rsidRPr="00B344AD" w:rsidRDefault="000735A1" w:rsidP="000735A1">
      <w:pPr>
        <w:spacing w:before="0"/>
        <w:rPr>
          <w:rFonts w:cs="Arial"/>
          <w:color w:val="000000" w:themeColor="text1"/>
          <w:sz w:val="24"/>
          <w:szCs w:val="24"/>
        </w:rPr>
      </w:pPr>
      <w:r w:rsidRPr="00B344AD">
        <w:rPr>
          <w:rFonts w:cs="Arial"/>
          <w:color w:val="000000" w:themeColor="text1"/>
          <w:sz w:val="24"/>
          <w:szCs w:val="24"/>
        </w:rPr>
        <w:t xml:space="preserve">                                                                                              Потпис овлашћеног лица</w:t>
      </w:r>
    </w:p>
    <w:p w:rsidR="000735A1" w:rsidRPr="00B344AD" w:rsidRDefault="000735A1" w:rsidP="000735A1">
      <w:pPr>
        <w:spacing w:before="0"/>
        <w:rPr>
          <w:rFonts w:cs="Arial"/>
          <w:color w:val="000000" w:themeColor="text1"/>
          <w:sz w:val="24"/>
          <w:szCs w:val="24"/>
        </w:rPr>
      </w:pPr>
    </w:p>
    <w:p w:rsidR="000735A1" w:rsidRPr="00B344AD" w:rsidRDefault="000735A1" w:rsidP="000735A1">
      <w:pPr>
        <w:spacing w:before="0"/>
        <w:rPr>
          <w:rFonts w:cs="Arial"/>
          <w:color w:val="000000" w:themeColor="text1"/>
          <w:sz w:val="24"/>
          <w:szCs w:val="24"/>
        </w:rPr>
      </w:pPr>
      <w:r w:rsidRPr="00B344AD">
        <w:rPr>
          <w:rFonts w:cs="Arial"/>
          <w:color w:val="000000" w:themeColor="text1"/>
          <w:sz w:val="24"/>
          <w:szCs w:val="24"/>
        </w:rPr>
        <w:t>Прилог:</w:t>
      </w:r>
    </w:p>
    <w:p w:rsidR="000735A1" w:rsidRPr="00B344AD" w:rsidRDefault="000735A1" w:rsidP="000735A1">
      <w:pPr>
        <w:pStyle w:val="ListParagraph"/>
        <w:numPr>
          <w:ilvl w:val="0"/>
          <w:numId w:val="7"/>
        </w:numPr>
        <w:spacing w:before="0" w:after="0" w:line="240" w:lineRule="auto"/>
        <w:rPr>
          <w:rFonts w:ascii="Arial" w:hAnsi="Arial" w:cs="Arial"/>
          <w:color w:val="000000" w:themeColor="text1"/>
          <w:sz w:val="24"/>
          <w:szCs w:val="24"/>
        </w:rPr>
      </w:pPr>
      <w:r w:rsidRPr="00B344AD">
        <w:rPr>
          <w:rFonts w:cs="Arial"/>
          <w:color w:val="000000" w:themeColor="text1"/>
          <w:sz w:val="24"/>
          <w:szCs w:val="24"/>
        </w:rPr>
        <w:t xml:space="preserve"> </w:t>
      </w:r>
      <w:r w:rsidRPr="00B344AD">
        <w:rPr>
          <w:rFonts w:ascii="Arial" w:hAnsi="Arial" w:cs="Arial"/>
          <w:color w:val="000000" w:themeColor="text1"/>
          <w:sz w:val="24"/>
          <w:szCs w:val="24"/>
        </w:rPr>
        <w:t xml:space="preserve">1 једна потписана и оверена бланко </w:t>
      </w:r>
      <w:r w:rsidRPr="00B344AD">
        <w:rPr>
          <w:rFonts w:ascii="Arial" w:hAnsi="Arial" w:cs="Arial"/>
          <w:color w:val="000000" w:themeColor="text1"/>
          <w:sz w:val="24"/>
          <w:szCs w:val="24"/>
          <w:lang w:val="sr-Cyrl-RS"/>
        </w:rPr>
        <w:t>сопствена</w:t>
      </w:r>
      <w:r w:rsidRPr="00B344AD">
        <w:rPr>
          <w:rFonts w:ascii="Arial" w:hAnsi="Arial" w:cs="Arial"/>
          <w:color w:val="000000" w:themeColor="text1"/>
          <w:sz w:val="24"/>
          <w:szCs w:val="24"/>
        </w:rPr>
        <w:t xml:space="preserve"> меница као гаранција за </w:t>
      </w:r>
      <w:r w:rsidRPr="00B344AD">
        <w:rPr>
          <w:rFonts w:ascii="Arial" w:hAnsi="Arial" w:cs="Arial"/>
          <w:color w:val="000000" w:themeColor="text1"/>
          <w:sz w:val="24"/>
          <w:szCs w:val="24"/>
          <w:lang w:val="sr-Cyrl-RS"/>
        </w:rPr>
        <w:t>добро извршење посла</w:t>
      </w:r>
      <w:r w:rsidRPr="00B344AD">
        <w:rPr>
          <w:rFonts w:ascii="Arial" w:hAnsi="Arial" w:cs="Arial"/>
          <w:color w:val="000000" w:themeColor="text1"/>
          <w:sz w:val="24"/>
          <w:szCs w:val="24"/>
        </w:rPr>
        <w:t xml:space="preserve"> </w:t>
      </w:r>
    </w:p>
    <w:p w:rsidR="000735A1" w:rsidRPr="00B344AD" w:rsidRDefault="000735A1" w:rsidP="000735A1">
      <w:pPr>
        <w:pStyle w:val="ListParagraph"/>
        <w:numPr>
          <w:ilvl w:val="0"/>
          <w:numId w:val="7"/>
        </w:numPr>
        <w:spacing w:before="0" w:after="0" w:line="240" w:lineRule="auto"/>
        <w:rPr>
          <w:rFonts w:ascii="Arial" w:hAnsi="Arial" w:cs="Arial"/>
          <w:color w:val="000000" w:themeColor="text1"/>
          <w:sz w:val="24"/>
          <w:szCs w:val="24"/>
        </w:rPr>
      </w:pPr>
      <w:r w:rsidRPr="00B344AD">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735A1" w:rsidRPr="00B344AD" w:rsidRDefault="000735A1" w:rsidP="000735A1">
      <w:pPr>
        <w:pStyle w:val="ListParagraph"/>
        <w:numPr>
          <w:ilvl w:val="0"/>
          <w:numId w:val="7"/>
        </w:numPr>
        <w:spacing w:before="0" w:after="0" w:line="240" w:lineRule="auto"/>
        <w:rPr>
          <w:rFonts w:ascii="Arial" w:hAnsi="Arial" w:cs="Arial"/>
          <w:color w:val="000000" w:themeColor="text1"/>
          <w:sz w:val="24"/>
          <w:szCs w:val="24"/>
        </w:rPr>
      </w:pPr>
      <w:r w:rsidRPr="00B344AD">
        <w:rPr>
          <w:rFonts w:ascii="Arial" w:hAnsi="Arial" w:cs="Arial"/>
          <w:color w:val="000000" w:themeColor="text1"/>
          <w:sz w:val="24"/>
          <w:szCs w:val="24"/>
        </w:rPr>
        <w:t xml:space="preserve">фотокопију ОП обрасца </w:t>
      </w:r>
    </w:p>
    <w:p w:rsidR="000735A1" w:rsidRPr="00B344AD" w:rsidRDefault="000735A1" w:rsidP="000735A1">
      <w:pPr>
        <w:pStyle w:val="ListParagraph"/>
        <w:numPr>
          <w:ilvl w:val="0"/>
          <w:numId w:val="7"/>
        </w:numPr>
        <w:spacing w:before="0" w:after="0" w:line="240" w:lineRule="auto"/>
        <w:rPr>
          <w:rFonts w:ascii="Arial" w:hAnsi="Arial" w:cs="Arial"/>
          <w:color w:val="000000" w:themeColor="text1"/>
          <w:sz w:val="24"/>
          <w:szCs w:val="24"/>
        </w:rPr>
      </w:pPr>
      <w:r w:rsidRPr="00B344AD">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0735A1" w:rsidRPr="00B344AD" w:rsidRDefault="000735A1" w:rsidP="000735A1">
      <w:pPr>
        <w:pStyle w:val="ListParagraph"/>
        <w:spacing w:before="0" w:after="0" w:line="240" w:lineRule="auto"/>
        <w:rPr>
          <w:rFonts w:ascii="Arial" w:hAnsi="Arial" w:cs="Arial"/>
          <w:i/>
          <w:color w:val="000000" w:themeColor="text1"/>
          <w:sz w:val="24"/>
          <w:szCs w:val="24"/>
          <w:lang w:val="sr-Cyrl-RS"/>
        </w:rPr>
      </w:pPr>
    </w:p>
    <w:p w:rsidR="000735A1" w:rsidRPr="001955DC" w:rsidRDefault="000735A1" w:rsidP="000735A1">
      <w:pPr>
        <w:spacing w:before="0"/>
        <w:jc w:val="right"/>
        <w:rPr>
          <w:rFonts w:cs="Arial"/>
          <w:b/>
          <w:color w:val="000000" w:themeColor="text1"/>
          <w:sz w:val="24"/>
          <w:szCs w:val="24"/>
          <w:lang w:val="sr-Cyrl-RS"/>
        </w:rPr>
      </w:pPr>
    </w:p>
    <w:p w:rsidR="000735A1" w:rsidRPr="001955DC" w:rsidRDefault="000735A1" w:rsidP="000735A1">
      <w:pPr>
        <w:spacing w:before="0"/>
        <w:jc w:val="right"/>
        <w:rPr>
          <w:rFonts w:cs="Arial"/>
          <w:b/>
          <w:color w:val="000000" w:themeColor="text1"/>
          <w:sz w:val="24"/>
          <w:szCs w:val="24"/>
          <w:lang w:val="sr-Cyrl-RS"/>
        </w:rPr>
      </w:pPr>
    </w:p>
    <w:p w:rsidR="000735A1" w:rsidRPr="001955DC" w:rsidRDefault="000735A1" w:rsidP="000735A1">
      <w:pPr>
        <w:spacing w:before="0"/>
        <w:jc w:val="right"/>
        <w:rPr>
          <w:rFonts w:cs="Arial"/>
          <w:b/>
          <w:color w:val="000000" w:themeColor="text1"/>
          <w:sz w:val="24"/>
          <w:szCs w:val="24"/>
          <w:lang w:val="sr-Cyrl-RS"/>
        </w:rPr>
      </w:pPr>
    </w:p>
    <w:p w:rsidR="000735A1" w:rsidRDefault="000735A1" w:rsidP="000735A1">
      <w:pPr>
        <w:spacing w:before="0"/>
        <w:jc w:val="right"/>
        <w:rPr>
          <w:rFonts w:cs="Arial"/>
          <w:b/>
          <w:color w:val="000000" w:themeColor="text1"/>
          <w:sz w:val="24"/>
          <w:szCs w:val="24"/>
          <w:lang w:val="sr-Cyrl-RS"/>
        </w:rPr>
      </w:pPr>
    </w:p>
    <w:p w:rsidR="000735A1" w:rsidRDefault="000735A1" w:rsidP="000735A1">
      <w:pPr>
        <w:spacing w:before="0"/>
        <w:jc w:val="right"/>
        <w:rPr>
          <w:rFonts w:cs="Arial"/>
          <w:b/>
          <w:color w:val="000000" w:themeColor="text1"/>
          <w:sz w:val="24"/>
          <w:szCs w:val="24"/>
          <w:lang w:val="sr-Cyrl-RS"/>
        </w:rPr>
      </w:pPr>
    </w:p>
    <w:p w:rsidR="000735A1" w:rsidRDefault="000735A1" w:rsidP="000735A1">
      <w:pPr>
        <w:spacing w:before="0"/>
        <w:jc w:val="right"/>
        <w:rPr>
          <w:rFonts w:cs="Arial"/>
          <w:b/>
          <w:color w:val="000000" w:themeColor="text1"/>
          <w:sz w:val="24"/>
          <w:szCs w:val="24"/>
          <w:lang w:val="sr-Cyrl-RS"/>
        </w:rPr>
      </w:pPr>
    </w:p>
    <w:p w:rsidR="000735A1" w:rsidRDefault="000735A1" w:rsidP="000735A1">
      <w:pPr>
        <w:spacing w:before="0"/>
        <w:jc w:val="right"/>
        <w:rPr>
          <w:rFonts w:cs="Arial"/>
          <w:b/>
          <w:color w:val="000000" w:themeColor="text1"/>
          <w:sz w:val="24"/>
          <w:szCs w:val="24"/>
          <w:lang w:val="sr-Cyrl-RS"/>
        </w:rPr>
      </w:pPr>
    </w:p>
    <w:p w:rsidR="000735A1" w:rsidRDefault="000735A1" w:rsidP="000735A1">
      <w:pPr>
        <w:spacing w:before="0"/>
        <w:jc w:val="right"/>
        <w:rPr>
          <w:rFonts w:cs="Arial"/>
          <w:b/>
          <w:color w:val="000000" w:themeColor="text1"/>
          <w:sz w:val="24"/>
          <w:szCs w:val="24"/>
          <w:lang w:val="sr-Cyrl-RS"/>
        </w:rPr>
      </w:pPr>
    </w:p>
    <w:p w:rsidR="000735A1" w:rsidRDefault="000735A1" w:rsidP="000735A1">
      <w:pPr>
        <w:spacing w:before="0"/>
        <w:jc w:val="right"/>
        <w:rPr>
          <w:rFonts w:cs="Arial"/>
          <w:b/>
          <w:color w:val="000000" w:themeColor="text1"/>
          <w:sz w:val="24"/>
          <w:szCs w:val="24"/>
          <w:lang w:val="sr-Cyrl-RS"/>
        </w:rPr>
      </w:pPr>
    </w:p>
    <w:p w:rsidR="000735A1" w:rsidRDefault="000735A1" w:rsidP="000735A1">
      <w:pPr>
        <w:spacing w:before="0"/>
        <w:jc w:val="right"/>
        <w:rPr>
          <w:rFonts w:cs="Arial"/>
          <w:b/>
          <w:color w:val="000000" w:themeColor="text1"/>
          <w:sz w:val="24"/>
          <w:szCs w:val="24"/>
          <w:lang w:val="sr-Cyrl-RS"/>
        </w:rPr>
      </w:pPr>
    </w:p>
    <w:p w:rsidR="000735A1" w:rsidRDefault="000735A1" w:rsidP="000735A1">
      <w:pPr>
        <w:spacing w:before="0"/>
        <w:jc w:val="right"/>
        <w:rPr>
          <w:rFonts w:cs="Arial"/>
          <w:b/>
          <w:color w:val="000000" w:themeColor="text1"/>
          <w:sz w:val="24"/>
          <w:szCs w:val="24"/>
          <w:lang w:val="sr-Cyrl-RS"/>
        </w:rPr>
      </w:pPr>
    </w:p>
    <w:p w:rsidR="000735A1" w:rsidRPr="001955DC" w:rsidRDefault="000735A1" w:rsidP="000735A1">
      <w:pPr>
        <w:spacing w:before="0"/>
        <w:jc w:val="right"/>
        <w:rPr>
          <w:rFonts w:cs="Arial"/>
          <w:b/>
          <w:color w:val="000000" w:themeColor="text1"/>
          <w:sz w:val="24"/>
          <w:szCs w:val="24"/>
          <w:lang w:val="sr-Cyrl-RS"/>
        </w:rPr>
      </w:pPr>
    </w:p>
    <w:p w:rsidR="000735A1" w:rsidRPr="001955DC" w:rsidRDefault="000735A1" w:rsidP="000735A1">
      <w:pPr>
        <w:spacing w:before="0"/>
        <w:jc w:val="right"/>
        <w:rPr>
          <w:rFonts w:cs="Arial"/>
          <w:b/>
          <w:color w:val="000000" w:themeColor="text1"/>
          <w:sz w:val="24"/>
          <w:szCs w:val="24"/>
          <w:lang w:val="sr-Cyrl-RS"/>
        </w:rPr>
      </w:pPr>
    </w:p>
    <w:p w:rsidR="000735A1" w:rsidRPr="000735A1" w:rsidRDefault="000735A1" w:rsidP="000735A1">
      <w:pPr>
        <w:spacing w:before="0"/>
        <w:jc w:val="right"/>
        <w:rPr>
          <w:rFonts w:cs="Arial"/>
          <w:b/>
          <w:color w:val="000000" w:themeColor="text1"/>
          <w:sz w:val="24"/>
          <w:szCs w:val="24"/>
          <w:lang w:val="sr-Cyrl-RS"/>
        </w:rPr>
      </w:pPr>
      <w:r w:rsidRPr="001955DC">
        <w:rPr>
          <w:rFonts w:cs="Arial"/>
          <w:b/>
          <w:color w:val="000000" w:themeColor="text1"/>
          <w:sz w:val="24"/>
          <w:szCs w:val="24"/>
          <w:lang w:val="sr-Cyrl-RS"/>
        </w:rPr>
        <w:lastRenderedPageBreak/>
        <w:t xml:space="preserve">ПРИЛОГ </w:t>
      </w:r>
      <w:r w:rsidRPr="001955DC">
        <w:rPr>
          <w:rFonts w:cs="Arial"/>
          <w:b/>
          <w:color w:val="000000" w:themeColor="text1"/>
          <w:sz w:val="24"/>
          <w:szCs w:val="24"/>
        </w:rPr>
        <w:t xml:space="preserve"> </w:t>
      </w:r>
      <w:r>
        <w:rPr>
          <w:rFonts w:cs="Arial"/>
          <w:b/>
          <w:color w:val="000000" w:themeColor="text1"/>
          <w:sz w:val="24"/>
          <w:szCs w:val="24"/>
          <w:lang w:val="sr-Cyrl-RS"/>
        </w:rPr>
        <w:t>3</w:t>
      </w:r>
    </w:p>
    <w:p w:rsidR="000735A1" w:rsidRPr="001955DC" w:rsidRDefault="000735A1" w:rsidP="000735A1">
      <w:pPr>
        <w:spacing w:before="0"/>
        <w:jc w:val="right"/>
        <w:rPr>
          <w:rFonts w:cs="Arial"/>
          <w:b/>
          <w:color w:val="000000" w:themeColor="text1"/>
          <w:sz w:val="24"/>
          <w:szCs w:val="24"/>
        </w:rPr>
      </w:pPr>
    </w:p>
    <w:p w:rsidR="000735A1" w:rsidRPr="001955DC" w:rsidRDefault="000735A1" w:rsidP="000735A1">
      <w:pPr>
        <w:spacing w:before="0"/>
        <w:rPr>
          <w:rFonts w:cs="Arial"/>
          <w:color w:val="000000" w:themeColor="text1"/>
          <w:sz w:val="24"/>
          <w:szCs w:val="24"/>
        </w:rPr>
      </w:pPr>
      <w:r w:rsidRPr="001955DC">
        <w:rPr>
          <w:rFonts w:cs="Arial"/>
          <w:color w:val="000000" w:themeColor="text1"/>
          <w:sz w:val="24"/>
          <w:szCs w:val="24"/>
        </w:rPr>
        <w:t>Нa oснoву oдрeдби Зaкoнa o мeници (Сл. лист ФНРJ бр. 104/46 и 18/58; Сл. лист СФРJ бр. 16/65, 54/70 и 57/89; Сл. лист СРJ бр. 46/96, Сл. лист СЦГ бр. 01/03 Уст. Повеља</w:t>
      </w:r>
      <w:r w:rsidRPr="001955DC">
        <w:rPr>
          <w:rFonts w:cs="Arial"/>
          <w:color w:val="000000" w:themeColor="text1"/>
          <w:sz w:val="24"/>
          <w:szCs w:val="24"/>
          <w:lang w:val="sr-Cyrl-RS"/>
        </w:rPr>
        <w:t>, Сл.лист РС 80/15</w:t>
      </w:r>
      <w:r w:rsidRPr="001955DC">
        <w:rPr>
          <w:rFonts w:cs="Arial"/>
          <w:color w:val="000000" w:themeColor="text1"/>
          <w:sz w:val="24"/>
          <w:szCs w:val="24"/>
        </w:rPr>
        <w:t xml:space="preserve">) и Зaкoнa o </w:t>
      </w:r>
      <w:r w:rsidRPr="001955DC">
        <w:rPr>
          <w:rFonts w:cs="Arial"/>
          <w:color w:val="000000" w:themeColor="text1"/>
          <w:sz w:val="24"/>
          <w:szCs w:val="24"/>
          <w:lang w:val="sr-Cyrl-RS"/>
        </w:rPr>
        <w:t>платним услугама</w:t>
      </w:r>
      <w:r w:rsidRPr="001955DC">
        <w:rPr>
          <w:rFonts w:cs="Arial"/>
          <w:color w:val="000000" w:themeColor="text1"/>
          <w:sz w:val="24"/>
          <w:szCs w:val="24"/>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0735A1" w:rsidRPr="001955DC" w:rsidRDefault="000735A1" w:rsidP="000735A1">
      <w:pPr>
        <w:spacing w:before="0"/>
        <w:rPr>
          <w:rFonts w:cs="Arial"/>
          <w:color w:val="000000" w:themeColor="text1"/>
          <w:sz w:val="24"/>
          <w:szCs w:val="24"/>
        </w:rPr>
      </w:pPr>
    </w:p>
    <w:p w:rsidR="000735A1" w:rsidRPr="001955DC" w:rsidRDefault="000735A1" w:rsidP="000735A1">
      <w:pPr>
        <w:spacing w:before="0"/>
        <w:rPr>
          <w:rFonts w:cs="Arial"/>
          <w:color w:val="000000" w:themeColor="text1"/>
          <w:sz w:val="24"/>
          <w:szCs w:val="24"/>
        </w:rPr>
      </w:pPr>
      <w:r w:rsidRPr="001955DC">
        <w:rPr>
          <w:rFonts w:cs="Arial"/>
          <w:color w:val="000000" w:themeColor="text1"/>
          <w:sz w:val="24"/>
          <w:szCs w:val="24"/>
        </w:rPr>
        <w:t>(напомена: не доставља се у понуди)</w:t>
      </w:r>
    </w:p>
    <w:p w:rsidR="000735A1" w:rsidRPr="001955DC" w:rsidRDefault="000735A1" w:rsidP="000735A1">
      <w:pPr>
        <w:spacing w:before="0"/>
        <w:rPr>
          <w:rFonts w:cs="Arial"/>
          <w:color w:val="000000" w:themeColor="text1"/>
          <w:sz w:val="24"/>
          <w:szCs w:val="24"/>
        </w:rPr>
      </w:pPr>
    </w:p>
    <w:p w:rsidR="000735A1" w:rsidRPr="001955DC" w:rsidRDefault="000735A1" w:rsidP="000735A1">
      <w:pPr>
        <w:spacing w:before="0"/>
        <w:rPr>
          <w:rFonts w:cs="Arial"/>
          <w:color w:val="000000" w:themeColor="text1"/>
          <w:sz w:val="24"/>
          <w:szCs w:val="24"/>
          <w:lang w:val="ru-RU"/>
        </w:rPr>
      </w:pPr>
      <w:r w:rsidRPr="001955DC">
        <w:rPr>
          <w:rFonts w:cs="Arial"/>
          <w:color w:val="000000" w:themeColor="text1"/>
          <w:sz w:val="24"/>
          <w:szCs w:val="24"/>
        </w:rPr>
        <w:t xml:space="preserve">ДУЖНИК:  </w:t>
      </w:r>
      <w:r w:rsidRPr="001955DC">
        <w:rPr>
          <w:rFonts w:cs="Arial"/>
          <w:color w:val="000000" w:themeColor="text1"/>
          <w:sz w:val="24"/>
          <w:szCs w:val="24"/>
          <w:lang w:val="ru-RU"/>
        </w:rPr>
        <w:t>…………………………………………………………………………........................</w:t>
      </w:r>
    </w:p>
    <w:p w:rsidR="000735A1" w:rsidRPr="001955DC" w:rsidRDefault="000735A1" w:rsidP="000735A1">
      <w:pPr>
        <w:spacing w:before="0"/>
        <w:rPr>
          <w:rFonts w:cs="Arial"/>
          <w:color w:val="000000" w:themeColor="text1"/>
          <w:sz w:val="24"/>
          <w:szCs w:val="24"/>
        </w:rPr>
      </w:pPr>
      <w:r w:rsidRPr="001955DC">
        <w:rPr>
          <w:rFonts w:cs="Arial"/>
          <w:color w:val="000000" w:themeColor="text1"/>
          <w:sz w:val="24"/>
          <w:szCs w:val="24"/>
        </w:rPr>
        <w:t>(назив и седиште Понуђача)</w:t>
      </w:r>
    </w:p>
    <w:p w:rsidR="000735A1" w:rsidRPr="001955DC" w:rsidRDefault="000735A1" w:rsidP="000735A1">
      <w:pPr>
        <w:spacing w:before="0"/>
        <w:rPr>
          <w:rFonts w:cs="Arial"/>
          <w:color w:val="000000" w:themeColor="text1"/>
          <w:sz w:val="24"/>
          <w:szCs w:val="24"/>
        </w:rPr>
      </w:pPr>
      <w:r w:rsidRPr="001955DC">
        <w:rPr>
          <w:rFonts w:cs="Arial"/>
          <w:color w:val="000000" w:themeColor="text1"/>
          <w:sz w:val="24"/>
          <w:szCs w:val="24"/>
        </w:rPr>
        <w:t>МАТИЧНИ БРОЈ ДУЖНИКА (Понуђача): ..................................................................</w:t>
      </w:r>
    </w:p>
    <w:p w:rsidR="000735A1" w:rsidRPr="001955DC" w:rsidRDefault="000735A1" w:rsidP="000735A1">
      <w:pPr>
        <w:spacing w:before="0"/>
        <w:rPr>
          <w:rFonts w:cs="Arial"/>
          <w:color w:val="000000" w:themeColor="text1"/>
          <w:sz w:val="24"/>
          <w:szCs w:val="24"/>
        </w:rPr>
      </w:pPr>
      <w:r w:rsidRPr="001955DC">
        <w:rPr>
          <w:rFonts w:cs="Arial"/>
          <w:color w:val="000000" w:themeColor="text1"/>
          <w:sz w:val="24"/>
          <w:szCs w:val="24"/>
        </w:rPr>
        <w:t>ТЕКУЋИ РАЧУН ДУЖНИКА (Понуђача): ...................................................................</w:t>
      </w:r>
    </w:p>
    <w:p w:rsidR="000735A1" w:rsidRPr="001955DC" w:rsidRDefault="000735A1" w:rsidP="000735A1">
      <w:pPr>
        <w:spacing w:before="0"/>
        <w:rPr>
          <w:rFonts w:cs="Arial"/>
          <w:color w:val="000000" w:themeColor="text1"/>
          <w:sz w:val="24"/>
          <w:szCs w:val="24"/>
        </w:rPr>
      </w:pPr>
      <w:r w:rsidRPr="001955DC">
        <w:rPr>
          <w:rFonts w:cs="Arial"/>
          <w:color w:val="000000" w:themeColor="text1"/>
          <w:sz w:val="24"/>
          <w:szCs w:val="24"/>
        </w:rPr>
        <w:t>ПИБ ДУЖНИКА (Понуђача): ........................................................................................</w:t>
      </w:r>
    </w:p>
    <w:p w:rsidR="000735A1" w:rsidRPr="001955DC" w:rsidRDefault="000735A1" w:rsidP="000735A1">
      <w:pPr>
        <w:spacing w:before="0"/>
        <w:rPr>
          <w:rFonts w:cs="Arial"/>
          <w:color w:val="000000" w:themeColor="text1"/>
          <w:sz w:val="24"/>
          <w:szCs w:val="24"/>
        </w:rPr>
      </w:pPr>
    </w:p>
    <w:p w:rsidR="000735A1" w:rsidRPr="001955DC" w:rsidRDefault="000735A1" w:rsidP="000735A1">
      <w:pPr>
        <w:spacing w:before="0"/>
        <w:rPr>
          <w:rFonts w:cs="Arial"/>
          <w:color w:val="000000" w:themeColor="text1"/>
          <w:sz w:val="24"/>
          <w:szCs w:val="24"/>
        </w:rPr>
      </w:pPr>
      <w:r w:rsidRPr="001955DC">
        <w:rPr>
          <w:rFonts w:cs="Arial"/>
          <w:color w:val="000000" w:themeColor="text1"/>
          <w:sz w:val="24"/>
          <w:szCs w:val="24"/>
        </w:rPr>
        <w:t>и з д а ј е  д а н а ............................ године</w:t>
      </w:r>
    </w:p>
    <w:p w:rsidR="000735A1" w:rsidRPr="001955DC" w:rsidRDefault="000735A1" w:rsidP="000735A1">
      <w:pPr>
        <w:spacing w:before="0"/>
        <w:rPr>
          <w:rFonts w:cs="Arial"/>
          <w:color w:val="000000" w:themeColor="text1"/>
          <w:sz w:val="24"/>
          <w:szCs w:val="24"/>
        </w:rPr>
      </w:pPr>
    </w:p>
    <w:p w:rsidR="000735A1" w:rsidRPr="001955DC" w:rsidRDefault="000735A1" w:rsidP="000735A1">
      <w:pPr>
        <w:spacing w:before="0"/>
        <w:rPr>
          <w:rFonts w:cs="Arial"/>
          <w:color w:val="000000" w:themeColor="text1"/>
          <w:sz w:val="24"/>
          <w:szCs w:val="24"/>
        </w:rPr>
      </w:pPr>
    </w:p>
    <w:p w:rsidR="000735A1" w:rsidRPr="001955DC" w:rsidRDefault="000735A1" w:rsidP="000735A1">
      <w:pPr>
        <w:spacing w:before="0"/>
        <w:jc w:val="center"/>
        <w:rPr>
          <w:rFonts w:cs="Arial"/>
          <w:b/>
          <w:color w:val="000000" w:themeColor="text1"/>
          <w:sz w:val="24"/>
          <w:szCs w:val="24"/>
        </w:rPr>
      </w:pPr>
      <w:r w:rsidRPr="001955DC">
        <w:rPr>
          <w:rFonts w:cs="Arial"/>
          <w:b/>
          <w:color w:val="000000" w:themeColor="text1"/>
          <w:sz w:val="24"/>
          <w:szCs w:val="24"/>
        </w:rPr>
        <w:t xml:space="preserve">МЕНИЧНО ПИСМО – ОВЛАШЋЕЊЕ ЗА КОРИСНИКА  БЛАНКО </w:t>
      </w:r>
      <w:r w:rsidRPr="001955DC">
        <w:rPr>
          <w:rFonts w:cs="Arial"/>
          <w:b/>
          <w:color w:val="000000" w:themeColor="text1"/>
          <w:sz w:val="24"/>
          <w:szCs w:val="24"/>
          <w:lang w:val="sr-Cyrl-RS"/>
        </w:rPr>
        <w:t>СОПСТВЕНЕ</w:t>
      </w:r>
      <w:r w:rsidRPr="001955DC">
        <w:rPr>
          <w:rFonts w:cs="Arial"/>
          <w:b/>
          <w:color w:val="000000" w:themeColor="text1"/>
          <w:sz w:val="24"/>
          <w:szCs w:val="24"/>
        </w:rPr>
        <w:t xml:space="preserve"> МЕНИЦЕ</w:t>
      </w:r>
    </w:p>
    <w:p w:rsidR="000735A1" w:rsidRPr="001955DC" w:rsidRDefault="000735A1" w:rsidP="000735A1">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themeColor="text1"/>
          <w:sz w:val="24"/>
          <w:szCs w:val="24"/>
        </w:rPr>
      </w:pPr>
      <w:r w:rsidRPr="001955DC">
        <w:rPr>
          <w:rFonts w:cs="Arial"/>
          <w:b w:val="0"/>
          <w:color w:val="000000" w:themeColor="text1"/>
          <w:sz w:val="24"/>
          <w:szCs w:val="24"/>
        </w:rPr>
        <w:t xml:space="preserve">КОРИСНИК - ПОВЕРИЛАЦ:Јавно предузеће „Електроприведа Србије“ </w:t>
      </w:r>
      <w:r w:rsidRPr="001955DC">
        <w:rPr>
          <w:rFonts w:cs="Arial"/>
          <w:b w:val="0"/>
          <w:color w:val="000000" w:themeColor="text1"/>
          <w:sz w:val="24"/>
          <w:szCs w:val="24"/>
          <w:lang w:val="sr-Cyrl-RS"/>
        </w:rPr>
        <w:t>Београд, Улица ц</w:t>
      </w:r>
      <w:r w:rsidRPr="001955DC">
        <w:rPr>
          <w:rFonts w:cs="Arial"/>
          <w:b w:val="0"/>
          <w:color w:val="000000" w:themeColor="text1"/>
          <w:sz w:val="24"/>
          <w:szCs w:val="24"/>
        </w:rPr>
        <w:t>арице Милице број 2,</w:t>
      </w:r>
      <w:r w:rsidRPr="001955DC">
        <w:rPr>
          <w:rFonts w:cs="Arial"/>
          <w:b w:val="0"/>
          <w:color w:val="000000" w:themeColor="text1"/>
          <w:sz w:val="24"/>
          <w:szCs w:val="24"/>
          <w:lang w:val="sr-Cyrl-RS"/>
        </w:rPr>
        <w:t xml:space="preserve">огранак ХЕ Ђердап Кладово, ул. Трг краља Петра број 1, 19 320 Кладово, </w:t>
      </w:r>
      <w:r w:rsidRPr="001955DC">
        <w:rPr>
          <w:rFonts w:cs="Arial"/>
          <w:b w:val="0"/>
          <w:color w:val="000000" w:themeColor="text1"/>
          <w:sz w:val="24"/>
          <w:szCs w:val="24"/>
        </w:rPr>
        <w:t xml:space="preserve">11000 Београд, Матични број 20053658, ПИБ 103920327, </w:t>
      </w:r>
    </w:p>
    <w:p w:rsidR="000735A1" w:rsidRPr="001955DC" w:rsidRDefault="000735A1" w:rsidP="000735A1">
      <w:pPr>
        <w:tabs>
          <w:tab w:val="left" w:pos="1418"/>
        </w:tabs>
        <w:spacing w:before="0"/>
        <w:rPr>
          <w:rFonts w:cs="Arial"/>
          <w:color w:val="000000" w:themeColor="text1"/>
          <w:sz w:val="24"/>
          <w:szCs w:val="24"/>
          <w:lang w:val="sr-Cyrl-RS"/>
        </w:rPr>
      </w:pPr>
    </w:p>
    <w:p w:rsidR="000735A1" w:rsidRPr="001955DC" w:rsidRDefault="000735A1" w:rsidP="000735A1">
      <w:pPr>
        <w:spacing w:before="0"/>
        <w:rPr>
          <w:rFonts w:cs="Arial"/>
          <w:color w:val="000000" w:themeColor="text1"/>
          <w:sz w:val="24"/>
          <w:szCs w:val="24"/>
        </w:rPr>
      </w:pPr>
      <w:r w:rsidRPr="001955DC">
        <w:rPr>
          <w:rFonts w:cs="Arial"/>
          <w:color w:val="000000" w:themeColor="text1"/>
          <w:sz w:val="24"/>
          <w:szCs w:val="24"/>
        </w:rPr>
        <w:t xml:space="preserve">Предајемо вам 1 (једну) потписану и оверену, бланко  </w:t>
      </w:r>
      <w:r w:rsidRPr="001955DC">
        <w:rPr>
          <w:rFonts w:cs="Arial"/>
          <w:color w:val="000000" w:themeColor="text1"/>
          <w:sz w:val="24"/>
          <w:szCs w:val="24"/>
          <w:lang w:val="sr-Cyrl-RS"/>
        </w:rPr>
        <w:t>сопствену</w:t>
      </w:r>
      <w:r w:rsidRPr="001955DC">
        <w:rPr>
          <w:rFonts w:cs="Arial"/>
          <w:color w:val="000000" w:themeColor="text1"/>
          <w:sz w:val="24"/>
          <w:szCs w:val="24"/>
        </w:rPr>
        <w:t xml:space="preserve">  меницу</w:t>
      </w:r>
      <w:r w:rsidRPr="001955DC">
        <w:rPr>
          <w:rFonts w:cs="Arial"/>
          <w:color w:val="000000" w:themeColor="text1"/>
          <w:sz w:val="24"/>
          <w:szCs w:val="24"/>
          <w:lang w:val="sr-Cyrl-RS"/>
        </w:rPr>
        <w:t xml:space="preserve"> која је неопозива, без права протеста и наплатива на први позив</w:t>
      </w:r>
      <w:r w:rsidRPr="001955DC">
        <w:rPr>
          <w:rFonts w:cs="Arial"/>
          <w:color w:val="000000" w:themeColor="text1"/>
          <w:sz w:val="24"/>
          <w:szCs w:val="24"/>
        </w:rPr>
        <w:t>, серијски                 бр._________________ (уписати серијски број)  као средство финансијског обезбеђења</w:t>
      </w:r>
      <w:r w:rsidRPr="001955DC">
        <w:rPr>
          <w:rFonts w:cs="Arial"/>
          <w:color w:val="000000" w:themeColor="text1"/>
          <w:sz w:val="24"/>
          <w:szCs w:val="24"/>
          <w:lang w:val="sr-Cyrl-RS"/>
        </w:rPr>
        <w:t xml:space="preserve"> за отклањање грешака у гарантном року</w:t>
      </w:r>
      <w:r w:rsidRPr="001955DC">
        <w:rPr>
          <w:rFonts w:cs="Arial"/>
          <w:color w:val="000000" w:themeColor="text1"/>
          <w:sz w:val="24"/>
          <w:szCs w:val="24"/>
        </w:rPr>
        <w:t xml:space="preserve"> и овлашћујемо Јавно предузеће „Електроприведа Србије“ </w:t>
      </w:r>
      <w:r w:rsidRPr="001955DC">
        <w:rPr>
          <w:rFonts w:cs="Arial"/>
          <w:color w:val="000000" w:themeColor="text1"/>
          <w:sz w:val="24"/>
          <w:szCs w:val="24"/>
          <w:lang w:val="sr-Cyrl-RS"/>
        </w:rPr>
        <w:t>Београд, Улица ц</w:t>
      </w:r>
      <w:r w:rsidRPr="001955DC">
        <w:rPr>
          <w:rFonts w:cs="Arial"/>
          <w:color w:val="000000" w:themeColor="text1"/>
          <w:sz w:val="24"/>
          <w:szCs w:val="24"/>
        </w:rPr>
        <w:t>арице Милице број 2, Београд, као Повериоца, да предату меницу може попунити до максималног износа  од ___________________ динара, (и  словима  ___________________динара), по Уговору о</w:t>
      </w:r>
      <w:r>
        <w:rPr>
          <w:rFonts w:cs="Arial"/>
          <w:color w:val="000000" w:themeColor="text1"/>
          <w:sz w:val="24"/>
          <w:szCs w:val="24"/>
        </w:rPr>
        <w:t xml:space="preserve"> </w:t>
      </w:r>
      <w:r w:rsidRPr="001955DC">
        <w:rPr>
          <w:rFonts w:cs="Arial"/>
          <w:color w:val="000000" w:themeColor="text1"/>
          <w:sz w:val="24"/>
          <w:szCs w:val="24"/>
        </w:rPr>
        <w:t>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oтклањање недостатака у гарантном року у вредности од</w:t>
      </w:r>
      <w:r w:rsidR="00E11B57">
        <w:rPr>
          <w:rFonts w:cs="Arial"/>
          <w:color w:val="000000" w:themeColor="text1"/>
          <w:sz w:val="24"/>
          <w:szCs w:val="24"/>
          <w:lang w:val="sr-Cyrl-RS"/>
        </w:rPr>
        <w:t xml:space="preserve"> 10</w:t>
      </w:r>
      <w:r w:rsidRPr="001955DC">
        <w:rPr>
          <w:rFonts w:cs="Arial"/>
          <w:color w:val="000000" w:themeColor="text1"/>
          <w:sz w:val="24"/>
          <w:szCs w:val="24"/>
        </w:rPr>
        <w:t>% вредности уговора без ПДВ уколико ________________________(назив дужника), као дужник не отклони недостатке у гарантном року.</w:t>
      </w:r>
    </w:p>
    <w:p w:rsidR="000735A1" w:rsidRPr="001955DC" w:rsidRDefault="000735A1" w:rsidP="000735A1">
      <w:pPr>
        <w:spacing w:before="0"/>
        <w:rPr>
          <w:rFonts w:cs="Arial"/>
          <w:color w:val="000000" w:themeColor="text1"/>
          <w:sz w:val="24"/>
          <w:szCs w:val="24"/>
        </w:rPr>
      </w:pPr>
    </w:p>
    <w:p w:rsidR="000735A1" w:rsidRPr="00E11B57" w:rsidRDefault="000735A1" w:rsidP="000735A1">
      <w:pPr>
        <w:spacing w:before="0"/>
        <w:rPr>
          <w:rFonts w:cs="Arial"/>
          <w:color w:val="000000" w:themeColor="text1"/>
          <w:sz w:val="24"/>
          <w:szCs w:val="24"/>
          <w:lang w:val="sr-Cyrl-RS"/>
        </w:rPr>
      </w:pPr>
      <w:r w:rsidRPr="001955DC">
        <w:rPr>
          <w:rFonts w:cs="Arial"/>
          <w:color w:val="000000" w:themeColor="text1"/>
          <w:sz w:val="24"/>
          <w:szCs w:val="24"/>
        </w:rPr>
        <w:t>Издата Бланко соло меница серијски број</w:t>
      </w:r>
      <w:r w:rsidRPr="001955DC">
        <w:rPr>
          <w:rFonts w:cs="Arial"/>
          <w:color w:val="000000" w:themeColor="text1"/>
          <w:sz w:val="24"/>
          <w:szCs w:val="24"/>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Pr="001955DC">
        <w:rPr>
          <w:rFonts w:cs="Arial"/>
          <w:color w:val="000000" w:themeColor="text1"/>
          <w:sz w:val="24"/>
          <w:szCs w:val="24"/>
          <w:lang w:val="sr-Cyrl-RS"/>
        </w:rPr>
        <w:t xml:space="preserve">30 </w:t>
      </w:r>
      <w:r w:rsidRPr="001955DC">
        <w:rPr>
          <w:rFonts w:cs="Arial"/>
          <w:color w:val="000000" w:themeColor="text1"/>
          <w:sz w:val="24"/>
          <w:szCs w:val="24"/>
        </w:rPr>
        <w:t>(</w:t>
      </w:r>
      <w:r w:rsidRPr="001955DC">
        <w:rPr>
          <w:rFonts w:cs="Arial"/>
          <w:color w:val="000000" w:themeColor="text1"/>
          <w:sz w:val="24"/>
          <w:szCs w:val="24"/>
          <w:lang w:val="sr-Cyrl-RS"/>
        </w:rPr>
        <w:t>тридесет</w:t>
      </w:r>
      <w:r w:rsidRPr="001955DC">
        <w:rPr>
          <w:rFonts w:cs="Arial"/>
          <w:color w:val="000000" w:themeColor="text1"/>
          <w:sz w:val="24"/>
          <w:szCs w:val="24"/>
        </w:rPr>
        <w:t xml:space="preserve">) дана од </w:t>
      </w:r>
      <w:r w:rsidRPr="001955DC">
        <w:rPr>
          <w:rFonts w:cs="Arial"/>
          <w:color w:val="000000" w:themeColor="text1"/>
          <w:sz w:val="24"/>
          <w:szCs w:val="24"/>
          <w:lang w:val="sr-Cyrl-RS"/>
        </w:rPr>
        <w:t>истека гарантног рока</w:t>
      </w:r>
      <w:r w:rsidRPr="001955DC">
        <w:rPr>
          <w:rFonts w:cs="Arial"/>
          <w:color w:val="000000" w:themeColor="text1"/>
          <w:sz w:val="24"/>
          <w:szCs w:val="24"/>
        </w:rPr>
        <w:t xml:space="preserve"> с тим да евентуални продужетак </w:t>
      </w:r>
      <w:r>
        <w:rPr>
          <w:rFonts w:cs="Arial"/>
          <w:color w:val="000000" w:themeColor="text1"/>
          <w:sz w:val="24"/>
          <w:szCs w:val="24"/>
          <w:lang w:val="sr-Cyrl-RS"/>
        </w:rPr>
        <w:t xml:space="preserve">гарантног рока </w:t>
      </w:r>
      <w:r w:rsidRPr="001955DC">
        <w:rPr>
          <w:rFonts w:cs="Arial"/>
          <w:color w:val="000000" w:themeColor="text1"/>
          <w:sz w:val="24"/>
          <w:szCs w:val="24"/>
        </w:rPr>
        <w:t>има за последицу и продужење рока важења менице и меничног овлашћења, за исти број дана за који ће бити продужен и рок за испоруку</w:t>
      </w:r>
      <w:r w:rsidR="00E11B57">
        <w:rPr>
          <w:rFonts w:cs="Arial"/>
          <w:color w:val="000000" w:themeColor="text1"/>
          <w:sz w:val="24"/>
          <w:szCs w:val="24"/>
          <w:lang w:val="sr-Cyrl-RS"/>
        </w:rPr>
        <w:t xml:space="preserve"> и уградњу.</w:t>
      </w:r>
    </w:p>
    <w:p w:rsidR="000735A1" w:rsidRPr="001955DC" w:rsidRDefault="000735A1" w:rsidP="000735A1">
      <w:pPr>
        <w:spacing w:before="0"/>
        <w:rPr>
          <w:rFonts w:cs="Arial"/>
          <w:color w:val="000000" w:themeColor="text1"/>
          <w:sz w:val="24"/>
          <w:szCs w:val="24"/>
        </w:rPr>
      </w:pPr>
      <w:r w:rsidRPr="001955DC">
        <w:rPr>
          <w:rFonts w:cs="Arial"/>
          <w:color w:val="000000" w:themeColor="text1"/>
          <w:sz w:val="24"/>
          <w:szCs w:val="24"/>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w:t>
      </w:r>
      <w:r>
        <w:rPr>
          <w:rFonts w:cs="Arial"/>
          <w:color w:val="000000" w:themeColor="text1"/>
          <w:sz w:val="24"/>
          <w:szCs w:val="24"/>
        </w:rPr>
        <w:t>корист текућег рачуна Повериоца.</w:t>
      </w:r>
    </w:p>
    <w:p w:rsidR="000735A1" w:rsidRPr="001955DC" w:rsidRDefault="000735A1" w:rsidP="000735A1">
      <w:pPr>
        <w:spacing w:before="0"/>
        <w:rPr>
          <w:rFonts w:cs="Arial"/>
          <w:color w:val="000000" w:themeColor="text1"/>
          <w:sz w:val="24"/>
          <w:szCs w:val="24"/>
        </w:rPr>
      </w:pPr>
      <w:r w:rsidRPr="001955DC">
        <w:rPr>
          <w:rFonts w:cs="Arial"/>
          <w:color w:val="000000" w:themeColor="text1"/>
          <w:sz w:val="24"/>
          <w:szCs w:val="24"/>
        </w:rPr>
        <w:lastRenderedPageBreak/>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0735A1" w:rsidRPr="001955DC" w:rsidRDefault="000735A1" w:rsidP="000735A1">
      <w:pPr>
        <w:spacing w:before="0"/>
        <w:rPr>
          <w:rFonts w:cs="Arial"/>
          <w:color w:val="000000" w:themeColor="text1"/>
          <w:sz w:val="24"/>
          <w:szCs w:val="24"/>
        </w:rPr>
      </w:pPr>
      <w:r w:rsidRPr="001955DC">
        <w:rPr>
          <w:rFonts w:cs="Arial"/>
          <w:color w:val="000000" w:themeColor="text1"/>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0735A1" w:rsidRPr="001955DC" w:rsidRDefault="000735A1" w:rsidP="000735A1">
      <w:pPr>
        <w:spacing w:before="0"/>
        <w:rPr>
          <w:rFonts w:cs="Arial"/>
          <w:color w:val="000000" w:themeColor="text1"/>
          <w:sz w:val="24"/>
          <w:szCs w:val="24"/>
        </w:rPr>
      </w:pPr>
    </w:p>
    <w:p w:rsidR="000735A1" w:rsidRPr="001955DC" w:rsidRDefault="000735A1" w:rsidP="000735A1">
      <w:pPr>
        <w:spacing w:before="0"/>
        <w:rPr>
          <w:rFonts w:cs="Arial"/>
          <w:color w:val="000000" w:themeColor="text1"/>
          <w:sz w:val="24"/>
          <w:szCs w:val="24"/>
        </w:rPr>
      </w:pPr>
      <w:r w:rsidRPr="001955DC">
        <w:rPr>
          <w:rFonts w:cs="Arial"/>
          <w:color w:val="000000" w:themeColor="text1"/>
          <w:sz w:val="24"/>
          <w:szCs w:val="24"/>
        </w:rPr>
        <w:t>Меница је потписана од стране овлашћеног лица за заступање Дужника _____________________(унети име и презиме овлашћеног лица).</w:t>
      </w:r>
    </w:p>
    <w:p w:rsidR="000735A1" w:rsidRPr="001955DC" w:rsidRDefault="000735A1" w:rsidP="000735A1">
      <w:pPr>
        <w:spacing w:before="0"/>
        <w:rPr>
          <w:rFonts w:cs="Arial"/>
          <w:color w:val="000000" w:themeColor="text1"/>
          <w:sz w:val="24"/>
          <w:szCs w:val="24"/>
        </w:rPr>
      </w:pPr>
    </w:p>
    <w:p w:rsidR="000735A1" w:rsidRPr="001955DC" w:rsidRDefault="000735A1" w:rsidP="000735A1">
      <w:pPr>
        <w:spacing w:before="0"/>
        <w:rPr>
          <w:rFonts w:cs="Arial"/>
          <w:color w:val="000000" w:themeColor="text1"/>
          <w:sz w:val="24"/>
          <w:szCs w:val="24"/>
        </w:rPr>
      </w:pPr>
      <w:r w:rsidRPr="001955DC">
        <w:rPr>
          <w:rFonts w:cs="Arial"/>
          <w:color w:val="000000" w:themeColor="text1"/>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0735A1" w:rsidRPr="001955DC" w:rsidRDefault="000735A1" w:rsidP="000735A1">
      <w:pPr>
        <w:spacing w:before="0"/>
        <w:rPr>
          <w:rFonts w:cs="Arial"/>
          <w:color w:val="000000" w:themeColor="text1"/>
          <w:sz w:val="24"/>
          <w:szCs w:val="24"/>
        </w:rPr>
      </w:pPr>
      <w:r w:rsidRPr="001955DC">
        <w:rPr>
          <w:rFonts w:cs="Arial"/>
          <w:color w:val="000000" w:themeColor="text1"/>
          <w:sz w:val="24"/>
          <w:szCs w:val="24"/>
        </w:rPr>
        <w:t xml:space="preserve">Место и датум издавања Овлашћења          </w:t>
      </w:r>
    </w:p>
    <w:p w:rsidR="000735A1" w:rsidRPr="001955DC" w:rsidRDefault="000735A1" w:rsidP="000735A1">
      <w:pPr>
        <w:spacing w:before="0"/>
        <w:rPr>
          <w:rFonts w:cs="Arial"/>
          <w:color w:val="000000" w:themeColor="text1"/>
          <w:sz w:val="24"/>
          <w:szCs w:val="24"/>
        </w:rPr>
      </w:pPr>
      <w:r w:rsidRPr="001955DC">
        <w:rPr>
          <w:rFonts w:cs="Arial"/>
          <w:color w:val="000000" w:themeColor="text1"/>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0735A1" w:rsidRPr="001955DC" w:rsidTr="00FF694A">
        <w:trPr>
          <w:jc w:val="center"/>
        </w:trPr>
        <w:tc>
          <w:tcPr>
            <w:tcW w:w="3882" w:type="dxa"/>
          </w:tcPr>
          <w:p w:rsidR="000735A1" w:rsidRPr="001955DC" w:rsidRDefault="000735A1" w:rsidP="00FF694A">
            <w:pPr>
              <w:spacing w:before="0"/>
              <w:jc w:val="center"/>
              <w:rPr>
                <w:rFonts w:cs="Arial"/>
                <w:color w:val="000000" w:themeColor="text1"/>
                <w:sz w:val="24"/>
                <w:szCs w:val="24"/>
              </w:rPr>
            </w:pPr>
            <w:r w:rsidRPr="001955DC">
              <w:rPr>
                <w:rFonts w:cs="Arial"/>
                <w:color w:val="000000" w:themeColor="text1"/>
                <w:sz w:val="24"/>
                <w:szCs w:val="24"/>
              </w:rPr>
              <w:t>Датум:</w:t>
            </w:r>
          </w:p>
        </w:tc>
        <w:tc>
          <w:tcPr>
            <w:tcW w:w="2127" w:type="dxa"/>
          </w:tcPr>
          <w:p w:rsidR="000735A1" w:rsidRPr="001955DC" w:rsidRDefault="000735A1" w:rsidP="00FF694A">
            <w:pPr>
              <w:spacing w:before="0"/>
              <w:jc w:val="center"/>
              <w:rPr>
                <w:rFonts w:cs="Arial"/>
                <w:color w:val="000000" w:themeColor="text1"/>
                <w:sz w:val="24"/>
                <w:szCs w:val="24"/>
                <w:lang w:val="ru-RU"/>
              </w:rPr>
            </w:pPr>
          </w:p>
        </w:tc>
        <w:tc>
          <w:tcPr>
            <w:tcW w:w="4022" w:type="dxa"/>
          </w:tcPr>
          <w:p w:rsidR="000735A1" w:rsidRPr="001955DC" w:rsidRDefault="000735A1" w:rsidP="00FF694A">
            <w:pPr>
              <w:spacing w:before="0"/>
              <w:jc w:val="center"/>
              <w:rPr>
                <w:rFonts w:cs="Arial"/>
                <w:color w:val="000000" w:themeColor="text1"/>
                <w:sz w:val="24"/>
                <w:szCs w:val="24"/>
                <w:lang w:val="ru-RU"/>
              </w:rPr>
            </w:pPr>
            <w:r w:rsidRPr="001955DC">
              <w:rPr>
                <w:rFonts w:cs="Arial"/>
                <w:color w:val="000000" w:themeColor="text1"/>
                <w:sz w:val="24"/>
                <w:szCs w:val="24"/>
              </w:rPr>
              <w:t>Понуђач</w:t>
            </w:r>
            <w:r w:rsidRPr="001955DC">
              <w:rPr>
                <w:rFonts w:cs="Arial"/>
                <w:color w:val="000000" w:themeColor="text1"/>
                <w:sz w:val="24"/>
                <w:szCs w:val="24"/>
                <w:lang w:val="ru-RU"/>
              </w:rPr>
              <w:t>:</w:t>
            </w:r>
          </w:p>
        </w:tc>
      </w:tr>
      <w:tr w:rsidR="000735A1" w:rsidRPr="001955DC" w:rsidTr="00FF694A">
        <w:trPr>
          <w:jc w:val="center"/>
        </w:trPr>
        <w:tc>
          <w:tcPr>
            <w:tcW w:w="3882" w:type="dxa"/>
          </w:tcPr>
          <w:p w:rsidR="000735A1" w:rsidRPr="001955DC" w:rsidRDefault="000735A1" w:rsidP="00FF694A">
            <w:pPr>
              <w:spacing w:before="0"/>
              <w:jc w:val="center"/>
              <w:rPr>
                <w:rFonts w:cs="Arial"/>
                <w:color w:val="000000" w:themeColor="text1"/>
                <w:sz w:val="24"/>
                <w:szCs w:val="24"/>
              </w:rPr>
            </w:pPr>
          </w:p>
        </w:tc>
        <w:tc>
          <w:tcPr>
            <w:tcW w:w="2127" w:type="dxa"/>
          </w:tcPr>
          <w:p w:rsidR="000735A1" w:rsidRPr="001955DC" w:rsidRDefault="000735A1" w:rsidP="00FF694A">
            <w:pPr>
              <w:spacing w:before="0"/>
              <w:jc w:val="center"/>
              <w:rPr>
                <w:rFonts w:cs="Arial"/>
                <w:color w:val="000000" w:themeColor="text1"/>
                <w:sz w:val="24"/>
                <w:szCs w:val="24"/>
              </w:rPr>
            </w:pPr>
            <w:r w:rsidRPr="001955DC">
              <w:rPr>
                <w:rFonts w:cs="Arial"/>
                <w:color w:val="000000" w:themeColor="text1"/>
                <w:sz w:val="24"/>
                <w:szCs w:val="24"/>
              </w:rPr>
              <w:t>М.П.</w:t>
            </w:r>
          </w:p>
        </w:tc>
        <w:tc>
          <w:tcPr>
            <w:tcW w:w="4022" w:type="dxa"/>
          </w:tcPr>
          <w:p w:rsidR="000735A1" w:rsidRPr="001955DC" w:rsidRDefault="000735A1" w:rsidP="00FF694A">
            <w:pPr>
              <w:spacing w:before="0"/>
              <w:jc w:val="center"/>
              <w:rPr>
                <w:rFonts w:cs="Arial"/>
                <w:color w:val="000000" w:themeColor="text1"/>
                <w:sz w:val="24"/>
                <w:szCs w:val="24"/>
                <w:lang w:val="ru-RU"/>
              </w:rPr>
            </w:pPr>
          </w:p>
        </w:tc>
      </w:tr>
      <w:tr w:rsidR="000735A1" w:rsidRPr="001955DC" w:rsidTr="00FF694A">
        <w:trPr>
          <w:jc w:val="center"/>
        </w:trPr>
        <w:tc>
          <w:tcPr>
            <w:tcW w:w="3882" w:type="dxa"/>
            <w:tcBorders>
              <w:bottom w:val="single" w:sz="4" w:space="0" w:color="auto"/>
            </w:tcBorders>
          </w:tcPr>
          <w:p w:rsidR="000735A1" w:rsidRPr="001955DC" w:rsidRDefault="000735A1" w:rsidP="00FF694A">
            <w:pPr>
              <w:spacing w:before="0"/>
              <w:jc w:val="center"/>
              <w:rPr>
                <w:rFonts w:cs="Arial"/>
                <w:color w:val="000000" w:themeColor="text1"/>
                <w:sz w:val="24"/>
                <w:szCs w:val="24"/>
              </w:rPr>
            </w:pPr>
          </w:p>
        </w:tc>
        <w:tc>
          <w:tcPr>
            <w:tcW w:w="2127" w:type="dxa"/>
          </w:tcPr>
          <w:p w:rsidR="000735A1" w:rsidRPr="001955DC" w:rsidRDefault="000735A1" w:rsidP="00FF694A">
            <w:pPr>
              <w:spacing w:before="0"/>
              <w:jc w:val="center"/>
              <w:rPr>
                <w:rFonts w:cs="Arial"/>
                <w:color w:val="000000" w:themeColor="text1"/>
                <w:sz w:val="24"/>
                <w:szCs w:val="24"/>
                <w:lang w:val="ru-RU"/>
              </w:rPr>
            </w:pPr>
          </w:p>
        </w:tc>
        <w:tc>
          <w:tcPr>
            <w:tcW w:w="4022" w:type="dxa"/>
            <w:tcBorders>
              <w:bottom w:val="single" w:sz="4" w:space="0" w:color="auto"/>
            </w:tcBorders>
          </w:tcPr>
          <w:p w:rsidR="000735A1" w:rsidRPr="001955DC" w:rsidRDefault="000735A1" w:rsidP="00FF694A">
            <w:pPr>
              <w:spacing w:before="0"/>
              <w:jc w:val="center"/>
              <w:rPr>
                <w:rFonts w:cs="Arial"/>
                <w:color w:val="000000" w:themeColor="text1"/>
                <w:sz w:val="24"/>
                <w:szCs w:val="24"/>
                <w:lang w:val="ru-RU"/>
              </w:rPr>
            </w:pPr>
          </w:p>
        </w:tc>
      </w:tr>
    </w:tbl>
    <w:p w:rsidR="000735A1" w:rsidRPr="001955DC" w:rsidRDefault="000735A1" w:rsidP="000735A1">
      <w:pPr>
        <w:spacing w:before="0"/>
        <w:rPr>
          <w:rFonts w:cs="Arial"/>
          <w:color w:val="000000" w:themeColor="text1"/>
          <w:sz w:val="24"/>
          <w:szCs w:val="24"/>
        </w:rPr>
      </w:pPr>
    </w:p>
    <w:p w:rsidR="000735A1" w:rsidRPr="001955DC" w:rsidRDefault="000735A1" w:rsidP="000735A1">
      <w:pPr>
        <w:spacing w:before="0"/>
        <w:rPr>
          <w:rFonts w:cs="Arial"/>
          <w:color w:val="000000" w:themeColor="text1"/>
          <w:sz w:val="24"/>
          <w:szCs w:val="24"/>
        </w:rPr>
      </w:pPr>
      <w:r w:rsidRPr="001955DC">
        <w:rPr>
          <w:rFonts w:cs="Arial"/>
          <w:color w:val="000000" w:themeColor="text1"/>
          <w:sz w:val="24"/>
          <w:szCs w:val="24"/>
        </w:rPr>
        <w:t xml:space="preserve">                                                               </w:t>
      </w:r>
      <w:r>
        <w:rPr>
          <w:rFonts w:cs="Arial"/>
          <w:color w:val="000000" w:themeColor="text1"/>
          <w:sz w:val="24"/>
          <w:szCs w:val="24"/>
        </w:rPr>
        <w:t xml:space="preserve">                    </w:t>
      </w:r>
      <w:r w:rsidRPr="001955DC">
        <w:rPr>
          <w:rFonts w:cs="Arial"/>
          <w:color w:val="000000" w:themeColor="text1"/>
          <w:sz w:val="24"/>
          <w:szCs w:val="24"/>
        </w:rPr>
        <w:t xml:space="preserve">  Потпис овлашћеног лица</w:t>
      </w:r>
    </w:p>
    <w:p w:rsidR="000735A1" w:rsidRPr="001955DC" w:rsidRDefault="000735A1" w:rsidP="000735A1">
      <w:pPr>
        <w:spacing w:before="0"/>
        <w:rPr>
          <w:rFonts w:cs="Arial"/>
          <w:color w:val="000000" w:themeColor="text1"/>
          <w:sz w:val="24"/>
          <w:szCs w:val="24"/>
        </w:rPr>
      </w:pPr>
    </w:p>
    <w:p w:rsidR="000735A1" w:rsidRPr="001955DC" w:rsidRDefault="000735A1" w:rsidP="000735A1">
      <w:pPr>
        <w:spacing w:before="0"/>
        <w:rPr>
          <w:rFonts w:cs="Arial"/>
          <w:color w:val="000000" w:themeColor="text1"/>
          <w:sz w:val="24"/>
          <w:szCs w:val="24"/>
        </w:rPr>
      </w:pPr>
      <w:r w:rsidRPr="001955DC">
        <w:rPr>
          <w:rFonts w:cs="Arial"/>
          <w:color w:val="000000" w:themeColor="text1"/>
          <w:sz w:val="24"/>
          <w:szCs w:val="24"/>
        </w:rPr>
        <w:t>Прилог:</w:t>
      </w:r>
    </w:p>
    <w:p w:rsidR="000735A1" w:rsidRPr="001955DC" w:rsidRDefault="000735A1" w:rsidP="000735A1">
      <w:pPr>
        <w:pStyle w:val="ListParagraph"/>
        <w:numPr>
          <w:ilvl w:val="0"/>
          <w:numId w:val="7"/>
        </w:numPr>
        <w:spacing w:before="0" w:after="0" w:line="240" w:lineRule="auto"/>
        <w:rPr>
          <w:rFonts w:ascii="Arial" w:hAnsi="Arial" w:cs="Arial"/>
          <w:color w:val="000000" w:themeColor="text1"/>
          <w:sz w:val="24"/>
          <w:szCs w:val="24"/>
        </w:rPr>
      </w:pPr>
      <w:r w:rsidRPr="001955DC">
        <w:rPr>
          <w:rFonts w:cs="Arial"/>
          <w:color w:val="000000" w:themeColor="text1"/>
          <w:sz w:val="24"/>
          <w:szCs w:val="24"/>
        </w:rPr>
        <w:t xml:space="preserve"> </w:t>
      </w:r>
      <w:r w:rsidRPr="001955DC">
        <w:rPr>
          <w:rFonts w:ascii="Arial" w:hAnsi="Arial" w:cs="Arial"/>
          <w:color w:val="000000" w:themeColor="text1"/>
          <w:sz w:val="24"/>
          <w:szCs w:val="24"/>
        </w:rPr>
        <w:t xml:space="preserve">1 једна потписана и оверена бланко </w:t>
      </w:r>
      <w:r w:rsidRPr="001955DC">
        <w:rPr>
          <w:rFonts w:ascii="Arial" w:hAnsi="Arial" w:cs="Arial"/>
          <w:color w:val="000000" w:themeColor="text1"/>
          <w:sz w:val="24"/>
          <w:szCs w:val="24"/>
          <w:lang w:val="sr-Cyrl-RS"/>
        </w:rPr>
        <w:t>сопствена</w:t>
      </w:r>
      <w:r w:rsidRPr="001955DC">
        <w:rPr>
          <w:rFonts w:ascii="Arial" w:hAnsi="Arial" w:cs="Arial"/>
          <w:color w:val="000000" w:themeColor="text1"/>
          <w:sz w:val="24"/>
          <w:szCs w:val="24"/>
        </w:rPr>
        <w:t xml:space="preserve"> меница као гаранција за </w:t>
      </w:r>
      <w:r w:rsidRPr="001955DC">
        <w:rPr>
          <w:rFonts w:ascii="Arial" w:hAnsi="Arial" w:cs="Arial"/>
          <w:color w:val="000000" w:themeColor="text1"/>
          <w:sz w:val="24"/>
          <w:szCs w:val="24"/>
          <w:lang w:val="sr-Cyrl-RS"/>
        </w:rPr>
        <w:t>отклањање недостатака у гарантном року</w:t>
      </w:r>
      <w:r w:rsidRPr="001955DC">
        <w:rPr>
          <w:rFonts w:ascii="Arial" w:hAnsi="Arial" w:cs="Arial"/>
          <w:color w:val="000000" w:themeColor="text1"/>
          <w:sz w:val="24"/>
          <w:szCs w:val="24"/>
        </w:rPr>
        <w:t xml:space="preserve"> </w:t>
      </w:r>
    </w:p>
    <w:p w:rsidR="000735A1" w:rsidRPr="001955DC" w:rsidRDefault="000735A1" w:rsidP="000735A1">
      <w:pPr>
        <w:pStyle w:val="ListParagraph"/>
        <w:numPr>
          <w:ilvl w:val="0"/>
          <w:numId w:val="7"/>
        </w:numPr>
        <w:spacing w:before="0" w:after="0" w:line="240" w:lineRule="auto"/>
        <w:rPr>
          <w:rFonts w:ascii="Arial" w:hAnsi="Arial" w:cs="Arial"/>
          <w:color w:val="000000" w:themeColor="text1"/>
          <w:sz w:val="24"/>
          <w:szCs w:val="24"/>
        </w:rPr>
      </w:pPr>
      <w:r w:rsidRPr="001955DC">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735A1" w:rsidRPr="001955DC" w:rsidRDefault="000735A1" w:rsidP="000735A1">
      <w:pPr>
        <w:pStyle w:val="ListParagraph"/>
        <w:numPr>
          <w:ilvl w:val="0"/>
          <w:numId w:val="7"/>
        </w:numPr>
        <w:spacing w:before="0" w:after="0" w:line="240" w:lineRule="auto"/>
        <w:rPr>
          <w:rFonts w:ascii="Arial" w:hAnsi="Arial" w:cs="Arial"/>
          <w:color w:val="000000" w:themeColor="text1"/>
          <w:sz w:val="24"/>
          <w:szCs w:val="24"/>
        </w:rPr>
      </w:pPr>
      <w:r w:rsidRPr="001955DC">
        <w:rPr>
          <w:rFonts w:ascii="Arial" w:hAnsi="Arial" w:cs="Arial"/>
          <w:color w:val="000000" w:themeColor="text1"/>
          <w:sz w:val="24"/>
          <w:szCs w:val="24"/>
        </w:rPr>
        <w:t xml:space="preserve">фотокопију ОП обрасца </w:t>
      </w:r>
    </w:p>
    <w:p w:rsidR="000735A1" w:rsidRPr="001955DC" w:rsidRDefault="000735A1" w:rsidP="000735A1">
      <w:pPr>
        <w:pStyle w:val="ListParagraph"/>
        <w:numPr>
          <w:ilvl w:val="0"/>
          <w:numId w:val="7"/>
        </w:numPr>
        <w:spacing w:before="0" w:after="0" w:line="240" w:lineRule="auto"/>
        <w:rPr>
          <w:rFonts w:cs="Arial"/>
          <w:color w:val="000000" w:themeColor="text1"/>
          <w:sz w:val="24"/>
          <w:szCs w:val="24"/>
        </w:rPr>
      </w:pPr>
      <w:r w:rsidRPr="001955DC">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0735A1" w:rsidRDefault="000735A1" w:rsidP="000735A1">
      <w:pPr>
        <w:spacing w:before="0"/>
        <w:rPr>
          <w:rFonts w:cs="Arial"/>
          <w:color w:val="000000" w:themeColor="text1"/>
          <w:sz w:val="24"/>
          <w:szCs w:val="24"/>
        </w:rPr>
      </w:pPr>
    </w:p>
    <w:p w:rsidR="000735A1" w:rsidRDefault="000735A1" w:rsidP="000735A1">
      <w:pPr>
        <w:spacing w:before="0"/>
        <w:rPr>
          <w:rFonts w:cs="Arial"/>
          <w:color w:val="000000" w:themeColor="text1"/>
          <w:sz w:val="24"/>
          <w:szCs w:val="24"/>
        </w:rPr>
      </w:pPr>
    </w:p>
    <w:p w:rsidR="000735A1" w:rsidRDefault="000735A1" w:rsidP="000735A1">
      <w:pPr>
        <w:spacing w:before="0"/>
        <w:rPr>
          <w:rFonts w:cs="Arial"/>
          <w:color w:val="000000" w:themeColor="text1"/>
          <w:sz w:val="24"/>
          <w:szCs w:val="24"/>
        </w:rPr>
      </w:pPr>
    </w:p>
    <w:p w:rsidR="000735A1" w:rsidRPr="001955DC" w:rsidRDefault="000735A1" w:rsidP="000735A1">
      <w:pPr>
        <w:spacing w:before="0"/>
        <w:rPr>
          <w:rFonts w:cs="Arial"/>
          <w:color w:val="000000" w:themeColor="text1"/>
          <w:sz w:val="24"/>
          <w:szCs w:val="24"/>
        </w:rPr>
      </w:pPr>
    </w:p>
    <w:p w:rsidR="000735A1" w:rsidRDefault="000735A1" w:rsidP="0058001A">
      <w:pPr>
        <w:spacing w:before="0"/>
        <w:ind w:left="720"/>
        <w:contextualSpacing/>
        <w:rPr>
          <w:rFonts w:eastAsia="Calibri" w:cs="Arial"/>
          <w:i/>
          <w:color w:val="000000" w:themeColor="text1"/>
          <w:sz w:val="24"/>
          <w:szCs w:val="24"/>
          <w:lang w:val="sr-Cyrl-RS"/>
        </w:rPr>
      </w:pPr>
    </w:p>
    <w:p w:rsidR="00677859" w:rsidRDefault="00677859" w:rsidP="0058001A">
      <w:pPr>
        <w:spacing w:before="0"/>
        <w:ind w:left="720"/>
        <w:contextualSpacing/>
        <w:rPr>
          <w:rFonts w:eastAsia="Calibri" w:cs="Arial"/>
          <w:i/>
          <w:color w:val="000000" w:themeColor="text1"/>
          <w:sz w:val="24"/>
          <w:szCs w:val="24"/>
          <w:lang w:val="sr-Cyrl-RS"/>
        </w:rPr>
      </w:pPr>
    </w:p>
    <w:p w:rsidR="00677859" w:rsidRDefault="00677859" w:rsidP="0058001A">
      <w:pPr>
        <w:spacing w:before="0"/>
        <w:ind w:left="720"/>
        <w:contextualSpacing/>
        <w:rPr>
          <w:rFonts w:eastAsia="Calibri" w:cs="Arial"/>
          <w:i/>
          <w:color w:val="000000" w:themeColor="text1"/>
          <w:sz w:val="24"/>
          <w:szCs w:val="24"/>
          <w:lang w:val="sr-Cyrl-RS"/>
        </w:rPr>
      </w:pPr>
    </w:p>
    <w:p w:rsidR="00677859" w:rsidRDefault="00677859" w:rsidP="0058001A">
      <w:pPr>
        <w:spacing w:before="0"/>
        <w:ind w:left="720"/>
        <w:contextualSpacing/>
        <w:rPr>
          <w:rFonts w:eastAsia="Calibri" w:cs="Arial"/>
          <w:i/>
          <w:color w:val="000000" w:themeColor="text1"/>
          <w:sz w:val="24"/>
          <w:szCs w:val="24"/>
          <w:lang w:val="sr-Cyrl-RS"/>
        </w:rPr>
      </w:pPr>
    </w:p>
    <w:p w:rsidR="00677859" w:rsidRDefault="00677859" w:rsidP="0058001A">
      <w:pPr>
        <w:spacing w:before="0"/>
        <w:ind w:left="720"/>
        <w:contextualSpacing/>
        <w:rPr>
          <w:rFonts w:eastAsia="Calibri" w:cs="Arial"/>
          <w:i/>
          <w:color w:val="000000" w:themeColor="text1"/>
          <w:sz w:val="24"/>
          <w:szCs w:val="24"/>
          <w:lang w:val="sr-Cyrl-RS"/>
        </w:rPr>
      </w:pPr>
    </w:p>
    <w:p w:rsidR="00677859" w:rsidRDefault="00677859" w:rsidP="0058001A">
      <w:pPr>
        <w:spacing w:before="0"/>
        <w:ind w:left="720"/>
        <w:contextualSpacing/>
        <w:rPr>
          <w:rFonts w:eastAsia="Calibri" w:cs="Arial"/>
          <w:i/>
          <w:color w:val="000000" w:themeColor="text1"/>
          <w:sz w:val="24"/>
          <w:szCs w:val="24"/>
          <w:lang w:val="sr-Cyrl-RS"/>
        </w:rPr>
      </w:pPr>
    </w:p>
    <w:p w:rsidR="00677859" w:rsidRPr="0058001A" w:rsidRDefault="00677859" w:rsidP="0058001A">
      <w:pPr>
        <w:spacing w:before="0"/>
        <w:ind w:left="720"/>
        <w:contextualSpacing/>
        <w:rPr>
          <w:rFonts w:eastAsia="Calibri" w:cs="Arial"/>
          <w:i/>
          <w:color w:val="000000" w:themeColor="text1"/>
          <w:sz w:val="24"/>
          <w:szCs w:val="24"/>
          <w:lang w:val="sr-Cyrl-RS"/>
        </w:rPr>
      </w:pPr>
    </w:p>
    <w:p w:rsidR="00162F98" w:rsidRPr="0058001A" w:rsidRDefault="00162F98" w:rsidP="0058001A">
      <w:pPr>
        <w:spacing w:before="0"/>
        <w:ind w:left="720"/>
        <w:contextualSpacing/>
        <w:rPr>
          <w:rFonts w:eastAsia="Calibri" w:cs="Arial"/>
          <w:i/>
          <w:color w:val="000000" w:themeColor="text1"/>
          <w:sz w:val="24"/>
          <w:szCs w:val="24"/>
          <w:lang w:val="sr-Cyrl-RS"/>
        </w:rPr>
      </w:pPr>
    </w:p>
    <w:p w:rsidR="00A53FC6" w:rsidRPr="0058001A" w:rsidRDefault="00A53FC6" w:rsidP="0058001A">
      <w:pPr>
        <w:spacing w:before="0"/>
        <w:contextualSpacing/>
        <w:rPr>
          <w:rFonts w:eastAsia="Calibri" w:cs="Arial"/>
          <w:i/>
          <w:color w:val="000000" w:themeColor="text1"/>
          <w:sz w:val="24"/>
          <w:szCs w:val="24"/>
          <w:lang w:val="sr-Cyrl-RS"/>
        </w:rPr>
      </w:pPr>
    </w:p>
    <w:p w:rsidR="00A53FC6" w:rsidRDefault="00A53FC6" w:rsidP="0058001A">
      <w:pPr>
        <w:spacing w:before="0"/>
        <w:jc w:val="right"/>
        <w:rPr>
          <w:rFonts w:cs="Arial"/>
          <w:b/>
          <w:sz w:val="24"/>
          <w:szCs w:val="24"/>
          <w:lang w:val="sr-Cyrl-RS"/>
        </w:rPr>
      </w:pPr>
    </w:p>
    <w:p w:rsidR="000735A1" w:rsidRDefault="000735A1" w:rsidP="0058001A">
      <w:pPr>
        <w:spacing w:before="0"/>
        <w:jc w:val="right"/>
        <w:rPr>
          <w:rFonts w:cs="Arial"/>
          <w:b/>
          <w:sz w:val="24"/>
          <w:szCs w:val="24"/>
          <w:lang w:val="sr-Cyrl-RS"/>
        </w:rPr>
      </w:pPr>
    </w:p>
    <w:p w:rsidR="000735A1" w:rsidRDefault="000735A1" w:rsidP="0058001A">
      <w:pPr>
        <w:spacing w:before="0"/>
        <w:jc w:val="right"/>
        <w:rPr>
          <w:rFonts w:cs="Arial"/>
          <w:b/>
          <w:sz w:val="24"/>
          <w:szCs w:val="24"/>
          <w:lang w:val="sr-Cyrl-RS"/>
        </w:rPr>
      </w:pPr>
    </w:p>
    <w:p w:rsidR="000735A1" w:rsidRDefault="000735A1" w:rsidP="0058001A">
      <w:pPr>
        <w:spacing w:before="0"/>
        <w:jc w:val="right"/>
        <w:rPr>
          <w:rFonts w:cs="Arial"/>
          <w:b/>
          <w:sz w:val="24"/>
          <w:szCs w:val="24"/>
          <w:lang w:val="sr-Cyrl-RS"/>
        </w:rPr>
      </w:pPr>
    </w:p>
    <w:p w:rsidR="000735A1" w:rsidRPr="0058001A" w:rsidRDefault="000735A1" w:rsidP="0058001A">
      <w:pPr>
        <w:spacing w:before="0"/>
        <w:jc w:val="right"/>
        <w:rPr>
          <w:rFonts w:cs="Arial"/>
          <w:b/>
          <w:sz w:val="24"/>
          <w:szCs w:val="24"/>
          <w:lang w:val="sr-Cyrl-RS"/>
        </w:rPr>
      </w:pPr>
    </w:p>
    <w:p w:rsidR="00A53FC6" w:rsidRPr="0058001A" w:rsidRDefault="00A53FC6" w:rsidP="0058001A">
      <w:pPr>
        <w:spacing w:before="0"/>
        <w:jc w:val="center"/>
        <w:rPr>
          <w:rFonts w:cs="Arial"/>
          <w:b/>
          <w:color w:val="000000" w:themeColor="text1"/>
          <w:sz w:val="24"/>
          <w:szCs w:val="24"/>
          <w:lang w:val="sr-Cyrl-RS"/>
        </w:rPr>
      </w:pPr>
      <w:r w:rsidRPr="0058001A">
        <w:rPr>
          <w:rFonts w:cs="Arial"/>
          <w:b/>
          <w:color w:val="000000" w:themeColor="text1"/>
          <w:sz w:val="24"/>
          <w:szCs w:val="24"/>
        </w:rPr>
        <w:lastRenderedPageBreak/>
        <w:t xml:space="preserve">                                                                                               </w:t>
      </w:r>
      <w:r w:rsidR="00336B79" w:rsidRPr="0058001A">
        <w:rPr>
          <w:rFonts w:cs="Arial"/>
          <w:b/>
          <w:color w:val="000000" w:themeColor="text1"/>
          <w:sz w:val="24"/>
          <w:szCs w:val="24"/>
          <w:lang w:val="sr-Cyrl-CS"/>
        </w:rPr>
        <w:t xml:space="preserve">ПРИЛОГ бр. </w:t>
      </w:r>
      <w:r w:rsidR="000735A1">
        <w:rPr>
          <w:rFonts w:cs="Arial"/>
          <w:b/>
          <w:color w:val="000000" w:themeColor="text1"/>
          <w:sz w:val="24"/>
          <w:szCs w:val="24"/>
          <w:lang w:val="sr-Cyrl-CS"/>
        </w:rPr>
        <w:t>4</w:t>
      </w:r>
    </w:p>
    <w:p w:rsidR="00A53FC6" w:rsidRPr="0058001A" w:rsidRDefault="00A53FC6" w:rsidP="0058001A">
      <w:pPr>
        <w:spacing w:before="0"/>
        <w:jc w:val="center"/>
        <w:rPr>
          <w:rFonts w:cs="Arial"/>
          <w:b/>
          <w:color w:val="000000" w:themeColor="text1"/>
          <w:sz w:val="24"/>
          <w:szCs w:val="24"/>
          <w:lang w:val="sr-Cyrl-CS"/>
        </w:rPr>
      </w:pPr>
    </w:p>
    <w:p w:rsidR="00A53FC6" w:rsidRPr="0058001A" w:rsidRDefault="00A53FC6" w:rsidP="0058001A">
      <w:pPr>
        <w:spacing w:before="0"/>
        <w:jc w:val="center"/>
        <w:rPr>
          <w:rFonts w:cs="Arial"/>
          <w:color w:val="000000" w:themeColor="text1"/>
          <w:sz w:val="24"/>
          <w:szCs w:val="24"/>
          <w:lang w:val="ru-RU"/>
        </w:rPr>
      </w:pPr>
      <w:r w:rsidRPr="0058001A">
        <w:rPr>
          <w:rFonts w:cs="Arial"/>
          <w:b/>
          <w:color w:val="000000" w:themeColor="text1"/>
          <w:sz w:val="24"/>
          <w:szCs w:val="24"/>
          <w:lang w:val="sr-Cyrl-CS"/>
        </w:rPr>
        <w:t xml:space="preserve">ЗАПИСНИК О ИЗВРШЕНОЈ ИСПОРУЦИ </w:t>
      </w:r>
      <w:r w:rsidR="00E11B57">
        <w:rPr>
          <w:rFonts w:cs="Arial"/>
          <w:b/>
          <w:color w:val="000000" w:themeColor="text1"/>
          <w:sz w:val="24"/>
          <w:szCs w:val="24"/>
          <w:lang w:val="sr-Cyrl-CS"/>
        </w:rPr>
        <w:t xml:space="preserve">И УГРАДЊИ </w:t>
      </w:r>
      <w:r w:rsidRPr="0058001A">
        <w:rPr>
          <w:rFonts w:cs="Arial"/>
          <w:b/>
          <w:color w:val="000000" w:themeColor="text1"/>
          <w:sz w:val="24"/>
          <w:szCs w:val="24"/>
          <w:lang w:val="sr-Cyrl-CS"/>
        </w:rPr>
        <w:t>ДОБАРА</w:t>
      </w:r>
    </w:p>
    <w:p w:rsidR="00A53FC6" w:rsidRPr="0058001A" w:rsidRDefault="00A53FC6" w:rsidP="0058001A">
      <w:pPr>
        <w:spacing w:before="0"/>
        <w:rPr>
          <w:rFonts w:cs="Arial"/>
          <w:color w:val="000000" w:themeColor="text1"/>
          <w:sz w:val="24"/>
          <w:szCs w:val="24"/>
          <w:lang w:val="ru-RU"/>
        </w:rPr>
      </w:pPr>
    </w:p>
    <w:p w:rsidR="00A53FC6" w:rsidRPr="0058001A" w:rsidRDefault="00A53FC6" w:rsidP="0058001A">
      <w:pPr>
        <w:spacing w:before="0"/>
        <w:rPr>
          <w:rFonts w:cs="Arial"/>
          <w:color w:val="000000" w:themeColor="text1"/>
          <w:sz w:val="24"/>
          <w:szCs w:val="24"/>
          <w:lang w:val="ru-RU"/>
        </w:rPr>
      </w:pPr>
      <w:r w:rsidRPr="0058001A">
        <w:rPr>
          <w:rFonts w:cs="Arial"/>
          <w:color w:val="000000" w:themeColor="text1"/>
          <w:sz w:val="24"/>
          <w:szCs w:val="24"/>
          <w:lang w:val="ru-RU"/>
        </w:rPr>
        <w:tab/>
      </w:r>
      <w:r w:rsidRPr="0058001A">
        <w:rPr>
          <w:rFonts w:cs="Arial"/>
          <w:color w:val="000000" w:themeColor="text1"/>
          <w:sz w:val="24"/>
          <w:szCs w:val="24"/>
          <w:lang w:val="ru-RU"/>
        </w:rPr>
        <w:tab/>
      </w:r>
      <w:r w:rsidRPr="0058001A">
        <w:rPr>
          <w:rFonts w:cs="Arial"/>
          <w:color w:val="000000" w:themeColor="text1"/>
          <w:sz w:val="24"/>
          <w:szCs w:val="24"/>
          <w:lang w:val="ru-RU"/>
        </w:rPr>
        <w:tab/>
        <w:t>Датум</w:t>
      </w:r>
      <w:r w:rsidRPr="0058001A">
        <w:rPr>
          <w:rFonts w:cs="Arial"/>
          <w:color w:val="000000" w:themeColor="text1"/>
          <w:sz w:val="24"/>
          <w:szCs w:val="24"/>
          <w:lang w:val="sr-Cyrl-RS"/>
        </w:rPr>
        <w:t xml:space="preserve"> </w:t>
      </w:r>
      <w:r w:rsidRPr="0058001A">
        <w:rPr>
          <w:rFonts w:cs="Arial"/>
          <w:color w:val="000000" w:themeColor="text1"/>
          <w:sz w:val="24"/>
          <w:szCs w:val="24"/>
          <w:lang w:val="ru-RU"/>
        </w:rPr>
        <w:t>___________</w:t>
      </w:r>
    </w:p>
    <w:p w:rsidR="00A53FC6" w:rsidRPr="0058001A" w:rsidRDefault="00A53FC6" w:rsidP="0058001A">
      <w:pPr>
        <w:spacing w:before="0"/>
        <w:ind w:left="1440" w:firstLine="720"/>
        <w:rPr>
          <w:rFonts w:cs="Arial"/>
          <w:color w:val="000000" w:themeColor="text1"/>
          <w:sz w:val="24"/>
          <w:szCs w:val="24"/>
          <w:lang w:val="ru-RU"/>
        </w:rPr>
      </w:pPr>
    </w:p>
    <w:p w:rsidR="00A53FC6" w:rsidRPr="0058001A" w:rsidRDefault="00A53FC6" w:rsidP="0058001A">
      <w:pPr>
        <w:spacing w:before="0"/>
        <w:rPr>
          <w:rFonts w:cs="Arial"/>
          <w:color w:val="000000" w:themeColor="text1"/>
          <w:sz w:val="24"/>
          <w:szCs w:val="24"/>
          <w:lang w:val="ru-RU"/>
        </w:rPr>
      </w:pPr>
      <w:r w:rsidRPr="0058001A">
        <w:rPr>
          <w:rFonts w:cs="Arial"/>
          <w:color w:val="000000" w:themeColor="text1"/>
          <w:sz w:val="24"/>
          <w:szCs w:val="24"/>
          <w:lang w:val="ru-RU"/>
        </w:rPr>
        <w:tab/>
      </w:r>
      <w:r w:rsidRPr="0058001A">
        <w:rPr>
          <w:rFonts w:cs="Arial"/>
          <w:color w:val="000000" w:themeColor="text1"/>
          <w:sz w:val="24"/>
          <w:szCs w:val="24"/>
          <w:lang w:val="sr-Cyrl-RS"/>
        </w:rPr>
        <w:t>ПРОДАВАЦ:</w:t>
      </w:r>
      <w:r w:rsidRPr="0058001A">
        <w:rPr>
          <w:rFonts w:cs="Arial"/>
          <w:color w:val="000000" w:themeColor="text1"/>
          <w:sz w:val="24"/>
          <w:szCs w:val="24"/>
          <w:lang w:val="ru-RU"/>
        </w:rPr>
        <w:tab/>
      </w:r>
      <w:r w:rsidRPr="0058001A">
        <w:rPr>
          <w:rFonts w:cs="Arial"/>
          <w:color w:val="000000" w:themeColor="text1"/>
          <w:sz w:val="24"/>
          <w:szCs w:val="24"/>
          <w:lang w:val="ru-RU"/>
        </w:rPr>
        <w:tab/>
      </w:r>
      <w:r w:rsidRPr="0058001A">
        <w:rPr>
          <w:rFonts w:cs="Arial"/>
          <w:color w:val="000000" w:themeColor="text1"/>
          <w:sz w:val="24"/>
          <w:szCs w:val="24"/>
          <w:lang w:val="ru-RU"/>
        </w:rPr>
        <w:tab/>
      </w:r>
      <w:r w:rsidRPr="0058001A">
        <w:rPr>
          <w:rFonts w:cs="Arial"/>
          <w:color w:val="000000" w:themeColor="text1"/>
          <w:sz w:val="24"/>
          <w:szCs w:val="24"/>
          <w:lang w:val="ru-RU"/>
        </w:rPr>
        <w:tab/>
        <w:t xml:space="preserve">                             КУПАЦ:</w:t>
      </w:r>
    </w:p>
    <w:p w:rsidR="00A53FC6" w:rsidRPr="0058001A" w:rsidRDefault="00A53FC6" w:rsidP="0058001A">
      <w:pPr>
        <w:spacing w:before="0"/>
        <w:rPr>
          <w:rFonts w:cs="Arial"/>
          <w:color w:val="000000" w:themeColor="text1"/>
          <w:sz w:val="24"/>
          <w:szCs w:val="24"/>
          <w:lang w:val="ru-RU"/>
        </w:rPr>
      </w:pPr>
      <w:r w:rsidRPr="0058001A">
        <w:rPr>
          <w:rFonts w:cs="Arial"/>
          <w:color w:val="000000" w:themeColor="text1"/>
          <w:sz w:val="24"/>
          <w:szCs w:val="24"/>
          <w:lang w:val="sr-Latn-RS"/>
        </w:rPr>
        <w:t xml:space="preserve"> </w:t>
      </w:r>
      <w:r w:rsidRPr="0058001A">
        <w:rPr>
          <w:rFonts w:cs="Arial"/>
          <w:color w:val="000000" w:themeColor="text1"/>
          <w:sz w:val="24"/>
          <w:szCs w:val="24"/>
          <w:lang w:val="ru-RU"/>
        </w:rPr>
        <w:t>___________________________                               ____________________________</w:t>
      </w:r>
    </w:p>
    <w:p w:rsidR="00A53FC6" w:rsidRPr="0058001A" w:rsidRDefault="00A53FC6" w:rsidP="0058001A">
      <w:pPr>
        <w:spacing w:before="0"/>
        <w:rPr>
          <w:rFonts w:cs="Arial"/>
          <w:color w:val="000000" w:themeColor="text1"/>
          <w:sz w:val="24"/>
          <w:szCs w:val="24"/>
          <w:lang w:val="sr-Cyrl-RS"/>
        </w:rPr>
      </w:pPr>
      <w:r w:rsidRPr="0058001A">
        <w:rPr>
          <w:rFonts w:cs="Arial"/>
          <w:color w:val="000000" w:themeColor="text1"/>
          <w:sz w:val="24"/>
          <w:szCs w:val="24"/>
          <w:lang w:val="sr-Latn-RS"/>
        </w:rPr>
        <w:t xml:space="preserve">    </w:t>
      </w:r>
      <w:r w:rsidRPr="0058001A">
        <w:rPr>
          <w:rFonts w:cs="Arial"/>
          <w:color w:val="000000" w:themeColor="text1"/>
          <w:sz w:val="24"/>
          <w:szCs w:val="24"/>
          <w:lang w:val="ru-RU"/>
        </w:rPr>
        <w:t xml:space="preserve">(Назив правног  лица)    </w:t>
      </w:r>
      <w:r w:rsidRPr="0058001A">
        <w:rPr>
          <w:rFonts w:cs="Arial"/>
          <w:color w:val="000000" w:themeColor="text1"/>
          <w:sz w:val="24"/>
          <w:szCs w:val="24"/>
          <w:lang w:val="ru-RU"/>
        </w:rPr>
        <w:tab/>
        <w:t xml:space="preserve">      </w:t>
      </w:r>
      <w:r w:rsidRPr="0058001A">
        <w:rPr>
          <w:rFonts w:cs="Arial"/>
          <w:color w:val="000000" w:themeColor="text1"/>
          <w:sz w:val="24"/>
          <w:szCs w:val="24"/>
          <w:lang w:val="sr-Latn-RS"/>
        </w:rPr>
        <w:t xml:space="preserve">    </w:t>
      </w:r>
      <w:r w:rsidR="000C7A07" w:rsidRPr="0058001A">
        <w:rPr>
          <w:rFonts w:cs="Arial"/>
          <w:color w:val="000000" w:themeColor="text1"/>
          <w:sz w:val="24"/>
          <w:szCs w:val="24"/>
          <w:lang w:val="sr-Cyrl-RS"/>
        </w:rPr>
        <w:t xml:space="preserve">          </w:t>
      </w:r>
      <w:r w:rsidRPr="0058001A">
        <w:rPr>
          <w:rFonts w:cs="Arial"/>
          <w:color w:val="000000" w:themeColor="text1"/>
          <w:sz w:val="24"/>
          <w:szCs w:val="24"/>
          <w:lang w:val="ru-RU"/>
        </w:rPr>
        <w:t xml:space="preserve">(Назив организационог дела </w:t>
      </w:r>
      <w:r w:rsidRPr="0058001A">
        <w:rPr>
          <w:rFonts w:cs="Arial"/>
          <w:color w:val="000000" w:themeColor="text1"/>
          <w:sz w:val="24"/>
          <w:szCs w:val="24"/>
          <w:lang w:val="sr-Cyrl-RS"/>
        </w:rPr>
        <w:t>ЈП ЕПС)</w:t>
      </w:r>
    </w:p>
    <w:p w:rsidR="00A53FC6" w:rsidRPr="0058001A" w:rsidRDefault="00A53FC6" w:rsidP="0058001A">
      <w:pPr>
        <w:spacing w:before="0"/>
        <w:rPr>
          <w:rFonts w:cs="Arial"/>
          <w:color w:val="000000" w:themeColor="text1"/>
          <w:sz w:val="24"/>
          <w:szCs w:val="24"/>
          <w:lang w:val="ru-RU"/>
        </w:rPr>
      </w:pPr>
    </w:p>
    <w:p w:rsidR="00A53FC6" w:rsidRPr="0058001A" w:rsidRDefault="00A53FC6" w:rsidP="0058001A">
      <w:pPr>
        <w:spacing w:before="0"/>
        <w:rPr>
          <w:rFonts w:cs="Arial"/>
          <w:sz w:val="24"/>
          <w:szCs w:val="24"/>
          <w:lang w:val="ru-RU"/>
        </w:rPr>
      </w:pPr>
      <w:r w:rsidRPr="0058001A">
        <w:rPr>
          <w:rFonts w:cs="Arial"/>
          <w:color w:val="000000" w:themeColor="text1"/>
          <w:sz w:val="24"/>
          <w:szCs w:val="24"/>
          <w:lang w:val="ru-RU"/>
        </w:rPr>
        <w:t xml:space="preserve">___________________________          </w:t>
      </w:r>
      <w:r w:rsidRPr="0058001A">
        <w:rPr>
          <w:rFonts w:cs="Arial"/>
          <w:color w:val="000000" w:themeColor="text1"/>
          <w:sz w:val="24"/>
          <w:szCs w:val="24"/>
          <w:lang w:val="ru-RU"/>
        </w:rPr>
        <w:tab/>
      </w:r>
      <w:r w:rsidRPr="0058001A">
        <w:rPr>
          <w:rFonts w:cs="Arial"/>
          <w:color w:val="000000" w:themeColor="text1"/>
          <w:sz w:val="24"/>
          <w:szCs w:val="24"/>
          <w:lang w:val="ru-RU"/>
        </w:rPr>
        <w:tab/>
        <w:t>_________________</w:t>
      </w:r>
      <w:r w:rsidRPr="0058001A">
        <w:rPr>
          <w:rFonts w:cs="Arial"/>
          <w:sz w:val="24"/>
          <w:szCs w:val="24"/>
          <w:lang w:val="ru-RU"/>
        </w:rPr>
        <w:t>____________</w:t>
      </w:r>
    </w:p>
    <w:p w:rsidR="00A53FC6" w:rsidRPr="0058001A" w:rsidRDefault="00A53FC6" w:rsidP="0058001A">
      <w:pPr>
        <w:spacing w:before="0"/>
        <w:rPr>
          <w:rFonts w:cs="Arial"/>
          <w:sz w:val="24"/>
          <w:szCs w:val="24"/>
          <w:lang w:val="ru-RU"/>
        </w:rPr>
      </w:pPr>
      <w:r w:rsidRPr="0058001A">
        <w:rPr>
          <w:rFonts w:cs="Arial"/>
          <w:sz w:val="24"/>
          <w:szCs w:val="24"/>
          <w:lang w:val="ru-RU"/>
        </w:rPr>
        <w:t xml:space="preserve">   (Адреса правног  лица) </w:t>
      </w:r>
      <w:r w:rsidRPr="0058001A">
        <w:rPr>
          <w:rFonts w:cs="Arial"/>
          <w:sz w:val="24"/>
          <w:szCs w:val="24"/>
          <w:lang w:val="ru-RU"/>
        </w:rPr>
        <w:tab/>
      </w:r>
      <w:r w:rsidRPr="0058001A">
        <w:rPr>
          <w:rFonts w:cs="Arial"/>
          <w:sz w:val="24"/>
          <w:szCs w:val="24"/>
          <w:lang w:val="ru-RU"/>
        </w:rPr>
        <w:tab/>
        <w:t xml:space="preserve">    </w:t>
      </w:r>
      <w:r w:rsidRPr="0058001A">
        <w:rPr>
          <w:rFonts w:cs="Arial"/>
          <w:sz w:val="24"/>
          <w:szCs w:val="24"/>
          <w:lang w:val="sr-Latn-RS"/>
        </w:rPr>
        <w:t xml:space="preserve">  </w:t>
      </w:r>
      <w:r w:rsidR="000C7A07" w:rsidRPr="0058001A">
        <w:rPr>
          <w:rFonts w:cs="Arial"/>
          <w:sz w:val="24"/>
          <w:szCs w:val="24"/>
          <w:lang w:val="sr-Cyrl-RS"/>
        </w:rPr>
        <w:t xml:space="preserve">         </w:t>
      </w:r>
      <w:r w:rsidRPr="0058001A">
        <w:rPr>
          <w:rFonts w:cs="Arial"/>
          <w:sz w:val="24"/>
          <w:szCs w:val="24"/>
          <w:lang w:val="sr-Latn-RS"/>
        </w:rPr>
        <w:t xml:space="preserve"> </w:t>
      </w:r>
      <w:r w:rsidRPr="0058001A">
        <w:rPr>
          <w:rFonts w:cs="Arial"/>
          <w:sz w:val="24"/>
          <w:szCs w:val="24"/>
          <w:lang w:val="ru-RU"/>
        </w:rPr>
        <w:t xml:space="preserve">(Адреса организационог дела </w:t>
      </w:r>
      <w:r w:rsidRPr="0058001A">
        <w:rPr>
          <w:rFonts w:cs="Arial"/>
          <w:sz w:val="24"/>
          <w:szCs w:val="24"/>
          <w:lang w:val="sr-Cyrl-RS"/>
        </w:rPr>
        <w:t>ЈП ЕПС</w:t>
      </w:r>
      <w:r w:rsidRPr="0058001A">
        <w:rPr>
          <w:rFonts w:cs="Arial"/>
          <w:sz w:val="24"/>
          <w:szCs w:val="24"/>
          <w:lang w:val="ru-RU"/>
        </w:rPr>
        <w:t>)</w:t>
      </w:r>
    </w:p>
    <w:p w:rsidR="00A53FC6" w:rsidRPr="0058001A" w:rsidRDefault="00A53FC6" w:rsidP="0058001A">
      <w:pPr>
        <w:spacing w:before="0"/>
        <w:rPr>
          <w:rFonts w:cs="Arial"/>
          <w:sz w:val="24"/>
          <w:szCs w:val="24"/>
          <w:lang w:val="ru-RU"/>
        </w:rPr>
      </w:pPr>
    </w:p>
    <w:p w:rsidR="00A53FC6" w:rsidRPr="0058001A" w:rsidRDefault="00A53FC6" w:rsidP="0058001A">
      <w:pPr>
        <w:spacing w:before="0"/>
        <w:rPr>
          <w:rFonts w:cs="Arial"/>
          <w:sz w:val="24"/>
          <w:szCs w:val="24"/>
          <w:lang w:val="ru-RU"/>
        </w:rPr>
      </w:pPr>
    </w:p>
    <w:p w:rsidR="00A53FC6" w:rsidRPr="0058001A" w:rsidRDefault="00A53FC6" w:rsidP="0058001A">
      <w:pPr>
        <w:spacing w:before="0"/>
        <w:rPr>
          <w:rFonts w:cs="Arial"/>
          <w:sz w:val="24"/>
          <w:szCs w:val="24"/>
          <w:lang w:val="sr-Cyrl-RS"/>
        </w:rPr>
      </w:pPr>
      <w:r w:rsidRPr="0058001A">
        <w:rPr>
          <w:rFonts w:cs="Arial"/>
          <w:sz w:val="24"/>
          <w:szCs w:val="24"/>
          <w:lang w:val="ru-RU"/>
        </w:rPr>
        <w:t>Број Уговора/Датум:      __________________________________________</w:t>
      </w:r>
    </w:p>
    <w:p w:rsidR="00A53FC6" w:rsidRPr="0058001A" w:rsidRDefault="00A53FC6" w:rsidP="0058001A">
      <w:pPr>
        <w:spacing w:before="0"/>
        <w:rPr>
          <w:rFonts w:cs="Arial"/>
          <w:color w:val="000000" w:themeColor="text1"/>
          <w:sz w:val="24"/>
          <w:szCs w:val="24"/>
          <w:lang w:val="ru-RU"/>
        </w:rPr>
      </w:pPr>
      <w:r w:rsidRPr="0058001A">
        <w:rPr>
          <w:rFonts w:cs="Arial"/>
          <w:color w:val="000000" w:themeColor="text1"/>
          <w:sz w:val="24"/>
          <w:szCs w:val="24"/>
          <w:lang w:val="ru-RU"/>
        </w:rPr>
        <w:t>Број налога за набавку</w:t>
      </w:r>
      <w:r w:rsidRPr="0058001A">
        <w:rPr>
          <w:rFonts w:cs="Arial"/>
          <w:color w:val="000000" w:themeColor="text1"/>
          <w:sz w:val="24"/>
          <w:szCs w:val="24"/>
          <w:lang w:val="sr-Latn-RS"/>
        </w:rPr>
        <w:t>/</w:t>
      </w:r>
      <w:r w:rsidRPr="0058001A">
        <w:rPr>
          <w:rFonts w:cs="Arial"/>
          <w:color w:val="000000" w:themeColor="text1"/>
          <w:sz w:val="24"/>
          <w:szCs w:val="24"/>
          <w:lang w:val="sr-Cyrl-RS"/>
        </w:rPr>
        <w:t>наруџбенице</w:t>
      </w:r>
      <w:r w:rsidRPr="0058001A">
        <w:rPr>
          <w:rFonts w:cs="Arial"/>
          <w:color w:val="000000" w:themeColor="text1"/>
          <w:sz w:val="24"/>
          <w:szCs w:val="24"/>
          <w:lang w:val="ru-RU"/>
        </w:rPr>
        <w:t xml:space="preserve"> (НЗН):  ________________________</w:t>
      </w:r>
    </w:p>
    <w:p w:rsidR="00A53FC6" w:rsidRPr="0058001A" w:rsidRDefault="00A53FC6" w:rsidP="0058001A">
      <w:pPr>
        <w:spacing w:before="0"/>
        <w:rPr>
          <w:rFonts w:cs="Arial"/>
          <w:color w:val="000000" w:themeColor="text1"/>
          <w:sz w:val="24"/>
          <w:szCs w:val="24"/>
          <w:lang w:val="ru-RU"/>
        </w:rPr>
      </w:pPr>
      <w:r w:rsidRPr="0058001A">
        <w:rPr>
          <w:rFonts w:cs="Arial"/>
          <w:color w:val="000000" w:themeColor="text1"/>
          <w:sz w:val="24"/>
          <w:szCs w:val="24"/>
          <w:lang w:val="ru-RU"/>
        </w:rPr>
        <w:t xml:space="preserve">Место извршене услуге/ Место трошка </w:t>
      </w:r>
      <w:r w:rsidRPr="0058001A">
        <w:rPr>
          <w:rFonts w:cs="Arial"/>
          <w:color w:val="000000" w:themeColor="text1"/>
          <w:sz w:val="24"/>
          <w:szCs w:val="24"/>
          <w:vertAlign w:val="superscript"/>
          <w:lang w:val="ru-RU"/>
        </w:rPr>
        <w:t>1</w:t>
      </w:r>
      <w:r w:rsidRPr="0058001A">
        <w:rPr>
          <w:rFonts w:cs="Arial"/>
          <w:color w:val="000000" w:themeColor="text1"/>
          <w:sz w:val="24"/>
          <w:szCs w:val="24"/>
          <w:lang w:val="ru-RU"/>
        </w:rPr>
        <w:t>:  __________________________</w:t>
      </w:r>
    </w:p>
    <w:p w:rsidR="00A53FC6" w:rsidRPr="0058001A" w:rsidRDefault="00A53FC6" w:rsidP="0058001A">
      <w:pPr>
        <w:spacing w:before="0"/>
        <w:rPr>
          <w:rFonts w:cs="Arial"/>
          <w:color w:val="000000" w:themeColor="text1"/>
          <w:sz w:val="24"/>
          <w:szCs w:val="24"/>
          <w:lang w:val="ru-RU"/>
        </w:rPr>
      </w:pPr>
      <w:r w:rsidRPr="0058001A">
        <w:rPr>
          <w:rFonts w:cs="Arial"/>
          <w:color w:val="000000" w:themeColor="text1"/>
          <w:sz w:val="24"/>
          <w:szCs w:val="24"/>
          <w:lang w:val="ru-RU"/>
        </w:rPr>
        <w:t>Објекат: ______________________________________________________</w:t>
      </w:r>
    </w:p>
    <w:p w:rsidR="00A53FC6" w:rsidRPr="0058001A" w:rsidRDefault="00A53FC6" w:rsidP="0058001A">
      <w:pPr>
        <w:spacing w:before="0"/>
        <w:ind w:left="426"/>
        <w:rPr>
          <w:rFonts w:cs="Arial"/>
          <w:b/>
          <w:color w:val="000000" w:themeColor="text1"/>
          <w:sz w:val="24"/>
          <w:szCs w:val="24"/>
          <w:lang w:val="ru-RU"/>
        </w:rPr>
      </w:pPr>
    </w:p>
    <w:p w:rsidR="00A53FC6" w:rsidRPr="0058001A" w:rsidRDefault="00A53FC6" w:rsidP="0058001A">
      <w:pPr>
        <w:spacing w:before="0"/>
        <w:ind w:left="426"/>
        <w:rPr>
          <w:rFonts w:cs="Arial"/>
          <w:color w:val="000000" w:themeColor="text1"/>
          <w:sz w:val="24"/>
          <w:szCs w:val="24"/>
          <w:lang w:val="ru-RU"/>
        </w:rPr>
      </w:pPr>
      <w:r w:rsidRPr="0058001A">
        <w:rPr>
          <w:rFonts w:cs="Arial"/>
          <w:b/>
          <w:color w:val="000000" w:themeColor="text1"/>
          <w:sz w:val="24"/>
          <w:szCs w:val="24"/>
          <w:lang w:val="ru-RU"/>
        </w:rPr>
        <w:t>А</w:t>
      </w:r>
      <w:r w:rsidRPr="0058001A">
        <w:rPr>
          <w:rFonts w:cs="Arial"/>
          <w:color w:val="000000" w:themeColor="text1"/>
          <w:sz w:val="24"/>
          <w:szCs w:val="24"/>
          <w:lang w:val="ru-RU"/>
        </w:rPr>
        <w:t xml:space="preserve">) ДЕТАЉНА СПЕЦИФИКАЦИЈА ДОБАРА </w:t>
      </w:r>
    </w:p>
    <w:p w:rsidR="00A53FC6" w:rsidRPr="0058001A" w:rsidRDefault="00A53FC6" w:rsidP="0058001A">
      <w:pPr>
        <w:spacing w:before="0"/>
        <w:rPr>
          <w:rFonts w:cs="Arial"/>
          <w:color w:val="000000" w:themeColor="text1"/>
          <w:sz w:val="24"/>
          <w:szCs w:val="24"/>
          <w:lang w:val="ru-RU"/>
        </w:rPr>
      </w:pPr>
    </w:p>
    <w:p w:rsidR="00A53FC6" w:rsidRPr="0058001A" w:rsidRDefault="00A53FC6" w:rsidP="0058001A">
      <w:pPr>
        <w:spacing w:before="0"/>
        <w:rPr>
          <w:rFonts w:cs="Arial"/>
          <w:color w:val="000000" w:themeColor="text1"/>
          <w:sz w:val="24"/>
          <w:szCs w:val="24"/>
          <w:lang w:val="ru-RU"/>
        </w:rPr>
      </w:pPr>
      <w:r w:rsidRPr="0058001A">
        <w:rPr>
          <w:rFonts w:cs="Arial"/>
          <w:color w:val="000000" w:themeColor="text1"/>
          <w:sz w:val="24"/>
          <w:szCs w:val="24"/>
          <w:lang w:val="ru-RU"/>
        </w:rPr>
        <w:t>Укупна вредност испоручених добара по спецификацији (без ПДВ-а)</w:t>
      </w:r>
      <w:r w:rsidR="000C7A07" w:rsidRPr="0058001A">
        <w:rPr>
          <w:rFonts w:cs="Arial"/>
          <w:color w:val="000000" w:themeColor="text1"/>
          <w:sz w:val="24"/>
          <w:szCs w:val="24"/>
          <w:lang w:val="ru-RU"/>
        </w:rPr>
        <w:t>:__________</w:t>
      </w:r>
      <w:r w:rsidRPr="0058001A">
        <w:rPr>
          <w:rFonts w:cs="Arial"/>
          <w:color w:val="000000" w:themeColor="text1"/>
          <w:sz w:val="24"/>
          <w:szCs w:val="24"/>
          <w:lang w:val="ru-RU"/>
        </w:rPr>
        <w:t xml:space="preserve"> </w:t>
      </w:r>
    </w:p>
    <w:tbl>
      <w:tblPr>
        <w:tblW w:w="0" w:type="auto"/>
        <w:tblLook w:val="04A0" w:firstRow="1" w:lastRow="0" w:firstColumn="1" w:lastColumn="0" w:noHBand="0" w:noVBand="1"/>
      </w:tblPr>
      <w:tblGrid>
        <w:gridCol w:w="7966"/>
        <w:gridCol w:w="1063"/>
      </w:tblGrid>
      <w:tr w:rsidR="00A53FC6" w:rsidRPr="0058001A" w:rsidTr="00A53FC6">
        <w:tc>
          <w:tcPr>
            <w:tcW w:w="7966" w:type="dxa"/>
            <w:tcBorders>
              <w:top w:val="nil"/>
              <w:left w:val="nil"/>
              <w:bottom w:val="single" w:sz="4" w:space="0" w:color="auto"/>
              <w:right w:val="nil"/>
            </w:tcBorders>
            <w:vAlign w:val="center"/>
          </w:tcPr>
          <w:p w:rsidR="00A53FC6" w:rsidRPr="0058001A" w:rsidRDefault="00A53FC6" w:rsidP="0058001A">
            <w:pPr>
              <w:tabs>
                <w:tab w:val="left" w:pos="420"/>
              </w:tabs>
              <w:spacing w:before="0"/>
              <w:rPr>
                <w:rFonts w:cs="Arial"/>
                <w:color w:val="000000" w:themeColor="text1"/>
                <w:sz w:val="24"/>
                <w:szCs w:val="24"/>
                <w:lang w:val="sr-Cyrl-CS"/>
              </w:rPr>
            </w:pPr>
            <w:r w:rsidRPr="0058001A">
              <w:rPr>
                <w:rFonts w:cs="Arial"/>
                <w:color w:val="000000" w:themeColor="text1"/>
                <w:sz w:val="24"/>
                <w:szCs w:val="24"/>
                <w:lang w:val="sr-Cyrl-CS"/>
              </w:rPr>
              <w:t xml:space="preserve">ПРИЛОГ: НАЛОГ ЗА НАБАВКУ (садржи предмет, рок, количину, јед.мере, јед.цену без ПДВ-а, укупну цену без ПДВ-а, укупан износ без ПДВ-а) </w:t>
            </w:r>
          </w:p>
          <w:p w:rsidR="00A53FC6" w:rsidRPr="0058001A" w:rsidRDefault="00A53FC6" w:rsidP="0058001A">
            <w:pPr>
              <w:spacing w:before="0"/>
              <w:rPr>
                <w:rFonts w:cs="Arial"/>
                <w:color w:val="000000" w:themeColor="text1"/>
                <w:sz w:val="24"/>
                <w:szCs w:val="24"/>
                <w:lang w:val="sr-Cyrl-CS"/>
              </w:rPr>
            </w:pPr>
            <w:r w:rsidRPr="0058001A">
              <w:rPr>
                <w:rFonts w:cs="Arial"/>
                <w:color w:val="000000" w:themeColor="text1"/>
                <w:sz w:val="24"/>
                <w:szCs w:val="24"/>
                <w:lang w:val="sr-Cyrl-CS"/>
              </w:rPr>
              <w:t>Предмет уговора (добра) одговара траженим техничким карактеристикама.</w:t>
            </w:r>
          </w:p>
        </w:tc>
        <w:tc>
          <w:tcPr>
            <w:tcW w:w="1063" w:type="dxa"/>
            <w:tcBorders>
              <w:top w:val="nil"/>
              <w:left w:val="nil"/>
              <w:bottom w:val="single" w:sz="4" w:space="0" w:color="auto"/>
              <w:right w:val="nil"/>
            </w:tcBorders>
            <w:vAlign w:val="center"/>
          </w:tcPr>
          <w:p w:rsidR="00A53FC6" w:rsidRPr="0058001A" w:rsidRDefault="00A53FC6" w:rsidP="0058001A">
            <w:pPr>
              <w:spacing w:before="0"/>
              <w:rPr>
                <w:rFonts w:cs="Arial"/>
                <w:color w:val="000000" w:themeColor="text1"/>
                <w:sz w:val="24"/>
                <w:szCs w:val="24"/>
                <w:lang w:val="sr-Cyrl-CS"/>
              </w:rPr>
            </w:pPr>
          </w:p>
          <w:p w:rsidR="00A53FC6" w:rsidRPr="0058001A" w:rsidRDefault="00A53FC6" w:rsidP="0058001A">
            <w:pPr>
              <w:spacing w:before="0"/>
              <w:rPr>
                <w:rFonts w:cs="Arial"/>
                <w:color w:val="000000" w:themeColor="text1"/>
                <w:sz w:val="24"/>
                <w:szCs w:val="24"/>
                <w:lang w:val="sr-Cyrl-CS"/>
              </w:rPr>
            </w:pPr>
          </w:p>
          <w:p w:rsidR="00A53FC6" w:rsidRPr="0058001A" w:rsidRDefault="00A53FC6" w:rsidP="0058001A">
            <w:pPr>
              <w:spacing w:before="0"/>
              <w:rPr>
                <w:rFonts w:cs="Arial"/>
                <w:color w:val="000000" w:themeColor="text1"/>
                <w:sz w:val="24"/>
                <w:szCs w:val="24"/>
                <w:lang w:val="sr-Cyrl-CS"/>
              </w:rPr>
            </w:pPr>
          </w:p>
          <w:p w:rsidR="00A53FC6" w:rsidRPr="0058001A" w:rsidRDefault="00A53FC6" w:rsidP="0058001A">
            <w:pPr>
              <w:spacing w:before="0"/>
              <w:rPr>
                <w:rFonts w:cs="Arial"/>
                <w:color w:val="000000" w:themeColor="text1"/>
                <w:sz w:val="24"/>
                <w:szCs w:val="24"/>
                <w:lang w:val="sr-Cyrl-CS"/>
              </w:rPr>
            </w:pPr>
            <w:r w:rsidRPr="0058001A">
              <w:rPr>
                <w:rFonts w:cs="Arial"/>
                <w:color w:val="000000" w:themeColor="text1"/>
                <w:sz w:val="24"/>
                <w:szCs w:val="24"/>
                <w:lang w:val="sr-Cyrl-CS"/>
              </w:rPr>
              <w:t>□ ДА</w:t>
            </w:r>
          </w:p>
          <w:p w:rsidR="00A53FC6" w:rsidRPr="0058001A" w:rsidRDefault="00A53FC6" w:rsidP="0058001A">
            <w:pPr>
              <w:spacing w:before="0"/>
              <w:rPr>
                <w:rFonts w:cs="Arial"/>
                <w:color w:val="000000" w:themeColor="text1"/>
                <w:sz w:val="24"/>
                <w:szCs w:val="24"/>
                <w:lang w:val="sr-Cyrl-CS"/>
              </w:rPr>
            </w:pPr>
            <w:r w:rsidRPr="0058001A">
              <w:rPr>
                <w:rFonts w:cs="Arial"/>
                <w:color w:val="000000" w:themeColor="text1"/>
                <w:sz w:val="24"/>
                <w:szCs w:val="24"/>
                <w:lang w:val="sr-Cyrl-CS"/>
              </w:rPr>
              <w:t>□ НЕ</w:t>
            </w:r>
          </w:p>
        </w:tc>
      </w:tr>
      <w:tr w:rsidR="00A53FC6" w:rsidRPr="0058001A" w:rsidTr="00A53FC6">
        <w:tc>
          <w:tcPr>
            <w:tcW w:w="7966" w:type="dxa"/>
            <w:tcBorders>
              <w:top w:val="single" w:sz="4" w:space="0" w:color="auto"/>
              <w:left w:val="nil"/>
              <w:bottom w:val="single" w:sz="4" w:space="0" w:color="auto"/>
              <w:right w:val="nil"/>
            </w:tcBorders>
            <w:vAlign w:val="center"/>
            <w:hideMark/>
          </w:tcPr>
          <w:p w:rsidR="00A53FC6" w:rsidRPr="0058001A" w:rsidRDefault="00A53FC6" w:rsidP="0058001A">
            <w:pPr>
              <w:spacing w:before="0"/>
              <w:rPr>
                <w:rFonts w:cs="Arial"/>
                <w:color w:val="000000" w:themeColor="text1"/>
                <w:sz w:val="24"/>
                <w:szCs w:val="24"/>
                <w:lang w:val="sr-Cyrl-CS"/>
              </w:rPr>
            </w:pPr>
            <w:r w:rsidRPr="0058001A">
              <w:rPr>
                <w:rFonts w:cs="Arial"/>
                <w:color w:val="000000" w:themeColor="text1"/>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A53FC6" w:rsidRPr="0058001A" w:rsidRDefault="00A53FC6" w:rsidP="0058001A">
            <w:pPr>
              <w:spacing w:before="0"/>
              <w:rPr>
                <w:rFonts w:cs="Arial"/>
                <w:color w:val="000000" w:themeColor="text1"/>
                <w:sz w:val="24"/>
                <w:szCs w:val="24"/>
                <w:lang w:val="sr-Cyrl-CS"/>
              </w:rPr>
            </w:pPr>
            <w:r w:rsidRPr="0058001A">
              <w:rPr>
                <w:rFonts w:cs="Arial"/>
                <w:color w:val="000000" w:themeColor="text1"/>
                <w:sz w:val="24"/>
                <w:szCs w:val="24"/>
                <w:lang w:val="sr-Cyrl-CS"/>
              </w:rPr>
              <w:t>□ ДА</w:t>
            </w:r>
          </w:p>
          <w:p w:rsidR="00A53FC6" w:rsidRPr="0058001A" w:rsidRDefault="00A53FC6" w:rsidP="0058001A">
            <w:pPr>
              <w:spacing w:before="0"/>
              <w:rPr>
                <w:rFonts w:cs="Arial"/>
                <w:color w:val="000000" w:themeColor="text1"/>
                <w:sz w:val="24"/>
                <w:szCs w:val="24"/>
                <w:lang w:val="sr-Cyrl-CS"/>
              </w:rPr>
            </w:pPr>
            <w:r w:rsidRPr="0058001A">
              <w:rPr>
                <w:rFonts w:cs="Arial"/>
                <w:color w:val="000000" w:themeColor="text1"/>
                <w:sz w:val="24"/>
                <w:szCs w:val="24"/>
                <w:lang w:val="sr-Cyrl-CS"/>
              </w:rPr>
              <w:t>□ НЕ</w:t>
            </w:r>
          </w:p>
        </w:tc>
      </w:tr>
    </w:tbl>
    <w:p w:rsidR="00A53FC6" w:rsidRPr="0058001A" w:rsidRDefault="00A53FC6" w:rsidP="0058001A">
      <w:pPr>
        <w:spacing w:before="0"/>
        <w:rPr>
          <w:rFonts w:cs="Arial"/>
          <w:color w:val="000000" w:themeColor="text1"/>
          <w:sz w:val="24"/>
          <w:szCs w:val="24"/>
          <w:highlight w:val="yellow"/>
          <w:lang w:val="sr-Cyrl-CS"/>
        </w:rPr>
      </w:pPr>
    </w:p>
    <w:p w:rsidR="00A53FC6" w:rsidRPr="0058001A" w:rsidRDefault="00A53FC6" w:rsidP="0058001A">
      <w:pPr>
        <w:spacing w:before="0"/>
        <w:rPr>
          <w:rFonts w:cs="Arial"/>
          <w:sz w:val="24"/>
          <w:szCs w:val="24"/>
          <w:lang w:val="sr-Cyrl-CS"/>
        </w:rPr>
      </w:pPr>
      <w:r w:rsidRPr="0058001A">
        <w:rPr>
          <w:rFonts w:cs="Arial"/>
          <w:sz w:val="24"/>
          <w:szCs w:val="24"/>
          <w:lang w:val="sr-Cyrl-CS"/>
        </w:rPr>
        <w:t>Укупан број позиција из спецификације:                            Број улаза:</w:t>
      </w:r>
    </w:p>
    <w:p w:rsidR="00A53FC6" w:rsidRPr="0058001A" w:rsidRDefault="00A53FC6" w:rsidP="0058001A">
      <w:pPr>
        <w:spacing w:before="0"/>
        <w:rPr>
          <w:rFonts w:cs="Arial"/>
          <w:sz w:val="24"/>
          <w:szCs w:val="24"/>
          <w:lang w:val="sr-Cyrl-CS"/>
        </w:rPr>
      </w:pPr>
      <w:r w:rsidRPr="0058001A">
        <w:rPr>
          <w:rFonts w:cs="Arial"/>
          <w:sz w:val="24"/>
          <w:szCs w:val="24"/>
          <w:lang w:val="sr-Cyrl-CS"/>
        </w:rPr>
        <w:t>___________________________________________________________________</w:t>
      </w:r>
    </w:p>
    <w:p w:rsidR="00A53FC6" w:rsidRPr="0058001A" w:rsidRDefault="00A53FC6" w:rsidP="0058001A">
      <w:pPr>
        <w:spacing w:before="0"/>
        <w:rPr>
          <w:rFonts w:cs="Arial"/>
          <w:sz w:val="24"/>
          <w:szCs w:val="24"/>
          <w:highlight w:val="yellow"/>
          <w:lang w:val="sr-Cyrl-CS"/>
        </w:rPr>
      </w:pPr>
    </w:p>
    <w:p w:rsidR="00A53FC6" w:rsidRPr="0058001A" w:rsidRDefault="00A53FC6" w:rsidP="0058001A">
      <w:pPr>
        <w:spacing w:before="0"/>
        <w:rPr>
          <w:rFonts w:cs="Arial"/>
          <w:sz w:val="24"/>
          <w:szCs w:val="24"/>
          <w:lang w:val="sr-Cyrl-CS"/>
        </w:rPr>
      </w:pPr>
      <w:r w:rsidRPr="0058001A">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A53FC6" w:rsidRPr="0058001A" w:rsidRDefault="00A53FC6" w:rsidP="0058001A">
      <w:pPr>
        <w:spacing w:before="0"/>
        <w:jc w:val="center"/>
        <w:rPr>
          <w:rFonts w:cs="Arial"/>
          <w:sz w:val="24"/>
          <w:szCs w:val="24"/>
          <w:lang w:val="sr-Cyrl-CS"/>
        </w:rPr>
      </w:pPr>
    </w:p>
    <w:p w:rsidR="00A53FC6" w:rsidRPr="0058001A" w:rsidRDefault="00A53FC6" w:rsidP="0058001A">
      <w:pPr>
        <w:spacing w:before="0"/>
        <w:rPr>
          <w:rFonts w:cs="Arial"/>
          <w:sz w:val="24"/>
          <w:szCs w:val="24"/>
          <w:lang w:val="sr-Cyrl-CS"/>
        </w:rPr>
      </w:pPr>
      <w:r w:rsidRPr="0058001A">
        <w:rPr>
          <w:rFonts w:cs="Arial"/>
          <w:sz w:val="24"/>
          <w:szCs w:val="24"/>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A53FC6" w:rsidRPr="0058001A" w:rsidRDefault="00A53FC6" w:rsidP="0058001A">
      <w:pPr>
        <w:spacing w:before="0"/>
        <w:rPr>
          <w:rFonts w:cs="Arial"/>
          <w:sz w:val="24"/>
          <w:szCs w:val="24"/>
          <w:lang w:val="ru-RU"/>
        </w:rPr>
      </w:pPr>
    </w:p>
    <w:p w:rsidR="00A53FC6" w:rsidRPr="0058001A" w:rsidRDefault="00A53FC6" w:rsidP="0058001A">
      <w:pPr>
        <w:spacing w:before="0"/>
        <w:rPr>
          <w:rFonts w:cs="Arial"/>
          <w:color w:val="000000" w:themeColor="text1"/>
          <w:sz w:val="24"/>
          <w:szCs w:val="24"/>
          <w:lang w:val="ru-RU"/>
        </w:rPr>
      </w:pPr>
      <w:r w:rsidRPr="0058001A">
        <w:rPr>
          <w:rFonts w:cs="Arial"/>
          <w:color w:val="000000" w:themeColor="text1"/>
          <w:sz w:val="24"/>
          <w:szCs w:val="24"/>
          <w:lang w:val="ru-RU"/>
        </w:rPr>
        <w:t>Б) Да су добра испоручена испоручена у обиму, квалитету, уговореном року и сагласно уговору потврђују:</w:t>
      </w:r>
    </w:p>
    <w:p w:rsidR="00A53FC6" w:rsidRPr="0058001A" w:rsidRDefault="00A53FC6" w:rsidP="0058001A">
      <w:pPr>
        <w:spacing w:before="0"/>
        <w:rPr>
          <w:rFonts w:cs="Arial"/>
          <w:color w:val="000000" w:themeColor="text1"/>
          <w:sz w:val="24"/>
          <w:szCs w:val="24"/>
          <w:lang w:val="ru-RU"/>
        </w:rPr>
      </w:pPr>
    </w:p>
    <w:p w:rsidR="00A53FC6" w:rsidRPr="0058001A" w:rsidRDefault="00A53FC6" w:rsidP="0058001A">
      <w:pPr>
        <w:spacing w:before="0"/>
        <w:rPr>
          <w:rFonts w:cs="Arial"/>
          <w:color w:val="000000" w:themeColor="text1"/>
          <w:sz w:val="24"/>
          <w:szCs w:val="24"/>
          <w:vertAlign w:val="superscript"/>
          <w:lang w:val="ru-RU"/>
        </w:rPr>
      </w:pPr>
      <w:r w:rsidRPr="0058001A">
        <w:rPr>
          <w:rFonts w:cs="Arial"/>
          <w:color w:val="000000" w:themeColor="text1"/>
          <w:sz w:val="24"/>
          <w:szCs w:val="24"/>
          <w:lang w:val="ru-RU"/>
        </w:rPr>
        <w:t xml:space="preserve">    ПРОДАВАЦ:</w:t>
      </w:r>
      <w:r w:rsidRPr="0058001A">
        <w:rPr>
          <w:rFonts w:cs="Arial"/>
          <w:color w:val="000000" w:themeColor="text1"/>
          <w:sz w:val="24"/>
          <w:szCs w:val="24"/>
          <w:lang w:val="ru-RU"/>
        </w:rPr>
        <w:tab/>
        <w:t xml:space="preserve">                        КУПАЦ:                      ОВЕРА НАДЗОРНОГ </w:t>
      </w:r>
    </w:p>
    <w:p w:rsidR="00A53FC6" w:rsidRPr="0058001A" w:rsidRDefault="00A53FC6" w:rsidP="0058001A">
      <w:pPr>
        <w:spacing w:before="0"/>
        <w:rPr>
          <w:rFonts w:cs="Arial"/>
          <w:color w:val="000000" w:themeColor="text1"/>
          <w:sz w:val="24"/>
          <w:szCs w:val="24"/>
          <w:lang w:val="ru-RU"/>
        </w:rPr>
      </w:pPr>
    </w:p>
    <w:p w:rsidR="00A53FC6" w:rsidRPr="0058001A" w:rsidRDefault="00A53FC6" w:rsidP="0058001A">
      <w:pPr>
        <w:spacing w:before="0"/>
        <w:rPr>
          <w:rFonts w:cs="Arial"/>
          <w:color w:val="000000" w:themeColor="text1"/>
          <w:sz w:val="24"/>
          <w:szCs w:val="24"/>
        </w:rPr>
      </w:pPr>
      <w:r w:rsidRPr="0058001A">
        <w:rPr>
          <w:rFonts w:cs="Arial"/>
          <w:color w:val="000000" w:themeColor="text1"/>
          <w:sz w:val="24"/>
          <w:szCs w:val="24"/>
          <w:lang w:val="ru-RU"/>
        </w:rPr>
        <w:t>____________________</w:t>
      </w:r>
      <w:r w:rsidRPr="0058001A">
        <w:rPr>
          <w:rFonts w:cs="Arial"/>
          <w:color w:val="000000" w:themeColor="text1"/>
          <w:sz w:val="24"/>
          <w:szCs w:val="24"/>
          <w:lang w:val="ru-RU"/>
        </w:rPr>
        <w:tab/>
        <w:t>____________________   _</w:t>
      </w:r>
      <w:r w:rsidRPr="0058001A">
        <w:rPr>
          <w:rFonts w:cs="Arial"/>
          <w:color w:val="000000" w:themeColor="text1"/>
          <w:sz w:val="24"/>
          <w:szCs w:val="24"/>
        </w:rPr>
        <w:t>______________________</w:t>
      </w:r>
    </w:p>
    <w:p w:rsidR="00A53FC6" w:rsidRPr="0058001A" w:rsidRDefault="00A53FC6" w:rsidP="0058001A">
      <w:pPr>
        <w:spacing w:before="0"/>
        <w:rPr>
          <w:rFonts w:cs="Arial"/>
          <w:color w:val="000000" w:themeColor="text1"/>
          <w:sz w:val="24"/>
          <w:szCs w:val="24"/>
          <w:lang w:val="ru-RU"/>
        </w:rPr>
      </w:pPr>
      <w:r w:rsidRPr="0058001A">
        <w:rPr>
          <w:rFonts w:cs="Arial"/>
          <w:color w:val="000000" w:themeColor="text1"/>
          <w:sz w:val="24"/>
          <w:szCs w:val="24"/>
          <w:lang w:val="ru-RU"/>
        </w:rPr>
        <w:t xml:space="preserve">    (Име и презиме)</w:t>
      </w:r>
      <w:r w:rsidRPr="0058001A">
        <w:rPr>
          <w:rFonts w:cs="Arial"/>
          <w:color w:val="000000" w:themeColor="text1"/>
          <w:sz w:val="24"/>
          <w:szCs w:val="24"/>
          <w:lang w:val="ru-RU"/>
        </w:rPr>
        <w:tab/>
      </w:r>
      <w:r w:rsidRPr="0058001A">
        <w:rPr>
          <w:rFonts w:cs="Arial"/>
          <w:color w:val="000000" w:themeColor="text1"/>
          <w:sz w:val="24"/>
          <w:szCs w:val="24"/>
          <w:lang w:val="ru-RU"/>
        </w:rPr>
        <w:tab/>
        <w:t>Руководилац пројекта/  Одговорно лице по Решењу</w:t>
      </w:r>
    </w:p>
    <w:p w:rsidR="00A53FC6" w:rsidRPr="0058001A" w:rsidRDefault="00A53FC6" w:rsidP="0058001A">
      <w:pPr>
        <w:spacing w:before="0"/>
        <w:rPr>
          <w:rFonts w:cs="Arial"/>
          <w:color w:val="000000" w:themeColor="text1"/>
          <w:sz w:val="24"/>
          <w:szCs w:val="24"/>
          <w:lang w:val="ru-RU"/>
        </w:rPr>
      </w:pPr>
      <w:r w:rsidRPr="0058001A">
        <w:rPr>
          <w:rFonts w:cs="Arial"/>
          <w:color w:val="000000" w:themeColor="text1"/>
          <w:sz w:val="24"/>
          <w:szCs w:val="24"/>
        </w:rPr>
        <w:t xml:space="preserve">                                                      </w:t>
      </w:r>
      <w:r w:rsidRPr="0058001A">
        <w:rPr>
          <w:rFonts w:cs="Arial"/>
          <w:color w:val="000000" w:themeColor="text1"/>
          <w:sz w:val="24"/>
          <w:szCs w:val="24"/>
          <w:lang w:val="ru-RU"/>
        </w:rPr>
        <w:t>(Име и презиме)</w:t>
      </w:r>
    </w:p>
    <w:p w:rsidR="00A53FC6" w:rsidRPr="0058001A" w:rsidRDefault="00A53FC6" w:rsidP="0058001A">
      <w:pPr>
        <w:spacing w:before="0"/>
        <w:rPr>
          <w:rFonts w:cs="Arial"/>
          <w:color w:val="000000" w:themeColor="text1"/>
          <w:sz w:val="24"/>
          <w:szCs w:val="24"/>
          <w:lang w:val="ru-RU"/>
        </w:rPr>
      </w:pPr>
    </w:p>
    <w:p w:rsidR="00A53FC6" w:rsidRPr="0058001A" w:rsidRDefault="00A53FC6" w:rsidP="0058001A">
      <w:pPr>
        <w:spacing w:before="0"/>
        <w:rPr>
          <w:rFonts w:cs="Arial"/>
          <w:color w:val="000000" w:themeColor="text1"/>
          <w:sz w:val="24"/>
          <w:szCs w:val="24"/>
        </w:rPr>
      </w:pPr>
      <w:r w:rsidRPr="0058001A">
        <w:rPr>
          <w:rFonts w:cs="Arial"/>
          <w:color w:val="000000" w:themeColor="text1"/>
          <w:sz w:val="24"/>
          <w:szCs w:val="24"/>
          <w:lang w:val="ru-RU"/>
        </w:rPr>
        <w:t>____________________</w:t>
      </w:r>
      <w:r w:rsidRPr="0058001A">
        <w:rPr>
          <w:rFonts w:cs="Arial"/>
          <w:color w:val="000000" w:themeColor="text1"/>
          <w:sz w:val="24"/>
          <w:szCs w:val="24"/>
          <w:lang w:val="ru-RU"/>
        </w:rPr>
        <w:tab/>
        <w:t>_____________________</w:t>
      </w:r>
      <w:r w:rsidRPr="0058001A">
        <w:rPr>
          <w:rFonts w:cs="Arial"/>
          <w:color w:val="000000" w:themeColor="text1"/>
          <w:sz w:val="24"/>
          <w:szCs w:val="24"/>
        </w:rPr>
        <w:t xml:space="preserve">    ______________________</w:t>
      </w:r>
    </w:p>
    <w:p w:rsidR="00A53FC6" w:rsidRPr="0058001A" w:rsidRDefault="00A53FC6" w:rsidP="0058001A">
      <w:pPr>
        <w:spacing w:before="0"/>
        <w:rPr>
          <w:rFonts w:cs="Arial"/>
          <w:color w:val="000000" w:themeColor="text1"/>
          <w:sz w:val="24"/>
          <w:szCs w:val="24"/>
          <w:lang w:val="ru-RU"/>
        </w:rPr>
      </w:pPr>
      <w:r w:rsidRPr="0058001A">
        <w:rPr>
          <w:rFonts w:cs="Arial"/>
          <w:color w:val="000000" w:themeColor="text1"/>
          <w:sz w:val="24"/>
          <w:szCs w:val="24"/>
          <w:lang w:val="ru-RU"/>
        </w:rPr>
        <w:t xml:space="preserve">    (Потпис)</w:t>
      </w:r>
      <w:r w:rsidRPr="0058001A">
        <w:rPr>
          <w:rFonts w:cs="Arial"/>
          <w:color w:val="000000" w:themeColor="text1"/>
          <w:sz w:val="24"/>
          <w:szCs w:val="24"/>
          <w:lang w:val="ru-RU"/>
        </w:rPr>
        <w:tab/>
      </w:r>
      <w:r w:rsidRPr="0058001A">
        <w:rPr>
          <w:rFonts w:cs="Arial"/>
          <w:color w:val="000000" w:themeColor="text1"/>
          <w:sz w:val="24"/>
          <w:szCs w:val="24"/>
          <w:lang w:val="ru-RU"/>
        </w:rPr>
        <w:tab/>
      </w:r>
      <w:r w:rsidRPr="0058001A">
        <w:rPr>
          <w:rFonts w:cs="Arial"/>
          <w:color w:val="000000" w:themeColor="text1"/>
          <w:sz w:val="24"/>
          <w:szCs w:val="24"/>
          <w:lang w:val="ru-RU"/>
        </w:rPr>
        <w:tab/>
        <w:t xml:space="preserve">        (Потпис)</w:t>
      </w:r>
      <w:r w:rsidRPr="0058001A">
        <w:rPr>
          <w:rFonts w:cs="Arial"/>
          <w:color w:val="000000" w:themeColor="text1"/>
          <w:sz w:val="24"/>
          <w:szCs w:val="24"/>
        </w:rPr>
        <w:t xml:space="preserve">        </w:t>
      </w:r>
      <w:r w:rsidRPr="0058001A">
        <w:rPr>
          <w:rFonts w:cs="Arial"/>
          <w:color w:val="000000" w:themeColor="text1"/>
          <w:sz w:val="24"/>
          <w:szCs w:val="24"/>
          <w:lang w:val="ru-RU"/>
        </w:rPr>
        <w:t xml:space="preserve">  </w:t>
      </w:r>
      <w:r w:rsidRPr="0058001A">
        <w:rPr>
          <w:rFonts w:cs="Arial"/>
          <w:color w:val="000000" w:themeColor="text1"/>
          <w:sz w:val="24"/>
          <w:szCs w:val="24"/>
        </w:rPr>
        <w:t xml:space="preserve">                </w:t>
      </w:r>
      <w:r w:rsidRPr="0058001A">
        <w:rPr>
          <w:rFonts w:cs="Arial"/>
          <w:color w:val="000000" w:themeColor="text1"/>
          <w:sz w:val="24"/>
          <w:szCs w:val="24"/>
          <w:lang w:val="ru-RU"/>
        </w:rPr>
        <w:t>(Потпис и лиценцни печат)</w:t>
      </w:r>
    </w:p>
    <w:p w:rsidR="00A53FC6" w:rsidRPr="0058001A" w:rsidRDefault="00A53FC6" w:rsidP="0058001A">
      <w:pPr>
        <w:spacing w:before="0"/>
        <w:ind w:left="-284"/>
        <w:rPr>
          <w:rFonts w:cs="Arial"/>
          <w:color w:val="000000" w:themeColor="text1"/>
          <w:sz w:val="24"/>
          <w:szCs w:val="24"/>
        </w:rPr>
      </w:pPr>
    </w:p>
    <w:p w:rsidR="00A53FC6" w:rsidRPr="0058001A" w:rsidRDefault="00A53FC6" w:rsidP="0058001A">
      <w:pPr>
        <w:spacing w:before="0"/>
        <w:rPr>
          <w:rFonts w:cs="Arial"/>
          <w:sz w:val="24"/>
          <w:szCs w:val="24"/>
          <w:lang w:val="ru-RU"/>
        </w:rPr>
      </w:pPr>
      <w:r w:rsidRPr="0058001A">
        <w:rPr>
          <w:rFonts w:cs="Arial"/>
          <w:color w:val="000000" w:themeColor="text1"/>
          <w:sz w:val="24"/>
          <w:szCs w:val="24"/>
          <w:vertAlign w:val="superscript"/>
          <w:lang w:val="ru-RU"/>
        </w:rPr>
        <w:t>1)</w:t>
      </w:r>
      <w:r w:rsidRPr="0058001A">
        <w:rPr>
          <w:rFonts w:cs="Arial"/>
          <w:color w:val="000000" w:themeColor="text1"/>
          <w:sz w:val="24"/>
          <w:szCs w:val="24"/>
          <w:lang w:val="ru-RU"/>
        </w:rPr>
        <w:t xml:space="preserve">  у случају да се добра/услуга/радови односи на већи број МТ, уз Записник </w:t>
      </w:r>
      <w:r w:rsidRPr="0058001A">
        <w:rPr>
          <w:rFonts w:cs="Arial"/>
          <w:sz w:val="24"/>
          <w:szCs w:val="24"/>
          <w:lang w:val="ru-RU"/>
        </w:rPr>
        <w:t>приложити посебну спецификацију по МТ</w:t>
      </w:r>
    </w:p>
    <w:p w:rsidR="00A53FC6" w:rsidRPr="0058001A" w:rsidRDefault="00A53FC6" w:rsidP="0058001A">
      <w:pPr>
        <w:spacing w:before="0"/>
        <w:rPr>
          <w:rFonts w:cs="Arial"/>
          <w:sz w:val="24"/>
          <w:szCs w:val="24"/>
        </w:rPr>
      </w:pPr>
      <w:r w:rsidRPr="0058001A">
        <w:rPr>
          <w:rFonts w:cs="Arial"/>
          <w:sz w:val="24"/>
          <w:szCs w:val="24"/>
          <w:vertAlign w:val="superscript"/>
          <w:lang w:val="ru-RU"/>
        </w:rPr>
        <w:t>2)</w:t>
      </w:r>
      <w:r w:rsidRPr="0058001A">
        <w:rPr>
          <w:rFonts w:cs="Arial"/>
          <w:sz w:val="24"/>
          <w:szCs w:val="24"/>
          <w:lang w:val="ru-RU"/>
        </w:rPr>
        <w:t xml:space="preserve">   потписује и печатира Надзорни орган за услуге инвестиционих пројеката</w:t>
      </w:r>
    </w:p>
    <w:p w:rsidR="00A53FC6" w:rsidRPr="0058001A" w:rsidRDefault="00A53FC6" w:rsidP="0058001A">
      <w:pPr>
        <w:spacing w:before="0"/>
        <w:rPr>
          <w:rFonts w:cs="Arial"/>
          <w:sz w:val="24"/>
          <w:szCs w:val="24"/>
          <w:lang w:val="sr-Cyrl-CS"/>
        </w:rPr>
      </w:pPr>
    </w:p>
    <w:p w:rsidR="000C67B2" w:rsidRPr="0058001A" w:rsidRDefault="00A53FC6" w:rsidP="009D2DF9">
      <w:pPr>
        <w:keepNext/>
        <w:numPr>
          <w:ilvl w:val="0"/>
          <w:numId w:val="23"/>
        </w:numPr>
        <w:tabs>
          <w:tab w:val="left" w:pos="567"/>
        </w:tabs>
        <w:spacing w:before="0"/>
        <w:jc w:val="left"/>
        <w:outlineLvl w:val="0"/>
        <w:rPr>
          <w:rFonts w:cs="Arial"/>
          <w:b/>
          <w:sz w:val="24"/>
          <w:szCs w:val="24"/>
        </w:rPr>
      </w:pPr>
      <w:r w:rsidRPr="0058001A">
        <w:rPr>
          <w:rFonts w:eastAsia="Arial Unicode MS" w:cs="Arial"/>
          <w:b/>
          <w:sz w:val="24"/>
          <w:szCs w:val="24"/>
        </w:rPr>
        <w:br w:type="page"/>
      </w:r>
    </w:p>
    <w:p w:rsidR="00343A18" w:rsidRPr="0058001A" w:rsidRDefault="00343A18" w:rsidP="009D2DF9">
      <w:pPr>
        <w:pStyle w:val="KDPodnaslov1"/>
        <w:numPr>
          <w:ilvl w:val="0"/>
          <w:numId w:val="27"/>
        </w:numPr>
        <w:spacing w:before="0"/>
        <w:rPr>
          <w:rFonts w:cs="Arial"/>
          <w:sz w:val="24"/>
          <w:szCs w:val="24"/>
        </w:rPr>
      </w:pPr>
      <w:bookmarkStart w:id="246" w:name="_Toc442559948"/>
      <w:r w:rsidRPr="0058001A">
        <w:rPr>
          <w:rFonts w:cs="Arial"/>
          <w:sz w:val="24"/>
          <w:szCs w:val="24"/>
        </w:rPr>
        <w:lastRenderedPageBreak/>
        <w:t>МОДЕЛ УГОВОРА</w:t>
      </w:r>
      <w:bookmarkEnd w:id="246"/>
    </w:p>
    <w:p w:rsidR="00343A18" w:rsidRPr="0058001A" w:rsidRDefault="00343A18" w:rsidP="0058001A">
      <w:pPr>
        <w:pStyle w:val="KDParagraf"/>
        <w:spacing w:before="0"/>
        <w:rPr>
          <w:rFonts w:cs="Arial"/>
          <w:sz w:val="24"/>
          <w:szCs w:val="24"/>
        </w:rPr>
      </w:pPr>
    </w:p>
    <w:p w:rsidR="00343A18" w:rsidRPr="0058001A" w:rsidRDefault="00343A18" w:rsidP="0058001A">
      <w:pPr>
        <w:pStyle w:val="KDParagraf"/>
        <w:spacing w:before="0"/>
        <w:rPr>
          <w:rFonts w:cs="Arial"/>
          <w:sz w:val="24"/>
          <w:szCs w:val="24"/>
        </w:rPr>
      </w:pPr>
      <w:r w:rsidRPr="0058001A">
        <w:rPr>
          <w:rFonts w:cs="Arial"/>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58001A" w:rsidRDefault="00343A18" w:rsidP="0058001A">
      <w:pPr>
        <w:pStyle w:val="KDParagraf"/>
        <w:spacing w:before="0"/>
        <w:rPr>
          <w:rFonts w:cs="Arial"/>
          <w:color w:val="000000"/>
          <w:sz w:val="24"/>
          <w:szCs w:val="24"/>
        </w:rPr>
      </w:pPr>
    </w:p>
    <w:p w:rsidR="00343A18" w:rsidRPr="0058001A" w:rsidRDefault="00343A18" w:rsidP="0058001A">
      <w:pPr>
        <w:pStyle w:val="KDParagraf"/>
        <w:spacing w:before="0"/>
        <w:rPr>
          <w:rFonts w:cs="Arial"/>
          <w:b/>
          <w:sz w:val="24"/>
          <w:szCs w:val="24"/>
        </w:rPr>
      </w:pPr>
      <w:r w:rsidRPr="0058001A">
        <w:rPr>
          <w:rFonts w:cs="Arial"/>
          <w:b/>
          <w:sz w:val="24"/>
          <w:szCs w:val="24"/>
        </w:rPr>
        <w:t>УГОВОРНЕ СТРАНЕ:</w:t>
      </w:r>
    </w:p>
    <w:p w:rsidR="00343A18" w:rsidRPr="0058001A" w:rsidRDefault="00343A18" w:rsidP="0058001A">
      <w:pPr>
        <w:pStyle w:val="KDParagraf"/>
        <w:spacing w:before="0"/>
        <w:rPr>
          <w:rFonts w:cs="Arial"/>
          <w:b/>
          <w:sz w:val="24"/>
          <w:szCs w:val="24"/>
        </w:rPr>
      </w:pPr>
    </w:p>
    <w:p w:rsidR="00A53FC6" w:rsidRPr="0058001A" w:rsidRDefault="00A53FC6" w:rsidP="0058001A">
      <w:pPr>
        <w:numPr>
          <w:ilvl w:val="0"/>
          <w:numId w:val="9"/>
        </w:numPr>
        <w:spacing w:before="0"/>
        <w:ind w:left="0" w:firstLine="0"/>
        <w:contextualSpacing/>
        <w:rPr>
          <w:rFonts w:eastAsia="Calibri" w:cs="Arial"/>
          <w:color w:val="000000" w:themeColor="text1"/>
          <w:sz w:val="24"/>
          <w:szCs w:val="24"/>
        </w:rPr>
      </w:pPr>
      <w:r w:rsidRPr="0058001A">
        <w:rPr>
          <w:rFonts w:eastAsia="Calibri" w:cs="Arial"/>
          <w:color w:val="000000" w:themeColor="text1"/>
          <w:sz w:val="24"/>
          <w:szCs w:val="24"/>
        </w:rPr>
        <w:t xml:space="preserve">Јавно предузеће „Електропривреда Србије“ из Београда, Улица царице Милице бр. 2, Матични број 20053658, ПИБ 103920327, </w:t>
      </w:r>
      <w:r w:rsidRPr="0058001A">
        <w:rPr>
          <w:rFonts w:eastAsia="Calibri" w:cs="Arial"/>
          <w:color w:val="000000" w:themeColor="text1"/>
          <w:sz w:val="24"/>
          <w:szCs w:val="24"/>
          <w:lang w:val="sr-Cyrl-RS"/>
        </w:rPr>
        <w:t xml:space="preserve">огранак ХЕ Ђердап Кладово, ул. Трг краља Петра број 1, 19 320 Кладово </w:t>
      </w:r>
      <w:r w:rsidRPr="0058001A">
        <w:rPr>
          <w:rFonts w:eastAsia="Calibri" w:cs="Arial"/>
          <w:color w:val="000000" w:themeColor="text1"/>
          <w:sz w:val="24"/>
          <w:szCs w:val="24"/>
        </w:rPr>
        <w:t xml:space="preserve">које </w:t>
      </w:r>
      <w:r w:rsidR="00D12B56" w:rsidRPr="0058001A">
        <w:rPr>
          <w:rFonts w:eastAsia="Calibri" w:cs="Arial"/>
          <w:color w:val="000000" w:themeColor="text1"/>
          <w:sz w:val="24"/>
          <w:szCs w:val="24"/>
          <w:lang w:val="sr-Cyrl-RS"/>
        </w:rPr>
        <w:t xml:space="preserve">по овлашћењу заступа финансијски </w:t>
      </w:r>
      <w:r w:rsidR="00D12B56" w:rsidRPr="0058001A">
        <w:rPr>
          <w:rFonts w:eastAsia="Calibri" w:cs="Arial"/>
          <w:color w:val="000000" w:themeColor="text1"/>
          <w:sz w:val="24"/>
          <w:szCs w:val="24"/>
        </w:rPr>
        <w:t>директор</w:t>
      </w:r>
      <w:r w:rsidR="00D12B56" w:rsidRPr="0058001A">
        <w:rPr>
          <w:rFonts w:eastAsia="Calibri" w:cs="Arial"/>
          <w:color w:val="000000" w:themeColor="text1"/>
          <w:sz w:val="24"/>
          <w:szCs w:val="24"/>
          <w:lang w:val="sr-Cyrl-RS"/>
        </w:rPr>
        <w:t xml:space="preserve"> </w:t>
      </w:r>
      <w:r w:rsidR="00E11B57">
        <w:rPr>
          <w:rFonts w:eastAsia="Calibri" w:cs="Arial"/>
          <w:color w:val="000000" w:themeColor="text1"/>
          <w:sz w:val="24"/>
          <w:szCs w:val="24"/>
          <w:lang w:val="sr-Cyrl-RS"/>
        </w:rPr>
        <w:t>Снежана Бонеровић</w:t>
      </w:r>
      <w:r w:rsidRPr="0058001A">
        <w:rPr>
          <w:rFonts w:eastAsia="Calibri" w:cs="Arial"/>
          <w:color w:val="000000" w:themeColor="text1"/>
          <w:sz w:val="24"/>
          <w:szCs w:val="24"/>
        </w:rPr>
        <w:t>, (у даљем тексту: Купац)</w:t>
      </w:r>
    </w:p>
    <w:p w:rsidR="00343A18" w:rsidRPr="0058001A" w:rsidRDefault="00343A18" w:rsidP="0058001A">
      <w:pPr>
        <w:spacing w:before="0"/>
        <w:rPr>
          <w:rFonts w:cs="Arial"/>
          <w:sz w:val="24"/>
          <w:szCs w:val="24"/>
        </w:rPr>
      </w:pPr>
      <w:r w:rsidRPr="0058001A">
        <w:rPr>
          <w:rFonts w:cs="Arial"/>
          <w:sz w:val="24"/>
          <w:szCs w:val="24"/>
        </w:rPr>
        <w:t>и</w:t>
      </w:r>
    </w:p>
    <w:p w:rsidR="00343A18" w:rsidRPr="0058001A" w:rsidRDefault="00343A18" w:rsidP="0058001A">
      <w:pPr>
        <w:spacing w:before="0"/>
        <w:rPr>
          <w:rFonts w:cs="Arial"/>
          <w:sz w:val="24"/>
          <w:szCs w:val="24"/>
        </w:rPr>
      </w:pPr>
    </w:p>
    <w:p w:rsidR="00A53FC6" w:rsidRPr="0058001A" w:rsidRDefault="00A53FC6" w:rsidP="0058001A">
      <w:pPr>
        <w:numPr>
          <w:ilvl w:val="0"/>
          <w:numId w:val="9"/>
        </w:numPr>
        <w:spacing w:before="0"/>
        <w:ind w:left="0" w:firstLine="0"/>
        <w:contextualSpacing/>
        <w:rPr>
          <w:rFonts w:eastAsia="Calibri" w:cs="Arial"/>
          <w:color w:val="000000" w:themeColor="text1"/>
          <w:sz w:val="24"/>
          <w:szCs w:val="24"/>
        </w:rPr>
      </w:pPr>
      <w:r w:rsidRPr="0058001A">
        <w:rPr>
          <w:rFonts w:eastAsia="Calibri" w:cs="Arial"/>
          <w:color w:val="000000" w:themeColor="text1"/>
          <w:sz w:val="24"/>
          <w:szCs w:val="24"/>
        </w:rPr>
        <w:t>_________</w:t>
      </w:r>
      <w:r w:rsidR="00162F98" w:rsidRPr="0058001A">
        <w:rPr>
          <w:rFonts w:eastAsia="Calibri" w:cs="Arial"/>
          <w:color w:val="000000" w:themeColor="text1"/>
          <w:sz w:val="24"/>
          <w:szCs w:val="24"/>
        </w:rPr>
        <w:t>________</w:t>
      </w:r>
      <w:r w:rsidRPr="0058001A">
        <w:rPr>
          <w:rFonts w:eastAsia="Calibri" w:cs="Arial"/>
          <w:color w:val="000000" w:themeColor="text1"/>
          <w:sz w:val="24"/>
          <w:szCs w:val="24"/>
        </w:rPr>
        <w:t>________ из __</w:t>
      </w:r>
      <w:r w:rsidR="00162F98" w:rsidRPr="0058001A">
        <w:rPr>
          <w:rFonts w:eastAsia="Calibri" w:cs="Arial"/>
          <w:color w:val="000000" w:themeColor="text1"/>
          <w:sz w:val="24"/>
          <w:szCs w:val="24"/>
        </w:rPr>
        <w:t>__________</w:t>
      </w:r>
      <w:r w:rsidRPr="0058001A">
        <w:rPr>
          <w:rFonts w:eastAsia="Calibri" w:cs="Arial"/>
          <w:color w:val="000000" w:themeColor="text1"/>
          <w:sz w:val="24"/>
          <w:szCs w:val="24"/>
        </w:rPr>
        <w:t xml:space="preserve">______, ул. </w:t>
      </w:r>
      <w:r w:rsidR="00162F98" w:rsidRPr="0058001A">
        <w:rPr>
          <w:rFonts w:eastAsia="Calibri" w:cs="Arial"/>
          <w:color w:val="000000" w:themeColor="text1"/>
          <w:sz w:val="24"/>
          <w:szCs w:val="24"/>
        </w:rPr>
        <w:t>_________</w:t>
      </w:r>
      <w:r w:rsidRPr="0058001A">
        <w:rPr>
          <w:rFonts w:eastAsia="Calibri" w:cs="Arial"/>
          <w:color w:val="000000" w:themeColor="text1"/>
          <w:sz w:val="24"/>
          <w:szCs w:val="24"/>
        </w:rPr>
        <w:t xml:space="preserve">____________, бр.____, матични број: ___________, ПИБ: ___________, Текући рачун </w:t>
      </w:r>
      <w:r w:rsidRPr="0058001A">
        <w:rPr>
          <w:rFonts w:eastAsia="Calibri" w:cs="Arial"/>
          <w:color w:val="000000" w:themeColor="text1"/>
          <w:sz w:val="24"/>
          <w:szCs w:val="24"/>
          <w:lang w:val="sr-Latn-RS"/>
        </w:rPr>
        <w:t>_______</w:t>
      </w:r>
      <w:r w:rsidR="00162F98" w:rsidRPr="0058001A">
        <w:rPr>
          <w:rFonts w:eastAsia="Calibri" w:cs="Arial"/>
          <w:color w:val="000000" w:themeColor="text1"/>
          <w:sz w:val="24"/>
          <w:szCs w:val="24"/>
          <w:lang w:val="sr-Latn-RS"/>
        </w:rPr>
        <w:t>___</w:t>
      </w:r>
      <w:r w:rsidRPr="0058001A">
        <w:rPr>
          <w:rFonts w:eastAsia="Calibri" w:cs="Arial"/>
          <w:color w:val="000000" w:themeColor="text1"/>
          <w:sz w:val="24"/>
          <w:szCs w:val="24"/>
          <w:lang w:val="sr-Latn-RS"/>
        </w:rPr>
        <w:t>_____,</w:t>
      </w:r>
      <w:r w:rsidRPr="0058001A">
        <w:rPr>
          <w:rFonts w:eastAsia="Calibri" w:cs="Arial"/>
          <w:color w:val="000000" w:themeColor="text1"/>
          <w:sz w:val="24"/>
          <w:szCs w:val="24"/>
        </w:rPr>
        <w:t xml:space="preserve"> </w:t>
      </w:r>
      <w:r w:rsidRPr="0058001A">
        <w:rPr>
          <w:rFonts w:eastAsia="Calibri" w:cs="Arial"/>
          <w:color w:val="000000" w:themeColor="text1"/>
          <w:sz w:val="24"/>
          <w:szCs w:val="24"/>
          <w:lang w:val="sr-Cyrl-RS"/>
        </w:rPr>
        <w:t xml:space="preserve">банка </w:t>
      </w:r>
      <w:r w:rsidRPr="0058001A">
        <w:rPr>
          <w:rFonts w:eastAsia="Calibri" w:cs="Arial"/>
          <w:color w:val="000000" w:themeColor="text1"/>
          <w:sz w:val="24"/>
          <w:szCs w:val="24"/>
        </w:rPr>
        <w:t>__</w:t>
      </w:r>
      <w:r w:rsidR="00162F98" w:rsidRPr="0058001A">
        <w:rPr>
          <w:rFonts w:eastAsia="Calibri" w:cs="Arial"/>
          <w:color w:val="000000" w:themeColor="text1"/>
          <w:sz w:val="24"/>
          <w:szCs w:val="24"/>
        </w:rPr>
        <w:t>__</w:t>
      </w:r>
      <w:r w:rsidRPr="0058001A">
        <w:rPr>
          <w:rFonts w:eastAsia="Calibri" w:cs="Arial"/>
          <w:color w:val="000000" w:themeColor="text1"/>
          <w:sz w:val="24"/>
          <w:szCs w:val="24"/>
        </w:rPr>
        <w:t>____________ кога заступа _________</w:t>
      </w:r>
      <w:r w:rsidR="00162F98" w:rsidRPr="0058001A">
        <w:rPr>
          <w:rFonts w:eastAsia="Calibri" w:cs="Arial"/>
          <w:color w:val="000000" w:themeColor="text1"/>
          <w:sz w:val="24"/>
          <w:szCs w:val="24"/>
        </w:rPr>
        <w:t>___________</w:t>
      </w:r>
      <w:r w:rsidRPr="0058001A">
        <w:rPr>
          <w:rFonts w:eastAsia="Calibri" w:cs="Arial"/>
          <w:color w:val="000000" w:themeColor="text1"/>
          <w:sz w:val="24"/>
          <w:szCs w:val="24"/>
        </w:rPr>
        <w:t xml:space="preserve">________, _____________, (као лидер у име и за рачун групе понуђача)(у даљем тексту: Продавац) </w:t>
      </w:r>
    </w:p>
    <w:p w:rsidR="00343A18" w:rsidRPr="0058001A" w:rsidRDefault="00343A18" w:rsidP="0058001A">
      <w:pPr>
        <w:spacing w:before="0"/>
        <w:ind w:left="360"/>
        <w:rPr>
          <w:rFonts w:cs="Arial"/>
          <w:sz w:val="24"/>
          <w:szCs w:val="24"/>
        </w:rPr>
      </w:pPr>
    </w:p>
    <w:p w:rsidR="00A53FC6" w:rsidRPr="0058001A" w:rsidRDefault="00A53FC6" w:rsidP="0058001A">
      <w:pPr>
        <w:spacing w:before="0"/>
        <w:rPr>
          <w:rFonts w:eastAsia="Calibri" w:cs="Arial"/>
          <w:color w:val="000000" w:themeColor="text1"/>
          <w:sz w:val="24"/>
          <w:szCs w:val="24"/>
          <w:lang w:val="sr-Cyrl-BA"/>
        </w:rPr>
      </w:pPr>
      <w:r w:rsidRPr="0058001A">
        <w:rPr>
          <w:rFonts w:eastAsia="Calibri" w:cs="Arial"/>
          <w:color w:val="000000" w:themeColor="text1"/>
          <w:sz w:val="24"/>
          <w:szCs w:val="24"/>
        </w:rPr>
        <w:t>2а)________________________________________из</w:t>
      </w:r>
      <w:r w:rsidRPr="0058001A">
        <w:rPr>
          <w:rFonts w:eastAsia="Calibri" w:cs="Arial"/>
          <w:color w:val="000000" w:themeColor="text1"/>
          <w:sz w:val="24"/>
          <w:szCs w:val="24"/>
        </w:rPr>
        <w:tab/>
        <w:t>_____________, улица</w:t>
      </w:r>
    </w:p>
    <w:p w:rsidR="00A53FC6" w:rsidRPr="0058001A" w:rsidRDefault="00A53FC6" w:rsidP="0058001A">
      <w:pPr>
        <w:spacing w:before="0"/>
        <w:rPr>
          <w:rFonts w:eastAsia="Calibri" w:cs="Arial"/>
          <w:i/>
          <w:color w:val="000000" w:themeColor="text1"/>
          <w:sz w:val="24"/>
          <w:szCs w:val="24"/>
        </w:rPr>
      </w:pPr>
      <w:r w:rsidRPr="0058001A">
        <w:rPr>
          <w:rFonts w:eastAsia="Calibri" w:cs="Arial"/>
          <w:color w:val="000000" w:themeColor="text1"/>
          <w:sz w:val="24"/>
          <w:szCs w:val="24"/>
        </w:rPr>
        <w:t xml:space="preserve"> ___________________ бр. ___, ПИБ: _____________, матични број _____________, </w:t>
      </w:r>
      <w:r w:rsidRPr="0058001A">
        <w:rPr>
          <w:rFonts w:cs="Arial"/>
          <w:color w:val="000000" w:themeColor="text1"/>
          <w:sz w:val="24"/>
          <w:szCs w:val="24"/>
        </w:rPr>
        <w:t xml:space="preserve">Текући рачун </w:t>
      </w:r>
      <w:r w:rsidRPr="0058001A">
        <w:rPr>
          <w:rFonts w:cs="Arial"/>
          <w:color w:val="000000" w:themeColor="text1"/>
          <w:sz w:val="24"/>
          <w:szCs w:val="24"/>
          <w:lang w:val="sr-Latn-RS"/>
        </w:rPr>
        <w:t>____________,</w:t>
      </w:r>
      <w:r w:rsidRPr="0058001A">
        <w:rPr>
          <w:rFonts w:cs="Arial"/>
          <w:color w:val="000000" w:themeColor="text1"/>
          <w:sz w:val="24"/>
          <w:szCs w:val="24"/>
        </w:rPr>
        <w:t xml:space="preserve"> </w:t>
      </w:r>
      <w:r w:rsidRPr="0058001A">
        <w:rPr>
          <w:rFonts w:cs="Arial"/>
          <w:color w:val="000000" w:themeColor="text1"/>
          <w:sz w:val="24"/>
          <w:szCs w:val="24"/>
          <w:lang w:val="sr-Cyrl-RS"/>
        </w:rPr>
        <w:t xml:space="preserve">банка </w:t>
      </w:r>
      <w:r w:rsidRPr="0058001A">
        <w:rPr>
          <w:rFonts w:cs="Arial"/>
          <w:color w:val="000000" w:themeColor="text1"/>
          <w:sz w:val="24"/>
          <w:szCs w:val="24"/>
        </w:rPr>
        <w:t xml:space="preserve">______________ </w:t>
      </w:r>
      <w:r w:rsidRPr="0058001A">
        <w:rPr>
          <w:rFonts w:cs="Arial"/>
          <w:color w:val="000000" w:themeColor="text1"/>
          <w:sz w:val="24"/>
          <w:szCs w:val="24"/>
          <w:lang w:val="sr-Cyrl-RS"/>
        </w:rPr>
        <w:t>,</w:t>
      </w:r>
      <w:r w:rsidRPr="0058001A">
        <w:rPr>
          <w:rFonts w:eastAsia="Calibri" w:cs="Arial"/>
          <w:color w:val="000000" w:themeColor="text1"/>
          <w:sz w:val="24"/>
          <w:szCs w:val="24"/>
        </w:rPr>
        <w:t xml:space="preserve">кога заступа __________________________, </w:t>
      </w:r>
      <w:r w:rsidRPr="0058001A">
        <w:rPr>
          <w:rFonts w:eastAsia="Calibri" w:cs="Arial"/>
          <w:i/>
          <w:color w:val="000000" w:themeColor="text1"/>
          <w:sz w:val="24"/>
          <w:szCs w:val="24"/>
        </w:rPr>
        <w:t>(члан групе понуђача или подизвођач)</w:t>
      </w:r>
    </w:p>
    <w:p w:rsidR="00A53FC6" w:rsidRPr="0058001A" w:rsidRDefault="00A53FC6" w:rsidP="0058001A">
      <w:pPr>
        <w:spacing w:before="0"/>
        <w:rPr>
          <w:rFonts w:eastAsia="Calibri" w:cs="Arial"/>
          <w:color w:val="000000" w:themeColor="text1"/>
          <w:sz w:val="24"/>
          <w:szCs w:val="24"/>
          <w:lang w:val="sr-Cyrl-BA"/>
        </w:rPr>
      </w:pPr>
      <w:r w:rsidRPr="0058001A">
        <w:rPr>
          <w:rFonts w:eastAsia="Calibri" w:cs="Arial"/>
          <w:color w:val="000000" w:themeColor="text1"/>
          <w:sz w:val="24"/>
          <w:szCs w:val="24"/>
        </w:rPr>
        <w:t>2б)_______________________________________из</w:t>
      </w:r>
      <w:r w:rsidRPr="0058001A">
        <w:rPr>
          <w:rFonts w:eastAsia="Calibri" w:cs="Arial"/>
          <w:color w:val="000000" w:themeColor="text1"/>
          <w:sz w:val="24"/>
          <w:szCs w:val="24"/>
        </w:rPr>
        <w:tab/>
        <w:t>_____________, улица</w:t>
      </w:r>
    </w:p>
    <w:p w:rsidR="00A53FC6" w:rsidRPr="0058001A" w:rsidRDefault="00A53FC6" w:rsidP="0058001A">
      <w:pPr>
        <w:spacing w:before="0"/>
        <w:rPr>
          <w:rFonts w:eastAsia="Calibri" w:cs="Arial"/>
          <w:color w:val="000000" w:themeColor="text1"/>
          <w:sz w:val="24"/>
          <w:szCs w:val="24"/>
        </w:rPr>
      </w:pPr>
      <w:r w:rsidRPr="0058001A">
        <w:rPr>
          <w:rFonts w:eastAsia="Calibri" w:cs="Arial"/>
          <w:color w:val="000000" w:themeColor="text1"/>
          <w:sz w:val="24"/>
          <w:szCs w:val="24"/>
        </w:rPr>
        <w:t xml:space="preserve"> ___________________ бр. ___, ПИБ: _____________, матични број _____________, </w:t>
      </w:r>
    </w:p>
    <w:p w:rsidR="00A53FC6" w:rsidRPr="0058001A" w:rsidRDefault="00A53FC6" w:rsidP="0058001A">
      <w:pPr>
        <w:spacing w:before="0"/>
        <w:rPr>
          <w:rFonts w:eastAsia="Calibri" w:cs="Arial"/>
          <w:color w:val="000000" w:themeColor="text1"/>
          <w:sz w:val="24"/>
          <w:szCs w:val="24"/>
        </w:rPr>
      </w:pPr>
      <w:r w:rsidRPr="0058001A">
        <w:rPr>
          <w:rFonts w:cs="Arial"/>
          <w:color w:val="000000" w:themeColor="text1"/>
          <w:sz w:val="24"/>
          <w:szCs w:val="24"/>
        </w:rPr>
        <w:t xml:space="preserve">Текући рачун </w:t>
      </w:r>
      <w:r w:rsidRPr="0058001A">
        <w:rPr>
          <w:rFonts w:cs="Arial"/>
          <w:color w:val="000000" w:themeColor="text1"/>
          <w:sz w:val="24"/>
          <w:szCs w:val="24"/>
          <w:lang w:val="sr-Latn-RS"/>
        </w:rPr>
        <w:t>____________,</w:t>
      </w:r>
      <w:r w:rsidRPr="0058001A">
        <w:rPr>
          <w:rFonts w:cs="Arial"/>
          <w:color w:val="000000" w:themeColor="text1"/>
          <w:sz w:val="24"/>
          <w:szCs w:val="24"/>
        </w:rPr>
        <w:t xml:space="preserve"> </w:t>
      </w:r>
      <w:r w:rsidRPr="0058001A">
        <w:rPr>
          <w:rFonts w:cs="Arial"/>
          <w:color w:val="000000" w:themeColor="text1"/>
          <w:sz w:val="24"/>
          <w:szCs w:val="24"/>
          <w:lang w:val="sr-Cyrl-RS"/>
        </w:rPr>
        <w:t xml:space="preserve">банка </w:t>
      </w:r>
      <w:r w:rsidRPr="0058001A">
        <w:rPr>
          <w:rFonts w:cs="Arial"/>
          <w:color w:val="000000" w:themeColor="text1"/>
          <w:sz w:val="24"/>
          <w:szCs w:val="24"/>
        </w:rPr>
        <w:t xml:space="preserve">______________ </w:t>
      </w:r>
      <w:r w:rsidRPr="0058001A">
        <w:rPr>
          <w:rFonts w:cs="Arial"/>
          <w:color w:val="000000" w:themeColor="text1"/>
          <w:sz w:val="24"/>
          <w:szCs w:val="24"/>
          <w:lang w:val="sr-Cyrl-RS"/>
        </w:rPr>
        <w:t>,</w:t>
      </w:r>
      <w:r w:rsidRPr="0058001A">
        <w:rPr>
          <w:rFonts w:eastAsia="Calibri" w:cs="Arial"/>
          <w:color w:val="000000" w:themeColor="text1"/>
          <w:sz w:val="24"/>
          <w:szCs w:val="24"/>
        </w:rPr>
        <w:t xml:space="preserve">кога  заступа _______________________, </w:t>
      </w:r>
      <w:r w:rsidRPr="0058001A">
        <w:rPr>
          <w:rFonts w:eastAsia="Calibri" w:cs="Arial"/>
          <w:i/>
          <w:color w:val="000000" w:themeColor="text1"/>
          <w:sz w:val="24"/>
          <w:szCs w:val="24"/>
        </w:rPr>
        <w:t>(члан групе понуђача или подизвођач)</w:t>
      </w:r>
    </w:p>
    <w:p w:rsidR="00A53FC6" w:rsidRPr="0058001A" w:rsidRDefault="00A53FC6" w:rsidP="0058001A">
      <w:pPr>
        <w:tabs>
          <w:tab w:val="left" w:pos="567"/>
        </w:tabs>
        <w:spacing w:before="0"/>
        <w:rPr>
          <w:rFonts w:cs="Arial"/>
          <w:color w:val="000000" w:themeColor="text1"/>
          <w:sz w:val="24"/>
          <w:szCs w:val="24"/>
        </w:rPr>
      </w:pPr>
    </w:p>
    <w:p w:rsidR="00A53FC6" w:rsidRPr="0058001A" w:rsidRDefault="00A53FC6" w:rsidP="0058001A">
      <w:pPr>
        <w:tabs>
          <w:tab w:val="left" w:pos="567"/>
        </w:tabs>
        <w:spacing w:before="0"/>
        <w:rPr>
          <w:rFonts w:cs="Arial"/>
          <w:color w:val="000000" w:themeColor="text1"/>
          <w:sz w:val="24"/>
          <w:szCs w:val="24"/>
        </w:rPr>
      </w:pPr>
      <w:r w:rsidRPr="0058001A">
        <w:rPr>
          <w:rFonts w:cs="Arial"/>
          <w:color w:val="000000" w:themeColor="text1"/>
          <w:sz w:val="24"/>
          <w:szCs w:val="24"/>
        </w:rPr>
        <w:t>(у даљем тексту заједно: Уговорне стране)</w:t>
      </w:r>
    </w:p>
    <w:p w:rsidR="00A53FC6" w:rsidRPr="0058001A" w:rsidRDefault="00A53FC6" w:rsidP="0058001A">
      <w:pPr>
        <w:tabs>
          <w:tab w:val="left" w:pos="567"/>
        </w:tabs>
        <w:spacing w:before="0"/>
        <w:rPr>
          <w:rFonts w:cs="Arial"/>
          <w:sz w:val="24"/>
          <w:szCs w:val="24"/>
        </w:rPr>
      </w:pPr>
    </w:p>
    <w:p w:rsidR="00A53FC6" w:rsidRPr="0058001A" w:rsidRDefault="00A53FC6" w:rsidP="0058001A">
      <w:pPr>
        <w:tabs>
          <w:tab w:val="left" w:pos="567"/>
        </w:tabs>
        <w:spacing w:before="0"/>
        <w:rPr>
          <w:rFonts w:cs="Arial"/>
          <w:sz w:val="24"/>
          <w:szCs w:val="24"/>
        </w:rPr>
      </w:pPr>
    </w:p>
    <w:p w:rsidR="000114AE" w:rsidRPr="0058001A" w:rsidRDefault="000114AE" w:rsidP="0058001A">
      <w:pPr>
        <w:tabs>
          <w:tab w:val="left" w:pos="567"/>
        </w:tabs>
        <w:spacing w:before="0"/>
        <w:rPr>
          <w:rFonts w:cs="Arial"/>
          <w:sz w:val="24"/>
          <w:szCs w:val="24"/>
        </w:rPr>
      </w:pPr>
    </w:p>
    <w:p w:rsidR="00A53FC6" w:rsidRPr="0058001A" w:rsidRDefault="00A53FC6" w:rsidP="0058001A">
      <w:pPr>
        <w:tabs>
          <w:tab w:val="left" w:pos="567"/>
        </w:tabs>
        <w:spacing w:before="0"/>
        <w:rPr>
          <w:rFonts w:cs="Arial"/>
          <w:bCs/>
          <w:sz w:val="24"/>
          <w:szCs w:val="24"/>
        </w:rPr>
      </w:pPr>
      <w:r w:rsidRPr="0058001A">
        <w:rPr>
          <w:rFonts w:cs="Arial"/>
          <w:sz w:val="24"/>
          <w:szCs w:val="24"/>
        </w:rPr>
        <w:t>закључиле су у Београду, дана __________.</w:t>
      </w:r>
      <w:r w:rsidR="000735A1">
        <w:rPr>
          <w:rFonts w:cs="Arial"/>
          <w:sz w:val="24"/>
          <w:szCs w:val="24"/>
          <w:lang w:val="sr-Cyrl-RS"/>
        </w:rPr>
        <w:t xml:space="preserve"> </w:t>
      </w:r>
      <w:r w:rsidRPr="0058001A">
        <w:rPr>
          <w:rFonts w:cs="Arial"/>
          <w:sz w:val="24"/>
          <w:szCs w:val="24"/>
        </w:rPr>
        <w:t>године следећи:</w:t>
      </w:r>
    </w:p>
    <w:p w:rsidR="00343A18" w:rsidRPr="0058001A" w:rsidRDefault="00343A18" w:rsidP="0058001A">
      <w:pPr>
        <w:pStyle w:val="KDParagraf"/>
        <w:spacing w:before="0"/>
        <w:rPr>
          <w:rFonts w:cs="Arial"/>
          <w:sz w:val="24"/>
          <w:szCs w:val="24"/>
        </w:rPr>
      </w:pPr>
    </w:p>
    <w:p w:rsidR="00343A18" w:rsidRPr="00E11B57" w:rsidRDefault="000C67B2" w:rsidP="0058001A">
      <w:pPr>
        <w:spacing w:before="0"/>
        <w:jc w:val="center"/>
        <w:rPr>
          <w:rFonts w:cs="Arial"/>
          <w:b/>
          <w:sz w:val="24"/>
          <w:szCs w:val="24"/>
          <w:lang w:val="sr-Cyrl-RS"/>
        </w:rPr>
      </w:pPr>
      <w:bookmarkStart w:id="247" w:name="_Toc442559949"/>
      <w:r w:rsidRPr="0058001A">
        <w:rPr>
          <w:rFonts w:cs="Arial"/>
          <w:b/>
          <w:sz w:val="24"/>
          <w:szCs w:val="24"/>
        </w:rPr>
        <w:t xml:space="preserve">МОДЕЛ </w:t>
      </w:r>
      <w:r w:rsidR="00343A18" w:rsidRPr="0058001A">
        <w:rPr>
          <w:rFonts w:cs="Arial"/>
          <w:b/>
          <w:sz w:val="24"/>
          <w:szCs w:val="24"/>
        </w:rPr>
        <w:t>УГОВОР</w:t>
      </w:r>
      <w:r w:rsidRPr="0058001A">
        <w:rPr>
          <w:rFonts w:cs="Arial"/>
          <w:b/>
          <w:sz w:val="24"/>
          <w:szCs w:val="24"/>
        </w:rPr>
        <w:t>А</w:t>
      </w:r>
      <w:bookmarkEnd w:id="247"/>
      <w:r w:rsidR="00E11B57">
        <w:rPr>
          <w:rFonts w:cs="Arial"/>
          <w:b/>
          <w:sz w:val="24"/>
          <w:szCs w:val="24"/>
          <w:lang w:val="sr-Cyrl-RS"/>
        </w:rPr>
        <w:t xml:space="preserve"> О КУПОПРОДАЈИ</w:t>
      </w:r>
    </w:p>
    <w:p w:rsidR="00343A18" w:rsidRPr="0058001A" w:rsidRDefault="00343A18" w:rsidP="0058001A">
      <w:pPr>
        <w:pStyle w:val="KDParagraf"/>
        <w:spacing w:before="0"/>
        <w:rPr>
          <w:rFonts w:cs="Arial"/>
          <w:sz w:val="24"/>
          <w:szCs w:val="24"/>
        </w:rPr>
      </w:pPr>
    </w:p>
    <w:p w:rsidR="00343A18" w:rsidRPr="0058001A" w:rsidRDefault="00343A18" w:rsidP="0058001A">
      <w:pPr>
        <w:pStyle w:val="KDParagraf"/>
        <w:spacing w:before="0"/>
        <w:rPr>
          <w:rFonts w:cs="Arial"/>
          <w:sz w:val="24"/>
          <w:szCs w:val="24"/>
        </w:rPr>
      </w:pPr>
      <w:r w:rsidRPr="0058001A">
        <w:rPr>
          <w:rFonts w:cs="Arial"/>
          <w:sz w:val="24"/>
          <w:szCs w:val="24"/>
        </w:rPr>
        <w:t>Уговорне стране констатују:</w:t>
      </w:r>
    </w:p>
    <w:p w:rsidR="00343A18" w:rsidRPr="0058001A" w:rsidRDefault="00343A18" w:rsidP="0058001A">
      <w:pPr>
        <w:pStyle w:val="KDNabrajanje"/>
        <w:spacing w:before="0"/>
        <w:rPr>
          <w:rFonts w:cs="Arial"/>
          <w:sz w:val="24"/>
          <w:szCs w:val="24"/>
        </w:rPr>
      </w:pPr>
      <w:r w:rsidRPr="0058001A">
        <w:rPr>
          <w:rFonts w:cs="Arial"/>
          <w:sz w:val="24"/>
          <w:szCs w:val="24"/>
        </w:rPr>
        <w:t>да је Наручилац у складу са Конкурсном документацијом</w:t>
      </w:r>
      <w:r w:rsidR="00162F98" w:rsidRPr="0058001A">
        <w:rPr>
          <w:rFonts w:cs="Arial"/>
          <w:sz w:val="24"/>
          <w:szCs w:val="24"/>
          <w:lang w:val="sr-Latn-RS"/>
        </w:rPr>
        <w:t>,</w:t>
      </w:r>
      <w:r w:rsidRPr="0058001A">
        <w:rPr>
          <w:rFonts w:cs="Arial"/>
          <w:sz w:val="24"/>
          <w:szCs w:val="24"/>
        </w:rPr>
        <w:t xml:space="preserve"> а сагласно члану 3</w:t>
      </w:r>
      <w:r w:rsidR="00030949" w:rsidRPr="0058001A">
        <w:rPr>
          <w:rFonts w:cs="Arial"/>
          <w:sz w:val="24"/>
          <w:szCs w:val="24"/>
          <w:lang w:val="sr-Cyrl-RS"/>
        </w:rPr>
        <w:t>2</w:t>
      </w:r>
      <w:r w:rsidRPr="0058001A">
        <w:rPr>
          <w:rFonts w:cs="Arial"/>
          <w:sz w:val="24"/>
          <w:szCs w:val="24"/>
        </w:rPr>
        <w:t xml:space="preserve">. Закона о јавним набавкама („Сл.гласник РС“, бр.124/2012,14/2015 и 68/2015) (даље Закон) спровео </w:t>
      </w:r>
      <w:r w:rsidR="00030949" w:rsidRPr="0058001A">
        <w:rPr>
          <w:rFonts w:cs="Arial"/>
          <w:sz w:val="24"/>
          <w:szCs w:val="24"/>
          <w:lang w:val="sr-Cyrl-RS"/>
        </w:rPr>
        <w:t xml:space="preserve">отворени </w:t>
      </w:r>
      <w:r w:rsidRPr="0058001A">
        <w:rPr>
          <w:rFonts w:cs="Arial"/>
          <w:sz w:val="24"/>
          <w:szCs w:val="24"/>
        </w:rPr>
        <w:t>поступак</w:t>
      </w:r>
      <w:r w:rsidR="00FB51D5" w:rsidRPr="0058001A">
        <w:rPr>
          <w:rFonts w:cs="Arial"/>
          <w:sz w:val="24"/>
          <w:szCs w:val="24"/>
          <w:lang w:val="sr-Cyrl-RS"/>
        </w:rPr>
        <w:t xml:space="preserve"> </w:t>
      </w:r>
      <w:r w:rsidRPr="0058001A">
        <w:rPr>
          <w:rFonts w:cs="Arial"/>
          <w:sz w:val="24"/>
          <w:szCs w:val="24"/>
        </w:rPr>
        <w:t>јавне набавке бр.</w:t>
      </w:r>
      <w:r w:rsidR="00162F98" w:rsidRPr="0058001A">
        <w:rPr>
          <w:rFonts w:cs="Arial"/>
          <w:sz w:val="24"/>
          <w:szCs w:val="24"/>
          <w:lang w:val="sr-Latn-RS"/>
        </w:rPr>
        <w:t xml:space="preserve"> </w:t>
      </w:r>
      <w:r w:rsidRPr="0058001A">
        <w:rPr>
          <w:rFonts w:cs="Arial"/>
          <w:sz w:val="24"/>
          <w:szCs w:val="24"/>
        </w:rPr>
        <w:t>ЈН</w:t>
      </w:r>
      <w:r w:rsidR="00323BFC" w:rsidRPr="0058001A">
        <w:rPr>
          <w:rFonts w:cs="Arial"/>
          <w:sz w:val="24"/>
          <w:szCs w:val="24"/>
          <w:lang w:val="sr-Cyrl-RS"/>
        </w:rPr>
        <w:t>/</w:t>
      </w:r>
      <w:r w:rsidR="00791D2F">
        <w:rPr>
          <w:rFonts w:cs="Arial"/>
          <w:sz w:val="24"/>
          <w:szCs w:val="24"/>
          <w:lang w:val="sr-Cyrl-RS"/>
        </w:rPr>
        <w:t>2000/0355/2016</w:t>
      </w:r>
      <w:r w:rsidR="00323BFC" w:rsidRPr="0058001A">
        <w:rPr>
          <w:rFonts w:cs="Arial"/>
          <w:sz w:val="24"/>
          <w:szCs w:val="24"/>
          <w:lang w:val="sr-Cyrl-RS"/>
        </w:rPr>
        <w:t xml:space="preserve"> </w:t>
      </w:r>
      <w:r w:rsidR="00677859">
        <w:rPr>
          <w:rFonts w:cs="Arial"/>
          <w:sz w:val="24"/>
          <w:szCs w:val="24"/>
        </w:rPr>
        <w:t>ради набавке добара;</w:t>
      </w:r>
    </w:p>
    <w:p w:rsidR="00343A18" w:rsidRPr="0058001A" w:rsidRDefault="00343A18" w:rsidP="0058001A">
      <w:pPr>
        <w:pStyle w:val="KDNabrajanje"/>
        <w:spacing w:before="0"/>
        <w:rPr>
          <w:rFonts w:cs="Arial"/>
          <w:sz w:val="24"/>
          <w:szCs w:val="24"/>
        </w:rPr>
      </w:pPr>
      <w:r w:rsidRPr="0058001A">
        <w:rPr>
          <w:rFonts w:cs="Arial"/>
          <w:sz w:val="24"/>
          <w:szCs w:val="24"/>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w:t>
      </w:r>
      <w:r w:rsidR="006C6FDF" w:rsidRPr="0058001A">
        <w:rPr>
          <w:rFonts w:cs="Arial"/>
          <w:color w:val="000000" w:themeColor="text1"/>
          <w:sz w:val="24"/>
          <w:szCs w:val="24"/>
        </w:rPr>
        <w:t xml:space="preserve">и на </w:t>
      </w:r>
      <w:r w:rsidR="006C6FDF" w:rsidRPr="0058001A">
        <w:rPr>
          <w:rFonts w:cs="Arial"/>
          <w:color w:val="000000" w:themeColor="text1"/>
          <w:sz w:val="24"/>
          <w:szCs w:val="24"/>
          <w:lang w:val="sr-Cyrl-RS"/>
        </w:rPr>
        <w:t>П</w:t>
      </w:r>
      <w:r w:rsidR="004D385B" w:rsidRPr="0058001A">
        <w:rPr>
          <w:rFonts w:cs="Arial"/>
          <w:color w:val="000000" w:themeColor="text1"/>
          <w:sz w:val="24"/>
          <w:szCs w:val="24"/>
        </w:rPr>
        <w:t>орталу Службених гласила и база</w:t>
      </w:r>
      <w:r w:rsidRPr="0058001A">
        <w:rPr>
          <w:rFonts w:cs="Arial"/>
          <w:color w:val="000000" w:themeColor="text1"/>
          <w:sz w:val="24"/>
          <w:szCs w:val="24"/>
        </w:rPr>
        <w:t xml:space="preserve"> прописа</w:t>
      </w:r>
      <w:r w:rsidR="004D385B" w:rsidRPr="0058001A">
        <w:rPr>
          <w:rFonts w:cs="Arial"/>
          <w:color w:val="000000" w:themeColor="text1"/>
          <w:sz w:val="24"/>
          <w:szCs w:val="24"/>
          <w:lang w:val="sr-Cyrl-RS"/>
        </w:rPr>
        <w:t>.</w:t>
      </w:r>
    </w:p>
    <w:p w:rsidR="00343A18" w:rsidRPr="0058001A" w:rsidRDefault="00343A18" w:rsidP="0058001A">
      <w:pPr>
        <w:pStyle w:val="KDNabrajanje"/>
        <w:spacing w:before="0"/>
        <w:rPr>
          <w:rFonts w:cs="Arial"/>
          <w:i/>
          <w:sz w:val="24"/>
          <w:szCs w:val="24"/>
        </w:rPr>
      </w:pPr>
      <w:r w:rsidRPr="0058001A">
        <w:rPr>
          <w:rFonts w:cs="Arial"/>
          <w:sz w:val="24"/>
          <w:szCs w:val="24"/>
        </w:rPr>
        <w:t>да Понуда Понуђача, која је заведена код Наручиоца под бројем ________ од ________2016.</w:t>
      </w:r>
      <w:r w:rsidR="00162F98" w:rsidRPr="0058001A">
        <w:rPr>
          <w:rFonts w:cs="Arial"/>
          <w:sz w:val="24"/>
          <w:szCs w:val="24"/>
          <w:lang w:val="sr-Cyrl-RS"/>
        </w:rPr>
        <w:t xml:space="preserve"> </w:t>
      </w:r>
      <w:r w:rsidRPr="0058001A">
        <w:rPr>
          <w:rFonts w:cs="Arial"/>
          <w:sz w:val="24"/>
          <w:szCs w:val="24"/>
        </w:rPr>
        <w:t>године, у потпуности одговара захтеву Наручиоца из Позива за подношење понуда и Конкурсне документације</w:t>
      </w:r>
    </w:p>
    <w:p w:rsidR="00343A18" w:rsidRPr="0058001A" w:rsidRDefault="00343A18" w:rsidP="0058001A">
      <w:pPr>
        <w:pStyle w:val="KDNabrajanje"/>
        <w:spacing w:before="0"/>
        <w:rPr>
          <w:rFonts w:cs="Arial"/>
          <w:b/>
          <w:sz w:val="24"/>
          <w:szCs w:val="24"/>
        </w:rPr>
      </w:pPr>
      <w:r w:rsidRPr="0058001A">
        <w:rPr>
          <w:rFonts w:cs="Arial"/>
          <w:sz w:val="24"/>
          <w:szCs w:val="24"/>
        </w:rPr>
        <w:t>да је Наручилац својом Одлуком о додели уговора бр. ____________ од __.__.</w:t>
      </w:r>
      <w:r w:rsidR="00162F98" w:rsidRPr="0058001A">
        <w:rPr>
          <w:rFonts w:cs="Arial"/>
          <w:sz w:val="24"/>
          <w:szCs w:val="24"/>
          <w:lang w:val="sr-Cyrl-RS"/>
        </w:rPr>
        <w:t xml:space="preserve"> 2016.</w:t>
      </w:r>
      <w:r w:rsidRPr="0058001A">
        <w:rPr>
          <w:rFonts w:cs="Arial"/>
          <w:sz w:val="24"/>
          <w:szCs w:val="24"/>
        </w:rPr>
        <w:t xml:space="preserve"> године изабрао понуду Понуђача.</w:t>
      </w:r>
    </w:p>
    <w:p w:rsidR="00343A18" w:rsidRDefault="00343A18" w:rsidP="0058001A">
      <w:pPr>
        <w:pStyle w:val="KDParagraf"/>
        <w:spacing w:before="0"/>
        <w:rPr>
          <w:rFonts w:cs="Arial"/>
          <w:sz w:val="24"/>
          <w:szCs w:val="24"/>
          <w:lang w:val="sr-Cyrl-BA"/>
        </w:rPr>
      </w:pPr>
    </w:p>
    <w:p w:rsidR="00677859" w:rsidRDefault="00677859" w:rsidP="0058001A">
      <w:pPr>
        <w:pStyle w:val="KDParagraf"/>
        <w:spacing w:before="0"/>
        <w:rPr>
          <w:rFonts w:cs="Arial"/>
          <w:sz w:val="24"/>
          <w:szCs w:val="24"/>
          <w:lang w:val="sr-Cyrl-BA"/>
        </w:rPr>
      </w:pPr>
    </w:p>
    <w:p w:rsidR="00677859" w:rsidRPr="0058001A" w:rsidRDefault="00677859" w:rsidP="0058001A">
      <w:pPr>
        <w:pStyle w:val="KDParagraf"/>
        <w:spacing w:before="0"/>
        <w:rPr>
          <w:rFonts w:cs="Arial"/>
          <w:sz w:val="24"/>
          <w:szCs w:val="24"/>
          <w:lang w:val="sr-Cyrl-BA"/>
        </w:rPr>
      </w:pPr>
    </w:p>
    <w:p w:rsidR="00343A18" w:rsidRPr="0058001A" w:rsidRDefault="00343A18" w:rsidP="0058001A">
      <w:pPr>
        <w:pStyle w:val="KDParagraf"/>
        <w:spacing w:before="0"/>
        <w:rPr>
          <w:rFonts w:cs="Arial"/>
          <w:b/>
          <w:sz w:val="24"/>
          <w:szCs w:val="24"/>
        </w:rPr>
      </w:pPr>
      <w:r w:rsidRPr="0058001A">
        <w:rPr>
          <w:rFonts w:cs="Arial"/>
          <w:b/>
          <w:sz w:val="24"/>
          <w:szCs w:val="24"/>
        </w:rPr>
        <w:t>ПРЕДМЕТ  УГОВОРА</w:t>
      </w:r>
    </w:p>
    <w:p w:rsidR="00343A18" w:rsidRPr="0058001A" w:rsidRDefault="00343A18" w:rsidP="0058001A">
      <w:pPr>
        <w:spacing w:before="0"/>
        <w:jc w:val="center"/>
        <w:rPr>
          <w:rFonts w:cs="Arial"/>
          <w:b/>
          <w:sz w:val="24"/>
          <w:szCs w:val="24"/>
        </w:rPr>
      </w:pPr>
      <w:r w:rsidRPr="0058001A">
        <w:rPr>
          <w:rFonts w:cs="Arial"/>
          <w:b/>
          <w:sz w:val="24"/>
          <w:szCs w:val="24"/>
        </w:rPr>
        <w:t>Члан 1.</w:t>
      </w:r>
    </w:p>
    <w:p w:rsidR="00323BFC" w:rsidRPr="0058001A" w:rsidRDefault="00323BFC" w:rsidP="0058001A">
      <w:pPr>
        <w:spacing w:before="0"/>
        <w:jc w:val="center"/>
        <w:rPr>
          <w:rFonts w:cs="Arial"/>
          <w:b/>
          <w:sz w:val="24"/>
          <w:szCs w:val="24"/>
        </w:rPr>
      </w:pPr>
    </w:p>
    <w:p w:rsidR="00343A18" w:rsidRPr="0058001A" w:rsidRDefault="00323BFC" w:rsidP="0058001A">
      <w:pPr>
        <w:pStyle w:val="KDParagraf"/>
        <w:spacing w:before="0"/>
        <w:rPr>
          <w:rFonts w:eastAsia="Calibri" w:cs="Arial"/>
          <w:color w:val="00B0F0"/>
          <w:sz w:val="24"/>
          <w:szCs w:val="24"/>
          <w:lang w:val="sr-Cyrl-RS"/>
        </w:rPr>
      </w:pPr>
      <w:r w:rsidRPr="0058001A">
        <w:rPr>
          <w:rFonts w:eastAsia="Calibri" w:cs="Arial"/>
          <w:sz w:val="24"/>
          <w:szCs w:val="24"/>
          <w:lang w:val="ru-RU"/>
        </w:rPr>
        <w:t xml:space="preserve">Предмет овог Уговора о купопродаји (даље: Уговор) је </w:t>
      </w:r>
      <w:r w:rsidR="00677859">
        <w:rPr>
          <w:rFonts w:eastAsia="Calibri" w:cs="Arial"/>
          <w:sz w:val="24"/>
          <w:szCs w:val="24"/>
          <w:lang w:val="ru-RU"/>
        </w:rPr>
        <w:t>набавка клима уређаја</w:t>
      </w:r>
      <w:r w:rsidRPr="0058001A">
        <w:rPr>
          <w:rFonts w:eastAsia="Calibri" w:cs="Arial"/>
          <w:sz w:val="24"/>
          <w:szCs w:val="24"/>
          <w:lang w:val="ru-RU"/>
        </w:rPr>
        <w:t>.</w:t>
      </w:r>
    </w:p>
    <w:p w:rsidR="00343A18" w:rsidRPr="0058001A" w:rsidRDefault="00343A18" w:rsidP="0058001A">
      <w:pPr>
        <w:pStyle w:val="KDParagraf"/>
        <w:spacing w:before="0"/>
        <w:rPr>
          <w:rFonts w:eastAsia="Calibri" w:cs="Arial"/>
          <w:sz w:val="24"/>
          <w:szCs w:val="24"/>
        </w:rPr>
      </w:pPr>
      <w:r w:rsidRPr="0058001A">
        <w:rPr>
          <w:rFonts w:eastAsia="Calibri" w:cs="Arial"/>
          <w:sz w:val="24"/>
          <w:szCs w:val="24"/>
        </w:rPr>
        <w:t>Продавац се обавезује да за потребе Купца испоручи уговорена добра из става 1.</w:t>
      </w:r>
      <w:r w:rsidR="00677859">
        <w:rPr>
          <w:rFonts w:eastAsia="Calibri" w:cs="Arial"/>
          <w:sz w:val="24"/>
          <w:szCs w:val="24"/>
          <w:lang w:val="sr-Cyrl-RS"/>
        </w:rPr>
        <w:t xml:space="preserve"> </w:t>
      </w:r>
      <w:r w:rsidRPr="0058001A">
        <w:rPr>
          <w:rFonts w:eastAsia="Calibri" w:cs="Arial"/>
          <w:sz w:val="24"/>
          <w:szCs w:val="24"/>
        </w:rPr>
        <w:t xml:space="preserve">овог члана у уговореном року, </w:t>
      </w:r>
      <w:r w:rsidR="00162F98" w:rsidRPr="0058001A">
        <w:rPr>
          <w:rFonts w:eastAsia="Calibri" w:cs="Arial"/>
          <w:sz w:val="24"/>
          <w:szCs w:val="24"/>
          <w:lang w:val="sr-Cyrl-RS"/>
        </w:rPr>
        <w:t>Кладово</w:t>
      </w:r>
      <w:r w:rsidRPr="0058001A">
        <w:rPr>
          <w:rFonts w:eastAsia="Calibri" w:cs="Arial"/>
          <w:color w:val="00B0F0"/>
          <w:sz w:val="24"/>
          <w:szCs w:val="24"/>
        </w:rPr>
        <w:t xml:space="preserve"> </w:t>
      </w:r>
      <w:r w:rsidRPr="0058001A">
        <w:rPr>
          <w:rFonts w:eastAsia="Calibri" w:cs="Arial"/>
          <w:sz w:val="24"/>
          <w:szCs w:val="24"/>
        </w:rPr>
        <w:t>у свему према Понуди Продавца број</w:t>
      </w:r>
      <w:r w:rsidR="00162F98" w:rsidRPr="0058001A">
        <w:rPr>
          <w:rFonts w:eastAsia="Calibri" w:cs="Arial"/>
          <w:sz w:val="24"/>
          <w:szCs w:val="24"/>
          <w:lang w:val="sr-Cyrl-RS"/>
        </w:rPr>
        <w:t xml:space="preserve"> </w:t>
      </w:r>
      <w:r w:rsidRPr="0058001A">
        <w:rPr>
          <w:rFonts w:eastAsia="Calibri" w:cs="Arial"/>
          <w:sz w:val="24"/>
          <w:szCs w:val="24"/>
        </w:rPr>
        <w:t>_______ од _____године,</w:t>
      </w:r>
      <w:r w:rsidR="00162F98" w:rsidRPr="0058001A">
        <w:rPr>
          <w:rFonts w:eastAsia="Calibri" w:cs="Arial"/>
          <w:sz w:val="24"/>
          <w:szCs w:val="24"/>
          <w:lang w:val="sr-Cyrl-RS"/>
        </w:rPr>
        <w:t xml:space="preserve"> </w:t>
      </w:r>
      <w:r w:rsidRPr="0058001A">
        <w:rPr>
          <w:rFonts w:eastAsia="Calibri" w:cs="Arial"/>
          <w:sz w:val="24"/>
          <w:szCs w:val="24"/>
        </w:rPr>
        <w:t>Обрасцу структуре цене, Конкурсној документацији за предметну јавну набавку и спецификацији</w:t>
      </w:r>
      <w:r w:rsidR="00D07827">
        <w:rPr>
          <w:rFonts w:eastAsia="Calibri" w:cs="Arial"/>
          <w:sz w:val="24"/>
          <w:szCs w:val="24"/>
          <w:lang w:val="sr-Cyrl-RS"/>
        </w:rPr>
        <w:t xml:space="preserve"> добара</w:t>
      </w:r>
      <w:r w:rsidRPr="0058001A">
        <w:rPr>
          <w:rFonts w:eastAsia="Calibri" w:cs="Arial"/>
          <w:sz w:val="24"/>
          <w:szCs w:val="24"/>
        </w:rPr>
        <w:t>, који чине саставни део овог Уговора.</w:t>
      </w:r>
    </w:p>
    <w:p w:rsidR="00343A18" w:rsidRPr="0058001A" w:rsidRDefault="00343A18" w:rsidP="0058001A">
      <w:pPr>
        <w:pStyle w:val="KDParagraf"/>
        <w:spacing w:before="0"/>
        <w:rPr>
          <w:rFonts w:eastAsia="Calibri" w:cs="Arial"/>
          <w:sz w:val="24"/>
          <w:szCs w:val="24"/>
        </w:rPr>
      </w:pPr>
    </w:p>
    <w:p w:rsidR="00343A18" w:rsidRPr="0058001A" w:rsidRDefault="00343A18" w:rsidP="0058001A">
      <w:pPr>
        <w:spacing w:before="0"/>
        <w:jc w:val="center"/>
        <w:rPr>
          <w:rFonts w:cs="Arial"/>
          <w:b/>
          <w:sz w:val="24"/>
          <w:szCs w:val="24"/>
        </w:rPr>
      </w:pPr>
      <w:r w:rsidRPr="0058001A">
        <w:rPr>
          <w:rFonts w:cs="Arial"/>
          <w:b/>
          <w:sz w:val="24"/>
          <w:szCs w:val="24"/>
        </w:rPr>
        <w:t>Члан 2.</w:t>
      </w:r>
    </w:p>
    <w:p w:rsidR="00343A18" w:rsidRPr="0058001A" w:rsidRDefault="00343A18" w:rsidP="0058001A">
      <w:pPr>
        <w:spacing w:before="0"/>
        <w:jc w:val="center"/>
        <w:rPr>
          <w:rFonts w:cs="Arial"/>
          <w:b/>
          <w:sz w:val="24"/>
          <w:szCs w:val="24"/>
        </w:rPr>
      </w:pPr>
    </w:p>
    <w:p w:rsidR="00343A18" w:rsidRPr="0058001A" w:rsidRDefault="00343A18" w:rsidP="0058001A">
      <w:pPr>
        <w:pStyle w:val="KDParagraf"/>
        <w:spacing w:before="0"/>
        <w:rPr>
          <w:rFonts w:eastAsia="Calibri" w:cs="Arial"/>
          <w:sz w:val="24"/>
          <w:szCs w:val="24"/>
        </w:rPr>
      </w:pPr>
      <w:r w:rsidRPr="0058001A">
        <w:rPr>
          <w:rFonts w:eastAsia="Calibri" w:cs="Arial"/>
          <w:sz w:val="24"/>
          <w:szCs w:val="24"/>
        </w:rPr>
        <w:t>Овај Уговор и његови прилози сачињени су на српском језику.</w:t>
      </w:r>
    </w:p>
    <w:p w:rsidR="00162F98" w:rsidRPr="0058001A" w:rsidRDefault="00343A18" w:rsidP="0058001A">
      <w:pPr>
        <w:pStyle w:val="KDParagraf"/>
        <w:spacing w:before="0"/>
        <w:rPr>
          <w:rFonts w:eastAsia="Calibri" w:cs="Arial"/>
          <w:sz w:val="24"/>
          <w:szCs w:val="24"/>
          <w:lang w:val="sr-Cyrl-RS"/>
        </w:rPr>
      </w:pPr>
      <w:r w:rsidRPr="0058001A">
        <w:rPr>
          <w:rFonts w:eastAsia="Calibri" w:cs="Arial"/>
          <w:sz w:val="24"/>
          <w:szCs w:val="24"/>
        </w:rPr>
        <w:t>На овај Уговор примењују се закони Републике Србије</w:t>
      </w:r>
      <w:r w:rsidR="00162F98" w:rsidRPr="0058001A">
        <w:rPr>
          <w:rFonts w:eastAsia="Calibri" w:cs="Arial"/>
          <w:sz w:val="24"/>
          <w:szCs w:val="24"/>
          <w:lang w:val="sr-Cyrl-RS"/>
        </w:rPr>
        <w:t xml:space="preserve">. </w:t>
      </w:r>
    </w:p>
    <w:p w:rsidR="00343A18" w:rsidRPr="0058001A" w:rsidRDefault="00343A18" w:rsidP="0058001A">
      <w:pPr>
        <w:pStyle w:val="KDParagraf"/>
        <w:spacing w:before="0"/>
        <w:rPr>
          <w:rFonts w:eastAsia="Calibri" w:cs="Arial"/>
          <w:sz w:val="24"/>
          <w:szCs w:val="24"/>
        </w:rPr>
      </w:pPr>
      <w:r w:rsidRPr="0058001A">
        <w:rPr>
          <w:rFonts w:eastAsia="Calibri" w:cs="Arial"/>
          <w:sz w:val="24"/>
          <w:szCs w:val="24"/>
        </w:rPr>
        <w:t>У случају спора меродавно је право Републике Србије.</w:t>
      </w:r>
    </w:p>
    <w:p w:rsidR="00343A18" w:rsidRPr="0058001A" w:rsidRDefault="00343A18" w:rsidP="0058001A">
      <w:pPr>
        <w:pStyle w:val="KDParagraf"/>
        <w:spacing w:before="0"/>
        <w:rPr>
          <w:rFonts w:eastAsia="Calibri" w:cs="Arial"/>
          <w:sz w:val="24"/>
          <w:szCs w:val="24"/>
        </w:rPr>
      </w:pPr>
    </w:p>
    <w:p w:rsidR="00343A18" w:rsidRPr="0058001A" w:rsidRDefault="00343A18" w:rsidP="0058001A">
      <w:pPr>
        <w:pStyle w:val="KDParagraf"/>
        <w:spacing w:before="0"/>
        <w:rPr>
          <w:rFonts w:cs="Arial"/>
          <w:b/>
          <w:sz w:val="24"/>
          <w:szCs w:val="24"/>
        </w:rPr>
      </w:pPr>
      <w:r w:rsidRPr="0058001A">
        <w:rPr>
          <w:rFonts w:cs="Arial"/>
          <w:b/>
          <w:sz w:val="24"/>
          <w:szCs w:val="24"/>
        </w:rPr>
        <w:t xml:space="preserve">УГОВОРЕНА </w:t>
      </w:r>
      <w:r w:rsidR="00DD7B26" w:rsidRPr="0058001A">
        <w:rPr>
          <w:rFonts w:cs="Arial"/>
          <w:b/>
          <w:sz w:val="24"/>
          <w:szCs w:val="24"/>
          <w:lang w:val="sr-Cyrl-RS"/>
        </w:rPr>
        <w:t>ВРЕДНОСТ</w:t>
      </w:r>
      <w:r w:rsidRPr="0058001A">
        <w:rPr>
          <w:rFonts w:cs="Arial"/>
          <w:b/>
          <w:sz w:val="24"/>
          <w:szCs w:val="24"/>
        </w:rPr>
        <w:t xml:space="preserve"> </w:t>
      </w:r>
    </w:p>
    <w:p w:rsidR="00343A18" w:rsidRPr="0058001A" w:rsidRDefault="00343A18" w:rsidP="0058001A">
      <w:pPr>
        <w:spacing w:before="0"/>
        <w:jc w:val="center"/>
        <w:rPr>
          <w:rFonts w:cs="Arial"/>
          <w:b/>
          <w:sz w:val="24"/>
          <w:szCs w:val="24"/>
        </w:rPr>
      </w:pPr>
      <w:r w:rsidRPr="0058001A">
        <w:rPr>
          <w:rFonts w:cs="Arial"/>
          <w:b/>
          <w:sz w:val="24"/>
          <w:szCs w:val="24"/>
        </w:rPr>
        <w:t>Члан 3.</w:t>
      </w:r>
    </w:p>
    <w:p w:rsidR="00343A18" w:rsidRPr="0058001A" w:rsidRDefault="00343A18" w:rsidP="0058001A">
      <w:pPr>
        <w:spacing w:before="0"/>
        <w:jc w:val="center"/>
        <w:rPr>
          <w:rFonts w:cs="Arial"/>
          <w:b/>
          <w:sz w:val="24"/>
          <w:szCs w:val="24"/>
        </w:rPr>
      </w:pPr>
    </w:p>
    <w:p w:rsidR="001F2612" w:rsidRPr="0058001A" w:rsidRDefault="00323BFC" w:rsidP="0058001A">
      <w:pPr>
        <w:tabs>
          <w:tab w:val="left" w:pos="567"/>
        </w:tabs>
        <w:spacing w:before="0"/>
        <w:rPr>
          <w:rFonts w:cs="Arial"/>
          <w:color w:val="000000" w:themeColor="text1"/>
          <w:sz w:val="24"/>
          <w:szCs w:val="24"/>
        </w:rPr>
      </w:pPr>
      <w:r w:rsidRPr="0058001A">
        <w:rPr>
          <w:rFonts w:cs="Arial"/>
          <w:color w:val="000000" w:themeColor="text1"/>
          <w:sz w:val="24"/>
          <w:szCs w:val="24"/>
        </w:rPr>
        <w:t>Укупна вредност добара из члана 1.</w:t>
      </w:r>
      <w:r w:rsidR="00162F98" w:rsidRPr="0058001A">
        <w:rPr>
          <w:rFonts w:cs="Arial"/>
          <w:color w:val="000000" w:themeColor="text1"/>
          <w:sz w:val="24"/>
          <w:szCs w:val="24"/>
          <w:lang w:val="sr-Cyrl-RS"/>
        </w:rPr>
        <w:t xml:space="preserve"> </w:t>
      </w:r>
      <w:r w:rsidRPr="0058001A">
        <w:rPr>
          <w:rFonts w:cs="Arial"/>
          <w:color w:val="000000" w:themeColor="text1"/>
          <w:sz w:val="24"/>
          <w:szCs w:val="24"/>
        </w:rPr>
        <w:t>овог Уговора износи _________________</w:t>
      </w:r>
    </w:p>
    <w:p w:rsidR="00323BFC" w:rsidRPr="0058001A" w:rsidRDefault="00323BFC" w:rsidP="0058001A">
      <w:pPr>
        <w:tabs>
          <w:tab w:val="left" w:pos="567"/>
        </w:tabs>
        <w:spacing w:before="0"/>
        <w:rPr>
          <w:rFonts w:cs="Arial"/>
          <w:color w:val="000000" w:themeColor="text1"/>
          <w:sz w:val="24"/>
          <w:szCs w:val="24"/>
        </w:rPr>
      </w:pPr>
      <w:r w:rsidRPr="0058001A">
        <w:rPr>
          <w:rFonts w:cs="Arial"/>
          <w:color w:val="000000" w:themeColor="text1"/>
          <w:sz w:val="24"/>
          <w:szCs w:val="24"/>
        </w:rPr>
        <w:t>(словима:____________________)</w:t>
      </w:r>
      <w:r w:rsidR="00162F98" w:rsidRPr="0058001A">
        <w:rPr>
          <w:rFonts w:cs="Arial"/>
          <w:color w:val="000000" w:themeColor="text1"/>
          <w:sz w:val="24"/>
          <w:szCs w:val="24"/>
          <w:lang w:val="sr-Cyrl-RS"/>
        </w:rPr>
        <w:t xml:space="preserve"> </w:t>
      </w:r>
      <w:r w:rsidR="00677859">
        <w:rPr>
          <w:rFonts w:cs="Arial"/>
          <w:color w:val="000000" w:themeColor="text1"/>
          <w:sz w:val="24"/>
          <w:szCs w:val="24"/>
        </w:rPr>
        <w:t>RSD</w:t>
      </w:r>
      <w:r w:rsidR="00162F98" w:rsidRPr="0058001A">
        <w:rPr>
          <w:rFonts w:cs="Arial"/>
          <w:color w:val="000000" w:themeColor="text1"/>
          <w:sz w:val="24"/>
          <w:szCs w:val="24"/>
          <w:lang w:val="sr-Cyrl-RS"/>
        </w:rPr>
        <w:t xml:space="preserve"> без пореза на додату вредност</w:t>
      </w:r>
      <w:r w:rsidRPr="0058001A">
        <w:rPr>
          <w:rFonts w:cs="Arial"/>
          <w:color w:val="000000" w:themeColor="text1"/>
          <w:sz w:val="24"/>
          <w:szCs w:val="24"/>
        </w:rPr>
        <w:t>.</w:t>
      </w:r>
    </w:p>
    <w:p w:rsidR="00323BFC" w:rsidRPr="0058001A" w:rsidRDefault="00F76998" w:rsidP="0058001A">
      <w:pPr>
        <w:tabs>
          <w:tab w:val="left" w:pos="567"/>
        </w:tabs>
        <w:spacing w:before="0"/>
        <w:rPr>
          <w:rFonts w:eastAsia="Calibri" w:cs="Arial"/>
          <w:color w:val="000000" w:themeColor="text1"/>
          <w:sz w:val="24"/>
          <w:szCs w:val="24"/>
        </w:rPr>
      </w:pPr>
      <w:r w:rsidRPr="0058001A">
        <w:rPr>
          <w:rFonts w:eastAsia="Calibri" w:cs="Arial"/>
          <w:color w:val="000000" w:themeColor="text1"/>
          <w:sz w:val="24"/>
          <w:szCs w:val="24"/>
          <w:lang w:val="sr-Cyrl-RS"/>
        </w:rPr>
        <w:t xml:space="preserve">Укупно </w:t>
      </w:r>
      <w:r w:rsidRPr="0058001A">
        <w:rPr>
          <w:rFonts w:eastAsia="Calibri" w:cs="Arial"/>
          <w:color w:val="000000" w:themeColor="text1"/>
          <w:sz w:val="24"/>
          <w:szCs w:val="24"/>
        </w:rPr>
        <w:t xml:space="preserve">понуђена цена је фиксна </w:t>
      </w:r>
      <w:r w:rsidR="00323BFC" w:rsidRPr="0058001A">
        <w:rPr>
          <w:rFonts w:eastAsia="Calibri" w:cs="Arial"/>
          <w:color w:val="000000" w:themeColor="text1"/>
          <w:sz w:val="24"/>
          <w:szCs w:val="24"/>
        </w:rPr>
        <w:t xml:space="preserve">за цео уговорени период и не подлеже никаквој промени. </w:t>
      </w:r>
    </w:p>
    <w:p w:rsidR="00323BFC" w:rsidRPr="0058001A" w:rsidRDefault="00323BFC" w:rsidP="0058001A">
      <w:pPr>
        <w:tabs>
          <w:tab w:val="left" w:pos="567"/>
        </w:tabs>
        <w:spacing w:before="0"/>
        <w:rPr>
          <w:rFonts w:cs="Arial"/>
          <w:color w:val="000000" w:themeColor="text1"/>
          <w:sz w:val="24"/>
          <w:szCs w:val="24"/>
        </w:rPr>
      </w:pPr>
      <w:r w:rsidRPr="0058001A">
        <w:rPr>
          <w:rFonts w:cs="Arial"/>
          <w:color w:val="000000" w:themeColor="text1"/>
          <w:sz w:val="24"/>
          <w:szCs w:val="24"/>
        </w:rPr>
        <w:t>Уговорена вредност из става 1. овог члана увећава се за порез на додату вредност, у складу са прописима Републике Србије.</w:t>
      </w:r>
    </w:p>
    <w:p w:rsidR="00323BFC" w:rsidRPr="0058001A" w:rsidRDefault="00323BFC" w:rsidP="0058001A">
      <w:pPr>
        <w:tabs>
          <w:tab w:val="left" w:pos="567"/>
        </w:tabs>
        <w:spacing w:before="0"/>
        <w:rPr>
          <w:rFonts w:cs="Arial"/>
          <w:color w:val="000000" w:themeColor="text1"/>
          <w:sz w:val="24"/>
          <w:szCs w:val="24"/>
        </w:rPr>
      </w:pPr>
      <w:r w:rsidRPr="0058001A">
        <w:rPr>
          <w:rFonts w:cs="Arial"/>
          <w:color w:val="000000" w:themeColor="text1"/>
          <w:sz w:val="24"/>
          <w:szCs w:val="24"/>
        </w:rPr>
        <w:t>У цену су урачунати сви трошкови који се односе на предмет јавне набавке и који су одређени Конкурсном документацијом.</w:t>
      </w:r>
    </w:p>
    <w:p w:rsidR="00323BFC" w:rsidRPr="0058001A" w:rsidRDefault="00323BFC" w:rsidP="0058001A">
      <w:pPr>
        <w:tabs>
          <w:tab w:val="left" w:pos="567"/>
        </w:tabs>
        <w:spacing w:before="0"/>
        <w:rPr>
          <w:rFonts w:cs="Arial"/>
          <w:color w:val="000000" w:themeColor="text1"/>
          <w:sz w:val="24"/>
          <w:szCs w:val="24"/>
        </w:rPr>
      </w:pPr>
      <w:r w:rsidRPr="0058001A">
        <w:rPr>
          <w:rFonts w:cs="Arial"/>
          <w:color w:val="000000" w:themeColor="text1"/>
          <w:sz w:val="24"/>
          <w:szCs w:val="24"/>
        </w:rPr>
        <w:t>Цена добара из става 1.овог члана утврђена је на паритету испоручено у складишта ЈП ЕПС и обухвата трошкове које Продавац има у вези испоруке на начин како је регулисано овим Уговором.</w:t>
      </w:r>
    </w:p>
    <w:p w:rsidR="00290BFB" w:rsidRPr="0058001A" w:rsidRDefault="00290BFB" w:rsidP="0058001A">
      <w:pPr>
        <w:pStyle w:val="KDParagraf"/>
        <w:spacing w:before="0"/>
        <w:rPr>
          <w:rFonts w:eastAsia="Calibri" w:cs="Arial"/>
          <w:color w:val="00B0F0"/>
          <w:sz w:val="24"/>
          <w:szCs w:val="24"/>
        </w:rPr>
      </w:pPr>
    </w:p>
    <w:p w:rsidR="00343A18" w:rsidRPr="0058001A" w:rsidRDefault="00343A18" w:rsidP="0058001A">
      <w:pPr>
        <w:pStyle w:val="KDParagraf"/>
        <w:spacing w:before="0"/>
        <w:rPr>
          <w:rFonts w:cs="Arial"/>
          <w:b/>
          <w:sz w:val="24"/>
          <w:szCs w:val="24"/>
        </w:rPr>
      </w:pPr>
      <w:r w:rsidRPr="0058001A">
        <w:rPr>
          <w:rFonts w:cs="Arial"/>
          <w:b/>
          <w:sz w:val="24"/>
          <w:szCs w:val="24"/>
        </w:rPr>
        <w:t>ИЗДАВАЊЕ РАЧУНА И ПЛАЋАЊЕ</w:t>
      </w:r>
    </w:p>
    <w:p w:rsidR="00343A18" w:rsidRDefault="00343A18" w:rsidP="0058001A">
      <w:pPr>
        <w:spacing w:before="0"/>
        <w:jc w:val="center"/>
        <w:rPr>
          <w:rFonts w:cs="Arial"/>
          <w:b/>
          <w:sz w:val="24"/>
          <w:szCs w:val="24"/>
        </w:rPr>
      </w:pPr>
      <w:r w:rsidRPr="0058001A">
        <w:rPr>
          <w:rFonts w:cs="Arial"/>
          <w:b/>
          <w:sz w:val="24"/>
          <w:szCs w:val="24"/>
        </w:rPr>
        <w:t>Члан 4.</w:t>
      </w:r>
    </w:p>
    <w:p w:rsidR="00677859" w:rsidRPr="0058001A" w:rsidRDefault="00677859" w:rsidP="0058001A">
      <w:pPr>
        <w:spacing w:before="0"/>
        <w:jc w:val="center"/>
        <w:rPr>
          <w:rFonts w:cs="Arial"/>
          <w:b/>
          <w:sz w:val="24"/>
          <w:szCs w:val="24"/>
        </w:rPr>
      </w:pPr>
    </w:p>
    <w:p w:rsidR="00323BFC" w:rsidRPr="0058001A" w:rsidRDefault="00323BFC" w:rsidP="0058001A">
      <w:pPr>
        <w:tabs>
          <w:tab w:val="left" w:pos="567"/>
        </w:tabs>
        <w:spacing w:before="0"/>
        <w:rPr>
          <w:rFonts w:eastAsia="Calibri" w:cs="Arial"/>
          <w:color w:val="000000" w:themeColor="text1"/>
          <w:sz w:val="24"/>
          <w:szCs w:val="24"/>
        </w:rPr>
      </w:pPr>
      <w:r w:rsidRPr="0058001A">
        <w:rPr>
          <w:rFonts w:eastAsia="Calibri" w:cs="Arial"/>
          <w:color w:val="000000" w:themeColor="text1"/>
          <w:sz w:val="24"/>
          <w:szCs w:val="24"/>
        </w:rPr>
        <w:t>Продавац се обавезује да, по извршеној испоруци добара из члана 1. овог Уговора, испостави исправ</w:t>
      </w:r>
      <w:r w:rsidRPr="0058001A">
        <w:rPr>
          <w:rFonts w:eastAsia="Calibri" w:cs="Arial"/>
          <w:color w:val="000000" w:themeColor="text1"/>
          <w:sz w:val="24"/>
          <w:szCs w:val="24"/>
          <w:lang w:val="sr-Cyrl-RS"/>
        </w:rPr>
        <w:t>а</w:t>
      </w:r>
      <w:r w:rsidRPr="0058001A">
        <w:rPr>
          <w:rFonts w:eastAsia="Calibri" w:cs="Arial"/>
          <w:color w:val="000000" w:themeColor="text1"/>
          <w:sz w:val="24"/>
          <w:szCs w:val="24"/>
        </w:rPr>
        <w:t xml:space="preserve">н </w:t>
      </w:r>
      <w:r w:rsidRPr="0058001A">
        <w:rPr>
          <w:rFonts w:eastAsia="Calibri" w:cs="Arial"/>
          <w:color w:val="000000" w:themeColor="text1"/>
          <w:sz w:val="24"/>
          <w:szCs w:val="24"/>
          <w:lang w:val="sr-Cyrl-RS"/>
        </w:rPr>
        <w:t>рачун</w:t>
      </w:r>
      <w:r w:rsidRPr="0058001A">
        <w:rPr>
          <w:rFonts w:eastAsia="Calibri" w:cs="Arial"/>
          <w:color w:val="000000" w:themeColor="text1"/>
          <w:sz w:val="24"/>
          <w:szCs w:val="24"/>
        </w:rPr>
        <w:t xml:space="preserve"> директно Купцу, односно  Огранку ЈП ЕПС, коме је испорука уговорених добара извршена, у року од 3 (три) дана, од дана извршене испоруке</w:t>
      </w:r>
      <w:r w:rsidRPr="0058001A">
        <w:rPr>
          <w:rFonts w:eastAsia="Calibri" w:cs="Arial"/>
          <w:color w:val="000000" w:themeColor="text1"/>
          <w:sz w:val="24"/>
          <w:szCs w:val="24"/>
          <w:lang w:val="sr-Cyrl-RS"/>
        </w:rPr>
        <w:t xml:space="preserve"> </w:t>
      </w:r>
      <w:r w:rsidRPr="0058001A">
        <w:rPr>
          <w:rFonts w:cs="Arial"/>
          <w:color w:val="000000" w:themeColor="text1"/>
          <w:sz w:val="24"/>
          <w:szCs w:val="24"/>
          <w:lang w:val="sr-Latn-CS"/>
        </w:rPr>
        <w:t>добара и потписивања Записника о квантитативном и квалитативном пријему добара</w:t>
      </w:r>
      <w:r w:rsidRPr="0058001A">
        <w:rPr>
          <w:rFonts w:eastAsia="Calibri" w:cs="Arial"/>
          <w:color w:val="000000" w:themeColor="text1"/>
          <w:sz w:val="24"/>
          <w:szCs w:val="24"/>
        </w:rPr>
        <w:t xml:space="preserve">. </w:t>
      </w:r>
    </w:p>
    <w:p w:rsidR="00F76998" w:rsidRPr="00315D05" w:rsidRDefault="00F76998" w:rsidP="0058001A">
      <w:pPr>
        <w:pStyle w:val="KDParagraf"/>
        <w:spacing w:before="0"/>
        <w:rPr>
          <w:rFonts w:eastAsia="Calibri" w:cs="Arial"/>
          <w:color w:val="000000" w:themeColor="text1"/>
          <w:sz w:val="24"/>
          <w:szCs w:val="24"/>
        </w:rPr>
      </w:pPr>
      <w:r w:rsidRPr="0058001A">
        <w:rPr>
          <w:rFonts w:eastAsia="Calibri" w:cs="Arial"/>
          <w:color w:val="000000" w:themeColor="text1"/>
          <w:sz w:val="24"/>
          <w:szCs w:val="24"/>
        </w:rPr>
        <w:t>Плаћање добара који су предмет ове јавне набавке</w:t>
      </w:r>
      <w:r w:rsidRPr="0058001A">
        <w:rPr>
          <w:rFonts w:eastAsia="Calibri" w:cs="Arial"/>
          <w:color w:val="000000" w:themeColor="text1"/>
          <w:sz w:val="24"/>
          <w:szCs w:val="24"/>
          <w:lang w:val="sr-Cyrl-RS"/>
        </w:rPr>
        <w:t xml:space="preserve"> Купац</w:t>
      </w:r>
      <w:r w:rsidRPr="0058001A">
        <w:rPr>
          <w:rFonts w:eastAsia="Calibri" w:cs="Arial"/>
          <w:color w:val="000000" w:themeColor="text1"/>
          <w:sz w:val="24"/>
          <w:szCs w:val="24"/>
        </w:rPr>
        <w:t xml:space="preserve"> ће извршити на текући рачун Продавца, након испоруке и потписивања Записника о квалитативном квантитативном пријему добара од стране овлашћених представника Купца и  Продавца - без примедби, </w:t>
      </w:r>
      <w:r w:rsidRPr="00315D05">
        <w:rPr>
          <w:rFonts w:eastAsia="Calibri" w:cs="Arial"/>
          <w:color w:val="000000" w:themeColor="text1"/>
          <w:sz w:val="24"/>
          <w:szCs w:val="24"/>
        </w:rPr>
        <w:t xml:space="preserve">у року </w:t>
      </w:r>
      <w:r w:rsidRPr="00315D05">
        <w:rPr>
          <w:rFonts w:eastAsia="Calibri" w:cs="Arial"/>
          <w:color w:val="000000" w:themeColor="text1"/>
          <w:sz w:val="24"/>
          <w:szCs w:val="24"/>
          <w:lang w:val="sr-Cyrl-RS"/>
        </w:rPr>
        <w:t xml:space="preserve">до 45 дана </w:t>
      </w:r>
      <w:r w:rsidRPr="00315D05">
        <w:rPr>
          <w:rFonts w:eastAsia="Calibri" w:cs="Arial"/>
          <w:color w:val="000000" w:themeColor="text1"/>
          <w:sz w:val="24"/>
          <w:szCs w:val="24"/>
        </w:rPr>
        <w:t xml:space="preserve">од дана пријема исправног рачуна.  </w:t>
      </w:r>
    </w:p>
    <w:p w:rsidR="00D07827" w:rsidRPr="00336B79" w:rsidRDefault="00D07827" w:rsidP="00D07827">
      <w:pPr>
        <w:tabs>
          <w:tab w:val="left" w:pos="567"/>
        </w:tabs>
        <w:spacing w:before="0"/>
        <w:rPr>
          <w:rFonts w:eastAsia="Calibri" w:cs="Arial"/>
          <w:color w:val="000000" w:themeColor="text1"/>
          <w:sz w:val="24"/>
          <w:szCs w:val="24"/>
        </w:rPr>
      </w:pPr>
      <w:r w:rsidRPr="00315D05">
        <w:rPr>
          <w:rFonts w:eastAsia="Calibri" w:cs="Arial"/>
          <w:color w:val="000000" w:themeColor="text1"/>
          <w:sz w:val="24"/>
          <w:szCs w:val="24"/>
        </w:rPr>
        <w:t>Ако је понуђена цена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Продавац је обавезан да на рачуну наведе износ у еврима и прерачун у динаре према курсу НБС на дан настанка пореске обавезе.</w:t>
      </w:r>
    </w:p>
    <w:p w:rsidR="00323BFC" w:rsidRPr="0058001A" w:rsidRDefault="00323BFC" w:rsidP="0058001A">
      <w:pPr>
        <w:tabs>
          <w:tab w:val="left" w:pos="567"/>
        </w:tabs>
        <w:spacing w:before="0"/>
        <w:rPr>
          <w:rFonts w:cs="Arial"/>
          <w:color w:val="000000" w:themeColor="text1"/>
          <w:sz w:val="24"/>
          <w:szCs w:val="24"/>
          <w:lang w:val="sr-Cyrl-RS"/>
        </w:rPr>
      </w:pPr>
      <w:r w:rsidRPr="0058001A">
        <w:rPr>
          <w:rFonts w:cs="Arial"/>
          <w:color w:val="000000" w:themeColor="text1"/>
          <w:sz w:val="24"/>
          <w:szCs w:val="24"/>
        </w:rPr>
        <w:t xml:space="preserve">Рачун мора бити достављен на адресу </w:t>
      </w:r>
      <w:r w:rsidR="001F2612" w:rsidRPr="0058001A">
        <w:rPr>
          <w:rFonts w:cs="Arial"/>
          <w:color w:val="000000" w:themeColor="text1"/>
          <w:sz w:val="24"/>
          <w:szCs w:val="24"/>
          <w:lang w:val="sr-Cyrl-RS"/>
        </w:rPr>
        <w:t>Купца</w:t>
      </w:r>
      <w:r w:rsidRPr="0058001A">
        <w:rPr>
          <w:rFonts w:cs="Arial"/>
          <w:color w:val="000000" w:themeColor="text1"/>
          <w:sz w:val="24"/>
          <w:szCs w:val="24"/>
        </w:rPr>
        <w:t xml:space="preserve">: Јавно предузеће „Електропривреда Србије“ Београд, </w:t>
      </w:r>
      <w:r w:rsidRPr="0058001A">
        <w:rPr>
          <w:rFonts w:cs="Arial"/>
          <w:color w:val="000000" w:themeColor="text1"/>
          <w:sz w:val="24"/>
          <w:szCs w:val="24"/>
          <w:lang w:val="sr-Cyrl-RS"/>
        </w:rPr>
        <w:t>ул. Царице Милице 2, Београд,  ОГРАНАК ХЕ Ђердап, Трг краља Петра број 1, 19 320 Кладово</w:t>
      </w:r>
      <w:r w:rsidRPr="0058001A">
        <w:rPr>
          <w:rFonts w:cs="Arial"/>
          <w:color w:val="000000" w:themeColor="text1"/>
          <w:sz w:val="24"/>
          <w:szCs w:val="24"/>
        </w:rPr>
        <w:t xml:space="preserve">, ПИБ </w:t>
      </w:r>
      <w:r w:rsidRPr="0058001A">
        <w:rPr>
          <w:rFonts w:cs="Arial"/>
          <w:color w:val="000000" w:themeColor="text1"/>
          <w:sz w:val="24"/>
          <w:szCs w:val="24"/>
          <w:lang w:val="sr-Cyrl-BA"/>
        </w:rPr>
        <w:t>(103920327)</w:t>
      </w:r>
      <w:r w:rsidRPr="0058001A">
        <w:rPr>
          <w:rFonts w:cs="Arial"/>
          <w:color w:val="000000" w:themeColor="text1"/>
          <w:sz w:val="24"/>
          <w:szCs w:val="24"/>
        </w:rPr>
        <w:t xml:space="preserve">, са обавезним прилозима, са читко написаним именом и презименом и потписом овлашћеног лица </w:t>
      </w:r>
      <w:r w:rsidRPr="0058001A">
        <w:rPr>
          <w:rFonts w:cs="Arial"/>
          <w:color w:val="000000" w:themeColor="text1"/>
          <w:sz w:val="24"/>
          <w:szCs w:val="24"/>
          <w:lang w:val="sr-Cyrl-RS"/>
        </w:rPr>
        <w:t xml:space="preserve">Корисника </w:t>
      </w:r>
      <w:r w:rsidR="00336B79" w:rsidRPr="0058001A">
        <w:rPr>
          <w:rFonts w:cs="Arial"/>
          <w:color w:val="000000" w:themeColor="text1"/>
          <w:sz w:val="24"/>
          <w:szCs w:val="24"/>
          <w:lang w:val="sr-Cyrl-RS"/>
        </w:rPr>
        <w:t>добара.</w:t>
      </w:r>
    </w:p>
    <w:p w:rsidR="00323BFC" w:rsidRPr="0058001A" w:rsidRDefault="00323BFC" w:rsidP="0058001A">
      <w:pPr>
        <w:tabs>
          <w:tab w:val="left" w:pos="567"/>
        </w:tabs>
        <w:spacing w:before="0"/>
        <w:rPr>
          <w:rFonts w:cs="Arial"/>
          <w:i/>
          <w:color w:val="000000" w:themeColor="text1"/>
          <w:sz w:val="24"/>
          <w:szCs w:val="24"/>
          <w:lang w:val="sr-Cyrl-RS"/>
        </w:rPr>
      </w:pPr>
      <w:r w:rsidRPr="0058001A">
        <w:rPr>
          <w:rFonts w:cs="Arial"/>
          <w:color w:val="000000" w:themeColor="text1"/>
          <w:sz w:val="24"/>
          <w:szCs w:val="24"/>
          <w:lang w:val="sr-Cyrl-RS"/>
        </w:rPr>
        <w:lastRenderedPageBreak/>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343A18" w:rsidRPr="0058001A" w:rsidRDefault="00343A18" w:rsidP="0058001A">
      <w:pPr>
        <w:pStyle w:val="KDParagraf"/>
        <w:spacing w:before="0"/>
        <w:rPr>
          <w:rFonts w:cs="Arial"/>
          <w:color w:val="00B0F0"/>
          <w:sz w:val="24"/>
          <w:szCs w:val="24"/>
        </w:rPr>
      </w:pPr>
    </w:p>
    <w:p w:rsidR="00343A18" w:rsidRPr="00D07827" w:rsidRDefault="00343A18" w:rsidP="0058001A">
      <w:pPr>
        <w:pStyle w:val="KDParagraf"/>
        <w:spacing w:before="0"/>
        <w:rPr>
          <w:rFonts w:cs="Arial"/>
          <w:b/>
          <w:sz w:val="24"/>
          <w:szCs w:val="24"/>
          <w:lang w:val="sr-Cyrl-RS"/>
        </w:rPr>
      </w:pPr>
      <w:r w:rsidRPr="0058001A">
        <w:rPr>
          <w:rFonts w:cs="Arial"/>
          <w:b/>
          <w:sz w:val="24"/>
          <w:szCs w:val="24"/>
        </w:rPr>
        <w:t xml:space="preserve">РОК И МЕСТО </w:t>
      </w:r>
      <w:r w:rsidR="00D07827" w:rsidRPr="0058001A">
        <w:rPr>
          <w:rFonts w:cs="Arial"/>
          <w:b/>
          <w:sz w:val="24"/>
          <w:szCs w:val="24"/>
        </w:rPr>
        <w:t>ИСПОРУКЕ</w:t>
      </w:r>
      <w:r w:rsidR="00D07827">
        <w:rPr>
          <w:rFonts w:cs="Arial"/>
          <w:b/>
          <w:sz w:val="24"/>
          <w:szCs w:val="24"/>
          <w:lang w:val="sr-Cyrl-RS"/>
        </w:rPr>
        <w:t xml:space="preserve"> И УГРАДЊЕ</w:t>
      </w:r>
    </w:p>
    <w:p w:rsidR="00343A18" w:rsidRPr="0058001A" w:rsidRDefault="00343A18" w:rsidP="0058001A">
      <w:pPr>
        <w:pStyle w:val="KDParagraf"/>
        <w:spacing w:before="0"/>
        <w:rPr>
          <w:rFonts w:cs="Arial"/>
          <w:b/>
          <w:color w:val="00B0F0"/>
          <w:sz w:val="24"/>
          <w:szCs w:val="24"/>
        </w:rPr>
      </w:pPr>
    </w:p>
    <w:p w:rsidR="00343A18" w:rsidRDefault="00343A18" w:rsidP="0058001A">
      <w:pPr>
        <w:spacing w:before="0"/>
        <w:jc w:val="center"/>
        <w:rPr>
          <w:rFonts w:cs="Arial"/>
          <w:b/>
          <w:sz w:val="24"/>
          <w:szCs w:val="24"/>
        </w:rPr>
      </w:pPr>
      <w:r w:rsidRPr="0058001A">
        <w:rPr>
          <w:rFonts w:cs="Arial"/>
          <w:b/>
          <w:sz w:val="24"/>
          <w:szCs w:val="24"/>
        </w:rPr>
        <w:t>Члан 5.</w:t>
      </w:r>
    </w:p>
    <w:p w:rsidR="00677859" w:rsidRPr="0058001A" w:rsidRDefault="00677859" w:rsidP="0058001A">
      <w:pPr>
        <w:spacing w:before="0"/>
        <w:jc w:val="center"/>
        <w:rPr>
          <w:rFonts w:cs="Arial"/>
          <w:b/>
          <w:sz w:val="24"/>
          <w:szCs w:val="24"/>
        </w:rPr>
      </w:pPr>
    </w:p>
    <w:p w:rsidR="00323BFC" w:rsidRPr="009F6307" w:rsidRDefault="00323BFC" w:rsidP="0058001A">
      <w:pPr>
        <w:tabs>
          <w:tab w:val="left" w:pos="567"/>
        </w:tabs>
        <w:spacing w:before="0"/>
        <w:rPr>
          <w:rFonts w:cs="Arial"/>
          <w:color w:val="000000" w:themeColor="text1"/>
          <w:sz w:val="24"/>
          <w:szCs w:val="24"/>
          <w:lang w:val="sr-Cyrl-RS"/>
        </w:rPr>
      </w:pPr>
      <w:r w:rsidRPr="0058001A">
        <w:rPr>
          <w:rFonts w:cs="Arial"/>
          <w:color w:val="000000" w:themeColor="text1"/>
          <w:sz w:val="24"/>
          <w:szCs w:val="24"/>
        </w:rPr>
        <w:t xml:space="preserve">Продавац се обавезује да испоруку предмета Уговора изврши у року од </w:t>
      </w:r>
      <w:r w:rsidRPr="0058001A">
        <w:rPr>
          <w:rFonts w:cs="Arial"/>
          <w:color w:val="000000" w:themeColor="text1"/>
          <w:sz w:val="24"/>
          <w:szCs w:val="24"/>
          <w:lang w:val="sr-Cyrl-RS"/>
        </w:rPr>
        <w:t xml:space="preserve">_____ </w:t>
      </w:r>
      <w:r w:rsidRPr="0058001A">
        <w:rPr>
          <w:rFonts w:cs="Arial"/>
          <w:color w:val="000000" w:themeColor="text1"/>
          <w:sz w:val="24"/>
          <w:szCs w:val="24"/>
        </w:rPr>
        <w:t xml:space="preserve">од дана ступања </w:t>
      </w:r>
      <w:r w:rsidRPr="009F6307">
        <w:rPr>
          <w:rFonts w:cs="Arial"/>
          <w:color w:val="000000" w:themeColor="text1"/>
          <w:sz w:val="24"/>
          <w:szCs w:val="24"/>
        </w:rPr>
        <w:t>Уговора на снагу</w:t>
      </w:r>
      <w:r w:rsidR="00677859" w:rsidRPr="009F6307">
        <w:rPr>
          <w:rFonts w:cs="Arial"/>
          <w:color w:val="000000" w:themeColor="text1"/>
          <w:sz w:val="24"/>
          <w:szCs w:val="24"/>
          <w:lang w:val="sr-Cyrl-RS"/>
        </w:rPr>
        <w:t>.</w:t>
      </w:r>
    </w:p>
    <w:p w:rsidR="00323BFC" w:rsidRPr="009F6307" w:rsidRDefault="00E13C55" w:rsidP="0058001A">
      <w:pPr>
        <w:tabs>
          <w:tab w:val="left" w:pos="567"/>
        </w:tabs>
        <w:spacing w:before="0"/>
        <w:rPr>
          <w:rFonts w:cs="Arial"/>
          <w:color w:val="000000" w:themeColor="text1"/>
          <w:sz w:val="24"/>
          <w:szCs w:val="24"/>
          <w:lang w:val="sr-Cyrl-RS"/>
        </w:rPr>
      </w:pPr>
      <w:r w:rsidRPr="009F6307">
        <w:rPr>
          <w:rFonts w:cs="Arial"/>
          <w:color w:val="000000" w:themeColor="text1"/>
          <w:sz w:val="24"/>
          <w:szCs w:val="24"/>
        </w:rPr>
        <w:t>Место испоруке</w:t>
      </w:r>
      <w:r w:rsidR="00D07827">
        <w:rPr>
          <w:rFonts w:cs="Arial"/>
          <w:color w:val="000000" w:themeColor="text1"/>
          <w:sz w:val="24"/>
          <w:szCs w:val="24"/>
          <w:lang w:val="sr-Cyrl-RS"/>
        </w:rPr>
        <w:t xml:space="preserve"> и уградње добара су</w:t>
      </w:r>
      <w:r w:rsidR="009F6307" w:rsidRPr="009F6307">
        <w:rPr>
          <w:rFonts w:cs="Arial"/>
          <w:bCs/>
          <w:iCs/>
          <w:color w:val="000000" w:themeColor="text1"/>
          <w:sz w:val="24"/>
          <w:szCs w:val="24"/>
          <w:lang w:val="sr-Cyrl-RS"/>
        </w:rPr>
        <w:t xml:space="preserve"> Власинске ХЕ Сурдулица</w:t>
      </w:r>
      <w:r w:rsidR="00323BFC" w:rsidRPr="009F6307">
        <w:rPr>
          <w:rFonts w:cs="Arial"/>
          <w:color w:val="000000" w:themeColor="text1"/>
          <w:sz w:val="24"/>
          <w:szCs w:val="24"/>
        </w:rPr>
        <w:t>.</w:t>
      </w:r>
      <w:r w:rsidR="00ED1332" w:rsidRPr="009F6307">
        <w:rPr>
          <w:rFonts w:cs="Arial"/>
          <w:color w:val="000000" w:themeColor="text1"/>
          <w:sz w:val="24"/>
          <w:szCs w:val="24"/>
          <w:lang w:val="sr-Cyrl-RS"/>
        </w:rPr>
        <w:t xml:space="preserve"> Продавац се обавезује </w:t>
      </w:r>
      <w:r w:rsidR="00ED1332" w:rsidRPr="009F6307">
        <w:rPr>
          <w:rFonts w:cs="Arial"/>
          <w:sz w:val="24"/>
          <w:szCs w:val="24"/>
          <w:lang w:val="sr-Cyrl-CS"/>
        </w:rPr>
        <w:t xml:space="preserve">да приликом испоруке </w:t>
      </w:r>
      <w:r w:rsidR="00677859" w:rsidRPr="009F6307">
        <w:rPr>
          <w:rFonts w:cs="Arial"/>
          <w:sz w:val="24"/>
          <w:szCs w:val="24"/>
          <w:lang w:val="sr-Cyrl-CS"/>
        </w:rPr>
        <w:t xml:space="preserve">добара достави </w:t>
      </w:r>
      <w:r w:rsidR="00677859" w:rsidRPr="00315D05">
        <w:rPr>
          <w:rFonts w:cs="Arial"/>
          <w:sz w:val="24"/>
          <w:szCs w:val="24"/>
          <w:lang w:val="sr-Cyrl-CS"/>
        </w:rPr>
        <w:t>и декларацију произвођача.</w:t>
      </w:r>
    </w:p>
    <w:p w:rsidR="00323BFC" w:rsidRPr="0058001A" w:rsidRDefault="00323BFC" w:rsidP="0058001A">
      <w:pPr>
        <w:tabs>
          <w:tab w:val="left" w:pos="567"/>
        </w:tabs>
        <w:spacing w:before="0"/>
        <w:rPr>
          <w:rFonts w:cs="Arial"/>
          <w:color w:val="000000" w:themeColor="text1"/>
          <w:sz w:val="24"/>
          <w:szCs w:val="24"/>
        </w:rPr>
      </w:pPr>
      <w:r w:rsidRPr="0058001A">
        <w:rPr>
          <w:rFonts w:cs="Arial"/>
          <w:color w:val="000000" w:themeColor="text1"/>
          <w:sz w:val="24"/>
          <w:szCs w:val="24"/>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w:t>
      </w:r>
    </w:p>
    <w:p w:rsidR="00323BFC" w:rsidRPr="0058001A" w:rsidRDefault="00323BFC" w:rsidP="0058001A">
      <w:pPr>
        <w:tabs>
          <w:tab w:val="left" w:pos="567"/>
        </w:tabs>
        <w:spacing w:before="0"/>
        <w:rPr>
          <w:rFonts w:cs="Arial"/>
          <w:color w:val="000000" w:themeColor="text1"/>
          <w:sz w:val="24"/>
          <w:szCs w:val="24"/>
        </w:rPr>
      </w:pPr>
      <w:r w:rsidRPr="0058001A">
        <w:rPr>
          <w:rFonts w:cs="Arial"/>
          <w:color w:val="000000" w:themeColor="text1"/>
          <w:sz w:val="24"/>
          <w:szCs w:val="24"/>
        </w:rPr>
        <w:t xml:space="preserve">Продавац се обавезује да, у оквиру утврђене динамике, отпрему, транспорт и испоруку добра организује тако да се пријем добара у складишта ЈП ЕПС врши у времену од  08:00 до 14:00 часова, а  у свему у  складу са инструкцијама и захтевима Купца. </w:t>
      </w:r>
    </w:p>
    <w:p w:rsidR="00323BFC" w:rsidRPr="0058001A" w:rsidRDefault="00323BFC" w:rsidP="0058001A">
      <w:pPr>
        <w:tabs>
          <w:tab w:val="left" w:pos="567"/>
        </w:tabs>
        <w:spacing w:before="0"/>
        <w:rPr>
          <w:rFonts w:cs="Arial"/>
          <w:color w:val="000000" w:themeColor="text1"/>
          <w:sz w:val="24"/>
          <w:szCs w:val="24"/>
        </w:rPr>
      </w:pPr>
      <w:r w:rsidRPr="0058001A">
        <w:rPr>
          <w:rFonts w:cs="Arial"/>
          <w:color w:val="000000" w:themeColor="text1"/>
          <w:sz w:val="24"/>
          <w:szCs w:val="24"/>
        </w:rPr>
        <w:t>Евентуално настала штета приликом транспорта предметних добара до места испоруке пада на терет Продавца.</w:t>
      </w:r>
    </w:p>
    <w:p w:rsidR="00323BFC" w:rsidRPr="0058001A" w:rsidRDefault="00323BFC" w:rsidP="0058001A">
      <w:pPr>
        <w:tabs>
          <w:tab w:val="left" w:pos="567"/>
        </w:tabs>
        <w:spacing w:before="0"/>
        <w:rPr>
          <w:rFonts w:cs="Arial"/>
          <w:color w:val="000000" w:themeColor="text1"/>
          <w:sz w:val="24"/>
          <w:szCs w:val="24"/>
        </w:rPr>
      </w:pPr>
      <w:r w:rsidRPr="0058001A">
        <w:rPr>
          <w:rFonts w:cs="Arial"/>
          <w:color w:val="000000" w:themeColor="text1"/>
          <w:sz w:val="24"/>
          <w:szCs w:val="24"/>
        </w:rPr>
        <w:t>У случају да Продавац не изврши</w:t>
      </w:r>
      <w:r w:rsidR="00EE659F" w:rsidRPr="0058001A">
        <w:rPr>
          <w:rFonts w:cs="Arial"/>
          <w:color w:val="000000" w:themeColor="text1"/>
          <w:sz w:val="24"/>
          <w:szCs w:val="24"/>
        </w:rPr>
        <w:t xml:space="preserve"> испоруку добара у уговореном</w:t>
      </w:r>
      <w:r w:rsidRPr="0058001A">
        <w:rPr>
          <w:rFonts w:cs="Arial"/>
          <w:color w:val="000000" w:themeColor="text1"/>
          <w:sz w:val="24"/>
          <w:szCs w:val="24"/>
        </w:rPr>
        <w:t xml:space="preserve"> року Купац има право на наплату уговорне казне и банкарске гаранције за добро извршење посла у целости, као и право на раскид Уговора.</w:t>
      </w:r>
    </w:p>
    <w:p w:rsidR="00323BFC" w:rsidRPr="0058001A" w:rsidRDefault="00323BFC" w:rsidP="0058001A">
      <w:pPr>
        <w:tabs>
          <w:tab w:val="left" w:pos="567"/>
        </w:tabs>
        <w:spacing w:before="0"/>
        <w:rPr>
          <w:rFonts w:eastAsia="Calibri" w:cs="Arial"/>
          <w:color w:val="000000" w:themeColor="text1"/>
          <w:sz w:val="24"/>
          <w:szCs w:val="24"/>
        </w:rPr>
      </w:pPr>
      <w:r w:rsidRPr="0058001A">
        <w:rPr>
          <w:rFonts w:eastAsia="Calibri" w:cs="Arial"/>
          <w:color w:val="000000" w:themeColor="text1"/>
          <w:sz w:val="24"/>
          <w:szCs w:val="24"/>
        </w:rPr>
        <w:t>Страни Продавац је дужан да уз сваку испоруку достави, у оригиналу, следећу документацију:</w:t>
      </w:r>
    </w:p>
    <w:p w:rsidR="00323BFC" w:rsidRPr="0058001A" w:rsidRDefault="00323BFC" w:rsidP="0058001A">
      <w:pPr>
        <w:pStyle w:val="ListParagraph"/>
        <w:numPr>
          <w:ilvl w:val="0"/>
          <w:numId w:val="13"/>
        </w:numPr>
        <w:tabs>
          <w:tab w:val="left" w:pos="567"/>
        </w:tabs>
        <w:spacing w:before="0" w:line="240" w:lineRule="auto"/>
        <w:rPr>
          <w:rFonts w:ascii="Arial" w:hAnsi="Arial" w:cs="Arial"/>
          <w:color w:val="000000" w:themeColor="text1"/>
          <w:sz w:val="24"/>
          <w:szCs w:val="24"/>
        </w:rPr>
      </w:pPr>
      <w:r w:rsidRPr="0058001A">
        <w:rPr>
          <w:rFonts w:ascii="Arial" w:hAnsi="Arial" w:cs="Arial"/>
          <w:color w:val="000000" w:themeColor="text1"/>
          <w:sz w:val="24"/>
          <w:szCs w:val="24"/>
        </w:rPr>
        <w:t>Рачун на пуну вредност испоруке, на којој мора да буде назначено “Рачун за царињење” – 3 оригинала;</w:t>
      </w:r>
    </w:p>
    <w:p w:rsidR="00323BFC" w:rsidRPr="0058001A" w:rsidRDefault="00323BFC" w:rsidP="0058001A">
      <w:pPr>
        <w:pStyle w:val="ListParagraph"/>
        <w:numPr>
          <w:ilvl w:val="0"/>
          <w:numId w:val="13"/>
        </w:numPr>
        <w:tabs>
          <w:tab w:val="left" w:pos="567"/>
        </w:tabs>
        <w:spacing w:before="0" w:line="240" w:lineRule="auto"/>
        <w:rPr>
          <w:rFonts w:ascii="Arial" w:hAnsi="Arial" w:cs="Arial"/>
          <w:color w:val="000000" w:themeColor="text1"/>
          <w:sz w:val="24"/>
          <w:szCs w:val="24"/>
        </w:rPr>
      </w:pPr>
      <w:r w:rsidRPr="0058001A">
        <w:rPr>
          <w:rFonts w:ascii="Arial" w:hAnsi="Arial" w:cs="Arial"/>
          <w:color w:val="000000" w:themeColor="text1"/>
          <w:sz w:val="24"/>
          <w:szCs w:val="24"/>
        </w:rPr>
        <w:t>Транспортни документ (за превоз камионом – ЦМР, за превоз железницом – ЦИМ,отпремницу и сл.);</w:t>
      </w:r>
    </w:p>
    <w:p w:rsidR="00323BFC" w:rsidRPr="0058001A" w:rsidRDefault="00323BFC" w:rsidP="0058001A">
      <w:pPr>
        <w:pStyle w:val="ListParagraph"/>
        <w:numPr>
          <w:ilvl w:val="0"/>
          <w:numId w:val="13"/>
        </w:numPr>
        <w:tabs>
          <w:tab w:val="left" w:pos="567"/>
        </w:tabs>
        <w:spacing w:before="0" w:line="240" w:lineRule="auto"/>
        <w:rPr>
          <w:rFonts w:ascii="Arial" w:hAnsi="Arial" w:cs="Arial"/>
          <w:color w:val="000000" w:themeColor="text1"/>
          <w:sz w:val="24"/>
          <w:szCs w:val="24"/>
        </w:rPr>
      </w:pPr>
      <w:r w:rsidRPr="0058001A">
        <w:rPr>
          <w:rFonts w:ascii="Arial" w:hAnsi="Arial" w:cs="Arial"/>
          <w:color w:val="000000" w:themeColor="text1"/>
          <w:sz w:val="24"/>
          <w:szCs w:val="24"/>
        </w:rPr>
        <w:t>Уверење о пореклу Робе (ЕУР 1) – 1 оригинал;</w:t>
      </w:r>
    </w:p>
    <w:p w:rsidR="00323BFC" w:rsidRPr="0058001A" w:rsidRDefault="00323BFC" w:rsidP="0058001A">
      <w:pPr>
        <w:pStyle w:val="ListParagraph"/>
        <w:numPr>
          <w:ilvl w:val="0"/>
          <w:numId w:val="13"/>
        </w:numPr>
        <w:tabs>
          <w:tab w:val="left" w:pos="567"/>
        </w:tabs>
        <w:spacing w:before="0" w:line="240" w:lineRule="auto"/>
        <w:rPr>
          <w:rFonts w:ascii="Arial" w:hAnsi="Arial" w:cs="Arial"/>
          <w:color w:val="000000" w:themeColor="text1"/>
          <w:sz w:val="24"/>
          <w:szCs w:val="24"/>
        </w:rPr>
      </w:pPr>
      <w:r w:rsidRPr="0058001A">
        <w:rPr>
          <w:rFonts w:ascii="Arial" w:hAnsi="Arial" w:cs="Arial"/>
          <w:color w:val="000000" w:themeColor="text1"/>
          <w:sz w:val="24"/>
          <w:szCs w:val="24"/>
        </w:rPr>
        <w:t xml:space="preserve"> Копију товарног листа – 1 копија;</w:t>
      </w:r>
    </w:p>
    <w:p w:rsidR="00323BFC" w:rsidRPr="0058001A" w:rsidRDefault="00323BFC" w:rsidP="0058001A">
      <w:pPr>
        <w:pStyle w:val="ListParagraph"/>
        <w:numPr>
          <w:ilvl w:val="0"/>
          <w:numId w:val="13"/>
        </w:numPr>
        <w:tabs>
          <w:tab w:val="left" w:pos="567"/>
        </w:tabs>
        <w:spacing w:before="0" w:line="240" w:lineRule="auto"/>
        <w:rPr>
          <w:rFonts w:ascii="Arial" w:hAnsi="Arial" w:cs="Arial"/>
          <w:color w:val="000000" w:themeColor="text1"/>
          <w:sz w:val="24"/>
          <w:szCs w:val="24"/>
        </w:rPr>
      </w:pPr>
      <w:r w:rsidRPr="0058001A">
        <w:rPr>
          <w:rFonts w:ascii="Arial" w:hAnsi="Arial" w:cs="Arial"/>
          <w:color w:val="000000" w:themeColor="text1"/>
          <w:sz w:val="24"/>
          <w:szCs w:val="24"/>
        </w:rPr>
        <w:t xml:space="preserve"> Листе паковања, - 2 оригинала;   </w:t>
      </w:r>
    </w:p>
    <w:p w:rsidR="00323BFC" w:rsidRPr="0058001A" w:rsidRDefault="00AE48D8" w:rsidP="0058001A">
      <w:pPr>
        <w:pStyle w:val="ListParagraph"/>
        <w:numPr>
          <w:ilvl w:val="0"/>
          <w:numId w:val="13"/>
        </w:numPr>
        <w:tabs>
          <w:tab w:val="left" w:pos="567"/>
        </w:tabs>
        <w:spacing w:before="0" w:line="240" w:lineRule="auto"/>
        <w:rPr>
          <w:rFonts w:ascii="Arial" w:hAnsi="Arial" w:cs="Arial"/>
          <w:color w:val="000000" w:themeColor="text1"/>
          <w:sz w:val="24"/>
          <w:szCs w:val="24"/>
        </w:rPr>
      </w:pPr>
      <w:r w:rsidRPr="0058001A">
        <w:rPr>
          <w:rFonts w:ascii="Arial" w:hAnsi="Arial" w:cs="Arial"/>
          <w:color w:val="000000" w:themeColor="text1"/>
          <w:sz w:val="24"/>
          <w:szCs w:val="24"/>
          <w:lang w:val="sr-Cyrl-RS"/>
        </w:rPr>
        <w:t>А</w:t>
      </w:r>
      <w:r w:rsidR="00323BFC" w:rsidRPr="0058001A">
        <w:rPr>
          <w:rFonts w:ascii="Arial" w:hAnsi="Arial" w:cs="Arial"/>
          <w:color w:val="000000" w:themeColor="text1"/>
          <w:sz w:val="24"/>
          <w:szCs w:val="24"/>
        </w:rPr>
        <w:t>тесте и сертификате произвођач</w:t>
      </w:r>
    </w:p>
    <w:p w:rsidR="00323BFC" w:rsidRPr="0058001A" w:rsidRDefault="00323BFC" w:rsidP="0058001A">
      <w:pPr>
        <w:tabs>
          <w:tab w:val="left" w:pos="567"/>
        </w:tabs>
        <w:spacing w:before="0"/>
        <w:rPr>
          <w:rFonts w:eastAsia="Calibri" w:cs="Arial"/>
          <w:color w:val="000000" w:themeColor="text1"/>
          <w:sz w:val="24"/>
          <w:szCs w:val="24"/>
        </w:rPr>
      </w:pPr>
      <w:r w:rsidRPr="0058001A">
        <w:rPr>
          <w:rFonts w:eastAsia="Calibri" w:cs="Arial"/>
          <w:color w:val="000000" w:themeColor="text1"/>
          <w:sz w:val="24"/>
          <w:szCs w:val="24"/>
        </w:rPr>
        <w:t xml:space="preserve">Копије горе наведених докумената продавац треба да достави купцу најмање 24 (двадесет четири) сата пре приспећа опреме у одредишно место. </w:t>
      </w:r>
    </w:p>
    <w:p w:rsidR="00323BFC" w:rsidRPr="0058001A" w:rsidRDefault="00323BFC" w:rsidP="0058001A">
      <w:pPr>
        <w:tabs>
          <w:tab w:val="left" w:pos="567"/>
        </w:tabs>
        <w:spacing w:before="0"/>
        <w:rPr>
          <w:rFonts w:eastAsia="Calibri" w:cs="Arial"/>
          <w:color w:val="000000" w:themeColor="text1"/>
          <w:sz w:val="24"/>
          <w:szCs w:val="24"/>
        </w:rPr>
      </w:pPr>
      <w:r w:rsidRPr="0058001A">
        <w:rPr>
          <w:rFonts w:eastAsia="Calibri" w:cs="Arial"/>
          <w:color w:val="000000" w:themeColor="text1"/>
          <w:sz w:val="24"/>
          <w:szCs w:val="24"/>
        </w:rPr>
        <w:t>Продавац ће за све испоруке добара, као и за ону робу која се директно шаље укупцу прибавити о свом трошку сертификат о пореклу EUR 1.</w:t>
      </w:r>
    </w:p>
    <w:p w:rsidR="00323BFC" w:rsidRPr="0058001A" w:rsidRDefault="00323BFC" w:rsidP="0058001A">
      <w:pPr>
        <w:tabs>
          <w:tab w:val="left" w:pos="567"/>
        </w:tabs>
        <w:spacing w:before="0"/>
        <w:rPr>
          <w:rFonts w:eastAsia="Calibri" w:cs="Arial"/>
          <w:color w:val="000000" w:themeColor="text1"/>
          <w:sz w:val="24"/>
          <w:szCs w:val="24"/>
        </w:rPr>
      </w:pPr>
      <w:r w:rsidRPr="0058001A">
        <w:rPr>
          <w:rFonts w:eastAsia="Calibri" w:cs="Arial"/>
          <w:color w:val="000000" w:themeColor="text1"/>
          <w:sz w:val="24"/>
          <w:szCs w:val="24"/>
        </w:rPr>
        <w:t>Уколико продавац не прибави горе наведени сертификат EUR 1, дужан је  да сноси све зависне трошкове који би услед тога могли настати.</w:t>
      </w:r>
    </w:p>
    <w:p w:rsidR="00FE2E6D" w:rsidRPr="0058001A" w:rsidRDefault="00FE2E6D" w:rsidP="0058001A">
      <w:pPr>
        <w:pStyle w:val="KDParagraf"/>
        <w:spacing w:before="0"/>
        <w:rPr>
          <w:rFonts w:eastAsia="Calibri" w:cs="Arial"/>
          <w:color w:val="00B0F0"/>
          <w:sz w:val="24"/>
          <w:szCs w:val="24"/>
        </w:rPr>
      </w:pPr>
    </w:p>
    <w:p w:rsidR="00343A18" w:rsidRPr="0058001A" w:rsidRDefault="00343A18" w:rsidP="0058001A">
      <w:pPr>
        <w:spacing w:before="0"/>
        <w:rPr>
          <w:rFonts w:cs="Arial"/>
          <w:b/>
          <w:sz w:val="24"/>
          <w:szCs w:val="24"/>
        </w:rPr>
      </w:pPr>
      <w:r w:rsidRPr="0058001A">
        <w:rPr>
          <w:rFonts w:cs="Arial"/>
          <w:b/>
          <w:sz w:val="24"/>
          <w:szCs w:val="24"/>
        </w:rPr>
        <w:t>КВАЛИТАТИВНИ И КВАНТИТАТИВНИ ПРИЈЕМ</w:t>
      </w:r>
    </w:p>
    <w:p w:rsidR="00B43731" w:rsidRPr="0058001A" w:rsidRDefault="00B43731" w:rsidP="0058001A">
      <w:pPr>
        <w:spacing w:before="0"/>
        <w:rPr>
          <w:rFonts w:cs="Arial"/>
          <w:b/>
          <w:sz w:val="24"/>
          <w:szCs w:val="24"/>
        </w:rPr>
      </w:pPr>
    </w:p>
    <w:p w:rsidR="00343A18" w:rsidRPr="0058001A" w:rsidRDefault="00343A18" w:rsidP="0058001A">
      <w:pPr>
        <w:spacing w:before="0"/>
        <w:jc w:val="center"/>
        <w:rPr>
          <w:rFonts w:cs="Arial"/>
          <w:b/>
          <w:sz w:val="24"/>
          <w:szCs w:val="24"/>
        </w:rPr>
      </w:pPr>
      <w:r w:rsidRPr="0058001A">
        <w:rPr>
          <w:rFonts w:cs="Arial"/>
          <w:b/>
          <w:sz w:val="24"/>
          <w:szCs w:val="24"/>
        </w:rPr>
        <w:t>Члан 6.</w:t>
      </w:r>
    </w:p>
    <w:p w:rsidR="00343A18" w:rsidRPr="0058001A" w:rsidRDefault="00343A18" w:rsidP="0058001A">
      <w:pPr>
        <w:spacing w:before="0"/>
        <w:rPr>
          <w:rFonts w:cs="Arial"/>
          <w:b/>
          <w:sz w:val="24"/>
          <w:szCs w:val="24"/>
        </w:rPr>
      </w:pPr>
      <w:r w:rsidRPr="0058001A">
        <w:rPr>
          <w:rFonts w:cs="Arial"/>
          <w:b/>
          <w:sz w:val="24"/>
          <w:szCs w:val="24"/>
        </w:rPr>
        <w:t>Квантитативни пријем</w:t>
      </w:r>
    </w:p>
    <w:p w:rsidR="00343A18" w:rsidRPr="0058001A" w:rsidRDefault="00343A18" w:rsidP="0058001A">
      <w:pPr>
        <w:pStyle w:val="KDParagraf"/>
        <w:spacing w:before="0"/>
        <w:rPr>
          <w:rFonts w:cs="Arial"/>
          <w:sz w:val="24"/>
          <w:szCs w:val="24"/>
          <w:lang w:val="ru-RU"/>
        </w:rPr>
      </w:pPr>
      <w:r w:rsidRPr="0058001A">
        <w:rPr>
          <w:rFonts w:cs="Arial"/>
          <w:sz w:val="24"/>
          <w:szCs w:val="24"/>
          <w:lang w:val="ru-RU"/>
        </w:rPr>
        <w:t>Продавац се обавезује да писаним путем обавести Купца о тачном датуму испоруке најмање</w:t>
      </w:r>
      <w:r w:rsidR="00336B79" w:rsidRPr="0058001A">
        <w:rPr>
          <w:rFonts w:cs="Arial"/>
          <w:sz w:val="24"/>
          <w:szCs w:val="24"/>
          <w:lang w:val="ru-RU"/>
        </w:rPr>
        <w:t xml:space="preserve"> 3</w:t>
      </w:r>
      <w:r w:rsidRPr="0058001A">
        <w:rPr>
          <w:rFonts w:cs="Arial"/>
          <w:sz w:val="24"/>
          <w:szCs w:val="24"/>
          <w:lang w:val="ru-RU"/>
        </w:rPr>
        <w:t xml:space="preserve"> радна дана пре планираног датума испоруке.</w:t>
      </w:r>
    </w:p>
    <w:p w:rsidR="00343A18" w:rsidRPr="0058001A" w:rsidRDefault="00343A18" w:rsidP="0058001A">
      <w:pPr>
        <w:pStyle w:val="KDParagraf"/>
        <w:spacing w:before="0"/>
        <w:rPr>
          <w:rFonts w:cs="Arial"/>
          <w:sz w:val="24"/>
          <w:szCs w:val="24"/>
        </w:rPr>
      </w:pPr>
      <w:r w:rsidRPr="0058001A">
        <w:rPr>
          <w:rFonts w:cs="Arial"/>
          <w:sz w:val="24"/>
          <w:szCs w:val="24"/>
        </w:rPr>
        <w:lastRenderedPageBreak/>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rsidR="00343A18" w:rsidRPr="0058001A" w:rsidRDefault="00343A18" w:rsidP="0058001A">
      <w:pPr>
        <w:pStyle w:val="KDParagraf"/>
        <w:spacing w:before="0"/>
        <w:rPr>
          <w:rFonts w:cs="Arial"/>
          <w:sz w:val="24"/>
          <w:szCs w:val="24"/>
        </w:rPr>
      </w:pPr>
      <w:r w:rsidRPr="0058001A">
        <w:rPr>
          <w:rFonts w:cs="Arial"/>
          <w:sz w:val="24"/>
          <w:szCs w:val="24"/>
        </w:rPr>
        <w:t>Купац је дужан да, у складу са обавештењем Продавца, организује благовремено преузимање добра у времену од 08,00 до 14,00 часова.</w:t>
      </w:r>
    </w:p>
    <w:p w:rsidR="00343A18" w:rsidRPr="0058001A" w:rsidRDefault="00343A18" w:rsidP="0058001A">
      <w:pPr>
        <w:pStyle w:val="KDParagraf"/>
        <w:spacing w:before="0"/>
        <w:rPr>
          <w:rFonts w:cs="Arial"/>
          <w:sz w:val="24"/>
          <w:szCs w:val="24"/>
        </w:rPr>
      </w:pPr>
      <w:r w:rsidRPr="0058001A">
        <w:rPr>
          <w:rFonts w:cs="Arial"/>
          <w:sz w:val="24"/>
          <w:szCs w:val="24"/>
        </w:rPr>
        <w:t>Пријем предмета уговора констатоваће се потписивањем Записника о квантитативном пријему – без примедби и/или Отпремнице</w:t>
      </w:r>
      <w:r w:rsidR="00F2064D" w:rsidRPr="0058001A">
        <w:rPr>
          <w:rFonts w:cs="Arial"/>
          <w:sz w:val="24"/>
          <w:szCs w:val="24"/>
          <w:lang w:val="sr-Cyrl-RS"/>
        </w:rPr>
        <w:t xml:space="preserve"> </w:t>
      </w:r>
      <w:r w:rsidRPr="0058001A">
        <w:rPr>
          <w:rFonts w:cs="Arial"/>
          <w:sz w:val="24"/>
          <w:szCs w:val="24"/>
        </w:rPr>
        <w:t>и</w:t>
      </w:r>
      <w:r w:rsidR="00F2064D" w:rsidRPr="0058001A">
        <w:rPr>
          <w:rFonts w:cs="Arial"/>
          <w:sz w:val="24"/>
          <w:szCs w:val="24"/>
          <w:lang w:val="sr-Cyrl-RS"/>
        </w:rPr>
        <w:t xml:space="preserve"> </w:t>
      </w:r>
      <w:r w:rsidRPr="0058001A">
        <w:rPr>
          <w:rFonts w:cs="Arial"/>
          <w:sz w:val="24"/>
          <w:szCs w:val="24"/>
        </w:rPr>
        <w:t>провером</w:t>
      </w:r>
      <w:r w:rsidRPr="0058001A">
        <w:rPr>
          <w:rFonts w:cs="Arial"/>
          <w:sz w:val="24"/>
          <w:szCs w:val="24"/>
          <w:lang w:val="sr-Latn-CS"/>
        </w:rPr>
        <w:t>:</w:t>
      </w:r>
    </w:p>
    <w:p w:rsidR="00343A18" w:rsidRPr="0058001A" w:rsidRDefault="00343A18" w:rsidP="0058001A">
      <w:pPr>
        <w:pStyle w:val="KDNabrajanje"/>
        <w:spacing w:before="0"/>
        <w:rPr>
          <w:rFonts w:cs="Arial"/>
          <w:sz w:val="24"/>
          <w:szCs w:val="24"/>
        </w:rPr>
      </w:pPr>
      <w:r w:rsidRPr="0058001A">
        <w:rPr>
          <w:rFonts w:cs="Arial"/>
          <w:sz w:val="24"/>
          <w:szCs w:val="24"/>
        </w:rPr>
        <w:t>да ли је испоручена уговорена  количина</w:t>
      </w:r>
    </w:p>
    <w:p w:rsidR="00343A18" w:rsidRPr="0058001A" w:rsidRDefault="00343A18" w:rsidP="0058001A">
      <w:pPr>
        <w:pStyle w:val="KDNabrajanje"/>
        <w:spacing w:before="0"/>
        <w:rPr>
          <w:rFonts w:cs="Arial"/>
          <w:sz w:val="24"/>
          <w:szCs w:val="24"/>
        </w:rPr>
      </w:pPr>
      <w:r w:rsidRPr="0058001A">
        <w:rPr>
          <w:rFonts w:cs="Arial"/>
          <w:sz w:val="24"/>
          <w:szCs w:val="24"/>
        </w:rPr>
        <w:t>да ли су добра испоручена у оригиналном паковању</w:t>
      </w:r>
    </w:p>
    <w:p w:rsidR="00343A18" w:rsidRPr="0058001A" w:rsidRDefault="00343A18" w:rsidP="0058001A">
      <w:pPr>
        <w:pStyle w:val="KDNabrajanje"/>
        <w:spacing w:before="0"/>
        <w:rPr>
          <w:rFonts w:cs="Arial"/>
          <w:sz w:val="24"/>
          <w:szCs w:val="24"/>
        </w:rPr>
      </w:pPr>
      <w:r w:rsidRPr="0058001A">
        <w:rPr>
          <w:rFonts w:cs="Arial"/>
          <w:sz w:val="24"/>
          <w:szCs w:val="24"/>
        </w:rPr>
        <w:t>да ли су добра без видљивог оштећења</w:t>
      </w:r>
    </w:p>
    <w:p w:rsidR="00343A18" w:rsidRPr="0058001A" w:rsidRDefault="00343A18" w:rsidP="0058001A">
      <w:pPr>
        <w:pStyle w:val="KDNabrajanje"/>
        <w:spacing w:before="0"/>
        <w:rPr>
          <w:rFonts w:cs="Arial"/>
          <w:sz w:val="24"/>
          <w:szCs w:val="24"/>
        </w:rPr>
      </w:pPr>
      <w:r w:rsidRPr="0058001A">
        <w:rPr>
          <w:rFonts w:cs="Arial"/>
          <w:sz w:val="24"/>
          <w:szCs w:val="24"/>
        </w:rPr>
        <w:t>да ли је уз испоручена добра достављена комплетна пратећа документација наведена у конкурсној документацији.</w:t>
      </w:r>
    </w:p>
    <w:p w:rsidR="00343A18" w:rsidRPr="0058001A" w:rsidRDefault="00343A18" w:rsidP="0058001A">
      <w:pPr>
        <w:pStyle w:val="KDParagraf"/>
        <w:spacing w:before="0"/>
        <w:rPr>
          <w:rFonts w:cs="Arial"/>
          <w:sz w:val="24"/>
          <w:szCs w:val="24"/>
          <w:lang w:val="sr-Cyrl-BA"/>
        </w:rPr>
      </w:pPr>
      <w:r w:rsidRPr="0058001A">
        <w:rPr>
          <w:rFonts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58001A">
        <w:rPr>
          <w:rFonts w:cs="Arial"/>
          <w:sz w:val="24"/>
          <w:szCs w:val="24"/>
        </w:rPr>
        <w:t xml:space="preserve"> а</w:t>
      </w:r>
      <w:r w:rsidRPr="0058001A">
        <w:rPr>
          <w:rFonts w:cs="Arial"/>
          <w:sz w:val="24"/>
          <w:szCs w:val="24"/>
          <w:lang w:val="ru-RU"/>
        </w:rPr>
        <w:t xml:space="preserve"> док се </w:t>
      </w:r>
      <w:r w:rsidRPr="0058001A">
        <w:rPr>
          <w:rFonts w:cs="Arial"/>
          <w:sz w:val="24"/>
          <w:szCs w:val="24"/>
        </w:rPr>
        <w:t xml:space="preserve">ти недостаци не </w:t>
      </w:r>
      <w:r w:rsidRPr="0058001A">
        <w:rPr>
          <w:rFonts w:cs="Arial"/>
          <w:sz w:val="24"/>
          <w:szCs w:val="24"/>
          <w:lang w:val="ru-RU"/>
        </w:rPr>
        <w:t>отклон</w:t>
      </w:r>
      <w:r w:rsidRPr="0058001A">
        <w:rPr>
          <w:rFonts w:cs="Arial"/>
          <w:sz w:val="24"/>
          <w:szCs w:val="24"/>
        </w:rPr>
        <w:t>е</w:t>
      </w:r>
      <w:r w:rsidRPr="0058001A">
        <w:rPr>
          <w:rFonts w:cs="Arial"/>
          <w:sz w:val="24"/>
          <w:szCs w:val="24"/>
          <w:lang w:val="ru-RU"/>
        </w:rPr>
        <w:t xml:space="preserve">, </w:t>
      </w:r>
      <w:r w:rsidRPr="0058001A">
        <w:rPr>
          <w:rFonts w:cs="Arial"/>
          <w:sz w:val="24"/>
          <w:szCs w:val="24"/>
        </w:rPr>
        <w:t xml:space="preserve">сматраће се да </w:t>
      </w:r>
      <w:r w:rsidRPr="0058001A">
        <w:rPr>
          <w:rFonts w:cs="Arial"/>
          <w:sz w:val="24"/>
          <w:szCs w:val="24"/>
          <w:lang w:val="ru-RU"/>
        </w:rPr>
        <w:t>испорук</w:t>
      </w:r>
      <w:r w:rsidRPr="0058001A">
        <w:rPr>
          <w:rFonts w:cs="Arial"/>
          <w:sz w:val="24"/>
          <w:szCs w:val="24"/>
        </w:rPr>
        <w:t>а</w:t>
      </w:r>
      <w:r w:rsidRPr="0058001A">
        <w:rPr>
          <w:rFonts w:cs="Arial"/>
          <w:sz w:val="24"/>
          <w:szCs w:val="24"/>
          <w:lang w:val="ru-RU"/>
        </w:rPr>
        <w:t xml:space="preserve"> није </w:t>
      </w:r>
      <w:r w:rsidRPr="0058001A">
        <w:rPr>
          <w:rFonts w:cs="Arial"/>
          <w:sz w:val="24"/>
          <w:szCs w:val="24"/>
        </w:rPr>
        <w:t>извршена у року</w:t>
      </w:r>
      <w:r w:rsidRPr="0058001A">
        <w:rPr>
          <w:rFonts w:cs="Arial"/>
          <w:sz w:val="24"/>
          <w:szCs w:val="24"/>
          <w:lang w:val="ru-RU"/>
        </w:rPr>
        <w:t xml:space="preserve">. </w:t>
      </w:r>
    </w:p>
    <w:p w:rsidR="00343A18" w:rsidRPr="0058001A" w:rsidRDefault="00343A18" w:rsidP="0058001A">
      <w:pPr>
        <w:spacing w:before="0"/>
        <w:rPr>
          <w:rFonts w:cs="Arial"/>
          <w:b/>
          <w:sz w:val="24"/>
          <w:szCs w:val="24"/>
        </w:rPr>
      </w:pPr>
    </w:p>
    <w:p w:rsidR="00343A18" w:rsidRPr="0058001A" w:rsidRDefault="00343A18" w:rsidP="0058001A">
      <w:pPr>
        <w:spacing w:before="0"/>
        <w:jc w:val="center"/>
        <w:rPr>
          <w:rFonts w:cs="Arial"/>
          <w:b/>
          <w:sz w:val="24"/>
          <w:szCs w:val="24"/>
        </w:rPr>
      </w:pPr>
      <w:r w:rsidRPr="0058001A">
        <w:rPr>
          <w:rFonts w:cs="Arial"/>
          <w:b/>
          <w:sz w:val="24"/>
          <w:szCs w:val="24"/>
        </w:rPr>
        <w:t>Члан 7.</w:t>
      </w:r>
    </w:p>
    <w:p w:rsidR="00343A18" w:rsidRPr="0058001A" w:rsidRDefault="00343A18" w:rsidP="0058001A">
      <w:pPr>
        <w:spacing w:before="0"/>
        <w:rPr>
          <w:rFonts w:cs="Arial"/>
          <w:b/>
          <w:sz w:val="24"/>
          <w:szCs w:val="24"/>
        </w:rPr>
      </w:pPr>
      <w:r w:rsidRPr="0058001A">
        <w:rPr>
          <w:rFonts w:cs="Arial"/>
          <w:b/>
          <w:sz w:val="24"/>
          <w:szCs w:val="24"/>
        </w:rPr>
        <w:t>Квалитативни пријем</w:t>
      </w:r>
    </w:p>
    <w:p w:rsidR="00323BFC" w:rsidRPr="0058001A" w:rsidRDefault="00323BFC" w:rsidP="0058001A">
      <w:pPr>
        <w:tabs>
          <w:tab w:val="left" w:pos="9090"/>
        </w:tabs>
        <w:spacing w:before="0"/>
        <w:rPr>
          <w:rFonts w:cs="Arial"/>
          <w:sz w:val="24"/>
          <w:szCs w:val="24"/>
          <w:lang w:val="sr-Cyrl-CS"/>
        </w:rPr>
      </w:pPr>
      <w:r w:rsidRPr="0058001A">
        <w:rPr>
          <w:rFonts w:cs="Arial"/>
          <w:sz w:val="24"/>
          <w:szCs w:val="24"/>
        </w:rPr>
        <w:t>Купац</w:t>
      </w:r>
      <w:r w:rsidRPr="0058001A">
        <w:rPr>
          <w:rFonts w:cs="Arial"/>
          <w:sz w:val="24"/>
          <w:szCs w:val="24"/>
          <w:lang w:val="sr-Cyrl-RS"/>
        </w:rPr>
        <w:t xml:space="preserve"> </w:t>
      </w:r>
      <w:r w:rsidRPr="0058001A">
        <w:rPr>
          <w:rFonts w:cs="Arial"/>
          <w:sz w:val="24"/>
          <w:szCs w:val="24"/>
          <w:lang w:val="sr-Cyrl-CS"/>
        </w:rPr>
        <w:t>је обавез</w:t>
      </w:r>
      <w:r w:rsidRPr="0058001A">
        <w:rPr>
          <w:rFonts w:cs="Arial"/>
          <w:sz w:val="24"/>
          <w:szCs w:val="24"/>
        </w:rPr>
        <w:t>ан</w:t>
      </w:r>
      <w:r w:rsidRPr="0058001A">
        <w:rPr>
          <w:rFonts w:cs="Arial"/>
          <w:sz w:val="24"/>
          <w:szCs w:val="24"/>
          <w:lang w:val="sr-Cyrl-CS"/>
        </w:rPr>
        <w:t xml:space="preserve"> да по квантитативном пријему испоруке</w:t>
      </w:r>
      <w:r w:rsidR="00B43731" w:rsidRPr="0058001A">
        <w:rPr>
          <w:rFonts w:cs="Arial"/>
          <w:sz w:val="24"/>
          <w:szCs w:val="24"/>
          <w:lang w:val="sr-Cyrl-CS"/>
        </w:rPr>
        <w:t xml:space="preserve"> </w:t>
      </w:r>
      <w:r w:rsidRPr="0058001A">
        <w:rPr>
          <w:rFonts w:cs="Arial"/>
          <w:bCs/>
          <w:sz w:val="24"/>
          <w:szCs w:val="24"/>
          <w:lang w:val="sr-Cyrl-CS"/>
        </w:rPr>
        <w:t>добара</w:t>
      </w:r>
      <w:r w:rsidRPr="0058001A">
        <w:rPr>
          <w:rFonts w:cs="Arial"/>
          <w:sz w:val="24"/>
          <w:szCs w:val="24"/>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rsidR="00323BFC" w:rsidRPr="0058001A" w:rsidRDefault="00323BFC" w:rsidP="0058001A">
      <w:pPr>
        <w:tabs>
          <w:tab w:val="left" w:pos="9090"/>
        </w:tabs>
        <w:spacing w:before="0"/>
        <w:rPr>
          <w:rFonts w:cs="Arial"/>
          <w:sz w:val="24"/>
          <w:szCs w:val="24"/>
        </w:rPr>
      </w:pPr>
      <w:r w:rsidRPr="0058001A">
        <w:rPr>
          <w:rFonts w:cs="Arial"/>
          <w:sz w:val="24"/>
          <w:szCs w:val="24"/>
        </w:rPr>
        <w:t>Купац</w:t>
      </w:r>
      <w:r w:rsidRPr="0058001A">
        <w:rPr>
          <w:rFonts w:cs="Arial"/>
          <w:sz w:val="24"/>
          <w:szCs w:val="24"/>
          <w:lang w:val="sr-Cyrl-RS"/>
        </w:rPr>
        <w:t xml:space="preserve"> </w:t>
      </w:r>
      <w:r w:rsidRPr="0058001A">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323BFC" w:rsidRPr="0058001A" w:rsidRDefault="00323BFC" w:rsidP="0058001A">
      <w:pPr>
        <w:tabs>
          <w:tab w:val="left" w:pos="9090"/>
        </w:tabs>
        <w:spacing w:before="0"/>
        <w:rPr>
          <w:rFonts w:cs="Arial"/>
          <w:sz w:val="24"/>
          <w:szCs w:val="24"/>
        </w:rPr>
      </w:pPr>
      <w:r w:rsidRPr="0058001A">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кадa је утврдио да квалитет испорученог добра не одговара уговореном.</w:t>
      </w:r>
    </w:p>
    <w:p w:rsidR="00323BFC" w:rsidRPr="0058001A" w:rsidRDefault="00323BFC" w:rsidP="0058001A">
      <w:pPr>
        <w:tabs>
          <w:tab w:val="left" w:pos="9090"/>
        </w:tabs>
        <w:spacing w:before="0"/>
        <w:rPr>
          <w:rFonts w:cs="Arial"/>
          <w:sz w:val="24"/>
          <w:szCs w:val="24"/>
        </w:rPr>
      </w:pPr>
      <w:r w:rsidRPr="0058001A">
        <w:rPr>
          <w:rFonts w:cs="Arial"/>
          <w:sz w:val="24"/>
          <w:szCs w:val="24"/>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323BFC" w:rsidRPr="0058001A" w:rsidRDefault="00323BFC" w:rsidP="0058001A">
      <w:pPr>
        <w:tabs>
          <w:tab w:val="left" w:pos="9090"/>
        </w:tabs>
        <w:spacing w:before="0"/>
        <w:rPr>
          <w:rFonts w:cs="Arial"/>
          <w:sz w:val="24"/>
          <w:szCs w:val="24"/>
        </w:rPr>
      </w:pPr>
      <w:r w:rsidRPr="0058001A">
        <w:rPr>
          <w:rFonts w:cs="Arial"/>
          <w:sz w:val="24"/>
          <w:szCs w:val="24"/>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rsidR="00323BFC" w:rsidRPr="0058001A" w:rsidRDefault="00323BFC" w:rsidP="0058001A">
      <w:pPr>
        <w:tabs>
          <w:tab w:val="left" w:pos="9090"/>
        </w:tabs>
        <w:spacing w:before="0"/>
        <w:rPr>
          <w:rFonts w:cs="Arial"/>
          <w:sz w:val="24"/>
          <w:szCs w:val="24"/>
        </w:rPr>
      </w:pPr>
      <w:r w:rsidRPr="0058001A">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323BFC" w:rsidRPr="0058001A" w:rsidRDefault="00323BFC" w:rsidP="0058001A">
      <w:pPr>
        <w:numPr>
          <w:ilvl w:val="0"/>
          <w:numId w:val="3"/>
        </w:numPr>
        <w:tabs>
          <w:tab w:val="num" w:pos="567"/>
        </w:tabs>
        <w:spacing w:before="0"/>
        <w:ind w:left="568" w:hanging="284"/>
        <w:rPr>
          <w:rFonts w:cs="Arial"/>
          <w:sz w:val="24"/>
          <w:szCs w:val="24"/>
          <w:lang w:val="ru-RU"/>
        </w:rPr>
      </w:pPr>
      <w:r w:rsidRPr="0058001A">
        <w:rPr>
          <w:rFonts w:cs="Arial"/>
          <w:sz w:val="24"/>
          <w:szCs w:val="24"/>
          <w:lang w:val="ru-RU"/>
        </w:rPr>
        <w:t xml:space="preserve">да отклони недостатке о свом трошку, ако су мане на добрима отклоњиве, или </w:t>
      </w:r>
    </w:p>
    <w:p w:rsidR="00323BFC" w:rsidRPr="0058001A" w:rsidRDefault="00323BFC" w:rsidP="0058001A">
      <w:pPr>
        <w:numPr>
          <w:ilvl w:val="0"/>
          <w:numId w:val="3"/>
        </w:numPr>
        <w:tabs>
          <w:tab w:val="num" w:pos="567"/>
        </w:tabs>
        <w:spacing w:before="0"/>
        <w:ind w:left="568" w:hanging="284"/>
        <w:rPr>
          <w:rFonts w:cs="Arial"/>
          <w:sz w:val="24"/>
          <w:szCs w:val="24"/>
          <w:lang w:val="ru-RU"/>
        </w:rPr>
      </w:pPr>
      <w:r w:rsidRPr="0058001A">
        <w:rPr>
          <w:rFonts w:cs="Arial"/>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rsidR="00323BFC" w:rsidRPr="0058001A" w:rsidRDefault="00323BFC" w:rsidP="0058001A">
      <w:pPr>
        <w:numPr>
          <w:ilvl w:val="0"/>
          <w:numId w:val="3"/>
        </w:numPr>
        <w:tabs>
          <w:tab w:val="num" w:pos="567"/>
        </w:tabs>
        <w:spacing w:before="0"/>
        <w:ind w:left="568" w:hanging="284"/>
        <w:rPr>
          <w:rFonts w:cs="Arial"/>
          <w:sz w:val="24"/>
          <w:szCs w:val="24"/>
          <w:lang w:val="ru-RU"/>
        </w:rPr>
      </w:pPr>
      <w:r w:rsidRPr="0058001A">
        <w:rPr>
          <w:rFonts w:cs="Arial"/>
          <w:sz w:val="24"/>
          <w:szCs w:val="24"/>
          <w:lang w:val="ru-RU"/>
        </w:rPr>
        <w:t>да одбије пријем добра са недостацима.</w:t>
      </w:r>
    </w:p>
    <w:p w:rsidR="00323BFC" w:rsidRPr="0058001A" w:rsidRDefault="00323BFC" w:rsidP="0058001A">
      <w:pPr>
        <w:tabs>
          <w:tab w:val="left" w:pos="9090"/>
        </w:tabs>
        <w:spacing w:before="0"/>
        <w:rPr>
          <w:rFonts w:cs="Arial"/>
          <w:sz w:val="24"/>
          <w:szCs w:val="24"/>
        </w:rPr>
      </w:pPr>
      <w:r w:rsidRPr="0058001A">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323BFC" w:rsidRPr="0058001A" w:rsidRDefault="00323BFC" w:rsidP="0058001A">
      <w:pPr>
        <w:tabs>
          <w:tab w:val="left" w:pos="9090"/>
        </w:tabs>
        <w:spacing w:before="0"/>
        <w:rPr>
          <w:rFonts w:cs="Arial"/>
          <w:sz w:val="24"/>
          <w:szCs w:val="24"/>
        </w:rPr>
      </w:pPr>
      <w:r w:rsidRPr="0058001A">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323BFC" w:rsidRPr="0058001A" w:rsidRDefault="00323BFC" w:rsidP="0058001A">
      <w:pPr>
        <w:spacing w:before="0"/>
        <w:rPr>
          <w:rFonts w:cs="Arial"/>
          <w:b/>
          <w:sz w:val="24"/>
          <w:szCs w:val="24"/>
        </w:rPr>
      </w:pPr>
    </w:p>
    <w:p w:rsidR="00343A18" w:rsidRPr="0058001A" w:rsidRDefault="00343A18" w:rsidP="0058001A">
      <w:pPr>
        <w:spacing w:before="0"/>
        <w:rPr>
          <w:rFonts w:cs="Arial"/>
          <w:b/>
          <w:sz w:val="24"/>
          <w:szCs w:val="24"/>
        </w:rPr>
      </w:pPr>
      <w:r w:rsidRPr="0058001A">
        <w:rPr>
          <w:rFonts w:cs="Arial"/>
          <w:b/>
          <w:sz w:val="24"/>
          <w:szCs w:val="24"/>
        </w:rPr>
        <w:t>ГАРАНТНИ РОК</w:t>
      </w:r>
    </w:p>
    <w:p w:rsidR="00343A18" w:rsidRPr="0058001A" w:rsidRDefault="00343A18" w:rsidP="0058001A">
      <w:pPr>
        <w:spacing w:before="0"/>
        <w:jc w:val="center"/>
        <w:rPr>
          <w:rFonts w:cs="Arial"/>
          <w:sz w:val="24"/>
          <w:szCs w:val="24"/>
        </w:rPr>
      </w:pPr>
      <w:r w:rsidRPr="0058001A">
        <w:rPr>
          <w:rFonts w:cs="Arial"/>
          <w:b/>
          <w:sz w:val="24"/>
          <w:szCs w:val="24"/>
        </w:rPr>
        <w:t>Члан 8.</w:t>
      </w:r>
    </w:p>
    <w:p w:rsidR="00343A18" w:rsidRPr="0058001A" w:rsidRDefault="00343A18" w:rsidP="0058001A">
      <w:pPr>
        <w:tabs>
          <w:tab w:val="left" w:pos="9090"/>
        </w:tabs>
        <w:spacing w:before="0"/>
        <w:rPr>
          <w:rFonts w:cs="Arial"/>
          <w:sz w:val="24"/>
          <w:szCs w:val="24"/>
        </w:rPr>
      </w:pPr>
      <w:r w:rsidRPr="0058001A">
        <w:rPr>
          <w:rFonts w:cs="Arial"/>
          <w:sz w:val="24"/>
          <w:szCs w:val="24"/>
        </w:rPr>
        <w:lastRenderedPageBreak/>
        <w:t>Гарантни рок за испоручена добра и</w:t>
      </w:r>
      <w:r w:rsidR="00B43731" w:rsidRPr="0058001A">
        <w:rPr>
          <w:rFonts w:cs="Arial"/>
          <w:sz w:val="24"/>
          <w:szCs w:val="24"/>
        </w:rPr>
        <w:t>з члана 1, износи ___</w:t>
      </w:r>
      <w:r w:rsidRPr="0058001A">
        <w:rPr>
          <w:rFonts w:cs="Arial"/>
          <w:sz w:val="24"/>
          <w:szCs w:val="24"/>
        </w:rPr>
        <w:t xml:space="preserve"> месеци</w:t>
      </w:r>
      <w:r w:rsidR="00C90FDB" w:rsidRPr="0058001A">
        <w:rPr>
          <w:rFonts w:cs="Arial"/>
          <w:sz w:val="24"/>
          <w:szCs w:val="24"/>
          <w:lang w:val="sr-Cyrl-RS"/>
        </w:rPr>
        <w:t xml:space="preserve"> од дана испоруке </w:t>
      </w:r>
      <w:r w:rsidRPr="0058001A">
        <w:rPr>
          <w:rFonts w:cs="Arial"/>
          <w:sz w:val="24"/>
          <w:szCs w:val="24"/>
        </w:rPr>
        <w:t xml:space="preserve">и </w:t>
      </w:r>
      <w:r w:rsidR="00C90FDB" w:rsidRPr="0058001A">
        <w:rPr>
          <w:rFonts w:cs="Arial"/>
          <w:sz w:val="24"/>
          <w:szCs w:val="24"/>
          <w:lang w:val="sr-Cyrl-RS"/>
        </w:rPr>
        <w:t xml:space="preserve">потписивања Записника о квалитативном и квантитативном пријему </w:t>
      </w:r>
      <w:r w:rsidR="00D07827">
        <w:rPr>
          <w:rFonts w:cs="Arial"/>
          <w:sz w:val="24"/>
          <w:szCs w:val="24"/>
          <w:lang w:val="sr-Cyrl-RS"/>
        </w:rPr>
        <w:t xml:space="preserve">и уградњи </w:t>
      </w:r>
      <w:r w:rsidR="00C90FDB" w:rsidRPr="0058001A">
        <w:rPr>
          <w:rFonts w:cs="Arial"/>
          <w:sz w:val="24"/>
          <w:szCs w:val="24"/>
          <w:lang w:val="sr-Cyrl-RS"/>
        </w:rPr>
        <w:t>добара</w:t>
      </w:r>
      <w:r w:rsidRPr="0058001A">
        <w:rPr>
          <w:rFonts w:cs="Arial"/>
          <w:sz w:val="24"/>
          <w:szCs w:val="24"/>
        </w:rPr>
        <w:t>.</w:t>
      </w:r>
    </w:p>
    <w:p w:rsidR="00343A18" w:rsidRPr="0058001A" w:rsidRDefault="00343A18" w:rsidP="0058001A">
      <w:pPr>
        <w:tabs>
          <w:tab w:val="left" w:pos="9090"/>
        </w:tabs>
        <w:spacing w:before="0"/>
        <w:rPr>
          <w:rFonts w:cs="Arial"/>
          <w:sz w:val="24"/>
          <w:szCs w:val="24"/>
        </w:rPr>
      </w:pPr>
      <w:r w:rsidRPr="0058001A">
        <w:rPr>
          <w:rFonts w:cs="Arial"/>
          <w:sz w:val="24"/>
          <w:szCs w:val="24"/>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343A18" w:rsidRPr="0058001A" w:rsidRDefault="00343A18" w:rsidP="0058001A">
      <w:pPr>
        <w:tabs>
          <w:tab w:val="left" w:pos="9090"/>
        </w:tabs>
        <w:spacing w:before="0"/>
        <w:rPr>
          <w:rFonts w:cs="Arial"/>
          <w:sz w:val="24"/>
          <w:szCs w:val="24"/>
        </w:rPr>
      </w:pPr>
      <w:r w:rsidRPr="0058001A">
        <w:rPr>
          <w:rFonts w:cs="Arial"/>
          <w:sz w:val="24"/>
          <w:szCs w:val="24"/>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343A18" w:rsidRPr="0058001A" w:rsidRDefault="00343A18" w:rsidP="0058001A">
      <w:pPr>
        <w:tabs>
          <w:tab w:val="left" w:pos="9090"/>
        </w:tabs>
        <w:spacing w:before="0"/>
        <w:rPr>
          <w:rFonts w:cs="Arial"/>
          <w:sz w:val="24"/>
          <w:szCs w:val="24"/>
        </w:rPr>
      </w:pPr>
      <w:r w:rsidRPr="0058001A">
        <w:rPr>
          <w:rFonts w:cs="Arial"/>
          <w:sz w:val="24"/>
          <w:szCs w:val="24"/>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rsidR="00343A18" w:rsidRPr="0058001A" w:rsidRDefault="00343A18" w:rsidP="0058001A">
      <w:pPr>
        <w:tabs>
          <w:tab w:val="left" w:pos="9090"/>
        </w:tabs>
        <w:spacing w:before="0"/>
        <w:rPr>
          <w:rFonts w:cs="Arial"/>
          <w:sz w:val="24"/>
          <w:szCs w:val="24"/>
        </w:rPr>
      </w:pPr>
      <w:r w:rsidRPr="0058001A">
        <w:rPr>
          <w:rFonts w:cs="Arial"/>
          <w:sz w:val="24"/>
          <w:szCs w:val="24"/>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w:t>
      </w:r>
      <w:r w:rsidR="00677859">
        <w:rPr>
          <w:rFonts w:cs="Arial"/>
          <w:sz w:val="24"/>
          <w:szCs w:val="24"/>
          <w:lang w:val="sr-Cyrl-RS"/>
        </w:rPr>
        <w:t xml:space="preserve">24 </w:t>
      </w:r>
      <w:r w:rsidR="00677859">
        <w:rPr>
          <w:rFonts w:cs="Arial"/>
          <w:sz w:val="24"/>
          <w:szCs w:val="24"/>
        </w:rPr>
        <w:t>месеца</w:t>
      </w:r>
      <w:r w:rsidRPr="0058001A">
        <w:rPr>
          <w:rFonts w:cs="Arial"/>
          <w:sz w:val="24"/>
          <w:szCs w:val="24"/>
        </w:rPr>
        <w:t xml:space="preserve"> од датума замене.</w:t>
      </w:r>
    </w:p>
    <w:p w:rsidR="00343A18" w:rsidRPr="0058001A" w:rsidRDefault="00343A18" w:rsidP="0058001A">
      <w:pPr>
        <w:tabs>
          <w:tab w:val="left" w:pos="9090"/>
        </w:tabs>
        <w:spacing w:before="0"/>
        <w:rPr>
          <w:rFonts w:cs="Arial"/>
          <w:sz w:val="24"/>
          <w:szCs w:val="24"/>
        </w:rPr>
      </w:pPr>
      <w:r w:rsidRPr="0058001A">
        <w:rPr>
          <w:rFonts w:cs="Arial"/>
          <w:sz w:val="24"/>
          <w:szCs w:val="24"/>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343A18" w:rsidRPr="0058001A" w:rsidRDefault="00343A18" w:rsidP="0058001A">
      <w:pPr>
        <w:pStyle w:val="KDParagraf"/>
        <w:spacing w:before="0"/>
        <w:rPr>
          <w:rFonts w:cs="Arial"/>
          <w:i/>
          <w:color w:val="00B0F0"/>
          <w:sz w:val="24"/>
          <w:szCs w:val="24"/>
        </w:rPr>
      </w:pPr>
    </w:p>
    <w:p w:rsidR="00343A18" w:rsidRPr="0058001A" w:rsidRDefault="00343A18" w:rsidP="0058001A">
      <w:pPr>
        <w:spacing w:before="0"/>
        <w:rPr>
          <w:rFonts w:cs="Arial"/>
          <w:b/>
          <w:sz w:val="24"/>
          <w:szCs w:val="24"/>
        </w:rPr>
      </w:pPr>
      <w:r w:rsidRPr="0058001A">
        <w:rPr>
          <w:rFonts w:cs="Arial"/>
          <w:b/>
          <w:sz w:val="24"/>
          <w:szCs w:val="24"/>
        </w:rPr>
        <w:t>СРЕДСТВА ФИНАНСИЈСКОГ ОБЕЗБЕЂЕЊА</w:t>
      </w:r>
    </w:p>
    <w:p w:rsidR="00343A18" w:rsidRPr="0058001A" w:rsidRDefault="00343A18" w:rsidP="0058001A">
      <w:pPr>
        <w:pStyle w:val="KDParagraf"/>
        <w:spacing w:before="0"/>
        <w:rPr>
          <w:rFonts w:cs="Arial"/>
          <w:sz w:val="24"/>
          <w:szCs w:val="24"/>
        </w:rPr>
      </w:pPr>
    </w:p>
    <w:p w:rsidR="00343A18" w:rsidRPr="0058001A" w:rsidRDefault="00343A18" w:rsidP="0058001A">
      <w:pPr>
        <w:spacing w:before="0"/>
        <w:jc w:val="center"/>
        <w:rPr>
          <w:rFonts w:cs="Arial"/>
          <w:b/>
          <w:sz w:val="24"/>
          <w:szCs w:val="24"/>
        </w:rPr>
      </w:pPr>
      <w:r w:rsidRPr="0058001A">
        <w:rPr>
          <w:rFonts w:cs="Arial"/>
          <w:b/>
          <w:sz w:val="24"/>
          <w:szCs w:val="24"/>
        </w:rPr>
        <w:t xml:space="preserve">Члан </w:t>
      </w:r>
      <w:r w:rsidR="000D6ACE" w:rsidRPr="0058001A">
        <w:rPr>
          <w:rFonts w:cs="Arial"/>
          <w:b/>
          <w:sz w:val="24"/>
          <w:szCs w:val="24"/>
          <w:lang w:val="sr-Cyrl-RS"/>
        </w:rPr>
        <w:t>9</w:t>
      </w:r>
      <w:r w:rsidRPr="0058001A">
        <w:rPr>
          <w:rFonts w:cs="Arial"/>
          <w:b/>
          <w:sz w:val="24"/>
          <w:szCs w:val="24"/>
        </w:rPr>
        <w:t xml:space="preserve">. </w:t>
      </w:r>
    </w:p>
    <w:p w:rsidR="00677859" w:rsidRDefault="00677859" w:rsidP="00677859">
      <w:pPr>
        <w:pStyle w:val="KDPodnaslov3"/>
        <w:keepNext w:val="0"/>
        <w:spacing w:before="0"/>
        <w:rPr>
          <w:rFonts w:cs="Arial"/>
          <w:b/>
          <w:color w:val="000000" w:themeColor="text1"/>
          <w:sz w:val="24"/>
          <w:szCs w:val="24"/>
        </w:rPr>
      </w:pPr>
    </w:p>
    <w:p w:rsidR="00677859" w:rsidRDefault="00677859" w:rsidP="00677859">
      <w:pPr>
        <w:pStyle w:val="KDPodnaslov3"/>
        <w:keepNext w:val="0"/>
        <w:spacing w:before="0"/>
        <w:rPr>
          <w:rFonts w:cs="Arial"/>
          <w:b/>
          <w:color w:val="000000" w:themeColor="text1"/>
          <w:sz w:val="24"/>
          <w:szCs w:val="24"/>
        </w:rPr>
      </w:pPr>
      <w:r w:rsidRPr="00D36888">
        <w:rPr>
          <w:rFonts w:cs="Arial"/>
          <w:b/>
          <w:color w:val="000000" w:themeColor="text1"/>
          <w:sz w:val="24"/>
          <w:szCs w:val="24"/>
        </w:rPr>
        <w:t xml:space="preserve">Меница за добро извршење посла </w:t>
      </w:r>
    </w:p>
    <w:p w:rsidR="00677859" w:rsidRPr="00D36888" w:rsidRDefault="009A65C9" w:rsidP="00677859">
      <w:pPr>
        <w:spacing w:before="0"/>
        <w:rPr>
          <w:rFonts w:cs="Arial"/>
          <w:color w:val="000000" w:themeColor="text1"/>
          <w:sz w:val="24"/>
          <w:szCs w:val="24"/>
        </w:rPr>
      </w:pPr>
      <w:r>
        <w:rPr>
          <w:rFonts w:eastAsia="TimesNewRomanPSMT" w:cs="Arial"/>
          <w:color w:val="000000" w:themeColor="text1"/>
          <w:sz w:val="24"/>
          <w:szCs w:val="24"/>
          <w:lang w:val="sr-Cyrl-RS"/>
        </w:rPr>
        <w:t>Продавац</w:t>
      </w:r>
      <w:r w:rsidR="00677859" w:rsidRPr="00927568">
        <w:rPr>
          <w:rFonts w:eastAsia="TimesNewRomanPSMT" w:cs="Arial"/>
          <w:color w:val="000000" w:themeColor="text1"/>
          <w:sz w:val="24"/>
          <w:szCs w:val="24"/>
        </w:rPr>
        <w:t xml:space="preserve"> је дужан да у тренутку закључења Уговора а најкасније у року од </w:t>
      </w:r>
      <w:r w:rsidR="00677859">
        <w:rPr>
          <w:rFonts w:eastAsia="TimesNewRomanPSMT" w:cs="Arial"/>
          <w:color w:val="000000" w:themeColor="text1"/>
          <w:sz w:val="24"/>
          <w:szCs w:val="24"/>
          <w:lang w:val="sr-Cyrl-RS"/>
        </w:rPr>
        <w:t>5</w:t>
      </w:r>
      <w:r w:rsidR="00677859" w:rsidRPr="00927568">
        <w:rPr>
          <w:rFonts w:eastAsia="TimesNewRomanPSMT" w:cs="Arial"/>
          <w:color w:val="000000" w:themeColor="text1"/>
          <w:sz w:val="24"/>
          <w:szCs w:val="24"/>
        </w:rPr>
        <w:t xml:space="preserve"> (</w:t>
      </w:r>
      <w:r w:rsidR="00677859">
        <w:rPr>
          <w:rFonts w:eastAsia="TimesNewRomanPSMT" w:cs="Arial"/>
          <w:color w:val="000000" w:themeColor="text1"/>
          <w:sz w:val="24"/>
          <w:szCs w:val="24"/>
          <w:lang w:val="sr-Cyrl-RS"/>
        </w:rPr>
        <w:t>пет</w:t>
      </w:r>
      <w:r w:rsidR="00677859" w:rsidRPr="00927568">
        <w:rPr>
          <w:rFonts w:eastAsia="TimesNewRomanPSMT" w:cs="Arial"/>
          <w:color w:val="000000" w:themeColor="text1"/>
          <w:sz w:val="24"/>
          <w:szCs w:val="24"/>
        </w:rPr>
        <w:t>) дана од дана обостраног потписивања Уговора од законских заступника уговорних страна,</w:t>
      </w:r>
      <w:r w:rsidR="00677859">
        <w:rPr>
          <w:rFonts w:eastAsia="TimesNewRomanPSMT" w:cs="Arial"/>
          <w:color w:val="000000" w:themeColor="text1"/>
          <w:sz w:val="24"/>
          <w:szCs w:val="24"/>
          <w:lang w:val="sr-Cyrl-RS"/>
        </w:rPr>
        <w:t xml:space="preserve"> </w:t>
      </w:r>
      <w:r w:rsidR="00677859" w:rsidRPr="00927568">
        <w:rPr>
          <w:rFonts w:eastAsia="TimesNewRomanPSMT" w:cs="Arial"/>
          <w:color w:val="000000" w:themeColor="text1"/>
          <w:sz w:val="24"/>
          <w:szCs w:val="24"/>
        </w:rPr>
        <w:t xml:space="preserve">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00677859" w:rsidRPr="00927568">
        <w:rPr>
          <w:rFonts w:eastAsia="TimesNewRomanPSMT" w:cs="Arial"/>
          <w:color w:val="000000" w:themeColor="text1"/>
          <w:sz w:val="24"/>
          <w:szCs w:val="24"/>
          <w:lang w:val="sr-Cyrl-RS"/>
        </w:rPr>
        <w:t xml:space="preserve">Сфо </w:t>
      </w:r>
      <w:r w:rsidR="00677859" w:rsidRPr="00927568">
        <w:rPr>
          <w:rFonts w:eastAsia="TimesNewRomanPSMT" w:cs="Arial"/>
          <w:color w:val="000000" w:themeColor="text1"/>
          <w:sz w:val="24"/>
          <w:szCs w:val="24"/>
        </w:rPr>
        <w:t>за добро</w:t>
      </w:r>
      <w:r w:rsidR="00677859">
        <w:rPr>
          <w:rFonts w:eastAsia="TimesNewRomanPSMT" w:cs="Arial"/>
          <w:color w:val="000000" w:themeColor="text1"/>
          <w:sz w:val="24"/>
          <w:szCs w:val="24"/>
        </w:rPr>
        <w:t xml:space="preserve"> извршење посла преда Наручиоцу:</w:t>
      </w:r>
    </w:p>
    <w:p w:rsidR="00677859" w:rsidRPr="00D36888" w:rsidRDefault="00677859" w:rsidP="00677859">
      <w:pPr>
        <w:pStyle w:val="ListParagraph"/>
        <w:numPr>
          <w:ilvl w:val="0"/>
          <w:numId w:val="13"/>
        </w:numPr>
        <w:spacing w:before="0" w:after="0" w:line="240" w:lineRule="auto"/>
        <w:rPr>
          <w:rFonts w:ascii="Arial" w:hAnsi="Arial" w:cs="Arial"/>
          <w:color w:val="000000" w:themeColor="text1"/>
          <w:sz w:val="24"/>
          <w:szCs w:val="24"/>
        </w:rPr>
      </w:pPr>
      <w:r w:rsidRPr="00D36888">
        <w:rPr>
          <w:rFonts w:ascii="Arial" w:hAnsi="Arial" w:cs="Arial"/>
          <w:color w:val="000000" w:themeColor="text1"/>
          <w:sz w:val="24"/>
          <w:szCs w:val="24"/>
        </w:rPr>
        <w:t xml:space="preserve">бланко сопствену меницу за </w:t>
      </w:r>
      <w:r w:rsidRPr="00D36888">
        <w:rPr>
          <w:rFonts w:ascii="Arial" w:hAnsi="Arial" w:cs="Arial"/>
          <w:color w:val="000000" w:themeColor="text1"/>
          <w:sz w:val="24"/>
          <w:szCs w:val="24"/>
          <w:lang w:val="sr-Cyrl-RS"/>
        </w:rPr>
        <w:t>добро извршење посла</w:t>
      </w:r>
      <w:r w:rsidRPr="00D36888">
        <w:rPr>
          <w:rFonts w:ascii="Arial" w:hAnsi="Arial"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677859" w:rsidRPr="00D36888" w:rsidRDefault="00677859" w:rsidP="00677859">
      <w:pPr>
        <w:pStyle w:val="ListParagraph"/>
        <w:numPr>
          <w:ilvl w:val="0"/>
          <w:numId w:val="13"/>
        </w:numPr>
        <w:spacing w:before="0" w:after="0" w:line="240" w:lineRule="auto"/>
        <w:rPr>
          <w:rFonts w:ascii="Arial" w:hAnsi="Arial" w:cs="Arial"/>
          <w:color w:val="000000" w:themeColor="text1"/>
          <w:sz w:val="24"/>
          <w:szCs w:val="24"/>
        </w:rPr>
      </w:pPr>
      <w:r w:rsidRPr="00D36888">
        <w:rPr>
          <w:rFonts w:ascii="Arial" w:hAnsi="Arial" w:cs="Arial"/>
          <w:color w:val="000000" w:themeColor="text1"/>
          <w:sz w:val="24"/>
          <w:szCs w:val="24"/>
        </w:rPr>
        <w:t>Менично писмо – овлашћење којим понуђач овлашћује наручиоца да може наплатити меницу  на износ од 10 % од вредности уговора (без ПДВ-а) са роком важења минимално мин</w:t>
      </w:r>
      <w:r>
        <w:rPr>
          <w:rFonts w:ascii="Arial" w:hAnsi="Arial" w:cs="Arial"/>
          <w:color w:val="000000" w:themeColor="text1"/>
          <w:sz w:val="24"/>
          <w:szCs w:val="24"/>
          <w:lang w:val="sr-Cyrl-RS"/>
        </w:rPr>
        <w:t xml:space="preserve"> </w:t>
      </w:r>
      <w:r w:rsidRPr="00D36888">
        <w:rPr>
          <w:rFonts w:ascii="Arial" w:hAnsi="Arial" w:cs="Arial"/>
          <w:color w:val="000000" w:themeColor="text1"/>
          <w:sz w:val="24"/>
          <w:szCs w:val="24"/>
        </w:rPr>
        <w:t xml:space="preserve">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rsidR="00677859" w:rsidRPr="00677859" w:rsidRDefault="00677859" w:rsidP="00677859">
      <w:pPr>
        <w:pStyle w:val="ListParagraph"/>
        <w:numPr>
          <w:ilvl w:val="0"/>
          <w:numId w:val="13"/>
        </w:numPr>
        <w:spacing w:before="0" w:after="0" w:line="240" w:lineRule="auto"/>
        <w:rPr>
          <w:rFonts w:ascii="Arial" w:hAnsi="Arial" w:cs="Arial"/>
          <w:color w:val="000000" w:themeColor="text1"/>
          <w:sz w:val="24"/>
          <w:szCs w:val="24"/>
        </w:rPr>
      </w:pPr>
      <w:r w:rsidRPr="00D36888">
        <w:rPr>
          <w:rFonts w:ascii="Arial" w:hAnsi="Arial" w:cs="Arial"/>
          <w:color w:val="000000" w:themeColor="text1"/>
          <w:sz w:val="24"/>
          <w:szCs w:val="24"/>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w:t>
      </w:r>
      <w:r w:rsidRPr="00677859">
        <w:rPr>
          <w:rFonts w:ascii="Arial" w:hAnsi="Arial" w:cs="Arial"/>
          <w:color w:val="000000" w:themeColor="text1"/>
          <w:sz w:val="24"/>
          <w:szCs w:val="24"/>
        </w:rPr>
        <w:t>картона),</w:t>
      </w:r>
    </w:p>
    <w:p w:rsidR="00677859" w:rsidRPr="00677859" w:rsidRDefault="00677859" w:rsidP="00677859">
      <w:pPr>
        <w:pStyle w:val="ListParagraph"/>
        <w:numPr>
          <w:ilvl w:val="0"/>
          <w:numId w:val="13"/>
        </w:numPr>
        <w:spacing w:before="0" w:line="240" w:lineRule="auto"/>
        <w:rPr>
          <w:rFonts w:ascii="Arial" w:eastAsia="TimesNewRomanPSMT" w:hAnsi="Arial" w:cs="Arial"/>
          <w:color w:val="000000"/>
          <w:sz w:val="24"/>
          <w:szCs w:val="24"/>
        </w:rPr>
      </w:pPr>
      <w:r w:rsidRPr="00677859">
        <w:rPr>
          <w:rFonts w:ascii="Arial" w:eastAsia="TimesNewRomanPSMT" w:hAnsi="Arial" w:cs="Arial"/>
          <w:color w:val="000000"/>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rsidR="00677859" w:rsidRPr="00677859" w:rsidRDefault="00677859" w:rsidP="00677859">
      <w:pPr>
        <w:pStyle w:val="ListParagraph"/>
        <w:numPr>
          <w:ilvl w:val="0"/>
          <w:numId w:val="13"/>
        </w:numPr>
        <w:spacing w:before="0" w:after="0" w:line="240" w:lineRule="auto"/>
        <w:rPr>
          <w:rFonts w:ascii="Arial" w:hAnsi="Arial" w:cs="Arial"/>
          <w:color w:val="000000" w:themeColor="text1"/>
          <w:sz w:val="24"/>
          <w:szCs w:val="24"/>
        </w:rPr>
      </w:pPr>
      <w:r w:rsidRPr="00677859">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677859" w:rsidRPr="00D36888" w:rsidRDefault="00677859" w:rsidP="00677859">
      <w:pPr>
        <w:rPr>
          <w:rFonts w:cs="Arial"/>
          <w:color w:val="000000" w:themeColor="text1"/>
          <w:sz w:val="24"/>
          <w:szCs w:val="24"/>
        </w:rPr>
      </w:pPr>
      <w:r w:rsidRPr="00D36888">
        <w:rPr>
          <w:rFonts w:cs="Arial"/>
          <w:color w:val="000000" w:themeColor="text1"/>
          <w:sz w:val="24"/>
          <w:szCs w:val="24"/>
        </w:rPr>
        <w:t xml:space="preserve">Меница може бити наплаћена у случају да </w:t>
      </w:r>
      <w:r w:rsidR="009A65C9">
        <w:rPr>
          <w:rFonts w:cs="Arial"/>
          <w:color w:val="000000" w:themeColor="text1"/>
          <w:sz w:val="24"/>
          <w:szCs w:val="24"/>
          <w:lang w:val="sr-Cyrl-RS"/>
        </w:rPr>
        <w:t>продавац</w:t>
      </w:r>
      <w:r w:rsidRPr="00D36888">
        <w:rPr>
          <w:rFonts w:cs="Arial"/>
          <w:color w:val="000000" w:themeColor="text1"/>
          <w:sz w:val="24"/>
          <w:szCs w:val="24"/>
        </w:rPr>
        <w:t xml:space="preserve"> не буде извршавао своје</w:t>
      </w:r>
      <w:r>
        <w:rPr>
          <w:rFonts w:cs="Arial"/>
          <w:color w:val="000000" w:themeColor="text1"/>
          <w:sz w:val="24"/>
          <w:szCs w:val="24"/>
          <w:lang w:val="sr-Cyrl-RS"/>
        </w:rPr>
        <w:t xml:space="preserve"> </w:t>
      </w:r>
      <w:r w:rsidRPr="00D36888">
        <w:rPr>
          <w:rFonts w:cs="Arial"/>
          <w:color w:val="000000" w:themeColor="text1"/>
          <w:sz w:val="24"/>
          <w:szCs w:val="24"/>
        </w:rPr>
        <w:t xml:space="preserve">уговорне обавезе у роковима и на начин предвиђен уговором. </w:t>
      </w:r>
    </w:p>
    <w:p w:rsidR="00677859" w:rsidRPr="00D36888" w:rsidRDefault="00677859" w:rsidP="00677859">
      <w:pPr>
        <w:spacing w:before="0"/>
        <w:ind w:left="851"/>
        <w:rPr>
          <w:rFonts w:cs="Arial"/>
          <w:color w:val="000000" w:themeColor="text1"/>
          <w:sz w:val="24"/>
          <w:szCs w:val="24"/>
        </w:rPr>
      </w:pPr>
    </w:p>
    <w:p w:rsidR="00343A18" w:rsidRPr="0058001A" w:rsidRDefault="00343A18" w:rsidP="0058001A">
      <w:pPr>
        <w:tabs>
          <w:tab w:val="left" w:pos="9090"/>
        </w:tabs>
        <w:spacing w:before="0"/>
        <w:jc w:val="center"/>
        <w:rPr>
          <w:rFonts w:cs="Arial"/>
          <w:b/>
          <w:sz w:val="24"/>
          <w:szCs w:val="24"/>
        </w:rPr>
      </w:pPr>
      <w:r w:rsidRPr="0058001A">
        <w:rPr>
          <w:rFonts w:cs="Arial"/>
          <w:b/>
          <w:sz w:val="24"/>
          <w:szCs w:val="24"/>
        </w:rPr>
        <w:t>Члан 1</w:t>
      </w:r>
      <w:r w:rsidR="00336B79" w:rsidRPr="0058001A">
        <w:rPr>
          <w:rFonts w:cs="Arial"/>
          <w:b/>
          <w:sz w:val="24"/>
          <w:szCs w:val="24"/>
          <w:lang w:val="sr-Cyrl-RS"/>
        </w:rPr>
        <w:t>0</w:t>
      </w:r>
      <w:r w:rsidRPr="0058001A">
        <w:rPr>
          <w:rFonts w:cs="Arial"/>
          <w:b/>
          <w:sz w:val="24"/>
          <w:szCs w:val="24"/>
        </w:rPr>
        <w:t>.</w:t>
      </w:r>
    </w:p>
    <w:p w:rsidR="00343A18" w:rsidRPr="0058001A" w:rsidRDefault="00343A18" w:rsidP="0058001A">
      <w:pPr>
        <w:pStyle w:val="KDParagraf"/>
        <w:spacing w:before="0"/>
        <w:rPr>
          <w:rFonts w:eastAsia="Calibri" w:cs="Arial"/>
          <w:color w:val="00B0F0"/>
          <w:sz w:val="24"/>
          <w:szCs w:val="24"/>
        </w:rPr>
      </w:pPr>
    </w:p>
    <w:p w:rsidR="00343A18" w:rsidRPr="0058001A" w:rsidRDefault="00343A18" w:rsidP="0058001A">
      <w:pPr>
        <w:pStyle w:val="KDParagraf"/>
        <w:spacing w:before="0"/>
        <w:rPr>
          <w:rFonts w:cs="Arial"/>
          <w:sz w:val="24"/>
          <w:szCs w:val="24"/>
        </w:rPr>
      </w:pPr>
      <w:r w:rsidRPr="0058001A">
        <w:rPr>
          <w:rFonts w:cs="Arial"/>
          <w:sz w:val="24"/>
          <w:szCs w:val="24"/>
        </w:rPr>
        <w:t>Достављање средстава финансијског обезбеђења из члана</w:t>
      </w:r>
      <w:r w:rsidR="00336B79" w:rsidRPr="0058001A">
        <w:rPr>
          <w:rFonts w:cs="Arial"/>
          <w:sz w:val="24"/>
          <w:szCs w:val="24"/>
          <w:lang w:val="sr-Cyrl-RS"/>
        </w:rPr>
        <w:t xml:space="preserve"> 9</w:t>
      </w:r>
      <w:r w:rsidR="000E0FC1" w:rsidRPr="0058001A">
        <w:rPr>
          <w:rFonts w:cs="Arial"/>
          <w:sz w:val="24"/>
          <w:szCs w:val="24"/>
          <w:lang w:val="sr-Cyrl-RS"/>
        </w:rPr>
        <w:t>.</w:t>
      </w:r>
      <w:r w:rsidRPr="0058001A">
        <w:rPr>
          <w:rFonts w:cs="Arial"/>
          <w:sz w:val="24"/>
          <w:szCs w:val="24"/>
        </w:rPr>
        <w:t xml:space="preserve"> представља одложни услов, тако да правно дејство овог уговора не настаје док се одложни услов не испуни.</w:t>
      </w:r>
    </w:p>
    <w:p w:rsidR="00343A18" w:rsidRPr="0058001A" w:rsidRDefault="00343A18" w:rsidP="0058001A">
      <w:pPr>
        <w:pStyle w:val="KDParagraf"/>
        <w:spacing w:before="0"/>
        <w:rPr>
          <w:rFonts w:cs="Arial"/>
          <w:sz w:val="24"/>
          <w:szCs w:val="24"/>
        </w:rPr>
      </w:pPr>
      <w:r w:rsidRPr="0058001A">
        <w:rPr>
          <w:rFonts w:cs="Arial"/>
          <w:sz w:val="24"/>
          <w:szCs w:val="24"/>
        </w:rPr>
        <w:t>Уколико се средство финансијског обезбеђења не достави у остављеном року, сматраће се да је Продавац одбио да закључи Уговор</w:t>
      </w:r>
      <w:r w:rsidR="000D6ACE" w:rsidRPr="0058001A">
        <w:rPr>
          <w:rFonts w:cs="Arial"/>
          <w:sz w:val="24"/>
          <w:szCs w:val="24"/>
          <w:lang w:val="sr-Cyrl-RS"/>
        </w:rPr>
        <w:t>, осим уколико у наведеном року у потпуности није испунио своју уговорну обавезу.</w:t>
      </w:r>
    </w:p>
    <w:p w:rsidR="00343A18" w:rsidRPr="0058001A" w:rsidRDefault="00343A18" w:rsidP="0058001A">
      <w:pPr>
        <w:pStyle w:val="KDParagraf"/>
        <w:spacing w:before="0"/>
        <w:rPr>
          <w:rFonts w:cs="Arial"/>
          <w:sz w:val="24"/>
          <w:szCs w:val="24"/>
        </w:rPr>
      </w:pPr>
    </w:p>
    <w:p w:rsidR="00343A18" w:rsidRPr="0058001A" w:rsidRDefault="00343A18" w:rsidP="0058001A">
      <w:pPr>
        <w:spacing w:before="0"/>
        <w:jc w:val="center"/>
        <w:rPr>
          <w:rFonts w:cs="Arial"/>
          <w:b/>
          <w:sz w:val="24"/>
          <w:szCs w:val="24"/>
        </w:rPr>
      </w:pPr>
      <w:r w:rsidRPr="0058001A">
        <w:rPr>
          <w:rFonts w:cs="Arial"/>
          <w:b/>
          <w:sz w:val="24"/>
          <w:szCs w:val="24"/>
        </w:rPr>
        <w:t>Члан 1</w:t>
      </w:r>
      <w:r w:rsidR="00336B79" w:rsidRPr="0058001A">
        <w:rPr>
          <w:rFonts w:cs="Arial"/>
          <w:b/>
          <w:sz w:val="24"/>
          <w:szCs w:val="24"/>
          <w:lang w:val="sr-Cyrl-RS"/>
        </w:rPr>
        <w:t>1</w:t>
      </w:r>
      <w:r w:rsidRPr="0058001A">
        <w:rPr>
          <w:rFonts w:cs="Arial"/>
          <w:b/>
          <w:sz w:val="24"/>
          <w:szCs w:val="24"/>
        </w:rPr>
        <w:t>.</w:t>
      </w:r>
    </w:p>
    <w:p w:rsidR="006E2018" w:rsidRPr="0058001A" w:rsidRDefault="006E2018" w:rsidP="0058001A">
      <w:pPr>
        <w:spacing w:before="0"/>
        <w:jc w:val="center"/>
        <w:rPr>
          <w:rFonts w:cs="Arial"/>
          <w:i/>
          <w:color w:val="00B050"/>
          <w:sz w:val="24"/>
          <w:szCs w:val="24"/>
        </w:rPr>
      </w:pPr>
    </w:p>
    <w:p w:rsidR="00677859" w:rsidRPr="00E228E2" w:rsidRDefault="00677859" w:rsidP="00677859">
      <w:pPr>
        <w:pStyle w:val="KDPodnaslov3"/>
        <w:keepNext w:val="0"/>
        <w:spacing w:before="0"/>
        <w:rPr>
          <w:rFonts w:eastAsia="TimesNewRomanPSMT" w:cs="Arial"/>
          <w:b/>
          <w:bCs/>
          <w:iCs/>
          <w:color w:val="000000" w:themeColor="text1"/>
          <w:sz w:val="24"/>
          <w:szCs w:val="24"/>
        </w:rPr>
      </w:pPr>
      <w:r w:rsidRPr="00E228E2">
        <w:rPr>
          <w:rFonts w:eastAsia="TimesNewRomanPSMT" w:cs="Arial"/>
          <w:b/>
          <w:bCs/>
          <w:iCs/>
          <w:color w:val="000000" w:themeColor="text1"/>
          <w:sz w:val="24"/>
          <w:szCs w:val="24"/>
        </w:rPr>
        <w:t>Меница као гаранција за  отклањање грешака у гарантном року</w:t>
      </w:r>
    </w:p>
    <w:p w:rsidR="00677859" w:rsidRPr="00E228E2" w:rsidRDefault="009A65C9" w:rsidP="00677859">
      <w:pPr>
        <w:rPr>
          <w:rFonts w:cs="Arial"/>
          <w:color w:val="000000" w:themeColor="text1"/>
          <w:sz w:val="24"/>
          <w:szCs w:val="24"/>
        </w:rPr>
      </w:pPr>
      <w:r>
        <w:rPr>
          <w:rFonts w:cs="Arial"/>
          <w:color w:val="000000" w:themeColor="text1"/>
          <w:sz w:val="24"/>
          <w:szCs w:val="24"/>
          <w:lang w:val="sr-Cyrl-RS"/>
        </w:rPr>
        <w:t xml:space="preserve">Продавац </w:t>
      </w:r>
      <w:r w:rsidR="00677859" w:rsidRPr="00E228E2">
        <w:rPr>
          <w:rFonts w:cs="Arial"/>
          <w:color w:val="000000" w:themeColor="text1"/>
          <w:sz w:val="24"/>
          <w:szCs w:val="24"/>
        </w:rPr>
        <w:t xml:space="preserve">је обавезан да Наручиоцу </w:t>
      </w:r>
      <w:r w:rsidR="00677859" w:rsidRPr="00E228E2">
        <w:rPr>
          <w:rFonts w:cs="Arial"/>
          <w:color w:val="000000" w:themeColor="text1"/>
          <w:sz w:val="24"/>
          <w:szCs w:val="24"/>
          <w:lang w:val="sr-Cyrl-RS"/>
        </w:rPr>
        <w:t>у</w:t>
      </w:r>
      <w:r w:rsidR="00677859">
        <w:rPr>
          <w:rFonts w:cs="Arial"/>
          <w:color w:val="000000" w:themeColor="text1"/>
          <w:sz w:val="24"/>
          <w:szCs w:val="24"/>
          <w:lang w:val="sr-Cyrl-RS"/>
        </w:rPr>
        <w:t xml:space="preserve"> </w:t>
      </w:r>
      <w:r w:rsidR="00677859" w:rsidRPr="00E228E2">
        <w:rPr>
          <w:rFonts w:cs="Arial"/>
          <w:color w:val="000000" w:themeColor="text1"/>
          <w:sz w:val="24"/>
          <w:szCs w:val="24"/>
          <w:lang w:val="sr-Cyrl-RS"/>
        </w:rPr>
        <w:t xml:space="preserve">тренутку потписивања Записника о квантитативном и квалитативном пријему </w:t>
      </w:r>
      <w:r w:rsidR="00D07827">
        <w:rPr>
          <w:rFonts w:cs="Arial"/>
          <w:color w:val="000000" w:themeColor="text1"/>
          <w:sz w:val="24"/>
          <w:szCs w:val="24"/>
          <w:lang w:val="sr-Cyrl-RS"/>
        </w:rPr>
        <w:t xml:space="preserve">уграђених </w:t>
      </w:r>
      <w:r w:rsidR="00677859" w:rsidRPr="00E228E2">
        <w:rPr>
          <w:rFonts w:cs="Arial"/>
          <w:color w:val="000000" w:themeColor="text1"/>
          <w:sz w:val="24"/>
          <w:szCs w:val="24"/>
          <w:lang w:val="sr-Cyrl-RS"/>
        </w:rPr>
        <w:t xml:space="preserve">добара, а најкасније 5 дана пре истека средства финансијског обезбеђења за добро извршење посла </w:t>
      </w:r>
      <w:r w:rsidR="00677859" w:rsidRPr="00E228E2">
        <w:rPr>
          <w:rFonts w:cs="Arial"/>
          <w:color w:val="000000" w:themeColor="text1"/>
          <w:sz w:val="24"/>
          <w:szCs w:val="24"/>
        </w:rPr>
        <w:t>достави:</w:t>
      </w:r>
    </w:p>
    <w:p w:rsidR="00677859" w:rsidRPr="00677859" w:rsidRDefault="00677859" w:rsidP="00677859">
      <w:pPr>
        <w:pStyle w:val="ListParagraph"/>
        <w:numPr>
          <w:ilvl w:val="0"/>
          <w:numId w:val="13"/>
        </w:numPr>
        <w:rPr>
          <w:rFonts w:ascii="Arial" w:hAnsi="Arial" w:cs="Arial"/>
          <w:color w:val="000000" w:themeColor="text1"/>
          <w:sz w:val="24"/>
          <w:szCs w:val="24"/>
        </w:rPr>
      </w:pPr>
      <w:r w:rsidRPr="00677859">
        <w:rPr>
          <w:rFonts w:ascii="Arial" w:hAnsi="Arial" w:cs="Arial"/>
          <w:color w:val="000000" w:themeColor="text1"/>
          <w:sz w:val="24"/>
          <w:szCs w:val="24"/>
        </w:rPr>
        <w:t xml:space="preserve">бланко сопствену меницу за </w:t>
      </w:r>
      <w:r w:rsidRPr="00677859">
        <w:rPr>
          <w:rFonts w:ascii="Arial" w:hAnsi="Arial" w:cs="Arial"/>
          <w:color w:val="000000" w:themeColor="text1"/>
          <w:sz w:val="24"/>
          <w:szCs w:val="24"/>
          <w:lang w:val="sr-Cyrl-RS"/>
        </w:rPr>
        <w:t>отклањање недостатака у гарантном року</w:t>
      </w:r>
      <w:r w:rsidRPr="00677859">
        <w:rPr>
          <w:rFonts w:ascii="Arial" w:hAnsi="Arial"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677859" w:rsidRPr="00677859" w:rsidRDefault="00677859" w:rsidP="00677859">
      <w:pPr>
        <w:pStyle w:val="ListParagraph"/>
        <w:numPr>
          <w:ilvl w:val="0"/>
          <w:numId w:val="13"/>
        </w:numPr>
        <w:rPr>
          <w:rFonts w:ascii="Arial" w:hAnsi="Arial" w:cs="Arial"/>
          <w:color w:val="000000" w:themeColor="text1"/>
          <w:sz w:val="24"/>
          <w:szCs w:val="24"/>
        </w:rPr>
      </w:pPr>
      <w:r w:rsidRPr="00677859">
        <w:rPr>
          <w:rFonts w:ascii="Arial" w:hAnsi="Arial" w:cs="Arial"/>
          <w:color w:val="000000" w:themeColor="text1"/>
          <w:sz w:val="24"/>
          <w:szCs w:val="24"/>
        </w:rPr>
        <w:t>Менично писмо – овлашћење којим понуђач овлашћује наручиоца да може</w:t>
      </w:r>
      <w:r w:rsidR="00D07827">
        <w:rPr>
          <w:rFonts w:ascii="Arial" w:hAnsi="Arial" w:cs="Arial"/>
          <w:color w:val="000000" w:themeColor="text1"/>
          <w:sz w:val="24"/>
          <w:szCs w:val="24"/>
        </w:rPr>
        <w:t xml:space="preserve"> наплатити меницу  на износ од 10</w:t>
      </w:r>
      <w:r w:rsidRPr="00677859">
        <w:rPr>
          <w:rFonts w:ascii="Arial" w:hAnsi="Arial" w:cs="Arial"/>
          <w:color w:val="000000" w:themeColor="text1"/>
          <w:sz w:val="24"/>
          <w:szCs w:val="24"/>
        </w:rPr>
        <w:t>% од вредности уговора (без ПДВ) са роком важења минимално</w:t>
      </w:r>
      <w:r w:rsidRPr="00677859">
        <w:rPr>
          <w:rFonts w:ascii="Arial" w:hAnsi="Arial" w:cs="Arial"/>
          <w:color w:val="000000" w:themeColor="text1"/>
          <w:sz w:val="24"/>
          <w:szCs w:val="24"/>
          <w:lang w:val="sr-Cyrl-RS"/>
        </w:rPr>
        <w:t xml:space="preserve"> 30</w:t>
      </w:r>
      <w:r w:rsidRPr="00677859">
        <w:rPr>
          <w:rFonts w:ascii="Arial" w:hAnsi="Arial" w:cs="Arial"/>
          <w:color w:val="000000" w:themeColor="text1"/>
          <w:sz w:val="24"/>
          <w:szCs w:val="24"/>
        </w:rPr>
        <w:t xml:space="preserve"> дана дужим од гарантног рока, с тим да евентуални продужетак </w:t>
      </w:r>
      <w:r w:rsidR="00D07827">
        <w:rPr>
          <w:rFonts w:ascii="Arial" w:hAnsi="Arial" w:cs="Arial"/>
          <w:color w:val="000000" w:themeColor="text1"/>
          <w:sz w:val="24"/>
          <w:szCs w:val="24"/>
          <w:lang w:val="sr-Cyrl-RS"/>
        </w:rPr>
        <w:t xml:space="preserve">гарантног </w:t>
      </w:r>
      <w:r w:rsidRPr="00677859">
        <w:rPr>
          <w:rFonts w:ascii="Arial" w:hAnsi="Arial" w:cs="Arial"/>
          <w:color w:val="000000" w:themeColor="text1"/>
          <w:sz w:val="24"/>
          <w:szCs w:val="24"/>
        </w:rPr>
        <w:t xml:space="preserve">рока има за последицу и продужење рока важења менице и меничног овлашћења, </w:t>
      </w:r>
    </w:p>
    <w:p w:rsidR="00677859" w:rsidRPr="00677859" w:rsidRDefault="00677859" w:rsidP="00677859">
      <w:pPr>
        <w:pStyle w:val="ListParagraph"/>
        <w:numPr>
          <w:ilvl w:val="0"/>
          <w:numId w:val="13"/>
        </w:numPr>
        <w:spacing w:before="0" w:after="0" w:line="240" w:lineRule="auto"/>
        <w:rPr>
          <w:rFonts w:ascii="Arial" w:hAnsi="Arial" w:cs="Arial"/>
          <w:color w:val="000000" w:themeColor="text1"/>
          <w:sz w:val="24"/>
          <w:szCs w:val="24"/>
        </w:rPr>
      </w:pPr>
      <w:r w:rsidRPr="00677859">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677859" w:rsidRPr="00677859" w:rsidRDefault="00677859" w:rsidP="00677859">
      <w:pPr>
        <w:pStyle w:val="ListParagraph"/>
        <w:numPr>
          <w:ilvl w:val="0"/>
          <w:numId w:val="13"/>
        </w:numPr>
        <w:spacing w:before="0"/>
        <w:rPr>
          <w:rFonts w:ascii="Arial" w:eastAsia="TimesNewRomanPSMT" w:hAnsi="Arial" w:cs="Arial"/>
          <w:color w:val="000000"/>
          <w:sz w:val="24"/>
          <w:szCs w:val="24"/>
        </w:rPr>
      </w:pPr>
      <w:r w:rsidRPr="00677859">
        <w:rPr>
          <w:rFonts w:ascii="Arial" w:eastAsia="TimesNewRomanPSMT" w:hAnsi="Arial" w:cs="Arial"/>
          <w:color w:val="000000"/>
          <w:sz w:val="24"/>
          <w:szCs w:val="24"/>
        </w:rPr>
        <w:t>фотокопију ОП обрасца за законског заступника и лица овлашћених за потпис менице/овлашћења (Оверени потписи лица овлашћених за заступање),</w:t>
      </w:r>
    </w:p>
    <w:p w:rsidR="00677859" w:rsidRPr="00677859" w:rsidRDefault="00677859" w:rsidP="00677859">
      <w:pPr>
        <w:pStyle w:val="ListParagraph"/>
        <w:numPr>
          <w:ilvl w:val="0"/>
          <w:numId w:val="13"/>
        </w:numPr>
        <w:spacing w:before="0" w:after="0" w:line="240" w:lineRule="auto"/>
        <w:rPr>
          <w:rFonts w:ascii="Arial" w:hAnsi="Arial" w:cs="Arial"/>
          <w:color w:val="000000" w:themeColor="text1"/>
          <w:sz w:val="24"/>
          <w:szCs w:val="24"/>
        </w:rPr>
      </w:pPr>
      <w:r w:rsidRPr="00677859">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677859" w:rsidRDefault="00677859" w:rsidP="00315D05">
      <w:pPr>
        <w:spacing w:before="0"/>
        <w:rPr>
          <w:rFonts w:cs="Arial"/>
          <w:color w:val="000000" w:themeColor="text1"/>
          <w:sz w:val="24"/>
          <w:szCs w:val="24"/>
          <w:lang w:val="sr-Cyrl-RS"/>
        </w:rPr>
      </w:pPr>
      <w:r w:rsidRPr="00E228E2">
        <w:rPr>
          <w:rFonts w:cs="Arial"/>
          <w:color w:val="000000" w:themeColor="text1"/>
          <w:sz w:val="24"/>
          <w:szCs w:val="24"/>
        </w:rPr>
        <w:t xml:space="preserve">Меница може бити наплаћена у случају да изабрани понуђач </w:t>
      </w:r>
      <w:r w:rsidRPr="00E228E2">
        <w:rPr>
          <w:rFonts w:cs="Arial"/>
          <w:color w:val="000000" w:themeColor="text1"/>
          <w:sz w:val="24"/>
          <w:szCs w:val="24"/>
          <w:lang w:val="sr-Cyrl-RS"/>
        </w:rPr>
        <w:t xml:space="preserve">не отклони недостатке у </w:t>
      </w:r>
    </w:p>
    <w:p w:rsidR="00677859" w:rsidRPr="00E228E2" w:rsidRDefault="00677859" w:rsidP="00315D05">
      <w:pPr>
        <w:spacing w:before="0"/>
        <w:rPr>
          <w:rFonts w:cs="Arial"/>
          <w:color w:val="000000" w:themeColor="text1"/>
          <w:sz w:val="24"/>
          <w:szCs w:val="24"/>
        </w:rPr>
      </w:pPr>
      <w:r w:rsidRPr="00E228E2">
        <w:rPr>
          <w:rFonts w:cs="Arial"/>
          <w:color w:val="000000" w:themeColor="text1"/>
          <w:sz w:val="24"/>
          <w:szCs w:val="24"/>
          <w:lang w:val="sr-Cyrl-RS"/>
        </w:rPr>
        <w:t>гарантном року</w:t>
      </w:r>
      <w:r w:rsidRPr="00E228E2">
        <w:rPr>
          <w:rFonts w:cs="Arial"/>
          <w:color w:val="000000" w:themeColor="text1"/>
          <w:sz w:val="24"/>
          <w:szCs w:val="24"/>
        </w:rPr>
        <w:t xml:space="preserve">. </w:t>
      </w:r>
    </w:p>
    <w:p w:rsidR="00677859" w:rsidRPr="00E228E2" w:rsidRDefault="00677859" w:rsidP="00315D05">
      <w:pPr>
        <w:pStyle w:val="KDParagraf"/>
        <w:spacing w:before="0"/>
        <w:rPr>
          <w:color w:val="000000" w:themeColor="text1"/>
          <w:sz w:val="24"/>
          <w:szCs w:val="24"/>
          <w:lang w:val="sr-Cyrl-RS"/>
        </w:rPr>
      </w:pPr>
      <w:r w:rsidRPr="00E228E2">
        <w:rPr>
          <w:color w:val="000000" w:themeColor="text1"/>
          <w:sz w:val="24"/>
          <w:szCs w:val="24"/>
          <w:lang w:val="sr-Cyrl-RS"/>
        </w:rPr>
        <w:t xml:space="preserve">Уколико се средство финансијског обезбеђења не достави у уговореном року, </w:t>
      </w:r>
      <w:r w:rsidRPr="00E228E2">
        <w:rPr>
          <w:color w:val="000000" w:themeColor="text1"/>
          <w:sz w:val="24"/>
          <w:szCs w:val="24"/>
          <w:lang w:eastAsia="sr-Latn-RS"/>
        </w:rPr>
        <w:t>Купац</w:t>
      </w:r>
      <w:r w:rsidRPr="00E228E2">
        <w:rPr>
          <w:color w:val="000000" w:themeColor="text1"/>
          <w:sz w:val="24"/>
          <w:szCs w:val="24"/>
          <w:lang w:val="sr-Cyrl-RS" w:eastAsia="sr-Latn-RS"/>
        </w:rPr>
        <w:t xml:space="preserve"> има право </w:t>
      </w:r>
      <w:r w:rsidRPr="00E228E2">
        <w:rPr>
          <w:color w:val="000000" w:themeColor="text1"/>
          <w:sz w:val="24"/>
          <w:szCs w:val="24"/>
          <w:lang w:val="sr-Cyrl-RS"/>
        </w:rPr>
        <w:t xml:space="preserve"> да наплати средство финанасијског обезбеђења за добро извршење посла.</w:t>
      </w:r>
    </w:p>
    <w:p w:rsidR="00343A18" w:rsidRPr="0058001A" w:rsidRDefault="00343A18" w:rsidP="00315D05">
      <w:pPr>
        <w:pStyle w:val="KDParagraf"/>
        <w:spacing w:before="0"/>
        <w:rPr>
          <w:rFonts w:cs="Arial"/>
          <w:color w:val="00B0F0"/>
          <w:sz w:val="24"/>
          <w:szCs w:val="24"/>
        </w:rPr>
      </w:pPr>
    </w:p>
    <w:p w:rsidR="00343A18" w:rsidRPr="0058001A" w:rsidRDefault="00343A18" w:rsidP="0058001A">
      <w:pPr>
        <w:spacing w:before="0"/>
        <w:rPr>
          <w:rFonts w:cs="Arial"/>
          <w:b/>
          <w:sz w:val="24"/>
          <w:szCs w:val="24"/>
        </w:rPr>
      </w:pPr>
      <w:r w:rsidRPr="0058001A">
        <w:rPr>
          <w:rFonts w:cs="Arial"/>
          <w:b/>
          <w:sz w:val="24"/>
          <w:szCs w:val="24"/>
        </w:rPr>
        <w:t>УГОВОРНА КАЗНА ЗБОГ ЗАКАШЊЕЊА У ИСПОРУЦИ</w:t>
      </w:r>
    </w:p>
    <w:p w:rsidR="00343A18" w:rsidRPr="0058001A" w:rsidRDefault="00343A18" w:rsidP="0058001A">
      <w:pPr>
        <w:pStyle w:val="KDParagraf"/>
        <w:spacing w:before="0"/>
        <w:rPr>
          <w:rFonts w:cs="Arial"/>
          <w:sz w:val="24"/>
          <w:szCs w:val="24"/>
        </w:rPr>
      </w:pPr>
    </w:p>
    <w:p w:rsidR="00343A18" w:rsidRDefault="00343A18" w:rsidP="0058001A">
      <w:pPr>
        <w:spacing w:before="0"/>
        <w:jc w:val="center"/>
        <w:rPr>
          <w:rFonts w:cs="Arial"/>
          <w:b/>
          <w:sz w:val="24"/>
          <w:szCs w:val="24"/>
        </w:rPr>
      </w:pPr>
      <w:r w:rsidRPr="0058001A">
        <w:rPr>
          <w:rFonts w:cs="Arial"/>
          <w:b/>
          <w:sz w:val="24"/>
          <w:szCs w:val="24"/>
        </w:rPr>
        <w:t>Члан 1</w:t>
      </w:r>
      <w:r w:rsidR="00336B79" w:rsidRPr="0058001A">
        <w:rPr>
          <w:rFonts w:cs="Arial"/>
          <w:b/>
          <w:sz w:val="24"/>
          <w:szCs w:val="24"/>
          <w:lang w:val="sr-Cyrl-RS"/>
        </w:rPr>
        <w:t>2</w:t>
      </w:r>
      <w:r w:rsidRPr="0058001A">
        <w:rPr>
          <w:rFonts w:cs="Arial"/>
          <w:b/>
          <w:sz w:val="24"/>
          <w:szCs w:val="24"/>
        </w:rPr>
        <w:t>.</w:t>
      </w:r>
    </w:p>
    <w:p w:rsidR="00677859" w:rsidRPr="0058001A" w:rsidRDefault="00677859" w:rsidP="0058001A">
      <w:pPr>
        <w:spacing w:before="0"/>
        <w:jc w:val="center"/>
        <w:rPr>
          <w:rFonts w:cs="Arial"/>
          <w:b/>
          <w:sz w:val="24"/>
          <w:szCs w:val="24"/>
        </w:rPr>
      </w:pPr>
    </w:p>
    <w:p w:rsidR="00323BFC" w:rsidRPr="0058001A" w:rsidRDefault="00323BFC" w:rsidP="0058001A">
      <w:pPr>
        <w:tabs>
          <w:tab w:val="left" w:pos="9090"/>
        </w:tabs>
        <w:spacing w:before="0"/>
        <w:rPr>
          <w:rFonts w:cs="Arial"/>
          <w:bCs/>
          <w:sz w:val="24"/>
          <w:szCs w:val="24"/>
          <w:lang w:val="sr-Cyrl-CS"/>
        </w:rPr>
      </w:pPr>
      <w:r w:rsidRPr="0058001A">
        <w:rPr>
          <w:rFonts w:cs="Arial"/>
          <w:bCs/>
          <w:sz w:val="24"/>
          <w:szCs w:val="24"/>
          <w:lang w:val="sr-Cyrl-CS"/>
        </w:rPr>
        <w:t>Уколико Продавац не испуни своје обавезе или не испоручи добр</w:t>
      </w:r>
      <w:r w:rsidRPr="0058001A">
        <w:rPr>
          <w:rFonts w:cs="Arial"/>
          <w:bCs/>
          <w:sz w:val="24"/>
          <w:szCs w:val="24"/>
        </w:rPr>
        <w:t>о</w:t>
      </w:r>
      <w:r w:rsidR="00DA2ACE" w:rsidRPr="0058001A">
        <w:rPr>
          <w:rFonts w:cs="Arial"/>
          <w:bCs/>
          <w:sz w:val="24"/>
          <w:szCs w:val="24"/>
          <w:lang w:val="sr-Cyrl-CS"/>
        </w:rPr>
        <w:t xml:space="preserve"> у уговореном року</w:t>
      </w:r>
      <w:r w:rsidRPr="0058001A">
        <w:rPr>
          <w:rFonts w:cs="Arial"/>
          <w:bCs/>
          <w:sz w:val="24"/>
          <w:szCs w:val="24"/>
          <w:lang w:val="sr-Cyrl-CS"/>
        </w:rPr>
        <w:t>,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323BFC" w:rsidRPr="0058001A" w:rsidRDefault="00323BFC" w:rsidP="0058001A">
      <w:pPr>
        <w:tabs>
          <w:tab w:val="left" w:pos="9090"/>
        </w:tabs>
        <w:spacing w:before="0"/>
        <w:rPr>
          <w:rFonts w:cs="Arial"/>
          <w:color w:val="000000" w:themeColor="text1"/>
          <w:sz w:val="24"/>
          <w:szCs w:val="24"/>
        </w:rPr>
      </w:pPr>
      <w:r w:rsidRPr="0058001A">
        <w:rPr>
          <w:rFonts w:cs="Arial"/>
          <w:bCs/>
          <w:color w:val="000000" w:themeColor="text1"/>
          <w:sz w:val="24"/>
          <w:szCs w:val="24"/>
        </w:rPr>
        <w:t>Уговорна казна се обрачунава од првог дана од истека уговореног рока испоруке из члана 5</w:t>
      </w:r>
      <w:r w:rsidRPr="0058001A">
        <w:rPr>
          <w:rFonts w:cs="Arial"/>
          <w:bCs/>
          <w:color w:val="000000" w:themeColor="text1"/>
          <w:sz w:val="24"/>
          <w:szCs w:val="24"/>
          <w:lang w:val="sr-Latn-CS"/>
        </w:rPr>
        <w:t>.</w:t>
      </w:r>
      <w:r w:rsidRPr="0058001A">
        <w:rPr>
          <w:rFonts w:cs="Arial"/>
          <w:bCs/>
          <w:color w:val="000000" w:themeColor="text1"/>
          <w:sz w:val="24"/>
          <w:szCs w:val="24"/>
        </w:rPr>
        <w:t xml:space="preserve"> овог Уговора и износи 0,5% уговорене вредности неиспоручених добара дневно, а највише до 10% укупно уговорене вредности добара,</w:t>
      </w:r>
      <w:r w:rsidRPr="0058001A">
        <w:rPr>
          <w:rFonts w:cs="Arial"/>
          <w:color w:val="000000" w:themeColor="text1"/>
          <w:sz w:val="24"/>
          <w:szCs w:val="24"/>
        </w:rPr>
        <w:t>без пореза на додату вредност.</w:t>
      </w:r>
    </w:p>
    <w:p w:rsidR="00323BFC" w:rsidRPr="0058001A" w:rsidRDefault="00323BFC" w:rsidP="0058001A">
      <w:pPr>
        <w:tabs>
          <w:tab w:val="left" w:pos="9090"/>
        </w:tabs>
        <w:spacing w:before="0"/>
        <w:rPr>
          <w:rFonts w:cs="Arial"/>
          <w:color w:val="000000" w:themeColor="text1"/>
          <w:sz w:val="24"/>
          <w:szCs w:val="24"/>
        </w:rPr>
      </w:pPr>
      <w:r w:rsidRPr="0058001A">
        <w:rPr>
          <w:rFonts w:cs="Arial"/>
          <w:bCs/>
          <w:color w:val="000000" w:themeColor="text1"/>
          <w:sz w:val="24"/>
          <w:szCs w:val="24"/>
        </w:rPr>
        <w:t>Плаћање уговорне казне</w:t>
      </w:r>
      <w:r w:rsidRPr="0058001A">
        <w:rPr>
          <w:rFonts w:cs="Arial"/>
          <w:color w:val="000000" w:themeColor="text1"/>
          <w:sz w:val="24"/>
          <w:szCs w:val="24"/>
        </w:rPr>
        <w:t>, из става 1. овог члана,  дoспeвa у рoку до 45</w:t>
      </w:r>
      <w:r w:rsidRPr="0058001A">
        <w:rPr>
          <w:rFonts w:cs="Arial"/>
          <w:color w:val="000000" w:themeColor="text1"/>
          <w:sz w:val="24"/>
          <w:szCs w:val="24"/>
          <w:lang w:val="sr-Cyrl-RS"/>
        </w:rPr>
        <w:t xml:space="preserve"> </w:t>
      </w:r>
      <w:r w:rsidRPr="0058001A">
        <w:rPr>
          <w:rFonts w:cs="Arial"/>
          <w:color w:val="000000" w:themeColor="text1"/>
          <w:sz w:val="24"/>
          <w:szCs w:val="24"/>
        </w:rPr>
        <w:t>(четрдесетпет) дaнa oд дaнa</w:t>
      </w:r>
      <w:r w:rsidRPr="0058001A">
        <w:rPr>
          <w:rFonts w:cs="Arial"/>
          <w:color w:val="000000" w:themeColor="text1"/>
          <w:sz w:val="24"/>
          <w:szCs w:val="24"/>
          <w:lang w:val="sr-Cyrl-RS"/>
        </w:rPr>
        <w:t xml:space="preserve"> </w:t>
      </w:r>
      <w:r w:rsidRPr="0058001A">
        <w:rPr>
          <w:rFonts w:cs="Arial"/>
          <w:color w:val="000000" w:themeColor="text1"/>
          <w:sz w:val="24"/>
          <w:szCs w:val="24"/>
        </w:rPr>
        <w:t xml:space="preserve">пријема од стране Продавца, </w:t>
      </w:r>
      <w:r w:rsidRPr="0058001A">
        <w:rPr>
          <w:rFonts w:cs="Arial"/>
          <w:color w:val="000000" w:themeColor="text1"/>
          <w:sz w:val="24"/>
          <w:szCs w:val="24"/>
          <w:lang w:val="sr-Cyrl-RS"/>
        </w:rPr>
        <w:t xml:space="preserve">рачуни </w:t>
      </w:r>
      <w:r w:rsidRPr="0058001A">
        <w:rPr>
          <w:rFonts w:cs="Arial"/>
          <w:color w:val="000000" w:themeColor="text1"/>
          <w:sz w:val="24"/>
          <w:szCs w:val="24"/>
        </w:rPr>
        <w:t xml:space="preserve"> </w:t>
      </w:r>
      <w:r w:rsidRPr="0058001A">
        <w:rPr>
          <w:rFonts w:cs="Arial"/>
          <w:bCs/>
          <w:color w:val="000000" w:themeColor="text1"/>
          <w:sz w:val="24"/>
          <w:szCs w:val="24"/>
        </w:rPr>
        <w:t>Купца</w:t>
      </w:r>
      <w:r w:rsidRPr="0058001A">
        <w:rPr>
          <w:rFonts w:cs="Arial"/>
          <w:bCs/>
          <w:color w:val="000000" w:themeColor="text1"/>
          <w:sz w:val="24"/>
          <w:szCs w:val="24"/>
          <w:lang w:val="sr-Cyrl-RS"/>
        </w:rPr>
        <w:t xml:space="preserve"> </w:t>
      </w:r>
      <w:r w:rsidRPr="0058001A">
        <w:rPr>
          <w:rFonts w:cs="Arial"/>
          <w:color w:val="000000" w:themeColor="text1"/>
          <w:sz w:val="24"/>
          <w:szCs w:val="24"/>
        </w:rPr>
        <w:t>испостављене по овом основу.</w:t>
      </w:r>
    </w:p>
    <w:p w:rsidR="00323BFC" w:rsidRPr="0058001A" w:rsidRDefault="00323BFC" w:rsidP="0058001A">
      <w:pPr>
        <w:tabs>
          <w:tab w:val="left" w:pos="9090"/>
        </w:tabs>
        <w:spacing w:before="0"/>
        <w:rPr>
          <w:rFonts w:cs="Arial"/>
          <w:bCs/>
          <w:sz w:val="24"/>
          <w:szCs w:val="24"/>
        </w:rPr>
      </w:pPr>
      <w:r w:rsidRPr="0058001A">
        <w:rPr>
          <w:rFonts w:cs="Arial"/>
          <w:bCs/>
          <w:color w:val="000000" w:themeColor="text1"/>
          <w:sz w:val="24"/>
          <w:szCs w:val="24"/>
          <w:lang w:val="sr-Cyrl-CS"/>
        </w:rPr>
        <w:lastRenderedPageBreak/>
        <w:t xml:space="preserve">У случају закашњења са испоруком дужег од 20 (двадесет) дана, </w:t>
      </w:r>
      <w:r w:rsidRPr="0058001A">
        <w:rPr>
          <w:rFonts w:cs="Arial"/>
          <w:bCs/>
          <w:color w:val="000000" w:themeColor="text1"/>
          <w:sz w:val="24"/>
          <w:szCs w:val="24"/>
        </w:rPr>
        <w:t>Купац</w:t>
      </w:r>
      <w:r w:rsidRPr="0058001A">
        <w:rPr>
          <w:rFonts w:cs="Arial"/>
          <w:bCs/>
          <w:color w:val="000000" w:themeColor="text1"/>
          <w:sz w:val="24"/>
          <w:szCs w:val="24"/>
          <w:lang w:val="sr-Cyrl-CS"/>
        </w:rPr>
        <w:t xml:space="preserve"> има право да једнострано раскине овај Уговор и од Продавца захтева накнаду штете и измакле добити</w:t>
      </w:r>
      <w:r w:rsidRPr="0058001A">
        <w:rPr>
          <w:rFonts w:cs="Arial"/>
          <w:bCs/>
          <w:sz w:val="24"/>
          <w:szCs w:val="24"/>
          <w:lang w:val="sr-Cyrl-CS"/>
        </w:rPr>
        <w:t xml:space="preserve">. </w:t>
      </w:r>
    </w:p>
    <w:p w:rsidR="00F45C6C" w:rsidRDefault="00F45C6C" w:rsidP="00F45C6C">
      <w:pPr>
        <w:jc w:val="center"/>
        <w:rPr>
          <w:rFonts w:eastAsia="Arial Unicode MS" w:cs="Arial"/>
          <w:b/>
          <w:sz w:val="24"/>
          <w:szCs w:val="24"/>
        </w:rPr>
      </w:pPr>
      <w:r w:rsidRPr="00F45C6C">
        <w:rPr>
          <w:rFonts w:eastAsia="Arial Unicode MS" w:cs="Arial"/>
          <w:b/>
          <w:sz w:val="24"/>
          <w:szCs w:val="24"/>
        </w:rPr>
        <w:t>Члан 13.</w:t>
      </w:r>
    </w:p>
    <w:p w:rsidR="00570BEB" w:rsidRPr="00F45C6C" w:rsidRDefault="00570BEB" w:rsidP="00F45C6C">
      <w:pPr>
        <w:jc w:val="center"/>
        <w:rPr>
          <w:rFonts w:eastAsia="Arial Unicode MS" w:cs="Arial"/>
          <w:b/>
          <w:sz w:val="24"/>
          <w:szCs w:val="24"/>
        </w:rPr>
      </w:pPr>
    </w:p>
    <w:p w:rsidR="00F45C6C" w:rsidRPr="005C28FB" w:rsidRDefault="00570BEB" w:rsidP="00570BEB">
      <w:pPr>
        <w:spacing w:before="0"/>
        <w:rPr>
          <w:rFonts w:eastAsia="Arial Unicode MS" w:cs="Arial"/>
          <w:sz w:val="24"/>
          <w:szCs w:val="24"/>
          <w:lang w:val="ru-RU"/>
        </w:rPr>
      </w:pPr>
      <w:r>
        <w:rPr>
          <w:rFonts w:eastAsia="Arial Unicode MS" w:cs="Arial"/>
          <w:sz w:val="24"/>
          <w:szCs w:val="24"/>
          <w:lang w:val="sr-Cyrl-CS"/>
        </w:rPr>
        <w:t>Продавац</w:t>
      </w:r>
      <w:r w:rsidR="00F45C6C" w:rsidRPr="005C28FB">
        <w:rPr>
          <w:rFonts w:eastAsia="Arial Unicode MS" w:cs="Arial"/>
          <w:sz w:val="24"/>
          <w:szCs w:val="24"/>
          <w:lang w:val="ru-RU"/>
        </w:rPr>
        <w:t xml:space="preserve"> је дужан да колективно осигура своје запослене у случају повреде на раду, професионалних обољења и обољења у вези са радом.</w:t>
      </w:r>
    </w:p>
    <w:p w:rsidR="00F45C6C" w:rsidRPr="005C28FB" w:rsidRDefault="00570BEB" w:rsidP="00570BEB">
      <w:pPr>
        <w:spacing w:before="0"/>
        <w:rPr>
          <w:rFonts w:eastAsia="Arial Unicode MS" w:cs="Arial"/>
          <w:sz w:val="24"/>
          <w:szCs w:val="24"/>
          <w:lang w:val="ru-RU"/>
        </w:rPr>
      </w:pPr>
      <w:r>
        <w:rPr>
          <w:rFonts w:eastAsia="Arial Unicode MS" w:cs="Arial"/>
          <w:sz w:val="24"/>
          <w:szCs w:val="24"/>
          <w:lang w:val="sr-Cyrl-CS"/>
        </w:rPr>
        <w:t>Продавац</w:t>
      </w:r>
      <w:r w:rsidRPr="005C28FB">
        <w:rPr>
          <w:rFonts w:eastAsia="Arial Unicode MS" w:cs="Arial"/>
          <w:sz w:val="24"/>
          <w:szCs w:val="24"/>
          <w:lang w:val="ru-RU"/>
        </w:rPr>
        <w:t xml:space="preserve"> </w:t>
      </w:r>
      <w:r w:rsidR="00F45C6C" w:rsidRPr="005C28FB">
        <w:rPr>
          <w:rFonts w:eastAsia="Arial Unicode MS" w:cs="Arial"/>
          <w:sz w:val="24"/>
          <w:szCs w:val="24"/>
          <w:lang w:val="ru-RU"/>
        </w:rPr>
        <w:t>је дужан да поседује полису осигурања од одговорности из делатности з</w:t>
      </w:r>
      <w:r w:rsidR="00F45C6C">
        <w:rPr>
          <w:rFonts w:eastAsia="Arial Unicode MS" w:cs="Arial"/>
          <w:sz w:val="24"/>
          <w:szCs w:val="24"/>
          <w:lang w:val="ru-RU"/>
        </w:rPr>
        <w:t>а штете причињене трећим лицима.</w:t>
      </w:r>
    </w:p>
    <w:p w:rsidR="00F45C6C" w:rsidRPr="00F45C6C" w:rsidRDefault="00F45C6C" w:rsidP="00F45C6C">
      <w:pPr>
        <w:jc w:val="center"/>
        <w:rPr>
          <w:rFonts w:eastAsia="Arial Unicode MS" w:cs="Arial"/>
          <w:b/>
          <w:sz w:val="24"/>
          <w:szCs w:val="24"/>
          <w:lang w:val="ru-RU"/>
        </w:rPr>
      </w:pPr>
      <w:r w:rsidRPr="00F45C6C">
        <w:rPr>
          <w:rFonts w:eastAsia="Arial Unicode MS" w:cs="Arial"/>
          <w:b/>
          <w:sz w:val="24"/>
          <w:szCs w:val="24"/>
          <w:lang w:val="ru-RU"/>
        </w:rPr>
        <w:t>Члан 14.</w:t>
      </w:r>
    </w:p>
    <w:p w:rsidR="00F45C6C" w:rsidRPr="005C28FB" w:rsidRDefault="00570BEB" w:rsidP="00F45C6C">
      <w:pPr>
        <w:rPr>
          <w:rFonts w:eastAsia="Arial Unicode MS" w:cs="Arial"/>
          <w:sz w:val="24"/>
          <w:szCs w:val="24"/>
          <w:lang w:val="ru-RU"/>
        </w:rPr>
      </w:pPr>
      <w:r>
        <w:rPr>
          <w:rFonts w:eastAsia="Arial Unicode MS" w:cs="Arial"/>
          <w:sz w:val="24"/>
          <w:szCs w:val="24"/>
          <w:lang w:val="sr-Cyrl-CS"/>
        </w:rPr>
        <w:t>Продавац</w:t>
      </w:r>
      <w:r w:rsidRPr="005C28FB">
        <w:rPr>
          <w:rFonts w:eastAsia="Arial Unicode MS" w:cs="Arial"/>
          <w:sz w:val="24"/>
          <w:szCs w:val="24"/>
          <w:lang w:val="ru-RU"/>
        </w:rPr>
        <w:t xml:space="preserve"> </w:t>
      </w:r>
      <w:r w:rsidR="00F45C6C" w:rsidRPr="005C28FB">
        <w:rPr>
          <w:rFonts w:eastAsia="Arial Unicode MS" w:cs="Arial"/>
          <w:sz w:val="24"/>
          <w:szCs w:val="24"/>
          <w:lang w:val="ru-RU"/>
        </w:rPr>
        <w:t xml:space="preserve">је дужан да, у складу са законом, обустави послове </w:t>
      </w:r>
      <w:r w:rsidR="00F45C6C" w:rsidRPr="005C28FB">
        <w:rPr>
          <w:rFonts w:eastAsia="Arial Unicode MS" w:cs="Arial"/>
          <w:sz w:val="24"/>
          <w:szCs w:val="24"/>
          <w:lang w:val="sr-Cyrl-CS"/>
        </w:rPr>
        <w:t xml:space="preserve">на радном месту уколико је забрану </w:t>
      </w:r>
      <w:r w:rsidR="00F45C6C" w:rsidRPr="005C28FB">
        <w:rPr>
          <w:rFonts w:eastAsia="Arial Unicode MS" w:cs="Arial"/>
          <w:sz w:val="24"/>
          <w:szCs w:val="24"/>
          <w:lang w:val="ru-RU"/>
        </w:rPr>
        <w:t>рад</w:t>
      </w:r>
      <w:r w:rsidR="00F45C6C" w:rsidRPr="005C28FB">
        <w:rPr>
          <w:rFonts w:eastAsia="Arial Unicode MS" w:cs="Arial"/>
          <w:sz w:val="24"/>
          <w:szCs w:val="24"/>
          <w:lang w:val="sr-Cyrl-CS"/>
        </w:rPr>
        <w:t>а</w:t>
      </w:r>
      <w:r w:rsidR="00F45C6C" w:rsidRPr="005C28FB">
        <w:rPr>
          <w:rFonts w:eastAsia="Arial Unicode MS" w:cs="Arial"/>
          <w:sz w:val="24"/>
          <w:szCs w:val="24"/>
          <w:lang w:val="ru-RU"/>
        </w:rPr>
        <w:t xml:space="preserve">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w:t>
      </w:r>
      <w:r w:rsidR="00F45C6C" w:rsidRPr="005C28FB">
        <w:rPr>
          <w:rFonts w:eastAsia="Arial Unicode MS" w:cs="Arial"/>
          <w:sz w:val="24"/>
          <w:szCs w:val="24"/>
        </w:rPr>
        <w:t>ност</w:t>
      </w:r>
      <w:r w:rsidR="00F45C6C" w:rsidRPr="005C28FB">
        <w:rPr>
          <w:rFonts w:eastAsia="Arial Unicode MS" w:cs="Arial"/>
          <w:sz w:val="24"/>
          <w:szCs w:val="24"/>
          <w:lang w:val="ru-RU"/>
        </w:rPr>
        <w:t xml:space="preserve"> и здравље на раду, док се не отклоне његове примедбе у вези са повредом безбедности и здравља на раду.</w:t>
      </w:r>
    </w:p>
    <w:p w:rsidR="001F7FEC" w:rsidRDefault="00570BEB" w:rsidP="00F45C6C">
      <w:pPr>
        <w:rPr>
          <w:rFonts w:eastAsia="Arial Unicode MS" w:cs="Arial"/>
          <w:sz w:val="24"/>
          <w:szCs w:val="24"/>
          <w:lang w:val="ru-RU"/>
        </w:rPr>
      </w:pPr>
      <w:r>
        <w:rPr>
          <w:rFonts w:eastAsia="Arial Unicode MS" w:cs="Arial"/>
          <w:sz w:val="24"/>
          <w:szCs w:val="24"/>
          <w:lang w:val="sr-Cyrl-CS"/>
        </w:rPr>
        <w:t>Продавац</w:t>
      </w:r>
      <w:r w:rsidRPr="005C28FB">
        <w:rPr>
          <w:rFonts w:eastAsia="Arial Unicode MS" w:cs="Arial"/>
          <w:sz w:val="24"/>
          <w:szCs w:val="24"/>
          <w:lang w:val="ru-RU"/>
        </w:rPr>
        <w:t xml:space="preserve"> </w:t>
      </w:r>
      <w:r w:rsidR="00F45C6C" w:rsidRPr="005C28FB">
        <w:rPr>
          <w:rFonts w:eastAsia="Arial Unicode MS" w:cs="Arial"/>
          <w:sz w:val="24"/>
          <w:szCs w:val="24"/>
          <w:lang w:val="ru-RU"/>
        </w:rPr>
        <w:t>нема право на накнаду трошкова насталих због оправданог обустављања послова на начин ут</w:t>
      </w:r>
    </w:p>
    <w:p w:rsidR="00F45C6C" w:rsidRPr="005C28FB" w:rsidRDefault="00F45C6C" w:rsidP="00F45C6C">
      <w:pPr>
        <w:rPr>
          <w:rFonts w:eastAsia="Arial Unicode MS" w:cs="Arial"/>
          <w:sz w:val="24"/>
          <w:szCs w:val="24"/>
          <w:lang w:val="ru-RU"/>
        </w:rPr>
      </w:pPr>
      <w:r w:rsidRPr="005C28FB">
        <w:rPr>
          <w:rFonts w:eastAsia="Arial Unicode MS" w:cs="Arial"/>
          <w:sz w:val="24"/>
          <w:szCs w:val="24"/>
          <w:lang w:val="ru-RU"/>
        </w:rPr>
        <w:t>су послови обустављени од стране лица одређеног, у складу са прописима, од стране Наручиоца за спровођење контроле примене превентивних мера за безбеданост и здравље на раду.</w:t>
      </w:r>
    </w:p>
    <w:p w:rsidR="00323BFC" w:rsidRPr="0058001A" w:rsidRDefault="00323BFC" w:rsidP="0058001A">
      <w:pPr>
        <w:autoSpaceDE w:val="0"/>
        <w:autoSpaceDN w:val="0"/>
        <w:adjustRightInd w:val="0"/>
        <w:spacing w:before="0"/>
        <w:rPr>
          <w:rFonts w:cs="Arial"/>
          <w:b/>
          <w:sz w:val="24"/>
          <w:szCs w:val="24"/>
        </w:rPr>
      </w:pPr>
    </w:p>
    <w:p w:rsidR="00A00B95" w:rsidRPr="0058001A" w:rsidRDefault="00A00B95" w:rsidP="0058001A">
      <w:pPr>
        <w:autoSpaceDE w:val="0"/>
        <w:autoSpaceDN w:val="0"/>
        <w:adjustRightInd w:val="0"/>
        <w:spacing w:before="0"/>
        <w:rPr>
          <w:rFonts w:cs="Arial"/>
          <w:b/>
          <w:sz w:val="24"/>
          <w:szCs w:val="24"/>
        </w:rPr>
      </w:pPr>
    </w:p>
    <w:p w:rsidR="00343A18" w:rsidRPr="0058001A" w:rsidRDefault="00343A18" w:rsidP="0058001A">
      <w:pPr>
        <w:autoSpaceDE w:val="0"/>
        <w:autoSpaceDN w:val="0"/>
        <w:adjustRightInd w:val="0"/>
        <w:spacing w:before="0"/>
        <w:rPr>
          <w:rFonts w:cs="Arial"/>
          <w:b/>
          <w:sz w:val="24"/>
          <w:szCs w:val="24"/>
        </w:rPr>
      </w:pPr>
      <w:r w:rsidRPr="0058001A">
        <w:rPr>
          <w:rFonts w:cs="Arial"/>
          <w:b/>
          <w:sz w:val="24"/>
          <w:szCs w:val="24"/>
        </w:rPr>
        <w:t xml:space="preserve">ВИША СИЛА </w:t>
      </w:r>
    </w:p>
    <w:p w:rsidR="00343A18" w:rsidRDefault="00570BEB" w:rsidP="0058001A">
      <w:pPr>
        <w:autoSpaceDE w:val="0"/>
        <w:autoSpaceDN w:val="0"/>
        <w:adjustRightInd w:val="0"/>
        <w:spacing w:before="0"/>
        <w:jc w:val="center"/>
        <w:rPr>
          <w:rFonts w:cs="Arial"/>
          <w:b/>
          <w:sz w:val="24"/>
          <w:szCs w:val="24"/>
        </w:rPr>
      </w:pPr>
      <w:r>
        <w:rPr>
          <w:rFonts w:cs="Arial"/>
          <w:b/>
          <w:sz w:val="24"/>
          <w:szCs w:val="24"/>
        </w:rPr>
        <w:t>Члан 15</w:t>
      </w:r>
      <w:r w:rsidR="00343A18" w:rsidRPr="0058001A">
        <w:rPr>
          <w:rFonts w:cs="Arial"/>
          <w:b/>
          <w:sz w:val="24"/>
          <w:szCs w:val="24"/>
        </w:rPr>
        <w:t>.</w:t>
      </w:r>
    </w:p>
    <w:p w:rsidR="00677859" w:rsidRPr="0058001A" w:rsidRDefault="00677859" w:rsidP="0058001A">
      <w:pPr>
        <w:autoSpaceDE w:val="0"/>
        <w:autoSpaceDN w:val="0"/>
        <w:adjustRightInd w:val="0"/>
        <w:spacing w:before="0"/>
        <w:jc w:val="center"/>
        <w:rPr>
          <w:rFonts w:cs="Arial"/>
          <w:b/>
          <w:sz w:val="24"/>
          <w:szCs w:val="24"/>
        </w:rPr>
      </w:pPr>
    </w:p>
    <w:p w:rsidR="00343A18" w:rsidRPr="0058001A" w:rsidRDefault="00343A18" w:rsidP="0058001A">
      <w:pPr>
        <w:tabs>
          <w:tab w:val="left" w:pos="1512"/>
          <w:tab w:val="left" w:pos="9090"/>
        </w:tabs>
        <w:spacing w:before="0"/>
        <w:rPr>
          <w:rFonts w:cs="Arial"/>
          <w:sz w:val="24"/>
          <w:szCs w:val="24"/>
        </w:rPr>
      </w:pPr>
      <w:r w:rsidRPr="0058001A">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58001A">
        <w:rPr>
          <w:rFonts w:cs="Arial"/>
          <w:sz w:val="24"/>
          <w:szCs w:val="24"/>
          <w:lang w:val="sr-Cyrl-CS"/>
        </w:rPr>
        <w:t>за</w:t>
      </w:r>
      <w:r w:rsidRPr="0058001A">
        <w:rPr>
          <w:rFonts w:cs="Arial"/>
          <w:sz w:val="24"/>
          <w:szCs w:val="24"/>
        </w:rPr>
        <w:t xml:space="preserve"> накнаду штете за делимично или потпуно неизвршење уговорених обавеза</w:t>
      </w:r>
      <w:r w:rsidRPr="0058001A">
        <w:rPr>
          <w:rFonts w:cs="Arial"/>
          <w:sz w:val="24"/>
          <w:szCs w:val="24"/>
          <w:lang w:val="sr-Cyrl-CS"/>
        </w:rPr>
        <w:t>,за</w:t>
      </w:r>
      <w:r w:rsidR="006E2018" w:rsidRPr="0058001A">
        <w:rPr>
          <w:rFonts w:cs="Arial"/>
          <w:sz w:val="24"/>
          <w:szCs w:val="24"/>
          <w:lang w:val="sr-Cyrl-CS"/>
        </w:rPr>
        <w:t xml:space="preserve"> </w:t>
      </w:r>
      <w:r w:rsidRPr="0058001A">
        <w:rPr>
          <w:rFonts w:cs="Arial"/>
          <w:sz w:val="24"/>
          <w:szCs w:val="24"/>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58001A">
        <w:rPr>
          <w:rFonts w:cs="Arial"/>
          <w:sz w:val="24"/>
          <w:szCs w:val="24"/>
          <w:lang w:val="sr-Cyrl-CS"/>
        </w:rPr>
        <w:t>,</w:t>
      </w:r>
      <w:r w:rsidRPr="0058001A">
        <w:rPr>
          <w:rFonts w:cs="Arial"/>
          <w:sz w:val="24"/>
          <w:szCs w:val="24"/>
        </w:rPr>
        <w:t xml:space="preserve"> одлаже се за време њеног трајања. </w:t>
      </w:r>
    </w:p>
    <w:p w:rsidR="00343A18" w:rsidRPr="0058001A" w:rsidRDefault="00343A18" w:rsidP="0058001A">
      <w:pPr>
        <w:tabs>
          <w:tab w:val="left" w:pos="1512"/>
          <w:tab w:val="left" w:pos="9090"/>
        </w:tabs>
        <w:spacing w:before="0"/>
        <w:rPr>
          <w:rFonts w:cs="Arial"/>
          <w:sz w:val="24"/>
          <w:szCs w:val="24"/>
          <w:lang w:val="hr-HR"/>
        </w:rPr>
      </w:pPr>
      <w:r w:rsidRPr="0058001A">
        <w:rPr>
          <w:rFonts w:cs="Arial"/>
          <w:sz w:val="24"/>
          <w:szCs w:val="24"/>
        </w:rPr>
        <w:t>Уговорна страна којој је извршавање уговорних обавеза онемогућено услед дејства више силе је у обавези да одмах</w:t>
      </w:r>
      <w:r w:rsidRPr="0058001A">
        <w:rPr>
          <w:rFonts w:cs="Arial"/>
          <w:sz w:val="24"/>
          <w:szCs w:val="24"/>
          <w:lang w:val="hr-HR"/>
        </w:rPr>
        <w:t xml:space="preserve">, </w:t>
      </w:r>
      <w:r w:rsidRPr="0058001A">
        <w:rPr>
          <w:rFonts w:cs="Arial"/>
          <w:sz w:val="24"/>
          <w:szCs w:val="24"/>
        </w:rPr>
        <w:t>без одлагања</w:t>
      </w:r>
      <w:r w:rsidRPr="0058001A">
        <w:rPr>
          <w:rFonts w:cs="Arial"/>
          <w:sz w:val="24"/>
          <w:szCs w:val="24"/>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58001A">
        <w:rPr>
          <w:rFonts w:cs="Arial"/>
          <w:sz w:val="24"/>
          <w:szCs w:val="24"/>
        </w:rPr>
        <w:t>страну о настанку</w:t>
      </w:r>
      <w:r w:rsidRPr="0058001A">
        <w:rPr>
          <w:rFonts w:cs="Arial"/>
          <w:sz w:val="24"/>
          <w:szCs w:val="24"/>
          <w:lang w:val="hr-HR"/>
        </w:rPr>
        <w:t xml:space="preserve"> више силе</w:t>
      </w:r>
      <w:r w:rsidRPr="0058001A">
        <w:rPr>
          <w:rFonts w:cs="Arial"/>
          <w:sz w:val="24"/>
          <w:szCs w:val="24"/>
        </w:rPr>
        <w:t xml:space="preserve"> и њеном процењеном или очекиваном трајању</w:t>
      </w:r>
      <w:r w:rsidRPr="0058001A">
        <w:rPr>
          <w:rFonts w:cs="Arial"/>
          <w:sz w:val="24"/>
          <w:szCs w:val="24"/>
          <w:lang w:val="hr-HR"/>
        </w:rPr>
        <w:t>, уз достављање доказа о постојању више силе.</w:t>
      </w:r>
    </w:p>
    <w:p w:rsidR="00343A18" w:rsidRPr="0058001A" w:rsidRDefault="00343A18" w:rsidP="0058001A">
      <w:pPr>
        <w:tabs>
          <w:tab w:val="left" w:pos="1512"/>
          <w:tab w:val="left" w:pos="9090"/>
        </w:tabs>
        <w:spacing w:before="0"/>
        <w:rPr>
          <w:rFonts w:cs="Arial"/>
          <w:sz w:val="24"/>
          <w:szCs w:val="24"/>
        </w:rPr>
      </w:pPr>
      <w:r w:rsidRPr="0058001A">
        <w:rPr>
          <w:rFonts w:cs="Arial"/>
          <w:sz w:val="24"/>
          <w:szCs w:val="24"/>
        </w:rPr>
        <w:t>За</w:t>
      </w:r>
      <w:r w:rsidR="00C90FDB" w:rsidRPr="0058001A">
        <w:rPr>
          <w:rFonts w:cs="Arial"/>
          <w:sz w:val="24"/>
          <w:szCs w:val="24"/>
        </w:rPr>
        <w:t xml:space="preserve"> време трајања више силе свака У</w:t>
      </w:r>
      <w:r w:rsidRPr="0058001A">
        <w:rPr>
          <w:rFonts w:cs="Arial"/>
          <w:sz w:val="24"/>
          <w:szCs w:val="24"/>
        </w:rPr>
        <w:t>говорна страна сноси своје трошкове</w:t>
      </w:r>
      <w:r w:rsidRPr="0058001A">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58001A">
        <w:rPr>
          <w:rFonts w:cs="Arial"/>
          <w:sz w:val="24"/>
          <w:szCs w:val="24"/>
        </w:rPr>
        <w:t>.</w:t>
      </w:r>
    </w:p>
    <w:p w:rsidR="00343A18" w:rsidRPr="0058001A" w:rsidRDefault="00343A18" w:rsidP="0058001A">
      <w:pPr>
        <w:tabs>
          <w:tab w:val="left" w:pos="1512"/>
          <w:tab w:val="left" w:pos="9090"/>
        </w:tabs>
        <w:spacing w:before="0"/>
        <w:rPr>
          <w:rFonts w:cs="Arial"/>
          <w:sz w:val="24"/>
          <w:szCs w:val="24"/>
          <w:lang w:val="sr-Cyrl-CS"/>
        </w:rPr>
      </w:pPr>
      <w:r w:rsidRPr="0058001A">
        <w:rPr>
          <w:rFonts w:cs="Arial"/>
          <w:sz w:val="24"/>
          <w:szCs w:val="24"/>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58001A">
        <w:rPr>
          <w:rFonts w:cs="Arial"/>
          <w:sz w:val="24"/>
          <w:szCs w:val="24"/>
          <w:lang w:val="sr-Cyrl-CS"/>
        </w:rPr>
        <w:t xml:space="preserve">по овом основу – </w:t>
      </w:r>
      <w:r w:rsidRPr="0058001A">
        <w:rPr>
          <w:rFonts w:cs="Arial"/>
          <w:sz w:val="24"/>
          <w:szCs w:val="24"/>
        </w:rPr>
        <w:t>ни једна од Уговорних страна не стиче право на накнаду било какве штете.</w:t>
      </w:r>
    </w:p>
    <w:p w:rsidR="00343A18" w:rsidRPr="0058001A" w:rsidRDefault="00343A18" w:rsidP="0058001A">
      <w:pPr>
        <w:pStyle w:val="KDParagraf"/>
        <w:spacing w:before="0"/>
        <w:rPr>
          <w:rFonts w:cs="Arial"/>
          <w:b/>
          <w:sz w:val="24"/>
          <w:szCs w:val="24"/>
        </w:rPr>
      </w:pPr>
    </w:p>
    <w:p w:rsidR="00343A18" w:rsidRPr="0058001A" w:rsidRDefault="00343A18" w:rsidP="0058001A">
      <w:pPr>
        <w:spacing w:before="0"/>
        <w:rPr>
          <w:rFonts w:cs="Arial"/>
          <w:b/>
          <w:sz w:val="24"/>
          <w:szCs w:val="24"/>
        </w:rPr>
      </w:pPr>
      <w:r w:rsidRPr="0058001A">
        <w:rPr>
          <w:rFonts w:cs="Arial"/>
          <w:b/>
          <w:sz w:val="24"/>
          <w:szCs w:val="24"/>
        </w:rPr>
        <w:t>РАСКИД УГОВОРА</w:t>
      </w:r>
    </w:p>
    <w:p w:rsidR="00343A18" w:rsidRDefault="00343A18" w:rsidP="0058001A">
      <w:pPr>
        <w:spacing w:before="0"/>
        <w:jc w:val="center"/>
        <w:rPr>
          <w:rFonts w:cs="Arial"/>
          <w:b/>
          <w:sz w:val="24"/>
          <w:szCs w:val="24"/>
        </w:rPr>
      </w:pPr>
      <w:r w:rsidRPr="0058001A">
        <w:rPr>
          <w:rFonts w:cs="Arial"/>
          <w:b/>
          <w:sz w:val="24"/>
          <w:szCs w:val="24"/>
        </w:rPr>
        <w:t>Члан 1</w:t>
      </w:r>
      <w:r w:rsidR="00570BEB">
        <w:rPr>
          <w:rFonts w:cs="Arial"/>
          <w:b/>
          <w:sz w:val="24"/>
          <w:szCs w:val="24"/>
          <w:lang w:val="sr-Cyrl-RS"/>
        </w:rPr>
        <w:t>6</w:t>
      </w:r>
      <w:r w:rsidRPr="0058001A">
        <w:rPr>
          <w:rFonts w:cs="Arial"/>
          <w:b/>
          <w:sz w:val="24"/>
          <w:szCs w:val="24"/>
        </w:rPr>
        <w:t>.</w:t>
      </w:r>
    </w:p>
    <w:p w:rsidR="00677859" w:rsidRPr="0058001A" w:rsidRDefault="00677859" w:rsidP="0058001A">
      <w:pPr>
        <w:spacing w:before="0"/>
        <w:jc w:val="center"/>
        <w:rPr>
          <w:rFonts w:cs="Arial"/>
          <w:sz w:val="24"/>
          <w:szCs w:val="24"/>
        </w:rPr>
      </w:pPr>
    </w:p>
    <w:p w:rsidR="00343A18" w:rsidRPr="0058001A" w:rsidRDefault="00343A18" w:rsidP="0058001A">
      <w:pPr>
        <w:tabs>
          <w:tab w:val="left" w:pos="9090"/>
        </w:tabs>
        <w:spacing w:before="0"/>
        <w:rPr>
          <w:rFonts w:cs="Arial"/>
          <w:bCs/>
          <w:sz w:val="24"/>
          <w:szCs w:val="24"/>
          <w:lang w:val="sr-Cyrl-CS"/>
        </w:rPr>
      </w:pPr>
      <w:r w:rsidRPr="0058001A">
        <w:rPr>
          <w:rFonts w:cs="Arial"/>
          <w:bCs/>
          <w:sz w:val="24"/>
          <w:szCs w:val="24"/>
          <w:lang w:val="sr-Cyrl-CS"/>
        </w:rPr>
        <w:lastRenderedPageBreak/>
        <w:t>Ако Продавац</w:t>
      </w:r>
      <w:r w:rsidR="000E0FC1" w:rsidRPr="0058001A">
        <w:rPr>
          <w:rFonts w:cs="Arial"/>
          <w:bCs/>
          <w:sz w:val="24"/>
          <w:szCs w:val="24"/>
          <w:lang w:val="sr-Cyrl-CS"/>
        </w:rPr>
        <w:t xml:space="preserve"> не испуни</w:t>
      </w:r>
      <w:r w:rsidRPr="0058001A">
        <w:rPr>
          <w:rFonts w:cs="Arial"/>
          <w:bCs/>
          <w:sz w:val="24"/>
          <w:szCs w:val="24"/>
          <w:lang w:val="sr-Cyrl-CS"/>
        </w:rPr>
        <w:t xml:space="preserve"> овај Уговор, или ако не буде квалитетно и о року</w:t>
      </w:r>
      <w:r w:rsidR="000E0FC1" w:rsidRPr="0058001A">
        <w:rPr>
          <w:rFonts w:cs="Arial"/>
          <w:bCs/>
          <w:sz w:val="24"/>
          <w:szCs w:val="24"/>
          <w:lang w:val="sr-Cyrl-CS"/>
        </w:rPr>
        <w:t xml:space="preserve"> испуњавао своје обавезе </w:t>
      </w:r>
      <w:r w:rsidRPr="0058001A">
        <w:rPr>
          <w:rFonts w:cs="Arial"/>
          <w:bCs/>
          <w:sz w:val="24"/>
          <w:szCs w:val="24"/>
          <w:lang w:val="sr-Cyrl-CS"/>
        </w:rPr>
        <w:t xml:space="preserve">, или, упркос писмене опомене </w:t>
      </w:r>
      <w:r w:rsidRPr="0058001A">
        <w:rPr>
          <w:rFonts w:cs="Arial"/>
          <w:sz w:val="24"/>
          <w:szCs w:val="24"/>
          <w:lang w:val="sr-Cyrl-CS"/>
        </w:rPr>
        <w:t>Купца</w:t>
      </w:r>
      <w:r w:rsidRPr="0058001A">
        <w:rPr>
          <w:rFonts w:cs="Arial"/>
          <w:bCs/>
          <w:sz w:val="24"/>
          <w:szCs w:val="24"/>
          <w:lang w:val="sr-Cyrl-CS"/>
        </w:rPr>
        <w:t xml:space="preserve">, крши одредбе овог уговора, </w:t>
      </w:r>
      <w:r w:rsidRPr="0058001A">
        <w:rPr>
          <w:rFonts w:cs="Arial"/>
          <w:sz w:val="24"/>
          <w:szCs w:val="24"/>
          <w:lang w:val="sr-Cyrl-CS"/>
        </w:rPr>
        <w:t>Купац</w:t>
      </w:r>
      <w:r w:rsidRPr="0058001A">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rsidR="00343A18" w:rsidRPr="0058001A" w:rsidRDefault="00343A18" w:rsidP="0058001A">
      <w:pPr>
        <w:tabs>
          <w:tab w:val="left" w:pos="9090"/>
        </w:tabs>
        <w:spacing w:before="0"/>
        <w:rPr>
          <w:rFonts w:cs="Arial"/>
          <w:bCs/>
          <w:sz w:val="24"/>
          <w:szCs w:val="24"/>
          <w:lang w:val="sr-Cyrl-CS"/>
        </w:rPr>
      </w:pPr>
      <w:r w:rsidRPr="0058001A">
        <w:rPr>
          <w:rFonts w:cs="Arial"/>
          <w:bCs/>
          <w:sz w:val="24"/>
          <w:szCs w:val="24"/>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58001A">
        <w:rPr>
          <w:rFonts w:cs="Arial"/>
          <w:sz w:val="24"/>
          <w:szCs w:val="24"/>
          <w:lang w:val="sr-Cyrl-CS"/>
        </w:rPr>
        <w:t>Купац</w:t>
      </w:r>
      <w:r w:rsidRPr="0058001A">
        <w:rPr>
          <w:rFonts w:cs="Arial"/>
          <w:bCs/>
          <w:sz w:val="24"/>
          <w:szCs w:val="24"/>
          <w:lang w:val="sr-Cyrl-CS"/>
        </w:rPr>
        <w:t xml:space="preserve"> може у року од наредних 5 (пет) дана да једнострано раскине овој Уговор по правилима о раскиду Уговора због неиспуњења.</w:t>
      </w:r>
    </w:p>
    <w:p w:rsidR="00343A18" w:rsidRPr="0058001A" w:rsidRDefault="00343A18" w:rsidP="0058001A">
      <w:pPr>
        <w:tabs>
          <w:tab w:val="left" w:pos="9090"/>
        </w:tabs>
        <w:spacing w:before="0"/>
        <w:rPr>
          <w:rFonts w:cs="Arial"/>
          <w:bCs/>
          <w:sz w:val="24"/>
          <w:szCs w:val="24"/>
          <w:lang w:val="sr-Cyrl-CS"/>
        </w:rPr>
      </w:pPr>
      <w:r w:rsidRPr="0058001A">
        <w:rPr>
          <w:rFonts w:cs="Arial"/>
          <w:bCs/>
          <w:sz w:val="24"/>
          <w:szCs w:val="24"/>
          <w:lang w:val="sr-Cyrl-CS"/>
        </w:rPr>
        <w:t xml:space="preserve">У случају раскида овог </w:t>
      </w:r>
      <w:r w:rsidRPr="0058001A">
        <w:rPr>
          <w:rFonts w:cs="Arial"/>
          <w:bCs/>
          <w:sz w:val="24"/>
          <w:szCs w:val="24"/>
        </w:rPr>
        <w:t>У</w:t>
      </w:r>
      <w:r w:rsidRPr="0058001A">
        <w:rPr>
          <w:rFonts w:cs="Arial"/>
          <w:bCs/>
          <w:sz w:val="24"/>
          <w:szCs w:val="24"/>
          <w:lang w:val="sr-Cyrl-CS"/>
        </w:rPr>
        <w:t>говора, у смислу овог члана, Уговорне стране ће измирити своје обавезе настале до дана раскида.</w:t>
      </w:r>
    </w:p>
    <w:p w:rsidR="00C90FDB" w:rsidRPr="0058001A" w:rsidRDefault="00343A18" w:rsidP="0058001A">
      <w:pPr>
        <w:tabs>
          <w:tab w:val="left" w:pos="9090"/>
        </w:tabs>
        <w:spacing w:before="0"/>
        <w:rPr>
          <w:rFonts w:cs="Arial"/>
          <w:bCs/>
          <w:sz w:val="24"/>
          <w:szCs w:val="24"/>
          <w:lang w:val="sr-Cyrl-CS"/>
        </w:rPr>
      </w:pPr>
      <w:r w:rsidRPr="0058001A">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677859" w:rsidRDefault="00677859" w:rsidP="0058001A">
      <w:pPr>
        <w:spacing w:before="0"/>
        <w:jc w:val="center"/>
        <w:rPr>
          <w:rFonts w:cs="Arial"/>
          <w:b/>
          <w:sz w:val="24"/>
          <w:szCs w:val="24"/>
        </w:rPr>
      </w:pPr>
    </w:p>
    <w:p w:rsidR="00343A18" w:rsidRDefault="00343A18" w:rsidP="0058001A">
      <w:pPr>
        <w:spacing w:before="0"/>
        <w:jc w:val="center"/>
        <w:rPr>
          <w:rFonts w:cs="Arial"/>
          <w:b/>
          <w:sz w:val="24"/>
          <w:szCs w:val="24"/>
        </w:rPr>
      </w:pPr>
      <w:r w:rsidRPr="0058001A">
        <w:rPr>
          <w:rFonts w:cs="Arial"/>
          <w:b/>
          <w:sz w:val="24"/>
          <w:szCs w:val="24"/>
        </w:rPr>
        <w:t>Члан 1</w:t>
      </w:r>
      <w:r w:rsidR="00570BEB">
        <w:rPr>
          <w:rFonts w:cs="Arial"/>
          <w:b/>
          <w:sz w:val="24"/>
          <w:szCs w:val="24"/>
          <w:lang w:val="sr-Cyrl-RS"/>
        </w:rPr>
        <w:t>7</w:t>
      </w:r>
      <w:r w:rsidRPr="0058001A">
        <w:rPr>
          <w:rFonts w:cs="Arial"/>
          <w:b/>
          <w:sz w:val="24"/>
          <w:szCs w:val="24"/>
        </w:rPr>
        <w:t>.</w:t>
      </w:r>
    </w:p>
    <w:p w:rsidR="00677859" w:rsidRPr="0058001A" w:rsidRDefault="00677859" w:rsidP="0058001A">
      <w:pPr>
        <w:spacing w:before="0"/>
        <w:jc w:val="center"/>
        <w:rPr>
          <w:rFonts w:cs="Arial"/>
          <w:b/>
          <w:sz w:val="24"/>
          <w:szCs w:val="24"/>
        </w:rPr>
      </w:pPr>
    </w:p>
    <w:p w:rsidR="00343A18" w:rsidRPr="0058001A" w:rsidRDefault="00343A18" w:rsidP="0058001A">
      <w:pPr>
        <w:spacing w:before="0"/>
        <w:rPr>
          <w:rFonts w:cs="Arial"/>
          <w:sz w:val="24"/>
          <w:szCs w:val="24"/>
        </w:rPr>
      </w:pPr>
      <w:r w:rsidRPr="0058001A">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677859" w:rsidRDefault="00677859" w:rsidP="0058001A">
      <w:pPr>
        <w:spacing w:before="0"/>
        <w:jc w:val="center"/>
        <w:rPr>
          <w:rFonts w:cs="Arial"/>
          <w:b/>
          <w:sz w:val="24"/>
          <w:szCs w:val="24"/>
        </w:rPr>
      </w:pPr>
    </w:p>
    <w:p w:rsidR="00343A18" w:rsidRDefault="00343A18" w:rsidP="0058001A">
      <w:pPr>
        <w:spacing w:before="0"/>
        <w:jc w:val="center"/>
        <w:rPr>
          <w:rFonts w:cs="Arial"/>
          <w:b/>
          <w:sz w:val="24"/>
          <w:szCs w:val="24"/>
        </w:rPr>
      </w:pPr>
      <w:r w:rsidRPr="0058001A">
        <w:rPr>
          <w:rFonts w:cs="Arial"/>
          <w:b/>
          <w:sz w:val="24"/>
          <w:szCs w:val="24"/>
        </w:rPr>
        <w:t>Члан 1</w:t>
      </w:r>
      <w:r w:rsidR="00570BEB">
        <w:rPr>
          <w:rFonts w:cs="Arial"/>
          <w:b/>
          <w:sz w:val="24"/>
          <w:szCs w:val="24"/>
          <w:lang w:val="sr-Cyrl-RS"/>
        </w:rPr>
        <w:t>8</w:t>
      </w:r>
      <w:r w:rsidRPr="0058001A">
        <w:rPr>
          <w:rFonts w:cs="Arial"/>
          <w:b/>
          <w:sz w:val="24"/>
          <w:szCs w:val="24"/>
        </w:rPr>
        <w:t>.</w:t>
      </w:r>
    </w:p>
    <w:p w:rsidR="00677859" w:rsidRPr="0058001A" w:rsidRDefault="00677859" w:rsidP="0058001A">
      <w:pPr>
        <w:spacing w:before="0"/>
        <w:jc w:val="center"/>
        <w:rPr>
          <w:rFonts w:cs="Arial"/>
          <w:b/>
          <w:sz w:val="24"/>
          <w:szCs w:val="24"/>
        </w:rPr>
      </w:pPr>
    </w:p>
    <w:p w:rsidR="00343A18" w:rsidRPr="0058001A" w:rsidRDefault="00343A18" w:rsidP="0058001A">
      <w:pPr>
        <w:spacing w:before="0"/>
        <w:rPr>
          <w:rFonts w:cs="Arial"/>
          <w:sz w:val="24"/>
          <w:szCs w:val="24"/>
        </w:rPr>
      </w:pPr>
      <w:r w:rsidRPr="0058001A">
        <w:rPr>
          <w:rFonts w:cs="Arial"/>
          <w:sz w:val="24"/>
          <w:szCs w:val="24"/>
        </w:rPr>
        <w:t>Продавац је дужан</w:t>
      </w:r>
      <w:r w:rsidR="000E0FC1" w:rsidRPr="0058001A">
        <w:rPr>
          <w:rFonts w:cs="Arial"/>
          <w:sz w:val="24"/>
          <w:szCs w:val="24"/>
          <w:lang w:val="sr-Cyrl-RS"/>
        </w:rPr>
        <w:t xml:space="preserve"> </w:t>
      </w:r>
      <w:r w:rsidRPr="0058001A">
        <w:rPr>
          <w:rFonts w:cs="Arial"/>
          <w:sz w:val="24"/>
          <w:szCs w:val="24"/>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343A18" w:rsidRPr="0058001A" w:rsidRDefault="00343A18" w:rsidP="0058001A">
      <w:pPr>
        <w:spacing w:before="0"/>
        <w:rPr>
          <w:rFonts w:cs="Arial"/>
          <w:sz w:val="24"/>
          <w:szCs w:val="24"/>
        </w:rPr>
      </w:pPr>
      <w:r w:rsidRPr="0058001A">
        <w:rPr>
          <w:rFonts w:cs="Arial"/>
          <w:sz w:val="24"/>
          <w:szCs w:val="24"/>
        </w:rPr>
        <w:t xml:space="preserve">Информације, подаци и документација које је </w:t>
      </w:r>
      <w:r w:rsidRPr="0058001A">
        <w:rPr>
          <w:rFonts w:cs="Arial"/>
          <w:color w:val="000000"/>
          <w:sz w:val="24"/>
          <w:szCs w:val="24"/>
        </w:rPr>
        <w:t>Купац</w:t>
      </w:r>
      <w:r w:rsidRPr="0058001A">
        <w:rPr>
          <w:rFonts w:cs="Arial"/>
          <w:sz w:val="24"/>
          <w:szCs w:val="24"/>
        </w:rPr>
        <w:t xml:space="preserve"> доставио Продавцу у извршавању предмета овог Уговора,Продавац не може стављати на располагање трећим лицима, без претходне писане сагласности </w:t>
      </w:r>
      <w:r w:rsidRPr="0058001A">
        <w:rPr>
          <w:rFonts w:cs="Arial"/>
          <w:color w:val="000000"/>
          <w:sz w:val="24"/>
          <w:szCs w:val="24"/>
        </w:rPr>
        <w:t>Купца</w:t>
      </w:r>
      <w:r w:rsidR="000D6ACE" w:rsidRPr="0058001A">
        <w:rPr>
          <w:rFonts w:cs="Arial"/>
          <w:color w:val="000000"/>
          <w:sz w:val="24"/>
          <w:szCs w:val="24"/>
          <w:lang w:val="sr-Cyrl-RS"/>
        </w:rPr>
        <w:t>,осим у случајевима предвиђеним одговарајућим прописима</w:t>
      </w:r>
      <w:r w:rsidRPr="0058001A">
        <w:rPr>
          <w:rFonts w:cs="Arial"/>
          <w:sz w:val="24"/>
          <w:szCs w:val="24"/>
        </w:rPr>
        <w:t xml:space="preserve">. </w:t>
      </w:r>
    </w:p>
    <w:p w:rsidR="006619FB" w:rsidRPr="0058001A" w:rsidRDefault="006619FB" w:rsidP="0058001A">
      <w:pPr>
        <w:pStyle w:val="KDParagraf"/>
        <w:spacing w:before="0"/>
        <w:rPr>
          <w:rFonts w:eastAsia="Calibri" w:cs="Arial"/>
          <w:noProof/>
          <w:color w:val="00B0F0"/>
          <w:sz w:val="24"/>
          <w:szCs w:val="24"/>
        </w:rPr>
      </w:pPr>
    </w:p>
    <w:p w:rsidR="00343A18" w:rsidRDefault="00343A18" w:rsidP="0058001A">
      <w:pPr>
        <w:spacing w:before="0"/>
        <w:jc w:val="center"/>
        <w:rPr>
          <w:rFonts w:cs="Arial"/>
          <w:b/>
          <w:sz w:val="24"/>
          <w:szCs w:val="24"/>
        </w:rPr>
      </w:pPr>
      <w:r w:rsidRPr="0058001A">
        <w:rPr>
          <w:rFonts w:cs="Arial"/>
          <w:b/>
          <w:sz w:val="24"/>
          <w:szCs w:val="24"/>
        </w:rPr>
        <w:t>Члан 1</w:t>
      </w:r>
      <w:r w:rsidR="00570BEB">
        <w:rPr>
          <w:rFonts w:cs="Arial"/>
          <w:b/>
          <w:sz w:val="24"/>
          <w:szCs w:val="24"/>
          <w:lang w:val="sr-Cyrl-RS"/>
        </w:rPr>
        <w:t>9</w:t>
      </w:r>
      <w:r w:rsidRPr="0058001A">
        <w:rPr>
          <w:rFonts w:cs="Arial"/>
          <w:b/>
          <w:sz w:val="24"/>
          <w:szCs w:val="24"/>
        </w:rPr>
        <w:t>.</w:t>
      </w:r>
    </w:p>
    <w:p w:rsidR="00677859" w:rsidRPr="0058001A" w:rsidRDefault="00677859" w:rsidP="0058001A">
      <w:pPr>
        <w:spacing w:before="0"/>
        <w:jc w:val="center"/>
        <w:rPr>
          <w:rFonts w:cs="Arial"/>
          <w:b/>
          <w:sz w:val="24"/>
          <w:szCs w:val="24"/>
        </w:rPr>
      </w:pPr>
    </w:p>
    <w:p w:rsidR="00343A18" w:rsidRPr="0058001A" w:rsidRDefault="00343A18" w:rsidP="0058001A">
      <w:pPr>
        <w:tabs>
          <w:tab w:val="left" w:pos="9090"/>
        </w:tabs>
        <w:spacing w:before="0"/>
        <w:rPr>
          <w:rFonts w:cs="Arial"/>
          <w:sz w:val="24"/>
          <w:szCs w:val="24"/>
          <w:lang w:val="sr-Cyrl-CS"/>
        </w:rPr>
      </w:pPr>
      <w:r w:rsidRPr="0058001A">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343A18" w:rsidRPr="0058001A" w:rsidRDefault="00343A18" w:rsidP="0058001A">
      <w:pPr>
        <w:tabs>
          <w:tab w:val="left" w:pos="9090"/>
        </w:tabs>
        <w:spacing w:before="0"/>
        <w:rPr>
          <w:rFonts w:cs="Arial"/>
          <w:sz w:val="24"/>
          <w:szCs w:val="24"/>
          <w:lang w:val="ru-RU"/>
        </w:rPr>
      </w:pPr>
      <w:r w:rsidRPr="0058001A">
        <w:rPr>
          <w:rFonts w:cs="Arial"/>
          <w:sz w:val="24"/>
          <w:szCs w:val="24"/>
          <w:lang w:val="ru-RU"/>
        </w:rPr>
        <w:t xml:space="preserve">Након закључења </w:t>
      </w:r>
      <w:r w:rsidRPr="0058001A">
        <w:rPr>
          <w:rFonts w:cs="Arial"/>
          <w:sz w:val="24"/>
          <w:szCs w:val="24"/>
        </w:rPr>
        <w:t xml:space="preserve">и ступања на правну снагу </w:t>
      </w:r>
      <w:r w:rsidRPr="0058001A">
        <w:rPr>
          <w:rFonts w:cs="Arial"/>
          <w:sz w:val="24"/>
          <w:szCs w:val="24"/>
          <w:lang w:val="ru-RU"/>
        </w:rPr>
        <w:t xml:space="preserve">овог Уговора, Купац може да дозволи, а </w:t>
      </w:r>
      <w:r w:rsidRPr="0058001A">
        <w:rPr>
          <w:rFonts w:cs="Arial"/>
          <w:sz w:val="24"/>
          <w:szCs w:val="24"/>
        </w:rPr>
        <w:t>Продавац</w:t>
      </w:r>
      <w:r w:rsidRPr="0058001A">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23376E" w:rsidRPr="0058001A" w:rsidRDefault="0023376E" w:rsidP="0058001A">
      <w:pPr>
        <w:tabs>
          <w:tab w:val="left" w:pos="9090"/>
        </w:tabs>
        <w:spacing w:before="0"/>
        <w:rPr>
          <w:rFonts w:cs="Arial"/>
          <w:sz w:val="24"/>
          <w:szCs w:val="24"/>
          <w:lang w:val="ru-RU"/>
        </w:rPr>
      </w:pPr>
    </w:p>
    <w:p w:rsidR="00343A18" w:rsidRPr="0058001A" w:rsidRDefault="00343A18" w:rsidP="0058001A">
      <w:pPr>
        <w:spacing w:before="0"/>
        <w:jc w:val="center"/>
        <w:rPr>
          <w:rFonts w:cs="Arial"/>
          <w:b/>
          <w:sz w:val="24"/>
          <w:szCs w:val="24"/>
        </w:rPr>
      </w:pPr>
      <w:r w:rsidRPr="0058001A">
        <w:rPr>
          <w:rFonts w:cs="Arial"/>
          <w:b/>
          <w:sz w:val="24"/>
          <w:szCs w:val="24"/>
        </w:rPr>
        <w:t xml:space="preserve">Члан </w:t>
      </w:r>
      <w:r w:rsidR="00570BEB">
        <w:rPr>
          <w:rFonts w:cs="Arial"/>
          <w:b/>
          <w:sz w:val="24"/>
          <w:szCs w:val="24"/>
          <w:lang w:val="sr-Cyrl-RS"/>
        </w:rPr>
        <w:t>20</w:t>
      </w:r>
      <w:r w:rsidRPr="0058001A">
        <w:rPr>
          <w:rFonts w:cs="Arial"/>
          <w:b/>
          <w:sz w:val="24"/>
          <w:szCs w:val="24"/>
        </w:rPr>
        <w:t>.</w:t>
      </w:r>
    </w:p>
    <w:p w:rsidR="00323BFC" w:rsidRPr="0058001A" w:rsidRDefault="00323BFC" w:rsidP="0058001A">
      <w:pPr>
        <w:spacing w:before="0"/>
        <w:jc w:val="center"/>
        <w:rPr>
          <w:rFonts w:cs="Arial"/>
          <w:b/>
          <w:sz w:val="24"/>
          <w:szCs w:val="24"/>
        </w:rPr>
      </w:pPr>
    </w:p>
    <w:p w:rsidR="00343A18" w:rsidRPr="0058001A" w:rsidRDefault="00343A18" w:rsidP="0058001A">
      <w:pPr>
        <w:pStyle w:val="KDParagraf"/>
        <w:spacing w:before="0"/>
        <w:rPr>
          <w:rFonts w:eastAsia="Calibri" w:cs="Arial"/>
          <w:noProof/>
          <w:sz w:val="24"/>
          <w:szCs w:val="24"/>
        </w:rPr>
      </w:pPr>
      <w:r w:rsidRPr="0058001A">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rsidR="00343A18" w:rsidRPr="0058001A" w:rsidRDefault="00343A18" w:rsidP="0058001A">
      <w:pPr>
        <w:pStyle w:val="KDParagraf"/>
        <w:spacing w:before="0"/>
        <w:rPr>
          <w:rFonts w:cs="Arial"/>
          <w:b/>
          <w:sz w:val="24"/>
          <w:szCs w:val="24"/>
          <w:lang w:val="sr-Cyrl-BA"/>
        </w:rPr>
      </w:pPr>
    </w:p>
    <w:p w:rsidR="00343A18" w:rsidRPr="0058001A" w:rsidRDefault="00343A18" w:rsidP="0058001A">
      <w:pPr>
        <w:pStyle w:val="KDParagraf"/>
        <w:spacing w:before="0"/>
        <w:rPr>
          <w:rFonts w:cs="Arial"/>
          <w:b/>
          <w:sz w:val="24"/>
          <w:szCs w:val="24"/>
          <w:lang w:val="sr-Cyrl-BA"/>
        </w:rPr>
      </w:pPr>
      <w:r w:rsidRPr="0058001A">
        <w:rPr>
          <w:rFonts w:cs="Arial"/>
          <w:b/>
          <w:sz w:val="24"/>
          <w:szCs w:val="24"/>
          <w:lang w:val="sr-Cyrl-BA"/>
        </w:rPr>
        <w:t xml:space="preserve"> ВАЖНОСТ УГОВОРА</w:t>
      </w:r>
    </w:p>
    <w:p w:rsidR="00343A18" w:rsidRPr="0058001A" w:rsidRDefault="00336B79" w:rsidP="0058001A">
      <w:pPr>
        <w:spacing w:before="0"/>
        <w:jc w:val="center"/>
        <w:rPr>
          <w:rFonts w:cs="Arial"/>
          <w:b/>
          <w:sz w:val="24"/>
          <w:szCs w:val="24"/>
        </w:rPr>
      </w:pPr>
      <w:r w:rsidRPr="0058001A">
        <w:rPr>
          <w:rFonts w:cs="Arial"/>
          <w:b/>
          <w:sz w:val="24"/>
          <w:szCs w:val="24"/>
        </w:rPr>
        <w:t xml:space="preserve">Члан </w:t>
      </w:r>
      <w:r w:rsidR="00570BEB">
        <w:rPr>
          <w:rFonts w:cs="Arial"/>
          <w:b/>
          <w:sz w:val="24"/>
          <w:szCs w:val="24"/>
          <w:lang w:val="sr-Cyrl-RS"/>
        </w:rPr>
        <w:t>21</w:t>
      </w:r>
      <w:r w:rsidR="00343A18" w:rsidRPr="0058001A">
        <w:rPr>
          <w:rFonts w:cs="Arial"/>
          <w:b/>
          <w:sz w:val="24"/>
          <w:szCs w:val="24"/>
        </w:rPr>
        <w:t>.</w:t>
      </w:r>
    </w:p>
    <w:p w:rsidR="00323BFC" w:rsidRPr="0058001A" w:rsidRDefault="00323BFC" w:rsidP="0058001A">
      <w:pPr>
        <w:spacing w:before="0"/>
        <w:jc w:val="center"/>
        <w:rPr>
          <w:rFonts w:cs="Arial"/>
          <w:b/>
          <w:sz w:val="24"/>
          <w:szCs w:val="24"/>
        </w:rPr>
      </w:pPr>
    </w:p>
    <w:p w:rsidR="00323BFC" w:rsidRPr="00D07827" w:rsidRDefault="00323BFC" w:rsidP="0058001A">
      <w:pPr>
        <w:tabs>
          <w:tab w:val="left" w:pos="567"/>
        </w:tabs>
        <w:spacing w:before="0"/>
        <w:rPr>
          <w:rFonts w:eastAsia="Calibri" w:cs="Arial"/>
          <w:color w:val="000000" w:themeColor="text1"/>
          <w:sz w:val="24"/>
          <w:szCs w:val="24"/>
          <w:lang w:val="sr-Cyrl-RS"/>
        </w:rPr>
      </w:pPr>
      <w:r w:rsidRPr="0058001A">
        <w:rPr>
          <w:rFonts w:eastAsia="Calibri" w:cs="Arial"/>
          <w:sz w:val="24"/>
          <w:szCs w:val="24"/>
        </w:rPr>
        <w:t xml:space="preserve">Уговор се сматра закљученим након потписивања од стране законских заступника Уговорних страна </w:t>
      </w:r>
      <w:r w:rsidR="00D07827">
        <w:rPr>
          <w:rFonts w:eastAsia="Calibri" w:cs="Arial"/>
          <w:sz w:val="24"/>
          <w:szCs w:val="24"/>
          <w:lang w:val="sr-Cyrl-RS"/>
        </w:rPr>
        <w:t xml:space="preserve">или овлашћених представника уговорних страна </w:t>
      </w:r>
      <w:r w:rsidRPr="0058001A">
        <w:rPr>
          <w:rFonts w:eastAsia="Calibri" w:cs="Arial"/>
          <w:sz w:val="24"/>
          <w:szCs w:val="24"/>
        </w:rPr>
        <w:t xml:space="preserve">а ступа на снагу када продавац испуни одложни </w:t>
      </w:r>
      <w:r w:rsidRPr="0058001A">
        <w:rPr>
          <w:rFonts w:eastAsia="Calibri" w:cs="Arial"/>
          <w:color w:val="000000" w:themeColor="text1"/>
          <w:sz w:val="24"/>
          <w:szCs w:val="24"/>
        </w:rPr>
        <w:t xml:space="preserve">услов и достави у уговореном року </w:t>
      </w:r>
      <w:r w:rsidR="007B0582">
        <w:rPr>
          <w:rFonts w:eastAsia="Calibri" w:cs="Arial"/>
          <w:color w:val="000000" w:themeColor="text1"/>
          <w:sz w:val="24"/>
          <w:szCs w:val="24"/>
          <w:lang w:val="sr-Cyrl-RS"/>
        </w:rPr>
        <w:t>меница</w:t>
      </w:r>
      <w:r w:rsidR="00D07827">
        <w:rPr>
          <w:rFonts w:eastAsia="Calibri" w:cs="Arial"/>
          <w:color w:val="000000" w:themeColor="text1"/>
          <w:sz w:val="24"/>
          <w:szCs w:val="24"/>
          <w:lang w:val="sr-Cyrl-RS"/>
        </w:rPr>
        <w:t xml:space="preserve"> за добро извршење посла</w:t>
      </w:r>
      <w:r w:rsidRPr="0058001A">
        <w:rPr>
          <w:rFonts w:cs="Arial"/>
          <w:color w:val="000000" w:themeColor="text1"/>
          <w:sz w:val="24"/>
          <w:szCs w:val="24"/>
          <w:lang w:val="sr-Cyrl-RS"/>
        </w:rPr>
        <w:t xml:space="preserve"> </w:t>
      </w:r>
    </w:p>
    <w:p w:rsidR="00323BFC" w:rsidRPr="0058001A" w:rsidRDefault="00323BFC" w:rsidP="0058001A">
      <w:pPr>
        <w:spacing w:before="0"/>
        <w:rPr>
          <w:rFonts w:cs="Arial"/>
          <w:color w:val="000000" w:themeColor="text1"/>
          <w:spacing w:val="2"/>
          <w:sz w:val="24"/>
          <w:szCs w:val="24"/>
          <w:lang w:val="sr-Cyrl-RS"/>
        </w:rPr>
      </w:pPr>
      <w:r w:rsidRPr="0058001A">
        <w:rPr>
          <w:rFonts w:cs="Arial"/>
          <w:color w:val="000000" w:themeColor="text1"/>
          <w:spacing w:val="2"/>
          <w:sz w:val="24"/>
          <w:szCs w:val="24"/>
          <w:lang w:val="sr-Cyrl-RS"/>
        </w:rPr>
        <w:t xml:space="preserve">Уколико Уговор није  раскинут или престао да важи на други начин у складу са одредбама овог Уговора или Закона, Уговор престаје да важи исплатом укупно уговорене вредности из овог Уговора, а што не утиче на одредбе о гарантном року и обавезама из гарантног рока. </w:t>
      </w:r>
    </w:p>
    <w:p w:rsidR="00323BFC" w:rsidRPr="0058001A" w:rsidRDefault="00323BFC" w:rsidP="0058001A">
      <w:pPr>
        <w:tabs>
          <w:tab w:val="left" w:pos="567"/>
        </w:tabs>
        <w:spacing w:before="0"/>
        <w:rPr>
          <w:rFonts w:eastAsia="Calibri" w:cs="Arial"/>
          <w:color w:val="00B0F0"/>
          <w:sz w:val="24"/>
          <w:szCs w:val="24"/>
        </w:rPr>
      </w:pPr>
    </w:p>
    <w:p w:rsidR="00343A18" w:rsidRPr="0058001A" w:rsidRDefault="00343A18" w:rsidP="0058001A">
      <w:pPr>
        <w:spacing w:before="0"/>
        <w:rPr>
          <w:rFonts w:cs="Arial"/>
          <w:b/>
          <w:sz w:val="24"/>
          <w:szCs w:val="24"/>
        </w:rPr>
      </w:pPr>
      <w:r w:rsidRPr="0058001A">
        <w:rPr>
          <w:rFonts w:cs="Arial"/>
          <w:b/>
          <w:sz w:val="24"/>
          <w:szCs w:val="24"/>
        </w:rPr>
        <w:t>ИЗМЕНЕ ТОКОМ ТРАЈАЊА УГОВОРА</w:t>
      </w:r>
    </w:p>
    <w:p w:rsidR="00343A18" w:rsidRPr="0058001A" w:rsidRDefault="00343A18" w:rsidP="0058001A">
      <w:pPr>
        <w:pStyle w:val="KDParagraf"/>
        <w:spacing w:before="0"/>
        <w:rPr>
          <w:rFonts w:cs="Arial"/>
          <w:i/>
          <w:color w:val="00B0F0"/>
          <w:sz w:val="24"/>
          <w:szCs w:val="24"/>
        </w:rPr>
      </w:pPr>
    </w:p>
    <w:p w:rsidR="00343A18" w:rsidRDefault="00343A18" w:rsidP="0058001A">
      <w:pPr>
        <w:spacing w:before="0"/>
        <w:jc w:val="center"/>
        <w:rPr>
          <w:rFonts w:cs="Arial"/>
          <w:b/>
          <w:sz w:val="24"/>
          <w:szCs w:val="24"/>
        </w:rPr>
      </w:pPr>
      <w:r w:rsidRPr="0058001A">
        <w:rPr>
          <w:rFonts w:cs="Arial"/>
          <w:b/>
          <w:sz w:val="24"/>
          <w:szCs w:val="24"/>
        </w:rPr>
        <w:t>Члан 2</w:t>
      </w:r>
      <w:r w:rsidR="00570BEB">
        <w:rPr>
          <w:rFonts w:cs="Arial"/>
          <w:b/>
          <w:sz w:val="24"/>
          <w:szCs w:val="24"/>
          <w:lang w:val="sr-Cyrl-RS"/>
        </w:rPr>
        <w:t>2</w:t>
      </w:r>
      <w:r w:rsidRPr="0058001A">
        <w:rPr>
          <w:rFonts w:cs="Arial"/>
          <w:b/>
          <w:sz w:val="24"/>
          <w:szCs w:val="24"/>
        </w:rPr>
        <w:t>.</w:t>
      </w:r>
    </w:p>
    <w:p w:rsidR="000735A1" w:rsidRPr="0058001A" w:rsidRDefault="000735A1" w:rsidP="0058001A">
      <w:pPr>
        <w:spacing w:before="0"/>
        <w:jc w:val="center"/>
        <w:rPr>
          <w:rFonts w:cs="Arial"/>
          <w:b/>
          <w:sz w:val="24"/>
          <w:szCs w:val="24"/>
        </w:rPr>
      </w:pPr>
    </w:p>
    <w:p w:rsidR="00323BFC" w:rsidRPr="0058001A" w:rsidRDefault="00323BFC" w:rsidP="0058001A">
      <w:pPr>
        <w:spacing w:before="0"/>
        <w:rPr>
          <w:rFonts w:cs="Arial"/>
          <w:sz w:val="24"/>
          <w:szCs w:val="24"/>
          <w:lang w:eastAsia="sr-Latn-CS"/>
        </w:rPr>
      </w:pPr>
      <w:r w:rsidRPr="0058001A">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323BFC" w:rsidRPr="0058001A" w:rsidRDefault="00323BFC" w:rsidP="0058001A">
      <w:pPr>
        <w:tabs>
          <w:tab w:val="left" w:pos="567"/>
        </w:tabs>
        <w:spacing w:before="0"/>
        <w:rPr>
          <w:rFonts w:cs="Arial"/>
          <w:sz w:val="24"/>
          <w:szCs w:val="24"/>
        </w:rPr>
      </w:pPr>
      <w:r w:rsidRPr="0058001A">
        <w:rPr>
          <w:rFonts w:cs="Arial"/>
          <w:sz w:val="24"/>
          <w:szCs w:val="24"/>
        </w:rPr>
        <w:t>Купац може да дозволи промену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w:t>
      </w:r>
    </w:p>
    <w:p w:rsidR="00323BFC" w:rsidRPr="0058001A" w:rsidRDefault="00323BFC" w:rsidP="0058001A">
      <w:pPr>
        <w:spacing w:before="0"/>
        <w:rPr>
          <w:rFonts w:cs="Arial"/>
          <w:sz w:val="24"/>
          <w:szCs w:val="24"/>
          <w:lang w:eastAsia="sr-Latn-CS"/>
        </w:rPr>
      </w:pPr>
      <w:r w:rsidRPr="0058001A">
        <w:rPr>
          <w:rFonts w:cs="Arial"/>
          <w:sz w:val="24"/>
          <w:szCs w:val="24"/>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336B79" w:rsidRDefault="00336B79" w:rsidP="0058001A">
      <w:pPr>
        <w:spacing w:before="0"/>
        <w:rPr>
          <w:rFonts w:cs="Arial"/>
          <w:b/>
          <w:sz w:val="24"/>
          <w:szCs w:val="24"/>
        </w:rPr>
      </w:pPr>
    </w:p>
    <w:p w:rsidR="00343A18" w:rsidRPr="0058001A" w:rsidRDefault="00343A18" w:rsidP="0058001A">
      <w:pPr>
        <w:spacing w:before="0"/>
        <w:rPr>
          <w:rFonts w:cs="Arial"/>
          <w:b/>
          <w:sz w:val="24"/>
          <w:szCs w:val="24"/>
        </w:rPr>
      </w:pPr>
      <w:r w:rsidRPr="0058001A">
        <w:rPr>
          <w:rFonts w:cs="Arial"/>
          <w:b/>
          <w:sz w:val="24"/>
          <w:szCs w:val="24"/>
        </w:rPr>
        <w:t>ЗАВРШНЕ ОДРЕДБЕ</w:t>
      </w:r>
    </w:p>
    <w:p w:rsidR="00343A18" w:rsidRPr="0058001A" w:rsidRDefault="00343A18" w:rsidP="0058001A">
      <w:pPr>
        <w:pStyle w:val="KDParagraf"/>
        <w:spacing w:before="0"/>
        <w:rPr>
          <w:rFonts w:cs="Arial"/>
          <w:i/>
          <w:color w:val="00B0F0"/>
          <w:sz w:val="24"/>
          <w:szCs w:val="24"/>
        </w:rPr>
      </w:pPr>
    </w:p>
    <w:p w:rsidR="00343A18" w:rsidRDefault="00343A18" w:rsidP="0058001A">
      <w:pPr>
        <w:spacing w:before="0"/>
        <w:jc w:val="center"/>
        <w:rPr>
          <w:rFonts w:cs="Arial"/>
          <w:b/>
          <w:sz w:val="24"/>
          <w:szCs w:val="24"/>
        </w:rPr>
      </w:pPr>
      <w:r w:rsidRPr="0058001A">
        <w:rPr>
          <w:rFonts w:cs="Arial"/>
          <w:b/>
          <w:sz w:val="24"/>
          <w:szCs w:val="24"/>
        </w:rPr>
        <w:t>Члан 2</w:t>
      </w:r>
      <w:r w:rsidR="00570BEB">
        <w:rPr>
          <w:rFonts w:cs="Arial"/>
          <w:b/>
          <w:sz w:val="24"/>
          <w:szCs w:val="24"/>
          <w:lang w:val="sr-Cyrl-RS"/>
        </w:rPr>
        <w:t>3</w:t>
      </w:r>
      <w:r w:rsidRPr="0058001A">
        <w:rPr>
          <w:rFonts w:cs="Arial"/>
          <w:b/>
          <w:sz w:val="24"/>
          <w:szCs w:val="24"/>
        </w:rPr>
        <w:t>.</w:t>
      </w:r>
    </w:p>
    <w:p w:rsidR="000735A1" w:rsidRPr="0058001A" w:rsidRDefault="000735A1" w:rsidP="0058001A">
      <w:pPr>
        <w:spacing w:before="0"/>
        <w:jc w:val="center"/>
        <w:rPr>
          <w:rFonts w:cs="Arial"/>
          <w:sz w:val="24"/>
          <w:szCs w:val="24"/>
        </w:rPr>
      </w:pPr>
    </w:p>
    <w:p w:rsidR="00343A18" w:rsidRPr="0058001A" w:rsidRDefault="00343A18" w:rsidP="0058001A">
      <w:pPr>
        <w:tabs>
          <w:tab w:val="left" w:pos="9090"/>
        </w:tabs>
        <w:spacing w:before="0"/>
        <w:rPr>
          <w:rFonts w:cs="Arial"/>
          <w:sz w:val="24"/>
          <w:szCs w:val="24"/>
          <w:lang w:val="sr-Cyrl-CS"/>
        </w:rPr>
      </w:pPr>
      <w:r w:rsidRPr="0058001A">
        <w:rPr>
          <w:rFonts w:cs="Arial"/>
          <w:sz w:val="24"/>
          <w:szCs w:val="24"/>
        </w:rPr>
        <w:t>На односе Уговорних страна</w:t>
      </w:r>
      <w:r w:rsidRPr="0058001A">
        <w:rPr>
          <w:rFonts w:cs="Arial"/>
          <w:sz w:val="24"/>
          <w:szCs w:val="24"/>
          <w:lang w:val="sr-Cyrl-CS"/>
        </w:rPr>
        <w:t>,</w:t>
      </w:r>
      <w:r w:rsidRPr="0058001A">
        <w:rPr>
          <w:rFonts w:cs="Arial"/>
          <w:sz w:val="24"/>
          <w:szCs w:val="24"/>
        </w:rPr>
        <w:t xml:space="preserve"> који нису уређени овим Уговором</w:t>
      </w:r>
      <w:r w:rsidRPr="0058001A">
        <w:rPr>
          <w:rFonts w:cs="Arial"/>
          <w:sz w:val="24"/>
          <w:szCs w:val="24"/>
          <w:lang w:val="sr-Cyrl-CS"/>
        </w:rPr>
        <w:t>,</w:t>
      </w:r>
      <w:r w:rsidRPr="0058001A">
        <w:rPr>
          <w:rFonts w:cs="Arial"/>
          <w:sz w:val="24"/>
          <w:szCs w:val="24"/>
        </w:rPr>
        <w:t xml:space="preserve"> примењују се одговарајуће одредбе ЗОО</w:t>
      </w:r>
      <w:r w:rsidRPr="0058001A">
        <w:rPr>
          <w:rFonts w:cs="Arial"/>
          <w:sz w:val="24"/>
          <w:szCs w:val="24"/>
          <w:lang w:val="pt-BR"/>
        </w:rPr>
        <w:t xml:space="preserve"> и других </w:t>
      </w:r>
      <w:r w:rsidRPr="0058001A">
        <w:rPr>
          <w:rFonts w:cs="Arial"/>
          <w:sz w:val="24"/>
          <w:szCs w:val="24"/>
          <w:lang w:val="sr-Cyrl-CS"/>
        </w:rPr>
        <w:t xml:space="preserve">закона, подзаконских аката, стандарда и </w:t>
      </w:r>
      <w:r w:rsidRPr="0058001A">
        <w:rPr>
          <w:rFonts w:cs="Arial"/>
          <w:sz w:val="24"/>
          <w:szCs w:val="24"/>
          <w:lang w:val="ru-RU"/>
        </w:rPr>
        <w:t>техни</w:t>
      </w:r>
      <w:r w:rsidRPr="0058001A">
        <w:rPr>
          <w:rFonts w:cs="Arial"/>
          <w:sz w:val="24"/>
          <w:szCs w:val="24"/>
          <w:lang w:val="sr-Cyrl-CS"/>
        </w:rPr>
        <w:t>ч</w:t>
      </w:r>
      <w:r w:rsidRPr="0058001A">
        <w:rPr>
          <w:rFonts w:cs="Arial"/>
          <w:sz w:val="24"/>
          <w:szCs w:val="24"/>
          <w:lang w:val="ru-RU"/>
        </w:rPr>
        <w:t>ки</w:t>
      </w:r>
      <w:r w:rsidRPr="0058001A">
        <w:rPr>
          <w:rFonts w:cs="Arial"/>
          <w:sz w:val="24"/>
          <w:szCs w:val="24"/>
          <w:lang w:val="sr-Cyrl-CS"/>
        </w:rPr>
        <w:t xml:space="preserve">х </w:t>
      </w:r>
      <w:r w:rsidRPr="0058001A">
        <w:rPr>
          <w:rFonts w:cs="Arial"/>
          <w:sz w:val="24"/>
          <w:szCs w:val="24"/>
          <w:lang w:val="ru-RU"/>
        </w:rPr>
        <w:t>норматива Републике Србије</w:t>
      </w:r>
      <w:r w:rsidRPr="0058001A">
        <w:rPr>
          <w:rFonts w:cs="Arial"/>
          <w:sz w:val="24"/>
          <w:szCs w:val="24"/>
          <w:lang w:val="sr-Cyrl-CS"/>
        </w:rPr>
        <w:t xml:space="preserve"> – примењивих с обзиром на предмет овог Уговора.</w:t>
      </w:r>
    </w:p>
    <w:p w:rsidR="000735A1" w:rsidRDefault="000735A1" w:rsidP="0058001A">
      <w:pPr>
        <w:spacing w:before="0"/>
        <w:jc w:val="center"/>
        <w:rPr>
          <w:rFonts w:cs="Arial"/>
          <w:b/>
          <w:sz w:val="24"/>
          <w:szCs w:val="24"/>
          <w:lang w:val="ru-RU"/>
        </w:rPr>
      </w:pPr>
    </w:p>
    <w:p w:rsidR="00343A18" w:rsidRDefault="00343A18" w:rsidP="0058001A">
      <w:pPr>
        <w:spacing w:before="0"/>
        <w:jc w:val="center"/>
        <w:rPr>
          <w:rFonts w:cs="Arial"/>
          <w:b/>
          <w:sz w:val="24"/>
          <w:szCs w:val="24"/>
          <w:lang w:val="ru-RU"/>
        </w:rPr>
      </w:pPr>
      <w:r w:rsidRPr="0058001A">
        <w:rPr>
          <w:rFonts w:cs="Arial"/>
          <w:b/>
          <w:sz w:val="24"/>
          <w:szCs w:val="24"/>
          <w:lang w:val="ru-RU"/>
        </w:rPr>
        <w:t xml:space="preserve">Члан </w:t>
      </w:r>
      <w:r w:rsidRPr="0058001A">
        <w:rPr>
          <w:rFonts w:cs="Arial"/>
          <w:b/>
          <w:sz w:val="24"/>
          <w:szCs w:val="24"/>
        </w:rPr>
        <w:t>2</w:t>
      </w:r>
      <w:r w:rsidR="00570BEB">
        <w:rPr>
          <w:rFonts w:cs="Arial"/>
          <w:b/>
          <w:sz w:val="24"/>
          <w:szCs w:val="24"/>
          <w:lang w:val="sr-Cyrl-RS"/>
        </w:rPr>
        <w:t>4</w:t>
      </w:r>
      <w:r w:rsidRPr="0058001A">
        <w:rPr>
          <w:rFonts w:cs="Arial"/>
          <w:b/>
          <w:sz w:val="24"/>
          <w:szCs w:val="24"/>
          <w:lang w:val="ru-RU"/>
        </w:rPr>
        <w:t>.</w:t>
      </w:r>
    </w:p>
    <w:p w:rsidR="000735A1" w:rsidRPr="0058001A" w:rsidRDefault="000735A1" w:rsidP="0058001A">
      <w:pPr>
        <w:spacing w:before="0"/>
        <w:jc w:val="center"/>
        <w:rPr>
          <w:rFonts w:cs="Arial"/>
          <w:b/>
          <w:sz w:val="24"/>
          <w:szCs w:val="24"/>
        </w:rPr>
      </w:pPr>
    </w:p>
    <w:p w:rsidR="00343A18" w:rsidRPr="0058001A" w:rsidRDefault="00343A18" w:rsidP="0058001A">
      <w:pPr>
        <w:tabs>
          <w:tab w:val="left" w:pos="9090"/>
        </w:tabs>
        <w:spacing w:before="0"/>
        <w:rPr>
          <w:rFonts w:cs="Arial"/>
          <w:color w:val="00B0F0"/>
          <w:sz w:val="24"/>
          <w:szCs w:val="24"/>
        </w:rPr>
      </w:pPr>
      <w:r w:rsidRPr="0058001A">
        <w:rPr>
          <w:rFonts w:cs="Arial"/>
          <w:sz w:val="24"/>
          <w:szCs w:val="24"/>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Београду/(Спољнотрговинске арбитраже при Привредној комори Србије, уз примену њеног Правилника</w:t>
      </w:r>
      <w:r w:rsidR="00323BFC" w:rsidRPr="0058001A">
        <w:rPr>
          <w:rFonts w:cs="Arial"/>
          <w:sz w:val="24"/>
          <w:szCs w:val="24"/>
        </w:rPr>
        <w:t>.</w:t>
      </w:r>
    </w:p>
    <w:p w:rsidR="00343A18" w:rsidRPr="0058001A" w:rsidRDefault="00343A18" w:rsidP="0058001A">
      <w:pPr>
        <w:tabs>
          <w:tab w:val="left" w:pos="9090"/>
        </w:tabs>
        <w:spacing w:before="0"/>
        <w:rPr>
          <w:rFonts w:cs="Arial"/>
          <w:sz w:val="24"/>
          <w:szCs w:val="24"/>
        </w:rPr>
      </w:pPr>
      <w:r w:rsidRPr="0058001A">
        <w:rPr>
          <w:rFonts w:cs="Arial"/>
          <w:sz w:val="24"/>
          <w:szCs w:val="24"/>
        </w:rPr>
        <w:t>У случају спора примењује се материјално и процесно право Републике Србије, а поступак се води на српском језику.</w:t>
      </w:r>
    </w:p>
    <w:p w:rsidR="00343A18" w:rsidRPr="0058001A" w:rsidRDefault="00343A18" w:rsidP="0058001A">
      <w:pPr>
        <w:spacing w:before="0"/>
        <w:jc w:val="center"/>
        <w:rPr>
          <w:rFonts w:cs="Arial"/>
          <w:b/>
          <w:sz w:val="24"/>
          <w:szCs w:val="24"/>
        </w:rPr>
      </w:pPr>
    </w:p>
    <w:p w:rsidR="00343A18" w:rsidRPr="0058001A" w:rsidRDefault="00343A18" w:rsidP="0058001A">
      <w:pPr>
        <w:spacing w:before="0"/>
        <w:jc w:val="center"/>
        <w:rPr>
          <w:rFonts w:cs="Arial"/>
          <w:b/>
          <w:sz w:val="24"/>
          <w:szCs w:val="24"/>
        </w:rPr>
      </w:pPr>
      <w:r w:rsidRPr="0058001A">
        <w:rPr>
          <w:rFonts w:cs="Arial"/>
          <w:b/>
          <w:sz w:val="24"/>
          <w:szCs w:val="24"/>
        </w:rPr>
        <w:t>Члан 2</w:t>
      </w:r>
      <w:r w:rsidR="00570BEB">
        <w:rPr>
          <w:rFonts w:cs="Arial"/>
          <w:b/>
          <w:sz w:val="24"/>
          <w:szCs w:val="24"/>
          <w:lang w:val="sr-Cyrl-RS"/>
        </w:rPr>
        <w:t>5</w:t>
      </w:r>
      <w:r w:rsidRPr="0058001A">
        <w:rPr>
          <w:rFonts w:cs="Arial"/>
          <w:b/>
          <w:sz w:val="24"/>
          <w:szCs w:val="24"/>
        </w:rPr>
        <w:t>.</w:t>
      </w:r>
    </w:p>
    <w:p w:rsidR="00323BFC" w:rsidRPr="0058001A" w:rsidRDefault="00323BFC" w:rsidP="0058001A">
      <w:pPr>
        <w:spacing w:before="0"/>
        <w:jc w:val="center"/>
        <w:rPr>
          <w:rFonts w:cs="Arial"/>
          <w:b/>
          <w:sz w:val="24"/>
          <w:szCs w:val="24"/>
        </w:rPr>
      </w:pPr>
    </w:p>
    <w:p w:rsidR="001353DA" w:rsidRPr="0058001A" w:rsidRDefault="00F9636A" w:rsidP="0058001A">
      <w:pPr>
        <w:spacing w:before="0"/>
        <w:jc w:val="left"/>
        <w:rPr>
          <w:rFonts w:cs="Arial"/>
          <w:spacing w:val="2"/>
          <w:sz w:val="24"/>
          <w:szCs w:val="24"/>
          <w:lang w:val="sr-Cyrl-CS"/>
        </w:rPr>
      </w:pPr>
      <w:r w:rsidRPr="0058001A">
        <w:rPr>
          <w:rFonts w:cs="Arial"/>
          <w:spacing w:val="2"/>
          <w:sz w:val="24"/>
          <w:szCs w:val="24"/>
          <w:lang w:val="sr-Cyrl-CS"/>
        </w:rPr>
        <w:t>Овај У</w:t>
      </w:r>
      <w:r w:rsidR="001353DA" w:rsidRPr="0058001A">
        <w:rPr>
          <w:rFonts w:cs="Arial"/>
          <w:spacing w:val="2"/>
          <w:sz w:val="24"/>
          <w:szCs w:val="24"/>
          <w:lang w:val="sr-Cyrl-CS"/>
        </w:rPr>
        <w:t>говор ступа на снагу кад се испуне следећи услови:</w:t>
      </w:r>
    </w:p>
    <w:p w:rsidR="001353DA" w:rsidRPr="0058001A" w:rsidRDefault="00F9636A" w:rsidP="0058001A">
      <w:pPr>
        <w:numPr>
          <w:ilvl w:val="0"/>
          <w:numId w:val="13"/>
        </w:numPr>
        <w:suppressAutoHyphens/>
        <w:spacing w:before="0"/>
        <w:jc w:val="left"/>
        <w:rPr>
          <w:rFonts w:cs="Arial"/>
          <w:spacing w:val="2"/>
          <w:sz w:val="24"/>
          <w:szCs w:val="24"/>
          <w:lang w:val="sr-Cyrl-CS" w:eastAsia="sr-Latn-CS"/>
        </w:rPr>
      </w:pPr>
      <w:r w:rsidRPr="0058001A">
        <w:rPr>
          <w:rFonts w:cs="Arial"/>
          <w:spacing w:val="2"/>
          <w:sz w:val="24"/>
          <w:szCs w:val="24"/>
          <w:lang w:val="sr-Cyrl-CS" w:eastAsia="sr-Latn-CS"/>
        </w:rPr>
        <w:t>када У</w:t>
      </w:r>
      <w:r w:rsidR="001353DA" w:rsidRPr="0058001A">
        <w:rPr>
          <w:rFonts w:cs="Arial"/>
          <w:spacing w:val="2"/>
          <w:sz w:val="24"/>
          <w:szCs w:val="24"/>
          <w:lang w:val="sr-Cyrl-CS" w:eastAsia="sr-Latn-CS"/>
        </w:rPr>
        <w:t xml:space="preserve">говор потпишу овлашћена лица </w:t>
      </w:r>
      <w:r w:rsidRPr="0058001A">
        <w:rPr>
          <w:rFonts w:cs="Arial"/>
          <w:spacing w:val="2"/>
          <w:sz w:val="24"/>
          <w:szCs w:val="24"/>
          <w:lang w:val="sr-Cyrl-CS" w:eastAsia="sr-Latn-CS"/>
        </w:rPr>
        <w:t>У</w:t>
      </w:r>
      <w:r w:rsidR="001353DA" w:rsidRPr="0058001A">
        <w:rPr>
          <w:rFonts w:cs="Arial"/>
          <w:spacing w:val="2"/>
          <w:sz w:val="24"/>
          <w:szCs w:val="24"/>
          <w:lang w:val="sr-Cyrl-CS" w:eastAsia="sr-Latn-CS"/>
        </w:rPr>
        <w:t>говорних страна</w:t>
      </w:r>
    </w:p>
    <w:p w:rsidR="001353DA" w:rsidRPr="0058001A" w:rsidRDefault="001353DA" w:rsidP="0058001A">
      <w:pPr>
        <w:numPr>
          <w:ilvl w:val="0"/>
          <w:numId w:val="13"/>
        </w:numPr>
        <w:suppressAutoHyphens/>
        <w:spacing w:before="0"/>
        <w:jc w:val="left"/>
        <w:rPr>
          <w:rFonts w:cs="Arial"/>
          <w:spacing w:val="2"/>
          <w:sz w:val="24"/>
          <w:szCs w:val="24"/>
          <w:lang w:val="sr-Cyrl-CS" w:eastAsia="sr-Latn-CS"/>
        </w:rPr>
      </w:pPr>
      <w:r w:rsidRPr="0058001A">
        <w:rPr>
          <w:rFonts w:cs="Arial"/>
          <w:spacing w:val="2"/>
          <w:sz w:val="24"/>
          <w:szCs w:val="24"/>
          <w:lang w:val="sr-Cyrl-CS" w:eastAsia="sr-Latn-CS"/>
        </w:rPr>
        <w:t xml:space="preserve">када </w:t>
      </w:r>
      <w:r w:rsidRPr="0058001A">
        <w:rPr>
          <w:rFonts w:cs="Arial"/>
          <w:spacing w:val="2"/>
          <w:sz w:val="24"/>
          <w:szCs w:val="24"/>
          <w:lang w:val="sr-Latn-CS" w:eastAsia="sr-Latn-CS"/>
        </w:rPr>
        <w:t>Продавац</w:t>
      </w:r>
      <w:r w:rsidRPr="0058001A">
        <w:rPr>
          <w:rFonts w:cs="Arial"/>
          <w:spacing w:val="2"/>
          <w:sz w:val="24"/>
          <w:szCs w:val="24"/>
          <w:lang w:val="sr-Cyrl-CS" w:eastAsia="sr-Latn-CS"/>
        </w:rPr>
        <w:t xml:space="preserve"> достави средства финансијског обезбеђења за добро извршење посла.</w:t>
      </w:r>
    </w:p>
    <w:p w:rsidR="001353DA" w:rsidRPr="0058001A" w:rsidRDefault="001353DA" w:rsidP="0058001A">
      <w:pPr>
        <w:spacing w:before="0"/>
        <w:rPr>
          <w:rFonts w:cs="Arial"/>
          <w:spacing w:val="2"/>
          <w:sz w:val="24"/>
          <w:szCs w:val="24"/>
          <w:lang w:val="sr-Cyrl-CS"/>
        </w:rPr>
      </w:pPr>
      <w:r w:rsidRPr="0058001A">
        <w:rPr>
          <w:rFonts w:cs="Arial"/>
          <w:spacing w:val="2"/>
          <w:sz w:val="24"/>
          <w:szCs w:val="24"/>
          <w:lang w:val="sr-Cyrl-CS"/>
        </w:rPr>
        <w:t>За све</w:t>
      </w:r>
      <w:r w:rsidR="00F9636A" w:rsidRPr="0058001A">
        <w:rPr>
          <w:rFonts w:cs="Arial"/>
          <w:spacing w:val="2"/>
          <w:sz w:val="24"/>
          <w:szCs w:val="24"/>
          <w:lang w:val="sr-Cyrl-CS"/>
        </w:rPr>
        <w:t xml:space="preserve"> што није регулисано овим У</w:t>
      </w:r>
      <w:r w:rsidRPr="0058001A">
        <w:rPr>
          <w:rFonts w:cs="Arial"/>
          <w:spacing w:val="2"/>
          <w:sz w:val="24"/>
          <w:szCs w:val="24"/>
          <w:lang w:val="sr-Cyrl-CS"/>
        </w:rPr>
        <w:t xml:space="preserve">говором, примењиваће се одредбе Закона о облигационим односима и други важећи прописи који регулишу ову материју. </w:t>
      </w:r>
    </w:p>
    <w:p w:rsidR="001353DA" w:rsidRPr="0058001A" w:rsidRDefault="00F9636A" w:rsidP="0058001A">
      <w:pPr>
        <w:spacing w:before="0"/>
        <w:rPr>
          <w:rFonts w:cs="Arial"/>
          <w:spacing w:val="2"/>
          <w:sz w:val="24"/>
          <w:szCs w:val="24"/>
          <w:lang w:val="sr-Cyrl-CS"/>
        </w:rPr>
      </w:pPr>
      <w:r w:rsidRPr="0058001A">
        <w:rPr>
          <w:rFonts w:cs="Arial"/>
          <w:spacing w:val="2"/>
          <w:sz w:val="24"/>
          <w:szCs w:val="24"/>
          <w:lang w:val="sr-Cyrl-CS"/>
        </w:rPr>
        <w:t>Саставни део овог У</w:t>
      </w:r>
      <w:r w:rsidR="001353DA" w:rsidRPr="0058001A">
        <w:rPr>
          <w:rFonts w:cs="Arial"/>
          <w:spacing w:val="2"/>
          <w:sz w:val="24"/>
          <w:szCs w:val="24"/>
          <w:lang w:val="sr-Cyrl-CS"/>
        </w:rPr>
        <w:t>говора су и његови прилози, како следи:</w:t>
      </w:r>
    </w:p>
    <w:p w:rsidR="000D6ACE" w:rsidRPr="0058001A" w:rsidRDefault="000D6ACE" w:rsidP="0058001A">
      <w:pPr>
        <w:tabs>
          <w:tab w:val="left" w:pos="9090"/>
        </w:tabs>
        <w:spacing w:before="0"/>
        <w:rPr>
          <w:rFonts w:cs="Arial"/>
          <w:sz w:val="24"/>
          <w:szCs w:val="24"/>
        </w:rPr>
      </w:pPr>
      <w:r w:rsidRPr="0058001A">
        <w:rPr>
          <w:rFonts w:cs="Arial"/>
          <w:sz w:val="24"/>
          <w:szCs w:val="24"/>
        </w:rPr>
        <w:t xml:space="preserve">Прилог 1 </w:t>
      </w:r>
      <w:r w:rsidR="00F9636A" w:rsidRPr="0058001A">
        <w:rPr>
          <w:rFonts w:cs="Arial"/>
          <w:sz w:val="24"/>
          <w:szCs w:val="24"/>
          <w:lang w:val="sr-Cyrl-RS"/>
        </w:rPr>
        <w:t xml:space="preserve">      </w:t>
      </w:r>
      <w:r w:rsidRPr="0058001A">
        <w:rPr>
          <w:rFonts w:cs="Arial"/>
          <w:sz w:val="24"/>
          <w:szCs w:val="24"/>
        </w:rPr>
        <w:t>Понуда</w:t>
      </w:r>
    </w:p>
    <w:p w:rsidR="000D6ACE" w:rsidRPr="0058001A" w:rsidRDefault="000D6ACE" w:rsidP="0058001A">
      <w:pPr>
        <w:tabs>
          <w:tab w:val="left" w:pos="9090"/>
        </w:tabs>
        <w:spacing w:before="0"/>
        <w:rPr>
          <w:rFonts w:cs="Arial"/>
          <w:sz w:val="24"/>
          <w:szCs w:val="24"/>
        </w:rPr>
      </w:pPr>
      <w:r w:rsidRPr="0058001A">
        <w:rPr>
          <w:rFonts w:cs="Arial"/>
          <w:sz w:val="24"/>
          <w:szCs w:val="24"/>
        </w:rPr>
        <w:t xml:space="preserve">Прилог 2 </w:t>
      </w:r>
      <w:r w:rsidR="00F9636A" w:rsidRPr="0058001A">
        <w:rPr>
          <w:rFonts w:cs="Arial"/>
          <w:sz w:val="24"/>
          <w:szCs w:val="24"/>
          <w:lang w:val="sr-Cyrl-RS"/>
        </w:rPr>
        <w:t xml:space="preserve">      </w:t>
      </w:r>
      <w:r w:rsidRPr="0058001A">
        <w:rPr>
          <w:rFonts w:cs="Arial"/>
          <w:sz w:val="24"/>
          <w:szCs w:val="24"/>
        </w:rPr>
        <w:t>Образац структуре цене</w:t>
      </w:r>
    </w:p>
    <w:p w:rsidR="000D6ACE" w:rsidRPr="0058001A" w:rsidRDefault="00EB4789" w:rsidP="0058001A">
      <w:pPr>
        <w:tabs>
          <w:tab w:val="left" w:pos="9090"/>
        </w:tabs>
        <w:spacing w:before="0"/>
        <w:rPr>
          <w:rFonts w:cs="Arial"/>
          <w:sz w:val="24"/>
          <w:szCs w:val="24"/>
        </w:rPr>
      </w:pPr>
      <w:r>
        <w:rPr>
          <w:rFonts w:cs="Arial"/>
          <w:sz w:val="24"/>
          <w:szCs w:val="24"/>
        </w:rPr>
        <w:t>Прилог 3</w:t>
      </w:r>
      <w:r w:rsidR="000D6ACE" w:rsidRPr="0058001A">
        <w:rPr>
          <w:rFonts w:cs="Arial"/>
          <w:sz w:val="24"/>
          <w:szCs w:val="24"/>
        </w:rPr>
        <w:t xml:space="preserve"> </w:t>
      </w:r>
      <w:r w:rsidR="00F9636A" w:rsidRPr="0058001A">
        <w:rPr>
          <w:rFonts w:cs="Arial"/>
          <w:sz w:val="24"/>
          <w:szCs w:val="24"/>
          <w:lang w:val="sr-Cyrl-RS"/>
        </w:rPr>
        <w:t xml:space="preserve">    </w:t>
      </w:r>
      <w:r w:rsidR="00476B43" w:rsidRPr="0058001A">
        <w:rPr>
          <w:rFonts w:cs="Arial"/>
          <w:sz w:val="24"/>
          <w:szCs w:val="24"/>
          <w:lang w:val="sr-Cyrl-RS"/>
        </w:rPr>
        <w:t xml:space="preserve">  </w:t>
      </w:r>
      <w:r w:rsidR="000D6ACE" w:rsidRPr="0058001A">
        <w:rPr>
          <w:rFonts w:cs="Arial"/>
          <w:sz w:val="24"/>
          <w:szCs w:val="24"/>
        </w:rPr>
        <w:t>Техничка спецификација</w:t>
      </w:r>
    </w:p>
    <w:p w:rsidR="000D6ACE" w:rsidRPr="0058001A" w:rsidRDefault="000D6ACE" w:rsidP="0058001A">
      <w:pPr>
        <w:tabs>
          <w:tab w:val="left" w:pos="9090"/>
        </w:tabs>
        <w:spacing w:before="0"/>
        <w:rPr>
          <w:rFonts w:cs="Arial"/>
          <w:sz w:val="24"/>
          <w:szCs w:val="24"/>
        </w:rPr>
      </w:pPr>
      <w:r w:rsidRPr="0058001A">
        <w:rPr>
          <w:rFonts w:cs="Arial"/>
          <w:sz w:val="24"/>
          <w:szCs w:val="24"/>
        </w:rPr>
        <w:t xml:space="preserve">Прилог </w:t>
      </w:r>
      <w:r w:rsidR="00EB4789">
        <w:rPr>
          <w:rFonts w:cs="Arial"/>
          <w:sz w:val="24"/>
          <w:szCs w:val="24"/>
          <w:lang w:val="sr-Cyrl-RS"/>
        </w:rPr>
        <w:t>4</w:t>
      </w:r>
      <w:r w:rsidRPr="0058001A">
        <w:rPr>
          <w:rFonts w:cs="Arial"/>
          <w:sz w:val="24"/>
          <w:szCs w:val="24"/>
        </w:rPr>
        <w:t xml:space="preserve"> </w:t>
      </w:r>
      <w:r w:rsidR="00F9636A" w:rsidRPr="0058001A">
        <w:rPr>
          <w:rFonts w:cs="Arial"/>
          <w:sz w:val="24"/>
          <w:szCs w:val="24"/>
          <w:lang w:val="sr-Cyrl-RS"/>
        </w:rPr>
        <w:t xml:space="preserve">     </w:t>
      </w:r>
      <w:r w:rsidR="00476B43" w:rsidRPr="0058001A">
        <w:rPr>
          <w:rFonts w:cs="Arial"/>
          <w:sz w:val="24"/>
          <w:szCs w:val="24"/>
          <w:lang w:val="sr-Cyrl-RS"/>
        </w:rPr>
        <w:t xml:space="preserve">  </w:t>
      </w:r>
      <w:r w:rsidRPr="00EB4789">
        <w:rPr>
          <w:rFonts w:cs="Arial"/>
          <w:i/>
          <w:sz w:val="24"/>
          <w:szCs w:val="24"/>
        </w:rPr>
        <w:t>Споразум о заједничком наступању</w:t>
      </w:r>
    </w:p>
    <w:p w:rsidR="001353DA" w:rsidRPr="0058001A" w:rsidRDefault="001353DA" w:rsidP="0058001A">
      <w:pPr>
        <w:spacing w:before="0"/>
        <w:rPr>
          <w:rFonts w:cs="Arial"/>
          <w:spacing w:val="2"/>
          <w:sz w:val="24"/>
          <w:szCs w:val="24"/>
          <w:lang w:val="sr-Cyrl-CS"/>
        </w:rPr>
      </w:pPr>
      <w:r w:rsidRPr="0058001A">
        <w:rPr>
          <w:rFonts w:cs="Arial"/>
          <w:spacing w:val="2"/>
          <w:sz w:val="24"/>
          <w:szCs w:val="24"/>
          <w:lang w:val="sr-Cyrl-CS"/>
        </w:rPr>
        <w:t>Уговорне с</w:t>
      </w:r>
      <w:r w:rsidR="00F9636A" w:rsidRPr="0058001A">
        <w:rPr>
          <w:rFonts w:cs="Arial"/>
          <w:spacing w:val="2"/>
          <w:sz w:val="24"/>
          <w:szCs w:val="24"/>
          <w:lang w:val="sr-Cyrl-CS"/>
        </w:rPr>
        <w:t>тране сагласно изјављују да су У</w:t>
      </w:r>
      <w:r w:rsidRPr="0058001A">
        <w:rPr>
          <w:rFonts w:cs="Arial"/>
          <w:spacing w:val="2"/>
          <w:sz w:val="24"/>
          <w:szCs w:val="24"/>
          <w:lang w:val="sr-Cyrl-CS"/>
        </w:rPr>
        <w:t>говор прочитале, разумеле и да уговорне одредбе у свему представљају израз њихове стварне воље.</w:t>
      </w:r>
    </w:p>
    <w:p w:rsidR="00F9636A" w:rsidRDefault="00F9636A" w:rsidP="0058001A">
      <w:pPr>
        <w:spacing w:before="0"/>
        <w:rPr>
          <w:rFonts w:cs="Arial"/>
          <w:i/>
          <w:spacing w:val="2"/>
          <w:sz w:val="24"/>
          <w:szCs w:val="24"/>
          <w:lang w:val="sr-Cyrl-CS"/>
        </w:rPr>
      </w:pPr>
    </w:p>
    <w:p w:rsidR="00570BEB" w:rsidRDefault="00570BEB" w:rsidP="0058001A">
      <w:pPr>
        <w:spacing w:before="0"/>
        <w:rPr>
          <w:rFonts w:cs="Arial"/>
          <w:i/>
          <w:spacing w:val="2"/>
          <w:sz w:val="24"/>
          <w:szCs w:val="24"/>
          <w:lang w:val="sr-Cyrl-CS"/>
        </w:rPr>
      </w:pPr>
    </w:p>
    <w:p w:rsidR="007B0582" w:rsidRPr="0058001A" w:rsidRDefault="007B0582" w:rsidP="0058001A">
      <w:pPr>
        <w:spacing w:before="0"/>
        <w:rPr>
          <w:rFonts w:cs="Arial"/>
          <w:i/>
          <w:spacing w:val="2"/>
          <w:sz w:val="24"/>
          <w:szCs w:val="24"/>
          <w:lang w:val="sr-Cyrl-CS"/>
        </w:rPr>
      </w:pPr>
    </w:p>
    <w:p w:rsidR="00D772B1" w:rsidRDefault="00343A18" w:rsidP="0058001A">
      <w:pPr>
        <w:spacing w:before="0"/>
        <w:jc w:val="center"/>
        <w:rPr>
          <w:rFonts w:cs="Arial"/>
          <w:b/>
          <w:sz w:val="24"/>
          <w:szCs w:val="24"/>
        </w:rPr>
      </w:pPr>
      <w:r w:rsidRPr="0058001A">
        <w:rPr>
          <w:rFonts w:cs="Arial"/>
          <w:b/>
          <w:sz w:val="24"/>
          <w:szCs w:val="24"/>
        </w:rPr>
        <w:lastRenderedPageBreak/>
        <w:t>Члан 2</w:t>
      </w:r>
      <w:r w:rsidR="00570BEB">
        <w:rPr>
          <w:rFonts w:cs="Arial"/>
          <w:b/>
          <w:sz w:val="24"/>
          <w:szCs w:val="24"/>
          <w:lang w:val="sr-Cyrl-RS"/>
        </w:rPr>
        <w:t>6</w:t>
      </w:r>
      <w:r w:rsidRPr="0058001A">
        <w:rPr>
          <w:rFonts w:cs="Arial"/>
          <w:b/>
          <w:sz w:val="24"/>
          <w:szCs w:val="24"/>
        </w:rPr>
        <w:t>.</w:t>
      </w:r>
    </w:p>
    <w:p w:rsidR="000735A1" w:rsidRPr="0058001A" w:rsidRDefault="000735A1" w:rsidP="0058001A">
      <w:pPr>
        <w:spacing w:before="0"/>
        <w:jc w:val="center"/>
        <w:rPr>
          <w:rFonts w:cs="Arial"/>
          <w:b/>
          <w:sz w:val="24"/>
          <w:szCs w:val="24"/>
        </w:rPr>
      </w:pPr>
    </w:p>
    <w:p w:rsidR="00343A18" w:rsidRPr="0058001A" w:rsidRDefault="00343A18" w:rsidP="0058001A">
      <w:pPr>
        <w:pStyle w:val="KDParagraf"/>
        <w:spacing w:before="0"/>
        <w:rPr>
          <w:rFonts w:cs="Arial"/>
          <w:sz w:val="24"/>
          <w:szCs w:val="24"/>
        </w:rPr>
      </w:pPr>
      <w:r w:rsidRPr="0058001A">
        <w:rPr>
          <w:rFonts w:cs="Arial"/>
          <w:sz w:val="24"/>
          <w:szCs w:val="24"/>
        </w:rPr>
        <w:t>Уговор је сачињен у 6 (шест) истоветних примерка, од којих 2 (два) примерка за Продавца а четири (4) за Купца.</w:t>
      </w:r>
    </w:p>
    <w:p w:rsidR="00343A18" w:rsidRPr="0058001A" w:rsidRDefault="00343A18" w:rsidP="0058001A">
      <w:pPr>
        <w:pStyle w:val="KDParagraf"/>
        <w:spacing w:before="0"/>
        <w:rPr>
          <w:rFonts w:cs="Arial"/>
          <w:sz w:val="24"/>
          <w:szCs w:val="24"/>
          <w:lang w:val="sr-Cyrl-BA"/>
        </w:rPr>
      </w:pPr>
    </w:p>
    <w:tbl>
      <w:tblPr>
        <w:tblW w:w="0" w:type="auto"/>
        <w:tblLook w:val="04A0" w:firstRow="1" w:lastRow="0" w:firstColumn="1" w:lastColumn="0" w:noHBand="0" w:noVBand="1"/>
      </w:tblPr>
      <w:tblGrid>
        <w:gridCol w:w="4422"/>
        <w:gridCol w:w="1167"/>
        <w:gridCol w:w="4335"/>
      </w:tblGrid>
      <w:tr w:rsidR="00343A18" w:rsidRPr="0058001A" w:rsidTr="00BC01DC">
        <w:tc>
          <w:tcPr>
            <w:tcW w:w="4503" w:type="dxa"/>
            <w:shd w:val="clear" w:color="auto" w:fill="auto"/>
            <w:vAlign w:val="center"/>
            <w:hideMark/>
          </w:tcPr>
          <w:p w:rsidR="00343A18" w:rsidRPr="0058001A" w:rsidRDefault="00343A18" w:rsidP="0058001A">
            <w:pPr>
              <w:spacing w:before="0"/>
              <w:jc w:val="center"/>
              <w:rPr>
                <w:rFonts w:cs="Arial"/>
                <w:b/>
                <w:smallCaps/>
                <w:sz w:val="24"/>
                <w:szCs w:val="24"/>
              </w:rPr>
            </w:pPr>
            <w:r w:rsidRPr="0058001A">
              <w:rPr>
                <w:rFonts w:cs="Arial"/>
                <w:b/>
                <w:sz w:val="24"/>
                <w:szCs w:val="24"/>
              </w:rPr>
              <w:t>КУПАЦ</w:t>
            </w:r>
          </w:p>
        </w:tc>
        <w:tc>
          <w:tcPr>
            <w:tcW w:w="1275" w:type="dxa"/>
            <w:shd w:val="clear" w:color="auto" w:fill="auto"/>
            <w:vAlign w:val="center"/>
          </w:tcPr>
          <w:p w:rsidR="00343A18" w:rsidRPr="0058001A" w:rsidRDefault="00343A18" w:rsidP="0058001A">
            <w:pPr>
              <w:spacing w:before="0"/>
              <w:jc w:val="center"/>
              <w:rPr>
                <w:rFonts w:cs="Arial"/>
                <w:b/>
                <w:smallCaps/>
                <w:sz w:val="24"/>
                <w:szCs w:val="24"/>
              </w:rPr>
            </w:pPr>
          </w:p>
        </w:tc>
        <w:tc>
          <w:tcPr>
            <w:tcW w:w="4395" w:type="dxa"/>
            <w:shd w:val="clear" w:color="auto" w:fill="auto"/>
            <w:vAlign w:val="center"/>
            <w:hideMark/>
          </w:tcPr>
          <w:p w:rsidR="00343A18" w:rsidRPr="0058001A" w:rsidRDefault="00343A18" w:rsidP="0058001A">
            <w:pPr>
              <w:spacing w:before="0"/>
              <w:jc w:val="center"/>
              <w:rPr>
                <w:rFonts w:cs="Arial"/>
                <w:b/>
                <w:smallCaps/>
                <w:sz w:val="24"/>
                <w:szCs w:val="24"/>
              </w:rPr>
            </w:pPr>
            <w:r w:rsidRPr="0058001A">
              <w:rPr>
                <w:rFonts w:cs="Arial"/>
                <w:b/>
                <w:sz w:val="24"/>
                <w:szCs w:val="24"/>
              </w:rPr>
              <w:t>ПРОДАВАЦ</w:t>
            </w:r>
          </w:p>
        </w:tc>
      </w:tr>
      <w:tr w:rsidR="00343A18" w:rsidRPr="0058001A" w:rsidTr="00BC01DC">
        <w:tc>
          <w:tcPr>
            <w:tcW w:w="4503" w:type="dxa"/>
            <w:shd w:val="clear" w:color="auto" w:fill="auto"/>
            <w:vAlign w:val="center"/>
            <w:hideMark/>
          </w:tcPr>
          <w:p w:rsidR="00343A18" w:rsidRDefault="00343A18" w:rsidP="0058001A">
            <w:pPr>
              <w:spacing w:before="0"/>
              <w:jc w:val="center"/>
              <w:rPr>
                <w:rFonts w:cs="Arial"/>
                <w:b/>
                <w:sz w:val="24"/>
                <w:szCs w:val="24"/>
              </w:rPr>
            </w:pPr>
            <w:r w:rsidRPr="0058001A">
              <w:rPr>
                <w:rFonts w:cs="Arial"/>
                <w:b/>
                <w:sz w:val="24"/>
                <w:szCs w:val="24"/>
              </w:rPr>
              <w:t>ЈП „Електропривреда Србије“</w:t>
            </w:r>
            <w:r w:rsidR="00F45C6C">
              <w:rPr>
                <w:rFonts w:cs="Arial"/>
                <w:b/>
                <w:sz w:val="24"/>
                <w:szCs w:val="24"/>
                <w:lang w:val="sr-Cyrl-RS"/>
              </w:rPr>
              <w:t xml:space="preserve"> </w:t>
            </w:r>
            <w:r w:rsidRPr="0058001A">
              <w:rPr>
                <w:rFonts w:cs="Arial"/>
                <w:b/>
                <w:sz w:val="24"/>
                <w:szCs w:val="24"/>
              </w:rPr>
              <w:t>Београд</w:t>
            </w:r>
          </w:p>
          <w:p w:rsidR="00F45C6C" w:rsidRPr="00F45C6C" w:rsidRDefault="00F45C6C" w:rsidP="0058001A">
            <w:pPr>
              <w:spacing w:before="0"/>
              <w:jc w:val="center"/>
              <w:rPr>
                <w:rFonts w:cs="Arial"/>
                <w:b/>
                <w:sz w:val="24"/>
                <w:szCs w:val="24"/>
                <w:lang w:val="sr-Cyrl-RS"/>
              </w:rPr>
            </w:pPr>
            <w:r>
              <w:rPr>
                <w:rFonts w:cs="Arial"/>
                <w:b/>
                <w:sz w:val="24"/>
                <w:szCs w:val="24"/>
                <w:lang w:val="sr-Cyrl-RS"/>
              </w:rPr>
              <w:t>Огранак ХЕ Ђердап Кладово</w:t>
            </w:r>
          </w:p>
          <w:p w:rsidR="00343A18" w:rsidRPr="0058001A" w:rsidRDefault="00343A18" w:rsidP="0058001A">
            <w:pPr>
              <w:spacing w:before="0"/>
              <w:jc w:val="center"/>
              <w:rPr>
                <w:rFonts w:cs="Arial"/>
                <w:b/>
                <w:sz w:val="24"/>
                <w:szCs w:val="24"/>
              </w:rPr>
            </w:pPr>
          </w:p>
        </w:tc>
        <w:tc>
          <w:tcPr>
            <w:tcW w:w="1275" w:type="dxa"/>
            <w:shd w:val="clear" w:color="auto" w:fill="auto"/>
            <w:vAlign w:val="center"/>
          </w:tcPr>
          <w:p w:rsidR="00343A18" w:rsidRPr="0058001A" w:rsidRDefault="00343A18" w:rsidP="0058001A">
            <w:pPr>
              <w:spacing w:before="0"/>
              <w:jc w:val="center"/>
              <w:rPr>
                <w:rFonts w:cs="Arial"/>
                <w:b/>
                <w:smallCaps/>
                <w:sz w:val="24"/>
                <w:szCs w:val="24"/>
              </w:rPr>
            </w:pPr>
          </w:p>
        </w:tc>
        <w:tc>
          <w:tcPr>
            <w:tcW w:w="4395" w:type="dxa"/>
            <w:shd w:val="clear" w:color="auto" w:fill="auto"/>
            <w:vAlign w:val="center"/>
          </w:tcPr>
          <w:p w:rsidR="00343A18" w:rsidRPr="0058001A" w:rsidRDefault="00343A18" w:rsidP="0058001A">
            <w:pPr>
              <w:spacing w:before="0"/>
              <w:jc w:val="center"/>
              <w:rPr>
                <w:rFonts w:cs="Arial"/>
                <w:b/>
                <w:smallCaps/>
                <w:sz w:val="24"/>
                <w:szCs w:val="24"/>
              </w:rPr>
            </w:pPr>
            <w:r w:rsidRPr="0058001A">
              <w:rPr>
                <w:rFonts w:cs="Arial"/>
                <w:b/>
                <w:sz w:val="24"/>
                <w:szCs w:val="24"/>
              </w:rPr>
              <w:t>Назив</w:t>
            </w:r>
          </w:p>
        </w:tc>
      </w:tr>
      <w:tr w:rsidR="00343A18" w:rsidRPr="0058001A" w:rsidTr="00BC01DC">
        <w:tc>
          <w:tcPr>
            <w:tcW w:w="4503" w:type="dxa"/>
            <w:shd w:val="clear" w:color="auto" w:fill="auto"/>
            <w:vAlign w:val="center"/>
            <w:hideMark/>
          </w:tcPr>
          <w:p w:rsidR="00343A18" w:rsidRPr="0058001A" w:rsidRDefault="00343A18" w:rsidP="0058001A">
            <w:pPr>
              <w:spacing w:before="0"/>
              <w:jc w:val="center"/>
              <w:rPr>
                <w:rFonts w:cs="Arial"/>
                <w:b/>
                <w:smallCaps/>
                <w:sz w:val="24"/>
                <w:szCs w:val="24"/>
              </w:rPr>
            </w:pPr>
            <w:r w:rsidRPr="0058001A">
              <w:rPr>
                <w:rFonts w:cs="Arial"/>
                <w:b/>
                <w:sz w:val="24"/>
                <w:szCs w:val="24"/>
              </w:rPr>
              <w:t>_____________________________</w:t>
            </w:r>
          </w:p>
        </w:tc>
        <w:tc>
          <w:tcPr>
            <w:tcW w:w="1275" w:type="dxa"/>
            <w:shd w:val="clear" w:color="auto" w:fill="auto"/>
            <w:vAlign w:val="center"/>
            <w:hideMark/>
          </w:tcPr>
          <w:p w:rsidR="00343A18" w:rsidRPr="0058001A" w:rsidRDefault="00343A18" w:rsidP="0058001A">
            <w:pPr>
              <w:spacing w:before="0"/>
              <w:jc w:val="center"/>
              <w:rPr>
                <w:rFonts w:cs="Arial"/>
                <w:smallCaps/>
                <w:sz w:val="24"/>
                <w:szCs w:val="24"/>
              </w:rPr>
            </w:pPr>
            <w:r w:rsidRPr="0058001A">
              <w:rPr>
                <w:rFonts w:cs="Arial"/>
                <w:sz w:val="24"/>
                <w:szCs w:val="24"/>
              </w:rPr>
              <w:t>М.П.</w:t>
            </w:r>
          </w:p>
        </w:tc>
        <w:tc>
          <w:tcPr>
            <w:tcW w:w="4395" w:type="dxa"/>
            <w:shd w:val="clear" w:color="auto" w:fill="auto"/>
            <w:vAlign w:val="center"/>
            <w:hideMark/>
          </w:tcPr>
          <w:p w:rsidR="00343A18" w:rsidRPr="0058001A" w:rsidRDefault="00343A18" w:rsidP="0058001A">
            <w:pPr>
              <w:spacing w:before="0"/>
              <w:jc w:val="center"/>
              <w:rPr>
                <w:rFonts w:cs="Arial"/>
                <w:b/>
                <w:smallCaps/>
                <w:sz w:val="24"/>
                <w:szCs w:val="24"/>
              </w:rPr>
            </w:pPr>
            <w:r w:rsidRPr="0058001A">
              <w:rPr>
                <w:rFonts w:cs="Arial"/>
                <w:b/>
                <w:sz w:val="24"/>
                <w:szCs w:val="24"/>
              </w:rPr>
              <w:t>_____________________________</w:t>
            </w:r>
          </w:p>
        </w:tc>
      </w:tr>
      <w:tr w:rsidR="00343A18" w:rsidRPr="0058001A" w:rsidTr="00BC01DC">
        <w:tc>
          <w:tcPr>
            <w:tcW w:w="4503" w:type="dxa"/>
            <w:shd w:val="clear" w:color="auto" w:fill="auto"/>
            <w:vAlign w:val="center"/>
            <w:hideMark/>
          </w:tcPr>
          <w:p w:rsidR="00343A18" w:rsidRPr="0058001A" w:rsidRDefault="00343A18" w:rsidP="0058001A">
            <w:pPr>
              <w:spacing w:before="0"/>
              <w:jc w:val="center"/>
              <w:rPr>
                <w:rFonts w:cs="Arial"/>
                <w:b/>
                <w:smallCaps/>
                <w:sz w:val="24"/>
                <w:szCs w:val="24"/>
                <w:lang w:val="sr-Cyrl-RS"/>
              </w:rPr>
            </w:pPr>
          </w:p>
        </w:tc>
        <w:tc>
          <w:tcPr>
            <w:tcW w:w="1275" w:type="dxa"/>
            <w:shd w:val="clear" w:color="auto" w:fill="auto"/>
            <w:vAlign w:val="center"/>
          </w:tcPr>
          <w:p w:rsidR="00343A18" w:rsidRPr="0058001A" w:rsidRDefault="00343A18" w:rsidP="0058001A">
            <w:pPr>
              <w:spacing w:before="0"/>
              <w:jc w:val="center"/>
              <w:rPr>
                <w:rFonts w:cs="Arial"/>
                <w:b/>
                <w:smallCaps/>
                <w:sz w:val="24"/>
                <w:szCs w:val="24"/>
              </w:rPr>
            </w:pPr>
          </w:p>
        </w:tc>
        <w:tc>
          <w:tcPr>
            <w:tcW w:w="4395" w:type="dxa"/>
            <w:shd w:val="clear" w:color="auto" w:fill="auto"/>
            <w:vAlign w:val="center"/>
            <w:hideMark/>
          </w:tcPr>
          <w:p w:rsidR="00343A18" w:rsidRPr="0058001A" w:rsidRDefault="00343A18" w:rsidP="0058001A">
            <w:pPr>
              <w:spacing w:before="0"/>
              <w:jc w:val="center"/>
              <w:rPr>
                <w:rFonts w:cs="Arial"/>
                <w:b/>
                <w:smallCaps/>
                <w:sz w:val="24"/>
                <w:szCs w:val="24"/>
              </w:rPr>
            </w:pPr>
            <w:r w:rsidRPr="0058001A">
              <w:rPr>
                <w:rFonts w:cs="Arial"/>
                <w:sz w:val="24"/>
                <w:szCs w:val="24"/>
              </w:rPr>
              <w:t>име и презиме</w:t>
            </w:r>
          </w:p>
        </w:tc>
      </w:tr>
      <w:tr w:rsidR="00343A18" w:rsidRPr="0058001A" w:rsidTr="00BC01DC">
        <w:tc>
          <w:tcPr>
            <w:tcW w:w="4503" w:type="dxa"/>
            <w:shd w:val="clear" w:color="auto" w:fill="auto"/>
            <w:vAlign w:val="center"/>
            <w:hideMark/>
          </w:tcPr>
          <w:p w:rsidR="000D6ACE" w:rsidRDefault="00F45C6C" w:rsidP="00F45C6C">
            <w:pPr>
              <w:spacing w:before="0"/>
              <w:jc w:val="center"/>
              <w:rPr>
                <w:rFonts w:cs="Arial"/>
                <w:sz w:val="24"/>
                <w:szCs w:val="24"/>
                <w:lang w:val="sr-Cyrl-RS"/>
              </w:rPr>
            </w:pPr>
            <w:r>
              <w:rPr>
                <w:rFonts w:cs="Arial"/>
                <w:sz w:val="24"/>
                <w:szCs w:val="24"/>
                <w:lang w:val="sr-Cyrl-RS"/>
              </w:rPr>
              <w:t xml:space="preserve">Финансијски </w:t>
            </w:r>
            <w:r w:rsidR="006619FB" w:rsidRPr="0058001A">
              <w:rPr>
                <w:rFonts w:cs="Arial"/>
                <w:sz w:val="24"/>
                <w:szCs w:val="24"/>
                <w:lang w:val="sr-Cyrl-RS"/>
              </w:rPr>
              <w:t>директор</w:t>
            </w:r>
          </w:p>
          <w:p w:rsidR="00F45C6C" w:rsidRPr="0058001A" w:rsidRDefault="00F45C6C" w:rsidP="00F45C6C">
            <w:pPr>
              <w:spacing w:before="0"/>
              <w:jc w:val="center"/>
              <w:rPr>
                <w:rFonts w:cs="Arial"/>
                <w:sz w:val="24"/>
                <w:szCs w:val="24"/>
                <w:lang w:val="sr-Cyrl-RS"/>
              </w:rPr>
            </w:pPr>
            <w:r>
              <w:rPr>
                <w:rFonts w:cs="Arial"/>
                <w:sz w:val="24"/>
                <w:szCs w:val="24"/>
                <w:lang w:val="sr-Cyrl-RS"/>
              </w:rPr>
              <w:t>Снежана Бондеровић</w:t>
            </w:r>
          </w:p>
        </w:tc>
        <w:tc>
          <w:tcPr>
            <w:tcW w:w="1275" w:type="dxa"/>
            <w:shd w:val="clear" w:color="auto" w:fill="auto"/>
            <w:vAlign w:val="center"/>
          </w:tcPr>
          <w:p w:rsidR="00343A18" w:rsidRPr="0058001A" w:rsidRDefault="00343A18" w:rsidP="0058001A">
            <w:pPr>
              <w:spacing w:before="0"/>
              <w:jc w:val="center"/>
              <w:rPr>
                <w:rFonts w:cs="Arial"/>
                <w:b/>
                <w:smallCaps/>
                <w:sz w:val="24"/>
                <w:szCs w:val="24"/>
              </w:rPr>
            </w:pPr>
          </w:p>
        </w:tc>
        <w:tc>
          <w:tcPr>
            <w:tcW w:w="4395" w:type="dxa"/>
            <w:shd w:val="clear" w:color="auto" w:fill="auto"/>
            <w:vAlign w:val="center"/>
          </w:tcPr>
          <w:p w:rsidR="00343A18" w:rsidRPr="0058001A" w:rsidRDefault="00343A18" w:rsidP="0058001A">
            <w:pPr>
              <w:spacing w:before="0"/>
              <w:jc w:val="center"/>
              <w:rPr>
                <w:rFonts w:cs="Arial"/>
                <w:b/>
                <w:smallCaps/>
                <w:sz w:val="24"/>
                <w:szCs w:val="24"/>
              </w:rPr>
            </w:pPr>
            <w:r w:rsidRPr="0058001A">
              <w:rPr>
                <w:rFonts w:cs="Arial"/>
                <w:sz w:val="24"/>
                <w:szCs w:val="24"/>
              </w:rPr>
              <w:t>функција</w:t>
            </w:r>
          </w:p>
        </w:tc>
      </w:tr>
    </w:tbl>
    <w:p w:rsidR="00F9636A" w:rsidRPr="0058001A" w:rsidRDefault="00F9636A" w:rsidP="0058001A">
      <w:pPr>
        <w:spacing w:before="0"/>
        <w:rPr>
          <w:rFonts w:cs="Arial"/>
          <w:b/>
          <w:color w:val="FF0000"/>
          <w:sz w:val="24"/>
          <w:szCs w:val="24"/>
          <w:lang w:val="sr-Cyrl-RS"/>
        </w:rPr>
      </w:pPr>
    </w:p>
    <w:p w:rsidR="00D772B1" w:rsidRDefault="00D772B1" w:rsidP="0058001A">
      <w:pPr>
        <w:tabs>
          <w:tab w:val="left" w:pos="3180"/>
        </w:tabs>
        <w:spacing w:before="0"/>
        <w:rPr>
          <w:rFonts w:eastAsia="Calibri" w:cs="Arial"/>
          <w:sz w:val="24"/>
          <w:szCs w:val="24"/>
        </w:rPr>
      </w:pPr>
    </w:p>
    <w:p w:rsidR="00F45C6C" w:rsidRDefault="00F45C6C" w:rsidP="0058001A">
      <w:pPr>
        <w:tabs>
          <w:tab w:val="left" w:pos="3180"/>
        </w:tabs>
        <w:spacing w:before="0"/>
        <w:rPr>
          <w:rFonts w:eastAsia="Calibri" w:cs="Arial"/>
          <w:sz w:val="24"/>
          <w:szCs w:val="24"/>
        </w:rPr>
      </w:pPr>
    </w:p>
    <w:p w:rsidR="00570BEB" w:rsidRDefault="00570BEB" w:rsidP="0058001A">
      <w:pPr>
        <w:tabs>
          <w:tab w:val="left" w:pos="3180"/>
        </w:tabs>
        <w:spacing w:before="0"/>
        <w:rPr>
          <w:rFonts w:eastAsia="Calibri" w:cs="Arial"/>
          <w:sz w:val="24"/>
          <w:szCs w:val="24"/>
        </w:rPr>
      </w:pPr>
    </w:p>
    <w:p w:rsidR="00570BEB" w:rsidRDefault="00570BEB" w:rsidP="0058001A">
      <w:pPr>
        <w:tabs>
          <w:tab w:val="left" w:pos="3180"/>
        </w:tabs>
        <w:spacing w:before="0"/>
        <w:rPr>
          <w:rFonts w:eastAsia="Calibri" w:cs="Arial"/>
          <w:sz w:val="24"/>
          <w:szCs w:val="24"/>
        </w:rPr>
      </w:pPr>
    </w:p>
    <w:p w:rsidR="00570BEB" w:rsidRDefault="00570BEB" w:rsidP="0058001A">
      <w:pPr>
        <w:tabs>
          <w:tab w:val="left" w:pos="3180"/>
        </w:tabs>
        <w:spacing w:before="0"/>
        <w:rPr>
          <w:rFonts w:eastAsia="Calibri" w:cs="Arial"/>
          <w:sz w:val="24"/>
          <w:szCs w:val="24"/>
        </w:rPr>
      </w:pPr>
    </w:p>
    <w:p w:rsidR="00570BEB" w:rsidRDefault="00570BEB" w:rsidP="0058001A">
      <w:pPr>
        <w:tabs>
          <w:tab w:val="left" w:pos="3180"/>
        </w:tabs>
        <w:spacing w:before="0"/>
        <w:rPr>
          <w:rFonts w:eastAsia="Calibri" w:cs="Arial"/>
          <w:sz w:val="24"/>
          <w:szCs w:val="24"/>
        </w:rPr>
      </w:pPr>
    </w:p>
    <w:p w:rsidR="00570BEB" w:rsidRDefault="00570BEB" w:rsidP="0058001A">
      <w:pPr>
        <w:tabs>
          <w:tab w:val="left" w:pos="3180"/>
        </w:tabs>
        <w:spacing w:before="0"/>
        <w:rPr>
          <w:rFonts w:eastAsia="Calibri" w:cs="Arial"/>
          <w:sz w:val="24"/>
          <w:szCs w:val="24"/>
        </w:rPr>
      </w:pPr>
    </w:p>
    <w:p w:rsidR="00570BEB" w:rsidRDefault="00570BEB" w:rsidP="0058001A">
      <w:pPr>
        <w:tabs>
          <w:tab w:val="left" w:pos="3180"/>
        </w:tabs>
        <w:spacing w:before="0"/>
        <w:rPr>
          <w:rFonts w:eastAsia="Calibri" w:cs="Arial"/>
          <w:sz w:val="24"/>
          <w:szCs w:val="24"/>
        </w:rPr>
      </w:pPr>
    </w:p>
    <w:p w:rsidR="00570BEB" w:rsidRDefault="00570BEB" w:rsidP="0058001A">
      <w:pPr>
        <w:tabs>
          <w:tab w:val="left" w:pos="3180"/>
        </w:tabs>
        <w:spacing w:before="0"/>
        <w:rPr>
          <w:rFonts w:eastAsia="Calibri" w:cs="Arial"/>
          <w:sz w:val="24"/>
          <w:szCs w:val="24"/>
        </w:rPr>
      </w:pPr>
    </w:p>
    <w:p w:rsidR="00570BEB" w:rsidRDefault="00570BEB" w:rsidP="0058001A">
      <w:pPr>
        <w:tabs>
          <w:tab w:val="left" w:pos="3180"/>
        </w:tabs>
        <w:spacing w:before="0"/>
        <w:rPr>
          <w:rFonts w:eastAsia="Calibri" w:cs="Arial"/>
          <w:sz w:val="24"/>
          <w:szCs w:val="24"/>
        </w:rPr>
      </w:pPr>
    </w:p>
    <w:p w:rsidR="00570BEB" w:rsidRDefault="00570BEB" w:rsidP="0058001A">
      <w:pPr>
        <w:tabs>
          <w:tab w:val="left" w:pos="3180"/>
        </w:tabs>
        <w:spacing w:before="0"/>
        <w:rPr>
          <w:rFonts w:eastAsia="Calibri" w:cs="Arial"/>
          <w:sz w:val="24"/>
          <w:szCs w:val="24"/>
        </w:rPr>
      </w:pPr>
    </w:p>
    <w:p w:rsidR="00570BEB" w:rsidRDefault="00570BEB" w:rsidP="0058001A">
      <w:pPr>
        <w:tabs>
          <w:tab w:val="left" w:pos="3180"/>
        </w:tabs>
        <w:spacing w:before="0"/>
        <w:rPr>
          <w:rFonts w:eastAsia="Calibri" w:cs="Arial"/>
          <w:sz w:val="24"/>
          <w:szCs w:val="24"/>
        </w:rPr>
      </w:pPr>
    </w:p>
    <w:p w:rsidR="00570BEB" w:rsidRDefault="00570BEB" w:rsidP="0058001A">
      <w:pPr>
        <w:tabs>
          <w:tab w:val="left" w:pos="3180"/>
        </w:tabs>
        <w:spacing w:before="0"/>
        <w:rPr>
          <w:rFonts w:eastAsia="Calibri" w:cs="Arial"/>
          <w:sz w:val="24"/>
          <w:szCs w:val="24"/>
        </w:rPr>
      </w:pPr>
    </w:p>
    <w:p w:rsidR="00570BEB" w:rsidRDefault="00570BEB" w:rsidP="0058001A">
      <w:pPr>
        <w:tabs>
          <w:tab w:val="left" w:pos="3180"/>
        </w:tabs>
        <w:spacing w:before="0"/>
        <w:rPr>
          <w:rFonts w:eastAsia="Calibri" w:cs="Arial"/>
          <w:sz w:val="24"/>
          <w:szCs w:val="24"/>
        </w:rPr>
      </w:pPr>
    </w:p>
    <w:p w:rsidR="00570BEB" w:rsidRDefault="00570BEB" w:rsidP="0058001A">
      <w:pPr>
        <w:tabs>
          <w:tab w:val="left" w:pos="3180"/>
        </w:tabs>
        <w:spacing w:before="0"/>
        <w:rPr>
          <w:rFonts w:eastAsia="Calibri" w:cs="Arial"/>
          <w:sz w:val="24"/>
          <w:szCs w:val="24"/>
        </w:rPr>
      </w:pPr>
    </w:p>
    <w:p w:rsidR="00570BEB" w:rsidRDefault="00570BEB" w:rsidP="0058001A">
      <w:pPr>
        <w:tabs>
          <w:tab w:val="left" w:pos="3180"/>
        </w:tabs>
        <w:spacing w:before="0"/>
        <w:rPr>
          <w:rFonts w:eastAsia="Calibri" w:cs="Arial"/>
          <w:sz w:val="24"/>
          <w:szCs w:val="24"/>
        </w:rPr>
      </w:pPr>
    </w:p>
    <w:p w:rsidR="00570BEB" w:rsidRDefault="00570BEB" w:rsidP="0058001A">
      <w:pPr>
        <w:tabs>
          <w:tab w:val="left" w:pos="3180"/>
        </w:tabs>
        <w:spacing w:before="0"/>
        <w:rPr>
          <w:rFonts w:eastAsia="Calibri" w:cs="Arial"/>
          <w:sz w:val="24"/>
          <w:szCs w:val="24"/>
        </w:rPr>
      </w:pPr>
    </w:p>
    <w:p w:rsidR="00570BEB" w:rsidRDefault="00570BEB" w:rsidP="0058001A">
      <w:pPr>
        <w:tabs>
          <w:tab w:val="left" w:pos="3180"/>
        </w:tabs>
        <w:spacing w:before="0"/>
        <w:rPr>
          <w:rFonts w:eastAsia="Calibri" w:cs="Arial"/>
          <w:sz w:val="24"/>
          <w:szCs w:val="24"/>
        </w:rPr>
      </w:pPr>
    </w:p>
    <w:p w:rsidR="00570BEB" w:rsidRDefault="00570BEB" w:rsidP="0058001A">
      <w:pPr>
        <w:tabs>
          <w:tab w:val="left" w:pos="3180"/>
        </w:tabs>
        <w:spacing w:before="0"/>
        <w:rPr>
          <w:rFonts w:eastAsia="Calibri" w:cs="Arial"/>
          <w:sz w:val="24"/>
          <w:szCs w:val="24"/>
        </w:rPr>
      </w:pPr>
    </w:p>
    <w:p w:rsidR="00570BEB" w:rsidRDefault="00570BEB" w:rsidP="0058001A">
      <w:pPr>
        <w:tabs>
          <w:tab w:val="left" w:pos="3180"/>
        </w:tabs>
        <w:spacing w:before="0"/>
        <w:rPr>
          <w:rFonts w:eastAsia="Calibri" w:cs="Arial"/>
          <w:sz w:val="24"/>
          <w:szCs w:val="24"/>
        </w:rPr>
      </w:pPr>
    </w:p>
    <w:p w:rsidR="00570BEB" w:rsidRDefault="00570BEB" w:rsidP="0058001A">
      <w:pPr>
        <w:tabs>
          <w:tab w:val="left" w:pos="3180"/>
        </w:tabs>
        <w:spacing w:before="0"/>
        <w:rPr>
          <w:rFonts w:eastAsia="Calibri" w:cs="Arial"/>
          <w:sz w:val="24"/>
          <w:szCs w:val="24"/>
        </w:rPr>
      </w:pPr>
    </w:p>
    <w:p w:rsidR="00570BEB" w:rsidRDefault="00570BEB" w:rsidP="0058001A">
      <w:pPr>
        <w:tabs>
          <w:tab w:val="left" w:pos="3180"/>
        </w:tabs>
        <w:spacing w:before="0"/>
        <w:rPr>
          <w:rFonts w:eastAsia="Calibri" w:cs="Arial"/>
          <w:sz w:val="24"/>
          <w:szCs w:val="24"/>
        </w:rPr>
      </w:pPr>
    </w:p>
    <w:p w:rsidR="00570BEB" w:rsidRDefault="00570BEB" w:rsidP="0058001A">
      <w:pPr>
        <w:tabs>
          <w:tab w:val="left" w:pos="3180"/>
        </w:tabs>
        <w:spacing w:before="0"/>
        <w:rPr>
          <w:rFonts w:eastAsia="Calibri" w:cs="Arial"/>
          <w:sz w:val="24"/>
          <w:szCs w:val="24"/>
        </w:rPr>
      </w:pPr>
    </w:p>
    <w:p w:rsidR="00570BEB" w:rsidRDefault="00570BEB" w:rsidP="0058001A">
      <w:pPr>
        <w:tabs>
          <w:tab w:val="left" w:pos="3180"/>
        </w:tabs>
        <w:spacing w:before="0"/>
        <w:rPr>
          <w:rFonts w:eastAsia="Calibri" w:cs="Arial"/>
          <w:sz w:val="24"/>
          <w:szCs w:val="24"/>
        </w:rPr>
      </w:pPr>
    </w:p>
    <w:p w:rsidR="00570BEB" w:rsidRDefault="00570BEB" w:rsidP="0058001A">
      <w:pPr>
        <w:tabs>
          <w:tab w:val="left" w:pos="3180"/>
        </w:tabs>
        <w:spacing w:before="0"/>
        <w:rPr>
          <w:rFonts w:eastAsia="Calibri" w:cs="Arial"/>
          <w:sz w:val="24"/>
          <w:szCs w:val="24"/>
        </w:rPr>
      </w:pPr>
    </w:p>
    <w:p w:rsidR="00570BEB" w:rsidRDefault="00570BEB" w:rsidP="0058001A">
      <w:pPr>
        <w:tabs>
          <w:tab w:val="left" w:pos="3180"/>
        </w:tabs>
        <w:spacing w:before="0"/>
        <w:rPr>
          <w:rFonts w:eastAsia="Calibri" w:cs="Arial"/>
          <w:sz w:val="24"/>
          <w:szCs w:val="24"/>
        </w:rPr>
      </w:pPr>
    </w:p>
    <w:p w:rsidR="00570BEB" w:rsidRDefault="00570BEB" w:rsidP="0058001A">
      <w:pPr>
        <w:tabs>
          <w:tab w:val="left" w:pos="3180"/>
        </w:tabs>
        <w:spacing w:before="0"/>
        <w:rPr>
          <w:rFonts w:eastAsia="Calibri" w:cs="Arial"/>
          <w:sz w:val="24"/>
          <w:szCs w:val="24"/>
        </w:rPr>
      </w:pPr>
    </w:p>
    <w:p w:rsidR="00570BEB" w:rsidRDefault="00570BEB" w:rsidP="0058001A">
      <w:pPr>
        <w:tabs>
          <w:tab w:val="left" w:pos="3180"/>
        </w:tabs>
        <w:spacing w:before="0"/>
        <w:rPr>
          <w:rFonts w:eastAsia="Calibri" w:cs="Arial"/>
          <w:sz w:val="24"/>
          <w:szCs w:val="24"/>
        </w:rPr>
      </w:pPr>
    </w:p>
    <w:p w:rsidR="00570BEB" w:rsidRDefault="00570BEB" w:rsidP="0058001A">
      <w:pPr>
        <w:tabs>
          <w:tab w:val="left" w:pos="3180"/>
        </w:tabs>
        <w:spacing w:before="0"/>
        <w:rPr>
          <w:rFonts w:eastAsia="Calibri" w:cs="Arial"/>
          <w:sz w:val="24"/>
          <w:szCs w:val="24"/>
        </w:rPr>
      </w:pPr>
    </w:p>
    <w:p w:rsidR="00570BEB" w:rsidRDefault="00570BEB" w:rsidP="0058001A">
      <w:pPr>
        <w:tabs>
          <w:tab w:val="left" w:pos="3180"/>
        </w:tabs>
        <w:spacing w:before="0"/>
        <w:rPr>
          <w:rFonts w:eastAsia="Calibri" w:cs="Arial"/>
          <w:sz w:val="24"/>
          <w:szCs w:val="24"/>
        </w:rPr>
      </w:pPr>
    </w:p>
    <w:p w:rsidR="00570BEB" w:rsidRDefault="00570BEB" w:rsidP="0058001A">
      <w:pPr>
        <w:tabs>
          <w:tab w:val="left" w:pos="3180"/>
        </w:tabs>
        <w:spacing w:before="0"/>
        <w:rPr>
          <w:rFonts w:eastAsia="Calibri" w:cs="Arial"/>
          <w:sz w:val="24"/>
          <w:szCs w:val="24"/>
        </w:rPr>
      </w:pPr>
    </w:p>
    <w:p w:rsidR="00570BEB" w:rsidRDefault="00570BEB" w:rsidP="0058001A">
      <w:pPr>
        <w:tabs>
          <w:tab w:val="left" w:pos="3180"/>
        </w:tabs>
        <w:spacing w:before="0"/>
        <w:rPr>
          <w:rFonts w:eastAsia="Calibri" w:cs="Arial"/>
          <w:sz w:val="24"/>
          <w:szCs w:val="24"/>
        </w:rPr>
      </w:pPr>
    </w:p>
    <w:p w:rsidR="00570BEB" w:rsidRDefault="00570BEB" w:rsidP="0058001A">
      <w:pPr>
        <w:tabs>
          <w:tab w:val="left" w:pos="3180"/>
        </w:tabs>
        <w:spacing w:before="0"/>
        <w:rPr>
          <w:rFonts w:eastAsia="Calibri" w:cs="Arial"/>
          <w:sz w:val="24"/>
          <w:szCs w:val="24"/>
        </w:rPr>
      </w:pPr>
    </w:p>
    <w:p w:rsidR="00570BEB" w:rsidRDefault="00570BEB" w:rsidP="0058001A">
      <w:pPr>
        <w:tabs>
          <w:tab w:val="left" w:pos="3180"/>
        </w:tabs>
        <w:spacing w:before="0"/>
        <w:rPr>
          <w:rFonts w:eastAsia="Calibri" w:cs="Arial"/>
          <w:sz w:val="24"/>
          <w:szCs w:val="24"/>
        </w:rPr>
      </w:pPr>
    </w:p>
    <w:p w:rsidR="00570BEB" w:rsidRDefault="00570BEB" w:rsidP="0058001A">
      <w:pPr>
        <w:tabs>
          <w:tab w:val="left" w:pos="3180"/>
        </w:tabs>
        <w:spacing w:before="0"/>
        <w:rPr>
          <w:rFonts w:eastAsia="Calibri" w:cs="Arial"/>
          <w:sz w:val="24"/>
          <w:szCs w:val="24"/>
        </w:rPr>
      </w:pPr>
    </w:p>
    <w:p w:rsidR="00570BEB" w:rsidRDefault="00570BEB" w:rsidP="0058001A">
      <w:pPr>
        <w:tabs>
          <w:tab w:val="left" w:pos="3180"/>
        </w:tabs>
        <w:spacing w:before="0"/>
        <w:rPr>
          <w:rFonts w:eastAsia="Calibri" w:cs="Arial"/>
          <w:sz w:val="24"/>
          <w:szCs w:val="24"/>
        </w:rPr>
      </w:pPr>
    </w:p>
    <w:p w:rsidR="00570BEB" w:rsidRDefault="00570BEB" w:rsidP="0058001A">
      <w:pPr>
        <w:tabs>
          <w:tab w:val="left" w:pos="3180"/>
        </w:tabs>
        <w:spacing w:before="0"/>
        <w:rPr>
          <w:rFonts w:eastAsia="Calibri" w:cs="Arial"/>
          <w:sz w:val="24"/>
          <w:szCs w:val="24"/>
        </w:rPr>
      </w:pPr>
    </w:p>
    <w:p w:rsidR="00570BEB" w:rsidRDefault="00570BEB" w:rsidP="0058001A">
      <w:pPr>
        <w:tabs>
          <w:tab w:val="left" w:pos="3180"/>
        </w:tabs>
        <w:spacing w:before="0"/>
        <w:rPr>
          <w:rFonts w:eastAsia="Calibri" w:cs="Arial"/>
          <w:sz w:val="24"/>
          <w:szCs w:val="24"/>
        </w:rPr>
      </w:pPr>
    </w:p>
    <w:p w:rsidR="00570BEB" w:rsidRDefault="00570BEB" w:rsidP="0058001A">
      <w:pPr>
        <w:tabs>
          <w:tab w:val="left" w:pos="3180"/>
        </w:tabs>
        <w:spacing w:before="0"/>
        <w:rPr>
          <w:rFonts w:eastAsia="Calibri" w:cs="Arial"/>
          <w:sz w:val="24"/>
          <w:szCs w:val="24"/>
        </w:rPr>
      </w:pPr>
    </w:p>
    <w:p w:rsidR="00F45C6C" w:rsidRPr="005C28FB" w:rsidRDefault="00F45C6C" w:rsidP="00F45C6C">
      <w:pPr>
        <w:rPr>
          <w:rFonts w:eastAsia="Arial Unicode MS" w:cs="Arial"/>
          <w:b/>
          <w:sz w:val="24"/>
          <w:szCs w:val="24"/>
          <w:lang w:val="sr-Cyrl-CS"/>
        </w:rPr>
      </w:pPr>
      <w:r w:rsidRPr="005C28FB">
        <w:rPr>
          <w:rFonts w:eastAsia="Arial Unicode MS" w:cs="Arial"/>
          <w:b/>
          <w:sz w:val="24"/>
          <w:szCs w:val="24"/>
          <w:lang w:val="sr-Cyrl-CS"/>
        </w:rPr>
        <w:t>Прилог о безбедности и здрављу на раду</w:t>
      </w:r>
    </w:p>
    <w:p w:rsidR="00F45C6C" w:rsidRPr="005C28FB" w:rsidRDefault="00F45C6C" w:rsidP="00F45C6C">
      <w:pPr>
        <w:rPr>
          <w:rFonts w:eastAsia="Arial Unicode MS" w:cs="Arial"/>
          <w:sz w:val="24"/>
          <w:szCs w:val="24"/>
          <w:lang w:val="sr-Cyrl-CS"/>
        </w:rPr>
      </w:pPr>
    </w:p>
    <w:p w:rsidR="00F45C6C" w:rsidRPr="005C28FB" w:rsidRDefault="00F45C6C" w:rsidP="00F45C6C">
      <w:pPr>
        <w:rPr>
          <w:rFonts w:eastAsia="Arial Unicode MS" w:cs="Arial"/>
          <w:sz w:val="24"/>
          <w:szCs w:val="24"/>
          <w:lang w:val="sr-Cyrl-CS"/>
        </w:rPr>
      </w:pPr>
    </w:p>
    <w:p w:rsidR="00F45C6C" w:rsidRPr="00A37417" w:rsidRDefault="00F45C6C" w:rsidP="00F45C6C">
      <w:pPr>
        <w:numPr>
          <w:ilvl w:val="0"/>
          <w:numId w:val="38"/>
        </w:numPr>
        <w:rPr>
          <w:rFonts w:eastAsia="Arial Unicode MS" w:cs="Arial"/>
          <w:sz w:val="24"/>
          <w:szCs w:val="24"/>
          <w:lang w:val="sr-Latn-CS"/>
        </w:rPr>
      </w:pPr>
      <w:r w:rsidRPr="005C28FB">
        <w:rPr>
          <w:rFonts w:eastAsia="Arial Unicode MS" w:cs="Arial"/>
          <w:sz w:val="24"/>
          <w:szCs w:val="24"/>
          <w:lang w:val="sr-Cyrl-CS"/>
        </w:rPr>
        <w:t xml:space="preserve">1.Јавно предузеће „Електропривреда Србије“  Београд, Улица царице Милице бр. 2, Матични број 20053658, ПИБ 103920327, </w:t>
      </w:r>
      <w:r w:rsidRPr="00A37417">
        <w:rPr>
          <w:rFonts w:eastAsia="Arial Unicode MS" w:cs="Arial"/>
          <w:sz w:val="24"/>
          <w:szCs w:val="24"/>
          <w:lang w:val="sr-Latn-CS"/>
        </w:rPr>
        <w:t xml:space="preserve">које заступа </w:t>
      </w:r>
      <w:r>
        <w:rPr>
          <w:rFonts w:eastAsia="Arial Unicode MS" w:cs="Arial"/>
          <w:sz w:val="24"/>
          <w:szCs w:val="24"/>
          <w:lang w:val="sr-Cyrl-RS"/>
        </w:rPr>
        <w:t>финансијски директор Снежана Бондеровић, по овлашћењу број 12.01.-47952/1-15 од 24.09.2015. године</w:t>
      </w:r>
      <w:r w:rsidRPr="00A37417">
        <w:rPr>
          <w:rFonts w:eastAsia="Arial Unicode MS" w:cs="Arial"/>
          <w:sz w:val="24"/>
          <w:szCs w:val="24"/>
          <w:lang w:val="sr-Latn-CS"/>
        </w:rPr>
        <w:t xml:space="preserve"> (у даљем тексту: Наручилац)</w:t>
      </w:r>
    </w:p>
    <w:p w:rsidR="00F45C6C" w:rsidRPr="005C28FB" w:rsidRDefault="00F45C6C" w:rsidP="00F45C6C">
      <w:pPr>
        <w:rPr>
          <w:rFonts w:eastAsia="Arial Unicode MS" w:cs="Arial"/>
          <w:sz w:val="24"/>
          <w:szCs w:val="24"/>
          <w:lang w:val="sr-Cyrl-CS"/>
        </w:rPr>
      </w:pPr>
    </w:p>
    <w:p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и</w:t>
      </w:r>
    </w:p>
    <w:p w:rsidR="00F45C6C" w:rsidRPr="005C28FB" w:rsidRDefault="00F45C6C" w:rsidP="00F45C6C">
      <w:pPr>
        <w:rPr>
          <w:rFonts w:eastAsia="Arial Unicode MS" w:cs="Arial"/>
          <w:sz w:val="24"/>
          <w:szCs w:val="24"/>
          <w:lang w:val="sr-Cyrl-CS"/>
        </w:rPr>
      </w:pPr>
    </w:p>
    <w:p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2._________________ из _________, Ул. _______ бр.__ Матични број _________, ПИБ _______, Текући рачун _____ Банка________,кога заступа ___________________, ______________(у даљем тексту: Извођач радова)</w:t>
      </w:r>
    </w:p>
    <w:p w:rsidR="00F45C6C" w:rsidRPr="005C28FB" w:rsidRDefault="00F45C6C" w:rsidP="00F45C6C">
      <w:pPr>
        <w:rPr>
          <w:rFonts w:eastAsia="Arial Unicode MS" w:cs="Arial"/>
          <w:sz w:val="24"/>
          <w:szCs w:val="24"/>
          <w:lang w:val="sr-Cyrl-CS"/>
        </w:rPr>
      </w:pPr>
    </w:p>
    <w:p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док су чланови групе/подизвођачи:</w:t>
      </w:r>
    </w:p>
    <w:p w:rsidR="00F45C6C" w:rsidRPr="005C28FB" w:rsidRDefault="00F45C6C" w:rsidP="00F45C6C">
      <w:pPr>
        <w:rPr>
          <w:rFonts w:eastAsia="Arial Unicode MS" w:cs="Arial"/>
          <w:sz w:val="24"/>
          <w:szCs w:val="24"/>
          <w:lang w:val="sr-Cyrl-CS"/>
        </w:rPr>
      </w:pPr>
    </w:p>
    <w:p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_________________ из _________, Ул. _______ бр.__ Матични број _________, ПИБ _______, Текући рачун _____ Банка___________ кога заступа __________.</w:t>
      </w:r>
    </w:p>
    <w:p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_________________ из _________, Ул. _______ бр.__ Матични број _________, ПИБ _______, Текући рачун _____ Банка _________,  кога заступа __________.</w:t>
      </w:r>
    </w:p>
    <w:p w:rsidR="00F45C6C" w:rsidRPr="005C28FB" w:rsidRDefault="00F45C6C" w:rsidP="00F45C6C">
      <w:pPr>
        <w:rPr>
          <w:rFonts w:eastAsia="Arial Unicode MS" w:cs="Arial"/>
          <w:sz w:val="24"/>
          <w:szCs w:val="24"/>
          <w:lang w:val="sr-Cyrl-CS"/>
        </w:rPr>
      </w:pPr>
    </w:p>
    <w:p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(у даљем тексту заједно: Уговорне стране)</w:t>
      </w:r>
    </w:p>
    <w:p w:rsidR="00F45C6C" w:rsidRPr="005C28FB" w:rsidRDefault="00F45C6C" w:rsidP="00F45C6C">
      <w:pPr>
        <w:rPr>
          <w:rFonts w:eastAsia="Arial Unicode MS" w:cs="Arial"/>
          <w:sz w:val="24"/>
          <w:szCs w:val="24"/>
          <w:lang w:val="sr-Cyrl-CS"/>
        </w:rPr>
      </w:pPr>
    </w:p>
    <w:p w:rsidR="00F45C6C" w:rsidRPr="005C28FB" w:rsidRDefault="00F45C6C" w:rsidP="00F45C6C">
      <w:pPr>
        <w:rPr>
          <w:rFonts w:eastAsia="Arial Unicode MS" w:cs="Arial"/>
          <w:sz w:val="24"/>
          <w:szCs w:val="24"/>
        </w:rPr>
      </w:pPr>
      <w:r w:rsidRPr="005C28FB">
        <w:rPr>
          <w:rFonts w:eastAsia="Arial Unicode MS" w:cs="Arial"/>
          <w:sz w:val="24"/>
          <w:szCs w:val="24"/>
          <w:lang w:val="sr-Cyrl-CS"/>
        </w:rPr>
        <w:tab/>
        <w:t>Наручилац и Извођач радова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w:t>
      </w:r>
      <w:r w:rsidRPr="005C28FB">
        <w:rPr>
          <w:rFonts w:eastAsia="Arial Unicode MS" w:cs="Arial"/>
          <w:sz w:val="24"/>
          <w:szCs w:val="24"/>
        </w:rPr>
        <w:t>, а у свему у складу са релевантним прописима Републике Србије.</w:t>
      </w:r>
    </w:p>
    <w:p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Наручилац посебно истиче и указује:</w:t>
      </w:r>
    </w:p>
    <w:p w:rsidR="00F45C6C" w:rsidRPr="005C28FB" w:rsidRDefault="00F45C6C" w:rsidP="00F45C6C">
      <w:pPr>
        <w:numPr>
          <w:ilvl w:val="0"/>
          <w:numId w:val="35"/>
        </w:numPr>
        <w:rPr>
          <w:rFonts w:eastAsia="Arial Unicode MS" w:cs="Arial"/>
          <w:sz w:val="24"/>
          <w:szCs w:val="24"/>
          <w:lang w:val="sr-Latn-CS"/>
        </w:rPr>
      </w:pPr>
      <w:r w:rsidRPr="005C28FB">
        <w:rPr>
          <w:rFonts w:eastAsia="Arial Unicode MS" w:cs="Arial"/>
          <w:sz w:val="24"/>
          <w:szCs w:val="24"/>
          <w:lang w:val="sr-Latn-CS"/>
        </w:rPr>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rsidR="00F45C6C" w:rsidRPr="005C28FB" w:rsidRDefault="00F45C6C" w:rsidP="00F45C6C">
      <w:pPr>
        <w:numPr>
          <w:ilvl w:val="0"/>
          <w:numId w:val="35"/>
        </w:numPr>
        <w:rPr>
          <w:rFonts w:eastAsia="Arial Unicode MS" w:cs="Arial"/>
          <w:sz w:val="24"/>
          <w:szCs w:val="24"/>
          <w:lang w:val="sr-Latn-CS"/>
        </w:rPr>
      </w:pPr>
      <w:r w:rsidRPr="005C28FB">
        <w:rPr>
          <w:rFonts w:eastAsia="Arial Unicode MS" w:cs="Arial"/>
          <w:sz w:val="24"/>
          <w:szCs w:val="24"/>
          <w:lang w:val="sr-Latn-CS"/>
        </w:rPr>
        <w:t xml:space="preserve">Да Наручилац захтева од Извођача радова да се приликом пружања услуга/извођења радова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w:t>
      </w:r>
      <w:r w:rsidRPr="005C28FB">
        <w:rPr>
          <w:rFonts w:eastAsia="Arial Unicode MS" w:cs="Arial"/>
          <w:sz w:val="24"/>
          <w:szCs w:val="24"/>
          <w:lang w:val="sr-Latn-CS"/>
        </w:rPr>
        <w:lastRenderedPageBreak/>
        <w:t>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F45C6C" w:rsidRPr="005C28FB" w:rsidRDefault="00F45C6C" w:rsidP="00F45C6C">
      <w:pPr>
        <w:numPr>
          <w:ilvl w:val="0"/>
          <w:numId w:val="35"/>
        </w:numPr>
        <w:rPr>
          <w:rFonts w:eastAsia="Arial Unicode MS" w:cs="Arial"/>
          <w:sz w:val="24"/>
          <w:szCs w:val="24"/>
          <w:lang w:val="sr-Latn-CS"/>
        </w:rPr>
      </w:pPr>
      <w:r w:rsidRPr="005C28FB">
        <w:rPr>
          <w:rFonts w:eastAsia="Arial Unicode MS" w:cs="Arial"/>
          <w:sz w:val="24"/>
          <w:szCs w:val="24"/>
          <w:lang w:val="sr-Latn-CS"/>
        </w:rPr>
        <w:t xml:space="preserve">Да Извођач радова прихвата захтеве Наручиоца из тачке 2. </w:t>
      </w:r>
      <w:r w:rsidRPr="005C28FB">
        <w:rPr>
          <w:rFonts w:eastAsia="Arial Unicode MS" w:cs="Arial"/>
          <w:sz w:val="24"/>
          <w:szCs w:val="24"/>
        </w:rPr>
        <w:t>о</w:t>
      </w:r>
      <w:r w:rsidRPr="005C28FB">
        <w:rPr>
          <w:rFonts w:eastAsia="Arial Unicode MS" w:cs="Arial"/>
          <w:sz w:val="24"/>
          <w:szCs w:val="24"/>
          <w:lang w:val="sr-Latn-CS"/>
        </w:rPr>
        <w:t>вог става.</w:t>
      </w:r>
    </w:p>
    <w:p w:rsidR="00F45C6C" w:rsidRPr="005C28FB" w:rsidRDefault="00F45C6C" w:rsidP="00F45C6C">
      <w:pPr>
        <w:rPr>
          <w:rFonts w:eastAsia="Arial Unicode MS" w:cs="Arial"/>
          <w:sz w:val="24"/>
          <w:szCs w:val="24"/>
          <w:lang w:val="sr-Cyrl-CS"/>
        </w:rPr>
      </w:pPr>
    </w:p>
    <w:p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Тачка 1.</w:t>
      </w:r>
    </w:p>
    <w:p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Предмет овог Прилога је дефинисање права Наручиоца и права и обавеза Извођача радова, као и његових запослених и других лица која ангажује приликом извођења радова које су предмет Уговора , а у вези безбедности и здравља на раду (у даљем тексту:БЗР)</w:t>
      </w:r>
    </w:p>
    <w:p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Тачка 2.</w:t>
      </w:r>
    </w:p>
    <w:p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 xml:space="preserve">Извођач радова, његови запослени и сва друга лица која ангажује, дужни су да у току припрема за извођење радова 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 </w:t>
      </w:r>
    </w:p>
    <w:p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Тачка 3.</w:t>
      </w:r>
    </w:p>
    <w:p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Извођач радова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Тачка 4.</w:t>
      </w:r>
    </w:p>
    <w:p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Извођач радова је дужан да обавести запослене и друга лица која ангажује приликом извођења радова које су предмет Уговора  о обавезама из овог Прилога.</w:t>
      </w:r>
    </w:p>
    <w:p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Тачка 5.</w:t>
      </w:r>
    </w:p>
    <w:p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Извођач радова,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rsidR="00F45C6C" w:rsidRPr="005C28FB" w:rsidRDefault="00F45C6C" w:rsidP="00F45C6C">
      <w:pPr>
        <w:numPr>
          <w:ilvl w:val="0"/>
          <w:numId w:val="36"/>
        </w:numPr>
        <w:rPr>
          <w:rFonts w:eastAsia="Arial Unicode MS" w:cs="Arial"/>
          <w:sz w:val="24"/>
          <w:szCs w:val="24"/>
          <w:lang w:val="sr-Latn-CS"/>
        </w:rPr>
      </w:pPr>
      <w:r w:rsidRPr="005C28FB">
        <w:rPr>
          <w:rFonts w:eastAsia="Arial Unicode MS" w:cs="Arial"/>
          <w:sz w:val="24"/>
          <w:szCs w:val="24"/>
          <w:lang w:val="sr-Latn-CS"/>
        </w:rPr>
        <w:t>забрањено је избегавање примене и /или ометање спровођење БЗР;</w:t>
      </w:r>
    </w:p>
    <w:p w:rsidR="00F45C6C" w:rsidRPr="005C28FB" w:rsidRDefault="00F45C6C" w:rsidP="00F45C6C">
      <w:pPr>
        <w:numPr>
          <w:ilvl w:val="0"/>
          <w:numId w:val="36"/>
        </w:numPr>
        <w:rPr>
          <w:rFonts w:eastAsia="Arial Unicode MS" w:cs="Arial"/>
          <w:sz w:val="24"/>
          <w:szCs w:val="24"/>
          <w:lang w:val="sr-Latn-CS"/>
        </w:rPr>
      </w:pPr>
      <w:r w:rsidRPr="005C28FB">
        <w:rPr>
          <w:rFonts w:eastAsia="Arial Unicode MS" w:cs="Arial"/>
          <w:sz w:val="24"/>
          <w:szCs w:val="24"/>
          <w:lang w:val="sr-Latn-CS"/>
        </w:rPr>
        <w:t>обавезно је поштовање правила коришћења средстава и опреме за личну заштиту на раду;</w:t>
      </w:r>
    </w:p>
    <w:p w:rsidR="00F45C6C" w:rsidRPr="005C28FB" w:rsidRDefault="00F45C6C" w:rsidP="00F45C6C">
      <w:pPr>
        <w:numPr>
          <w:ilvl w:val="0"/>
          <w:numId w:val="36"/>
        </w:numPr>
        <w:rPr>
          <w:rFonts w:eastAsia="Arial Unicode MS" w:cs="Arial"/>
          <w:sz w:val="24"/>
          <w:szCs w:val="24"/>
          <w:lang w:val="sr-Latn-CS"/>
        </w:rPr>
      </w:pPr>
      <w:r w:rsidRPr="005C28FB">
        <w:rPr>
          <w:rFonts w:eastAsia="Arial Unicode MS" w:cs="Arial"/>
          <w:sz w:val="24"/>
          <w:szCs w:val="24"/>
          <w:lang w:val="sr-Latn-CS"/>
        </w:rPr>
        <w:t>процедуре Наручиоца за спровођење система контроле приступа и дозвола за рад увек морају да буду испоштоване,</w:t>
      </w:r>
    </w:p>
    <w:p w:rsidR="00F45C6C" w:rsidRPr="005C28FB" w:rsidRDefault="00F45C6C" w:rsidP="00F45C6C">
      <w:pPr>
        <w:numPr>
          <w:ilvl w:val="0"/>
          <w:numId w:val="36"/>
        </w:numPr>
        <w:rPr>
          <w:rFonts w:eastAsia="Arial Unicode MS" w:cs="Arial"/>
          <w:sz w:val="24"/>
          <w:szCs w:val="24"/>
          <w:lang w:val="sr-Latn-CS"/>
        </w:rPr>
      </w:pPr>
      <w:r w:rsidRPr="005C28FB">
        <w:rPr>
          <w:rFonts w:eastAsia="Arial Unicode MS" w:cs="Arial"/>
          <w:sz w:val="24"/>
          <w:szCs w:val="24"/>
          <w:lang w:val="sr-Latn-CS"/>
        </w:rPr>
        <w:t>процедуре за изолацију и закључавање извора енергије и радних флуида увек морају да буду испоштоване;</w:t>
      </w:r>
    </w:p>
    <w:p w:rsidR="00F45C6C" w:rsidRPr="005C28FB" w:rsidRDefault="00F45C6C" w:rsidP="00F45C6C">
      <w:pPr>
        <w:numPr>
          <w:ilvl w:val="0"/>
          <w:numId w:val="36"/>
        </w:numPr>
        <w:rPr>
          <w:rFonts w:eastAsia="Arial Unicode MS" w:cs="Arial"/>
          <w:sz w:val="24"/>
          <w:szCs w:val="24"/>
          <w:lang w:val="sr-Latn-CS"/>
        </w:rPr>
      </w:pPr>
      <w:r w:rsidRPr="005C28FB">
        <w:rPr>
          <w:rFonts w:eastAsia="Arial Unicode MS" w:cs="Arial"/>
          <w:sz w:val="24"/>
          <w:szCs w:val="24"/>
          <w:lang w:val="sr-Latn-CS"/>
        </w:rPr>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rsidR="00F45C6C" w:rsidRPr="005C28FB" w:rsidRDefault="00F45C6C" w:rsidP="00F45C6C">
      <w:pPr>
        <w:numPr>
          <w:ilvl w:val="0"/>
          <w:numId w:val="36"/>
        </w:numPr>
        <w:rPr>
          <w:rFonts w:eastAsia="Arial Unicode MS" w:cs="Arial"/>
          <w:sz w:val="24"/>
          <w:szCs w:val="24"/>
          <w:lang w:val="sr-Latn-CS"/>
        </w:rPr>
      </w:pPr>
      <w:r w:rsidRPr="005C28FB">
        <w:rPr>
          <w:rFonts w:eastAsia="Arial Unicode MS" w:cs="Arial"/>
          <w:sz w:val="24"/>
          <w:szCs w:val="24"/>
          <w:lang w:val="sr-Latn-CS"/>
        </w:rPr>
        <w:t>забрањено је уношење оружја унутар локација Наручиоца, као и неовлашћено фотографисање;</w:t>
      </w:r>
    </w:p>
    <w:p w:rsidR="00F45C6C" w:rsidRPr="005C28FB" w:rsidRDefault="00F45C6C" w:rsidP="00F45C6C">
      <w:pPr>
        <w:numPr>
          <w:ilvl w:val="0"/>
          <w:numId w:val="36"/>
        </w:numPr>
        <w:rPr>
          <w:rFonts w:eastAsia="Arial Unicode MS" w:cs="Arial"/>
          <w:sz w:val="24"/>
          <w:szCs w:val="24"/>
          <w:lang w:val="sr-Latn-CS"/>
        </w:rPr>
      </w:pPr>
      <w:r w:rsidRPr="005C28FB">
        <w:rPr>
          <w:rFonts w:eastAsia="Arial Unicode MS" w:cs="Arial"/>
          <w:sz w:val="24"/>
          <w:szCs w:val="24"/>
          <w:lang w:val="sr-Latn-CS"/>
        </w:rPr>
        <w:t>обавезно је придржавање правила и сигнализације безбедности у саобраћају.</w:t>
      </w:r>
    </w:p>
    <w:p w:rsidR="00F45C6C" w:rsidRPr="005C28FB" w:rsidRDefault="00F45C6C" w:rsidP="00F45C6C">
      <w:pPr>
        <w:rPr>
          <w:rFonts w:eastAsia="Arial Unicode MS" w:cs="Arial"/>
          <w:sz w:val="24"/>
          <w:szCs w:val="24"/>
          <w:lang w:val="sr-Cyrl-CS"/>
        </w:rPr>
      </w:pPr>
    </w:p>
    <w:p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Тачка 6.</w:t>
      </w:r>
    </w:p>
    <w:p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Извођач радова је искључиво одговоран за безбедност и здравље својих запослених и свих других лица која ангажује приликом извођења радова које су предмет Уговора  .</w:t>
      </w:r>
    </w:p>
    <w:p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Тачка 7.</w:t>
      </w:r>
    </w:p>
    <w:p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Извођач радова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Уговора  , а све у складу са законским прописима из области БЗР, односно интерним документима Наручиоца.</w:t>
      </w:r>
    </w:p>
    <w:p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Тачка 8.</w:t>
      </w:r>
    </w:p>
    <w:p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Извођач радова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Тачка 9.</w:t>
      </w:r>
    </w:p>
    <w:p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Извођач радова је дужан да Наручиоцу најкасније три дана пре датума почетка радова достави:</w:t>
      </w:r>
    </w:p>
    <w:p w:rsidR="00F45C6C" w:rsidRPr="005C28FB" w:rsidRDefault="00F45C6C" w:rsidP="00F45C6C">
      <w:pPr>
        <w:numPr>
          <w:ilvl w:val="0"/>
          <w:numId w:val="37"/>
        </w:numPr>
        <w:spacing w:before="0"/>
        <w:rPr>
          <w:rFonts w:eastAsia="Arial Unicode MS" w:cs="Arial"/>
          <w:sz w:val="24"/>
          <w:szCs w:val="24"/>
          <w:lang w:val="sr-Latn-CS"/>
        </w:rPr>
      </w:pPr>
      <w:r w:rsidRPr="005C28FB">
        <w:rPr>
          <w:rFonts w:eastAsia="Arial Unicode MS" w:cs="Arial"/>
          <w:sz w:val="24"/>
          <w:szCs w:val="24"/>
          <w:lang w:val="sr-Latn-CS"/>
        </w:rPr>
        <w:t>списак лица са њиховим својеручно потписаним изјавама из којих ће се видети да их је упознао са обавезама у складу са тачком 4. овог Прилога,</w:t>
      </w:r>
    </w:p>
    <w:p w:rsidR="00F45C6C" w:rsidRPr="005C28FB" w:rsidRDefault="00F45C6C" w:rsidP="00F45C6C">
      <w:pPr>
        <w:numPr>
          <w:ilvl w:val="0"/>
          <w:numId w:val="37"/>
        </w:numPr>
        <w:spacing w:before="0"/>
        <w:rPr>
          <w:rFonts w:eastAsia="Arial Unicode MS" w:cs="Arial"/>
          <w:sz w:val="24"/>
          <w:szCs w:val="24"/>
          <w:lang w:val="sr-Latn-CS"/>
        </w:rPr>
      </w:pPr>
      <w:r w:rsidRPr="005C28FB">
        <w:rPr>
          <w:rFonts w:eastAsia="Arial Unicode MS" w:cs="Arial"/>
          <w:sz w:val="24"/>
          <w:szCs w:val="24"/>
          <w:lang w:val="sr-Latn-CS"/>
        </w:rPr>
        <w:t>списак средстава за рад која ће бити ангажована за извођење радова и</w:t>
      </w:r>
    </w:p>
    <w:p w:rsidR="00F45C6C" w:rsidRPr="005C28FB" w:rsidRDefault="00F45C6C" w:rsidP="00F45C6C">
      <w:pPr>
        <w:numPr>
          <w:ilvl w:val="0"/>
          <w:numId w:val="37"/>
        </w:numPr>
        <w:spacing w:before="0"/>
        <w:rPr>
          <w:rFonts w:eastAsia="Arial Unicode MS" w:cs="Arial"/>
          <w:sz w:val="24"/>
          <w:szCs w:val="24"/>
          <w:lang w:val="sr-Latn-CS"/>
        </w:rPr>
      </w:pPr>
      <w:r w:rsidRPr="005C28FB">
        <w:rPr>
          <w:rFonts w:eastAsia="Arial Unicode MS" w:cs="Arial"/>
          <w:sz w:val="24"/>
          <w:szCs w:val="24"/>
          <w:lang w:val="sr-Latn-CS"/>
        </w:rPr>
        <w:t>податке о лицу за безбедност и здравље на раду</w:t>
      </w:r>
    </w:p>
    <w:p w:rsidR="00F45C6C" w:rsidRPr="005C28FB" w:rsidRDefault="00F45C6C" w:rsidP="00F45C6C">
      <w:pPr>
        <w:numPr>
          <w:ilvl w:val="0"/>
          <w:numId w:val="37"/>
        </w:numPr>
        <w:spacing w:before="0"/>
        <w:rPr>
          <w:rFonts w:eastAsia="Arial Unicode MS" w:cs="Arial"/>
          <w:sz w:val="24"/>
          <w:szCs w:val="24"/>
          <w:lang w:val="sr-Latn-CS"/>
        </w:rPr>
      </w:pPr>
      <w:r w:rsidRPr="005C28FB">
        <w:rPr>
          <w:rFonts w:eastAsia="Arial Unicode MS" w:cs="Arial"/>
          <w:sz w:val="24"/>
          <w:szCs w:val="24"/>
          <w:lang w:val="sr-Latn-CS"/>
        </w:rPr>
        <w:t>Уз списак лица из става 1. ове тачке, Извођач радова је дужан да достави доказе о:</w:t>
      </w:r>
    </w:p>
    <w:p w:rsidR="00F45C6C" w:rsidRPr="005C28FB" w:rsidRDefault="00F45C6C" w:rsidP="00F45C6C">
      <w:pPr>
        <w:numPr>
          <w:ilvl w:val="0"/>
          <w:numId w:val="37"/>
        </w:numPr>
        <w:spacing w:before="0"/>
        <w:rPr>
          <w:rFonts w:eastAsia="Arial Unicode MS" w:cs="Arial"/>
          <w:sz w:val="24"/>
          <w:szCs w:val="24"/>
          <w:lang w:val="sr-Latn-CS"/>
        </w:rPr>
      </w:pPr>
      <w:r w:rsidRPr="005C28FB">
        <w:rPr>
          <w:rFonts w:eastAsia="Arial Unicode MS" w:cs="Arial"/>
          <w:sz w:val="24"/>
          <w:szCs w:val="24"/>
          <w:lang w:val="sr-Latn-CS"/>
        </w:rPr>
        <w:t>извршеном оспособљавању запослених за безбедан и здрав рад,</w:t>
      </w:r>
    </w:p>
    <w:p w:rsidR="00F45C6C" w:rsidRPr="005C28FB" w:rsidRDefault="00F45C6C" w:rsidP="00F45C6C">
      <w:pPr>
        <w:numPr>
          <w:ilvl w:val="0"/>
          <w:numId w:val="37"/>
        </w:numPr>
        <w:spacing w:before="0"/>
        <w:rPr>
          <w:rFonts w:eastAsia="Arial Unicode MS" w:cs="Arial"/>
          <w:sz w:val="24"/>
          <w:szCs w:val="24"/>
          <w:lang w:val="sr-Latn-CS"/>
        </w:rPr>
      </w:pPr>
      <w:r w:rsidRPr="005C28FB">
        <w:rPr>
          <w:rFonts w:eastAsia="Arial Unicode MS" w:cs="Arial"/>
          <w:sz w:val="24"/>
          <w:szCs w:val="24"/>
          <w:lang w:val="sr-Latn-CS"/>
        </w:rPr>
        <w:t>извршеним лекарским прегледима запослених,</w:t>
      </w:r>
    </w:p>
    <w:p w:rsidR="00F45C6C" w:rsidRPr="005C28FB" w:rsidRDefault="00F45C6C" w:rsidP="00F45C6C">
      <w:pPr>
        <w:numPr>
          <w:ilvl w:val="0"/>
          <w:numId w:val="37"/>
        </w:numPr>
        <w:spacing w:before="0"/>
        <w:rPr>
          <w:rFonts w:eastAsia="Arial Unicode MS" w:cs="Arial"/>
          <w:sz w:val="24"/>
          <w:szCs w:val="24"/>
          <w:lang w:val="sr-Latn-CS"/>
        </w:rPr>
      </w:pPr>
      <w:r w:rsidRPr="005C28FB">
        <w:rPr>
          <w:rFonts w:eastAsia="Arial Unicode MS" w:cs="Arial"/>
          <w:sz w:val="24"/>
          <w:szCs w:val="24"/>
          <w:lang w:val="sr-Latn-CS"/>
        </w:rPr>
        <w:t>извршеним прегледима и испитивањима опреме за рад и</w:t>
      </w:r>
    </w:p>
    <w:p w:rsidR="00F45C6C" w:rsidRPr="005C28FB" w:rsidRDefault="00F45C6C" w:rsidP="00F45C6C">
      <w:pPr>
        <w:numPr>
          <w:ilvl w:val="0"/>
          <w:numId w:val="37"/>
        </w:numPr>
        <w:spacing w:before="0"/>
        <w:rPr>
          <w:rFonts w:eastAsia="Arial Unicode MS" w:cs="Arial"/>
          <w:sz w:val="24"/>
          <w:szCs w:val="24"/>
          <w:lang w:val="sr-Latn-CS"/>
        </w:rPr>
      </w:pPr>
      <w:r w:rsidRPr="005C28FB">
        <w:rPr>
          <w:rFonts w:eastAsia="Arial Unicode MS" w:cs="Arial"/>
          <w:sz w:val="24"/>
          <w:szCs w:val="24"/>
          <w:lang w:val="sr-Latn-CS"/>
        </w:rPr>
        <w:t>коришћењу средстава и опреме за личну заштиту на раду.</w:t>
      </w:r>
    </w:p>
    <w:p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Тачка 10.</w:t>
      </w:r>
    </w:p>
    <w:p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Наручилац има право да врши контролу примене превентивних мера за безбедан и здрав рад приликом извођења радова које су предмет Уговора .</w:t>
      </w:r>
    </w:p>
    <w:p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Извођач радова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Извођача радова и надлежну инспекцијску службу.</w:t>
      </w:r>
    </w:p>
    <w:p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lastRenderedPageBreak/>
        <w:t>Извођач радова се обавезује да поступи по налогу Наручиоца из става 3.ове тачке.</w:t>
      </w:r>
    </w:p>
    <w:p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Тачка 11.</w:t>
      </w:r>
    </w:p>
    <w:p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Начин остваривања сарадње из ст. 1. и 2. ове тачке утврђује се писменим споразумом.</w:t>
      </w:r>
    </w:p>
    <w:p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Споразумом из става 3. ове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Тачка 12.</w:t>
      </w:r>
    </w:p>
    <w:p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Извођач радова је дужан да благовремено извештава Наручиоца о свим догађајима из области БЗР који су настали приликом извођења радова који су предмет Уговора, а нарочито о свим инцидентима и акцидентима.</w:t>
      </w:r>
    </w:p>
    <w:p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Извођач радова је дужан да Наручиоцу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Тачка 13.</w:t>
      </w:r>
    </w:p>
    <w:p w:rsidR="00F45C6C" w:rsidRPr="005C28FB" w:rsidRDefault="00F45C6C" w:rsidP="00F45C6C">
      <w:pPr>
        <w:rPr>
          <w:rFonts w:eastAsia="Arial Unicode MS" w:cs="Arial"/>
          <w:sz w:val="24"/>
          <w:szCs w:val="24"/>
          <w:lang w:val="sr-Cyrl-CS"/>
        </w:rPr>
      </w:pPr>
    </w:p>
    <w:p w:rsidR="00F45C6C" w:rsidRPr="005C28FB" w:rsidRDefault="00F45C6C" w:rsidP="00F45C6C">
      <w:pPr>
        <w:rPr>
          <w:rFonts w:eastAsia="Arial Unicode MS" w:cs="Arial"/>
          <w:sz w:val="24"/>
          <w:szCs w:val="24"/>
          <w:lang w:val="sr-Cyrl-CS"/>
        </w:rPr>
      </w:pPr>
      <w:r w:rsidRPr="005C28FB">
        <w:rPr>
          <w:rFonts w:eastAsia="Arial Unicode MS" w:cs="Arial"/>
          <w:sz w:val="24"/>
          <w:szCs w:val="24"/>
          <w:lang w:val="sr-Cyrl-CS"/>
        </w:rPr>
        <w:t>Овај Прилог је сачињен у 6 (шест) истоветних примерака, од којих по три примерка задржавају Наручилац и Извођач радова.</w:t>
      </w:r>
    </w:p>
    <w:p w:rsidR="00F45C6C" w:rsidRPr="005C28FB" w:rsidRDefault="00F45C6C" w:rsidP="00F45C6C">
      <w:pPr>
        <w:rPr>
          <w:rFonts w:eastAsia="Arial Unicode MS" w:cs="Arial"/>
          <w:sz w:val="24"/>
          <w:szCs w:val="24"/>
          <w:lang w:val="sr-Cyrl-CS"/>
        </w:rPr>
      </w:pPr>
    </w:p>
    <w:p w:rsidR="00F45C6C" w:rsidRDefault="00F45C6C" w:rsidP="00F45C6C">
      <w:pPr>
        <w:pStyle w:val="KDPodnaslov1"/>
        <w:spacing w:before="0"/>
        <w:ind w:left="465"/>
        <w:rPr>
          <w:rFonts w:cs="Arial"/>
          <w:sz w:val="24"/>
          <w:szCs w:val="24"/>
        </w:rPr>
      </w:pPr>
    </w:p>
    <w:p w:rsidR="00F45C6C" w:rsidRDefault="00F45C6C" w:rsidP="00F45C6C">
      <w:pPr>
        <w:pStyle w:val="KDPodnaslov1"/>
        <w:spacing w:before="0"/>
        <w:ind w:left="465"/>
        <w:rPr>
          <w:rFonts w:cs="Arial"/>
          <w:sz w:val="24"/>
          <w:szCs w:val="24"/>
        </w:rPr>
      </w:pPr>
    </w:p>
    <w:p w:rsidR="00F45C6C" w:rsidRDefault="00F45C6C" w:rsidP="00F45C6C">
      <w:pPr>
        <w:pStyle w:val="KDPodnaslov1"/>
        <w:spacing w:before="0"/>
        <w:ind w:left="465"/>
        <w:rPr>
          <w:rFonts w:cs="Arial"/>
          <w:sz w:val="24"/>
          <w:szCs w:val="24"/>
        </w:rPr>
      </w:pPr>
    </w:p>
    <w:p w:rsidR="00F45C6C" w:rsidRDefault="00F45C6C" w:rsidP="00F45C6C">
      <w:pPr>
        <w:pStyle w:val="KDPodnaslov1"/>
        <w:spacing w:before="0"/>
        <w:ind w:left="465"/>
        <w:rPr>
          <w:rFonts w:cs="Arial"/>
          <w:sz w:val="24"/>
          <w:szCs w:val="24"/>
        </w:rPr>
      </w:pPr>
    </w:p>
    <w:p w:rsidR="00F45C6C" w:rsidRDefault="00F45C6C" w:rsidP="00F45C6C">
      <w:pPr>
        <w:pStyle w:val="KDPodnaslov1"/>
        <w:spacing w:before="0"/>
        <w:ind w:left="465"/>
        <w:rPr>
          <w:rFonts w:cs="Arial"/>
          <w:sz w:val="24"/>
          <w:szCs w:val="24"/>
        </w:rPr>
      </w:pPr>
    </w:p>
    <w:p w:rsidR="00F45C6C" w:rsidRDefault="00F45C6C" w:rsidP="00F45C6C">
      <w:pPr>
        <w:pStyle w:val="KDPodnaslov1"/>
        <w:spacing w:before="0"/>
        <w:ind w:left="465"/>
        <w:rPr>
          <w:rFonts w:cs="Arial"/>
          <w:sz w:val="24"/>
          <w:szCs w:val="24"/>
        </w:rPr>
      </w:pPr>
    </w:p>
    <w:p w:rsidR="00F45C6C" w:rsidRDefault="00F45C6C" w:rsidP="00F45C6C">
      <w:pPr>
        <w:pStyle w:val="KDPodnaslov1"/>
        <w:spacing w:before="0"/>
        <w:ind w:left="465"/>
        <w:rPr>
          <w:rFonts w:cs="Arial"/>
          <w:sz w:val="24"/>
          <w:szCs w:val="24"/>
        </w:rPr>
      </w:pPr>
    </w:p>
    <w:p w:rsidR="00F45C6C" w:rsidRPr="0058001A" w:rsidRDefault="00F45C6C" w:rsidP="0058001A">
      <w:pPr>
        <w:tabs>
          <w:tab w:val="left" w:pos="3180"/>
        </w:tabs>
        <w:spacing w:before="0"/>
        <w:rPr>
          <w:rFonts w:eastAsia="Calibri" w:cs="Arial"/>
          <w:sz w:val="24"/>
          <w:szCs w:val="24"/>
        </w:rPr>
      </w:pPr>
    </w:p>
    <w:sectPr w:rsidR="00F45C6C" w:rsidRPr="0058001A" w:rsidSect="00611E1E">
      <w:footnotePr>
        <w:pos w:val="beneathText"/>
      </w:footnotePr>
      <w:pgSz w:w="11909" w:h="16834" w:code="9"/>
      <w:pgMar w:top="1134" w:right="851" w:bottom="1134" w:left="1134"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A47" w:rsidRDefault="00DD0A47">
      <w:r>
        <w:separator/>
      </w:r>
    </w:p>
    <w:p w:rsidR="00DD0A47" w:rsidRDefault="00DD0A47"/>
  </w:endnote>
  <w:endnote w:type="continuationSeparator" w:id="0">
    <w:p w:rsidR="00DD0A47" w:rsidRDefault="00DD0A47">
      <w:r>
        <w:continuationSeparator/>
      </w:r>
    </w:p>
    <w:p w:rsidR="00DD0A47" w:rsidRDefault="00DD0A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6C" w:rsidRDefault="00F45C6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5C6C" w:rsidRDefault="00F45C6C" w:rsidP="00841BE7">
    <w:pPr>
      <w:pStyle w:val="Footer"/>
      <w:ind w:right="360"/>
    </w:pPr>
  </w:p>
  <w:p w:rsidR="00F45C6C" w:rsidRDefault="00F45C6C"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6C" w:rsidRPr="001420D1" w:rsidRDefault="00F45C6C" w:rsidP="004276AD">
    <w:pPr>
      <w:pStyle w:val="Footer"/>
      <w:pBdr>
        <w:top w:val="single" w:sz="4" w:space="3" w:color="auto"/>
      </w:pBdr>
      <w:jc w:val="right"/>
      <w:rPr>
        <w:sz w:val="20"/>
      </w:rPr>
    </w:pPr>
    <w:r w:rsidRPr="001420D1">
      <w:rPr>
        <w:rStyle w:val="PageNumber"/>
        <w:rFonts w:cs="Arial"/>
        <w:sz w:val="20"/>
      </w:rPr>
      <w:fldChar w:fldCharType="begin"/>
    </w:r>
    <w:r w:rsidRPr="001420D1">
      <w:rPr>
        <w:rStyle w:val="PageNumber"/>
        <w:rFonts w:cs="Arial"/>
        <w:sz w:val="20"/>
      </w:rPr>
      <w:instrText xml:space="preserve"> PAGE </w:instrText>
    </w:r>
    <w:r w:rsidRPr="001420D1">
      <w:rPr>
        <w:rStyle w:val="PageNumber"/>
        <w:rFonts w:cs="Arial"/>
        <w:sz w:val="20"/>
      </w:rPr>
      <w:fldChar w:fldCharType="separate"/>
    </w:r>
    <w:r w:rsidR="0081688E">
      <w:rPr>
        <w:rStyle w:val="PageNumber"/>
        <w:rFonts w:cs="Arial"/>
        <w:noProof/>
        <w:sz w:val="20"/>
      </w:rPr>
      <w:t>21</w:t>
    </w:r>
    <w:r w:rsidRPr="001420D1">
      <w:rPr>
        <w:rStyle w:val="PageNumber"/>
        <w:rFonts w:cs="Arial"/>
        <w:sz w:val="20"/>
      </w:rPr>
      <w:fldChar w:fldCharType="end"/>
    </w:r>
    <w:r w:rsidRPr="001420D1">
      <w:rPr>
        <w:rStyle w:val="PageNumber"/>
        <w:rFonts w:cs="Arial"/>
        <w:sz w:val="20"/>
      </w:rPr>
      <w:t xml:space="preserve"> </w:t>
    </w:r>
    <w:r w:rsidRPr="001420D1">
      <w:rPr>
        <w:rStyle w:val="PageNumber"/>
        <w:rFonts w:cs="Arial"/>
        <w:sz w:val="20"/>
        <w:lang w:val="sr-Latn-RS"/>
      </w:rPr>
      <w:t>/</w:t>
    </w:r>
    <w:r w:rsidRPr="001420D1">
      <w:rPr>
        <w:rStyle w:val="PageNumber"/>
        <w:rFonts w:cs="Arial"/>
        <w:sz w:val="20"/>
      </w:rPr>
      <w:t xml:space="preserve"> </w:t>
    </w:r>
    <w:r w:rsidRPr="001420D1">
      <w:rPr>
        <w:rStyle w:val="PageNumber"/>
        <w:rFonts w:cs="Arial"/>
        <w:sz w:val="20"/>
      </w:rPr>
      <w:fldChar w:fldCharType="begin"/>
    </w:r>
    <w:r w:rsidRPr="001420D1">
      <w:rPr>
        <w:rStyle w:val="PageNumber"/>
        <w:rFonts w:cs="Arial"/>
        <w:sz w:val="20"/>
      </w:rPr>
      <w:instrText xml:space="preserve"> NUMPAGES </w:instrText>
    </w:r>
    <w:r w:rsidRPr="001420D1">
      <w:rPr>
        <w:rStyle w:val="PageNumber"/>
        <w:rFonts w:cs="Arial"/>
        <w:sz w:val="20"/>
      </w:rPr>
      <w:fldChar w:fldCharType="separate"/>
    </w:r>
    <w:r w:rsidR="0081688E">
      <w:rPr>
        <w:rStyle w:val="PageNumber"/>
        <w:rFonts w:cs="Arial"/>
        <w:noProof/>
        <w:sz w:val="20"/>
      </w:rPr>
      <w:t>62</w:t>
    </w:r>
    <w:r w:rsidRPr="001420D1">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6C" w:rsidRPr="001420D1" w:rsidRDefault="00F45C6C" w:rsidP="004276AD">
    <w:pPr>
      <w:pStyle w:val="Footer"/>
      <w:pBdr>
        <w:top w:val="single" w:sz="4" w:space="3" w:color="auto"/>
      </w:pBdr>
      <w:jc w:val="right"/>
      <w:rPr>
        <w:sz w:val="20"/>
      </w:rPr>
    </w:pPr>
    <w:r w:rsidRPr="001420D1">
      <w:rPr>
        <w:rStyle w:val="PageNumber"/>
        <w:rFonts w:cs="Arial"/>
        <w:sz w:val="20"/>
      </w:rPr>
      <w:fldChar w:fldCharType="begin"/>
    </w:r>
    <w:r w:rsidRPr="001420D1">
      <w:rPr>
        <w:rStyle w:val="PageNumber"/>
        <w:rFonts w:cs="Arial"/>
        <w:sz w:val="20"/>
      </w:rPr>
      <w:instrText xml:space="preserve"> PAGE </w:instrText>
    </w:r>
    <w:r w:rsidRPr="001420D1">
      <w:rPr>
        <w:rStyle w:val="PageNumber"/>
        <w:rFonts w:cs="Arial"/>
        <w:sz w:val="20"/>
      </w:rPr>
      <w:fldChar w:fldCharType="separate"/>
    </w:r>
    <w:r w:rsidR="0081688E">
      <w:rPr>
        <w:rStyle w:val="PageNumber"/>
        <w:rFonts w:cs="Arial"/>
        <w:noProof/>
        <w:sz w:val="20"/>
      </w:rPr>
      <w:t>1</w:t>
    </w:r>
    <w:r w:rsidRPr="001420D1">
      <w:rPr>
        <w:rStyle w:val="PageNumber"/>
        <w:rFonts w:cs="Arial"/>
        <w:sz w:val="20"/>
      </w:rPr>
      <w:fldChar w:fldCharType="end"/>
    </w:r>
    <w:r w:rsidRPr="001420D1">
      <w:rPr>
        <w:rStyle w:val="PageNumber"/>
        <w:rFonts w:cs="Arial"/>
        <w:sz w:val="20"/>
      </w:rPr>
      <w:t xml:space="preserve"> </w:t>
    </w:r>
    <w:r w:rsidRPr="001420D1">
      <w:rPr>
        <w:rStyle w:val="PageNumber"/>
        <w:rFonts w:cs="Arial"/>
        <w:sz w:val="20"/>
        <w:lang w:val="sr-Latn-RS"/>
      </w:rPr>
      <w:t xml:space="preserve">/ </w:t>
    </w:r>
    <w:r w:rsidRPr="001420D1">
      <w:rPr>
        <w:rStyle w:val="PageNumber"/>
        <w:rFonts w:cs="Arial"/>
        <w:sz w:val="20"/>
      </w:rPr>
      <w:fldChar w:fldCharType="begin"/>
    </w:r>
    <w:r w:rsidRPr="001420D1">
      <w:rPr>
        <w:rStyle w:val="PageNumber"/>
        <w:rFonts w:cs="Arial"/>
        <w:sz w:val="20"/>
      </w:rPr>
      <w:instrText xml:space="preserve"> NUMPAGES </w:instrText>
    </w:r>
    <w:r w:rsidRPr="001420D1">
      <w:rPr>
        <w:rStyle w:val="PageNumber"/>
        <w:rFonts w:cs="Arial"/>
        <w:sz w:val="20"/>
      </w:rPr>
      <w:fldChar w:fldCharType="separate"/>
    </w:r>
    <w:r w:rsidR="0081688E">
      <w:rPr>
        <w:rStyle w:val="PageNumber"/>
        <w:rFonts w:cs="Arial"/>
        <w:noProof/>
        <w:sz w:val="20"/>
      </w:rPr>
      <w:t>62</w:t>
    </w:r>
    <w:r w:rsidRPr="001420D1">
      <w:rPr>
        <w:rStyle w:val="PageNumber"/>
        <w:rFonts w:cs="Arial"/>
        <w:sz w:val="20"/>
      </w:rPr>
      <w:fldChar w:fldCharType="end"/>
    </w:r>
  </w:p>
  <w:p w:rsidR="00F45C6C" w:rsidRDefault="00F45C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A47" w:rsidRDefault="00DD0A47">
      <w:r>
        <w:separator/>
      </w:r>
    </w:p>
    <w:p w:rsidR="00DD0A47" w:rsidRDefault="00DD0A47"/>
  </w:footnote>
  <w:footnote w:type="continuationSeparator" w:id="0">
    <w:p w:rsidR="00DD0A47" w:rsidRDefault="00DD0A47">
      <w:r>
        <w:continuationSeparator/>
      </w:r>
    </w:p>
    <w:p w:rsidR="00DD0A47" w:rsidRDefault="00DD0A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6C" w:rsidRDefault="00F45C6C" w:rsidP="004276AD">
    <w:pPr>
      <w:pStyle w:val="Header"/>
      <w:rPr>
        <w:sz w:val="20"/>
      </w:rPr>
    </w:pPr>
  </w:p>
  <w:p w:rsidR="00F45C6C" w:rsidRPr="00077373" w:rsidRDefault="00F45C6C" w:rsidP="004276AD">
    <w:pPr>
      <w:pStyle w:val="Header"/>
      <w:rPr>
        <w:i/>
        <w:sz w:val="20"/>
        <w:lang w:val="sr-Cyrl-RS"/>
      </w:rPr>
    </w:pPr>
    <w:r w:rsidRPr="001420D1">
      <w:rPr>
        <w:i/>
        <w:sz w:val="20"/>
      </w:rPr>
      <w:t>ЈП Електропривреда Србије Београ</w:t>
    </w:r>
    <w:r w:rsidRPr="001420D1">
      <w:rPr>
        <w:i/>
        <w:sz w:val="20"/>
        <w:lang w:val="sr-Cyrl-RS"/>
      </w:rPr>
      <w:t>д</w:t>
    </w:r>
    <w:r w:rsidRPr="001420D1">
      <w:rPr>
        <w:i/>
        <w:sz w:val="20"/>
        <w:lang w:val="sr-Latn-RS"/>
      </w:rPr>
      <w:t xml:space="preserve"> </w:t>
    </w:r>
    <w:r w:rsidRPr="001420D1">
      <w:rPr>
        <w:i/>
        <w:sz w:val="20"/>
        <w:lang w:val="sr-Latn-RS"/>
      </w:rPr>
      <w:tab/>
    </w:r>
    <w:r w:rsidRPr="001420D1">
      <w:rPr>
        <w:i/>
        <w:sz w:val="20"/>
        <w:lang w:val="sr-Latn-RS"/>
      </w:rPr>
      <w:tab/>
    </w:r>
    <w:r w:rsidRPr="001420D1">
      <w:rPr>
        <w:i/>
        <w:sz w:val="20"/>
        <w:lang w:val="sr-Cyrl-RS"/>
      </w:rPr>
      <w:t xml:space="preserve"> </w:t>
    </w:r>
    <w:r w:rsidRPr="001420D1">
      <w:rPr>
        <w:i/>
        <w:sz w:val="20"/>
      </w:rPr>
      <w:t>Конкурсна документација ЈН</w:t>
    </w:r>
    <w:r w:rsidRPr="001420D1">
      <w:rPr>
        <w:b/>
        <w:i/>
        <w:sz w:val="20"/>
        <w:lang w:val="sr-Cyrl-RS"/>
      </w:rPr>
      <w:t>/</w:t>
    </w:r>
    <w:r>
      <w:rPr>
        <w:i/>
        <w:sz w:val="20"/>
        <w:lang w:val="sr-Cyrl-RS"/>
      </w:rPr>
      <w:t>2000/0355/201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6C" w:rsidRDefault="00F45C6C" w:rsidP="004276AD">
    <w:pPr>
      <w:pStyle w:val="Header"/>
    </w:pPr>
  </w:p>
  <w:p w:rsidR="00F45C6C" w:rsidRPr="001420D1" w:rsidRDefault="00F45C6C" w:rsidP="004276AD">
    <w:pPr>
      <w:pStyle w:val="Header"/>
      <w:rPr>
        <w:i/>
        <w:sz w:val="20"/>
        <w:lang w:val="sr-Cyrl-RS"/>
      </w:rPr>
    </w:pPr>
    <w:r w:rsidRPr="001420D1">
      <w:rPr>
        <w:i/>
        <w:sz w:val="20"/>
      </w:rPr>
      <w:t xml:space="preserve">ЈП „Електропривреда Србије“ Београд        </w:t>
    </w:r>
    <w:r>
      <w:rPr>
        <w:i/>
        <w:sz w:val="20"/>
      </w:rPr>
      <w:tab/>
    </w:r>
    <w:r>
      <w:rPr>
        <w:i/>
        <w:sz w:val="20"/>
      </w:rPr>
      <w:tab/>
    </w:r>
    <w:r w:rsidRPr="001420D1">
      <w:rPr>
        <w:i/>
        <w:sz w:val="20"/>
      </w:rPr>
      <w:t>Конкурсна документација ЈН/</w:t>
    </w:r>
    <w:r>
      <w:rPr>
        <w:i/>
        <w:sz w:val="20"/>
        <w:lang w:val="sr-Cyrl-RS"/>
      </w:rPr>
      <w:t>2000/0355/2016</w:t>
    </w:r>
  </w:p>
  <w:p w:rsidR="00F45C6C" w:rsidRPr="001420D1" w:rsidRDefault="00F45C6C" w:rsidP="00210557">
    <w:pPr>
      <w:pStyle w:val="Header"/>
      <w:jc w:val="center"/>
      <w:rPr>
        <w:i/>
        <w:sz w:val="20"/>
      </w:rPr>
    </w:pPr>
  </w:p>
  <w:p w:rsidR="00F45C6C" w:rsidRDefault="00F45C6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1">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6055FB"/>
    <w:multiLevelType w:val="hybridMultilevel"/>
    <w:tmpl w:val="9D8CA606"/>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5">
    <w:nsid w:val="24323A5C"/>
    <w:multiLevelType w:val="multilevel"/>
    <w:tmpl w:val="E14E29D6"/>
    <w:lvl w:ilvl="0">
      <w:start w:val="5"/>
      <w:numFmt w:val="decimal"/>
      <w:lvlText w:val="%1."/>
      <w:lvlJc w:val="left"/>
      <w:pPr>
        <w:ind w:left="720" w:hanging="360"/>
      </w:pPr>
      <w:rPr>
        <w:rFonts w:hint="default"/>
      </w:rPr>
    </w:lvl>
    <w:lvl w:ilvl="1">
      <w:start w:val="17"/>
      <w:numFmt w:val="decimal"/>
      <w:isLgl/>
      <w:lvlText w:val="%1.%2."/>
      <w:lvlJc w:val="left"/>
      <w:pPr>
        <w:ind w:left="1155" w:hanging="795"/>
      </w:pPr>
      <w:rPr>
        <w:rFonts w:hint="default"/>
      </w:rPr>
    </w:lvl>
    <w:lvl w:ilvl="2">
      <w:start w:val="1"/>
      <w:numFmt w:val="decimal"/>
      <w:isLgl/>
      <w:lvlText w:val="%1.%2.%3."/>
      <w:lvlJc w:val="left"/>
      <w:pPr>
        <w:ind w:left="1155" w:hanging="79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6">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8">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E6C66BE"/>
    <w:multiLevelType w:val="multilevel"/>
    <w:tmpl w:val="73BEA380"/>
    <w:lvl w:ilvl="0">
      <w:start w:val="5"/>
      <w:numFmt w:val="decimal"/>
      <w:lvlText w:val="%1."/>
      <w:lvlJc w:val="left"/>
      <w:pPr>
        <w:ind w:left="390" w:hanging="390"/>
      </w:pPr>
      <w:rPr>
        <w:rFonts w:hint="default"/>
        <w:b w:val="0"/>
        <w:i/>
        <w:color w:val="00B0F0"/>
      </w:rPr>
    </w:lvl>
    <w:lvl w:ilvl="1">
      <w:start w:val="1"/>
      <w:numFmt w:val="decimal"/>
      <w:lvlText w:val="%1.%2."/>
      <w:lvlJc w:val="left"/>
      <w:pPr>
        <w:ind w:left="720" w:hanging="720"/>
      </w:pPr>
      <w:rPr>
        <w:rFonts w:hint="default"/>
        <w:b w:val="0"/>
        <w:i w:val="0"/>
        <w:color w:val="000000" w:themeColor="text1"/>
      </w:rPr>
    </w:lvl>
    <w:lvl w:ilvl="2">
      <w:start w:val="1"/>
      <w:numFmt w:val="decimal"/>
      <w:lvlText w:val="%1.%2.%3."/>
      <w:lvlJc w:val="left"/>
      <w:pPr>
        <w:ind w:left="720" w:hanging="720"/>
      </w:pPr>
      <w:rPr>
        <w:rFonts w:hint="default"/>
        <w:b w:val="0"/>
        <w:i/>
        <w:color w:val="00B0F0"/>
      </w:rPr>
    </w:lvl>
    <w:lvl w:ilvl="3">
      <w:start w:val="1"/>
      <w:numFmt w:val="decimal"/>
      <w:lvlText w:val="%1.%2.%3.%4."/>
      <w:lvlJc w:val="left"/>
      <w:pPr>
        <w:ind w:left="1080" w:hanging="1080"/>
      </w:pPr>
      <w:rPr>
        <w:rFonts w:hint="default"/>
        <w:b w:val="0"/>
        <w:i/>
        <w:color w:val="00B0F0"/>
      </w:rPr>
    </w:lvl>
    <w:lvl w:ilvl="4">
      <w:start w:val="1"/>
      <w:numFmt w:val="decimal"/>
      <w:lvlText w:val="%1.%2.%3.%4.%5."/>
      <w:lvlJc w:val="left"/>
      <w:pPr>
        <w:ind w:left="1080" w:hanging="1080"/>
      </w:pPr>
      <w:rPr>
        <w:rFonts w:hint="default"/>
        <w:b w:val="0"/>
        <w:i/>
        <w:color w:val="00B0F0"/>
      </w:rPr>
    </w:lvl>
    <w:lvl w:ilvl="5">
      <w:start w:val="1"/>
      <w:numFmt w:val="decimal"/>
      <w:lvlText w:val="%1.%2.%3.%4.%5.%6."/>
      <w:lvlJc w:val="left"/>
      <w:pPr>
        <w:ind w:left="1440" w:hanging="1440"/>
      </w:pPr>
      <w:rPr>
        <w:rFonts w:hint="default"/>
        <w:b w:val="0"/>
        <w:i/>
        <w:color w:val="00B0F0"/>
      </w:rPr>
    </w:lvl>
    <w:lvl w:ilvl="6">
      <w:start w:val="1"/>
      <w:numFmt w:val="decimal"/>
      <w:lvlText w:val="%1.%2.%3.%4.%5.%6.%7."/>
      <w:lvlJc w:val="left"/>
      <w:pPr>
        <w:ind w:left="1440" w:hanging="1440"/>
      </w:pPr>
      <w:rPr>
        <w:rFonts w:hint="default"/>
        <w:b w:val="0"/>
        <w:i/>
        <w:color w:val="00B0F0"/>
      </w:rPr>
    </w:lvl>
    <w:lvl w:ilvl="7">
      <w:start w:val="1"/>
      <w:numFmt w:val="decimal"/>
      <w:lvlText w:val="%1.%2.%3.%4.%5.%6.%7.%8."/>
      <w:lvlJc w:val="left"/>
      <w:pPr>
        <w:ind w:left="1800" w:hanging="1800"/>
      </w:pPr>
      <w:rPr>
        <w:rFonts w:hint="default"/>
        <w:b w:val="0"/>
        <w:i/>
        <w:color w:val="00B0F0"/>
      </w:rPr>
    </w:lvl>
    <w:lvl w:ilvl="8">
      <w:start w:val="1"/>
      <w:numFmt w:val="decimal"/>
      <w:lvlText w:val="%1.%2.%3.%4.%5.%6.%7.%8.%9."/>
      <w:lvlJc w:val="left"/>
      <w:pPr>
        <w:ind w:left="2160" w:hanging="2160"/>
      </w:pPr>
      <w:rPr>
        <w:rFonts w:hint="default"/>
        <w:b w:val="0"/>
        <w:i/>
        <w:color w:val="00B0F0"/>
      </w:rPr>
    </w:lvl>
  </w:abstractNum>
  <w:abstractNum w:abstractNumId="73">
    <w:nsid w:val="43205914"/>
    <w:multiLevelType w:val="hybridMultilevel"/>
    <w:tmpl w:val="59CEC8A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4">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7">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nsid w:val="52612A68"/>
    <w:multiLevelType w:val="hybridMultilevel"/>
    <w:tmpl w:val="F786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0">
    <w:nsid w:val="58AD1ECA"/>
    <w:multiLevelType w:val="hybridMultilevel"/>
    <w:tmpl w:val="6C8481AE"/>
    <w:lvl w:ilvl="0" w:tplc="FD345A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2">
    <w:nsid w:val="5C0622EB"/>
    <w:multiLevelType w:val="hybridMultilevel"/>
    <w:tmpl w:val="04EE590A"/>
    <w:lvl w:ilvl="0" w:tplc="00AE694C">
      <w:start w:val="5"/>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3">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4">
    <w:nsid w:val="5F6C793B"/>
    <w:multiLevelType w:val="hybridMultilevel"/>
    <w:tmpl w:val="6930CA88"/>
    <w:lvl w:ilvl="0" w:tplc="54EC53F2">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5">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682A55D1"/>
    <w:multiLevelType w:val="hybridMultilevel"/>
    <w:tmpl w:val="14CE9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9">
    <w:nsid w:val="6FFB39D3"/>
    <w:multiLevelType w:val="hybridMultilevel"/>
    <w:tmpl w:val="0540B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2">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4">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5">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7AF3E27"/>
    <w:multiLevelType w:val="hybridMultilevel"/>
    <w:tmpl w:val="5088F630"/>
    <w:lvl w:ilvl="0" w:tplc="3F8C601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7CB2070A"/>
    <w:multiLevelType w:val="hybridMultilevel"/>
    <w:tmpl w:val="267E2CD6"/>
    <w:lvl w:ilvl="0" w:tplc="4AF4D8EA">
      <w:start w:val="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1"/>
  </w:num>
  <w:num w:numId="2">
    <w:abstractNumId w:val="63"/>
  </w:num>
  <w:num w:numId="3">
    <w:abstractNumId w:val="84"/>
  </w:num>
  <w:num w:numId="4">
    <w:abstractNumId w:val="56"/>
  </w:num>
  <w:num w:numId="5">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1"/>
  </w:num>
  <w:num w:numId="7">
    <w:abstractNumId w:val="95"/>
  </w:num>
  <w:num w:numId="8">
    <w:abstractNumId w:val="67"/>
  </w:num>
  <w:num w:numId="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7"/>
  </w:num>
  <w:num w:numId="11">
    <w:abstractNumId w:val="71"/>
  </w:num>
  <w:num w:numId="12">
    <w:abstractNumId w:val="66"/>
  </w:num>
  <w:num w:numId="13">
    <w:abstractNumId w:val="59"/>
  </w:num>
  <w:num w:numId="14">
    <w:abstractNumId w:val="57"/>
  </w:num>
  <w:num w:numId="15">
    <w:abstractNumId w:val="74"/>
  </w:num>
  <w:num w:numId="16">
    <w:abstractNumId w:val="62"/>
  </w:num>
  <w:num w:numId="17">
    <w:abstractNumId w:val="85"/>
  </w:num>
  <w:num w:numId="18">
    <w:abstractNumId w:val="90"/>
  </w:num>
  <w:num w:numId="19">
    <w:abstractNumId w:val="85"/>
  </w:num>
  <w:num w:numId="20">
    <w:abstractNumId w:val="49"/>
  </w:num>
  <w:num w:numId="21">
    <w:abstractNumId w:val="77"/>
  </w:num>
  <w:num w:numId="22">
    <w:abstractNumId w:val="64"/>
  </w:num>
  <w:num w:numId="23">
    <w:abstractNumId w:val="50"/>
  </w:num>
  <w:num w:numId="24">
    <w:abstractNumId w:val="69"/>
  </w:num>
  <w:num w:numId="25">
    <w:abstractNumId w:val="88"/>
  </w:num>
  <w:num w:numId="26">
    <w:abstractNumId w:val="75"/>
  </w:num>
  <w:num w:numId="27">
    <w:abstractNumId w:val="68"/>
  </w:num>
  <w:num w:numId="28">
    <w:abstractNumId w:val="82"/>
  </w:num>
  <w:num w:numId="29">
    <w:abstractNumId w:val="80"/>
  </w:num>
  <w:num w:numId="30">
    <w:abstractNumId w:val="73"/>
  </w:num>
  <w:num w:numId="31">
    <w:abstractNumId w:val="96"/>
  </w:num>
  <w:num w:numId="32">
    <w:abstractNumId w:val="98"/>
  </w:num>
  <w:num w:numId="33">
    <w:abstractNumId w:val="72"/>
  </w:num>
  <w:num w:numId="34">
    <w:abstractNumId w:val="65"/>
  </w:num>
  <w:num w:numId="35">
    <w:abstractNumId w:val="54"/>
  </w:num>
  <w:num w:numId="36">
    <w:abstractNumId w:val="87"/>
  </w:num>
  <w:num w:numId="37">
    <w:abstractNumId w:val="89"/>
  </w:num>
  <w:num w:numId="38">
    <w:abstractNumId w:val="7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4AE"/>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83F"/>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87B"/>
    <w:rsid w:val="00055239"/>
    <w:rsid w:val="000554F7"/>
    <w:rsid w:val="000556DA"/>
    <w:rsid w:val="00055834"/>
    <w:rsid w:val="00056C77"/>
    <w:rsid w:val="000577BC"/>
    <w:rsid w:val="00057E3F"/>
    <w:rsid w:val="00057F61"/>
    <w:rsid w:val="0006051E"/>
    <w:rsid w:val="000609A8"/>
    <w:rsid w:val="00060DAC"/>
    <w:rsid w:val="00061008"/>
    <w:rsid w:val="0006139C"/>
    <w:rsid w:val="000613C3"/>
    <w:rsid w:val="00061507"/>
    <w:rsid w:val="000616A5"/>
    <w:rsid w:val="000616FA"/>
    <w:rsid w:val="00061902"/>
    <w:rsid w:val="00061F18"/>
    <w:rsid w:val="00062080"/>
    <w:rsid w:val="0006233D"/>
    <w:rsid w:val="00062432"/>
    <w:rsid w:val="000628D0"/>
    <w:rsid w:val="00062DE3"/>
    <w:rsid w:val="00062E62"/>
    <w:rsid w:val="00062FA8"/>
    <w:rsid w:val="000633F0"/>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5A1"/>
    <w:rsid w:val="00073D60"/>
    <w:rsid w:val="00073EC5"/>
    <w:rsid w:val="0007456F"/>
    <w:rsid w:val="00075F5B"/>
    <w:rsid w:val="0007605E"/>
    <w:rsid w:val="0007608E"/>
    <w:rsid w:val="000760C0"/>
    <w:rsid w:val="000765D5"/>
    <w:rsid w:val="00076DAD"/>
    <w:rsid w:val="0007717A"/>
    <w:rsid w:val="00077373"/>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732"/>
    <w:rsid w:val="00084C7E"/>
    <w:rsid w:val="00085036"/>
    <w:rsid w:val="00085380"/>
    <w:rsid w:val="00085745"/>
    <w:rsid w:val="00085788"/>
    <w:rsid w:val="00085E88"/>
    <w:rsid w:val="000860B0"/>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693"/>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A07"/>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5F05"/>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0B7"/>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901"/>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D54"/>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0D1"/>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2F98"/>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791"/>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8E9"/>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411"/>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872"/>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87D"/>
    <w:rsid w:val="001B6BB1"/>
    <w:rsid w:val="001B6EAE"/>
    <w:rsid w:val="001B7C0C"/>
    <w:rsid w:val="001B7C30"/>
    <w:rsid w:val="001B7E0D"/>
    <w:rsid w:val="001C03D9"/>
    <w:rsid w:val="001C0B38"/>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0DCF"/>
    <w:rsid w:val="001F10C6"/>
    <w:rsid w:val="001F17A8"/>
    <w:rsid w:val="001F1802"/>
    <w:rsid w:val="001F18F4"/>
    <w:rsid w:val="001F2612"/>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1F7FEC"/>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76E"/>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B0D"/>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887"/>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1FD"/>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5C8"/>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A4"/>
    <w:rsid w:val="002C70F3"/>
    <w:rsid w:val="002C70FB"/>
    <w:rsid w:val="002D0167"/>
    <w:rsid w:val="002D0554"/>
    <w:rsid w:val="002D0583"/>
    <w:rsid w:val="002D05BE"/>
    <w:rsid w:val="002D08E2"/>
    <w:rsid w:val="002D0FC0"/>
    <w:rsid w:val="002D1762"/>
    <w:rsid w:val="002D224C"/>
    <w:rsid w:val="002D2D7B"/>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D0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3BFC"/>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B79"/>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26"/>
    <w:rsid w:val="003666C3"/>
    <w:rsid w:val="003666DC"/>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7D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CA5"/>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2653"/>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E31"/>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3D"/>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B43"/>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5EAE"/>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B72"/>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098"/>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B58"/>
    <w:rsid w:val="00560DB9"/>
    <w:rsid w:val="00560EEC"/>
    <w:rsid w:val="00560F9C"/>
    <w:rsid w:val="0056136D"/>
    <w:rsid w:val="00561433"/>
    <w:rsid w:val="005614F3"/>
    <w:rsid w:val="0056161C"/>
    <w:rsid w:val="0056180A"/>
    <w:rsid w:val="00561DE2"/>
    <w:rsid w:val="00561E63"/>
    <w:rsid w:val="00562063"/>
    <w:rsid w:val="00562212"/>
    <w:rsid w:val="00562387"/>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BEB"/>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1A"/>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828"/>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6F9"/>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358"/>
    <w:rsid w:val="005B4B5C"/>
    <w:rsid w:val="005B4BF7"/>
    <w:rsid w:val="005B504F"/>
    <w:rsid w:val="005B5392"/>
    <w:rsid w:val="005B56D4"/>
    <w:rsid w:val="005B5A1F"/>
    <w:rsid w:val="005B5A2D"/>
    <w:rsid w:val="005B5D37"/>
    <w:rsid w:val="005B5D64"/>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28"/>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2F13"/>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1E1E"/>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1B1E"/>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E79"/>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859"/>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0EEC"/>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018"/>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2F2"/>
    <w:rsid w:val="007005DC"/>
    <w:rsid w:val="0070080F"/>
    <w:rsid w:val="00700E79"/>
    <w:rsid w:val="007014DA"/>
    <w:rsid w:val="007017E1"/>
    <w:rsid w:val="00701CC1"/>
    <w:rsid w:val="00701CE0"/>
    <w:rsid w:val="0070275C"/>
    <w:rsid w:val="00702938"/>
    <w:rsid w:val="00702E85"/>
    <w:rsid w:val="007036B0"/>
    <w:rsid w:val="00703856"/>
    <w:rsid w:val="00703BDC"/>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DDE"/>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CD0"/>
    <w:rsid w:val="00770F30"/>
    <w:rsid w:val="00771126"/>
    <w:rsid w:val="00771277"/>
    <w:rsid w:val="00771671"/>
    <w:rsid w:val="0077172B"/>
    <w:rsid w:val="00771762"/>
    <w:rsid w:val="007717B8"/>
    <w:rsid w:val="00771BF8"/>
    <w:rsid w:val="00771E42"/>
    <w:rsid w:val="007725F4"/>
    <w:rsid w:val="00772805"/>
    <w:rsid w:val="007729DF"/>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45EB"/>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2F"/>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58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6EB5"/>
    <w:rsid w:val="007B6F78"/>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47AB"/>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6C7"/>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613"/>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14A"/>
    <w:rsid w:val="00806B68"/>
    <w:rsid w:val="00807062"/>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E"/>
    <w:rsid w:val="00816998"/>
    <w:rsid w:val="00816F3E"/>
    <w:rsid w:val="008172F2"/>
    <w:rsid w:val="00817527"/>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5C74"/>
    <w:rsid w:val="008260CD"/>
    <w:rsid w:val="00827257"/>
    <w:rsid w:val="00830956"/>
    <w:rsid w:val="0083122D"/>
    <w:rsid w:val="0083139A"/>
    <w:rsid w:val="00831BD7"/>
    <w:rsid w:val="00832564"/>
    <w:rsid w:val="0083260D"/>
    <w:rsid w:val="008337DE"/>
    <w:rsid w:val="00833911"/>
    <w:rsid w:val="00834673"/>
    <w:rsid w:val="00834839"/>
    <w:rsid w:val="00834929"/>
    <w:rsid w:val="00834A47"/>
    <w:rsid w:val="00834F58"/>
    <w:rsid w:val="00835FA9"/>
    <w:rsid w:val="00836B42"/>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1D3"/>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0D2"/>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37F"/>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246"/>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6EE"/>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5C9"/>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3FFE"/>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7D2"/>
    <w:rsid w:val="009C18C6"/>
    <w:rsid w:val="009C2690"/>
    <w:rsid w:val="009C2E94"/>
    <w:rsid w:val="009C3715"/>
    <w:rsid w:val="009C37D9"/>
    <w:rsid w:val="009C3D6D"/>
    <w:rsid w:val="009C41B8"/>
    <w:rsid w:val="009C478F"/>
    <w:rsid w:val="009C4AAA"/>
    <w:rsid w:val="009C4AF7"/>
    <w:rsid w:val="009C51AF"/>
    <w:rsid w:val="009C52E7"/>
    <w:rsid w:val="009C5CDB"/>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A80"/>
    <w:rsid w:val="009D1F9F"/>
    <w:rsid w:val="009D2510"/>
    <w:rsid w:val="009D2639"/>
    <w:rsid w:val="009D2B90"/>
    <w:rsid w:val="009D2DF9"/>
    <w:rsid w:val="009D2FB1"/>
    <w:rsid w:val="009D3699"/>
    <w:rsid w:val="009D3D43"/>
    <w:rsid w:val="009D4035"/>
    <w:rsid w:val="009D42DA"/>
    <w:rsid w:val="009D4543"/>
    <w:rsid w:val="009D4B17"/>
    <w:rsid w:val="009D4B46"/>
    <w:rsid w:val="009D565E"/>
    <w:rsid w:val="009D5749"/>
    <w:rsid w:val="009D5973"/>
    <w:rsid w:val="009D5A6F"/>
    <w:rsid w:val="009D639F"/>
    <w:rsid w:val="009D6BB8"/>
    <w:rsid w:val="009D6D05"/>
    <w:rsid w:val="009D74B5"/>
    <w:rsid w:val="009D791C"/>
    <w:rsid w:val="009D7B3C"/>
    <w:rsid w:val="009D7C04"/>
    <w:rsid w:val="009E00BF"/>
    <w:rsid w:val="009E0408"/>
    <w:rsid w:val="009E0772"/>
    <w:rsid w:val="009E0E9B"/>
    <w:rsid w:val="009E10A2"/>
    <w:rsid w:val="009E10F7"/>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493"/>
    <w:rsid w:val="009F5F2C"/>
    <w:rsid w:val="009F6307"/>
    <w:rsid w:val="009F6DCE"/>
    <w:rsid w:val="009F71A8"/>
    <w:rsid w:val="009F7913"/>
    <w:rsid w:val="009F7C52"/>
    <w:rsid w:val="009F7E8E"/>
    <w:rsid w:val="00A004AB"/>
    <w:rsid w:val="00A00B95"/>
    <w:rsid w:val="00A00D64"/>
    <w:rsid w:val="00A01126"/>
    <w:rsid w:val="00A01169"/>
    <w:rsid w:val="00A0171D"/>
    <w:rsid w:val="00A01890"/>
    <w:rsid w:val="00A01AC8"/>
    <w:rsid w:val="00A0238B"/>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2B1A"/>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7C1"/>
    <w:rsid w:val="00A42845"/>
    <w:rsid w:val="00A42CD1"/>
    <w:rsid w:val="00A43292"/>
    <w:rsid w:val="00A43519"/>
    <w:rsid w:val="00A43EFF"/>
    <w:rsid w:val="00A444CB"/>
    <w:rsid w:val="00A4489B"/>
    <w:rsid w:val="00A4490C"/>
    <w:rsid w:val="00A44C4E"/>
    <w:rsid w:val="00A44E20"/>
    <w:rsid w:val="00A454CF"/>
    <w:rsid w:val="00A455C7"/>
    <w:rsid w:val="00A45FBF"/>
    <w:rsid w:val="00A462BA"/>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AEC"/>
    <w:rsid w:val="00A51C4C"/>
    <w:rsid w:val="00A51DB1"/>
    <w:rsid w:val="00A521C0"/>
    <w:rsid w:val="00A5231D"/>
    <w:rsid w:val="00A52424"/>
    <w:rsid w:val="00A52574"/>
    <w:rsid w:val="00A53563"/>
    <w:rsid w:val="00A53E3F"/>
    <w:rsid w:val="00A53FC6"/>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2FE2"/>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0FE"/>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659"/>
    <w:rsid w:val="00AE28CC"/>
    <w:rsid w:val="00AE29E5"/>
    <w:rsid w:val="00AE2BBE"/>
    <w:rsid w:val="00AE3042"/>
    <w:rsid w:val="00AE3287"/>
    <w:rsid w:val="00AE3724"/>
    <w:rsid w:val="00AE48D8"/>
    <w:rsid w:val="00AE5CF6"/>
    <w:rsid w:val="00AE605F"/>
    <w:rsid w:val="00AE60CF"/>
    <w:rsid w:val="00AE6441"/>
    <w:rsid w:val="00AE6D51"/>
    <w:rsid w:val="00AE6D86"/>
    <w:rsid w:val="00AE749E"/>
    <w:rsid w:val="00AE76BF"/>
    <w:rsid w:val="00AE7D57"/>
    <w:rsid w:val="00AE7E3B"/>
    <w:rsid w:val="00AF0011"/>
    <w:rsid w:val="00AF0DEB"/>
    <w:rsid w:val="00AF1072"/>
    <w:rsid w:val="00AF1170"/>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AD6"/>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731"/>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30E"/>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F70"/>
    <w:rsid w:val="00B71B46"/>
    <w:rsid w:val="00B72190"/>
    <w:rsid w:val="00B722F4"/>
    <w:rsid w:val="00B72DA0"/>
    <w:rsid w:val="00B72DBF"/>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291"/>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BEF"/>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5E92"/>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7C0"/>
    <w:rsid w:val="00C03995"/>
    <w:rsid w:val="00C0454E"/>
    <w:rsid w:val="00C046AB"/>
    <w:rsid w:val="00C0486A"/>
    <w:rsid w:val="00C0520F"/>
    <w:rsid w:val="00C05537"/>
    <w:rsid w:val="00C055A3"/>
    <w:rsid w:val="00C056A3"/>
    <w:rsid w:val="00C05AE6"/>
    <w:rsid w:val="00C0613B"/>
    <w:rsid w:val="00C06BFF"/>
    <w:rsid w:val="00C07019"/>
    <w:rsid w:val="00C07A89"/>
    <w:rsid w:val="00C07E6D"/>
    <w:rsid w:val="00C10575"/>
    <w:rsid w:val="00C10758"/>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68"/>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827"/>
    <w:rsid w:val="00D07A9A"/>
    <w:rsid w:val="00D07BD7"/>
    <w:rsid w:val="00D07F0A"/>
    <w:rsid w:val="00D1028D"/>
    <w:rsid w:val="00D104FD"/>
    <w:rsid w:val="00D10625"/>
    <w:rsid w:val="00D10CB0"/>
    <w:rsid w:val="00D10CEC"/>
    <w:rsid w:val="00D11273"/>
    <w:rsid w:val="00D11376"/>
    <w:rsid w:val="00D118CE"/>
    <w:rsid w:val="00D11BF7"/>
    <w:rsid w:val="00D120B4"/>
    <w:rsid w:val="00D123AD"/>
    <w:rsid w:val="00D12B56"/>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5F"/>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65F"/>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686D"/>
    <w:rsid w:val="00D77210"/>
    <w:rsid w:val="00D772B1"/>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ACE"/>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3FFD"/>
    <w:rsid w:val="00DB42FF"/>
    <w:rsid w:val="00DB4304"/>
    <w:rsid w:val="00DB4341"/>
    <w:rsid w:val="00DB4F66"/>
    <w:rsid w:val="00DB611B"/>
    <w:rsid w:val="00DB6457"/>
    <w:rsid w:val="00DB658F"/>
    <w:rsid w:val="00DB660F"/>
    <w:rsid w:val="00DB6873"/>
    <w:rsid w:val="00DB6924"/>
    <w:rsid w:val="00DB6BD8"/>
    <w:rsid w:val="00DB6C8F"/>
    <w:rsid w:val="00DB6E56"/>
    <w:rsid w:val="00DB6F09"/>
    <w:rsid w:val="00DB7C45"/>
    <w:rsid w:val="00DB7CEE"/>
    <w:rsid w:val="00DB7DC1"/>
    <w:rsid w:val="00DC036F"/>
    <w:rsid w:val="00DC0685"/>
    <w:rsid w:val="00DC11F7"/>
    <w:rsid w:val="00DC1208"/>
    <w:rsid w:val="00DC2172"/>
    <w:rsid w:val="00DC24E3"/>
    <w:rsid w:val="00DC26FA"/>
    <w:rsid w:val="00DC2891"/>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0A47"/>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908"/>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BF1"/>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81D"/>
    <w:rsid w:val="00E07975"/>
    <w:rsid w:val="00E10692"/>
    <w:rsid w:val="00E109D6"/>
    <w:rsid w:val="00E1127E"/>
    <w:rsid w:val="00E11B57"/>
    <w:rsid w:val="00E1221D"/>
    <w:rsid w:val="00E122C0"/>
    <w:rsid w:val="00E1241E"/>
    <w:rsid w:val="00E1243B"/>
    <w:rsid w:val="00E127D9"/>
    <w:rsid w:val="00E128AB"/>
    <w:rsid w:val="00E129A4"/>
    <w:rsid w:val="00E12C5D"/>
    <w:rsid w:val="00E12F1A"/>
    <w:rsid w:val="00E13512"/>
    <w:rsid w:val="00E138CC"/>
    <w:rsid w:val="00E13BBD"/>
    <w:rsid w:val="00E13C55"/>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E76"/>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7D"/>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D8E"/>
    <w:rsid w:val="00E51FF0"/>
    <w:rsid w:val="00E52BEC"/>
    <w:rsid w:val="00E52C59"/>
    <w:rsid w:val="00E52D85"/>
    <w:rsid w:val="00E5377F"/>
    <w:rsid w:val="00E53836"/>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00"/>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655"/>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598"/>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789"/>
    <w:rsid w:val="00EB4884"/>
    <w:rsid w:val="00EB4D2B"/>
    <w:rsid w:val="00EB4DE3"/>
    <w:rsid w:val="00EB4F1F"/>
    <w:rsid w:val="00EB4F79"/>
    <w:rsid w:val="00EB5552"/>
    <w:rsid w:val="00EB66E6"/>
    <w:rsid w:val="00EB684D"/>
    <w:rsid w:val="00EB7325"/>
    <w:rsid w:val="00EB7346"/>
    <w:rsid w:val="00EB7928"/>
    <w:rsid w:val="00EB7A39"/>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02B"/>
    <w:rsid w:val="00ED022F"/>
    <w:rsid w:val="00ED11CE"/>
    <w:rsid w:val="00ED1332"/>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59F"/>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7A8"/>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AB"/>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1C9"/>
    <w:rsid w:val="00F437CE"/>
    <w:rsid w:val="00F43B5A"/>
    <w:rsid w:val="00F43C12"/>
    <w:rsid w:val="00F43CC9"/>
    <w:rsid w:val="00F43F75"/>
    <w:rsid w:val="00F44C5A"/>
    <w:rsid w:val="00F45217"/>
    <w:rsid w:val="00F45BF6"/>
    <w:rsid w:val="00F45C6C"/>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29B"/>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998"/>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365"/>
    <w:rsid w:val="00FE0485"/>
    <w:rsid w:val="00FE079B"/>
    <w:rsid w:val="00FE0997"/>
    <w:rsid w:val="00FE0EDB"/>
    <w:rsid w:val="00FE1206"/>
    <w:rsid w:val="00FE1780"/>
    <w:rsid w:val="00FE1844"/>
    <w:rsid w:val="00FE18B5"/>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94A"/>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BA6BE7-8F93-4547-8F26-49628220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99"/>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5202537">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eader" Target="header2.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yperlink" Target="http://www.kjn.gov.rs/ci/uputstvo-o-uplati-republicke-administrativne-takse.html"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footer" Target="footer3.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oleObject" Target="embeddings/oleObject2.bin"/><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image" Target="media/image2.wmf"/><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eader" Target="head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apr.gov.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oleObject" Target="embeddings/oleObject1.bin"/><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katarina.gajic@eps.rs" TargetMode="External"/><Relationship Id="rId179" Type="http://schemas.openxmlformats.org/officeDocument/2006/relationships/hyperlink" Target="http://www.bg.vi.sud.rs/lt/articles/o-visem-sudu/obavestenje-ke-za-pravna-lica.html"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footer" Target="footer2.xml"/><Relationship Id="rId185" Type="http://schemas.openxmlformats.org/officeDocument/2006/relationships/customXml" Target="../customXml/item158.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www.&#1082;jn.gov.rs"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katarina.gaj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mailto:katarina.gajic@eps.rs" TargetMode="External"/><Relationship Id="rId186" Type="http://schemas.openxmlformats.org/officeDocument/2006/relationships/customXml" Target="../customXml/item15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neptun/"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apr.gov.rs" TargetMode="External"/><Relationship Id="rId187" Type="http://schemas.openxmlformats.org/officeDocument/2006/relationships/customXml" Target="../customXml/item160.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katarina.gaj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p:properties xmlns:p="http://schemas.microsoft.com/office/2006/metadata/properties" xmlns:xsi="http://www.w3.org/2001/XMLSchema-instance" xmlns:pc="http://schemas.microsoft.com/office/infopath/2007/PartnerControls">
  <documentManagement/>
</p: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CoverPageProperties xmlns="http://schemas.microsoft.com/office/2006/coverPageProps">
  <PublishDate>2013-06-03T00:00:00</PublishDate>
  <Abstract/>
  <CompanyAddress/>
  <CompanyPhone/>
  <CompanyFax/>
  <CompanyEmail/>
</CoverPage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mso-contentType ?>
<FormTemplates xmlns="http://schemas.microsoft.com/sharepoint/v3/contenttype/forms">
  <Display>DocumentLibraryForm</Display>
  <Edit>DocumentLibraryForm</Edit>
  <New>DocumentLibraryForm</New>
</FormTemplat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78FAC-20CA-439D-A6BF-EDC37DC1FF5D}"/>
</file>

<file path=customXml/itemProps10.xml><?xml version="1.0" encoding="utf-8"?>
<ds:datastoreItem xmlns:ds="http://schemas.openxmlformats.org/officeDocument/2006/customXml" ds:itemID="{BEA6D4C1-8013-45E0-A79F-9C750DD15F69}"/>
</file>

<file path=customXml/itemProps100.xml><?xml version="1.0" encoding="utf-8"?>
<ds:datastoreItem xmlns:ds="http://schemas.openxmlformats.org/officeDocument/2006/customXml" ds:itemID="{3AE91721-FEAA-4803-886F-EE28A55D79BD}"/>
</file>

<file path=customXml/itemProps101.xml><?xml version="1.0" encoding="utf-8"?>
<ds:datastoreItem xmlns:ds="http://schemas.openxmlformats.org/officeDocument/2006/customXml" ds:itemID="{C00DC183-4523-4E59-8A77-5C9205327A74}"/>
</file>

<file path=customXml/itemProps102.xml><?xml version="1.0" encoding="utf-8"?>
<ds:datastoreItem xmlns:ds="http://schemas.openxmlformats.org/officeDocument/2006/customXml" ds:itemID="{968A9278-0C89-476A-A580-8E1DFBEF78BB}"/>
</file>

<file path=customXml/itemProps103.xml><?xml version="1.0" encoding="utf-8"?>
<ds:datastoreItem xmlns:ds="http://schemas.openxmlformats.org/officeDocument/2006/customXml" ds:itemID="{ED5DDB59-4819-4577-9975-C33B41398962}"/>
</file>

<file path=customXml/itemProps104.xml><?xml version="1.0" encoding="utf-8"?>
<ds:datastoreItem xmlns:ds="http://schemas.openxmlformats.org/officeDocument/2006/customXml" ds:itemID="{61022792-6DE5-4C39-B11D-39B706CE6F44}"/>
</file>

<file path=customXml/itemProps105.xml><?xml version="1.0" encoding="utf-8"?>
<ds:datastoreItem xmlns:ds="http://schemas.openxmlformats.org/officeDocument/2006/customXml" ds:itemID="{DD64ED1B-0499-4469-BE47-733E6359CCEF}"/>
</file>

<file path=customXml/itemProps106.xml><?xml version="1.0" encoding="utf-8"?>
<ds:datastoreItem xmlns:ds="http://schemas.openxmlformats.org/officeDocument/2006/customXml" ds:itemID="{53BD45B6-856E-4583-8A18-7BF429097557}"/>
</file>

<file path=customXml/itemProps107.xml><?xml version="1.0" encoding="utf-8"?>
<ds:datastoreItem xmlns:ds="http://schemas.openxmlformats.org/officeDocument/2006/customXml" ds:itemID="{FD31FC72-3270-40E5-AA45-1E1213AF26C1}"/>
</file>

<file path=customXml/itemProps108.xml><?xml version="1.0" encoding="utf-8"?>
<ds:datastoreItem xmlns:ds="http://schemas.openxmlformats.org/officeDocument/2006/customXml" ds:itemID="{1E6988F4-974C-4016-9322-39AEC3399044}"/>
</file>

<file path=customXml/itemProps109.xml><?xml version="1.0" encoding="utf-8"?>
<ds:datastoreItem xmlns:ds="http://schemas.openxmlformats.org/officeDocument/2006/customXml" ds:itemID="{4F0BA45F-7BA6-4600-BB1C-1662CEC0E2F5}"/>
</file>

<file path=customXml/itemProps11.xml><?xml version="1.0" encoding="utf-8"?>
<ds:datastoreItem xmlns:ds="http://schemas.openxmlformats.org/officeDocument/2006/customXml" ds:itemID="{D281E943-5FDF-4701-B567-7F746A0550C9}"/>
</file>

<file path=customXml/itemProps110.xml><?xml version="1.0" encoding="utf-8"?>
<ds:datastoreItem xmlns:ds="http://schemas.openxmlformats.org/officeDocument/2006/customXml" ds:itemID="{BB056844-59EF-4138-9BDC-0CEC272BB5B1}"/>
</file>

<file path=customXml/itemProps111.xml><?xml version="1.0" encoding="utf-8"?>
<ds:datastoreItem xmlns:ds="http://schemas.openxmlformats.org/officeDocument/2006/customXml" ds:itemID="{D2E61D4A-1955-4A61-B234-0D88F64A8F25}"/>
</file>

<file path=customXml/itemProps112.xml><?xml version="1.0" encoding="utf-8"?>
<ds:datastoreItem xmlns:ds="http://schemas.openxmlformats.org/officeDocument/2006/customXml" ds:itemID="{67A8DBCD-BE6A-4592-8465-0B4CD642FA54}"/>
</file>

<file path=customXml/itemProps113.xml><?xml version="1.0" encoding="utf-8"?>
<ds:datastoreItem xmlns:ds="http://schemas.openxmlformats.org/officeDocument/2006/customXml" ds:itemID="{A14F942A-9320-4975-AFFC-E49A9D85F1E5}"/>
</file>

<file path=customXml/itemProps114.xml><?xml version="1.0" encoding="utf-8"?>
<ds:datastoreItem xmlns:ds="http://schemas.openxmlformats.org/officeDocument/2006/customXml" ds:itemID="{0225B133-7E25-419C-9B7A-0AABD13EFB2C}"/>
</file>

<file path=customXml/itemProps115.xml><?xml version="1.0" encoding="utf-8"?>
<ds:datastoreItem xmlns:ds="http://schemas.openxmlformats.org/officeDocument/2006/customXml" ds:itemID="{58A1305F-F18F-412D-A83D-28CD7737F5F2}"/>
</file>

<file path=customXml/itemProps116.xml><?xml version="1.0" encoding="utf-8"?>
<ds:datastoreItem xmlns:ds="http://schemas.openxmlformats.org/officeDocument/2006/customXml" ds:itemID="{487172EF-CA91-4ADF-9A70-3C5A9E106036}"/>
</file>

<file path=customXml/itemProps117.xml><?xml version="1.0" encoding="utf-8"?>
<ds:datastoreItem xmlns:ds="http://schemas.openxmlformats.org/officeDocument/2006/customXml" ds:itemID="{108EB42E-27DC-4D9D-B9D1-BDF5A45198A4}"/>
</file>

<file path=customXml/itemProps118.xml><?xml version="1.0" encoding="utf-8"?>
<ds:datastoreItem xmlns:ds="http://schemas.openxmlformats.org/officeDocument/2006/customXml" ds:itemID="{7885A90D-C5C4-41AD-8E75-896CD25C8D62}"/>
</file>

<file path=customXml/itemProps119.xml><?xml version="1.0" encoding="utf-8"?>
<ds:datastoreItem xmlns:ds="http://schemas.openxmlformats.org/officeDocument/2006/customXml" ds:itemID="{0FB01A4E-860F-4395-B50F-F1AA0450B33B}"/>
</file>

<file path=customXml/itemProps12.xml><?xml version="1.0" encoding="utf-8"?>
<ds:datastoreItem xmlns:ds="http://schemas.openxmlformats.org/officeDocument/2006/customXml" ds:itemID="{8AB4F419-B35A-4D10-8D86-1E0004774F33}"/>
</file>

<file path=customXml/itemProps120.xml><?xml version="1.0" encoding="utf-8"?>
<ds:datastoreItem xmlns:ds="http://schemas.openxmlformats.org/officeDocument/2006/customXml" ds:itemID="{56E6FC1B-FE1D-4DA2-A1F8-0A8B34E00757}"/>
</file>

<file path=customXml/itemProps121.xml><?xml version="1.0" encoding="utf-8"?>
<ds:datastoreItem xmlns:ds="http://schemas.openxmlformats.org/officeDocument/2006/customXml" ds:itemID="{07B620F8-1610-47E9-8A52-ADBC395E7554}"/>
</file>

<file path=customXml/itemProps122.xml><?xml version="1.0" encoding="utf-8"?>
<ds:datastoreItem xmlns:ds="http://schemas.openxmlformats.org/officeDocument/2006/customXml" ds:itemID="{613F902F-D393-4959-B804-9F8146AA2663}"/>
</file>

<file path=customXml/itemProps123.xml><?xml version="1.0" encoding="utf-8"?>
<ds:datastoreItem xmlns:ds="http://schemas.openxmlformats.org/officeDocument/2006/customXml" ds:itemID="{DD2E1268-436A-4D41-9103-22A04810312E}"/>
</file>

<file path=customXml/itemProps124.xml><?xml version="1.0" encoding="utf-8"?>
<ds:datastoreItem xmlns:ds="http://schemas.openxmlformats.org/officeDocument/2006/customXml" ds:itemID="{BAF12DE4-AEEF-4587-BC22-D14B3F56BA7B}"/>
</file>

<file path=customXml/itemProps125.xml><?xml version="1.0" encoding="utf-8"?>
<ds:datastoreItem xmlns:ds="http://schemas.openxmlformats.org/officeDocument/2006/customXml" ds:itemID="{BFA21E7E-A194-4D7A-B116-D82B37003743}"/>
</file>

<file path=customXml/itemProps126.xml><?xml version="1.0" encoding="utf-8"?>
<ds:datastoreItem xmlns:ds="http://schemas.openxmlformats.org/officeDocument/2006/customXml" ds:itemID="{95F470EC-271E-486F-A7D0-640BCB6581C5}"/>
</file>

<file path=customXml/itemProps127.xml><?xml version="1.0" encoding="utf-8"?>
<ds:datastoreItem xmlns:ds="http://schemas.openxmlformats.org/officeDocument/2006/customXml" ds:itemID="{BF93AA7A-871C-4FA5-BF7B-FCFB7A7714CB}"/>
</file>

<file path=customXml/itemProps128.xml><?xml version="1.0" encoding="utf-8"?>
<ds:datastoreItem xmlns:ds="http://schemas.openxmlformats.org/officeDocument/2006/customXml" ds:itemID="{76C10D65-AEB4-4487-81FD-7334B8FC689B}"/>
</file>

<file path=customXml/itemProps129.xml><?xml version="1.0" encoding="utf-8"?>
<ds:datastoreItem xmlns:ds="http://schemas.openxmlformats.org/officeDocument/2006/customXml" ds:itemID="{CB950A70-B371-4D4B-BFB5-9ACF7160A5B7}"/>
</file>

<file path=customXml/itemProps13.xml><?xml version="1.0" encoding="utf-8"?>
<ds:datastoreItem xmlns:ds="http://schemas.openxmlformats.org/officeDocument/2006/customXml" ds:itemID="{AC1EC648-4F8D-4E21-8DD3-1930128FCE05}"/>
</file>

<file path=customXml/itemProps130.xml><?xml version="1.0" encoding="utf-8"?>
<ds:datastoreItem xmlns:ds="http://schemas.openxmlformats.org/officeDocument/2006/customXml" ds:itemID="{C2C15645-AA3B-4B55-BD44-D97C04D4652C}"/>
</file>

<file path=customXml/itemProps131.xml><?xml version="1.0" encoding="utf-8"?>
<ds:datastoreItem xmlns:ds="http://schemas.openxmlformats.org/officeDocument/2006/customXml" ds:itemID="{C4F9E2CA-C12D-4D44-9315-98400ED787E0}"/>
</file>

<file path=customXml/itemProps132.xml><?xml version="1.0" encoding="utf-8"?>
<ds:datastoreItem xmlns:ds="http://schemas.openxmlformats.org/officeDocument/2006/customXml" ds:itemID="{EF643AC2-8935-4A5D-B76C-DE974BBC6E1E}"/>
</file>

<file path=customXml/itemProps133.xml><?xml version="1.0" encoding="utf-8"?>
<ds:datastoreItem xmlns:ds="http://schemas.openxmlformats.org/officeDocument/2006/customXml" ds:itemID="{7975BA5E-9206-4FDB-83CF-749082B18B06}"/>
</file>

<file path=customXml/itemProps134.xml><?xml version="1.0" encoding="utf-8"?>
<ds:datastoreItem xmlns:ds="http://schemas.openxmlformats.org/officeDocument/2006/customXml" ds:itemID="{F8C9AB64-C604-4C58-B617-1046D07B512A}"/>
</file>

<file path=customXml/itemProps135.xml><?xml version="1.0" encoding="utf-8"?>
<ds:datastoreItem xmlns:ds="http://schemas.openxmlformats.org/officeDocument/2006/customXml" ds:itemID="{E6B78F8D-E233-41C2-B76B-EC5858115DF8}"/>
</file>

<file path=customXml/itemProps136.xml><?xml version="1.0" encoding="utf-8"?>
<ds:datastoreItem xmlns:ds="http://schemas.openxmlformats.org/officeDocument/2006/customXml" ds:itemID="{B1694E10-5BD5-4629-ADE6-24BA98CC34CA}"/>
</file>

<file path=customXml/itemProps137.xml><?xml version="1.0" encoding="utf-8"?>
<ds:datastoreItem xmlns:ds="http://schemas.openxmlformats.org/officeDocument/2006/customXml" ds:itemID="{82740F87-D386-4D52-B33D-4F8FAB91045F}"/>
</file>

<file path=customXml/itemProps138.xml><?xml version="1.0" encoding="utf-8"?>
<ds:datastoreItem xmlns:ds="http://schemas.openxmlformats.org/officeDocument/2006/customXml" ds:itemID="{65BA454F-22FC-4EB0-BE8E-4658869550B0}"/>
</file>

<file path=customXml/itemProps139.xml><?xml version="1.0" encoding="utf-8"?>
<ds:datastoreItem xmlns:ds="http://schemas.openxmlformats.org/officeDocument/2006/customXml" ds:itemID="{E56F1603-EB03-425F-B68A-5C8D18B9D870}"/>
</file>

<file path=customXml/itemProps14.xml><?xml version="1.0" encoding="utf-8"?>
<ds:datastoreItem xmlns:ds="http://schemas.openxmlformats.org/officeDocument/2006/customXml" ds:itemID="{56D98755-0CB6-45D0-87C7-23DE52B76855}"/>
</file>

<file path=customXml/itemProps140.xml><?xml version="1.0" encoding="utf-8"?>
<ds:datastoreItem xmlns:ds="http://schemas.openxmlformats.org/officeDocument/2006/customXml" ds:itemID="{BA0AAE97-0AD4-4C79-8D32-BABBA62864F7}"/>
</file>

<file path=customXml/itemProps141.xml><?xml version="1.0" encoding="utf-8"?>
<ds:datastoreItem xmlns:ds="http://schemas.openxmlformats.org/officeDocument/2006/customXml" ds:itemID="{2CC5E9D8-F356-42BE-840C-B1BB91FE674C}"/>
</file>

<file path=customXml/itemProps142.xml><?xml version="1.0" encoding="utf-8"?>
<ds:datastoreItem xmlns:ds="http://schemas.openxmlformats.org/officeDocument/2006/customXml" ds:itemID="{821A992B-A7DE-43B0-940B-7077FDFF1660}"/>
</file>

<file path=customXml/itemProps143.xml><?xml version="1.0" encoding="utf-8"?>
<ds:datastoreItem xmlns:ds="http://schemas.openxmlformats.org/officeDocument/2006/customXml" ds:itemID="{91EDAD8D-FA56-43A7-91CD-3E7AB78F800F}"/>
</file>

<file path=customXml/itemProps144.xml><?xml version="1.0" encoding="utf-8"?>
<ds:datastoreItem xmlns:ds="http://schemas.openxmlformats.org/officeDocument/2006/customXml" ds:itemID="{4999EDA5-C2E3-40EE-B855-6B71CCA1A06B}"/>
</file>

<file path=customXml/itemProps145.xml><?xml version="1.0" encoding="utf-8"?>
<ds:datastoreItem xmlns:ds="http://schemas.openxmlformats.org/officeDocument/2006/customXml" ds:itemID="{22DDD72C-5601-4094-921F-B3B65C40CC17}"/>
</file>

<file path=customXml/itemProps146.xml><?xml version="1.0" encoding="utf-8"?>
<ds:datastoreItem xmlns:ds="http://schemas.openxmlformats.org/officeDocument/2006/customXml" ds:itemID="{44A0CDB4-754C-441E-8E42-0B42566A7568}"/>
</file>

<file path=customXml/itemProps147.xml><?xml version="1.0" encoding="utf-8"?>
<ds:datastoreItem xmlns:ds="http://schemas.openxmlformats.org/officeDocument/2006/customXml" ds:itemID="{94FA3EF7-CF7F-4A4F-BB68-7A3498FCD95E}"/>
</file>

<file path=customXml/itemProps148.xml><?xml version="1.0" encoding="utf-8"?>
<ds:datastoreItem xmlns:ds="http://schemas.openxmlformats.org/officeDocument/2006/customXml" ds:itemID="{A3A8F239-E984-4B24-9C92-B2D8A1BBCCDE}"/>
</file>

<file path=customXml/itemProps149.xml><?xml version="1.0" encoding="utf-8"?>
<ds:datastoreItem xmlns:ds="http://schemas.openxmlformats.org/officeDocument/2006/customXml" ds:itemID="{AE527443-EA27-48B6-993E-2939FE7E71D1}"/>
</file>

<file path=customXml/itemProps15.xml><?xml version="1.0" encoding="utf-8"?>
<ds:datastoreItem xmlns:ds="http://schemas.openxmlformats.org/officeDocument/2006/customXml" ds:itemID="{46C5C289-08C1-46C4-BDCC-57C027C905FA}"/>
</file>

<file path=customXml/itemProps150.xml><?xml version="1.0" encoding="utf-8"?>
<ds:datastoreItem xmlns:ds="http://schemas.openxmlformats.org/officeDocument/2006/customXml" ds:itemID="{4B4FEEE8-05A8-4A9E-ACA0-0351264E77D1}"/>
</file>

<file path=customXml/itemProps151.xml><?xml version="1.0" encoding="utf-8"?>
<ds:datastoreItem xmlns:ds="http://schemas.openxmlformats.org/officeDocument/2006/customXml" ds:itemID="{71E30162-01A3-4D46-A0D3-6C9BECFFF30D}"/>
</file>

<file path=customXml/itemProps152.xml><?xml version="1.0" encoding="utf-8"?>
<ds:datastoreItem xmlns:ds="http://schemas.openxmlformats.org/officeDocument/2006/customXml" ds:itemID="{0BC63676-83C1-4E0D-AC1F-1CC377D23B0A}"/>
</file>

<file path=customXml/itemProps153.xml><?xml version="1.0" encoding="utf-8"?>
<ds:datastoreItem xmlns:ds="http://schemas.openxmlformats.org/officeDocument/2006/customXml" ds:itemID="{26081225-7C43-4EE2-9354-CD4092961911}"/>
</file>

<file path=customXml/itemProps154.xml><?xml version="1.0" encoding="utf-8"?>
<ds:datastoreItem xmlns:ds="http://schemas.openxmlformats.org/officeDocument/2006/customXml" ds:itemID="{E14A4C45-3724-4E34-870D-A5290A49E85E}"/>
</file>

<file path=customXml/itemProps155.xml><?xml version="1.0" encoding="utf-8"?>
<ds:datastoreItem xmlns:ds="http://schemas.openxmlformats.org/officeDocument/2006/customXml" ds:itemID="{4A9701FD-8DCD-4EA8-B949-132B16CFB9D9}"/>
</file>

<file path=customXml/itemProps156.xml><?xml version="1.0" encoding="utf-8"?>
<ds:datastoreItem xmlns:ds="http://schemas.openxmlformats.org/officeDocument/2006/customXml" ds:itemID="{9838CDDB-4CF2-4797-940E-5395C897BC80}"/>
</file>

<file path=customXml/itemProps157.xml><?xml version="1.0" encoding="utf-8"?>
<ds:datastoreItem xmlns:ds="http://schemas.openxmlformats.org/officeDocument/2006/customXml" ds:itemID="{D1C17D32-34E4-4A78-9DF4-207A0049FCF5}"/>
</file>

<file path=customXml/itemProps158.xml><?xml version="1.0" encoding="utf-8"?>
<ds:datastoreItem xmlns:ds="http://schemas.openxmlformats.org/officeDocument/2006/customXml" ds:itemID="{A7970F7C-1112-4FB3-8569-81136FE21BB0}"/>
</file>

<file path=customXml/itemProps159.xml><?xml version="1.0" encoding="utf-8"?>
<ds:datastoreItem xmlns:ds="http://schemas.openxmlformats.org/officeDocument/2006/customXml" ds:itemID="{2FAD324A-53B6-401A-A9BD-A6605D7FB043}"/>
</file>

<file path=customXml/itemProps16.xml><?xml version="1.0" encoding="utf-8"?>
<ds:datastoreItem xmlns:ds="http://schemas.openxmlformats.org/officeDocument/2006/customXml" ds:itemID="{9BB86326-886E-405A-AE36-2DA8E652E182}"/>
</file>

<file path=customXml/itemProps160.xml><?xml version="1.0" encoding="utf-8"?>
<ds:datastoreItem xmlns:ds="http://schemas.openxmlformats.org/officeDocument/2006/customXml" ds:itemID="{55AF091B-3C7A-41E3-B477-F2FDAA23CFDA}"/>
</file>

<file path=customXml/itemProps17.xml><?xml version="1.0" encoding="utf-8"?>
<ds:datastoreItem xmlns:ds="http://schemas.openxmlformats.org/officeDocument/2006/customXml" ds:itemID="{29380684-FA28-4F02-9C11-2B06846A0395}"/>
</file>

<file path=customXml/itemProps18.xml><?xml version="1.0" encoding="utf-8"?>
<ds:datastoreItem xmlns:ds="http://schemas.openxmlformats.org/officeDocument/2006/customXml" ds:itemID="{FCAE37FC-D8CB-429C-8F87-4CEAB835624F}"/>
</file>

<file path=customXml/itemProps19.xml><?xml version="1.0" encoding="utf-8"?>
<ds:datastoreItem xmlns:ds="http://schemas.openxmlformats.org/officeDocument/2006/customXml" ds:itemID="{36CC342F-6623-493A-8A87-AEAE22201DB3}"/>
</file>

<file path=customXml/itemProps2.xml><?xml version="1.0" encoding="utf-8"?>
<ds:datastoreItem xmlns:ds="http://schemas.openxmlformats.org/officeDocument/2006/customXml" ds:itemID="{40EC8DB5-E3E8-48F6-B6F4-093990BEA891}"/>
</file>

<file path=customXml/itemProps20.xml><?xml version="1.0" encoding="utf-8"?>
<ds:datastoreItem xmlns:ds="http://schemas.openxmlformats.org/officeDocument/2006/customXml" ds:itemID="{0CE71E04-0934-4A96-9F96-29E259C3CC4F}"/>
</file>

<file path=customXml/itemProps21.xml><?xml version="1.0" encoding="utf-8"?>
<ds:datastoreItem xmlns:ds="http://schemas.openxmlformats.org/officeDocument/2006/customXml" ds:itemID="{CED5675D-23F0-41CC-92D1-DBFF95997230}"/>
</file>

<file path=customXml/itemProps22.xml><?xml version="1.0" encoding="utf-8"?>
<ds:datastoreItem xmlns:ds="http://schemas.openxmlformats.org/officeDocument/2006/customXml" ds:itemID="{7CBA78E1-1A32-4982-9EAE-3C78228FD98F}"/>
</file>

<file path=customXml/itemProps23.xml><?xml version="1.0" encoding="utf-8"?>
<ds:datastoreItem xmlns:ds="http://schemas.openxmlformats.org/officeDocument/2006/customXml" ds:itemID="{507CE84E-BD05-477A-8546-972DA6CB4FE8}"/>
</file>

<file path=customXml/itemProps24.xml><?xml version="1.0" encoding="utf-8"?>
<ds:datastoreItem xmlns:ds="http://schemas.openxmlformats.org/officeDocument/2006/customXml" ds:itemID="{2CDD33B8-8770-47D0-8FD9-5163A506C2B4}"/>
</file>

<file path=customXml/itemProps25.xml><?xml version="1.0" encoding="utf-8"?>
<ds:datastoreItem xmlns:ds="http://schemas.openxmlformats.org/officeDocument/2006/customXml" ds:itemID="{E61E8D9A-DB6D-4008-B9BA-E70B496A6C1F}"/>
</file>

<file path=customXml/itemProps26.xml><?xml version="1.0" encoding="utf-8"?>
<ds:datastoreItem xmlns:ds="http://schemas.openxmlformats.org/officeDocument/2006/customXml" ds:itemID="{AF978A25-47DE-4A5F-9A0C-BA6F165715A5}"/>
</file>

<file path=customXml/itemProps27.xml><?xml version="1.0" encoding="utf-8"?>
<ds:datastoreItem xmlns:ds="http://schemas.openxmlformats.org/officeDocument/2006/customXml" ds:itemID="{1F289E38-07F8-4D97-B350-3103CF11976D}"/>
</file>

<file path=customXml/itemProps28.xml><?xml version="1.0" encoding="utf-8"?>
<ds:datastoreItem xmlns:ds="http://schemas.openxmlformats.org/officeDocument/2006/customXml" ds:itemID="{539C60AE-6B77-40CF-8282-310F10C4DC5D}"/>
</file>

<file path=customXml/itemProps29.xml><?xml version="1.0" encoding="utf-8"?>
<ds:datastoreItem xmlns:ds="http://schemas.openxmlformats.org/officeDocument/2006/customXml" ds:itemID="{0819E91D-9577-4B5E-BC71-59D7A91CBA4E}"/>
</file>

<file path=customXml/itemProps3.xml><?xml version="1.0" encoding="utf-8"?>
<ds:datastoreItem xmlns:ds="http://schemas.openxmlformats.org/officeDocument/2006/customXml" ds:itemID="{B9C6E5A2-E6CA-44E9-A923-6BB174D3E26E}"/>
</file>

<file path=customXml/itemProps30.xml><?xml version="1.0" encoding="utf-8"?>
<ds:datastoreItem xmlns:ds="http://schemas.openxmlformats.org/officeDocument/2006/customXml" ds:itemID="{AED789A3-3E6B-4C2D-B706-6F943353876B}"/>
</file>

<file path=customXml/itemProps31.xml><?xml version="1.0" encoding="utf-8"?>
<ds:datastoreItem xmlns:ds="http://schemas.openxmlformats.org/officeDocument/2006/customXml" ds:itemID="{F1E9E57A-10EB-478E-81B6-3E8864E86EE5}"/>
</file>

<file path=customXml/itemProps32.xml><?xml version="1.0" encoding="utf-8"?>
<ds:datastoreItem xmlns:ds="http://schemas.openxmlformats.org/officeDocument/2006/customXml" ds:itemID="{DF0AABE4-2AA7-433E-8D10-AEE61FD8C668}"/>
</file>

<file path=customXml/itemProps33.xml><?xml version="1.0" encoding="utf-8"?>
<ds:datastoreItem xmlns:ds="http://schemas.openxmlformats.org/officeDocument/2006/customXml" ds:itemID="{D16A5649-596E-4629-8357-3CAEEA9F9B35}"/>
</file>

<file path=customXml/itemProps34.xml><?xml version="1.0" encoding="utf-8"?>
<ds:datastoreItem xmlns:ds="http://schemas.openxmlformats.org/officeDocument/2006/customXml" ds:itemID="{5DB5A3EE-BA63-4611-8ECC-E1BA7F33E024}"/>
</file>

<file path=customXml/itemProps35.xml><?xml version="1.0" encoding="utf-8"?>
<ds:datastoreItem xmlns:ds="http://schemas.openxmlformats.org/officeDocument/2006/customXml" ds:itemID="{947CB1CF-0A77-441D-9AA1-A23BFA0BAF6C}"/>
</file>

<file path=customXml/itemProps36.xml><?xml version="1.0" encoding="utf-8"?>
<ds:datastoreItem xmlns:ds="http://schemas.openxmlformats.org/officeDocument/2006/customXml" ds:itemID="{F27DC617-3A06-4F5A-A878-4D58E25590E3}"/>
</file>

<file path=customXml/itemProps37.xml><?xml version="1.0" encoding="utf-8"?>
<ds:datastoreItem xmlns:ds="http://schemas.openxmlformats.org/officeDocument/2006/customXml" ds:itemID="{818083DA-DB3B-4B19-86B7-B422A5C3437B}"/>
</file>

<file path=customXml/itemProps38.xml><?xml version="1.0" encoding="utf-8"?>
<ds:datastoreItem xmlns:ds="http://schemas.openxmlformats.org/officeDocument/2006/customXml" ds:itemID="{B9762534-C18F-438D-8D22-68DD1DDCA1AE}"/>
</file>

<file path=customXml/itemProps39.xml><?xml version="1.0" encoding="utf-8"?>
<ds:datastoreItem xmlns:ds="http://schemas.openxmlformats.org/officeDocument/2006/customXml" ds:itemID="{ED66438B-111A-4A49-8174-E39FB8E0A302}"/>
</file>

<file path=customXml/itemProps4.xml><?xml version="1.0" encoding="utf-8"?>
<ds:datastoreItem xmlns:ds="http://schemas.openxmlformats.org/officeDocument/2006/customXml" ds:itemID="{8234E984-9934-4455-BD4B-16E54A0A072D}"/>
</file>

<file path=customXml/itemProps40.xml><?xml version="1.0" encoding="utf-8"?>
<ds:datastoreItem xmlns:ds="http://schemas.openxmlformats.org/officeDocument/2006/customXml" ds:itemID="{EE58DE99-07CD-4FF2-B5B6-3506AAE79668}"/>
</file>

<file path=customXml/itemProps41.xml><?xml version="1.0" encoding="utf-8"?>
<ds:datastoreItem xmlns:ds="http://schemas.openxmlformats.org/officeDocument/2006/customXml" ds:itemID="{683B16FB-EFFD-499D-8D90-59041593CF4A}"/>
</file>

<file path=customXml/itemProps42.xml><?xml version="1.0" encoding="utf-8"?>
<ds:datastoreItem xmlns:ds="http://schemas.openxmlformats.org/officeDocument/2006/customXml" ds:itemID="{3A8DCF1A-7F23-41BB-AEE9-6FFC42022CD9}"/>
</file>

<file path=customXml/itemProps43.xml><?xml version="1.0" encoding="utf-8"?>
<ds:datastoreItem xmlns:ds="http://schemas.openxmlformats.org/officeDocument/2006/customXml" ds:itemID="{B98D72EE-967C-4ADD-88CE-F0A067877D9A}"/>
</file>

<file path=customXml/itemProps44.xml><?xml version="1.0" encoding="utf-8"?>
<ds:datastoreItem xmlns:ds="http://schemas.openxmlformats.org/officeDocument/2006/customXml" ds:itemID="{B4B9EECE-01F8-479B-A3CA-EB378D25217F}"/>
</file>

<file path=customXml/itemProps45.xml><?xml version="1.0" encoding="utf-8"?>
<ds:datastoreItem xmlns:ds="http://schemas.openxmlformats.org/officeDocument/2006/customXml" ds:itemID="{8C11690E-30E1-4603-92D4-3BD8667922E8}"/>
</file>

<file path=customXml/itemProps46.xml><?xml version="1.0" encoding="utf-8"?>
<ds:datastoreItem xmlns:ds="http://schemas.openxmlformats.org/officeDocument/2006/customXml" ds:itemID="{DAAC0AA0-FA33-47CD-9C94-599E02605B3C}"/>
</file>

<file path=customXml/itemProps47.xml><?xml version="1.0" encoding="utf-8"?>
<ds:datastoreItem xmlns:ds="http://schemas.openxmlformats.org/officeDocument/2006/customXml" ds:itemID="{BE62C1D7-BCF2-4DD8-AA3F-BE4E4E263ECA}"/>
</file>

<file path=customXml/itemProps48.xml><?xml version="1.0" encoding="utf-8"?>
<ds:datastoreItem xmlns:ds="http://schemas.openxmlformats.org/officeDocument/2006/customXml" ds:itemID="{6CCBCABF-1135-4B8B-A935-47B6B5972305}"/>
</file>

<file path=customXml/itemProps49.xml><?xml version="1.0" encoding="utf-8"?>
<ds:datastoreItem xmlns:ds="http://schemas.openxmlformats.org/officeDocument/2006/customXml" ds:itemID="{572026BD-8BFF-42EE-8174-AD669BA160F5}"/>
</file>

<file path=customXml/itemProps5.xml><?xml version="1.0" encoding="utf-8"?>
<ds:datastoreItem xmlns:ds="http://schemas.openxmlformats.org/officeDocument/2006/customXml" ds:itemID="{DF7B88FA-4891-45B0-A9B9-24C21086FC70}"/>
</file>

<file path=customXml/itemProps50.xml><?xml version="1.0" encoding="utf-8"?>
<ds:datastoreItem xmlns:ds="http://schemas.openxmlformats.org/officeDocument/2006/customXml" ds:itemID="{E463AAAD-53BD-4501-B08B-5E4F1E6D8083}"/>
</file>

<file path=customXml/itemProps51.xml><?xml version="1.0" encoding="utf-8"?>
<ds:datastoreItem xmlns:ds="http://schemas.openxmlformats.org/officeDocument/2006/customXml" ds:itemID="{ACC6DBFA-F045-4116-9E57-2D8A6622A0A8}"/>
</file>

<file path=customXml/itemProps52.xml><?xml version="1.0" encoding="utf-8"?>
<ds:datastoreItem xmlns:ds="http://schemas.openxmlformats.org/officeDocument/2006/customXml" ds:itemID="{658C988E-C96A-41DC-885A-07654A00DECF}"/>
</file>

<file path=customXml/itemProps53.xml><?xml version="1.0" encoding="utf-8"?>
<ds:datastoreItem xmlns:ds="http://schemas.openxmlformats.org/officeDocument/2006/customXml" ds:itemID="{33571D25-B791-4212-8128-26EBBF0E7229}"/>
</file>

<file path=customXml/itemProps54.xml><?xml version="1.0" encoding="utf-8"?>
<ds:datastoreItem xmlns:ds="http://schemas.openxmlformats.org/officeDocument/2006/customXml" ds:itemID="{224A4D91-8910-4550-AB37-AB9C9005FD76}"/>
</file>

<file path=customXml/itemProps55.xml><?xml version="1.0" encoding="utf-8"?>
<ds:datastoreItem xmlns:ds="http://schemas.openxmlformats.org/officeDocument/2006/customXml" ds:itemID="{0D6AFCB4-FF33-4424-A731-A7C3CA9FC0EA}"/>
</file>

<file path=customXml/itemProps56.xml><?xml version="1.0" encoding="utf-8"?>
<ds:datastoreItem xmlns:ds="http://schemas.openxmlformats.org/officeDocument/2006/customXml" ds:itemID="{1B7E1112-3EAA-47A7-A66E-741CB36A59C8}"/>
</file>

<file path=customXml/itemProps57.xml><?xml version="1.0" encoding="utf-8"?>
<ds:datastoreItem xmlns:ds="http://schemas.openxmlformats.org/officeDocument/2006/customXml" ds:itemID="{405196B3-979B-4F66-90F4-B64BD4B83CE1}"/>
</file>

<file path=customXml/itemProps58.xml><?xml version="1.0" encoding="utf-8"?>
<ds:datastoreItem xmlns:ds="http://schemas.openxmlformats.org/officeDocument/2006/customXml" ds:itemID="{6B8C5B06-57CC-4045-80B8-60BECE658DED}"/>
</file>

<file path=customXml/itemProps59.xml><?xml version="1.0" encoding="utf-8"?>
<ds:datastoreItem xmlns:ds="http://schemas.openxmlformats.org/officeDocument/2006/customXml" ds:itemID="{3EAABB2F-A30E-4732-A8C5-D72C7428C1B3}"/>
</file>

<file path=customXml/itemProps6.xml><?xml version="1.0" encoding="utf-8"?>
<ds:datastoreItem xmlns:ds="http://schemas.openxmlformats.org/officeDocument/2006/customXml" ds:itemID="{04D92151-7285-4E95-A386-3AAF367C4FB6}"/>
</file>

<file path=customXml/itemProps60.xml><?xml version="1.0" encoding="utf-8"?>
<ds:datastoreItem xmlns:ds="http://schemas.openxmlformats.org/officeDocument/2006/customXml" ds:itemID="{FBFD90E5-B34B-40C5-A72E-170845A11675}"/>
</file>

<file path=customXml/itemProps61.xml><?xml version="1.0" encoding="utf-8"?>
<ds:datastoreItem xmlns:ds="http://schemas.openxmlformats.org/officeDocument/2006/customXml" ds:itemID="{B36F2628-E205-4B89-9122-6C9F3C1BD4BE}"/>
</file>

<file path=customXml/itemProps62.xml><?xml version="1.0" encoding="utf-8"?>
<ds:datastoreItem xmlns:ds="http://schemas.openxmlformats.org/officeDocument/2006/customXml" ds:itemID="{A5994FC8-1D56-42B4-8B66-61C7578A6F4A}"/>
</file>

<file path=customXml/itemProps63.xml><?xml version="1.0" encoding="utf-8"?>
<ds:datastoreItem xmlns:ds="http://schemas.openxmlformats.org/officeDocument/2006/customXml" ds:itemID="{F7B6437D-F135-4312-A3CC-E963968E954E}"/>
</file>

<file path=customXml/itemProps64.xml><?xml version="1.0" encoding="utf-8"?>
<ds:datastoreItem xmlns:ds="http://schemas.openxmlformats.org/officeDocument/2006/customXml" ds:itemID="{42E0F269-79D4-49BA-9896-223AC6FD2605}"/>
</file>

<file path=customXml/itemProps65.xml><?xml version="1.0" encoding="utf-8"?>
<ds:datastoreItem xmlns:ds="http://schemas.openxmlformats.org/officeDocument/2006/customXml" ds:itemID="{1B16DEDD-25AD-47EF-B751-657DC98E4D3D}"/>
</file>

<file path=customXml/itemProps66.xml><?xml version="1.0" encoding="utf-8"?>
<ds:datastoreItem xmlns:ds="http://schemas.openxmlformats.org/officeDocument/2006/customXml" ds:itemID="{18514D14-D2AA-453C-9AD0-32C9F4A7E718}"/>
</file>

<file path=customXml/itemProps67.xml><?xml version="1.0" encoding="utf-8"?>
<ds:datastoreItem xmlns:ds="http://schemas.openxmlformats.org/officeDocument/2006/customXml" ds:itemID="{E11D33C6-E64B-4A1F-A427-9E53507AB400}"/>
</file>

<file path=customXml/itemProps68.xml><?xml version="1.0" encoding="utf-8"?>
<ds:datastoreItem xmlns:ds="http://schemas.openxmlformats.org/officeDocument/2006/customXml" ds:itemID="{3740A911-DE90-4BEB-9071-DBF4388E4AAC}"/>
</file>

<file path=customXml/itemProps69.xml><?xml version="1.0" encoding="utf-8"?>
<ds:datastoreItem xmlns:ds="http://schemas.openxmlformats.org/officeDocument/2006/customXml" ds:itemID="{8A159BF4-C009-41B1-BE05-712A05136912}"/>
</file>

<file path=customXml/itemProps7.xml><?xml version="1.0" encoding="utf-8"?>
<ds:datastoreItem xmlns:ds="http://schemas.openxmlformats.org/officeDocument/2006/customXml" ds:itemID="{ECF527A7-AABA-4720-BC8A-DB4864CB3619}"/>
</file>

<file path=customXml/itemProps70.xml><?xml version="1.0" encoding="utf-8"?>
<ds:datastoreItem xmlns:ds="http://schemas.openxmlformats.org/officeDocument/2006/customXml" ds:itemID="{8F92594B-6866-4213-B3B4-ABBCF31EBE3F}"/>
</file>

<file path=customXml/itemProps71.xml><?xml version="1.0" encoding="utf-8"?>
<ds:datastoreItem xmlns:ds="http://schemas.openxmlformats.org/officeDocument/2006/customXml" ds:itemID="{819FE13C-4C7E-4F5C-9370-DBC9B79988F7}"/>
</file>

<file path=customXml/itemProps72.xml><?xml version="1.0" encoding="utf-8"?>
<ds:datastoreItem xmlns:ds="http://schemas.openxmlformats.org/officeDocument/2006/customXml" ds:itemID="{8306E1F1-519D-49C3-9644-DFC80DB3E18B}"/>
</file>

<file path=customXml/itemProps73.xml><?xml version="1.0" encoding="utf-8"?>
<ds:datastoreItem xmlns:ds="http://schemas.openxmlformats.org/officeDocument/2006/customXml" ds:itemID="{461F6037-2975-4E0A-A0B5-4284FC968C60}"/>
</file>

<file path=customXml/itemProps74.xml><?xml version="1.0" encoding="utf-8"?>
<ds:datastoreItem xmlns:ds="http://schemas.openxmlformats.org/officeDocument/2006/customXml" ds:itemID="{26D58218-0996-400E-BD82-D9F4D44FA7E6}"/>
</file>

<file path=customXml/itemProps75.xml><?xml version="1.0" encoding="utf-8"?>
<ds:datastoreItem xmlns:ds="http://schemas.openxmlformats.org/officeDocument/2006/customXml" ds:itemID="{0737C8E6-9616-4D7F-9499-4F35274A68E0}"/>
</file>

<file path=customXml/itemProps76.xml><?xml version="1.0" encoding="utf-8"?>
<ds:datastoreItem xmlns:ds="http://schemas.openxmlformats.org/officeDocument/2006/customXml" ds:itemID="{DD46873D-BAA8-40EB-8272-0D17E0BFF3F2}"/>
</file>

<file path=customXml/itemProps77.xml><?xml version="1.0" encoding="utf-8"?>
<ds:datastoreItem xmlns:ds="http://schemas.openxmlformats.org/officeDocument/2006/customXml" ds:itemID="{AB24FDEE-1B91-43DD-B18E-E03DA8D276C6}"/>
</file>

<file path=customXml/itemProps78.xml><?xml version="1.0" encoding="utf-8"?>
<ds:datastoreItem xmlns:ds="http://schemas.openxmlformats.org/officeDocument/2006/customXml" ds:itemID="{87146644-E5DA-4E5C-B1D2-C987AB06CDC1}"/>
</file>

<file path=customXml/itemProps79.xml><?xml version="1.0" encoding="utf-8"?>
<ds:datastoreItem xmlns:ds="http://schemas.openxmlformats.org/officeDocument/2006/customXml" ds:itemID="{ABCC1DCB-805E-4200-826C-27040A699DD3}"/>
</file>

<file path=customXml/itemProps8.xml><?xml version="1.0" encoding="utf-8"?>
<ds:datastoreItem xmlns:ds="http://schemas.openxmlformats.org/officeDocument/2006/customXml" ds:itemID="{E1C1BFAC-3320-426C-9260-3EA1F2544F34}"/>
</file>

<file path=customXml/itemProps80.xml><?xml version="1.0" encoding="utf-8"?>
<ds:datastoreItem xmlns:ds="http://schemas.openxmlformats.org/officeDocument/2006/customXml" ds:itemID="{48379220-0F6A-47CA-918D-C37329A086DF}"/>
</file>

<file path=customXml/itemProps81.xml><?xml version="1.0" encoding="utf-8"?>
<ds:datastoreItem xmlns:ds="http://schemas.openxmlformats.org/officeDocument/2006/customXml" ds:itemID="{38830C7B-7838-4F41-A07B-87F905C47522}"/>
</file>

<file path=customXml/itemProps82.xml><?xml version="1.0" encoding="utf-8"?>
<ds:datastoreItem xmlns:ds="http://schemas.openxmlformats.org/officeDocument/2006/customXml" ds:itemID="{1355C5CA-01CA-4B67-8CF5-6427991D18D4}"/>
</file>

<file path=customXml/itemProps83.xml><?xml version="1.0" encoding="utf-8"?>
<ds:datastoreItem xmlns:ds="http://schemas.openxmlformats.org/officeDocument/2006/customXml" ds:itemID="{33928B7A-A04C-43A5-B165-F1F7600F9007}"/>
</file>

<file path=customXml/itemProps84.xml><?xml version="1.0" encoding="utf-8"?>
<ds:datastoreItem xmlns:ds="http://schemas.openxmlformats.org/officeDocument/2006/customXml" ds:itemID="{1039B542-1079-465B-9B5A-3126C646D804}"/>
</file>

<file path=customXml/itemProps85.xml><?xml version="1.0" encoding="utf-8"?>
<ds:datastoreItem xmlns:ds="http://schemas.openxmlformats.org/officeDocument/2006/customXml" ds:itemID="{7138ED09-0C16-4E83-BBDF-F04CCEE825F3}"/>
</file>

<file path=customXml/itemProps86.xml><?xml version="1.0" encoding="utf-8"?>
<ds:datastoreItem xmlns:ds="http://schemas.openxmlformats.org/officeDocument/2006/customXml" ds:itemID="{534D024C-A154-4DD7-BF68-480F503FD0A7}"/>
</file>

<file path=customXml/itemProps87.xml><?xml version="1.0" encoding="utf-8"?>
<ds:datastoreItem xmlns:ds="http://schemas.openxmlformats.org/officeDocument/2006/customXml" ds:itemID="{84B37337-6CD5-4D8F-8534-B762B5794D6E}"/>
</file>

<file path=customXml/itemProps88.xml><?xml version="1.0" encoding="utf-8"?>
<ds:datastoreItem xmlns:ds="http://schemas.openxmlformats.org/officeDocument/2006/customXml" ds:itemID="{6D7EAF4B-8B26-49BD-8710-5275C9F07BAD}"/>
</file>

<file path=customXml/itemProps89.xml><?xml version="1.0" encoding="utf-8"?>
<ds:datastoreItem xmlns:ds="http://schemas.openxmlformats.org/officeDocument/2006/customXml" ds:itemID="{C651DA96-7CEC-41CA-8F70-0F2217698A2F}"/>
</file>

<file path=customXml/itemProps9.xml><?xml version="1.0" encoding="utf-8"?>
<ds:datastoreItem xmlns:ds="http://schemas.openxmlformats.org/officeDocument/2006/customXml" ds:itemID="{C1F47F79-C5EF-419D-90D6-C020E144BB66}"/>
</file>

<file path=customXml/itemProps90.xml><?xml version="1.0" encoding="utf-8"?>
<ds:datastoreItem xmlns:ds="http://schemas.openxmlformats.org/officeDocument/2006/customXml" ds:itemID="{32D45A9D-EDB2-44F3-BD5E-65F0D5E0265A}"/>
</file>

<file path=customXml/itemProps91.xml><?xml version="1.0" encoding="utf-8"?>
<ds:datastoreItem xmlns:ds="http://schemas.openxmlformats.org/officeDocument/2006/customXml" ds:itemID="{A69D4C7A-A8C8-428A-B199-6B997700B1BB}"/>
</file>

<file path=customXml/itemProps92.xml><?xml version="1.0" encoding="utf-8"?>
<ds:datastoreItem xmlns:ds="http://schemas.openxmlformats.org/officeDocument/2006/customXml" ds:itemID="{30BFD3BA-534A-49B5-B4BB-F89AA184EB9B}"/>
</file>

<file path=customXml/itemProps93.xml><?xml version="1.0" encoding="utf-8"?>
<ds:datastoreItem xmlns:ds="http://schemas.openxmlformats.org/officeDocument/2006/customXml" ds:itemID="{01F0FB3E-2765-4488-A23F-7108DCF1CDFE}"/>
</file>

<file path=customXml/itemProps94.xml><?xml version="1.0" encoding="utf-8"?>
<ds:datastoreItem xmlns:ds="http://schemas.openxmlformats.org/officeDocument/2006/customXml" ds:itemID="{A32FEA3B-5F07-47B0-84CE-56BEAE09B825}"/>
</file>

<file path=customXml/itemProps95.xml><?xml version="1.0" encoding="utf-8"?>
<ds:datastoreItem xmlns:ds="http://schemas.openxmlformats.org/officeDocument/2006/customXml" ds:itemID="{F1E980AF-F36C-424A-A827-4F40FB59F48D}"/>
</file>

<file path=customXml/itemProps96.xml><?xml version="1.0" encoding="utf-8"?>
<ds:datastoreItem xmlns:ds="http://schemas.openxmlformats.org/officeDocument/2006/customXml" ds:itemID="{01989A98-E944-4DCF-A40B-15A26A5E2718}"/>
</file>

<file path=customXml/itemProps97.xml><?xml version="1.0" encoding="utf-8"?>
<ds:datastoreItem xmlns:ds="http://schemas.openxmlformats.org/officeDocument/2006/customXml" ds:itemID="{9E26DBC0-9018-44E6-9379-063EC350B798}"/>
</file>

<file path=customXml/itemProps98.xml><?xml version="1.0" encoding="utf-8"?>
<ds:datastoreItem xmlns:ds="http://schemas.openxmlformats.org/officeDocument/2006/customXml" ds:itemID="{3C876D7F-BE60-434A-B18E-B63517311EDB}"/>
</file>

<file path=customXml/itemProps99.xml><?xml version="1.0" encoding="utf-8"?>
<ds:datastoreItem xmlns:ds="http://schemas.openxmlformats.org/officeDocument/2006/customXml" ds:itemID="{5CF81CA5-FA8F-48F9-B541-1498BFDF5CE7}"/>
</file>

<file path=docProps/app.xml><?xml version="1.0" encoding="utf-8"?>
<Properties xmlns="http://schemas.openxmlformats.org/officeDocument/2006/extended-properties" xmlns:vt="http://schemas.openxmlformats.org/officeDocument/2006/docPropsVTypes">
  <Template>Normal</Template>
  <TotalTime>0</TotalTime>
  <Pages>62</Pages>
  <Words>18937</Words>
  <Characters>107943</Characters>
  <Application>Microsoft Office Word</Application>
  <DocSecurity>0</DocSecurity>
  <Lines>899</Lines>
  <Paragraphs>253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126627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Katarina Gajic</cp:lastModifiedBy>
  <cp:revision>2</cp:revision>
  <cp:lastPrinted>2016-09-23T11:44:00Z</cp:lastPrinted>
  <dcterms:created xsi:type="dcterms:W3CDTF">2016-09-23T13:23:00Z</dcterms:created>
  <dcterms:modified xsi:type="dcterms:W3CDTF">2016-09-23T13:23:00Z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